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42361C">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42361C">
      <w:pPr>
        <w:pStyle w:val="1e"/>
        <w:rPr>
          <w:rFonts w:hint="eastAsia"/>
        </w:rPr>
      </w:pPr>
    </w:p>
    <w:p w14:paraId="76831C6D" w14:textId="543EFAC7" w:rsidR="00E7353D" w:rsidRDefault="0071233B" w:rsidP="0042361C">
      <w:pPr>
        <w:pStyle w:val="1e"/>
        <w:rPr>
          <w:rFonts w:hint="eastAsia"/>
        </w:rPr>
      </w:pPr>
      <w:r>
        <w:rPr>
          <w:rFonts w:hint="eastAsia"/>
        </w:rPr>
        <w:t>任务一：</w:t>
      </w:r>
      <w:r w:rsidR="008501BC">
        <w:rPr>
          <w:rFonts w:hint="eastAsia"/>
        </w:rPr>
        <w:t>数据库状态验证</w:t>
      </w:r>
    </w:p>
    <w:p w14:paraId="089DC5EA" w14:textId="30F2C29A" w:rsidR="00874304" w:rsidRDefault="008501BC" w:rsidP="0042361C">
      <w:pPr>
        <w:pStyle w:val="1e"/>
        <w:numPr>
          <w:ilvl w:val="0"/>
          <w:numId w:val="16"/>
        </w:numPr>
        <w:rPr>
          <w:rFonts w:hint="eastAsia"/>
        </w:rPr>
      </w:pPr>
      <w:r>
        <w:rPr>
          <w:rFonts w:hint="eastAsia"/>
        </w:rPr>
        <w:t>查询数据库状态</w:t>
      </w:r>
      <w:r w:rsidR="00202D59">
        <w:rPr>
          <w:rFonts w:hint="eastAsia"/>
        </w:rPr>
        <w:t>成功截图</w:t>
      </w:r>
    </w:p>
    <w:p w14:paraId="213AD1F9" w14:textId="3DBB60DB" w:rsidR="00874304" w:rsidRDefault="001511DB" w:rsidP="0042361C">
      <w:pPr>
        <w:pStyle w:val="1e"/>
        <w:rPr>
          <w:rFonts w:hint="eastAsia"/>
        </w:rPr>
      </w:pPr>
      <w:r w:rsidRPr="001511DB">
        <w:rPr>
          <w:noProof/>
        </w:rPr>
        <w:drawing>
          <wp:inline distT="0" distB="0" distL="0" distR="0" wp14:anchorId="0A6D7B5E" wp14:editId="751BF725">
            <wp:extent cx="6120130" cy="9251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925195"/>
                    </a:xfrm>
                    <a:prstGeom prst="rect">
                      <a:avLst/>
                    </a:prstGeom>
                  </pic:spPr>
                </pic:pic>
              </a:graphicData>
            </a:graphic>
          </wp:inline>
        </w:drawing>
      </w:r>
    </w:p>
    <w:p w14:paraId="68960BE8" w14:textId="49F22B68" w:rsidR="00874304" w:rsidRDefault="00874304" w:rsidP="0042361C">
      <w:pPr>
        <w:pStyle w:val="1e"/>
      </w:pPr>
      <w:r>
        <w:t>任务二</w:t>
      </w:r>
      <w:r>
        <w:rPr>
          <w:rFonts w:hint="eastAsia"/>
        </w:rPr>
        <w:t>：</w:t>
      </w:r>
      <w:r w:rsidR="008501BC">
        <w:rPr>
          <w:rFonts w:hint="eastAsia"/>
        </w:rPr>
        <w:t>数据库</w:t>
      </w:r>
      <w:r w:rsidR="008501BC">
        <w:t>服务进程验证</w:t>
      </w:r>
    </w:p>
    <w:p w14:paraId="16A71462" w14:textId="7F4C3D72" w:rsidR="002129F4" w:rsidRDefault="008501BC" w:rsidP="0042361C">
      <w:pPr>
        <w:pStyle w:val="1e"/>
        <w:numPr>
          <w:ilvl w:val="0"/>
          <w:numId w:val="17"/>
        </w:numPr>
        <w:rPr>
          <w:rFonts w:hint="eastAsia"/>
        </w:rPr>
      </w:pPr>
      <w:r>
        <w:rPr>
          <w:rFonts w:hint="eastAsia"/>
        </w:rPr>
        <w:t>查看</w:t>
      </w:r>
      <w:r>
        <w:t>数据库服务进程截图</w:t>
      </w:r>
      <w:r>
        <w:rPr>
          <w:rFonts w:hint="eastAsia"/>
        </w:rPr>
        <w:t>（包含数据库服务器的主机名）</w:t>
      </w:r>
    </w:p>
    <w:p w14:paraId="4F651723" w14:textId="587F9031" w:rsidR="005D2ADA" w:rsidRDefault="001E690B" w:rsidP="0042361C">
      <w:pPr>
        <w:pStyle w:val="1e"/>
        <w:rPr>
          <w:rFonts w:hint="eastAsia"/>
        </w:rPr>
      </w:pPr>
      <w:r w:rsidRPr="001E690B">
        <w:rPr>
          <w:noProof/>
        </w:rPr>
        <w:drawing>
          <wp:inline distT="0" distB="0" distL="0" distR="0" wp14:anchorId="551E440E" wp14:editId="6169CB80">
            <wp:extent cx="6120130" cy="3355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55340"/>
                    </a:xfrm>
                    <a:prstGeom prst="rect">
                      <a:avLst/>
                    </a:prstGeom>
                  </pic:spPr>
                </pic:pic>
              </a:graphicData>
            </a:graphic>
          </wp:inline>
        </w:drawing>
      </w:r>
    </w:p>
    <w:p w14:paraId="74356FBB" w14:textId="4682B9E5" w:rsidR="005D2ADA" w:rsidRPr="00DE5F59" w:rsidRDefault="00C62D67" w:rsidP="0042361C">
      <w:pPr>
        <w:pStyle w:val="1e"/>
        <w:rPr>
          <w:rFonts w:hint="eastAsia"/>
        </w:rPr>
      </w:pPr>
      <w:r w:rsidRPr="00DE5F59">
        <w:rPr>
          <w:rFonts w:hint="eastAsia"/>
        </w:rPr>
        <w:t>简单描述关卡一中，安装数据库所需要的步骤。</w:t>
      </w:r>
    </w:p>
    <w:p w14:paraId="1C8A2DAE" w14:textId="77777777" w:rsidR="00C62D67" w:rsidRPr="00DE5F59" w:rsidRDefault="00C62D67" w:rsidP="0042361C">
      <w:pPr>
        <w:pStyle w:val="1e"/>
        <w:rPr>
          <w:rFonts w:hint="eastAsia"/>
        </w:rPr>
      </w:pPr>
      <w:r w:rsidRPr="00DE5F59">
        <w:rPr>
          <w:rFonts w:hint="eastAsia"/>
        </w:rPr>
        <w:t xml:space="preserve">前期准备： </w:t>
      </w:r>
    </w:p>
    <w:p w14:paraId="60BC8B8C" w14:textId="1BD49958" w:rsidR="00C62D67" w:rsidRPr="00DE5F59" w:rsidRDefault="00DE5F59" w:rsidP="0042361C">
      <w:pPr>
        <w:pStyle w:val="1e"/>
        <w:rPr>
          <w:rFonts w:hint="eastAsia"/>
        </w:rPr>
      </w:pPr>
      <w:r>
        <w:tab/>
      </w:r>
      <w:r w:rsidR="00C62D67" w:rsidRPr="00DE5F59">
        <w:rPr>
          <w:rFonts w:hint="eastAsia"/>
        </w:rPr>
        <w:t>用root用户名登录ECS，创建</w:t>
      </w:r>
      <w:proofErr w:type="spellStart"/>
      <w:r w:rsidR="00C62D67" w:rsidRPr="00DE5F59">
        <w:rPr>
          <w:rFonts w:hint="eastAsia"/>
        </w:rPr>
        <w:t>openGauss</w:t>
      </w:r>
      <w:proofErr w:type="spellEnd"/>
      <w:r w:rsidR="00C62D67" w:rsidRPr="00DE5F59">
        <w:rPr>
          <w:rFonts w:hint="eastAsia"/>
        </w:rPr>
        <w:t>数据库的安装用户</w:t>
      </w:r>
      <w:proofErr w:type="spellStart"/>
      <w:r w:rsidR="00C62D67" w:rsidRPr="00DE5F59">
        <w:rPr>
          <w:rFonts w:hint="eastAsia"/>
        </w:rPr>
        <w:t>omm</w:t>
      </w:r>
      <w:proofErr w:type="spellEnd"/>
      <w:r w:rsidR="00C62D67" w:rsidRPr="00DE5F59">
        <w:rPr>
          <w:rFonts w:hint="eastAsia"/>
        </w:rPr>
        <w:t>及其属组</w:t>
      </w:r>
      <w:proofErr w:type="spellStart"/>
      <w:r w:rsidR="00C62D67" w:rsidRPr="00DE5F59">
        <w:rPr>
          <w:rFonts w:hint="eastAsia"/>
        </w:rPr>
        <w:t>dbgrp</w:t>
      </w:r>
      <w:proofErr w:type="spellEnd"/>
      <w:r w:rsidR="00C62D67" w:rsidRPr="00DE5F59">
        <w:rPr>
          <w:rFonts w:hint="eastAsia"/>
        </w:rPr>
        <w:t>。</w:t>
      </w:r>
    </w:p>
    <w:p w14:paraId="59DDB699" w14:textId="0980FE97" w:rsidR="00C62D67" w:rsidRPr="00DE5F59" w:rsidRDefault="00C62D67" w:rsidP="0042361C">
      <w:pPr>
        <w:pStyle w:val="1e"/>
        <w:rPr>
          <w:rFonts w:hint="eastAsia"/>
        </w:rPr>
      </w:pPr>
      <w:r w:rsidRPr="00DE5F59">
        <w:tab/>
      </w:r>
      <w:r w:rsidRPr="00DE5F59">
        <w:rPr>
          <w:rFonts w:hint="eastAsia"/>
        </w:rPr>
        <w:t>创建</w:t>
      </w:r>
      <w:proofErr w:type="spellStart"/>
      <w:r w:rsidRPr="00DE5F59">
        <w:rPr>
          <w:rFonts w:hint="eastAsia"/>
        </w:rPr>
        <w:t>openGauss</w:t>
      </w:r>
      <w:proofErr w:type="spellEnd"/>
      <w:r w:rsidRPr="00DE5F59">
        <w:rPr>
          <w:rFonts w:hint="eastAsia"/>
        </w:rPr>
        <w:t>源码存放及</w:t>
      </w:r>
      <w:proofErr w:type="spellStart"/>
      <w:r w:rsidRPr="00DE5F59">
        <w:rPr>
          <w:rFonts w:hint="eastAsia"/>
        </w:rPr>
        <w:t>openGauss</w:t>
      </w:r>
      <w:proofErr w:type="spellEnd"/>
      <w:r w:rsidRPr="00DE5F59">
        <w:rPr>
          <w:rFonts w:hint="eastAsia"/>
        </w:rPr>
        <w:t>安装路径</w:t>
      </w:r>
      <w:r w:rsidR="00C97246" w:rsidRPr="00DE5F59">
        <w:rPr>
          <w:rFonts w:hint="eastAsia"/>
        </w:rPr>
        <w:t>。</w:t>
      </w:r>
    </w:p>
    <w:p w14:paraId="07EA208F" w14:textId="0A779E04" w:rsidR="00C62D67" w:rsidRPr="00DE5F59" w:rsidRDefault="00C62D67" w:rsidP="0042361C">
      <w:pPr>
        <w:pStyle w:val="1e"/>
        <w:rPr>
          <w:rFonts w:hint="eastAsia"/>
        </w:rPr>
      </w:pPr>
      <w:r w:rsidRPr="00DE5F59">
        <w:tab/>
      </w:r>
      <w:r w:rsidRPr="00DE5F59">
        <w:rPr>
          <w:rFonts w:hint="eastAsia"/>
        </w:rPr>
        <w:t>下载第三方编译库</w:t>
      </w:r>
      <w:r w:rsidR="00C97246" w:rsidRPr="00DE5F59">
        <w:rPr>
          <w:rFonts w:hint="eastAsia"/>
        </w:rPr>
        <w:t>和</w:t>
      </w:r>
      <w:proofErr w:type="spellStart"/>
      <w:r w:rsidRPr="00DE5F59">
        <w:rPr>
          <w:rFonts w:hint="eastAsia"/>
        </w:rPr>
        <w:t>openGauss</w:t>
      </w:r>
      <w:proofErr w:type="spellEnd"/>
      <w:r w:rsidRPr="00DE5F59">
        <w:rPr>
          <w:rFonts w:hint="eastAsia"/>
        </w:rPr>
        <w:t>源码</w:t>
      </w:r>
      <w:r w:rsidR="00C97246" w:rsidRPr="00DE5F59">
        <w:rPr>
          <w:rFonts w:hint="eastAsia"/>
        </w:rPr>
        <w:t>。</w:t>
      </w:r>
    </w:p>
    <w:p w14:paraId="793EA8FA" w14:textId="657B2CBD" w:rsidR="003049DF" w:rsidRPr="00DE5F59" w:rsidRDefault="00C62D67" w:rsidP="00C62D67">
      <w:pPr>
        <w:rPr>
          <w:sz w:val="24"/>
          <w:szCs w:val="24"/>
        </w:rPr>
      </w:pPr>
      <w:r w:rsidRPr="00DE5F59">
        <w:rPr>
          <w:sz w:val="24"/>
          <w:szCs w:val="24"/>
        </w:rPr>
        <w:lastRenderedPageBreak/>
        <w:tab/>
      </w:r>
      <w:r w:rsidRPr="00DE5F59">
        <w:rPr>
          <w:rFonts w:hint="eastAsia"/>
          <w:sz w:val="24"/>
          <w:szCs w:val="24"/>
        </w:rPr>
        <w:t>将</w:t>
      </w:r>
      <w:r w:rsidRPr="00DE5F59">
        <w:rPr>
          <w:sz w:val="24"/>
          <w:szCs w:val="24"/>
        </w:rPr>
        <w:fldChar w:fldCharType="begin"/>
      </w:r>
      <w:r w:rsidRPr="00DE5F59">
        <w:rPr>
          <w:sz w:val="24"/>
          <w:szCs w:val="24"/>
        </w:rPr>
        <w:instrText xml:space="preserve"> HYPERLINK "https://github.com/Kitware/CMake/releases/download/v3.20.0/cmake-3.20.0-linux-aarch64.tar.gz" </w:instrText>
      </w:r>
      <w:r w:rsidRPr="00DE5F59">
        <w:rPr>
          <w:sz w:val="24"/>
          <w:szCs w:val="24"/>
        </w:rPr>
        <w:fldChar w:fldCharType="separate"/>
      </w:r>
      <w:r w:rsidRPr="00DE5F59">
        <w:rPr>
          <w:rStyle w:val="1f"/>
          <w:sz w:val="24"/>
          <w:szCs w:val="24"/>
        </w:rPr>
        <w:t>cmake-3.20.0-linux-aarch64.tar.gz</w:t>
      </w:r>
      <w:r w:rsidRPr="00DE5F59">
        <w:rPr>
          <w:sz w:val="24"/>
          <w:szCs w:val="24"/>
        </w:rPr>
        <w:fldChar w:fldCharType="end"/>
      </w:r>
      <w:r w:rsidRPr="00DE5F59">
        <w:rPr>
          <w:rFonts w:hint="eastAsia"/>
          <w:sz w:val="24"/>
          <w:szCs w:val="24"/>
        </w:rPr>
        <w:t>包，上传至服务器/</w:t>
      </w:r>
      <w:proofErr w:type="spellStart"/>
      <w:r w:rsidRPr="00DE5F59">
        <w:rPr>
          <w:rFonts w:hint="eastAsia"/>
          <w:sz w:val="24"/>
          <w:szCs w:val="24"/>
        </w:rPr>
        <w:t>usr</w:t>
      </w:r>
      <w:proofErr w:type="spellEnd"/>
      <w:r w:rsidRPr="00DE5F59">
        <w:rPr>
          <w:rFonts w:hint="eastAsia"/>
          <w:sz w:val="24"/>
          <w:szCs w:val="24"/>
        </w:rPr>
        <w:t>/local/</w:t>
      </w:r>
      <w:proofErr w:type="spellStart"/>
      <w:r w:rsidRPr="00DE5F59">
        <w:rPr>
          <w:rFonts w:hint="eastAsia"/>
          <w:sz w:val="24"/>
          <w:szCs w:val="24"/>
        </w:rPr>
        <w:t>src</w:t>
      </w:r>
      <w:proofErr w:type="spellEnd"/>
      <w:r w:rsidRPr="00DE5F59">
        <w:rPr>
          <w:rFonts w:hint="eastAsia"/>
          <w:sz w:val="24"/>
          <w:szCs w:val="24"/>
        </w:rPr>
        <w:t>/下进行解压</w:t>
      </w:r>
      <w:r w:rsidR="00C97246" w:rsidRPr="00DE5F59">
        <w:rPr>
          <w:rFonts w:hint="eastAsia"/>
          <w:sz w:val="24"/>
          <w:szCs w:val="24"/>
        </w:rPr>
        <w:t>。</w:t>
      </w:r>
    </w:p>
    <w:p w14:paraId="417E1032" w14:textId="29F5B1BB" w:rsidR="00C62D67" w:rsidRPr="00DE5F59" w:rsidRDefault="00C62D67" w:rsidP="00C62D67">
      <w:pPr>
        <w:rPr>
          <w:sz w:val="24"/>
          <w:szCs w:val="24"/>
        </w:rPr>
      </w:pPr>
      <w:r w:rsidRPr="00DE5F59">
        <w:rPr>
          <w:sz w:val="24"/>
          <w:szCs w:val="24"/>
        </w:rPr>
        <w:tab/>
      </w:r>
      <w:r w:rsidRPr="00DE5F59">
        <w:rPr>
          <w:rFonts w:hint="eastAsia"/>
          <w:sz w:val="24"/>
          <w:szCs w:val="24"/>
        </w:rPr>
        <w:t>使用yum安装依赖包</w:t>
      </w:r>
      <w:r w:rsidR="00C97246" w:rsidRPr="00DE5F59">
        <w:rPr>
          <w:rFonts w:hint="eastAsia"/>
          <w:sz w:val="24"/>
          <w:szCs w:val="24"/>
        </w:rPr>
        <w:t>。</w:t>
      </w:r>
    </w:p>
    <w:p w14:paraId="50B1D117" w14:textId="6E03217D" w:rsidR="00C62D67" w:rsidRPr="00DE5F59" w:rsidRDefault="00C62D67" w:rsidP="00C62D67">
      <w:pPr>
        <w:rPr>
          <w:sz w:val="24"/>
          <w:szCs w:val="24"/>
        </w:rPr>
      </w:pPr>
      <w:r w:rsidRPr="00DE5F59">
        <w:rPr>
          <w:sz w:val="24"/>
          <w:szCs w:val="24"/>
        </w:rPr>
        <w:tab/>
      </w:r>
      <w:r w:rsidRPr="00DE5F59">
        <w:rPr>
          <w:rFonts w:hint="eastAsia"/>
          <w:sz w:val="24"/>
          <w:szCs w:val="24"/>
        </w:rPr>
        <w:t>将python3的链接设置为python的。</w:t>
      </w:r>
    </w:p>
    <w:p w14:paraId="7BD8AC58" w14:textId="0928A702" w:rsidR="00C62D67" w:rsidRPr="00DE5F59" w:rsidRDefault="00C62D67" w:rsidP="00C62D67">
      <w:pPr>
        <w:rPr>
          <w:sz w:val="24"/>
          <w:szCs w:val="24"/>
        </w:rPr>
      </w:pPr>
      <w:r w:rsidRPr="00DE5F59">
        <w:rPr>
          <w:sz w:val="24"/>
          <w:szCs w:val="24"/>
        </w:rPr>
        <w:tab/>
      </w:r>
      <w:r w:rsidRPr="00DE5F59">
        <w:rPr>
          <w:rFonts w:hint="eastAsia"/>
          <w:sz w:val="24"/>
          <w:szCs w:val="24"/>
        </w:rPr>
        <w:t>修改/opt/software路径的用户所属组及权限</w:t>
      </w:r>
      <w:r w:rsidR="00C97246" w:rsidRPr="00DE5F59">
        <w:rPr>
          <w:rFonts w:hint="eastAsia"/>
          <w:sz w:val="24"/>
          <w:szCs w:val="24"/>
        </w:rPr>
        <w:t>。</w:t>
      </w:r>
    </w:p>
    <w:p w14:paraId="6ED39000" w14:textId="7B9EB82C" w:rsidR="00C62D67" w:rsidRPr="00DE5F59" w:rsidRDefault="00C62D67" w:rsidP="00C62D67">
      <w:pPr>
        <w:rPr>
          <w:sz w:val="24"/>
          <w:szCs w:val="24"/>
        </w:rPr>
      </w:pPr>
      <w:r w:rsidRPr="00DE5F59">
        <w:rPr>
          <w:rFonts w:hint="eastAsia"/>
          <w:sz w:val="24"/>
          <w:szCs w:val="24"/>
        </w:rPr>
        <w:t>开始安装：</w:t>
      </w:r>
    </w:p>
    <w:p w14:paraId="3F72D713" w14:textId="528CDF2A" w:rsidR="00C62D67" w:rsidRPr="00DE5F59" w:rsidRDefault="00C62D67" w:rsidP="00C62D67">
      <w:pPr>
        <w:rPr>
          <w:sz w:val="24"/>
          <w:szCs w:val="24"/>
        </w:rPr>
      </w:pPr>
      <w:r w:rsidRPr="00DE5F59">
        <w:rPr>
          <w:sz w:val="24"/>
          <w:szCs w:val="24"/>
        </w:rPr>
        <w:tab/>
      </w:r>
      <w:r w:rsidRPr="00DE5F59">
        <w:rPr>
          <w:rFonts w:hint="eastAsia"/>
          <w:sz w:val="24"/>
          <w:szCs w:val="24"/>
        </w:rPr>
        <w:t>切换</w:t>
      </w:r>
      <w:proofErr w:type="spellStart"/>
      <w:r w:rsidRPr="00DE5F59">
        <w:rPr>
          <w:rFonts w:hint="eastAsia"/>
          <w:sz w:val="24"/>
          <w:szCs w:val="24"/>
        </w:rPr>
        <w:t>omm</w:t>
      </w:r>
      <w:proofErr w:type="spellEnd"/>
      <w:r w:rsidRPr="00DE5F59">
        <w:rPr>
          <w:rFonts w:hint="eastAsia"/>
          <w:sz w:val="24"/>
          <w:szCs w:val="24"/>
        </w:rPr>
        <w:t>用户, 设定</w:t>
      </w:r>
      <w:proofErr w:type="spellStart"/>
      <w:r w:rsidRPr="00DE5F59">
        <w:rPr>
          <w:rFonts w:hint="eastAsia"/>
          <w:sz w:val="24"/>
          <w:szCs w:val="24"/>
        </w:rPr>
        <w:t>omm</w:t>
      </w:r>
      <w:proofErr w:type="spellEnd"/>
      <w:r w:rsidRPr="00DE5F59">
        <w:rPr>
          <w:rFonts w:hint="eastAsia"/>
          <w:sz w:val="24"/>
          <w:szCs w:val="24"/>
        </w:rPr>
        <w:t>用户的环境变量，添加环境变量，使环境变量生效。进入</w:t>
      </w:r>
      <w:proofErr w:type="spellStart"/>
      <w:r w:rsidRPr="00DE5F59">
        <w:rPr>
          <w:rFonts w:hint="eastAsia"/>
          <w:sz w:val="24"/>
          <w:szCs w:val="24"/>
        </w:rPr>
        <w:t>openGauss</w:t>
      </w:r>
      <w:proofErr w:type="spellEnd"/>
      <w:r w:rsidRPr="00DE5F59">
        <w:rPr>
          <w:rFonts w:hint="eastAsia"/>
          <w:sz w:val="24"/>
          <w:szCs w:val="24"/>
        </w:rPr>
        <w:t>源码下，生成配置文件。执行make命令进行编译，执行make install安装。</w:t>
      </w:r>
    </w:p>
    <w:p w14:paraId="0267AA92" w14:textId="33B1CEF1" w:rsidR="00C62D67" w:rsidRPr="00DE5F59" w:rsidRDefault="00C62D67" w:rsidP="00C62D67">
      <w:pPr>
        <w:rPr>
          <w:sz w:val="24"/>
          <w:szCs w:val="24"/>
        </w:rPr>
      </w:pPr>
    </w:p>
    <w:p w14:paraId="341CED45" w14:textId="467084B3" w:rsidR="00244C66" w:rsidRPr="00DE5F59" w:rsidRDefault="00F85105" w:rsidP="0042361C">
      <w:pPr>
        <w:pStyle w:val="1e"/>
      </w:pPr>
      <w:r w:rsidRPr="00DE5F59">
        <w:rPr>
          <w:rFonts w:hint="eastAsia"/>
        </w:rPr>
        <w:t>实验思考题</w:t>
      </w:r>
      <w:r w:rsidR="00244C66" w:rsidRPr="00DE5F59">
        <w:rPr>
          <w:rFonts w:hint="eastAsia"/>
        </w:rPr>
        <w:t>：</w:t>
      </w:r>
      <w:r w:rsidRPr="00DE5F59">
        <w:rPr>
          <w:rFonts w:hint="eastAsia"/>
        </w:rPr>
        <w:t>为什么需要通过源码编译，安装数据库？</w:t>
      </w:r>
    </w:p>
    <w:p w14:paraId="512C01D6" w14:textId="6DB5D6BD" w:rsidR="001479A1" w:rsidRPr="00DE5F59" w:rsidRDefault="00582BE2" w:rsidP="0042361C">
      <w:pPr>
        <w:pStyle w:val="1e"/>
        <w:rPr>
          <w:shd w:val="clear" w:color="auto" w:fill="FFFFFF"/>
        </w:rPr>
      </w:pPr>
      <w:r w:rsidRPr="00DE5F59">
        <w:rPr>
          <w:shd w:val="clear" w:color="auto" w:fill="FFFFFF"/>
        </w:rPr>
        <w:tab/>
      </w:r>
      <w:r w:rsidR="001479A1" w:rsidRPr="00DE5F59">
        <w:rPr>
          <w:rFonts w:hint="eastAsia"/>
          <w:shd w:val="clear" w:color="auto" w:fill="FFFFFF"/>
        </w:rPr>
        <w:t>源码安装优点:可用性大,需要什么功能自己加什么参数</w:t>
      </w:r>
      <w:r w:rsidRPr="00DE5F59">
        <w:rPr>
          <w:rFonts w:hint="eastAsia"/>
          <w:shd w:val="clear" w:color="auto" w:fill="FFFFFF"/>
        </w:rPr>
        <w:t>；</w:t>
      </w:r>
      <w:r w:rsidR="001479A1" w:rsidRPr="00DE5F59">
        <w:rPr>
          <w:rFonts w:hint="eastAsia"/>
          <w:shd w:val="clear" w:color="auto" w:fill="FFFFFF"/>
        </w:rPr>
        <w:t>标准的二进制发行版可以在任何地方随时运行</w:t>
      </w:r>
      <w:r w:rsidRPr="00DE5F59">
        <w:rPr>
          <w:rFonts w:hint="eastAsia"/>
          <w:shd w:val="clear" w:color="auto" w:fill="FFFFFF"/>
        </w:rPr>
        <w:t>。</w:t>
      </w:r>
      <w:r w:rsidR="001479A1" w:rsidRPr="00DE5F59">
        <w:t>版本众多，都是源代码自己构建起来的，各个依赖库的编译配置也都不一样，如果直接2进制版本安装很难保证能在所有版本下运行，所以得根据系统实际情况自己编译。</w:t>
      </w:r>
    </w:p>
    <w:p w14:paraId="014D7053" w14:textId="77777777" w:rsidR="0044100F" w:rsidRPr="001479A1" w:rsidRDefault="0044100F" w:rsidP="0042361C">
      <w:pPr>
        <w:pStyle w:val="1e"/>
      </w:pPr>
    </w:p>
    <w:p w14:paraId="12DAC0D3" w14:textId="77777777" w:rsidR="0044100F" w:rsidRDefault="0044100F" w:rsidP="0042361C">
      <w:pPr>
        <w:pStyle w:val="1e"/>
      </w:pPr>
    </w:p>
    <w:p w14:paraId="6D24199F" w14:textId="77777777" w:rsidR="0044100F" w:rsidRDefault="0044100F" w:rsidP="0042361C">
      <w:pPr>
        <w:pStyle w:val="1e"/>
      </w:pPr>
    </w:p>
    <w:p w14:paraId="1CF7CC3B" w14:textId="77777777" w:rsidR="0044100F" w:rsidRDefault="0044100F" w:rsidP="0042361C">
      <w:pPr>
        <w:pStyle w:val="1e"/>
      </w:pPr>
    </w:p>
    <w:p w14:paraId="6962BF09" w14:textId="77777777" w:rsidR="0044100F" w:rsidRDefault="0044100F" w:rsidP="0042361C">
      <w:pPr>
        <w:pStyle w:val="1e"/>
      </w:pPr>
    </w:p>
    <w:p w14:paraId="0C47A0AD" w14:textId="77777777" w:rsidR="0044100F" w:rsidRDefault="0044100F" w:rsidP="0042361C">
      <w:pPr>
        <w:pStyle w:val="1e"/>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7E8B8C66" w14:textId="0C9FAAEC" w:rsidR="00F8483D" w:rsidRPr="00830159" w:rsidRDefault="006854E3" w:rsidP="00830159">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3D6377D7" w:rsidR="006854E3" w:rsidRPr="009639AD" w:rsidRDefault="006854E3" w:rsidP="0042361C">
      <w:pPr>
        <w:pStyle w:val="1e"/>
      </w:pPr>
      <w:r w:rsidRPr="009639AD">
        <w:t>任务一：数据初始化验证</w:t>
      </w:r>
    </w:p>
    <w:p w14:paraId="15033CB1" w14:textId="77777777" w:rsidR="006854E3" w:rsidRPr="009639AD" w:rsidRDefault="006854E3" w:rsidP="0042361C">
      <w:pPr>
        <w:pStyle w:val="1e"/>
      </w:pPr>
      <w:r w:rsidRPr="009639AD">
        <w:t>1. 查询supplier表的行数，并将结果进行图：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7C95279B" w:rsidR="006854E3" w:rsidRPr="009639AD" w:rsidRDefault="00830159" w:rsidP="0042361C">
      <w:pPr>
        <w:pStyle w:val="1e"/>
      </w:pPr>
      <w:r w:rsidRPr="00830159">
        <w:rPr>
          <w:noProof/>
        </w:rPr>
        <w:drawing>
          <wp:inline distT="0" distB="0" distL="0" distR="0" wp14:anchorId="6E2E070A" wp14:editId="498E8BC7">
            <wp:extent cx="5798185" cy="34220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8185" cy="3422015"/>
                    </a:xfrm>
                    <a:prstGeom prst="rect">
                      <a:avLst/>
                    </a:prstGeom>
                    <a:noFill/>
                    <a:ln>
                      <a:noFill/>
                    </a:ln>
                  </pic:spPr>
                </pic:pic>
              </a:graphicData>
            </a:graphic>
          </wp:inline>
        </w:drawing>
      </w:r>
    </w:p>
    <w:p w14:paraId="4A59DBDA" w14:textId="77777777" w:rsidR="006854E3" w:rsidRPr="009639AD" w:rsidRDefault="006854E3" w:rsidP="0042361C">
      <w:pPr>
        <w:pStyle w:val="1e"/>
      </w:pPr>
    </w:p>
    <w:p w14:paraId="745403FF" w14:textId="77777777" w:rsidR="006854E3" w:rsidRPr="009639AD" w:rsidRDefault="006854E3" w:rsidP="0042361C">
      <w:pPr>
        <w:pStyle w:val="1e"/>
      </w:pPr>
      <w:r w:rsidRPr="009639AD">
        <w:t>任务二：行存表与列存表执行效率对比</w:t>
      </w:r>
    </w:p>
    <w:p w14:paraId="562A4A9E" w14:textId="77777777" w:rsidR="006854E3" w:rsidRPr="009639AD" w:rsidRDefault="006854E3" w:rsidP="0042361C">
      <w:pPr>
        <w:pStyle w:val="1e"/>
      </w:pPr>
      <w:r w:rsidRPr="009639AD">
        <w:t>1. 2020年上半年</w:t>
      </w:r>
      <w:proofErr w:type="spellStart"/>
      <w:r w:rsidRPr="009639AD">
        <w:t>litemall_orders</w:t>
      </w:r>
      <w:proofErr w:type="spellEnd"/>
      <w:r w:rsidRPr="009639AD">
        <w:t>行存表与</w:t>
      </w:r>
      <w:proofErr w:type="spellStart"/>
      <w:r w:rsidRPr="009639AD">
        <w:t>litemall_orders_col</w:t>
      </w:r>
      <w:proofErr w:type="spellEnd"/>
      <w:r w:rsidRPr="009639AD">
        <w:t>列存表中的</w:t>
      </w:r>
      <w:proofErr w:type="spellStart"/>
      <w:r w:rsidRPr="009639AD">
        <w:t>order_price</w:t>
      </w:r>
      <w:proofErr w:type="spellEnd"/>
      <w:r w:rsidRPr="009639AD">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12B2D959" w:rsidR="006854E3" w:rsidRPr="009639AD" w:rsidRDefault="00F8483D" w:rsidP="0042361C">
      <w:pPr>
        <w:pStyle w:val="1e"/>
      </w:pPr>
      <w:r w:rsidRPr="00F8483D">
        <w:rPr>
          <w:noProof/>
        </w:rPr>
        <w:lastRenderedPageBreak/>
        <w:drawing>
          <wp:inline distT="0" distB="0" distL="0" distR="0" wp14:anchorId="7248EC5E" wp14:editId="7F9E18E4">
            <wp:extent cx="4731327" cy="2891421"/>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121" cy="2892517"/>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2B83F35B" w:rsidR="006854E3" w:rsidRPr="009639AD" w:rsidRDefault="00F8483D" w:rsidP="0042361C">
      <w:pPr>
        <w:pStyle w:val="1e"/>
      </w:pPr>
      <w:r w:rsidRPr="00F8483D">
        <w:rPr>
          <w:noProof/>
        </w:rPr>
        <w:drawing>
          <wp:inline distT="0" distB="0" distL="0" distR="0" wp14:anchorId="001BA315" wp14:editId="61D566FC">
            <wp:extent cx="5989862" cy="1136073"/>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3531" cy="1146252"/>
                    </a:xfrm>
                    <a:prstGeom prst="rect">
                      <a:avLst/>
                    </a:prstGeom>
                  </pic:spPr>
                </pic:pic>
              </a:graphicData>
            </a:graphic>
          </wp:inline>
        </w:drawing>
      </w:r>
    </w:p>
    <w:p w14:paraId="09A78BF2" w14:textId="77777777" w:rsidR="006854E3" w:rsidRPr="009639AD" w:rsidRDefault="006854E3" w:rsidP="0042361C">
      <w:pPr>
        <w:pStyle w:val="1e"/>
      </w:pPr>
      <w:r w:rsidRPr="009639AD">
        <w:t>2. 2020年上半年</w:t>
      </w:r>
      <w:proofErr w:type="spellStart"/>
      <w:r w:rsidRPr="009639AD">
        <w:t>litemall_orders</w:t>
      </w:r>
      <w:proofErr w:type="spellEnd"/>
      <w:r w:rsidRPr="009639AD">
        <w:t>行存表与</w:t>
      </w:r>
      <w:proofErr w:type="spellStart"/>
      <w:r w:rsidRPr="009639AD">
        <w:t>litemall_orders_col</w:t>
      </w:r>
      <w:proofErr w:type="spellEnd"/>
      <w:r w:rsidRPr="009639AD">
        <w:t>列存表中的</w:t>
      </w:r>
      <w:proofErr w:type="spellStart"/>
      <w:r w:rsidRPr="009639AD">
        <w:t>order_price</w:t>
      </w:r>
      <w:proofErr w:type="spellEnd"/>
      <w:r w:rsidRPr="009639AD">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2A397C59" w:rsidR="006854E3" w:rsidRDefault="00123FBC" w:rsidP="0042361C">
      <w:pPr>
        <w:pStyle w:val="1e"/>
      </w:pPr>
      <w:r w:rsidRPr="00123FBC">
        <w:rPr>
          <w:noProof/>
        </w:rPr>
        <w:drawing>
          <wp:inline distT="0" distB="0" distL="0" distR="0" wp14:anchorId="7A6432CD" wp14:editId="4D9F4342">
            <wp:extent cx="6120130" cy="10788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078865"/>
                    </a:xfrm>
                    <a:prstGeom prst="rect">
                      <a:avLst/>
                    </a:prstGeom>
                  </pic:spPr>
                </pic:pic>
              </a:graphicData>
            </a:graphic>
          </wp:inline>
        </w:drawing>
      </w:r>
    </w:p>
    <w:p w14:paraId="65A16C20" w14:textId="77777777" w:rsidR="00D96EE7" w:rsidRPr="009639AD" w:rsidRDefault="00D96EE7" w:rsidP="0042361C">
      <w:pPr>
        <w:pStyle w:val="1e"/>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0689EDB2" w14:textId="6608B9B6" w:rsidR="006854E3" w:rsidRPr="009639AD" w:rsidRDefault="00123FBC" w:rsidP="0042361C">
      <w:pPr>
        <w:pStyle w:val="1e"/>
      </w:pPr>
      <w:r w:rsidRPr="00123FBC">
        <w:rPr>
          <w:noProof/>
        </w:rPr>
        <w:lastRenderedPageBreak/>
        <w:drawing>
          <wp:inline distT="0" distB="0" distL="0" distR="0" wp14:anchorId="665B7D54" wp14:editId="773276E9">
            <wp:extent cx="6120130" cy="11703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70305"/>
                    </a:xfrm>
                    <a:prstGeom prst="rect">
                      <a:avLst/>
                    </a:prstGeom>
                  </pic:spPr>
                </pic:pic>
              </a:graphicData>
            </a:graphic>
          </wp:inline>
        </w:drawing>
      </w:r>
    </w:p>
    <w:p w14:paraId="74707D1C" w14:textId="77777777" w:rsidR="006854E3" w:rsidRPr="009639AD" w:rsidRDefault="006854E3" w:rsidP="0042361C">
      <w:pPr>
        <w:pStyle w:val="1e"/>
      </w:pPr>
    </w:p>
    <w:p w14:paraId="1A7C84E6" w14:textId="77777777" w:rsidR="006854E3" w:rsidRPr="009639AD" w:rsidRDefault="006854E3" w:rsidP="0042361C">
      <w:pPr>
        <w:pStyle w:val="1e"/>
      </w:pPr>
      <w:r w:rsidRPr="009639AD">
        <w:t>3. 查询</w:t>
      </w:r>
      <w:proofErr w:type="spellStart"/>
      <w:r w:rsidRPr="009639AD">
        <w:t>litemall_orders</w:t>
      </w:r>
      <w:proofErr w:type="spellEnd"/>
      <w:r w:rsidRPr="009639AD">
        <w:t>行存表与</w:t>
      </w:r>
      <w:proofErr w:type="spellStart"/>
      <w:r w:rsidRPr="009639AD">
        <w:t>litemall_orders_col</w:t>
      </w:r>
      <w:proofErr w:type="spellEnd"/>
      <w:r w:rsidRPr="009639AD">
        <w:t>列存表中</w:t>
      </w:r>
      <w:proofErr w:type="spellStart"/>
      <w:r w:rsidRPr="009639AD">
        <w:t>order_id</w:t>
      </w:r>
      <w:proofErr w:type="spellEnd"/>
      <w:r w:rsidRPr="009639AD">
        <w:t>为6的</w:t>
      </w:r>
      <w:proofErr w:type="spellStart"/>
      <w:r w:rsidRPr="009639AD">
        <w:t>order_price</w:t>
      </w:r>
      <w:proofErr w:type="spellEnd"/>
      <w:r w:rsidRPr="009639AD">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0C8C12AF" w:rsidR="006854E3" w:rsidRPr="009639AD" w:rsidRDefault="00123FBC" w:rsidP="0042361C">
      <w:pPr>
        <w:pStyle w:val="1e"/>
      </w:pPr>
      <w:r w:rsidRPr="00123FBC">
        <w:rPr>
          <w:noProof/>
        </w:rPr>
        <w:drawing>
          <wp:inline distT="0" distB="0" distL="0" distR="0" wp14:anchorId="74B5745A" wp14:editId="40F1CEEB">
            <wp:extent cx="6120130" cy="12528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252855"/>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6D558C95" w:rsidR="006854E3" w:rsidRPr="009639AD" w:rsidRDefault="00123FBC" w:rsidP="0042361C">
      <w:pPr>
        <w:pStyle w:val="1e"/>
      </w:pPr>
      <w:r w:rsidRPr="00123FBC">
        <w:rPr>
          <w:noProof/>
        </w:rPr>
        <w:drawing>
          <wp:inline distT="0" distB="0" distL="0" distR="0" wp14:anchorId="0E40B617" wp14:editId="3B8EB8D5">
            <wp:extent cx="5285740" cy="32556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5740" cy="3255645"/>
                    </a:xfrm>
                    <a:prstGeom prst="rect">
                      <a:avLst/>
                    </a:prstGeom>
                    <a:noFill/>
                    <a:ln>
                      <a:noFill/>
                    </a:ln>
                  </pic:spPr>
                </pic:pic>
              </a:graphicData>
            </a:graphic>
          </wp:inline>
        </w:drawing>
      </w:r>
    </w:p>
    <w:p w14:paraId="0EDCBC52" w14:textId="77777777" w:rsidR="006854E3" w:rsidRPr="009639AD" w:rsidRDefault="006854E3" w:rsidP="0042361C">
      <w:pPr>
        <w:pStyle w:val="1e"/>
      </w:pPr>
      <w:r w:rsidRPr="009639AD">
        <w:t>4. 将</w:t>
      </w:r>
      <w:proofErr w:type="spellStart"/>
      <w:r w:rsidRPr="009639AD">
        <w:t>litemall_orders</w:t>
      </w:r>
      <w:proofErr w:type="spellEnd"/>
      <w:r w:rsidRPr="009639AD">
        <w:t>行存表与</w:t>
      </w:r>
      <w:proofErr w:type="spellStart"/>
      <w:r w:rsidRPr="009639AD">
        <w:t>litemall_orders_col</w:t>
      </w:r>
      <w:proofErr w:type="spellEnd"/>
      <w:r w:rsidRPr="009639AD">
        <w:t>列存表中</w:t>
      </w:r>
      <w:proofErr w:type="spellStart"/>
      <w:r w:rsidRPr="009639AD">
        <w:t>order_id</w:t>
      </w:r>
      <w:proofErr w:type="spellEnd"/>
      <w:r w:rsidRPr="009639AD">
        <w:t>为6的</w:t>
      </w:r>
      <w:proofErr w:type="spellStart"/>
      <w:r w:rsidRPr="009639AD">
        <w:t>order_price</w:t>
      </w:r>
      <w:proofErr w:type="spellEnd"/>
      <w:r w:rsidRPr="009639AD">
        <w:t>修改为2468，并对比执行效率截图。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4532C024" w:rsidR="006854E3" w:rsidRPr="009639AD" w:rsidRDefault="00123FBC" w:rsidP="0042361C">
      <w:pPr>
        <w:pStyle w:val="1e"/>
      </w:pPr>
      <w:r w:rsidRPr="00123FBC">
        <w:rPr>
          <w:noProof/>
        </w:rPr>
        <w:lastRenderedPageBreak/>
        <w:drawing>
          <wp:inline distT="0" distB="0" distL="0" distR="0" wp14:anchorId="19006D81" wp14:editId="4FF012B4">
            <wp:extent cx="4612804" cy="272241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3524" cy="2722843"/>
                    </a:xfrm>
                    <a:prstGeom prst="rect">
                      <a:avLst/>
                    </a:prstGeom>
                    <a:noFill/>
                    <a:ln>
                      <a:noFill/>
                    </a:ln>
                  </pic:spPr>
                </pic:pic>
              </a:graphicData>
            </a:graphic>
          </wp:inline>
        </w:drawing>
      </w:r>
      <w:r w:rsidRPr="00123FB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546A66C8" w14:textId="31591728" w:rsidR="00123FBC" w:rsidRDefault="00830159" w:rsidP="0042361C">
      <w:pPr>
        <w:pStyle w:val="1e"/>
      </w:pPr>
      <w:r w:rsidRPr="00123FBC">
        <w:rPr>
          <w:noProof/>
        </w:rPr>
        <w:drawing>
          <wp:inline distT="0" distB="0" distL="0" distR="0" wp14:anchorId="326C713E" wp14:editId="05412A40">
            <wp:extent cx="4627418" cy="2731043"/>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7622" cy="2737065"/>
                    </a:xfrm>
                    <a:prstGeom prst="rect">
                      <a:avLst/>
                    </a:prstGeom>
                    <a:noFill/>
                    <a:ln>
                      <a:noFill/>
                    </a:ln>
                  </pic:spPr>
                </pic:pic>
              </a:graphicData>
            </a:graphic>
          </wp:inline>
        </w:drawing>
      </w:r>
    </w:p>
    <w:p w14:paraId="43B519AE" w14:textId="77777777" w:rsidR="00123FBC" w:rsidRDefault="00123FBC" w:rsidP="0042361C">
      <w:pPr>
        <w:pStyle w:val="1e"/>
      </w:pPr>
    </w:p>
    <w:p w14:paraId="412079BA" w14:textId="10F5E093" w:rsidR="006854E3" w:rsidRPr="009639AD" w:rsidRDefault="006854E3" w:rsidP="0042361C">
      <w:pPr>
        <w:pStyle w:val="1e"/>
      </w:pPr>
      <w:r w:rsidRPr="009639AD">
        <w:t>任务三：物化视图的使用</w:t>
      </w:r>
    </w:p>
    <w:p w14:paraId="15EAA3D9" w14:textId="77777777" w:rsidR="006854E3" w:rsidRPr="009639AD" w:rsidRDefault="006854E3" w:rsidP="0042361C">
      <w:pPr>
        <w:pStyle w:val="1e"/>
      </w:pPr>
      <w:r w:rsidRPr="009639AD">
        <w:t>1. 创建物化视图所需要的表后，对表内容进行查询</w:t>
      </w:r>
      <w:r>
        <w:rPr>
          <w:rFonts w:hint="eastAsia"/>
        </w:rPr>
        <w:t>，</w:t>
      </w:r>
      <w:r>
        <w:t>对查询结果截图</w:t>
      </w:r>
      <w:r w:rsidRPr="009639AD">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77777777" w:rsidR="006854E3" w:rsidRDefault="006854E3" w:rsidP="0042361C">
      <w:pPr>
        <w:pStyle w:val="1e"/>
      </w:pPr>
    </w:p>
    <w:p w14:paraId="77877F0F" w14:textId="51D1E156" w:rsidR="006854E3" w:rsidRDefault="00830159" w:rsidP="0042361C">
      <w:pPr>
        <w:pStyle w:val="1e"/>
      </w:pPr>
      <w:r w:rsidRPr="00830159">
        <w:rPr>
          <w:noProof/>
        </w:rPr>
        <w:lastRenderedPageBreak/>
        <w:drawing>
          <wp:inline distT="0" distB="0" distL="0" distR="0" wp14:anchorId="7BBE78CE" wp14:editId="4D76D1E6">
            <wp:extent cx="4582275" cy="3989403"/>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632" cy="3989714"/>
                    </a:xfrm>
                    <a:prstGeom prst="rect">
                      <a:avLst/>
                    </a:prstGeom>
                  </pic:spPr>
                </pic:pic>
              </a:graphicData>
            </a:graphic>
          </wp:inline>
        </w:drawing>
      </w:r>
    </w:p>
    <w:p w14:paraId="7B984A76" w14:textId="77777777" w:rsidR="006854E3" w:rsidRPr="009639AD" w:rsidRDefault="006854E3" w:rsidP="0042361C">
      <w:pPr>
        <w:pStyle w:val="1e"/>
      </w:pPr>
    </w:p>
    <w:p w14:paraId="1C6D78A5" w14:textId="77777777" w:rsidR="006854E3" w:rsidRPr="009639AD" w:rsidRDefault="006854E3" w:rsidP="0042361C">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34BBC586" w14:textId="4ABCD76A" w:rsidR="006854E3" w:rsidRDefault="006854E3" w:rsidP="009D09E5">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01579463" w:rsidR="006854E3" w:rsidRDefault="009D09E5" w:rsidP="0042361C">
      <w:pPr>
        <w:pStyle w:val="1e"/>
      </w:pPr>
      <w:r w:rsidRPr="009D09E5">
        <w:rPr>
          <w:noProof/>
        </w:rPr>
        <w:drawing>
          <wp:inline distT="0" distB="0" distL="0" distR="0" wp14:anchorId="235535DC" wp14:editId="16FEDEFA">
            <wp:extent cx="3873622" cy="33043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062" cy="3307243"/>
                    </a:xfrm>
                    <a:prstGeom prst="rect">
                      <a:avLst/>
                    </a:prstGeom>
                    <a:noFill/>
                    <a:ln>
                      <a:noFill/>
                    </a:ln>
                  </pic:spPr>
                </pic:pic>
              </a:graphicData>
            </a:graphic>
          </wp:inline>
        </w:drawing>
      </w:r>
    </w:p>
    <w:p w14:paraId="3AB8638F" w14:textId="77777777" w:rsidR="006854E3" w:rsidRDefault="006854E3" w:rsidP="0042361C">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lastRenderedPageBreak/>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53959F57" w:rsidR="006854E3" w:rsidRDefault="009D09E5" w:rsidP="0042361C">
      <w:pPr>
        <w:pStyle w:val="1e"/>
      </w:pPr>
      <w:r w:rsidRPr="009D09E5">
        <w:rPr>
          <w:noProof/>
        </w:rPr>
        <w:drawing>
          <wp:inline distT="0" distB="0" distL="0" distR="0" wp14:anchorId="2ED20B1A" wp14:editId="4B00A555">
            <wp:extent cx="5820587" cy="1838582"/>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0587" cy="1838582"/>
                    </a:xfrm>
                    <a:prstGeom prst="rect">
                      <a:avLst/>
                    </a:prstGeom>
                  </pic:spPr>
                </pic:pic>
              </a:graphicData>
            </a:graphic>
          </wp:inline>
        </w:drawing>
      </w:r>
    </w:p>
    <w:p w14:paraId="7B48C017" w14:textId="77777777" w:rsidR="006854E3" w:rsidRPr="00D435D3" w:rsidRDefault="006854E3" w:rsidP="0042361C">
      <w:pPr>
        <w:pStyle w:val="1e"/>
      </w:pPr>
      <w:r>
        <w:rPr>
          <w:rFonts w:hint="eastAsia"/>
        </w:rPr>
        <w:t>4.</w:t>
      </w:r>
      <w:r>
        <w:t xml:space="preserve"> 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6DD46100" w:rsidR="006854E3" w:rsidRDefault="009D09E5" w:rsidP="0042361C">
      <w:pPr>
        <w:pStyle w:val="1e"/>
      </w:pPr>
      <w:r w:rsidRPr="009D09E5">
        <w:rPr>
          <w:noProof/>
        </w:rPr>
        <w:drawing>
          <wp:inline distT="0" distB="0" distL="0" distR="0" wp14:anchorId="079A1DA9" wp14:editId="2B868B18">
            <wp:extent cx="3643745" cy="38322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6578" cy="3835195"/>
                    </a:xfrm>
                    <a:prstGeom prst="rect">
                      <a:avLst/>
                    </a:prstGeom>
                  </pic:spPr>
                </pic:pic>
              </a:graphicData>
            </a:graphic>
          </wp:inline>
        </w:drawing>
      </w:r>
    </w:p>
    <w:p w14:paraId="56568FFB" w14:textId="77777777" w:rsidR="006854E3" w:rsidRPr="00D435D3" w:rsidRDefault="006854E3" w:rsidP="0042361C">
      <w:pPr>
        <w:pStyle w:val="1e"/>
      </w:pPr>
      <w:r>
        <w:t>5</w:t>
      </w:r>
      <w:r>
        <w:rPr>
          <w:rFonts w:hint="eastAsia"/>
        </w:rPr>
        <w:t>.</w:t>
      </w:r>
      <w:r>
        <w:t xml:space="preserve"> 对表进行操作后</w:t>
      </w:r>
      <w:r>
        <w:rPr>
          <w:rFonts w:hint="eastAsia"/>
        </w:rPr>
        <w:t>，</w:t>
      </w:r>
      <w:r>
        <w:t>刷新增量物化视图</w:t>
      </w:r>
      <w:r>
        <w:rPr>
          <w:rFonts w:hint="eastAsia"/>
        </w:rPr>
        <w:t>，</w:t>
      </w:r>
      <w:r w:rsidRPr="00D435D3">
        <w:rPr>
          <w:rFont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BBBDABB" w14:textId="77777777" w:rsidR="000956EF" w:rsidRDefault="009D09E5" w:rsidP="0042361C">
      <w:pPr>
        <w:pStyle w:val="1e"/>
      </w:pPr>
      <w:r w:rsidRPr="009D09E5">
        <w:rPr>
          <w:noProof/>
        </w:rPr>
        <w:lastRenderedPageBreak/>
        <w:drawing>
          <wp:inline distT="0" distB="0" distL="0" distR="0" wp14:anchorId="23E16585" wp14:editId="1983E6FD">
            <wp:extent cx="3701774" cy="44704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6926" cy="4476622"/>
                    </a:xfrm>
                    <a:prstGeom prst="rect">
                      <a:avLst/>
                    </a:prstGeom>
                  </pic:spPr>
                </pic:pic>
              </a:graphicData>
            </a:graphic>
          </wp:inline>
        </w:drawing>
      </w:r>
    </w:p>
    <w:p w14:paraId="21F550C6" w14:textId="739EBCBF" w:rsidR="00343D18" w:rsidRPr="000956EF" w:rsidRDefault="00343D18" w:rsidP="0042361C">
      <w:pPr>
        <w:pStyle w:val="1e"/>
        <w:rPr>
          <w:rFonts w:ascii="Huawei Sans" w:hAnsi="Huawei Sans" w:cs="Huawei Sans"/>
        </w:rPr>
      </w:pPr>
      <w:r>
        <w:rPr>
          <w:rFonts w:ascii="Huawei Sans" w:hAnsi="Huawei Sans" w:cs="Huawei Sans" w:hint="eastAsia"/>
        </w:rPr>
        <w:t>6</w:t>
      </w:r>
      <w:r>
        <w:rPr>
          <w:rFonts w:ascii="Huawei Sans" w:hAnsi="Huawei Sans" w:cs="Huawei Sans"/>
        </w:rPr>
        <w:t>.</w:t>
      </w:r>
      <w:r w:rsidRPr="00343D18">
        <w:rPr>
          <w:rFonts w:hint="eastAsia"/>
        </w:rPr>
        <w:t xml:space="preserve"> </w:t>
      </w:r>
      <w:r>
        <w:rPr>
          <w:rFonts w:hint="eastAsia"/>
        </w:rPr>
        <w:t>再次插入数据，刷新后查询物化视图结果，</w:t>
      </w:r>
      <w:r>
        <w:rPr>
          <w:rFonts w:hint="eastAsia"/>
          <w:b/>
          <w:color w:val="C7000B"/>
        </w:rPr>
        <w:t>将执行结果截图</w:t>
      </w:r>
      <w:r>
        <w:rPr>
          <w:rFonts w:hint="eastAsia"/>
        </w:rPr>
        <w:t>。</w:t>
      </w:r>
    </w:p>
    <w:p w14:paraId="5B2878EC" w14:textId="05129CF1" w:rsidR="00343D18" w:rsidRDefault="00343D18" w:rsidP="00343D18">
      <w:pPr>
        <w:pStyle w:val="2f2"/>
        <w:rPr>
          <w:b/>
          <w:color w:val="C7000B"/>
        </w:rPr>
      </w:pPr>
      <w:proofErr w:type="spellStart"/>
      <w:r>
        <w:t>tpch</w:t>
      </w:r>
      <w:proofErr w:type="spellEnd"/>
      <w:r>
        <w:t xml:space="preserve">=# </w:t>
      </w:r>
      <w:r>
        <w:rPr>
          <w:b/>
          <w:color w:val="C7000B"/>
        </w:rPr>
        <w:t xml:space="preserve">SELECT * FROM </w:t>
      </w:r>
      <w:proofErr w:type="spellStart"/>
      <w:r>
        <w:rPr>
          <w:b/>
          <w:color w:val="C7000B"/>
        </w:rPr>
        <w:t>vi_order</w:t>
      </w:r>
      <w:proofErr w:type="spellEnd"/>
      <w:r>
        <w:rPr>
          <w:b/>
          <w:color w:val="C7000B"/>
        </w:rPr>
        <w:t>;</w:t>
      </w:r>
      <w:r w:rsidRPr="00343D18">
        <w:rPr>
          <w:b/>
          <w:color w:val="C7000B"/>
        </w:rPr>
        <w:t xml:space="preserve"> </w:t>
      </w:r>
    </w:p>
    <w:p w14:paraId="60FF644D" w14:textId="2BE9F584" w:rsidR="005B77BE" w:rsidRPr="00343D18" w:rsidRDefault="00343D18" w:rsidP="0042361C">
      <w:pPr>
        <w:pStyle w:val="1e"/>
      </w:pPr>
      <w:r w:rsidRPr="00343D18">
        <w:rPr>
          <w:noProof/>
        </w:rPr>
        <w:drawing>
          <wp:inline distT="0" distB="0" distL="0" distR="0" wp14:anchorId="0215295B" wp14:editId="20519CB7">
            <wp:extent cx="2915920" cy="34745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7337" cy="3488180"/>
                    </a:xfrm>
                    <a:prstGeom prst="rect">
                      <a:avLst/>
                    </a:prstGeom>
                  </pic:spPr>
                </pic:pic>
              </a:graphicData>
            </a:graphic>
          </wp:inline>
        </w:drawing>
      </w:r>
    </w:p>
    <w:p w14:paraId="767343CC" w14:textId="77777777" w:rsidR="006854E3" w:rsidRDefault="006854E3" w:rsidP="0042361C">
      <w:pPr>
        <w:pStyle w:val="1e"/>
      </w:pPr>
      <w:r w:rsidRPr="00D435D3">
        <w:rPr>
          <w:rFonts w:hint="eastAsia"/>
        </w:rPr>
        <w:lastRenderedPageBreak/>
        <w:t>实践思考题</w:t>
      </w:r>
      <w:r w:rsidRPr="00D435D3">
        <w:t>1</w:t>
      </w:r>
      <w:r>
        <w:rPr>
          <w:rFonts w:hint="eastAsia"/>
        </w:rPr>
        <w:t>：</w:t>
      </w:r>
      <w:r w:rsidRPr="00D435D3">
        <w:rPr>
          <w:rFonts w:hint="eastAsia"/>
        </w:rPr>
        <w:t>行存表与列存表在执行相同的</w:t>
      </w:r>
      <w:r w:rsidRPr="00D435D3">
        <w:t>SQL语句时，为何执行的时间不同？在执行哪些类型SQL时，行存表效率更高？在执行哪些类型SQL时，列存表效率更高？</w:t>
      </w:r>
    </w:p>
    <w:p w14:paraId="256A018E" w14:textId="49F23E35" w:rsidR="00CB0E73" w:rsidRPr="00C547B8" w:rsidRDefault="00CB0E73" w:rsidP="0042361C">
      <w:pPr>
        <w:pStyle w:val="1e"/>
      </w:pPr>
      <w:r>
        <w:tab/>
      </w:r>
      <w:r w:rsidRPr="00CB0E73">
        <w:rPr>
          <w:rFonts w:hint="eastAsia"/>
        </w:rPr>
        <w:t>在基于行式存储的数据库中，</w:t>
      </w:r>
      <w:r w:rsidRPr="00CB0E73">
        <w:t xml:space="preserve"> 数据是按照行数据为基础逻辑存储单元进行存储的， 一行中的数据在存储介质中以连续存储形式存在</w:t>
      </w:r>
      <w:r w:rsidR="00C547B8">
        <w:rPr>
          <w:rFonts w:hint="eastAsia"/>
        </w:rPr>
        <w:t>；</w:t>
      </w:r>
      <w:r w:rsidRPr="00CB0E73">
        <w:t>在基于列式存储的数据库中， 数据是按照列为基础的逻辑存储单元进行存储的，一列中的数据在存储介质中以连续存储形式存在。</w:t>
      </w:r>
      <w:r w:rsidR="00C547B8">
        <w:rPr>
          <w:rFonts w:hint="eastAsia"/>
        </w:rPr>
        <w:t>读取时，</w:t>
      </w:r>
      <w:r w:rsidR="00C547B8" w:rsidRPr="00C547B8">
        <w:rPr>
          <w:rFonts w:hint="eastAsia"/>
        </w:rPr>
        <w:t>行存储通常将一行数据完全读出，如果只需要其中几列数据的情况，就会存在冗余列</w:t>
      </w:r>
      <w:r w:rsidR="00C547B8">
        <w:rPr>
          <w:rFonts w:hint="eastAsia"/>
        </w:rPr>
        <w:t>；</w:t>
      </w:r>
      <w:r w:rsidR="00C547B8" w:rsidRPr="00C547B8">
        <w:t>列存储每次读取的数据是集合的一段或者全部。</w:t>
      </w:r>
      <w:r w:rsidR="00C547B8">
        <w:rPr>
          <w:rFonts w:hint="eastAsia"/>
        </w:rPr>
        <w:t>因此同样的语句查询两种表时，所需的时间不同。</w:t>
      </w:r>
    </w:p>
    <w:p w14:paraId="543AE4AE" w14:textId="53853982" w:rsidR="00C547B8" w:rsidRDefault="00C547B8" w:rsidP="0042361C">
      <w:pPr>
        <w:pStyle w:val="1e"/>
      </w:pPr>
      <w:r>
        <w:tab/>
      </w:r>
      <w:r w:rsidR="005B77BE">
        <w:rPr>
          <w:rFonts w:hint="eastAsia"/>
        </w:rPr>
        <w:t>本实验中，</w:t>
      </w:r>
      <w:r w:rsidR="00CB0E73" w:rsidRPr="00CB0E73">
        <w:rPr>
          <w:rFonts w:hint="eastAsia"/>
        </w:rPr>
        <w:t>查找某属性为特定值的字段的另一属性的值，或者修改这一属性的值，行</w:t>
      </w:r>
      <w:r w:rsidR="00CB0E73">
        <w:rPr>
          <w:rFonts w:hint="eastAsia"/>
        </w:rPr>
        <w:t>存表</w:t>
      </w:r>
      <w:r w:rsidR="00CB0E73" w:rsidRPr="00CB0E73">
        <w:rPr>
          <w:rFonts w:hint="eastAsia"/>
        </w:rPr>
        <w:t>效率更高</w:t>
      </w:r>
      <w:r>
        <w:rPr>
          <w:rFonts w:hint="eastAsia"/>
        </w:rPr>
        <w:t>；</w:t>
      </w:r>
      <w:r w:rsidRPr="00CB0E73">
        <w:rPr>
          <w:rFonts w:hint="eastAsia"/>
        </w:rPr>
        <w:t>总和</w:t>
      </w:r>
      <w:r>
        <w:rPr>
          <w:rFonts w:hint="eastAsia"/>
        </w:rPr>
        <w:t>、</w:t>
      </w:r>
      <w:r w:rsidRPr="00CB0E73">
        <w:rPr>
          <w:rFonts w:hint="eastAsia"/>
        </w:rPr>
        <w:t>平均值查询，列</w:t>
      </w:r>
      <w:r>
        <w:rPr>
          <w:rFonts w:hint="eastAsia"/>
        </w:rPr>
        <w:t>存表</w:t>
      </w:r>
      <w:r w:rsidRPr="00CB0E73">
        <w:rPr>
          <w:rFonts w:hint="eastAsia"/>
        </w:rPr>
        <w:t>效率更高</w:t>
      </w:r>
      <w:r>
        <w:rPr>
          <w:rFonts w:hint="eastAsia"/>
        </w:rPr>
        <w:t>。</w:t>
      </w:r>
    </w:p>
    <w:p w14:paraId="2F180A25" w14:textId="781FC39E" w:rsidR="00C547B8" w:rsidRPr="00C547B8" w:rsidRDefault="00C547B8" w:rsidP="0042361C">
      <w:pPr>
        <w:pStyle w:val="1e"/>
      </w:pPr>
      <w:r>
        <w:tab/>
      </w:r>
      <w:r w:rsidRPr="00C547B8">
        <w:rPr>
          <w:rFonts w:hint="eastAsia"/>
        </w:rPr>
        <w:t>如果所关注的内容是不需要通过任何聚集运算的，行式存储</w:t>
      </w:r>
      <w:r>
        <w:rPr>
          <w:rFonts w:hint="eastAsia"/>
        </w:rPr>
        <w:t>效率更高</w:t>
      </w:r>
      <w:r w:rsidRPr="00C547B8">
        <w:rPr>
          <w:rFonts w:hint="eastAsia"/>
        </w:rPr>
        <w:t>。</w:t>
      </w:r>
      <w:r w:rsidRPr="00C547B8">
        <w:t>关注某几列的内容，或者有频繁聚集需要的，通过聚集之后进行数据分析的表</w:t>
      </w:r>
      <w:r>
        <w:rPr>
          <w:rFonts w:hint="eastAsia"/>
        </w:rPr>
        <w:t>，列式存储效率高</w:t>
      </w:r>
      <w:r w:rsidRPr="00C547B8">
        <w:t>。</w:t>
      </w:r>
    </w:p>
    <w:p w14:paraId="0869E9FC" w14:textId="77777777" w:rsidR="006854E3" w:rsidRDefault="006854E3" w:rsidP="0042361C">
      <w:pPr>
        <w:pStyle w:val="1e"/>
      </w:pPr>
    </w:p>
    <w:p w14:paraId="1D428377" w14:textId="512E9925" w:rsidR="006854E3" w:rsidRDefault="006854E3" w:rsidP="0042361C">
      <w:pPr>
        <w:pStyle w:val="1e"/>
      </w:pPr>
      <w:r w:rsidRPr="00D435D3">
        <w:rPr>
          <w:rFonts w:hint="eastAsia"/>
        </w:rPr>
        <w:t>实践思考题</w:t>
      </w:r>
      <w:r w:rsidRPr="00D435D3">
        <w:t>2</w:t>
      </w:r>
      <w:r>
        <w:rPr>
          <w:rFonts w:hint="eastAsia"/>
        </w:rPr>
        <w:t>：</w:t>
      </w:r>
      <w:r w:rsidRPr="00D435D3">
        <w:rPr>
          <w:rFonts w:hint="eastAsia"/>
        </w:rPr>
        <w:t>全量物化视图与增量物化视图有哪些差别？</w:t>
      </w:r>
    </w:p>
    <w:p w14:paraId="03B5EEE5" w14:textId="798347EA" w:rsidR="00343D18" w:rsidRPr="000956EF" w:rsidRDefault="000956EF" w:rsidP="0042361C">
      <w:pPr>
        <w:pStyle w:val="1e"/>
        <w:rPr>
          <w:shd w:val="clear" w:color="auto" w:fill="FFFFFF"/>
        </w:rPr>
      </w:pPr>
      <w:r>
        <w:rPr>
          <w:shd w:val="clear" w:color="auto" w:fill="FFFFFF"/>
        </w:rPr>
        <w:tab/>
      </w:r>
      <w:r w:rsidR="00F86586" w:rsidRPr="000956EF">
        <w:rPr>
          <w:shd w:val="clear" w:color="auto" w:fill="FFFFFF"/>
        </w:rPr>
        <w:t>物化视图是包括一个查询结果的数据库对象，它是远程数据的的本地副本，或者用来生成基于数据表求和的汇总表。</w:t>
      </w:r>
    </w:p>
    <w:p w14:paraId="3E508589" w14:textId="75F5DA90" w:rsidR="000956EF" w:rsidRPr="000956EF" w:rsidRDefault="000956EF" w:rsidP="0042361C">
      <w:pPr>
        <w:pStyle w:val="1e"/>
        <w:rPr>
          <w:rFonts w:ascii="Huawei Sans" w:hAnsi="Huawei Sans" w:cs="Huawei Sans"/>
        </w:rPr>
      </w:pPr>
      <w:r>
        <w:rPr>
          <w:shd w:val="clear" w:color="auto" w:fill="FFFFFF"/>
        </w:rPr>
        <w:tab/>
      </w:r>
      <w:r w:rsidRPr="000956EF">
        <w:rPr>
          <w:shd w:val="clear" w:color="auto" w:fill="FFFFFF"/>
        </w:rPr>
        <w:t>全量物化视图仅支持对创建好的物化视图做全量更新，而不支持做增量更新。创建全量物化视图语法和CREATE TABLE AS语法一致，不支持对全量物化视图指定</w:t>
      </w:r>
      <w:proofErr w:type="spellStart"/>
      <w:r w:rsidRPr="000956EF">
        <w:rPr>
          <w:shd w:val="clear" w:color="auto" w:fill="FFFFFF"/>
        </w:rPr>
        <w:t>NodeGroup</w:t>
      </w:r>
      <w:proofErr w:type="spellEnd"/>
      <w:r w:rsidRPr="000956EF">
        <w:rPr>
          <w:shd w:val="clear" w:color="auto" w:fill="FFFFFF"/>
        </w:rPr>
        <w:t>创建。</w:t>
      </w:r>
    </w:p>
    <w:p w14:paraId="3A553201" w14:textId="5FD339FD" w:rsidR="00343D18" w:rsidRDefault="000956EF" w:rsidP="0042361C">
      <w:pPr>
        <w:pStyle w:val="1e"/>
        <w:rPr>
          <w:shd w:val="clear" w:color="auto" w:fill="FFFFFF"/>
        </w:rPr>
      </w:pPr>
      <w:r>
        <w:rPr>
          <w:shd w:val="clear" w:color="auto" w:fill="FFFFFF"/>
        </w:rPr>
        <w:tab/>
      </w:r>
      <w:r w:rsidRPr="000956EF">
        <w:rPr>
          <w:shd w:val="clear" w:color="auto" w:fill="FFFFFF"/>
        </w:rPr>
        <w:t>增量物化视图是可以对物化视图增量刷新，需要用户手动执行语句完成对物化视图在一段时间内的增量数据进行刷新。与全量创建物化视图不同在于目前增量物化视图所支持场景较小，目前物化视图创建语句仅支持基表扫描语句或者UNION ALL语句。</w:t>
      </w:r>
    </w:p>
    <w:p w14:paraId="456496DF" w14:textId="50FA43B9" w:rsidR="000956EF" w:rsidRPr="000956EF" w:rsidRDefault="000956EF" w:rsidP="0042361C">
      <w:pPr>
        <w:pStyle w:val="1e"/>
        <w:rPr>
          <w:rFonts w:ascii="Huawei Sans" w:hAnsi="Huawei Sans" w:cs="Huawei Sans"/>
        </w:rPr>
      </w:pPr>
      <w:r>
        <w:rPr>
          <w:shd w:val="clear" w:color="auto" w:fill="FFFFFF"/>
        </w:rPr>
        <w:tab/>
      </w:r>
      <w:r>
        <w:rPr>
          <w:rFonts w:hint="eastAsia"/>
          <w:shd w:val="clear" w:color="auto" w:fill="FFFFFF"/>
        </w:rPr>
        <w:t>实验可以得知增量物化视图的查询较慢。</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42361C">
      <w:pPr>
        <w:pStyle w:val="1e"/>
      </w:pPr>
      <w:r w:rsidRPr="009639AD">
        <w:t>任务一：</w:t>
      </w:r>
      <w:r w:rsidRPr="000E2D1D">
        <w:rPr>
          <w:rFonts w:hint="eastAsia"/>
        </w:rPr>
        <w:t>使用</w:t>
      </w:r>
      <w:r w:rsidRPr="000E2D1D">
        <w:t>X-Tuner进行参数优化</w:t>
      </w:r>
    </w:p>
    <w:p w14:paraId="431AE504" w14:textId="77777777" w:rsidR="00A01E24" w:rsidRPr="009639AD" w:rsidRDefault="00A01E24" w:rsidP="0042361C">
      <w:pPr>
        <w:pStyle w:val="1e"/>
        <w:rPr>
          <w:rFonts w:ascii="Huawei Sans" w:hAnsi="Huawei Sans" w:cs="Huawei Sans"/>
        </w:rPr>
      </w:pPr>
      <w:r w:rsidRPr="009639AD">
        <w:rPr>
          <w:rFonts w:ascii="Huawei Sans" w:hAnsi="Huawei Sans" w:cs="Huawei Sans"/>
        </w:rPr>
        <w:t xml:space="preserve">1. </w:t>
      </w:r>
      <w:r w:rsidRPr="00F03765">
        <w:rPr>
          <w:rFonts w:hint="eastAsia"/>
        </w:rPr>
        <w:t>执行TPCH脚本，获得测试时间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DC7DD66" w14:textId="77777777" w:rsidR="001202B9" w:rsidRDefault="001202B9" w:rsidP="0042361C">
      <w:pPr>
        <w:pStyle w:val="1e"/>
      </w:pPr>
      <w:r w:rsidRPr="001202B9">
        <w:drawing>
          <wp:inline distT="0" distB="0" distL="0" distR="0" wp14:anchorId="504DA976" wp14:editId="5F656955">
            <wp:extent cx="6120130" cy="38646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864610"/>
                    </a:xfrm>
                    <a:prstGeom prst="rect">
                      <a:avLst/>
                    </a:prstGeom>
                  </pic:spPr>
                </pic:pic>
              </a:graphicData>
            </a:graphic>
          </wp:inline>
        </w:drawing>
      </w:r>
    </w:p>
    <w:p w14:paraId="381838DE" w14:textId="4E92AA36" w:rsidR="001202B9" w:rsidRDefault="001202B9" w:rsidP="0042361C">
      <w:pPr>
        <w:pStyle w:val="1e"/>
      </w:pPr>
      <w:r w:rsidRPr="001202B9">
        <w:lastRenderedPageBreak/>
        <w:drawing>
          <wp:inline distT="0" distB="0" distL="0" distR="0" wp14:anchorId="6B98B960" wp14:editId="033BC443">
            <wp:extent cx="6120130" cy="38633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863340"/>
                    </a:xfrm>
                    <a:prstGeom prst="rect">
                      <a:avLst/>
                    </a:prstGeom>
                  </pic:spPr>
                </pic:pic>
              </a:graphicData>
            </a:graphic>
          </wp:inline>
        </w:drawing>
      </w:r>
    </w:p>
    <w:p w14:paraId="22F7CD3F" w14:textId="578583A5" w:rsidR="00A01E24" w:rsidRDefault="00A01E24" w:rsidP="0042361C">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使用root用户</w:t>
      </w:r>
      <w:r>
        <w:rPr>
          <w:rFonts w:hint="eastAsia"/>
        </w:rPr>
        <w:t>，执行</w:t>
      </w:r>
      <w:r>
        <w:t>X-Tuner进行参数建议优化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5BEFD9EC" w14:textId="195AE16A" w:rsidR="00A01E24" w:rsidRDefault="00925123" w:rsidP="0042361C">
      <w:pPr>
        <w:pStyle w:val="1e"/>
        <w:rPr>
          <w:rFonts w:hint="eastAsia"/>
        </w:rPr>
      </w:pPr>
      <w:r w:rsidRPr="00925123">
        <w:drawing>
          <wp:inline distT="0" distB="0" distL="0" distR="0" wp14:anchorId="634F6646" wp14:editId="3208DEDF">
            <wp:extent cx="6120130" cy="26752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75255"/>
                    </a:xfrm>
                    <a:prstGeom prst="rect">
                      <a:avLst/>
                    </a:prstGeom>
                  </pic:spPr>
                </pic:pic>
              </a:graphicData>
            </a:graphic>
          </wp:inline>
        </w:drawing>
      </w:r>
    </w:p>
    <w:p w14:paraId="1B880921" w14:textId="24742CDF" w:rsidR="00A01E24" w:rsidRDefault="00925123" w:rsidP="0042361C">
      <w:pPr>
        <w:pStyle w:val="1e"/>
        <w:rPr>
          <w:rFonts w:hint="eastAsia"/>
        </w:rPr>
      </w:pPr>
      <w:r w:rsidRPr="00925123">
        <w:lastRenderedPageBreak/>
        <w:drawing>
          <wp:inline distT="0" distB="0" distL="0" distR="0" wp14:anchorId="17EA371D" wp14:editId="38944600">
            <wp:extent cx="5563870" cy="5426476"/>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559" cy="5429098"/>
                    </a:xfrm>
                    <a:prstGeom prst="rect">
                      <a:avLst/>
                    </a:prstGeom>
                  </pic:spPr>
                </pic:pic>
              </a:graphicData>
            </a:graphic>
          </wp:inline>
        </w:drawing>
      </w:r>
    </w:p>
    <w:p w14:paraId="4CD2FB06" w14:textId="77777777" w:rsidR="00A01E24" w:rsidRDefault="00A01E24" w:rsidP="0042361C">
      <w:pPr>
        <w:pStyle w:val="1e"/>
        <w:rPr>
          <w:rFonts w:hint="eastAsia"/>
        </w:rPr>
      </w:pPr>
    </w:p>
    <w:p w14:paraId="54F4EC52" w14:textId="77777777" w:rsidR="00A01E24" w:rsidRDefault="00A01E24" w:rsidP="0042361C">
      <w:pPr>
        <w:pStyle w:val="1e"/>
      </w:pPr>
      <w:r>
        <w:rPr>
          <w:rFonts w:hint="eastAsia"/>
        </w:rPr>
        <w:t>3</w:t>
      </w:r>
      <w:r>
        <w:t>.重启完成后</w:t>
      </w:r>
      <w:r>
        <w:rPr>
          <w:rFonts w:hint="eastAsia"/>
        </w:rPr>
        <w:t>，</w:t>
      </w:r>
      <w:r>
        <w:t>获取参数值</w:t>
      </w:r>
      <w:r>
        <w:rPr>
          <w:rFont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6508C4DE" w:rsidR="00A01E24" w:rsidRPr="009639AD" w:rsidRDefault="00925123" w:rsidP="0042361C">
      <w:pPr>
        <w:pStyle w:val="1e"/>
      </w:pPr>
      <w:r w:rsidRPr="00925123">
        <w:lastRenderedPageBreak/>
        <w:drawing>
          <wp:inline distT="0" distB="0" distL="0" distR="0" wp14:anchorId="1C755DE1" wp14:editId="5CDE6F47">
            <wp:extent cx="5655310" cy="240928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3007" cy="2412565"/>
                    </a:xfrm>
                    <a:prstGeom prst="rect">
                      <a:avLst/>
                    </a:prstGeom>
                  </pic:spPr>
                </pic:pic>
              </a:graphicData>
            </a:graphic>
          </wp:inline>
        </w:drawing>
      </w:r>
    </w:p>
    <w:p w14:paraId="291BC267" w14:textId="77777777" w:rsidR="00A01E24" w:rsidRPr="009639AD" w:rsidRDefault="00A01E24" w:rsidP="0042361C">
      <w:pPr>
        <w:pStyle w:val="1e"/>
      </w:pPr>
      <w:r w:rsidRPr="009639AD">
        <w:t>任务二：</w:t>
      </w:r>
      <w:r w:rsidRPr="000E2D1D">
        <w:rPr>
          <w:rFonts w:hint="eastAsia"/>
        </w:rPr>
        <w:t>使用</w:t>
      </w:r>
      <w:r w:rsidRPr="000E2D1D">
        <w:t>Index-advisor对select 查询语句进行优化，并通过对比执行计划，得到优化前后的不同。</w:t>
      </w:r>
    </w:p>
    <w:p w14:paraId="28FDB180" w14:textId="77777777" w:rsidR="00A01E24" w:rsidRPr="000E2D1D" w:rsidRDefault="00A01E24" w:rsidP="0042361C">
      <w:pPr>
        <w:pStyle w:val="1e"/>
      </w:pPr>
      <w:r w:rsidRPr="009639AD">
        <w:t xml:space="preserve">1. </w:t>
      </w:r>
      <w:r w:rsidRPr="000E2D1D">
        <w:rPr>
          <w:rFonts w:hint="eastAsia"/>
        </w:rPr>
        <w:t>使用</w:t>
      </w:r>
      <w:r w:rsidRPr="000E2D1D">
        <w:t>explain，对</w:t>
      </w:r>
      <w:r>
        <w:t>查询2020年</w:t>
      </w:r>
      <w:r>
        <w:rPr>
          <w:rFonts w:hint="eastAsia"/>
        </w:rPr>
        <w:t>3月订单表收入并进行排序的S</w:t>
      </w:r>
      <w:r>
        <w:t>QL</w:t>
      </w:r>
      <w:r w:rsidRPr="000E2D1D">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056F4C7" w14:textId="4D8386E1" w:rsidR="00A01E24" w:rsidRDefault="00A01E24" w:rsidP="00EB0742">
      <w:pPr>
        <w:pStyle w:val="afffff2"/>
        <w:rPr>
          <w:rFonts w:ascii="Huawei Sans" w:hAnsi="Huawei Sans" w:cs="Huawei Sans" w:hint="eastAsia"/>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54A03465" w14:textId="49DA31CA" w:rsidR="00A01E24" w:rsidRDefault="00EB0742" w:rsidP="0042361C">
      <w:pPr>
        <w:pStyle w:val="1e"/>
        <w:rPr>
          <w:rFonts w:hint="eastAsia"/>
        </w:rPr>
      </w:pPr>
      <w:r w:rsidRPr="00EB0742">
        <w:lastRenderedPageBreak/>
        <w:drawing>
          <wp:inline distT="0" distB="0" distL="0" distR="0" wp14:anchorId="799164F4" wp14:editId="45787540">
            <wp:extent cx="5251450" cy="3317709"/>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5254" cy="3320112"/>
                    </a:xfrm>
                    <a:prstGeom prst="rect">
                      <a:avLst/>
                    </a:prstGeom>
                  </pic:spPr>
                </pic:pic>
              </a:graphicData>
            </a:graphic>
          </wp:inline>
        </w:drawing>
      </w:r>
    </w:p>
    <w:p w14:paraId="2106E135" w14:textId="77777777" w:rsidR="00A01E24" w:rsidRPr="009639AD" w:rsidRDefault="00A01E24" w:rsidP="0042361C">
      <w:pPr>
        <w:pStyle w:val="1e"/>
      </w:pPr>
    </w:p>
    <w:p w14:paraId="1FFA71EB" w14:textId="77777777" w:rsidR="00A01E24" w:rsidRPr="000E2D1D" w:rsidRDefault="00A01E24" w:rsidP="0042361C">
      <w:pPr>
        <w:pStyle w:val="1e"/>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gs_index_advise</w:t>
      </w:r>
      <w:proofErr w:type="spell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6468ECC2" w:rsidR="00A01E24" w:rsidRPr="009639AD" w:rsidRDefault="00EB0742" w:rsidP="0042361C">
      <w:pPr>
        <w:pStyle w:val="1e"/>
      </w:pPr>
      <w:r w:rsidRPr="00EB0742">
        <w:lastRenderedPageBreak/>
        <w:drawing>
          <wp:inline distT="0" distB="0" distL="0" distR="0" wp14:anchorId="284FC22B" wp14:editId="4F778E21">
            <wp:extent cx="6120130" cy="4286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286250"/>
                    </a:xfrm>
                    <a:prstGeom prst="rect">
                      <a:avLst/>
                    </a:prstGeom>
                  </pic:spPr>
                </pic:pic>
              </a:graphicData>
            </a:graphic>
          </wp:inline>
        </w:drawing>
      </w:r>
    </w:p>
    <w:p w14:paraId="06859BCC" w14:textId="77777777" w:rsidR="00A01E24" w:rsidRPr="009639AD" w:rsidRDefault="00A01E24" w:rsidP="0042361C">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0D5468D5" w14:textId="41E97B26" w:rsidR="00A01E24" w:rsidRDefault="002F1647" w:rsidP="0042361C">
      <w:pPr>
        <w:pStyle w:val="1e"/>
        <w:rPr>
          <w:kern w:val="2"/>
        </w:rPr>
      </w:pPr>
      <w:r w:rsidRPr="002F1647">
        <w:drawing>
          <wp:inline distT="0" distB="0" distL="0" distR="0" wp14:anchorId="352643A3" wp14:editId="19E3AD9E">
            <wp:extent cx="6120130" cy="2371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371725"/>
                    </a:xfrm>
                    <a:prstGeom prst="rect">
                      <a:avLst/>
                    </a:prstGeom>
                  </pic:spPr>
                </pic:pic>
              </a:graphicData>
            </a:graphic>
          </wp:inline>
        </w:drawing>
      </w:r>
    </w:p>
    <w:p w14:paraId="7A465A7D" w14:textId="77777777" w:rsidR="00A01E24" w:rsidRPr="009639AD" w:rsidRDefault="00A01E24" w:rsidP="0042361C">
      <w:pPr>
        <w:pStyle w:val="1e"/>
      </w:pPr>
      <w:r w:rsidRPr="009639AD">
        <w:t xml:space="preserve">4. </w:t>
      </w:r>
      <w:r w:rsidRPr="000E2D1D">
        <w:rPr>
          <w:rFont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(16716);</w:t>
      </w:r>
    </w:p>
    <w:p w14:paraId="243C845E" w14:textId="32EDCEDD" w:rsidR="00A01E24" w:rsidRDefault="00A01E24" w:rsidP="0042361C">
      <w:pPr>
        <w:pStyle w:val="1e"/>
      </w:pPr>
    </w:p>
    <w:p w14:paraId="1ED71628" w14:textId="7BA5546C" w:rsidR="00D54520" w:rsidRDefault="00D54520" w:rsidP="0042361C">
      <w:pPr>
        <w:pStyle w:val="1e"/>
        <w:rPr>
          <w:rFonts w:hint="eastAsia"/>
        </w:rPr>
      </w:pPr>
      <w:r w:rsidRPr="00D54520">
        <w:lastRenderedPageBreak/>
        <w:drawing>
          <wp:inline distT="0" distB="0" distL="0" distR="0" wp14:anchorId="10A4AB93" wp14:editId="1856DD54">
            <wp:extent cx="6096851" cy="25530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6851" cy="2553056"/>
                    </a:xfrm>
                    <a:prstGeom prst="rect">
                      <a:avLst/>
                    </a:prstGeom>
                  </pic:spPr>
                </pic:pic>
              </a:graphicData>
            </a:graphic>
          </wp:inline>
        </w:drawing>
      </w:r>
    </w:p>
    <w:p w14:paraId="40AEDE5E" w14:textId="77777777" w:rsidR="00A01E24" w:rsidRPr="000E2D1D" w:rsidRDefault="00A01E24" w:rsidP="0042361C">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p>
    <w:p w14:paraId="176F6669" w14:textId="662D994C" w:rsidR="00A01E24" w:rsidRDefault="0028237F" w:rsidP="0042361C">
      <w:pPr>
        <w:pStyle w:val="1e"/>
        <w:rPr>
          <w:rFonts w:hint="eastAsia"/>
        </w:rPr>
      </w:pPr>
      <w:r w:rsidRPr="0028237F">
        <w:drawing>
          <wp:inline distT="0" distB="0" distL="0" distR="0" wp14:anchorId="7E5EF390" wp14:editId="33FE3CAF">
            <wp:extent cx="6120130" cy="24555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455545"/>
                    </a:xfrm>
                    <a:prstGeom prst="rect">
                      <a:avLst/>
                    </a:prstGeom>
                  </pic:spPr>
                </pic:pic>
              </a:graphicData>
            </a:graphic>
          </wp:inline>
        </w:drawing>
      </w:r>
    </w:p>
    <w:p w14:paraId="27B88CC2" w14:textId="77777777" w:rsidR="00A01E24" w:rsidRDefault="00A01E24" w:rsidP="0042361C">
      <w:pPr>
        <w:pStyle w:val="1e"/>
        <w:rPr>
          <w:rFonts w:hint="eastAsia"/>
        </w:rPr>
      </w:pPr>
      <w:r>
        <w:t>6. 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hypopg_drop_index</w:t>
      </w:r>
      <w:proofErr w:type="spellEnd"/>
      <w:r w:rsidRPr="000E2D1D">
        <w:rPr>
          <w:rFonts w:ascii="Huawei Sans" w:hAnsi="Huawei Sans" w:cs="Huawei Sans"/>
        </w:rPr>
        <w:t>(16715);</w:t>
      </w:r>
    </w:p>
    <w:p w14:paraId="129E1FA1" w14:textId="06895CE4" w:rsidR="00A01E24" w:rsidRDefault="00370366" w:rsidP="0042361C">
      <w:pPr>
        <w:pStyle w:val="1e"/>
        <w:rPr>
          <w:rFonts w:hint="eastAsia"/>
        </w:rPr>
      </w:pPr>
      <w:r w:rsidRPr="00370366">
        <w:lastRenderedPageBreak/>
        <w:drawing>
          <wp:inline distT="0" distB="0" distL="0" distR="0" wp14:anchorId="5EBD3818" wp14:editId="1C1DE370">
            <wp:extent cx="5268060" cy="12384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8060" cy="1238423"/>
                    </a:xfrm>
                    <a:prstGeom prst="rect">
                      <a:avLst/>
                    </a:prstGeom>
                  </pic:spPr>
                </pic:pic>
              </a:graphicData>
            </a:graphic>
          </wp:inline>
        </w:drawing>
      </w:r>
    </w:p>
    <w:p w14:paraId="6ECAA6E9" w14:textId="77777777" w:rsidR="00A01E24" w:rsidRDefault="00A01E24" w:rsidP="0042361C">
      <w:pPr>
        <w:pStyle w:val="1e"/>
        <w:rPr>
          <w:rFonts w:hint="eastAsia"/>
        </w:rPr>
      </w:pPr>
    </w:p>
    <w:p w14:paraId="6F723A31" w14:textId="279B7F87" w:rsidR="00A01E24" w:rsidRDefault="00A01E24" w:rsidP="0042361C">
      <w:pPr>
        <w:pStyle w:val="1e"/>
        <w:rPr>
          <w:rFonts w:hint="eastAsia"/>
        </w:rPr>
      </w:pPr>
      <w:r>
        <w:t>7. 删除</w:t>
      </w:r>
      <w:r w:rsidR="00370366">
        <w:rPr>
          <w:rFonts w:hint="eastAsia"/>
        </w:rPr>
        <w:t>所有</w:t>
      </w:r>
      <w:r>
        <w:t>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hypopg_reset_index</w:t>
      </w:r>
      <w:proofErr w:type="spellEnd"/>
      <w:r w:rsidRPr="000E2D1D">
        <w:rPr>
          <w:rFonts w:ascii="Huawei Sans" w:hAnsi="Huawei Sans" w:cs="Huawei Sans"/>
        </w:rPr>
        <w:t>();</w:t>
      </w:r>
    </w:p>
    <w:p w14:paraId="4975CDDD" w14:textId="14E0D53D" w:rsidR="00A01E24" w:rsidRDefault="00370366" w:rsidP="0042361C">
      <w:pPr>
        <w:pStyle w:val="1e"/>
        <w:rPr>
          <w:rFonts w:hint="eastAsia"/>
        </w:rPr>
      </w:pPr>
      <w:r w:rsidRPr="00370366">
        <w:drawing>
          <wp:inline distT="0" distB="0" distL="0" distR="0" wp14:anchorId="10615257" wp14:editId="00A08A88">
            <wp:extent cx="4525006" cy="10764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5006" cy="1076475"/>
                    </a:xfrm>
                    <a:prstGeom prst="rect">
                      <a:avLst/>
                    </a:prstGeom>
                  </pic:spPr>
                </pic:pic>
              </a:graphicData>
            </a:graphic>
          </wp:inline>
        </w:drawing>
      </w:r>
    </w:p>
    <w:p w14:paraId="4767625D" w14:textId="77777777" w:rsidR="00A01E24" w:rsidRDefault="00A01E24" w:rsidP="0042361C">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3C4492EF" w14:textId="0CF86DCA" w:rsidR="00A01E24" w:rsidRDefault="00370366" w:rsidP="0042361C">
      <w:pPr>
        <w:pStyle w:val="1e"/>
        <w:rPr>
          <w:rFonts w:hint="eastAsia"/>
        </w:rPr>
      </w:pPr>
      <w:r w:rsidRPr="00370366">
        <w:drawing>
          <wp:inline distT="0" distB="0" distL="0" distR="0" wp14:anchorId="3198960E" wp14:editId="45C16F5A">
            <wp:extent cx="4458322" cy="1514686"/>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8322" cy="1514686"/>
                    </a:xfrm>
                    <a:prstGeom prst="rect">
                      <a:avLst/>
                    </a:prstGeom>
                  </pic:spPr>
                </pic:pic>
              </a:graphicData>
            </a:graphic>
          </wp:inline>
        </w:drawing>
      </w:r>
    </w:p>
    <w:p w14:paraId="2DC59FD6" w14:textId="77777777" w:rsidR="00A01E24" w:rsidRPr="000E2D1D" w:rsidRDefault="00A01E24" w:rsidP="0042361C">
      <w:pPr>
        <w:pStyle w:val="1e"/>
        <w:rPr>
          <w:rFonts w:hint="eastAsia"/>
        </w:rPr>
      </w:pPr>
    </w:p>
    <w:p w14:paraId="11919363" w14:textId="77777777" w:rsidR="00A01E24" w:rsidRPr="009639AD" w:rsidRDefault="00A01E24" w:rsidP="0042361C">
      <w:pPr>
        <w:pStyle w:val="1e"/>
      </w:pPr>
      <w:r w:rsidRPr="009639AD">
        <w:t>任务三：</w:t>
      </w:r>
      <w:r w:rsidRPr="000E2D1D">
        <w:rPr>
          <w:rFonts w:hint="eastAsia"/>
        </w:rPr>
        <w:t>通过创建索引，对</w:t>
      </w:r>
      <w:proofErr w:type="spellStart"/>
      <w:r w:rsidRPr="000E2D1D">
        <w:t>queries.sql</w:t>
      </w:r>
      <w:proofErr w:type="spellEnd"/>
      <w:r w:rsidRPr="000E2D1D">
        <w:t>中的SQL语句进行优化，并对比优化前后</w:t>
      </w:r>
      <w:proofErr w:type="spellStart"/>
      <w:r w:rsidRPr="000E2D1D">
        <w:t>queries.sql</w:t>
      </w:r>
      <w:proofErr w:type="spellEnd"/>
      <w:r w:rsidRPr="000E2D1D">
        <w:t>执行的时间。</w:t>
      </w:r>
    </w:p>
    <w:p w14:paraId="18CFEAC0" w14:textId="77777777" w:rsidR="00A01E24" w:rsidRPr="009639AD" w:rsidRDefault="00A01E24" w:rsidP="0042361C">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45692A93" w:rsidR="00A01E24" w:rsidRDefault="00DB1B65" w:rsidP="0042361C">
      <w:pPr>
        <w:pStyle w:val="1e"/>
      </w:pPr>
      <w:r w:rsidRPr="00DB1B65">
        <w:lastRenderedPageBreak/>
        <w:drawing>
          <wp:inline distT="0" distB="0" distL="0" distR="0" wp14:anchorId="6E9322A4" wp14:editId="17E81F26">
            <wp:extent cx="6120130" cy="37318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31895"/>
                    </a:xfrm>
                    <a:prstGeom prst="rect">
                      <a:avLst/>
                    </a:prstGeom>
                  </pic:spPr>
                </pic:pic>
              </a:graphicData>
            </a:graphic>
          </wp:inline>
        </w:drawing>
      </w:r>
    </w:p>
    <w:p w14:paraId="44906679" w14:textId="5C4C3A2B" w:rsidR="00A01E24" w:rsidRDefault="00DB1B65" w:rsidP="0042361C">
      <w:pPr>
        <w:pStyle w:val="1e"/>
      </w:pPr>
      <w:r w:rsidRPr="00DB1B65">
        <w:drawing>
          <wp:inline distT="0" distB="0" distL="0" distR="0" wp14:anchorId="73606134" wp14:editId="5CC5267B">
            <wp:extent cx="6120130" cy="21710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171065"/>
                    </a:xfrm>
                    <a:prstGeom prst="rect">
                      <a:avLst/>
                    </a:prstGeom>
                  </pic:spPr>
                </pic:pic>
              </a:graphicData>
            </a:graphic>
          </wp:inline>
        </w:drawing>
      </w:r>
    </w:p>
    <w:p w14:paraId="72B801C7" w14:textId="77777777" w:rsidR="00A01E24" w:rsidRPr="009639AD" w:rsidRDefault="00A01E24" w:rsidP="0042361C">
      <w:pPr>
        <w:pStyle w:val="1e"/>
      </w:pPr>
      <w:r>
        <w:rPr>
          <w:rFonts w:hint="eastAsia"/>
        </w:rPr>
        <w:t>挑战</w:t>
      </w:r>
      <w:r>
        <w:t>一</w:t>
      </w:r>
      <w:r w:rsidRPr="009639AD">
        <w:t>：</w:t>
      </w:r>
      <w:r w:rsidRPr="004A12B5">
        <w:rPr>
          <w:rFonts w:hint="eastAsia"/>
        </w:rPr>
        <w:t>进一步优化</w:t>
      </w:r>
      <w:proofErr w:type="spellStart"/>
      <w:r w:rsidRPr="004A12B5">
        <w:t>queries.sql</w:t>
      </w:r>
      <w:proofErr w:type="spellEnd"/>
      <w:r>
        <w:t>中的查询语句，使得前后执行时间出现倍数级的提升</w:t>
      </w:r>
      <w:r w:rsidRPr="000E2D1D">
        <w:t>。</w:t>
      </w:r>
    </w:p>
    <w:p w14:paraId="1829169F" w14:textId="77777777" w:rsidR="00A01E24" w:rsidRPr="009639AD" w:rsidRDefault="00A01E24" w:rsidP="0042361C">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42361C">
      <w:pPr>
        <w:pStyle w:val="1e"/>
      </w:pPr>
    </w:p>
    <w:p w14:paraId="6E2AEFD1" w14:textId="77777777" w:rsidR="00A01E24" w:rsidRDefault="00A01E24" w:rsidP="0042361C">
      <w:pPr>
        <w:pStyle w:val="1e"/>
        <w:rPr>
          <w:rFonts w:hint="eastAsia"/>
        </w:rPr>
      </w:pPr>
    </w:p>
    <w:p w14:paraId="003F17CC" w14:textId="77777777" w:rsidR="00A01E24" w:rsidRDefault="00A01E24" w:rsidP="0042361C">
      <w:pPr>
        <w:pStyle w:val="1e"/>
      </w:pPr>
      <w:r w:rsidRPr="00D435D3">
        <w:rPr>
          <w:rFonts w:hint="eastAsia"/>
        </w:rPr>
        <w:t>实践思考题</w:t>
      </w:r>
      <w:r w:rsidRPr="00D435D3">
        <w:t>1</w:t>
      </w:r>
      <w:r>
        <w:rPr>
          <w:rFonts w:hint="eastAsia"/>
        </w:rPr>
        <w:t>：</w:t>
      </w:r>
      <w:r w:rsidRPr="00460223">
        <w:rPr>
          <w:rFonts w:hint="eastAsia"/>
        </w:rPr>
        <w:t>根据</w:t>
      </w:r>
      <w:r w:rsidRPr="00460223">
        <w:t>X-Tuner给出的参数优化，在哪些参数上进行了优化，为何要对这些参数进行优化？</w:t>
      </w:r>
    </w:p>
    <w:p w14:paraId="0F808BC2" w14:textId="1F35BD66" w:rsidR="00A01E24" w:rsidRDefault="00C5299C" w:rsidP="0042361C">
      <w:pPr>
        <w:pStyle w:val="1e"/>
      </w:pPr>
      <w:r w:rsidRPr="00C5299C">
        <w:lastRenderedPageBreak/>
        <w:drawing>
          <wp:inline distT="0" distB="0" distL="0" distR="0" wp14:anchorId="6BAFB0B1" wp14:editId="3537EE9A">
            <wp:extent cx="6120130" cy="25742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574290"/>
                    </a:xfrm>
                    <a:prstGeom prst="rect">
                      <a:avLst/>
                    </a:prstGeom>
                  </pic:spPr>
                </pic:pic>
              </a:graphicData>
            </a:graphic>
          </wp:inline>
        </w:drawing>
      </w:r>
    </w:p>
    <w:p w14:paraId="517E501E" w14:textId="3FCE9912" w:rsidR="00A01E24" w:rsidRDefault="00C5299C" w:rsidP="0042361C">
      <w:pPr>
        <w:pStyle w:val="1e"/>
      </w:pPr>
      <w:r w:rsidRPr="00C5299C">
        <w:drawing>
          <wp:inline distT="0" distB="0" distL="0" distR="0" wp14:anchorId="73D3256C" wp14:editId="7CAE03D0">
            <wp:extent cx="6120130" cy="20510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051050"/>
                    </a:xfrm>
                    <a:prstGeom prst="rect">
                      <a:avLst/>
                    </a:prstGeom>
                  </pic:spPr>
                </pic:pic>
              </a:graphicData>
            </a:graphic>
          </wp:inline>
        </w:drawing>
      </w:r>
    </w:p>
    <w:p w14:paraId="75D47168" w14:textId="398988F8" w:rsidR="00A01E24" w:rsidRDefault="005E5338" w:rsidP="0042361C">
      <w:pPr>
        <w:pStyle w:val="1e"/>
      </w:pPr>
      <w:r>
        <w:rPr>
          <w:rFonts w:hint="eastAsia"/>
        </w:rPr>
        <w:t>优化参数：</w:t>
      </w:r>
      <w:proofErr w:type="spellStart"/>
      <w:r>
        <w:rPr>
          <w:rFonts w:hint="eastAsia"/>
        </w:rPr>
        <w:t>m</w:t>
      </w:r>
      <w:r>
        <w:t>ax_connections</w:t>
      </w:r>
      <w:proofErr w:type="spellEnd"/>
      <w:r>
        <w:t xml:space="preserve">, </w:t>
      </w:r>
      <w:proofErr w:type="spellStart"/>
      <w:r>
        <w:t>shared_buffers</w:t>
      </w:r>
      <w:proofErr w:type="spellEnd"/>
      <w:r>
        <w:t xml:space="preserve">, </w:t>
      </w:r>
      <w:proofErr w:type="spellStart"/>
      <w:r>
        <w:t>effective_io_concurrency</w:t>
      </w:r>
      <w:proofErr w:type="spellEnd"/>
      <w:r>
        <w:t xml:space="preserve">, </w:t>
      </w:r>
      <w:proofErr w:type="spellStart"/>
      <w:r>
        <w:t>wal_buffers</w:t>
      </w:r>
      <w:proofErr w:type="spellEnd"/>
      <w:r>
        <w:t xml:space="preserve">, </w:t>
      </w:r>
      <w:proofErr w:type="spellStart"/>
      <w:r>
        <w:t>random_page_cost</w:t>
      </w:r>
      <w:proofErr w:type="spellEnd"/>
      <w:r>
        <w:t xml:space="preserve">, </w:t>
      </w:r>
      <w:proofErr w:type="spellStart"/>
      <w:r>
        <w:t>effective_cache_size</w:t>
      </w:r>
      <w:proofErr w:type="spellEnd"/>
      <w:r>
        <w:t xml:space="preserve">, </w:t>
      </w:r>
      <w:proofErr w:type="spellStart"/>
      <w:r>
        <w:t>default_statistics_target</w:t>
      </w:r>
      <w:proofErr w:type="spellEnd"/>
      <w:r>
        <w:t>;</w:t>
      </w:r>
    </w:p>
    <w:p w14:paraId="6C587645" w14:textId="77777777" w:rsidR="0042361C" w:rsidRDefault="0042361C" w:rsidP="0042361C">
      <w:pPr>
        <w:pStyle w:val="1e"/>
      </w:pPr>
    </w:p>
    <w:p w14:paraId="74F70F70" w14:textId="438CFF06" w:rsidR="005E5338" w:rsidRPr="0042361C" w:rsidRDefault="009E637F" w:rsidP="0042361C">
      <w:pPr>
        <w:pStyle w:val="1e"/>
      </w:pPr>
      <w:proofErr w:type="spellStart"/>
      <w:r w:rsidRPr="0042361C">
        <w:rPr>
          <w:rFonts w:hint="eastAsia"/>
        </w:rPr>
        <w:t>max_connections</w:t>
      </w:r>
      <w:proofErr w:type="spellEnd"/>
      <w:r w:rsidRPr="0042361C">
        <w:rPr>
          <w:rFonts w:hint="eastAsia"/>
        </w:rPr>
        <w:t>：针对所有的账号所有的客户端并行连接到MYSQL服务的最大并行连接数。简单说是指MYSQL服务能够同时接受的最大并行连接数。 </w:t>
      </w:r>
      <w:r w:rsidR="0042361C" w:rsidRPr="0042361C">
        <w:rPr>
          <w:rFonts w:hint="eastAsia"/>
        </w:rPr>
        <w:t>在测试的过程中，</w:t>
      </w:r>
      <w:r w:rsidR="0042361C">
        <w:t>370</w:t>
      </w:r>
      <w:r w:rsidR="0042361C" w:rsidRPr="0042361C">
        <w:t>个连接已经足够</w:t>
      </w:r>
      <w:r w:rsidR="008A7957">
        <w:rPr>
          <w:rFonts w:hint="eastAsia"/>
        </w:rPr>
        <w:t>.</w:t>
      </w:r>
    </w:p>
    <w:p w14:paraId="1C19C850" w14:textId="77777777" w:rsidR="0042361C" w:rsidRDefault="0042361C" w:rsidP="0042361C">
      <w:pPr>
        <w:pStyle w:val="1e"/>
        <w:rPr>
          <w:shd w:val="clear" w:color="auto" w:fill="EEEEEE"/>
        </w:rPr>
      </w:pPr>
    </w:p>
    <w:p w14:paraId="54034BE7" w14:textId="703B0CA0" w:rsidR="0042361C" w:rsidRDefault="009E637F" w:rsidP="0042361C">
      <w:pPr>
        <w:pStyle w:val="1e"/>
      </w:pPr>
      <w:proofErr w:type="spellStart"/>
      <w:r>
        <w:t>shared_buffers</w:t>
      </w:r>
      <w:proofErr w:type="spellEnd"/>
      <w:r w:rsidR="0042361C">
        <w:rPr>
          <w:rFonts w:hint="eastAsia"/>
        </w:rPr>
        <w:t>：</w:t>
      </w:r>
      <w:proofErr w:type="spellStart"/>
      <w:r w:rsidR="0042361C" w:rsidRPr="0042361C">
        <w:t>shared_buffers</w:t>
      </w:r>
      <w:proofErr w:type="spellEnd"/>
      <w:r w:rsidR="0042361C" w:rsidRPr="0042361C">
        <w:t>是一个8KB的数组，</w:t>
      </w:r>
      <w:proofErr w:type="spellStart"/>
      <w:r w:rsidR="0042361C" w:rsidRPr="0042361C">
        <w:t>postgres</w:t>
      </w:r>
      <w:proofErr w:type="spellEnd"/>
      <w:r w:rsidR="0042361C" w:rsidRPr="0042361C">
        <w:t>在从磁盘中查询数据前，会先查找</w:t>
      </w:r>
      <w:proofErr w:type="spellStart"/>
      <w:r w:rsidR="0042361C" w:rsidRPr="0042361C">
        <w:t>shared_buffers</w:t>
      </w:r>
      <w:proofErr w:type="spellEnd"/>
      <w:r w:rsidR="0042361C" w:rsidRPr="0042361C">
        <w:t>的页，如果命中，就直接返回，避免从磁盘查询。</w:t>
      </w:r>
      <w:proofErr w:type="spellStart"/>
      <w:r w:rsidR="0042361C" w:rsidRPr="0042361C">
        <w:t>shared_buffers</w:t>
      </w:r>
      <w:proofErr w:type="spellEnd"/>
      <w:r w:rsidR="0042361C" w:rsidRPr="0042361C">
        <w:t>存储表数据</w:t>
      </w:r>
      <w:r w:rsidR="0042361C">
        <w:rPr>
          <w:rFonts w:hint="eastAsia"/>
        </w:rPr>
        <w:t>、</w:t>
      </w:r>
      <w:r w:rsidR="0042361C" w:rsidRPr="0042361C">
        <w:t>索引</w:t>
      </w:r>
      <w:r w:rsidR="0042361C">
        <w:rPr>
          <w:rFonts w:hint="eastAsia"/>
        </w:rPr>
        <w:t>、</w:t>
      </w:r>
      <w:r w:rsidR="0042361C" w:rsidRPr="0042361C">
        <w:t>执行计划。在访问数据时，数据会先加载到</w:t>
      </w:r>
      <w:proofErr w:type="spellStart"/>
      <w:r w:rsidR="0042361C" w:rsidRPr="0042361C">
        <w:t>os</w:t>
      </w:r>
      <w:proofErr w:type="spellEnd"/>
      <w:r w:rsidR="0042361C" w:rsidRPr="0042361C">
        <w:t>缓存，然后再加载到</w:t>
      </w:r>
      <w:proofErr w:type="spellStart"/>
      <w:r w:rsidR="0042361C" w:rsidRPr="0042361C">
        <w:t>shared_buffers</w:t>
      </w:r>
      <w:proofErr w:type="spellEnd"/>
      <w:r w:rsidR="0042361C">
        <w:rPr>
          <w:rFonts w:hint="eastAsia"/>
        </w:rPr>
        <w:t>。</w:t>
      </w:r>
      <w:r w:rsidR="0042361C" w:rsidRPr="0042361C">
        <w:rPr>
          <w:rFonts w:hint="eastAsia"/>
        </w:rPr>
        <w:t>在</w:t>
      </w:r>
      <w:r w:rsidR="0042361C" w:rsidRPr="0042361C">
        <w:t>IO压力很大的情况下，提高该值可以减少IO</w:t>
      </w:r>
    </w:p>
    <w:p w14:paraId="147368C5" w14:textId="77777777" w:rsidR="0042361C" w:rsidRPr="0042361C" w:rsidRDefault="0042361C" w:rsidP="0042361C">
      <w:pPr>
        <w:pStyle w:val="1e"/>
        <w:rPr>
          <w:rFonts w:hint="eastAsia"/>
        </w:rPr>
      </w:pPr>
    </w:p>
    <w:p w14:paraId="54326E56" w14:textId="297CBB3C" w:rsidR="009E637F" w:rsidRDefault="009E637F" w:rsidP="0042361C">
      <w:pPr>
        <w:pStyle w:val="1e"/>
      </w:pPr>
      <w:proofErr w:type="spellStart"/>
      <w:r w:rsidRPr="009E637F">
        <w:t>effective_io_concurrency</w:t>
      </w:r>
      <w:proofErr w:type="spellEnd"/>
      <w:r w:rsidRPr="009E637F">
        <w:t xml:space="preserve"> </w:t>
      </w:r>
      <w:r w:rsidR="0042361C">
        <w:rPr>
          <w:rFonts w:hint="eastAsia"/>
        </w:rPr>
        <w:t>：</w:t>
      </w:r>
      <w:r w:rsidRPr="009E637F">
        <w:rPr>
          <w:rFonts w:hint="eastAsia"/>
        </w:rPr>
        <w:t>设置</w:t>
      </w:r>
      <w:r w:rsidRPr="009E637F">
        <w:t>PostgreSQL可以同时被执行的并发磁盘 I/O 操作的数量</w:t>
      </w:r>
      <w:r>
        <w:rPr>
          <w:rFonts w:hint="eastAsia"/>
        </w:rPr>
        <w:t>;</w:t>
      </w:r>
      <w:r w:rsidRPr="009E637F">
        <w:rPr>
          <w:rFonts w:hint="eastAsia"/>
        </w:rPr>
        <w:t>调高这个值，可以增加任何单个</w:t>
      </w:r>
      <w:r w:rsidRPr="009E637F">
        <w:t>PostgreSQL会话试图并行发起的 I/O 操作的数目</w:t>
      </w:r>
      <w:r>
        <w:rPr>
          <w:rFonts w:hint="eastAsia"/>
        </w:rPr>
        <w:t>;</w:t>
      </w:r>
      <w:r w:rsidRPr="009E637F">
        <w:rPr>
          <w:rFonts w:hint="eastAsia"/>
        </w:rPr>
        <w:t>允许的范围是</w:t>
      </w:r>
      <w:r w:rsidRPr="009E637F">
        <w:t xml:space="preserve"> 1 到 1000，或 0 表示禁用异步 I/O 请求。当前这个设置仅影响位图堆扫描。</w:t>
      </w:r>
    </w:p>
    <w:p w14:paraId="1805AEBE" w14:textId="672D6566" w:rsidR="0042361C" w:rsidRDefault="0042361C" w:rsidP="0042361C">
      <w:pPr>
        <w:pStyle w:val="1e"/>
      </w:pPr>
      <w:proofErr w:type="spellStart"/>
      <w:r>
        <w:lastRenderedPageBreak/>
        <w:t>wal_buffers</w:t>
      </w:r>
      <w:proofErr w:type="spellEnd"/>
      <w:r>
        <w:rPr>
          <w:rFonts w:hint="eastAsia"/>
        </w:rPr>
        <w:t>：</w:t>
      </w:r>
      <w:r w:rsidRPr="0042361C">
        <w:rPr>
          <w:rFonts w:hint="eastAsia"/>
        </w:rPr>
        <w:t>可以降低</w:t>
      </w:r>
      <w:r w:rsidRPr="0042361C">
        <w:t>IO，如果遇上比较多的并发短事务，应该和</w:t>
      </w:r>
      <w:proofErr w:type="spellStart"/>
      <w:r w:rsidRPr="0042361C">
        <w:t>commit_delay</w:t>
      </w:r>
      <w:proofErr w:type="spellEnd"/>
      <w:r w:rsidRPr="0042361C">
        <w:t>一起用</w:t>
      </w:r>
      <w:r>
        <w:rPr>
          <w:rFonts w:hint="eastAsia"/>
        </w:rPr>
        <w:t>。</w:t>
      </w:r>
    </w:p>
    <w:p w14:paraId="5397F396" w14:textId="6FE8BB40" w:rsidR="0042361C" w:rsidRDefault="0042361C" w:rsidP="0042361C">
      <w:pPr>
        <w:pStyle w:val="1e"/>
      </w:pPr>
    </w:p>
    <w:p w14:paraId="56ADF46D" w14:textId="15B1B52D" w:rsidR="0042361C" w:rsidRDefault="008A7957" w:rsidP="0042361C">
      <w:pPr>
        <w:pStyle w:val="1e"/>
      </w:pPr>
      <w:proofErr w:type="spellStart"/>
      <w:r>
        <w:t>random_page_cost</w:t>
      </w:r>
      <w:proofErr w:type="spellEnd"/>
      <w:r>
        <w:t xml:space="preserve"> </w:t>
      </w:r>
      <w:r>
        <w:rPr>
          <w:rFonts w:hint="eastAsia"/>
        </w:rPr>
        <w:t>：</w:t>
      </w:r>
      <w:r>
        <w:rPr>
          <w:rFonts w:hint="eastAsia"/>
        </w:rPr>
        <w:t>设置从数据文件上随机读取一个数据块的执行成本。默认值是</w:t>
      </w:r>
      <w:r>
        <w:t>4.0。</w:t>
      </w:r>
      <w:r w:rsidR="009D54B5" w:rsidRPr="009D54B5">
        <w:rPr>
          <w:rFonts w:hint="eastAsia"/>
        </w:rPr>
        <w:t>变量</w:t>
      </w:r>
      <w:proofErr w:type="spellStart"/>
      <w:r w:rsidR="009D54B5" w:rsidRPr="009D54B5">
        <w:t>random_page_cost</w:t>
      </w:r>
      <w:proofErr w:type="spellEnd"/>
      <w:r w:rsidR="009D54B5" w:rsidRPr="009D54B5">
        <w:t>用于决定使用索引的代价是否值得，或者和</w:t>
      </w:r>
      <w:proofErr w:type="spellStart"/>
      <w:r w:rsidR="009D54B5" w:rsidRPr="009D54B5">
        <w:t>seq_page_cost</w:t>
      </w:r>
      <w:proofErr w:type="spellEnd"/>
      <w:r w:rsidR="009D54B5" w:rsidRPr="009D54B5">
        <w:t>合作使用。</w:t>
      </w:r>
    </w:p>
    <w:p w14:paraId="5D804734" w14:textId="1D6F0CE6" w:rsidR="009D54B5" w:rsidRDefault="009D54B5" w:rsidP="0042361C">
      <w:pPr>
        <w:pStyle w:val="1e"/>
      </w:pPr>
    </w:p>
    <w:p w14:paraId="484E98DD" w14:textId="046A5869" w:rsidR="009D54B5" w:rsidRDefault="009D54B5" w:rsidP="0042361C">
      <w:pPr>
        <w:pStyle w:val="1e"/>
      </w:pPr>
      <w:proofErr w:type="spellStart"/>
      <w:r>
        <w:t>effective_cache_size</w:t>
      </w:r>
      <w:proofErr w:type="spellEnd"/>
      <w:r>
        <w:rPr>
          <w:rFonts w:hint="eastAsia"/>
        </w:rPr>
        <w:t>：</w:t>
      </w:r>
      <w:r w:rsidRPr="009D54B5">
        <w:rPr>
          <w:rFonts w:hint="eastAsia"/>
        </w:rPr>
        <w:t>优化器假设一个查询可以用的最大内存，和</w:t>
      </w:r>
      <w:proofErr w:type="spellStart"/>
      <w:r w:rsidRPr="009D54B5">
        <w:t>shared_buffers</w:t>
      </w:r>
      <w:proofErr w:type="spellEnd"/>
      <w:r>
        <w:rPr>
          <w:rFonts w:hint="eastAsia"/>
        </w:rPr>
        <w:t>。</w:t>
      </w:r>
      <w:r w:rsidRPr="009D54B5">
        <w:t>设置稍大，优化器更倾向使用索引扫描而不是顺序扫描</w:t>
      </w:r>
      <w:r>
        <w:rPr>
          <w:rFonts w:hint="eastAsia"/>
        </w:rPr>
        <w:t>。</w:t>
      </w:r>
    </w:p>
    <w:p w14:paraId="7ECE7867" w14:textId="51EDF377" w:rsidR="009D54B5" w:rsidRDefault="009D54B5" w:rsidP="0042361C">
      <w:pPr>
        <w:pStyle w:val="1e"/>
      </w:pPr>
    </w:p>
    <w:p w14:paraId="30A1F360" w14:textId="5B154BD8" w:rsidR="009D54B5" w:rsidRDefault="009D54B5" w:rsidP="0042361C">
      <w:pPr>
        <w:pStyle w:val="1e"/>
        <w:rPr>
          <w:rFonts w:hint="eastAsia"/>
        </w:rPr>
      </w:pPr>
      <w:proofErr w:type="spellStart"/>
      <w:r>
        <w:t>default_statistics_target</w:t>
      </w:r>
      <w:proofErr w:type="spellEnd"/>
      <w:r>
        <w:rPr>
          <w:rFonts w:hint="eastAsia"/>
        </w:rPr>
        <w:t>：</w:t>
      </w:r>
      <w:r w:rsidRPr="009D54B5">
        <w:rPr>
          <w:rFonts w:hint="eastAsia"/>
        </w:rPr>
        <w:t>设置默认的收集优化器统计数据的目标值。它的值越大，</w:t>
      </w:r>
      <w:r w:rsidRPr="009D54B5">
        <w:t>ANALYZE操作的执行的时间越长，扫描的数据行的个数也就越多，得到的优化器统计数据就越准确。</w:t>
      </w:r>
    </w:p>
    <w:p w14:paraId="1A3FBDCE" w14:textId="77777777" w:rsidR="009D54B5" w:rsidRPr="009D54B5" w:rsidRDefault="009D54B5" w:rsidP="0042361C">
      <w:pPr>
        <w:pStyle w:val="1e"/>
        <w:rPr>
          <w:rFonts w:hint="eastAsia"/>
        </w:rPr>
      </w:pPr>
    </w:p>
    <w:p w14:paraId="720FA561" w14:textId="1AD5001B" w:rsidR="00A01E24" w:rsidRDefault="00A01E24" w:rsidP="0042361C">
      <w:pPr>
        <w:pStyle w:val="1e"/>
      </w:pPr>
      <w:r w:rsidRPr="00D435D3">
        <w:rPr>
          <w:rFonts w:hint="eastAsia"/>
        </w:rPr>
        <w:t>实践思考题</w:t>
      </w:r>
      <w:r w:rsidRPr="00D435D3">
        <w:t>2</w:t>
      </w:r>
      <w:r>
        <w:rPr>
          <w:rFonts w:hint="eastAsia"/>
        </w:rPr>
        <w:t>：</w:t>
      </w:r>
      <w:r w:rsidRPr="00460223">
        <w:rPr>
          <w:rFonts w:hint="eastAsia"/>
        </w:rPr>
        <w:t>索引的使用，对于执行</w:t>
      </w:r>
      <w:r w:rsidRPr="00460223">
        <w:t>SQL有什么好处？除了使用索引和参数外，还有哪些方面可以对数据库进行优化？</w:t>
      </w:r>
    </w:p>
    <w:p w14:paraId="7871D5E9" w14:textId="258DFE28" w:rsidR="009D54B5" w:rsidRDefault="009D54B5" w:rsidP="0042361C">
      <w:pPr>
        <w:pStyle w:val="1e"/>
        <w:rPr>
          <w:color w:val="333333"/>
          <w:shd w:val="clear" w:color="auto" w:fill="FFFFFF"/>
        </w:rPr>
      </w:pPr>
      <w:r>
        <w:rPr>
          <w:color w:val="333333"/>
          <w:shd w:val="clear" w:color="auto" w:fill="FFFFFF"/>
        </w:rPr>
        <w:tab/>
      </w:r>
      <w:r>
        <w:rPr>
          <w:rFonts w:hint="eastAsia"/>
          <w:color w:val="333333"/>
          <w:shd w:val="clear" w:color="auto" w:fill="FFFFFF"/>
        </w:rPr>
        <w:t>数据库索引是为了增加查询速度而对表字段附加的一种标识。DB在执行一条</w:t>
      </w:r>
      <w:proofErr w:type="spellStart"/>
      <w:r>
        <w:rPr>
          <w:rFonts w:hint="eastAsia"/>
          <w:color w:val="333333"/>
          <w:shd w:val="clear" w:color="auto" w:fill="FFFFFF"/>
        </w:rPr>
        <w:t>Sql</w:t>
      </w:r>
      <w:proofErr w:type="spellEnd"/>
      <w:r>
        <w:rPr>
          <w:rFonts w:hint="eastAsia"/>
          <w:color w:val="333333"/>
          <w:shd w:val="clear" w:color="auto" w:fill="FFFFFF"/>
        </w:rPr>
        <w:t>语句的时候，默认的方式是根据搜索条件进行全表扫描，遇到匹配条件的就加入搜索结果集合。如果我们对某一字段增加索引，查询时就会先去索引列表中一次定位到特定值的行数，大大减少遍历匹配的行数，所以能明显增加查询的速度。</w:t>
      </w:r>
    </w:p>
    <w:p w14:paraId="535BFDED" w14:textId="2B6F0E4E" w:rsidR="009D54B5" w:rsidRPr="00D435D3" w:rsidRDefault="009D54B5" w:rsidP="0042361C">
      <w:pPr>
        <w:pStyle w:val="1e"/>
        <w:rPr>
          <w:rFonts w:hint="eastAsia"/>
        </w:rPr>
      </w:pPr>
      <w:r>
        <w:rPr>
          <w:rFonts w:hint="eastAsia"/>
          <w:color w:val="333333"/>
          <w:shd w:val="clear" w:color="auto" w:fill="FFFFFF"/>
        </w:rPr>
        <w:t>优化</w:t>
      </w:r>
      <w:r w:rsidR="00BB4340">
        <w:rPr>
          <w:rFonts w:hint="eastAsia"/>
          <w:color w:val="333333"/>
          <w:shd w:val="clear" w:color="auto" w:fill="FFFFFF"/>
        </w:rPr>
        <w:t>的其他</w:t>
      </w:r>
      <w:r>
        <w:rPr>
          <w:rFonts w:hint="eastAsia"/>
          <w:color w:val="333333"/>
          <w:shd w:val="clear" w:color="auto" w:fill="FFFFFF"/>
        </w:rPr>
        <w:t>方面：数据库表结构、系统配置、硬件、优化查询语句。</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42361C">
      <w:pPr>
        <w:pStyle w:val="1e"/>
        <w:rPr>
          <w:rFonts w:ascii="Huawei Sans" w:hAnsi="Huawei Sans" w:cs="Huawei Sans"/>
        </w:rPr>
      </w:pPr>
      <w:r w:rsidRPr="009639AD">
        <w:rPr>
          <w:rFonts w:ascii="Huawei Sans" w:hAnsi="Huawei Sans" w:cs="Huawei Sans"/>
        </w:rPr>
        <w:t>任务一：</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4D8A492C" w:rsidR="0034452C" w:rsidRPr="009639AD" w:rsidRDefault="00A90CE0" w:rsidP="0042361C">
      <w:pPr>
        <w:pStyle w:val="1e"/>
      </w:pPr>
      <w:r w:rsidRPr="00A90CE0">
        <w:drawing>
          <wp:inline distT="0" distB="0" distL="0" distR="0" wp14:anchorId="4D25F0E7" wp14:editId="62DF3FCF">
            <wp:extent cx="6120130" cy="53949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5394960"/>
                    </a:xfrm>
                    <a:prstGeom prst="rect">
                      <a:avLst/>
                    </a:prstGeom>
                  </pic:spPr>
                </pic:pic>
              </a:graphicData>
            </a:graphic>
          </wp:inline>
        </w:drawing>
      </w:r>
    </w:p>
    <w:p w14:paraId="4922287A" w14:textId="77777777" w:rsidR="0034452C" w:rsidRPr="00860899" w:rsidRDefault="0034452C" w:rsidP="0042361C">
      <w:pPr>
        <w:pStyle w:val="1e"/>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3446B67" w14:textId="4ECDA7B6" w:rsidR="0034452C" w:rsidRPr="00860899" w:rsidRDefault="00A90CE0" w:rsidP="0042361C">
      <w:pPr>
        <w:pStyle w:val="1e"/>
      </w:pPr>
      <w:r w:rsidRPr="00A90CE0">
        <w:lastRenderedPageBreak/>
        <w:drawing>
          <wp:inline distT="0" distB="0" distL="0" distR="0" wp14:anchorId="42A7C7BC" wp14:editId="421566DA">
            <wp:extent cx="6120130" cy="544258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5442585"/>
                    </a:xfrm>
                    <a:prstGeom prst="rect">
                      <a:avLst/>
                    </a:prstGeom>
                  </pic:spPr>
                </pic:pic>
              </a:graphicData>
            </a:graphic>
          </wp:inline>
        </w:drawing>
      </w:r>
      <w:r w:rsidR="0034452C">
        <w:t>任务三</w:t>
      </w:r>
      <w:r w:rsidR="0034452C" w:rsidRPr="009639AD">
        <w:t>：</w:t>
      </w:r>
      <w:r w:rsidR="0034452C" w:rsidRPr="00860899">
        <w:t>利用训练好的逻辑回归模型预测数据</w:t>
      </w:r>
      <w:r w:rsidR="0034452C" w:rsidRPr="00860899">
        <w:rPr>
          <w:rFonts w:hint="eastAsia"/>
        </w:rPr>
        <w:t>，</w:t>
      </w:r>
      <w:r w:rsidR="0034452C" w:rsidRPr="00860899">
        <w:t>并与</w:t>
      </w:r>
      <w:r w:rsidR="0034452C" w:rsidRPr="00860899">
        <w:rPr>
          <w:rFonts w:hint="eastAsia"/>
        </w:rPr>
        <w:t>S</w:t>
      </w:r>
      <w:r w:rsidR="0034452C" w:rsidRPr="00860899">
        <w:t>VM算法进行比较</w:t>
      </w:r>
      <w:r w:rsidR="0034452C" w:rsidRPr="00860899">
        <w:rPr>
          <w:rFonts w:hint="eastAsia"/>
        </w:rPr>
        <w:t>，</w:t>
      </w:r>
      <w:r w:rsidR="0034452C" w:rsidRPr="00860899">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323C031F" w14:textId="7C7DE5C8" w:rsidR="0034452C" w:rsidRDefault="00C314AC" w:rsidP="0042361C">
      <w:pPr>
        <w:pStyle w:val="1e"/>
      </w:pPr>
      <w:r w:rsidRPr="00C314AC">
        <w:lastRenderedPageBreak/>
        <w:drawing>
          <wp:inline distT="0" distB="0" distL="0" distR="0" wp14:anchorId="04E51EC6" wp14:editId="4B12CCE6">
            <wp:extent cx="6120130" cy="37598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759835"/>
                    </a:xfrm>
                    <a:prstGeom prst="rect">
                      <a:avLst/>
                    </a:prstGeom>
                  </pic:spPr>
                </pic:pic>
              </a:graphicData>
            </a:graphic>
          </wp:inline>
        </w:drawing>
      </w:r>
    </w:p>
    <w:p w14:paraId="43508AB6" w14:textId="77777777" w:rsidR="0034452C" w:rsidRDefault="0034452C" w:rsidP="0042361C">
      <w:pPr>
        <w:pStyle w:val="1e"/>
      </w:pPr>
      <w:r w:rsidRPr="00D435D3">
        <w:rPr>
          <w:rFonts w:hint="eastAsia"/>
        </w:rPr>
        <w:t>实践思考题</w:t>
      </w:r>
      <w:r w:rsidRPr="00D435D3">
        <w:t>1</w:t>
      </w:r>
      <w:r>
        <w:rPr>
          <w:rFonts w:hint="eastAsia"/>
        </w:rPr>
        <w:t>：</w:t>
      </w:r>
      <w:r w:rsidRPr="009B54B1">
        <w:rPr>
          <w:rFonts w:hint="eastAsia"/>
        </w:rPr>
        <w:t>分类模型与回归模型有何不同？</w:t>
      </w:r>
    </w:p>
    <w:p w14:paraId="03E648C7" w14:textId="62F51790" w:rsidR="0034452C" w:rsidRDefault="00AC10C5" w:rsidP="00AC10C5">
      <w:pPr>
        <w:pStyle w:val="1e"/>
        <w:rPr>
          <w:rFonts w:ascii="Arial" w:hAnsi="Arial" w:cs="Arial"/>
          <w:color w:val="4D4D4D"/>
          <w:shd w:val="clear" w:color="auto" w:fill="FFFFFF"/>
        </w:rPr>
      </w:pPr>
      <w:r>
        <w:rPr>
          <w:rFonts w:hint="eastAsia"/>
        </w:rPr>
        <w:t>定量输出称为回归，或者说是连续变量预测；</w:t>
      </w:r>
      <w:r>
        <w:t>定性输出称为分类，或者说是离散变量预测</w:t>
      </w:r>
      <w:r>
        <w:rPr>
          <w:rFonts w:hint="eastAsia"/>
        </w:rPr>
        <w:t>。</w:t>
      </w:r>
      <w:r>
        <w:rPr>
          <w:rFonts w:ascii="Arial" w:hAnsi="Arial" w:cs="Arial"/>
          <w:color w:val="4D4D4D"/>
          <w:shd w:val="clear" w:color="auto" w:fill="FFFFFF"/>
        </w:rPr>
        <w:t>关键区别是目标属性是否连续</w:t>
      </w:r>
      <w:r>
        <w:rPr>
          <w:rFonts w:ascii="Arial" w:hAnsi="Arial" w:cs="Arial" w:hint="eastAsia"/>
          <w:color w:val="4D4D4D"/>
          <w:shd w:val="clear" w:color="auto" w:fill="FFFFFF"/>
        </w:rPr>
        <w:t>。</w:t>
      </w:r>
    </w:p>
    <w:p w14:paraId="6F95E9F8" w14:textId="77777777" w:rsidR="00B62BC2" w:rsidRDefault="00B62BC2" w:rsidP="00AC10C5">
      <w:pPr>
        <w:pStyle w:val="1e"/>
        <w:rPr>
          <w:rFonts w:hint="eastAsia"/>
        </w:rPr>
      </w:pPr>
    </w:p>
    <w:p w14:paraId="3482B9E8" w14:textId="38BC66F5" w:rsidR="0034452C" w:rsidRDefault="0034452C" w:rsidP="0042361C">
      <w:pPr>
        <w:pStyle w:val="1e"/>
      </w:pPr>
      <w:r w:rsidRPr="00D435D3">
        <w:rPr>
          <w:rFonts w:hint="eastAsia"/>
        </w:rPr>
        <w:t>实践思考题</w:t>
      </w:r>
      <w:r w:rsidRPr="00D435D3">
        <w:t>2</w:t>
      </w:r>
      <w:r>
        <w:rPr>
          <w:rFonts w:hint="eastAsia"/>
        </w:rPr>
        <w:t>：</w:t>
      </w:r>
      <w:r w:rsidRPr="009B54B1">
        <w:rPr>
          <w:rFonts w:hint="eastAsia"/>
        </w:rPr>
        <w:t>什么是</w:t>
      </w:r>
      <w:r w:rsidRPr="009B54B1">
        <w:t>SVM算法？</w:t>
      </w:r>
    </w:p>
    <w:p w14:paraId="1622DB4A" w14:textId="653DB631" w:rsidR="0034452C" w:rsidRDefault="00AC10C5" w:rsidP="0042361C">
      <w:pPr>
        <w:pStyle w:val="1e"/>
      </w:pPr>
      <w:r w:rsidRPr="00AC10C5">
        <w:t>支持向量机(SVM)是90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00166168">
        <w:rPr>
          <w:rFonts w:hint="eastAsia"/>
        </w:rPr>
        <w:t>该算法</w:t>
      </w:r>
      <w:r w:rsidRPr="00AC10C5">
        <w:t>可以用于解决分类和回归问题,同时还使用了一种称之为kernel trick的技术进行数据的转换,然后再根据这些转换信息,在可能的输出之中找到一个最优的边界。</w:t>
      </w:r>
    </w:p>
    <w:p w14:paraId="0B83739C" w14:textId="77777777" w:rsidR="00B62BC2" w:rsidRPr="00860899" w:rsidRDefault="00B62BC2" w:rsidP="0042361C">
      <w:pPr>
        <w:pStyle w:val="1e"/>
        <w:rPr>
          <w:rFonts w:hint="eastAsia"/>
        </w:rPr>
      </w:pPr>
    </w:p>
    <w:p w14:paraId="52436FD6" w14:textId="0F1B31D5" w:rsidR="0034452C" w:rsidRDefault="0034452C" w:rsidP="0042361C">
      <w:pPr>
        <w:pStyle w:val="1e"/>
        <w:rPr>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hint="eastAsia"/>
          <w:shd w:val="clear" w:color="auto" w:fill="FFFFFF"/>
        </w:rPr>
        <w:t>分类</w:t>
      </w:r>
      <w:r w:rsidRPr="005439B5">
        <w:rPr>
          <w:rFonts w:hint="eastAsia"/>
          <w:shd w:val="clear" w:color="auto" w:fill="FFFFFF"/>
        </w:rPr>
        <w:t>问题</w:t>
      </w:r>
      <w:r w:rsidRPr="00E94233">
        <w:rPr>
          <w:rFonts w:hint="eastAsia"/>
          <w:shd w:val="clear" w:color="auto" w:fill="FFFFFF"/>
        </w:rPr>
        <w:t>有哪些评价指标，请分别说明他们的含义？</w:t>
      </w:r>
    </w:p>
    <w:p w14:paraId="21536BA2" w14:textId="18CB058F" w:rsidR="00B62BC2" w:rsidRDefault="00B62BC2" w:rsidP="0042361C">
      <w:pPr>
        <w:pStyle w:val="1e"/>
        <w:rPr>
          <w:rFonts w:hint="eastAsia"/>
          <w:shd w:val="clear" w:color="auto" w:fill="FFFFFF"/>
        </w:rPr>
      </w:pPr>
      <w:r w:rsidRPr="00B62BC2">
        <w:rPr>
          <w:shd w:val="clear" w:color="auto" w:fill="FFFFFF"/>
        </w:rPr>
        <w:drawing>
          <wp:inline distT="0" distB="0" distL="0" distR="0" wp14:anchorId="3FA0F92B" wp14:editId="245233E2">
            <wp:extent cx="1445803" cy="150321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9093" cy="1506639"/>
                    </a:xfrm>
                    <a:prstGeom prst="rect">
                      <a:avLst/>
                    </a:prstGeom>
                  </pic:spPr>
                </pic:pic>
              </a:graphicData>
            </a:graphic>
          </wp:inline>
        </w:drawing>
      </w:r>
    </w:p>
    <w:p w14:paraId="2321D304" w14:textId="7A1282F4" w:rsidR="00B62BC2" w:rsidRDefault="00B62BC2" w:rsidP="0042361C">
      <w:pPr>
        <w:pStyle w:val="1e"/>
        <w:rPr>
          <w:rFonts w:ascii="Arial" w:hAnsi="Arial" w:cs="Arial"/>
          <w:color w:val="4D4D4D"/>
          <w:shd w:val="clear" w:color="auto" w:fill="FFFFFF"/>
        </w:rPr>
      </w:pPr>
      <w:r>
        <w:rPr>
          <w:rFonts w:ascii="Arial" w:hAnsi="Arial" w:cs="Arial"/>
          <w:color w:val="4D4D4D"/>
          <w:shd w:val="clear" w:color="auto" w:fill="FFFFFF"/>
        </w:rPr>
        <w:lastRenderedPageBreak/>
        <w:t>准确率</w:t>
      </w:r>
      <w:r>
        <w:rPr>
          <w:rFonts w:ascii="Arial" w:hAnsi="Arial" w:cs="Arial" w:hint="eastAsia"/>
          <w:color w:val="4D4D4D"/>
          <w:shd w:val="clear" w:color="auto" w:fill="FFFFFF"/>
        </w:rPr>
        <w:t>、</w:t>
      </w:r>
      <w:r>
        <w:rPr>
          <w:rFonts w:ascii="Arial" w:hAnsi="Arial" w:cs="Arial"/>
          <w:color w:val="4D4D4D"/>
          <w:shd w:val="clear" w:color="auto" w:fill="FFFFFF"/>
        </w:rPr>
        <w:t>精确率</w:t>
      </w:r>
      <w:r>
        <w:rPr>
          <w:rFonts w:ascii="Arial" w:hAnsi="Arial" w:cs="Arial" w:hint="eastAsia"/>
          <w:color w:val="4D4D4D"/>
          <w:shd w:val="clear" w:color="auto" w:fill="FFFFFF"/>
        </w:rPr>
        <w:t>、召回率。</w:t>
      </w:r>
    </w:p>
    <w:p w14:paraId="3336B710" w14:textId="6C699774" w:rsidR="00B62BC2" w:rsidRDefault="00B62BC2" w:rsidP="0042361C">
      <w:pPr>
        <w:pStyle w:val="1e"/>
        <w:rPr>
          <w:color w:val="333333"/>
          <w:shd w:val="clear" w:color="auto" w:fill="FFFFFF"/>
        </w:rPr>
      </w:pPr>
      <w:r>
        <w:rPr>
          <w:rFonts w:ascii="Arial" w:hAnsi="Arial" w:cs="Arial" w:hint="eastAsia"/>
          <w:color w:val="4D4D4D"/>
          <w:shd w:val="clear" w:color="auto" w:fill="FFFFFF"/>
        </w:rPr>
        <w:t>准确率：</w:t>
      </w:r>
      <w:r>
        <w:rPr>
          <w:rFonts w:hint="eastAsia"/>
          <w:color w:val="333333"/>
          <w:shd w:val="clear" w:color="auto" w:fill="FFFFFF"/>
        </w:rPr>
        <w:t>对于给定的测试数据集，分类器正确分类的样本数与总样本数之比</w:t>
      </w:r>
      <w:r>
        <w:rPr>
          <w:rFonts w:hint="eastAsia"/>
          <w:color w:val="333333"/>
          <w:shd w:val="clear" w:color="auto" w:fill="FFFFFF"/>
        </w:rPr>
        <w:t>。</w:t>
      </w:r>
    </w:p>
    <w:p w14:paraId="29E432A1" w14:textId="04B1A3EE" w:rsidR="00B62BC2" w:rsidRDefault="00B62BC2" w:rsidP="0042361C">
      <w:pPr>
        <w:pStyle w:val="1e"/>
        <w:rPr>
          <w:color w:val="333333"/>
          <w:shd w:val="clear" w:color="auto" w:fill="FFFFFF"/>
        </w:rPr>
      </w:pPr>
      <w:r>
        <w:rPr>
          <w:rFonts w:hint="eastAsia"/>
          <w:color w:val="333333"/>
          <w:shd w:val="clear" w:color="auto" w:fill="FFFFFF"/>
        </w:rPr>
        <w:t>精确率：</w:t>
      </w:r>
      <w:r>
        <w:rPr>
          <w:rFonts w:hint="eastAsia"/>
          <w:color w:val="333333"/>
          <w:shd w:val="clear" w:color="auto" w:fill="FFFFFF"/>
        </w:rPr>
        <w:t>所有"正确被检索的"占所有"实际被检索到的"的比例</w:t>
      </w:r>
      <w:r>
        <w:rPr>
          <w:rFonts w:hint="eastAsia"/>
          <w:color w:val="333333"/>
          <w:shd w:val="clear" w:color="auto" w:fill="FFFFFF"/>
        </w:rPr>
        <w:t>。</w:t>
      </w:r>
    </w:p>
    <w:p w14:paraId="2DEAA25A" w14:textId="3366BA96" w:rsidR="00B62BC2" w:rsidRDefault="00B62BC2" w:rsidP="0042361C">
      <w:pPr>
        <w:pStyle w:val="1e"/>
        <w:rPr>
          <w:rFonts w:hint="eastAsia"/>
          <w:shd w:val="clear" w:color="auto" w:fill="FFFFFF"/>
        </w:rPr>
      </w:pPr>
      <w:r>
        <w:rPr>
          <w:rFonts w:hint="eastAsia"/>
          <w:color w:val="333333"/>
          <w:shd w:val="clear" w:color="auto" w:fill="FFFFFF"/>
        </w:rPr>
        <w:t>召回率：</w:t>
      </w:r>
      <w:r w:rsidRPr="00B62BC2">
        <w:rPr>
          <w:rFonts w:hint="eastAsia"/>
          <w:shd w:val="clear" w:color="auto" w:fill="FFFFFF"/>
        </w:rPr>
        <w:t>检索出的相关文档数和文档库中所有的相关文档数的比率，衡量的是检索系统的查全率。</w:t>
      </w:r>
    </w:p>
    <w:p w14:paraId="2A1A4585" w14:textId="77777777" w:rsidR="00B62BC2" w:rsidRPr="00E94233" w:rsidRDefault="00B62BC2" w:rsidP="0042361C">
      <w:pPr>
        <w:pStyle w:val="1e"/>
        <w:rPr>
          <w:rFonts w:hint="eastAsia"/>
          <w:shd w:val="clear" w:color="auto" w:fill="FFFFFF"/>
        </w:rPr>
      </w:pPr>
    </w:p>
    <w:p w14:paraId="57D6B94E" w14:textId="4CE9C6E0" w:rsidR="0034452C" w:rsidRDefault="0034452C" w:rsidP="0042361C">
      <w:pPr>
        <w:pStyle w:val="1e"/>
        <w:rPr>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hint="eastAsia"/>
          <w:shd w:val="clear" w:color="auto" w:fill="FFFFFF"/>
        </w:rPr>
        <w:t>回归问题有哪些评价指标，请分别说明他们的含义</w:t>
      </w:r>
      <w:r w:rsidRPr="00E94233">
        <w:rPr>
          <w:rFonts w:hint="eastAsia"/>
          <w:shd w:val="clear" w:color="auto" w:fill="FFFFFF"/>
        </w:rPr>
        <w:t>？</w:t>
      </w:r>
    </w:p>
    <w:p w14:paraId="3F7F5043" w14:textId="38A50CA9" w:rsidR="00B62BC2" w:rsidRPr="005439B5" w:rsidRDefault="00B62BC2" w:rsidP="0042361C">
      <w:pPr>
        <w:pStyle w:val="1e"/>
        <w:rPr>
          <w:rFonts w:hint="eastAsia"/>
          <w:shd w:val="clear" w:color="auto" w:fill="FFFFFF"/>
        </w:rPr>
      </w:pPr>
      <w:r w:rsidRPr="00B62BC2">
        <w:rPr>
          <w:shd w:val="clear" w:color="auto" w:fill="FFFFFF"/>
        </w:rPr>
        <w:drawing>
          <wp:inline distT="0" distB="0" distL="0" distR="0" wp14:anchorId="2EE37095" wp14:editId="6662DF04">
            <wp:extent cx="2391109" cy="1038370"/>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1109" cy="1038370"/>
                    </a:xfrm>
                    <a:prstGeom prst="rect">
                      <a:avLst/>
                    </a:prstGeom>
                  </pic:spPr>
                </pic:pic>
              </a:graphicData>
            </a:graphic>
          </wp:inline>
        </w:drawing>
      </w:r>
    </w:p>
    <w:p w14:paraId="638FD73A" w14:textId="02DE8C77" w:rsidR="0034452C" w:rsidRDefault="00B62BC2" w:rsidP="0042361C">
      <w:pPr>
        <w:pStyle w:val="1e"/>
        <w:rPr>
          <w:rFonts w:ascii="Arial" w:hAnsi="Arial" w:cs="Arial"/>
          <w:color w:val="4D4D4D"/>
          <w:shd w:val="clear" w:color="auto" w:fill="FFFFFF"/>
        </w:rPr>
      </w:pPr>
      <w:r>
        <w:rPr>
          <w:rFonts w:hint="eastAsia"/>
        </w:rPr>
        <w:t>M</w:t>
      </w:r>
      <w:r>
        <w:t>AE:</w:t>
      </w:r>
      <w:r>
        <w:rPr>
          <w:rFonts w:ascii="Arial" w:hAnsi="Arial" w:cs="Arial"/>
          <w:color w:val="4D4D4D"/>
          <w:shd w:val="clear" w:color="auto" w:fill="FFFFFF"/>
        </w:rPr>
        <w:t>即平均绝对值误差，是一种用于回归模型的常用损失函数。</w:t>
      </w:r>
      <w:r>
        <w:rPr>
          <w:rFonts w:ascii="Arial" w:hAnsi="Arial" w:cs="Arial"/>
          <w:color w:val="4D4D4D"/>
          <w:shd w:val="clear" w:color="auto" w:fill="FFFFFF"/>
        </w:rPr>
        <w:t>MAE</w:t>
      </w:r>
      <w:r>
        <w:rPr>
          <w:rFonts w:ascii="Arial" w:hAnsi="Arial" w:cs="Arial"/>
          <w:color w:val="4D4D4D"/>
          <w:shd w:val="clear" w:color="auto" w:fill="FFFFFF"/>
        </w:rPr>
        <w:t>是目标值和预测值之差的绝对值之和。其只衡量了预测值误差的平均模长，而不考虑方向，取值范围也是从</w:t>
      </w:r>
      <w:r>
        <w:rPr>
          <w:rFonts w:ascii="Arial" w:hAnsi="Arial" w:cs="Arial"/>
          <w:color w:val="4D4D4D"/>
          <w:shd w:val="clear" w:color="auto" w:fill="FFFFFF"/>
        </w:rPr>
        <w:t>0</w:t>
      </w:r>
      <w:r>
        <w:rPr>
          <w:rFonts w:ascii="Arial" w:hAnsi="Arial" w:cs="Arial"/>
          <w:color w:val="4D4D4D"/>
          <w:shd w:val="clear" w:color="auto" w:fill="FFFFFF"/>
        </w:rPr>
        <w:t>到正无穷</w:t>
      </w:r>
      <w:r>
        <w:rPr>
          <w:rFonts w:ascii="Arial" w:hAnsi="Arial" w:cs="Arial" w:hint="eastAsia"/>
          <w:color w:val="4D4D4D"/>
          <w:shd w:val="clear" w:color="auto" w:fill="FFFFFF"/>
        </w:rPr>
        <w:t>.</w:t>
      </w:r>
    </w:p>
    <w:p w14:paraId="2EBF68E7" w14:textId="65531684" w:rsidR="00B62BC2" w:rsidRPr="00860899" w:rsidRDefault="00B62BC2" w:rsidP="0042361C">
      <w:pPr>
        <w:pStyle w:val="1e"/>
      </w:pPr>
      <w:r>
        <w:t>MSE:</w:t>
      </w:r>
      <w:r>
        <w:rPr>
          <w:rFonts w:ascii="Arial" w:hAnsi="Arial" w:cs="Arial"/>
          <w:color w:val="4D4D4D"/>
          <w:shd w:val="clear" w:color="auto" w:fill="FFFFFF"/>
        </w:rPr>
        <w:t>即均方误差，可以看做是一种</w:t>
      </w:r>
      <w:r>
        <w:rPr>
          <w:rFonts w:ascii="Arial" w:hAnsi="Arial" w:cs="Arial"/>
          <w:color w:val="4D4D4D"/>
          <w:shd w:val="clear" w:color="auto" w:fill="FFFFFF"/>
        </w:rPr>
        <w:t>L2</w:t>
      </w:r>
      <w:r>
        <w:rPr>
          <w:rFonts w:ascii="Arial" w:hAnsi="Arial" w:cs="Arial"/>
          <w:color w:val="4D4D4D"/>
          <w:shd w:val="clear" w:color="auto" w:fill="FFFFFF"/>
        </w:rPr>
        <w:t>损失，也是一种最常用的回归损失函数。</w:t>
      </w:r>
      <w:r>
        <w:rPr>
          <w:rFonts w:ascii="Arial" w:hAnsi="Arial" w:cs="Arial"/>
          <w:color w:val="4D4D4D"/>
          <w:shd w:val="clear" w:color="auto" w:fill="FFFFFF"/>
        </w:rPr>
        <w:t>MSE</w:t>
      </w:r>
      <w:r>
        <w:rPr>
          <w:rFonts w:ascii="Arial" w:hAnsi="Arial" w:cs="Arial"/>
          <w:color w:val="4D4D4D"/>
          <w:shd w:val="clear" w:color="auto" w:fill="FFFFFF"/>
        </w:rPr>
        <w:t>是求预测值与真实值之间距离的平方和。</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5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6EEF7" w14:textId="77777777" w:rsidR="000D5FF5" w:rsidRDefault="000D5FF5" w:rsidP="00940D2A">
      <w:pPr>
        <w:spacing w:before="0" w:after="0" w:line="240" w:lineRule="auto"/>
      </w:pPr>
      <w:r>
        <w:separator/>
      </w:r>
    </w:p>
  </w:endnote>
  <w:endnote w:type="continuationSeparator" w:id="0">
    <w:p w14:paraId="79760861" w14:textId="77777777" w:rsidR="000D5FF5" w:rsidRDefault="000D5FF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方正兰亭黑简体"/>
    <w:panose1 w:val="02000000000000000000"/>
    <w:charset w:val="86"/>
    <w:family w:val="auto"/>
    <w:pitch w:val="variable"/>
    <w:sig w:usb0="00000001" w:usb1="080E0000" w:usb2="00000010" w:usb3="00000000" w:csb0="00040000" w:csb1="00000000"/>
  </w:font>
  <w:font w:name="Huawei Sans">
    <w:altName w:val="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3C21B" w14:textId="77777777" w:rsidR="000D5FF5" w:rsidRDefault="000D5FF5" w:rsidP="00940D2A">
      <w:pPr>
        <w:spacing w:before="0" w:after="0" w:line="240" w:lineRule="auto"/>
      </w:pPr>
      <w:r>
        <w:separator/>
      </w:r>
    </w:p>
  </w:footnote>
  <w:footnote w:type="continuationSeparator" w:id="0">
    <w:p w14:paraId="57B64359" w14:textId="77777777" w:rsidR="000D5FF5" w:rsidRDefault="000D5FF5"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56EF"/>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5FF5"/>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2B9"/>
    <w:rsid w:val="00120C0B"/>
    <w:rsid w:val="0012112D"/>
    <w:rsid w:val="001216A9"/>
    <w:rsid w:val="00122A8A"/>
    <w:rsid w:val="00123FBC"/>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479A1"/>
    <w:rsid w:val="00150624"/>
    <w:rsid w:val="00150967"/>
    <w:rsid w:val="001511DB"/>
    <w:rsid w:val="00153A12"/>
    <w:rsid w:val="00154ACF"/>
    <w:rsid w:val="00156F51"/>
    <w:rsid w:val="00160729"/>
    <w:rsid w:val="001612EC"/>
    <w:rsid w:val="00161BC3"/>
    <w:rsid w:val="00163AA2"/>
    <w:rsid w:val="00163D02"/>
    <w:rsid w:val="00166168"/>
    <w:rsid w:val="001666C5"/>
    <w:rsid w:val="00170BD2"/>
    <w:rsid w:val="00172027"/>
    <w:rsid w:val="001727D6"/>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90B"/>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37F"/>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47"/>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3D18"/>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366"/>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6F51"/>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361C"/>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4250"/>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2BE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7BE"/>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E5338"/>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B6813"/>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0159"/>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A7957"/>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123"/>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9E5"/>
    <w:rsid w:val="009D0B7F"/>
    <w:rsid w:val="009D0D2A"/>
    <w:rsid w:val="009D19D5"/>
    <w:rsid w:val="009D21CD"/>
    <w:rsid w:val="009D2C7C"/>
    <w:rsid w:val="009D54B5"/>
    <w:rsid w:val="009D586E"/>
    <w:rsid w:val="009D744F"/>
    <w:rsid w:val="009D7B26"/>
    <w:rsid w:val="009E1B18"/>
    <w:rsid w:val="009E1F10"/>
    <w:rsid w:val="009E2157"/>
    <w:rsid w:val="009E2C46"/>
    <w:rsid w:val="009E58E3"/>
    <w:rsid w:val="009E637F"/>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0CE0"/>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10C5"/>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BC2"/>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4340"/>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4AC"/>
    <w:rsid w:val="00C315D5"/>
    <w:rsid w:val="00C32D87"/>
    <w:rsid w:val="00C3306F"/>
    <w:rsid w:val="00C330D6"/>
    <w:rsid w:val="00C35244"/>
    <w:rsid w:val="00C36EDB"/>
    <w:rsid w:val="00C40614"/>
    <w:rsid w:val="00C41742"/>
    <w:rsid w:val="00C41B58"/>
    <w:rsid w:val="00C445BE"/>
    <w:rsid w:val="00C44E38"/>
    <w:rsid w:val="00C460DE"/>
    <w:rsid w:val="00C46510"/>
    <w:rsid w:val="00C50344"/>
    <w:rsid w:val="00C5274C"/>
    <w:rsid w:val="00C5299C"/>
    <w:rsid w:val="00C5363D"/>
    <w:rsid w:val="00C54293"/>
    <w:rsid w:val="00C547B8"/>
    <w:rsid w:val="00C5707F"/>
    <w:rsid w:val="00C57360"/>
    <w:rsid w:val="00C57AA7"/>
    <w:rsid w:val="00C57E7D"/>
    <w:rsid w:val="00C602AF"/>
    <w:rsid w:val="00C60773"/>
    <w:rsid w:val="00C62D67"/>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97246"/>
    <w:rsid w:val="00CA29F8"/>
    <w:rsid w:val="00CA332F"/>
    <w:rsid w:val="00CA563B"/>
    <w:rsid w:val="00CA5672"/>
    <w:rsid w:val="00CA5B38"/>
    <w:rsid w:val="00CA64E4"/>
    <w:rsid w:val="00CB00A4"/>
    <w:rsid w:val="00CB037B"/>
    <w:rsid w:val="00CB043F"/>
    <w:rsid w:val="00CB0E73"/>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520"/>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1B65"/>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5F59"/>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0742"/>
    <w:rsid w:val="00EB12DC"/>
    <w:rsid w:val="00EB1D56"/>
    <w:rsid w:val="00EB35E7"/>
    <w:rsid w:val="00EB4AF4"/>
    <w:rsid w:val="00EB74F9"/>
    <w:rsid w:val="00EC077F"/>
    <w:rsid w:val="00EC2199"/>
    <w:rsid w:val="00EC2807"/>
    <w:rsid w:val="00EC2C02"/>
    <w:rsid w:val="00EC3C72"/>
    <w:rsid w:val="00EC4EA2"/>
    <w:rsid w:val="00EC50C7"/>
    <w:rsid w:val="00EC5495"/>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4F0C"/>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483D"/>
    <w:rsid w:val="00F85105"/>
    <w:rsid w:val="00F85AF1"/>
    <w:rsid w:val="00F86586"/>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42361C"/>
    <w:pPr>
      <w:topLinePunct w:val="0"/>
      <w:adjustRightInd/>
      <w:ind w:left="1021"/>
    </w:pPr>
    <w:rPr>
      <w:sz w:val="21"/>
      <w:szCs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42361C"/>
    <w:rPr>
      <w:rFonts w:ascii="微软雅黑" w:eastAsia="微软雅黑" w:hAnsi="微软雅黑" w:cs="微软雅黑"/>
      <w:sz w:val="21"/>
      <w:szCs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7791075">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711224236">
      <w:bodyDiv w:val="1"/>
      <w:marLeft w:val="0"/>
      <w:marRight w:val="0"/>
      <w:marTop w:val="0"/>
      <w:marBottom w:val="0"/>
      <w:divBdr>
        <w:top w:val="none" w:sz="0" w:space="0" w:color="auto"/>
        <w:left w:val="none" w:sz="0" w:space="0" w:color="auto"/>
        <w:bottom w:val="none" w:sz="0" w:space="0" w:color="auto"/>
        <w:right w:val="none" w:sz="0" w:space="0" w:color="auto"/>
      </w:divBdr>
    </w:div>
    <w:div w:id="719978848">
      <w:bodyDiv w:val="1"/>
      <w:marLeft w:val="0"/>
      <w:marRight w:val="0"/>
      <w:marTop w:val="0"/>
      <w:marBottom w:val="0"/>
      <w:divBdr>
        <w:top w:val="none" w:sz="0" w:space="0" w:color="auto"/>
        <w:left w:val="none" w:sz="0" w:space="0" w:color="auto"/>
        <w:bottom w:val="none" w:sz="0" w:space="0" w:color="auto"/>
        <w:right w:val="none" w:sz="0" w:space="0" w:color="auto"/>
      </w:divBdr>
    </w:div>
    <w:div w:id="779882053">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890460878">
      <w:bodyDiv w:val="1"/>
      <w:marLeft w:val="0"/>
      <w:marRight w:val="0"/>
      <w:marTop w:val="0"/>
      <w:marBottom w:val="0"/>
      <w:divBdr>
        <w:top w:val="none" w:sz="0" w:space="0" w:color="auto"/>
        <w:left w:val="none" w:sz="0" w:space="0" w:color="auto"/>
        <w:bottom w:val="none" w:sz="0" w:space="0" w:color="auto"/>
        <w:right w:val="none" w:sz="0" w:space="0" w:color="auto"/>
      </w:divBdr>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22116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8362047">
      <w:bodyDiv w:val="1"/>
      <w:marLeft w:val="0"/>
      <w:marRight w:val="0"/>
      <w:marTop w:val="0"/>
      <w:marBottom w:val="0"/>
      <w:divBdr>
        <w:top w:val="none" w:sz="0" w:space="0" w:color="auto"/>
        <w:left w:val="none" w:sz="0" w:space="0" w:color="auto"/>
        <w:bottom w:val="none" w:sz="0" w:space="0" w:color="auto"/>
        <w:right w:val="none" w:sz="0" w:space="0" w:color="auto"/>
      </w:divBdr>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08182593">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86158202">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5745112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31618140">
      <w:bodyDiv w:val="1"/>
      <w:marLeft w:val="0"/>
      <w:marRight w:val="0"/>
      <w:marTop w:val="0"/>
      <w:marBottom w:val="0"/>
      <w:divBdr>
        <w:top w:val="none" w:sz="0" w:space="0" w:color="auto"/>
        <w:left w:val="none" w:sz="0" w:space="0" w:color="auto"/>
        <w:bottom w:val="none" w:sz="0" w:space="0" w:color="auto"/>
        <w:right w:val="none" w:sz="0" w:space="0" w:color="auto"/>
      </w:divBdr>
    </w:div>
    <w:div w:id="1935478912">
      <w:bodyDiv w:val="1"/>
      <w:marLeft w:val="0"/>
      <w:marRight w:val="0"/>
      <w:marTop w:val="0"/>
      <w:marBottom w:val="0"/>
      <w:divBdr>
        <w:top w:val="none" w:sz="0" w:space="0" w:color="auto"/>
        <w:left w:val="none" w:sz="0" w:space="0" w:color="auto"/>
        <w:bottom w:val="none" w:sz="0" w:space="0" w:color="auto"/>
        <w:right w:val="none" w:sz="0" w:space="0" w:color="auto"/>
      </w:divBdr>
    </w:div>
    <w:div w:id="1984382590">
      <w:bodyDiv w:val="1"/>
      <w:marLeft w:val="0"/>
      <w:marRight w:val="0"/>
      <w:marTop w:val="0"/>
      <w:marBottom w:val="0"/>
      <w:divBdr>
        <w:top w:val="none" w:sz="0" w:space="0" w:color="auto"/>
        <w:left w:val="none" w:sz="0" w:space="0" w:color="auto"/>
        <w:bottom w:val="none" w:sz="0" w:space="0" w:color="auto"/>
        <w:right w:val="none" w:sz="0" w:space="0" w:color="auto"/>
      </w:divBdr>
    </w:div>
    <w:div w:id="2046052968">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497</TotalTime>
  <Pages>26</Pages>
  <Words>1191</Words>
  <Characters>6790</Characters>
  <Application>Microsoft Office Word</Application>
  <DocSecurity>0</DocSecurity>
  <Lines>56</Lines>
  <Paragraphs>15</Paragraphs>
  <ScaleCrop>false</ScaleCrop>
  <Company>Huawei Technologies Co.,Ltd.</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憬睿 闫</cp:lastModifiedBy>
  <cp:revision>77</cp:revision>
  <cp:lastPrinted>2016-11-21T02:33:00Z</cp:lastPrinted>
  <dcterms:created xsi:type="dcterms:W3CDTF">2020-04-26T01:02:00Z</dcterms:created>
  <dcterms:modified xsi:type="dcterms:W3CDTF">2021-08-26T03:02:00Z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