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sz w:val="72"/>
          <w:szCs w:val="72"/>
          <w:lang w:eastAsia="zh-CN"/>
        </w:rPr>
      </w:pPr>
      <w:r>
        <w:rPr>
          <w:rFonts w:ascii="HuaweiSans-Regular" w:hAnsi="HuaweiSans-Regular" w:eastAsia="方正兰亭黑简体"/>
          <w:sz w:val="72"/>
          <w:szCs w:val="72"/>
          <w:lang w:eastAsia="zh-CN"/>
        </w:rPr>
        <w:t xml:space="preserve">openGauss </w:t>
      </w:r>
      <w:r>
        <w:rPr>
          <w:rFonts w:hint="eastAsia" w:ascii="HuaweiSans-Regular" w:hAnsi="HuaweiSans-Regular" w:eastAsia="方正兰亭黑简体"/>
          <w:sz w:val="72"/>
          <w:szCs w:val="72"/>
          <w:lang w:eastAsia="zh-CN"/>
        </w:rPr>
        <w:t>安全体系创新</w:t>
      </w:r>
    </w:p>
    <w:p>
      <w:pPr>
        <w:pStyle w:val="199"/>
        <w:rPr>
          <w:rFonts w:hint="eastAsia" w:ascii="HuaweiSans-Regular" w:hAnsi="HuaweiSans-Regular" w:eastAsia="方正兰亭黑简体"/>
          <w:lang w:eastAsia="zh-CN"/>
        </w:rPr>
      </w:pPr>
      <w:r>
        <w:rPr>
          <w:rFonts w:hint="eastAsia" w:ascii="HuaweiSans-Regular" w:hAnsi="HuaweiSans-Regular" w:eastAsia="方正兰亭黑简体"/>
          <w:sz w:val="72"/>
          <w:szCs w:val="72"/>
          <w:lang w:eastAsia="zh-CN"/>
        </w:rPr>
        <w:t>实践</w:t>
      </w:r>
      <w:r>
        <w:rPr>
          <w:rFonts w:ascii="HuaweiSans-Regular" w:hAnsi="HuaweiSans-Regular" w:eastAsia="方正兰亭黑简体"/>
          <w:sz w:val="72"/>
          <w:szCs w:val="72"/>
          <w:lang w:eastAsia="zh-CN"/>
        </w:rPr>
        <w:t>课</w:t>
      </w: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224"/>
        <w:rPr>
          <w:rFonts w:hint="eastAsia" w:ascii="HuaweiSans-Regular" w:hAnsi="HuaweiSans-Regular" w:eastAsia="方正兰亭黑简体"/>
        </w:rPr>
      </w:pPr>
      <w:r>
        <w:rPr>
          <w:rFonts w:ascii="HuaweiSans-Regular" w:hAnsi="HuaweiSans-Regular" w:eastAsia="方正兰亭黑简体"/>
        </w:rPr>
        <w:drawing>
          <wp:inline distT="0" distB="0" distL="0" distR="0">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jwx341670\AppData\Local\Microsoft\Windows\INetCache\Content.Word\HW_POS_RBG_Vertical-150ppi.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942975" cy="962025"/>
                    </a:xfrm>
                    <a:prstGeom prst="rect">
                      <a:avLst/>
                    </a:prstGeom>
                    <a:noFill/>
                    <a:ln>
                      <a:noFill/>
                    </a:ln>
                  </pic:spPr>
                </pic:pic>
              </a:graphicData>
            </a:graphic>
          </wp:inline>
        </w:drawing>
      </w:r>
    </w:p>
    <w:p>
      <w:pPr>
        <w:pStyle w:val="199"/>
        <w:rPr>
          <w:rFonts w:hint="eastAsia" w:ascii="HuaweiSans-Regular" w:hAnsi="HuaweiSans-Regular" w:eastAsia="方正兰亭黑简体"/>
          <w:lang w:eastAsia="zh-CN"/>
        </w:rPr>
      </w:pPr>
      <w:r>
        <w:rPr>
          <w:rFonts w:ascii="HuaweiSans-Regular" w:hAnsi="HuaweiSans-Regular" w:eastAsia="方正兰亭黑简体"/>
          <w:lang w:eastAsia="zh-CN"/>
        </w:rPr>
        <w:fldChar w:fldCharType="begin"/>
      </w:r>
      <w:r>
        <w:rPr>
          <w:rFonts w:ascii="HuaweiSans-Regular" w:hAnsi="HuaweiSans-Regular" w:eastAsia="方正兰亭黑简体"/>
          <w:lang w:eastAsia="zh-CN"/>
        </w:rPr>
        <w:instrText xml:space="preserve"> DOCPROPERTY  Confidential </w:instrText>
      </w:r>
      <w:r>
        <w:rPr>
          <w:rFonts w:ascii="HuaweiSans-Regular" w:hAnsi="HuaweiSans-Regular" w:eastAsia="方正兰亭黑简体"/>
          <w:lang w:eastAsia="zh-CN"/>
        </w:rPr>
        <w:fldChar w:fldCharType="end"/>
      </w:r>
    </w:p>
    <w:p>
      <w:pPr>
        <w:pStyle w:val="199"/>
        <w:rPr>
          <w:rFonts w:hint="eastAsia" w:ascii="HuaweiSans-Regular" w:hAnsi="HuaweiSans-Regular" w:eastAsia="方正兰亭黑简体"/>
          <w:lang w:eastAsia="zh-CN"/>
        </w:rPr>
      </w:pPr>
      <w:r>
        <w:rPr>
          <w:rFonts w:ascii="HuaweiSans-Regular" w:hAnsi="HuaweiSans-Regular" w:eastAsia="方正兰亭黑简体"/>
          <w:lang w:eastAsia="zh-CN"/>
        </w:rPr>
        <w:t>华为技术有限公司</w:t>
      </w:r>
    </w:p>
    <w:p>
      <w:pPr>
        <w:topLinePunct w:val="0"/>
        <w:adjustRightInd/>
        <w:snapToGrid/>
        <w:spacing w:before="0" w:after="0" w:line="240" w:lineRule="auto"/>
        <w:ind w:left="0"/>
        <w:rPr>
          <w:rFonts w:hint="eastAsia" w:ascii="HuaweiSans-Regular" w:hAnsi="HuaweiSans-Regular" w:eastAsia="方正兰亭黑简体"/>
        </w:rPr>
        <w:sectPr>
          <w:pgSz w:w="11906" w:h="16838"/>
          <w:pgMar w:top="1701" w:right="1134" w:bottom="1701" w:left="1134" w:header="567" w:footer="567" w:gutter="0"/>
          <w:pgNumType w:start="1"/>
          <w:cols w:space="425" w:num="1"/>
          <w:docGrid w:linePitch="312" w:charSpace="0"/>
        </w:sectPr>
      </w:pPr>
      <w:r>
        <w:rPr>
          <w:rFonts w:ascii="HuaweiSans-Regular" w:hAnsi="HuaweiSans-Regular" w:eastAsia="方正兰亭黑简体"/>
        </w:rPr>
        <w:br w:type="page"/>
      </w:r>
    </w:p>
    <w:p>
      <w:pPr>
        <w:pStyle w:val="3"/>
        <w:numPr>
          <w:ilvl w:val="0"/>
          <w:numId w:val="0"/>
        </w:numPr>
        <w:rPr>
          <w:rFonts w:hint="eastAsia"/>
        </w:rPr>
      </w:pPr>
      <w:r>
        <w:t>关卡一、openGauss数据安装及基本操作</w:t>
      </w:r>
    </w:p>
    <w:p>
      <w:pPr>
        <w:pStyle w:val="255"/>
        <w:rPr>
          <w:rFonts w:hint="eastAsia"/>
        </w:rPr>
      </w:pPr>
      <w:r>
        <w:t>openGauss数据安装及基本操作</w:t>
      </w:r>
      <w:r>
        <w:rPr>
          <w:rFonts w:hint="eastAsia"/>
        </w:rPr>
        <w:t>,</w:t>
      </w:r>
      <w:r>
        <w:t xml:space="preserve"> 作业提交</w:t>
      </w:r>
      <w:r>
        <w:rPr>
          <w:rFonts w:hint="eastAsia"/>
        </w:rPr>
        <w:t>任务</w:t>
      </w:r>
      <w:r>
        <w:t>如下</w:t>
      </w:r>
      <w:r>
        <w:rPr>
          <w:rFonts w:hint="eastAsia"/>
        </w:rPr>
        <w:t>：</w:t>
      </w:r>
    </w:p>
    <w:p>
      <w:pPr>
        <w:pStyle w:val="255"/>
        <w:rPr>
          <w:rFonts w:hint="eastAsia"/>
        </w:rPr>
      </w:pPr>
    </w:p>
    <w:p>
      <w:pPr>
        <w:pStyle w:val="255"/>
        <w:rPr>
          <w:rFonts w:hint="eastAsia"/>
        </w:rPr>
      </w:pPr>
      <w:r>
        <w:rPr>
          <w:rFonts w:hint="eastAsia"/>
        </w:rPr>
        <w:t>任务一：</w:t>
      </w:r>
      <w:r>
        <w:rPr>
          <w:rFonts w:hint="eastAsia" w:ascii="Huawei Sans" w:hAnsi="Huawei Sans" w:cs="Huawei Sans"/>
        </w:rPr>
        <w:t>数据库状态验证</w:t>
      </w:r>
    </w:p>
    <w:p>
      <w:pPr>
        <w:pStyle w:val="255"/>
        <w:numPr>
          <w:ilvl w:val="0"/>
          <w:numId w:val="15"/>
        </w:numPr>
        <w:rPr>
          <w:rFonts w:hint="eastAsia"/>
        </w:rPr>
      </w:pPr>
      <w:r>
        <w:rPr>
          <w:rFonts w:hint="eastAsia"/>
        </w:rPr>
        <w:t>查询数据库状态成功截图</w:t>
      </w:r>
    </w:p>
    <w:p>
      <w:pPr>
        <w:pStyle w:val="255"/>
        <w:rPr>
          <w:rFonts w:hint="eastAsia"/>
        </w:rPr>
      </w:pPr>
      <w:r>
        <w:drawing>
          <wp:inline distT="0" distB="0" distL="114300" distR="114300">
            <wp:extent cx="5461635" cy="645160"/>
            <wp:effectExtent l="0" t="0" r="12065" b="254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5461635" cy="645160"/>
                    </a:xfrm>
                    <a:prstGeom prst="rect">
                      <a:avLst/>
                    </a:prstGeom>
                    <a:noFill/>
                    <a:ln>
                      <a:noFill/>
                    </a:ln>
                  </pic:spPr>
                </pic:pic>
              </a:graphicData>
            </a:graphic>
          </wp:inline>
        </w:drawing>
      </w:r>
    </w:p>
    <w:p>
      <w:pPr>
        <w:pStyle w:val="255"/>
        <w:ind w:left="0" w:leftChars="0" w:firstLine="0" w:firstLineChars="0"/>
        <w:rPr>
          <w:rFonts w:hint="eastAsia"/>
        </w:rPr>
      </w:pPr>
    </w:p>
    <w:p>
      <w:pPr>
        <w:pStyle w:val="255"/>
        <w:rPr>
          <w:rFonts w:ascii="Huawei Sans" w:hAnsi="Huawei Sans" w:cs="Huawei Sans"/>
        </w:rPr>
      </w:pPr>
      <w:r>
        <w:t>任务二</w:t>
      </w:r>
      <w:r>
        <w:rPr>
          <w:rFonts w:hint="eastAsia"/>
        </w:rPr>
        <w:t>：</w:t>
      </w:r>
      <w:r>
        <w:rPr>
          <w:rFonts w:hint="eastAsia" w:ascii="Huawei Sans" w:hAnsi="Huawei Sans" w:cs="Huawei Sans"/>
        </w:rPr>
        <w:t>数据库</w:t>
      </w:r>
      <w:r>
        <w:rPr>
          <w:rFonts w:ascii="Huawei Sans" w:hAnsi="Huawei Sans" w:cs="Huawei Sans"/>
        </w:rPr>
        <w:t>服务进程验证</w:t>
      </w:r>
    </w:p>
    <w:p>
      <w:pPr>
        <w:pStyle w:val="255"/>
        <w:numPr>
          <w:ilvl w:val="0"/>
          <w:numId w:val="16"/>
        </w:numPr>
        <w:rPr>
          <w:rFonts w:hint="eastAsia"/>
        </w:rPr>
      </w:pPr>
      <w:r>
        <w:rPr>
          <w:rFonts w:hint="eastAsia" w:ascii="Huawei Sans" w:hAnsi="Huawei Sans" w:cs="Huawei Sans"/>
        </w:rPr>
        <w:t>查看</w:t>
      </w:r>
      <w:r>
        <w:rPr>
          <w:rFonts w:ascii="Huawei Sans" w:hAnsi="Huawei Sans" w:cs="Huawei Sans"/>
        </w:rPr>
        <w:t>数据库服务进程截图</w:t>
      </w:r>
      <w:r>
        <w:rPr>
          <w:rFonts w:hint="eastAsia" w:ascii="Huawei Sans" w:hAnsi="Huawei Sans" w:cs="Huawei Sans"/>
        </w:rPr>
        <w:t>（包含数据库服务器的主机名）</w:t>
      </w:r>
    </w:p>
    <w:p>
      <w:pPr>
        <w:pStyle w:val="255"/>
        <w:rPr>
          <w:rFonts w:hint="eastAsia"/>
        </w:rPr>
      </w:pPr>
      <w:r>
        <w:drawing>
          <wp:inline distT="0" distB="0" distL="114300" distR="114300">
            <wp:extent cx="5429250" cy="1400810"/>
            <wp:effectExtent l="0" t="0" r="6350" b="889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9"/>
                    <a:stretch>
                      <a:fillRect/>
                    </a:stretch>
                  </pic:blipFill>
                  <pic:spPr>
                    <a:xfrm>
                      <a:off x="0" y="0"/>
                      <a:ext cx="5429250" cy="1400810"/>
                    </a:xfrm>
                    <a:prstGeom prst="rect">
                      <a:avLst/>
                    </a:prstGeom>
                    <a:noFill/>
                    <a:ln>
                      <a:noFill/>
                    </a:ln>
                  </pic:spPr>
                </pic:pic>
              </a:graphicData>
            </a:graphic>
          </wp:inline>
        </w:drawing>
      </w:r>
    </w:p>
    <w:p>
      <w:pPr>
        <w:pStyle w:val="255"/>
        <w:rPr>
          <w:rFonts w:hint="eastAsia"/>
        </w:rPr>
      </w:pPr>
      <w:r>
        <w:t>任务三</w:t>
      </w:r>
      <w:r>
        <w:rPr>
          <w:rFonts w:hint="eastAsia"/>
        </w:rPr>
        <w:t>：</w:t>
      </w:r>
      <w:r>
        <w:rPr>
          <w:rFonts w:hint="eastAsia" w:ascii="Huawei Sans" w:hAnsi="Huawei Sans" w:cs="Huawei Sans"/>
        </w:rPr>
        <w:t>实践思考题</w:t>
      </w:r>
    </w:p>
    <w:p>
      <w:pPr>
        <w:pStyle w:val="255"/>
        <w:rPr>
          <w:rFonts w:hint="eastAsia" w:ascii="Huawei Sans" w:hAnsi="Huawei Sans" w:cs="Huawei Sans"/>
        </w:rPr>
      </w:pPr>
      <w:r>
        <w:rPr>
          <w:rFonts w:hint="eastAsia"/>
        </w:rPr>
        <w:t>思考题1：</w:t>
      </w:r>
      <w:r>
        <w:rPr>
          <w:rFonts w:hint="eastAsia" w:ascii="Huawei Sans" w:hAnsi="Huawei Sans" w:cs="Huawei Sans"/>
        </w:rPr>
        <w:t>为什么需要通过源码编译，安装数据库？</w:t>
      </w:r>
    </w:p>
    <w:p>
      <w:pPr>
        <w:pStyle w:val="255"/>
        <w:rPr>
          <w:rFonts w:hint="eastAsia" w:ascii="Huawei Sans" w:hAnsi="Huawei Sans" w:cs="Huawei Sans"/>
        </w:rPr>
      </w:pPr>
    </w:p>
    <w:p>
      <w:pPr>
        <w:pStyle w:val="255"/>
        <w:rPr>
          <w:rFonts w:ascii="Huawei Sans" w:hAnsi="Huawei Sans" w:cs="Huawei Sans"/>
        </w:rPr>
      </w:pPr>
      <w:r>
        <w:rPr>
          <w:rFonts w:ascii="Huawei Sans" w:hAnsi="Huawei Sans" w:cs="Huawei Sans"/>
        </w:rPr>
        <w:t>源码安装的优点，编译安装过程，可以设定参数，按照需求，进行安装，并且安装的版本，可以自己选择，灵活性比较大。</w:t>
      </w:r>
    </w:p>
    <w:p>
      <w:pPr>
        <w:pStyle w:val="255"/>
        <w:rPr>
          <w:rFonts w:ascii="Huawei Sans" w:hAnsi="Huawei Sans" w:cs="Huawei Sans"/>
        </w:rPr>
      </w:pPr>
    </w:p>
    <w:p>
      <w:pPr>
        <w:pStyle w:val="255"/>
        <w:rPr>
          <w:rFonts w:ascii="Huawei Sans" w:hAnsi="Huawei Sans" w:cs="Huawei Sans"/>
        </w:rPr>
      </w:pPr>
    </w:p>
    <w:p>
      <w:pPr>
        <w:pStyle w:val="255"/>
        <w:ind w:left="0" w:leftChars="0" w:firstLine="0" w:firstLineChars="0"/>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topLinePunct w:val="0"/>
        <w:adjustRightInd/>
        <w:snapToGrid/>
        <w:spacing w:before="0" w:after="0" w:line="240" w:lineRule="auto"/>
        <w:ind w:left="0"/>
        <w:rPr>
          <w:rFonts w:ascii="Huawei Sans" w:hAnsi="Huawei Sans" w:eastAsia="方正兰亭黑简体" w:cs="Huawei Sans"/>
          <w:sz w:val="21"/>
        </w:rPr>
      </w:pPr>
      <w:r>
        <w:rPr>
          <w:rFonts w:ascii="Huawei Sans" w:hAnsi="Huawei Sans" w:cs="Huawei Sans"/>
        </w:rPr>
        <w:br w:type="page"/>
      </w:r>
    </w:p>
    <w:p>
      <w:pPr>
        <w:pStyle w:val="3"/>
        <w:numPr>
          <w:ilvl w:val="0"/>
          <w:numId w:val="0"/>
        </w:numPr>
        <w:rPr>
          <w:rFonts w:hint="eastAsia"/>
        </w:rPr>
      </w:pPr>
      <w:r>
        <w:t>关卡二、</w:t>
      </w:r>
      <w:r>
        <w:rPr>
          <w:rFonts w:hint="eastAsia"/>
        </w:rPr>
        <w:t>openGauss数据导入及行存列存</w:t>
      </w:r>
    </w:p>
    <w:p>
      <w:pPr>
        <w:pStyle w:val="255"/>
        <w:rPr>
          <w:rFonts w:ascii="Huawei Sans" w:hAnsi="Huawei Sans" w:cs="Huawei Sans"/>
        </w:rPr>
      </w:pPr>
      <w:r>
        <w:rPr>
          <w:rFonts w:ascii="Huawei Sans" w:hAnsi="Huawei Sans" w:cs="Huawei Sans"/>
        </w:rPr>
        <w:t>任务一：数据初始化验证</w:t>
      </w:r>
    </w:p>
    <w:p>
      <w:pPr>
        <w:pStyle w:val="255"/>
        <w:rPr>
          <w:rFonts w:ascii="Huawei Sans" w:hAnsi="Huawei Sans" w:cs="Huawei Sans"/>
        </w:rPr>
      </w:pPr>
      <w:r>
        <w:rPr>
          <w:rFonts w:ascii="Huawei Sans" w:hAnsi="Huawei Sans" w:cs="Huawei Sans"/>
        </w:rPr>
        <w:t>1. 查询supplier表的行数，并将结果进行图：</w:t>
      </w:r>
    </w:p>
    <w:p>
      <w:pPr>
        <w:pStyle w:val="297"/>
        <w:rPr>
          <w:rFonts w:ascii="Huawei Sans" w:hAnsi="Huawei Sans" w:cs="Huawei Sans"/>
        </w:rPr>
      </w:pPr>
      <w:r>
        <w:rPr>
          <w:rFonts w:ascii="Huawei Sans" w:hAnsi="Huawei Sans" w:cs="Huawei Sans"/>
        </w:rPr>
        <w:t>select count(*) from supplier;;</w:t>
      </w:r>
    </w:p>
    <w:p>
      <w:pPr>
        <w:pStyle w:val="255"/>
        <w:rPr>
          <w:rFonts w:ascii="Huawei Sans" w:hAnsi="Huawei Sans" w:cs="Huawei Sans"/>
        </w:rPr>
      </w:pPr>
      <w:r>
        <w:drawing>
          <wp:inline distT="0" distB="0" distL="114300" distR="114300">
            <wp:extent cx="4476750" cy="971550"/>
            <wp:effectExtent l="0" t="0" r="6350" b="635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0"/>
                    <a:stretch>
                      <a:fillRect/>
                    </a:stretch>
                  </pic:blipFill>
                  <pic:spPr>
                    <a:xfrm>
                      <a:off x="0" y="0"/>
                      <a:ext cx="4476750" cy="97155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任务二：行存表与列存表执行效率对比</w:t>
      </w:r>
    </w:p>
    <w:p>
      <w:pPr>
        <w:pStyle w:val="255"/>
        <w:rPr>
          <w:rFonts w:ascii="Huawei Sans" w:hAnsi="Huawei Sans" w:cs="Huawei Sans"/>
        </w:rPr>
      </w:pPr>
      <w:r>
        <w:rPr>
          <w:rFonts w:ascii="Huawei Sans" w:hAnsi="Huawei Sans" w:cs="Huawei Sans"/>
        </w:rPr>
        <w:t>1. 2020年上半年litemall_orders行存表与litemall_orders_col列存表中的order_price的总和查询，并对比执行效率截图</w:t>
      </w:r>
    </w:p>
    <w:p>
      <w:pPr>
        <w:pStyle w:val="297"/>
        <w:rPr>
          <w:rFonts w:ascii="Huawei Sans" w:hAnsi="Huawei Sans" w:cs="Huawei Sans"/>
        </w:rPr>
      </w:pPr>
      <w:r>
        <w:rPr>
          <w:rFonts w:ascii="Huawei Sans" w:hAnsi="Huawei Sans" w:cs="Huawei Sans"/>
        </w:rPr>
        <w:t xml:space="preserve">select sum (order_price) from litemall_orders where add_date between '20200101' and '20200701'; </w:t>
      </w:r>
    </w:p>
    <w:p>
      <w:pPr>
        <w:pStyle w:val="255"/>
        <w:rPr>
          <w:rFonts w:ascii="Huawei Sans" w:hAnsi="Huawei Sans" w:cs="Huawei Sans"/>
        </w:rPr>
      </w:pPr>
    </w:p>
    <w:p>
      <w:pPr>
        <w:pStyle w:val="297"/>
        <w:rPr>
          <w:rFonts w:ascii="Huawei Sans" w:hAnsi="Huawei Sans" w:cs="Huawei Sans"/>
        </w:rPr>
      </w:pPr>
      <w:r>
        <w:rPr>
          <w:rFonts w:ascii="Huawei Sans" w:hAnsi="Huawei Sans" w:cs="Huawei Sans"/>
        </w:rPr>
        <w:t>select sum (order_price) from litemall_orders_col where add_date between '20200101' and '20200701';</w:t>
      </w:r>
    </w:p>
    <w:p>
      <w:pPr>
        <w:pStyle w:val="255"/>
        <w:rPr>
          <w:rFonts w:ascii="Huawei Sans" w:hAnsi="Huawei Sans" w:cs="Huawei Sans"/>
        </w:rPr>
      </w:pPr>
      <w:r>
        <w:drawing>
          <wp:inline distT="0" distB="0" distL="114300" distR="114300">
            <wp:extent cx="5518785" cy="2034540"/>
            <wp:effectExtent l="0" t="0" r="5715" b="1016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1"/>
                    <a:stretch>
                      <a:fillRect/>
                    </a:stretch>
                  </pic:blipFill>
                  <pic:spPr>
                    <a:xfrm>
                      <a:off x="0" y="0"/>
                      <a:ext cx="5518785" cy="2034540"/>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2. 2020年上半年litemall_orders行存表与litemall_orders_col列存表中的order_price的平均值查询，并对比执行效率截图</w:t>
      </w:r>
    </w:p>
    <w:p>
      <w:pPr>
        <w:pStyle w:val="297"/>
        <w:rPr>
          <w:rFonts w:ascii="Huawei Sans" w:hAnsi="Huawei Sans" w:cs="Huawei Sans"/>
        </w:rPr>
      </w:pPr>
      <w:r>
        <w:rPr>
          <w:rFonts w:ascii="Huawei Sans" w:hAnsi="Huawei Sans" w:cs="Huawei Sans"/>
        </w:rPr>
        <w:t xml:space="preserve">select avg (order_price) from litemall_orders where add_date between '20200101' and '20200701'; </w:t>
      </w:r>
    </w:p>
    <w:p>
      <w:pPr>
        <w:pStyle w:val="255"/>
        <w:rPr>
          <w:rFonts w:ascii="Huawei Sans" w:hAnsi="Huawei Sans" w:cs="Huawei Sans"/>
        </w:rPr>
      </w:pPr>
    </w:p>
    <w:p>
      <w:pPr>
        <w:pStyle w:val="255"/>
        <w:rPr>
          <w:rFonts w:ascii="Huawei Sans" w:hAnsi="Huawei Sans" w:cs="Huawei Sans"/>
        </w:rPr>
      </w:pPr>
    </w:p>
    <w:p>
      <w:pPr>
        <w:pStyle w:val="297"/>
        <w:rPr>
          <w:rFonts w:ascii="Huawei Sans" w:hAnsi="Huawei Sans" w:cs="Huawei Sans"/>
        </w:rPr>
      </w:pPr>
      <w:r>
        <w:rPr>
          <w:rFonts w:ascii="Huawei Sans" w:hAnsi="Huawei Sans" w:cs="Huawei Sans"/>
        </w:rPr>
        <w:t>select avg (order_price) from litemall_orders_col where add_date between '20200101' and '20200701';</w:t>
      </w:r>
    </w:p>
    <w:p>
      <w:pPr>
        <w:pStyle w:val="255"/>
        <w:rPr>
          <w:rFonts w:ascii="Huawei Sans" w:hAnsi="Huawei Sans" w:cs="Huawei Sans"/>
        </w:rPr>
      </w:pPr>
      <w:r>
        <w:drawing>
          <wp:inline distT="0" distB="0" distL="114300" distR="114300">
            <wp:extent cx="5598160" cy="2037080"/>
            <wp:effectExtent l="0" t="0" r="2540" b="762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2"/>
                    <a:stretch>
                      <a:fillRect/>
                    </a:stretch>
                  </pic:blipFill>
                  <pic:spPr>
                    <a:xfrm>
                      <a:off x="0" y="0"/>
                      <a:ext cx="5598160" cy="203708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3. 查询litemall_orders行存表与litemall_orders_col列存表中order_id为6的order_price的值，并对比执行效率截图。</w:t>
      </w:r>
    </w:p>
    <w:p>
      <w:pPr>
        <w:pStyle w:val="297"/>
        <w:rPr>
          <w:rFonts w:ascii="Huawei Sans" w:hAnsi="Huawei Sans" w:cs="Huawei Sans"/>
        </w:rPr>
      </w:pPr>
      <w:r>
        <w:rPr>
          <w:rFonts w:ascii="Huawei Sans" w:hAnsi="Huawei Sans" w:cs="Huawei Sans"/>
        </w:rPr>
        <w:t>select order_price from litemall_orders where order_id=6;</w:t>
      </w:r>
    </w:p>
    <w:p>
      <w:pPr>
        <w:pStyle w:val="255"/>
        <w:rPr>
          <w:rFonts w:ascii="Huawei Sans" w:hAnsi="Huawei Sans" w:cs="Huawei Sans"/>
        </w:rPr>
      </w:pPr>
    </w:p>
    <w:p>
      <w:pPr>
        <w:pStyle w:val="297"/>
        <w:rPr>
          <w:rFonts w:ascii="Huawei Sans" w:hAnsi="Huawei Sans" w:cs="Huawei Sans"/>
        </w:rPr>
      </w:pPr>
      <w:r>
        <w:rPr>
          <w:rFonts w:ascii="Huawei Sans" w:hAnsi="Huawei Sans" w:cs="Huawei Sans"/>
        </w:rPr>
        <w:t xml:space="preserve">select order_price from litemall_orders_col where order_id=6; </w:t>
      </w:r>
    </w:p>
    <w:p>
      <w:pPr>
        <w:pStyle w:val="255"/>
        <w:rPr>
          <w:rFonts w:ascii="Huawei Sans" w:hAnsi="Huawei Sans" w:cs="Huawei Sans"/>
        </w:rPr>
      </w:pPr>
      <w:r>
        <w:drawing>
          <wp:inline distT="0" distB="0" distL="114300" distR="114300">
            <wp:extent cx="5562600" cy="1811655"/>
            <wp:effectExtent l="0" t="0" r="0" b="4445"/>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3"/>
                    <a:stretch>
                      <a:fillRect/>
                    </a:stretch>
                  </pic:blipFill>
                  <pic:spPr>
                    <a:xfrm>
                      <a:off x="0" y="0"/>
                      <a:ext cx="5562600" cy="1811655"/>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4. 将litemall_orders行存表与litemall_orders_col列存表中order_id为6的order_price修改为2468，并对比执行效率截图。</w:t>
      </w:r>
    </w:p>
    <w:p>
      <w:pPr>
        <w:pStyle w:val="297"/>
        <w:rPr>
          <w:rFonts w:ascii="Huawei Sans" w:hAnsi="Huawei Sans" w:cs="Huawei Sans"/>
        </w:rPr>
      </w:pPr>
      <w:r>
        <w:rPr>
          <w:rFonts w:ascii="Huawei Sans" w:hAnsi="Huawei Sans" w:cs="Huawei Sans"/>
        </w:rPr>
        <w:t>update litemall_orders set order_price=2468 where order_id=6;</w:t>
      </w:r>
    </w:p>
    <w:p>
      <w:pPr>
        <w:pStyle w:val="255"/>
        <w:rPr>
          <w:rFonts w:ascii="Huawei Sans" w:hAnsi="Huawei Sans" w:cs="Huawei Sans"/>
        </w:rPr>
      </w:pPr>
    </w:p>
    <w:p>
      <w:pPr>
        <w:pStyle w:val="255"/>
        <w:rPr>
          <w:rFonts w:hint="eastAsia" w:ascii="Huawei Sans" w:hAnsi="Huawei Sans" w:cs="Huawei Sans"/>
        </w:rPr>
      </w:pPr>
    </w:p>
    <w:p>
      <w:pPr>
        <w:pStyle w:val="297"/>
        <w:rPr>
          <w:rFonts w:ascii="Huawei Sans" w:hAnsi="Huawei Sans" w:cs="Huawei Sans"/>
        </w:rPr>
      </w:pPr>
      <w:r>
        <w:rPr>
          <w:rFonts w:ascii="Huawei Sans" w:hAnsi="Huawei Sans" w:cs="Huawei Sans"/>
        </w:rPr>
        <w:t xml:space="preserve">update litemall_orders_col set order_price=2468 where order_id=6; </w:t>
      </w:r>
    </w:p>
    <w:p>
      <w:pPr>
        <w:pStyle w:val="255"/>
        <w:rPr>
          <w:rFonts w:ascii="Huawei Sans" w:hAnsi="Huawei Sans" w:cs="Huawei Sans"/>
        </w:rPr>
      </w:pPr>
    </w:p>
    <w:p>
      <w:pPr>
        <w:pStyle w:val="255"/>
        <w:rPr>
          <w:rFonts w:ascii="Huawei Sans" w:hAnsi="Huawei Sans" w:cs="Huawei Sans"/>
        </w:rPr>
      </w:pPr>
      <w:r>
        <w:drawing>
          <wp:inline distT="0" distB="0" distL="114300" distR="114300">
            <wp:extent cx="5534025" cy="787400"/>
            <wp:effectExtent l="0" t="0" r="3175" b="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4"/>
                    <a:stretch>
                      <a:fillRect/>
                    </a:stretch>
                  </pic:blipFill>
                  <pic:spPr>
                    <a:xfrm>
                      <a:off x="0" y="0"/>
                      <a:ext cx="5534025" cy="787400"/>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任务三：</w:t>
      </w:r>
      <w:r>
        <w:rPr>
          <w:rFonts w:hint="eastAsia" w:ascii="Huawei Sans" w:hAnsi="Huawei Sans" w:cs="Huawei Sans"/>
        </w:rPr>
        <w:t>实践思考题</w:t>
      </w:r>
    </w:p>
    <w:p>
      <w:pPr>
        <w:pStyle w:val="255"/>
        <w:rPr>
          <w:rFonts w:ascii="Huawei Sans" w:hAnsi="Huawei Sans" w:cs="Huawei Sans"/>
        </w:rPr>
      </w:pPr>
      <w:r>
        <w:rPr>
          <w:rFonts w:hint="eastAsia" w:ascii="Huawei Sans" w:hAnsi="Huawei Sans" w:cs="Huawei Sans"/>
        </w:rPr>
        <w:t>思考题</w:t>
      </w:r>
      <w:r>
        <w:rPr>
          <w:rFonts w:ascii="Huawei Sans" w:hAnsi="Huawei Sans" w:cs="Huawei Sans"/>
        </w:rPr>
        <w:t>1</w:t>
      </w:r>
      <w:r>
        <w:rPr>
          <w:rFonts w:hint="eastAsia" w:ascii="Huawei Sans" w:hAnsi="Huawei Sans" w:cs="Huawei Sans"/>
        </w:rPr>
        <w:t>：</w:t>
      </w:r>
    </w:p>
    <w:p>
      <w:pPr>
        <w:pStyle w:val="255"/>
        <w:rPr>
          <w:rFonts w:ascii="Huawei Sans" w:hAnsi="Huawei Sans" w:cs="Huawei Sans"/>
        </w:rPr>
      </w:pPr>
      <w:r>
        <w:rPr>
          <w:rFonts w:hint="eastAsia" w:ascii="Huawei Sans" w:hAnsi="Huawei Sans" w:cs="Huawei Sans"/>
        </w:rPr>
        <w:t>行存表与列存表在执行相同的</w:t>
      </w:r>
      <w:r>
        <w:rPr>
          <w:rFonts w:ascii="Huawei Sans" w:hAnsi="Huawei Sans" w:cs="Huawei Sans"/>
        </w:rPr>
        <w:t>SQL语句时，为何执行的时间不同？</w:t>
      </w:r>
    </w:p>
    <w:p>
      <w:pPr>
        <w:pStyle w:val="255"/>
        <w:rPr>
          <w:rFonts w:ascii="Huawei Sans" w:hAnsi="Huawei Sans" w:cs="Huawei Sans"/>
        </w:rPr>
      </w:pPr>
      <w:r>
        <w:rPr>
          <w:rFonts w:ascii="Huawei Sans" w:hAnsi="Huawei Sans" w:cs="Huawei Sans"/>
        </w:rPr>
        <w:t>行存储的写入是一次性完成，消耗的时间比列存储少，并且能够保证数据的完整性，缺点是数据读取过程中会产生冗余数据，如果只有少量数据，此影响可以忽略；数量大可能会影响到数据的处理效率。</w:t>
      </w:r>
      <w:r>
        <w:rPr>
          <w:rFonts w:hint="default" w:ascii="Huawei Sans" w:hAnsi="Huawei Sans" w:cs="Huawei Sans"/>
        </w:rPr>
        <w:br w:type="textWrapping"/>
      </w:r>
      <w:r>
        <w:rPr>
          <w:rFonts w:hint="default" w:ascii="Huawei Sans" w:hAnsi="Huawei Sans" w:cs="Huawei Sans"/>
        </w:rPr>
        <w:t>列存储在写入效率、保证数据完整性上都不如行存储，它的优势是在读取过程，不会产生冗余数据。</w:t>
      </w: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思考题</w:t>
      </w:r>
      <w:r>
        <w:rPr>
          <w:rFonts w:ascii="Huawei Sans" w:hAnsi="Huawei Sans" w:cs="Huawei Sans"/>
        </w:rPr>
        <w:t>2</w:t>
      </w:r>
      <w:r>
        <w:rPr>
          <w:rFonts w:hint="eastAsia" w:ascii="Huawei Sans" w:hAnsi="Huawei Sans" w:cs="Huawei Sans"/>
        </w:rPr>
        <w:t>：</w:t>
      </w:r>
    </w:p>
    <w:p>
      <w:pPr>
        <w:pStyle w:val="255"/>
        <w:rPr>
          <w:rFonts w:ascii="Huawei Sans" w:hAnsi="Huawei Sans" w:cs="Huawei Sans"/>
        </w:rPr>
      </w:pPr>
      <w:r>
        <w:rPr>
          <w:rFonts w:ascii="Huawei Sans" w:hAnsi="Huawei Sans" w:cs="Huawei Sans"/>
        </w:rPr>
        <w:t>在执行哪些类型SQL时，行存表效率更高？在执行哪些类型SQL时，列存表效率更高？</w:t>
      </w:r>
    </w:p>
    <w:p>
      <w:pPr>
        <w:pStyle w:val="255"/>
        <w:rPr>
          <w:rFonts w:ascii="Huawei Sans" w:hAnsi="Huawei Sans" w:cs="Huawei Sans"/>
        </w:rPr>
      </w:pPr>
    </w:p>
    <w:p>
      <w:pPr>
        <w:pStyle w:val="255"/>
        <w:rPr>
          <w:rFonts w:ascii="Huawei Sans" w:hAnsi="Huawei Sans" w:cs="Huawei Sans"/>
        </w:rPr>
      </w:pPr>
      <w:r>
        <w:rPr>
          <w:rFonts w:ascii="Huawei Sans" w:hAnsi="Huawei Sans" w:cs="Huawei Sans"/>
        </w:rPr>
        <w:t>如果大部分时间都是关注整张表的内容，而不是单独某几列，并且所关注的内容是不需要通过任何聚集运算的，那么推荐使用行式存储。原因是重构每一行数据（即解压缩过程）对于HANA来说，是一个不小的负担。</w:t>
      </w:r>
      <w:r>
        <w:rPr>
          <w:rFonts w:hint="default" w:ascii="Huawei Sans" w:hAnsi="Huawei Sans" w:cs="Huawei Sans"/>
        </w:rPr>
        <w:br w:type="textWrapping"/>
      </w:r>
      <w:r>
        <w:rPr>
          <w:rFonts w:hint="default" w:ascii="Huawei Sans" w:hAnsi="Huawei Sans" w:cs="Huawei Sans"/>
        </w:rPr>
        <w:t>列式存储的话，比如比较关注的都是某几列的内容，或者有频繁聚集需要的，通过聚集之后进行数据分析的表。</w:t>
      </w:r>
    </w:p>
    <w:p>
      <w:pPr>
        <w:pStyle w:val="255"/>
        <w:rPr>
          <w:rFonts w:ascii="Huawei Sans" w:hAnsi="Huawei Sans" w:cs="Huawei Sans"/>
        </w:rPr>
      </w:pPr>
    </w:p>
    <w:p>
      <w:pPr>
        <w:topLinePunct w:val="0"/>
        <w:adjustRightInd/>
        <w:snapToGrid/>
        <w:spacing w:before="0" w:after="0" w:line="240" w:lineRule="auto"/>
        <w:ind w:left="0"/>
        <w:rPr>
          <w:rFonts w:ascii="Huawei Sans" w:hAnsi="Huawei Sans" w:eastAsia="方正兰亭黑简体" w:cs="Huawei Sans"/>
          <w:sz w:val="21"/>
        </w:rPr>
      </w:pPr>
      <w:r>
        <w:rPr>
          <w:rFonts w:ascii="Huawei Sans" w:hAnsi="Huawei Sans" w:cs="Huawei Sans"/>
        </w:rPr>
        <w:br w:type="page"/>
      </w:r>
    </w:p>
    <w:p>
      <w:pPr>
        <w:pStyle w:val="3"/>
        <w:numPr>
          <w:ilvl w:val="0"/>
          <w:numId w:val="0"/>
        </w:numPr>
      </w:pPr>
      <w:bookmarkStart w:id="0" w:name="_Toc90472385"/>
      <w:r>
        <w:rPr>
          <w:rFonts w:hint="eastAsia"/>
        </w:rPr>
        <w:t>关卡三：openGauss物化视图应用</w:t>
      </w:r>
      <w:bookmarkEnd w:id="0"/>
    </w:p>
    <w:p>
      <w:pPr>
        <w:pStyle w:val="255"/>
        <w:rPr>
          <w:rFonts w:ascii="Huawei Sans" w:hAnsi="Huawei Sans" w:cs="Huawei Sans"/>
        </w:rPr>
      </w:pPr>
      <w:r>
        <w:rPr>
          <w:rFonts w:ascii="Huawei Sans" w:hAnsi="Huawei Sans" w:cs="Huawei Sans"/>
        </w:rPr>
        <w:t>任务一：物化视图的使用</w:t>
      </w:r>
    </w:p>
    <w:p>
      <w:pPr>
        <w:pStyle w:val="255"/>
        <w:rPr>
          <w:rFonts w:ascii="Huawei Sans" w:hAnsi="Huawei Sans" w:cs="Huawei Sans"/>
        </w:rPr>
      </w:pPr>
      <w:r>
        <w:rPr>
          <w:rFonts w:ascii="Huawei Sans" w:hAnsi="Huawei Sans" w:cs="Huawei Sans"/>
        </w:rPr>
        <w:t>1. 创建物化视图所需要的表后，对表内容进行查询</w:t>
      </w:r>
      <w:r>
        <w:rPr>
          <w:rFonts w:hint="eastAsia" w:ascii="Huawei Sans" w:hAnsi="Huawei Sans" w:cs="Huawei Sans"/>
        </w:rPr>
        <w:t>，</w:t>
      </w:r>
      <w:r>
        <w:rPr>
          <w:rFonts w:ascii="Huawei Sans" w:hAnsi="Huawei Sans" w:cs="Huawei Sans"/>
        </w:rPr>
        <w:t>对查询结果截图：</w:t>
      </w:r>
    </w:p>
    <w:p>
      <w:pPr>
        <w:pStyle w:val="297"/>
        <w:rPr>
          <w:rFonts w:ascii="Huawei Sans" w:hAnsi="Huawei Sans" w:cs="Huawei Sans"/>
        </w:rPr>
      </w:pPr>
      <w:r>
        <w:rPr>
          <w:rFonts w:ascii="Huawei Sans" w:hAnsi="Huawei Sans" w:cs="Huawei Sans"/>
        </w:rPr>
        <w:t>SELECT * FROM test_view;</w:t>
      </w:r>
    </w:p>
    <w:p>
      <w:pPr>
        <w:pStyle w:val="255"/>
        <w:rPr>
          <w:rFonts w:ascii="Huawei Sans" w:hAnsi="Huawei Sans" w:eastAsia="微软雅黑" w:cs="Huawei Sans"/>
          <w:kern w:val="2"/>
          <w:szCs w:val="21"/>
        </w:rPr>
      </w:pPr>
      <w:r>
        <w:drawing>
          <wp:inline distT="0" distB="0" distL="114300" distR="114300">
            <wp:extent cx="5441315" cy="2667635"/>
            <wp:effectExtent l="0" t="0" r="6985" b="12065"/>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5"/>
                    <a:stretch>
                      <a:fillRect/>
                    </a:stretch>
                  </pic:blipFill>
                  <pic:spPr>
                    <a:xfrm>
                      <a:off x="0" y="0"/>
                      <a:ext cx="5441315" cy="2667635"/>
                    </a:xfrm>
                    <a:prstGeom prst="rect">
                      <a:avLst/>
                    </a:prstGeom>
                    <a:noFill/>
                    <a:ln>
                      <a:noFill/>
                    </a:ln>
                  </pic:spPr>
                </pic:pic>
              </a:graphicData>
            </a:graphic>
          </wp:inline>
        </w:drawing>
      </w: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cs="Huawei Sans"/>
        </w:rPr>
      </w:pPr>
      <w:r>
        <w:rPr>
          <w:rFonts w:ascii="Huawei Sans" w:hAnsi="Huawei Sans" w:cs="Huawei Sans"/>
        </w:rPr>
        <w:t xml:space="preserve">2. </w:t>
      </w:r>
      <w:r>
        <w:t>使用物化视图统计人数</w:t>
      </w:r>
      <w:r>
        <w:rPr>
          <w:rFonts w:hint="eastAsia"/>
        </w:rPr>
        <w:t>，查询物化视图结果，</w:t>
      </w:r>
      <w:r>
        <w:t>将执行结果截图</w:t>
      </w:r>
      <w:r>
        <w:rPr>
          <w:rFonts w:hint="eastAsia"/>
        </w:rPr>
        <w:t>。</w:t>
      </w:r>
    </w:p>
    <w:p>
      <w:pPr>
        <w:pStyle w:val="297"/>
        <w:rPr>
          <w:rFonts w:ascii="Huawei Sans" w:hAnsi="Huawei Sans" w:cs="Huawei Sans"/>
        </w:rPr>
      </w:pPr>
      <w:r>
        <w:rPr>
          <w:rFonts w:ascii="Huawei Sans" w:hAnsi="Huawei Sans" w:cs="Huawei Sans"/>
        </w:rPr>
        <w:t>SELECT * FROM v_order;</w:t>
      </w:r>
    </w:p>
    <w:p>
      <w:pPr>
        <w:pStyle w:val="255"/>
        <w:rPr>
          <w:rFonts w:ascii="Huawei Sans" w:hAnsi="Huawei Sans" w:eastAsia="微软雅黑" w:cs="Huawei Sans"/>
          <w:kern w:val="2"/>
          <w:szCs w:val="21"/>
        </w:rPr>
      </w:pPr>
      <w:r>
        <w:drawing>
          <wp:inline distT="0" distB="0" distL="114300" distR="114300">
            <wp:extent cx="5410200" cy="1009650"/>
            <wp:effectExtent l="0" t="0" r="0" b="635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6"/>
                    <a:stretch>
                      <a:fillRect/>
                    </a:stretch>
                  </pic:blipFill>
                  <pic:spPr>
                    <a:xfrm>
                      <a:off x="0" y="0"/>
                      <a:ext cx="5410200" cy="1009650"/>
                    </a:xfrm>
                    <a:prstGeom prst="rect">
                      <a:avLst/>
                    </a:prstGeom>
                    <a:noFill/>
                    <a:ln>
                      <a:noFill/>
                    </a:ln>
                  </pic:spPr>
                </pic:pic>
              </a:graphicData>
            </a:graphic>
          </wp:inline>
        </w:drawing>
      </w: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hint="eastAsia"/>
        </w:rPr>
      </w:pPr>
      <w:r>
        <w:rPr>
          <w:rFonts w:ascii="Huawei Sans" w:hAnsi="Huawei Sans" w:cs="Huawei Sans"/>
        </w:rPr>
        <w:t>3. 对表进行操作后</w:t>
      </w:r>
      <w:r>
        <w:rPr>
          <w:rFonts w:hint="eastAsia" w:ascii="Huawei Sans" w:hAnsi="Huawei Sans" w:cs="Huawei Sans"/>
        </w:rPr>
        <w:t>，刷新</w:t>
      </w:r>
      <w:r>
        <w:rPr>
          <w:rFonts w:hint="eastAsia"/>
        </w:rPr>
        <w:t>物化视图，查询物化视图结果，</w:t>
      </w:r>
      <w:r>
        <w:t>将执行结果截图</w:t>
      </w:r>
      <w:r>
        <w:rPr>
          <w:rFonts w:hint="eastAsia"/>
        </w:rPr>
        <w:t>。</w:t>
      </w:r>
    </w:p>
    <w:p>
      <w:pPr>
        <w:pStyle w:val="297"/>
        <w:rPr>
          <w:rFonts w:ascii="Huawei Sans" w:hAnsi="Huawei Sans" w:cs="Huawei Sans"/>
        </w:rPr>
      </w:pPr>
      <w:r>
        <w:rPr>
          <w:rFonts w:ascii="Huawei Sans" w:hAnsi="Huawei Sans" w:cs="Huawei Sans"/>
        </w:rPr>
        <w:t>SELECT * FROM v_order;</w:t>
      </w:r>
    </w:p>
    <w:p>
      <w:pPr>
        <w:pStyle w:val="255"/>
        <w:rPr>
          <w:rFonts w:ascii="Huawei Sans" w:hAnsi="Huawei Sans" w:cs="Huawei Sans"/>
        </w:rPr>
      </w:pPr>
      <w:r>
        <w:drawing>
          <wp:inline distT="0" distB="0" distL="114300" distR="114300">
            <wp:extent cx="5105400" cy="996950"/>
            <wp:effectExtent l="0" t="0" r="0" b="6350"/>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17"/>
                    <a:stretch>
                      <a:fillRect/>
                    </a:stretch>
                  </pic:blipFill>
                  <pic:spPr>
                    <a:xfrm>
                      <a:off x="0" y="0"/>
                      <a:ext cx="5105400" cy="99695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4.</w:t>
      </w:r>
      <w:r>
        <w:rPr>
          <w:rFonts w:ascii="Huawei Sans" w:hAnsi="Huawei Sans" w:cs="Huawei Sans"/>
        </w:rPr>
        <w:t xml:space="preserve"> 创建增量物化视图</w:t>
      </w:r>
      <w:r>
        <w:rPr>
          <w:rFonts w:hint="eastAsia" w:ascii="Huawei Sans" w:hAnsi="Huawei Sans" w:cs="Huawei Sans"/>
        </w:rPr>
        <w:t>，查询物化视图结果，将执行结果截图。</w:t>
      </w:r>
    </w:p>
    <w:p>
      <w:pPr>
        <w:pStyle w:val="297"/>
        <w:rPr>
          <w:rFonts w:ascii="Huawei Sans" w:hAnsi="Huawei Sans" w:cs="Huawei Sans"/>
        </w:rPr>
      </w:pPr>
      <w:r>
        <w:rPr>
          <w:rFonts w:ascii="Huawei Sans" w:hAnsi="Huawei Sans" w:cs="Huawei Sans"/>
        </w:rPr>
        <w:t>SELECT * FROM vi_order;</w:t>
      </w:r>
    </w:p>
    <w:p>
      <w:pPr>
        <w:pStyle w:val="255"/>
        <w:rPr>
          <w:rFonts w:ascii="Huawei Sans" w:hAnsi="Huawei Sans" w:cs="Huawei Sans"/>
        </w:rPr>
      </w:pPr>
    </w:p>
    <w:p>
      <w:pPr>
        <w:pStyle w:val="255"/>
        <w:rPr>
          <w:rFonts w:ascii="Huawei Sans" w:hAnsi="Huawei Sans" w:cs="Huawei Sans"/>
        </w:rPr>
      </w:pPr>
      <w:r>
        <w:drawing>
          <wp:inline distT="0" distB="0" distL="114300" distR="114300">
            <wp:extent cx="4978400" cy="2794000"/>
            <wp:effectExtent l="0" t="0" r="0" b="0"/>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18"/>
                    <a:stretch>
                      <a:fillRect/>
                    </a:stretch>
                  </pic:blipFill>
                  <pic:spPr>
                    <a:xfrm>
                      <a:off x="0" y="0"/>
                      <a:ext cx="4978400" cy="279400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5</w:t>
      </w:r>
      <w:r>
        <w:rPr>
          <w:rFonts w:hint="eastAsia" w:ascii="Huawei Sans" w:hAnsi="Huawei Sans" w:cs="Huawei Sans"/>
        </w:rPr>
        <w:t>.</w:t>
      </w:r>
      <w:r>
        <w:rPr>
          <w:rFonts w:ascii="Huawei Sans" w:hAnsi="Huawei Sans" w:cs="Huawei Sans"/>
        </w:rPr>
        <w:t xml:space="preserve"> 对表进行操作后</w:t>
      </w:r>
      <w:r>
        <w:rPr>
          <w:rFonts w:hint="eastAsia" w:ascii="Huawei Sans" w:hAnsi="Huawei Sans" w:cs="Huawei Sans"/>
        </w:rPr>
        <w:t>，</w:t>
      </w:r>
      <w:r>
        <w:rPr>
          <w:rFonts w:ascii="Huawei Sans" w:hAnsi="Huawei Sans" w:cs="Huawei Sans"/>
        </w:rPr>
        <w:t>刷新增量物化视图</w:t>
      </w:r>
      <w:r>
        <w:rPr>
          <w:rFonts w:hint="eastAsia" w:ascii="Huawei Sans" w:hAnsi="Huawei Sans" w:cs="Huawei Sans"/>
        </w:rPr>
        <w:t>，查询物化视图结果，将执行结果截图。</w:t>
      </w:r>
    </w:p>
    <w:p>
      <w:pPr>
        <w:pStyle w:val="297"/>
        <w:rPr>
          <w:rFonts w:ascii="Huawei Sans" w:hAnsi="Huawei Sans" w:cs="Huawei Sans"/>
        </w:rPr>
      </w:pPr>
      <w:r>
        <w:rPr>
          <w:rFonts w:ascii="Huawei Sans" w:hAnsi="Huawei Sans" w:cs="Huawei Sans"/>
        </w:rPr>
        <w:t>SELECT * FROM vi_order;</w:t>
      </w:r>
    </w:p>
    <w:p>
      <w:pPr>
        <w:pStyle w:val="255"/>
        <w:rPr>
          <w:rFonts w:ascii="Huawei Sans" w:hAnsi="Huawei Sans" w:cs="Huawei Sans"/>
        </w:rPr>
      </w:pPr>
      <w:r>
        <w:drawing>
          <wp:inline distT="0" distB="0" distL="114300" distR="114300">
            <wp:extent cx="5518150" cy="3009900"/>
            <wp:effectExtent l="0" t="0" r="6350" b="0"/>
            <wp:docPr id="1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pic:cNvPicPr>
                      <a:picLocks noChangeAspect="1"/>
                    </pic:cNvPicPr>
                  </pic:nvPicPr>
                  <pic:blipFill>
                    <a:blip r:embed="rId19"/>
                    <a:stretch>
                      <a:fillRect/>
                    </a:stretch>
                  </pic:blipFill>
                  <pic:spPr>
                    <a:xfrm>
                      <a:off x="0" y="0"/>
                      <a:ext cx="5518150" cy="300990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任务二：</w:t>
      </w:r>
      <w:r>
        <w:rPr>
          <w:rFonts w:hint="eastAsia" w:ascii="Huawei Sans" w:hAnsi="Huawei Sans" w:cs="Huawei Sans"/>
        </w:rPr>
        <w:t>实践思考题</w:t>
      </w:r>
    </w:p>
    <w:p>
      <w:pPr>
        <w:pStyle w:val="255"/>
        <w:rPr>
          <w:rFonts w:ascii="Huawei Sans" w:hAnsi="Huawei Sans" w:cs="Huawei Sans"/>
        </w:rPr>
      </w:pPr>
      <w:r>
        <w:rPr>
          <w:rFonts w:hint="eastAsia" w:ascii="Huawei Sans" w:hAnsi="Huawei Sans" w:cs="Huawei Sans"/>
        </w:rPr>
        <w:t>思考题</w:t>
      </w:r>
      <w:r>
        <w:rPr>
          <w:rFonts w:ascii="Huawei Sans" w:hAnsi="Huawei Sans" w:cs="Huawei Sans"/>
        </w:rPr>
        <w:t>1</w:t>
      </w:r>
      <w:r>
        <w:rPr>
          <w:rFonts w:hint="eastAsia" w:ascii="Huawei Sans" w:hAnsi="Huawei Sans" w:cs="Huawei Sans"/>
        </w:rPr>
        <w:t>：全量物化视图与增量物化视图有哪些差别？</w:t>
      </w:r>
    </w:p>
    <w:p>
      <w:pPr>
        <w:pStyle w:val="255"/>
        <w:rPr>
          <w:rFonts w:ascii="Huawei Sans" w:hAnsi="Huawei Sans" w:cs="Huawei Sans"/>
        </w:rPr>
      </w:pPr>
    </w:p>
    <w:p>
      <w:pPr>
        <w:pStyle w:val="255"/>
        <w:rPr>
          <w:rFonts w:ascii="Huawei Sans" w:hAnsi="Huawei Sans" w:cs="Huawei Sans"/>
        </w:rPr>
      </w:pPr>
      <w:r>
        <w:rPr>
          <w:rFonts w:ascii="Huawei Sans" w:hAnsi="Huawei Sans" w:cs="Huawei Sans"/>
        </w:rPr>
        <w:t>增量物化视图顾名思义就是可以对物化视图增量刷新，需要用户手动执行语句完成对物化视图在一段时间内的增量数据进行刷新。与全量创建物化视图不同在于目前增量物化视图所支持场景较小，目前物化视图创建语句仅支持基表扫描语句或者UNION ALL语句。</w:t>
      </w:r>
    </w:p>
    <w:p>
      <w:pPr>
        <w:pStyle w:val="255"/>
        <w:rPr>
          <w:rFonts w:ascii="Huawei Sans" w:hAnsi="Huawei Sans" w:cs="Huawei Sans"/>
        </w:rPr>
      </w:pPr>
    </w:p>
    <w:p>
      <w:pPr>
        <w:pStyle w:val="255"/>
      </w:pPr>
      <w:r>
        <w:rPr>
          <w:rFonts w:hint="eastAsia" w:ascii="Huawei Sans" w:hAnsi="Huawei Sans" w:cs="Huawei Sans"/>
        </w:rPr>
        <w:t>思考题</w:t>
      </w:r>
      <w:r>
        <w:rPr>
          <w:rFonts w:ascii="Huawei Sans" w:hAnsi="Huawei Sans" w:cs="Huawei Sans"/>
        </w:rPr>
        <w:t>2</w:t>
      </w:r>
      <w:r>
        <w:rPr>
          <w:rFonts w:hint="eastAsia" w:ascii="Huawei Sans" w:hAnsi="Huawei Sans" w:cs="Huawei Sans"/>
        </w:rPr>
        <w:t>：</w:t>
      </w:r>
      <w:r>
        <w:rPr>
          <w:rFonts w:hint="eastAsia"/>
        </w:rPr>
        <w:t>物化视图适用那些使用场景？</w:t>
      </w:r>
    </w:p>
    <w:p>
      <w:pPr>
        <w:pStyle w:val="255"/>
        <w:rPr>
          <w:rFonts w:ascii="Huawei Sans" w:hAnsi="Huawei Sans" w:cs="Huawei Sans"/>
        </w:rPr>
      </w:pPr>
    </w:p>
    <w:p>
      <w:pPr>
        <w:pStyle w:val="255"/>
        <w:rPr>
          <w:rFonts w:ascii="Huawei Sans" w:hAnsi="Huawei Sans" w:cs="Huawei Sans"/>
        </w:rPr>
      </w:pPr>
      <w:r>
        <w:rPr>
          <w:rFonts w:ascii="Huawei Sans" w:hAnsi="Huawei Sans" w:cs="Huawei Sans"/>
        </w:rPr>
        <w:t>1、</w:t>
      </w:r>
      <w:r>
        <w:rPr>
          <w:rFonts w:hint="eastAsia" w:ascii="Huawei Sans" w:hAnsi="Huawei Sans" w:cs="Huawei Sans"/>
        </w:rPr>
        <w:t>用于查询优化 2、用于高级复制，</w:t>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topLinePunct w:val="0"/>
        <w:adjustRightInd/>
        <w:snapToGrid/>
        <w:spacing w:before="0" w:after="0" w:line="240" w:lineRule="auto"/>
        <w:ind w:left="0"/>
        <w:rPr>
          <w:rFonts w:ascii="Huawei Sans" w:hAnsi="Huawei Sans" w:eastAsia="方正兰亭黑简体" w:cs="Huawei Sans"/>
          <w:sz w:val="21"/>
        </w:rPr>
      </w:pPr>
      <w:r>
        <w:rPr>
          <w:rFonts w:ascii="Huawei Sans" w:hAnsi="Huawei Sans" w:cs="Huawei Sans"/>
        </w:rPr>
        <w:br w:type="page"/>
      </w:r>
    </w:p>
    <w:p>
      <w:pPr>
        <w:pStyle w:val="3"/>
        <w:numPr>
          <w:ilvl w:val="0"/>
          <w:numId w:val="0"/>
        </w:numPr>
        <w:ind w:right="442"/>
      </w:pPr>
      <w:bookmarkStart w:id="1" w:name="_Toc90472392"/>
      <w:r>
        <w:rPr>
          <w:rFonts w:hint="eastAsia"/>
        </w:rPr>
        <w:t>关卡四：openGauss密态数据库</w:t>
      </w:r>
      <w:r>
        <w:t>特性应用</w:t>
      </w:r>
      <w:bookmarkEnd w:id="1"/>
    </w:p>
    <w:p>
      <w:pPr>
        <w:pStyle w:val="255"/>
        <w:rPr>
          <w:rFonts w:ascii="Huawei Sans" w:hAnsi="Huawei Sans" w:cs="Huawei Sans"/>
        </w:rPr>
      </w:pPr>
      <w:r>
        <w:rPr>
          <w:rFonts w:ascii="Huawei Sans" w:hAnsi="Huawei Sans" w:cs="Huawei Sans"/>
        </w:rPr>
        <w:t>任务一：物化视图的使用</w:t>
      </w:r>
    </w:p>
    <w:p>
      <w:pPr>
        <w:pStyle w:val="255"/>
        <w:numPr>
          <w:ilvl w:val="0"/>
          <w:numId w:val="17"/>
        </w:numPr>
        <w:rPr>
          <w:rFonts w:ascii="Huawei Sans" w:hAnsi="Huawei Sans" w:cs="Huawei Sans"/>
        </w:rPr>
      </w:pPr>
      <w:r>
        <w:rPr>
          <w:rFonts w:hint="eastAsia" w:ascii="Huawei Sans" w:hAnsi="Huawei Sans" w:cs="Huawei Sans"/>
        </w:rPr>
        <w:t>通过</w:t>
      </w:r>
      <w:r>
        <w:rPr>
          <w:rFonts w:ascii="Huawei Sans" w:hAnsi="Huawei Sans" w:cs="Huawei Sans"/>
        </w:rPr>
        <w:t>tcpdump</w:t>
      </w:r>
      <w:r>
        <w:rPr>
          <w:rFonts w:hint="eastAsia" w:ascii="Huawei Sans" w:hAnsi="Huawei Sans" w:cs="Huawei Sans"/>
        </w:rPr>
        <w:t>抓取数据流，</w:t>
      </w:r>
      <w:r>
        <w:rPr>
          <w:rFonts w:ascii="Huawei Sans" w:hAnsi="Huawei Sans" w:cs="Huawei Sans"/>
        </w:rPr>
        <w:t>此</w:t>
      </w:r>
      <w:r>
        <w:rPr>
          <w:rFonts w:hint="eastAsia" w:ascii="Huawei Sans" w:hAnsi="Huawei Sans" w:cs="Huawei Sans"/>
        </w:rPr>
        <w:t>p</w:t>
      </w:r>
      <w:r>
        <w:rPr>
          <w:rFonts w:ascii="Huawei Sans" w:hAnsi="Huawei Sans" w:cs="Huawei Sans"/>
        </w:rPr>
        <w:t>utty窗口暂时保持不动，将执行结果截图</w:t>
      </w:r>
      <w:r>
        <w:rPr>
          <w:rFonts w:hint="eastAsia" w:ascii="Huawei Sans" w:hAnsi="Huawei Sans" w:cs="Huawei Sans"/>
        </w:rPr>
        <w:t>：</w:t>
      </w:r>
    </w:p>
    <w:p>
      <w:pPr>
        <w:pStyle w:val="255"/>
      </w:pPr>
      <w:r>
        <w:drawing>
          <wp:inline distT="0" distB="0" distL="114300" distR="114300">
            <wp:extent cx="5497195" cy="678815"/>
            <wp:effectExtent l="0" t="0" r="1905" b="6985"/>
            <wp:docPr id="1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pic:cNvPicPr>
                      <a:picLocks noChangeAspect="1"/>
                    </pic:cNvPicPr>
                  </pic:nvPicPr>
                  <pic:blipFill>
                    <a:blip r:embed="rId20"/>
                    <a:stretch>
                      <a:fillRect/>
                    </a:stretch>
                  </pic:blipFill>
                  <pic:spPr>
                    <a:xfrm>
                      <a:off x="0" y="0"/>
                      <a:ext cx="5497195" cy="678815"/>
                    </a:xfrm>
                    <a:prstGeom prst="rect">
                      <a:avLst/>
                    </a:prstGeom>
                    <a:noFill/>
                    <a:ln>
                      <a:noFill/>
                    </a:ln>
                  </pic:spPr>
                </pic:pic>
              </a:graphicData>
            </a:graphic>
          </wp:inline>
        </w:drawing>
      </w:r>
    </w:p>
    <w:p>
      <w:pPr>
        <w:pStyle w:val="255"/>
      </w:pPr>
    </w:p>
    <w:p>
      <w:pPr>
        <w:pStyle w:val="255"/>
      </w:pPr>
    </w:p>
    <w:p>
      <w:pPr>
        <w:pStyle w:val="255"/>
        <w:numPr>
          <w:ilvl w:val="0"/>
          <w:numId w:val="17"/>
        </w:numPr>
        <w:rPr>
          <w:rFonts w:ascii="Huawei Sans" w:hAnsi="Huawei Sans" w:cs="Huawei Sans"/>
        </w:rPr>
      </w:pPr>
      <w:r>
        <w:rPr>
          <w:rFonts w:ascii="Huawei Sans" w:hAnsi="Huawei Sans" w:cs="Huawei Sans"/>
        </w:rPr>
        <w:t>将</w:t>
      </w:r>
      <w:r>
        <w:rPr>
          <w:rFonts w:hint="eastAsia" w:ascii="Huawei Sans" w:hAnsi="Huawei Sans" w:cs="Huawei Sans"/>
        </w:rPr>
        <w:t>加密表和非加密表查询结果</w:t>
      </w:r>
      <w:r>
        <w:rPr>
          <w:rFonts w:ascii="Huawei Sans" w:hAnsi="Huawei Sans" w:cs="Huawei Sans"/>
        </w:rPr>
        <w:t>截图</w:t>
      </w:r>
      <w:r>
        <w:rPr>
          <w:rFonts w:hint="eastAsia" w:ascii="Huawei Sans" w:hAnsi="Huawei Sans" w:cs="Huawei Sans"/>
        </w:rPr>
        <w:t>：</w:t>
      </w:r>
    </w:p>
    <w:p>
      <w:pPr>
        <w:pStyle w:val="255"/>
        <w:rPr>
          <w:rFonts w:ascii="Huawei Sans" w:hAnsi="Huawei Sans" w:cs="Huawei Sans"/>
        </w:rPr>
      </w:pPr>
      <w:r>
        <w:drawing>
          <wp:inline distT="0" distB="0" distL="114300" distR="114300">
            <wp:extent cx="5368925" cy="1892300"/>
            <wp:effectExtent l="0" t="0" r="3175" b="0"/>
            <wp:docPr id="1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pic:cNvPicPr>
                      <a:picLocks noChangeAspect="1"/>
                    </pic:cNvPicPr>
                  </pic:nvPicPr>
                  <pic:blipFill>
                    <a:blip r:embed="rId21"/>
                    <a:stretch>
                      <a:fillRect/>
                    </a:stretch>
                  </pic:blipFill>
                  <pic:spPr>
                    <a:xfrm>
                      <a:off x="0" y="0"/>
                      <a:ext cx="5368925" cy="189230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numPr>
          <w:ilvl w:val="0"/>
          <w:numId w:val="17"/>
        </w:numPr>
        <w:rPr>
          <w:rFonts w:ascii="Huawei Sans" w:hAnsi="Huawei Sans" w:cs="Huawei Sans"/>
        </w:rPr>
      </w:pPr>
      <w:r>
        <w:rPr>
          <w:rFonts w:hint="eastAsia"/>
        </w:rPr>
        <w:t>用w</w:t>
      </w:r>
      <w:r>
        <w:t>ireshark</w:t>
      </w:r>
      <w:r>
        <w:rPr>
          <w:rFonts w:hint="eastAsia"/>
        </w:rPr>
        <w:t>解析加密表</w:t>
      </w:r>
      <w:r>
        <w:t>和</w:t>
      </w:r>
      <w:r>
        <w:rPr>
          <w:rFonts w:hint="eastAsia"/>
        </w:rPr>
        <w:t>非加密表的差异时，</w:t>
      </w:r>
      <w:r>
        <w:rPr>
          <w:rFonts w:hint="eastAsia" w:ascii="Huawei Sans" w:hAnsi="Huawei Sans" w:cs="Huawei Sans"/>
        </w:rPr>
        <w:t>非加密表</w:t>
      </w:r>
      <w:r>
        <w:rPr>
          <w:rFonts w:ascii="Huawei Sans" w:hAnsi="Huawei Sans" w:cs="Huawei Sans"/>
        </w:rPr>
        <w:t>name</w:t>
      </w:r>
      <w:r>
        <w:rPr>
          <w:rFonts w:hint="eastAsia" w:ascii="Huawei Sans" w:hAnsi="Huawei Sans" w:cs="Huawei Sans"/>
        </w:rPr>
        <w:t>列和</w:t>
      </w:r>
      <w:r>
        <w:rPr>
          <w:rFonts w:ascii="Huawei Sans" w:hAnsi="Huawei Sans" w:cs="Huawei Sans"/>
        </w:rPr>
        <w:t>credit_card</w:t>
      </w:r>
      <w:r>
        <w:rPr>
          <w:rFonts w:hint="eastAsia" w:ascii="Huawei Sans" w:hAnsi="Huawei Sans" w:cs="Huawei Sans"/>
        </w:rPr>
        <w:t>列是明文</w:t>
      </w:r>
      <w:r>
        <w:rPr>
          <w:rFonts w:ascii="Huawei Sans" w:hAnsi="Huawei Sans" w:cs="Huawei Sans"/>
        </w:rPr>
        <w:t>，</w:t>
      </w:r>
      <w:r>
        <w:rPr>
          <w:rFonts w:hint="eastAsia" w:ascii="Huawei Sans" w:hAnsi="Huawei Sans" w:cs="Huawei Sans"/>
        </w:rPr>
        <w:t>加密表</w:t>
      </w:r>
      <w:r>
        <w:rPr>
          <w:rFonts w:ascii="Huawei Sans" w:hAnsi="Huawei Sans" w:cs="Huawei Sans"/>
        </w:rPr>
        <w:t>name</w:t>
      </w:r>
      <w:r>
        <w:rPr>
          <w:rFonts w:hint="eastAsia" w:ascii="Huawei Sans" w:hAnsi="Huawei Sans" w:cs="Huawei Sans"/>
        </w:rPr>
        <w:t>列和</w:t>
      </w:r>
      <w:r>
        <w:rPr>
          <w:rFonts w:ascii="Huawei Sans" w:hAnsi="Huawei Sans" w:cs="Huawei Sans"/>
        </w:rPr>
        <w:t>credit_card</w:t>
      </w:r>
      <w:r>
        <w:rPr>
          <w:rFonts w:hint="eastAsia" w:ascii="Huawei Sans" w:hAnsi="Huawei Sans" w:cs="Huawei Sans"/>
        </w:rPr>
        <w:t>列均是密文，</w:t>
      </w:r>
      <w:r>
        <w:rPr>
          <w:rFonts w:ascii="Huawei Sans" w:hAnsi="Huawei Sans" w:cs="Huawei Sans"/>
        </w:rPr>
        <w:t>将执行结果截图：</w:t>
      </w:r>
    </w:p>
    <w:p>
      <w:pPr>
        <w:pStyle w:val="255"/>
        <w:rPr>
          <w:rFonts w:ascii="Huawei Sans" w:hAnsi="Huawei Sans" w:cs="Huawei Sans"/>
        </w:rPr>
      </w:pPr>
      <w:r>
        <w:rPr>
          <w:rFonts w:ascii="宋体" w:hAnsi="宋体" w:eastAsia="宋体" w:cs="宋体"/>
          <w:sz w:val="24"/>
          <w:szCs w:val="24"/>
        </w:rPr>
        <w:drawing>
          <wp:inline distT="0" distB="0" distL="114300" distR="114300">
            <wp:extent cx="5488940" cy="4620895"/>
            <wp:effectExtent l="0" t="0" r="10160" b="1905"/>
            <wp:docPr id="18"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descr="IMG_256"/>
                    <pic:cNvPicPr>
                      <a:picLocks noChangeAspect="1"/>
                    </pic:cNvPicPr>
                  </pic:nvPicPr>
                  <pic:blipFill>
                    <a:blip r:embed="rId22"/>
                    <a:stretch>
                      <a:fillRect/>
                    </a:stretch>
                  </pic:blipFill>
                  <pic:spPr>
                    <a:xfrm>
                      <a:off x="0" y="0"/>
                      <a:ext cx="5488940" cy="4620895"/>
                    </a:xfrm>
                    <a:prstGeom prst="rect">
                      <a:avLst/>
                    </a:prstGeom>
                    <a:noFill/>
                    <a:ln w="9525">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numPr>
          <w:ilvl w:val="0"/>
          <w:numId w:val="17"/>
        </w:numPr>
      </w:pPr>
      <w:r>
        <w:t>查询加密表</w:t>
      </w:r>
      <w:r>
        <w:rPr>
          <w:rFonts w:hint="eastAsia"/>
        </w:rPr>
        <w:t>，</w:t>
      </w:r>
      <w:r>
        <w:t>查询到的结果为</w:t>
      </w:r>
      <w:r>
        <w:rPr>
          <w:rFonts w:hint="eastAsia"/>
        </w:rPr>
        <w:t>密文，</w:t>
      </w:r>
      <w:r>
        <w:t>将执行结果截图：</w:t>
      </w:r>
    </w:p>
    <w:p>
      <w:pPr>
        <w:pStyle w:val="255"/>
      </w:pPr>
      <w:r>
        <w:drawing>
          <wp:inline distT="0" distB="0" distL="114300" distR="114300">
            <wp:extent cx="5419090" cy="2762885"/>
            <wp:effectExtent l="0" t="0" r="3810" b="5715"/>
            <wp:docPr id="1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pic:cNvPicPr>
                      <a:picLocks noChangeAspect="1"/>
                    </pic:cNvPicPr>
                  </pic:nvPicPr>
                  <pic:blipFill>
                    <a:blip r:embed="rId23"/>
                    <a:stretch>
                      <a:fillRect/>
                    </a:stretch>
                  </pic:blipFill>
                  <pic:spPr>
                    <a:xfrm>
                      <a:off x="0" y="0"/>
                      <a:ext cx="5419090" cy="2762885"/>
                    </a:xfrm>
                    <a:prstGeom prst="rect">
                      <a:avLst/>
                    </a:prstGeom>
                    <a:noFill/>
                    <a:ln>
                      <a:noFill/>
                    </a:ln>
                  </pic:spPr>
                </pic:pic>
              </a:graphicData>
            </a:graphic>
          </wp:inline>
        </w:drawing>
      </w:r>
    </w:p>
    <w:p>
      <w:pPr>
        <w:pStyle w:val="255"/>
      </w:pPr>
    </w:p>
    <w:p>
      <w:pPr>
        <w:pStyle w:val="255"/>
      </w:pPr>
    </w:p>
    <w:p>
      <w:pPr>
        <w:pStyle w:val="255"/>
      </w:pPr>
    </w:p>
    <w:p>
      <w:pPr>
        <w:pStyle w:val="255"/>
        <w:rPr>
          <w:rFonts w:ascii="Huawei Sans" w:hAnsi="Huawei Sans" w:cs="Huawei Sans"/>
        </w:rPr>
      </w:pPr>
      <w:r>
        <w:rPr>
          <w:rFonts w:ascii="Huawei Sans" w:hAnsi="Huawei Sans" w:cs="Huawei Sans"/>
        </w:rPr>
        <w:t>任务二：</w:t>
      </w:r>
      <w:r>
        <w:rPr>
          <w:rFonts w:hint="eastAsia" w:ascii="Huawei Sans" w:hAnsi="Huawei Sans" w:cs="Huawei Sans"/>
        </w:rPr>
        <w:t>实践思考题</w:t>
      </w:r>
    </w:p>
    <w:p>
      <w:pPr>
        <w:pStyle w:val="255"/>
        <w:rPr>
          <w:rFonts w:ascii="Huawei Sans" w:hAnsi="Huawei Sans" w:cs="Huawei Sans"/>
        </w:rPr>
      </w:pPr>
      <w:r>
        <w:rPr>
          <w:rFonts w:hint="eastAsia" w:ascii="Huawei Sans" w:hAnsi="Huawei Sans" w:cs="Huawei Sans"/>
        </w:rPr>
        <w:t>思考题</w:t>
      </w:r>
      <w:r>
        <w:rPr>
          <w:rFonts w:ascii="Huawei Sans" w:hAnsi="Huawei Sans" w:cs="Huawei Sans"/>
        </w:rPr>
        <w:t>1</w:t>
      </w:r>
      <w:r>
        <w:rPr>
          <w:rFonts w:hint="eastAsia" w:ascii="Huawei Sans" w:hAnsi="Huawei Sans" w:cs="Huawei Sans"/>
        </w:rPr>
        <w:t>：</w:t>
      </w:r>
    </w:p>
    <w:p>
      <w:pPr>
        <w:pStyle w:val="255"/>
        <w:rPr>
          <w:rFonts w:hint="eastAsia"/>
        </w:rPr>
      </w:pPr>
      <w:r>
        <w:rPr>
          <w:rFonts w:hint="eastAsia"/>
        </w:rPr>
        <w:t>数据实际存储在物理磁盘上的时候是明文还是密文？数据的加解密的动作是在客户端完成的还是服务端完成的？</w:t>
      </w:r>
    </w:p>
    <w:p>
      <w:pPr>
        <w:pStyle w:val="255"/>
        <w:rPr>
          <w:rFonts w:hint="eastAsia"/>
        </w:rPr>
      </w:pPr>
    </w:p>
    <w:p>
      <w:pPr>
        <w:pStyle w:val="255"/>
        <w:rPr>
          <w:rFonts w:hint="default" w:eastAsia="方正兰亭黑简体"/>
          <w:lang w:val="en-US" w:eastAsia="zh-CN"/>
        </w:rPr>
      </w:pPr>
      <w:r>
        <w:rPr>
          <w:rFonts w:hint="eastAsia"/>
          <w:lang w:val="en-US" w:eastAsia="zh-CN"/>
        </w:rPr>
        <w:t>明文。客户端。</w:t>
      </w:r>
      <w:bookmarkStart w:id="2" w:name="_GoBack"/>
      <w:bookmarkEnd w:id="2"/>
    </w:p>
    <w:sectPr>
      <w:headerReference r:id="rId5" w:type="default"/>
      <w:pgSz w:w="11906" w:h="16838"/>
      <w:pgMar w:top="1701" w:right="1134" w:bottom="1701" w:left="1134" w:header="567" w:footer="567" w:gutter="0"/>
      <w:pgNumType w:start="1"/>
      <w:cols w:space="425" w:num="1"/>
      <w:docGrid w:linePitch="312" w:charSpace="0"/>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2"/>
    </wne:keymap>
    <wne:keymap wne:kcmPrimary="0077">
      <wne:acd wne:acdName="acd3"/>
    </wne:keymap>
    <wne:keymap wne:kcmPrimary="0431">
      <wne:acd wne:acdName="acd4"/>
    </wne:keymap>
    <wne:keymap wne:kcmPrimary="0432">
      <wne:acd wne:acdName="acd5"/>
    </wne:keymap>
    <wne:keymap wne:kcmPrimary="0433">
      <wne:acd wne:acdName="acd6"/>
    </wne:keymap>
    <wne:keymap wne:kcmPrimary="0434">
      <wne:acd wne:acdName="acd7"/>
    </wne:keymap>
    <wne:keymap wne:kcmPrimary="0435">
      <wne:acd wne:acdName="acd8"/>
    </wne:keymap>
    <wne:keymap wne:kcmPrimary="0436">
      <wne:acd wne:acdName="acd9"/>
    </wne:keymap>
    <wne:keymap wne:kcmPrimary="0437">
      <wne:acd wne:acdName="acd10"/>
    </wne:keymap>
    <wne:keymap wne:kcmPrimary="0458">
      <wne:acd wne:acdName="acd11"/>
    </wne:keymap>
    <wne:keymap wne:kcmPrimary="045A">
      <wne:acd wne:acdName="acd12"/>
    </wne:keymap>
    <wne:keymap wne:kcmPrimary="0470">
      <wne:acd wne:acdName="acd13"/>
    </wne:keymap>
    <wne:keymap wne:kcmPrimary="0471">
      <wne:acd wne:acdName="acd14"/>
    </wne:keymap>
    <wne:keymap wne:kcmPrimary="0472">
      <wne:acd wne:acdName="acd15"/>
    </wne:keymap>
    <wne:keymap wne:kcmPrimary="0473">
      <wne:acd wne:acdName="acd16"/>
    </wne:keymap>
    <wne:keymap wne:kcmPrimary="0474">
      <wne:acd wne:acdName="acd17"/>
    </wne:keymap>
    <wne:keymap wne:kcmPrimary="0475">
      <wne:acd wne:acdName="acd18"/>
    </wne:keymap>
    <wne:keymap wne:kcmPrimary="0476">
      <wne:acd wne:acdName="acd19"/>
    </wne:keymap>
    <wne:keymap wne:kcmPrimary="0477">
      <wne:acd wne:acdName="acd20"/>
    </wne:keymap>
  </wne:keymaps>
  <wne:acds>
    <wne:acd wne:argValue="AQAAAAIA" wne:acdName="acd0" wne:fciIndexBasedOn="0065"/>
    <wne:acd wne:argValue="AQAAAAAA" wne:acdName="acd1" wne:fciIndexBasedOn="0065"/>
    <wne:acd wne:argValue="AgBGAGkAZwB1AHIAZQAgAEQAZQBzAGMAcgBpAHAAdABpAG8AbgA=" wne:acdName="acd2" wne:fciIndexBasedOn="0065"/>
    <wne:acd wne:argValue="AgBUAGEAYgBsAGUAIABEAGUAcwBjAHIAaQBwAHQAaQBvAG4A" wne:acdName="acd3" wne:fciIndexBasedOn="0065"/>
    <wne:acd wne:argValue="AgBBAEwAVAArADEA" wne:acdName="acd4" wne:fciIndexBasedOn="0065"/>
    <wne:acd wne:argValue="AgBBAEwAVAArADIA" wne:acdName="acd5" wne:fciIndexBasedOn="0065"/>
    <wne:acd wne:argValue="AgBBAEwAVAArADMA" wne:acdName="acd6" wne:fciIndexBasedOn="0065"/>
    <wne:acd wne:argValue="AgBBAEwAVAArADQA" wne:acdName="acd7" wne:fciIndexBasedOn="0065"/>
    <wne:acd wne:argValue="AgBBAEwAVAArADUA" wne:acdName="acd8" wne:fciIndexBasedOn="0065"/>
    <wne:acd wne:argValue="AgA1AC4AaIg8aAdomJg=" wne:acdName="acd9" wne:fciIndexBasedOn="0065"/>
    <wne:acd wne:argValue="AgA5AC4A/lZHcgdomJg=" wne:acdName="acd10" wne:fciIndexBasedOn="0065"/>
    <wne:acd wne:argValue="AgBDAG8AbQBtAGEAbgBkAA==" wne:acdName="acd11" wne:fciIndexBasedOn="0065"/>
    <wne:acd wne:argValue="AgA3aA9fIAA+UJxlIADdhHKC" wne:acdName="acd12" wne:fciIndexBasedOn="0065"/>
    <wne:acd wne:argValue="AgAxAC4AY2uHZQ==" wne:acdName="acd13" wne:fciIndexBasedOn="0065"/>
    <wne:acd wne:argValue="AgAyAC4AfVTkTg==" wne:acdName="acd14" wne:fciIndexBasedOn="0065"/>
    <wne:acd wne:argValue="AgAzAC4AZWukmg==" wne:acdName="acd15" wne:fciIndexBasedOn="0065"/>
    <wne:acd wne:argValue="AgA0AC4A+06hUg==" wne:acdName="acd16" wne:fciIndexBasedOn="0065"/>
    <wne:acd wne:argValue="AgA1AC4AaIg8aIdlV1s=" wne:acdName="acd17" wne:fciIndexBasedOn="0065"/>
    <wne:acd wne:argValue="AgA2AC4ATVIAig==" wne:acdName="acd18" wne:fciIndexBasedOn="0065"/>
    <wne:acd wne:argValue="AgA3AC4AgHvLTgdomJg=" wne:acdName="acd19" wne:fciIndexBasedOn="0065"/>
    <wne:acd wne:argValue="AgA4AC4ATVIAigdomJg=" wne:acdName="acd2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HuaweiSans-Regular">
    <w:altName w:val="Times New Roman"/>
    <w:panose1 w:val="00000000000000000000"/>
    <w:charset w:val="00"/>
    <w:family w:val="roman"/>
    <w:pitch w:val="default"/>
    <w:sig w:usb0="00000000" w:usb1="00000000" w:usb2="00000000" w:usb3="00000000" w:csb0="00000000" w:csb1="00000000"/>
  </w:font>
  <w:font w:name="方正兰亭黑简体">
    <w:altName w:val="黑体"/>
    <w:panose1 w:val="02000000000000000000"/>
    <w:charset w:val="86"/>
    <w:family w:val="auto"/>
    <w:pitch w:val="default"/>
    <w:sig w:usb0="00000000" w:usb1="00000000" w:usb2="00000010" w:usb3="00000000" w:csb0="00040000" w:csb1="00000000"/>
  </w:font>
  <w:font w:name="Huawei Sans">
    <w:altName w:val="NumberOnly"/>
    <w:panose1 w:val="020C0503030203020204"/>
    <w:charset w:val="00"/>
    <w:family w:val="swiss"/>
    <w:pitch w:val="default"/>
    <w:sig w:usb0="00000000" w:usb1="00000000" w:usb2="00000008" w:usb3="00000000" w:csb0="0000009F" w:csb1="00000000"/>
  </w:font>
  <w:font w:name="NumberOnly">
    <w:panose1 w:val="020B0500000000000000"/>
    <w:charset w:val="00"/>
    <w:family w:val="auto"/>
    <w:pitch w:val="default"/>
    <w:sig w:usb0="8000002F" w:usb1="10000048" w:usb2="00000000" w:usb3="00000000" w:csb0="00000111" w:csb1="40000000"/>
  </w:font>
  <w:font w:name="Book Antiqua">
    <w:panose1 w:val="02040602050305030304"/>
    <w:charset w:val="00"/>
    <w:family w:val="roman"/>
    <w:pitch w:val="default"/>
    <w:sig w:usb0="00000287" w:usb1="00000000" w:usb2="00000000" w:usb3="00000000" w:csb0="2000009F" w:csb1="DFD70000"/>
  </w:font>
  <w:font w:name="Arial">
    <w:panose1 w:val="020B0604020202020204"/>
    <w:charset w:val="00"/>
    <w:family w:val="swiss"/>
    <w:pitch w:val="default"/>
    <w:sig w:usb0="E0002EFF" w:usb1="C000785B" w:usb2="00000009" w:usb3="00000000" w:csb0="400001FF" w:csb1="FFFF0000"/>
  </w:font>
  <w:font w:name="Arial Unicode MS">
    <w:altName w:val="宋体"/>
    <w:panose1 w:val="020B0604020202020204"/>
    <w:charset w:val="86"/>
    <w:family w:val="swiss"/>
    <w:pitch w:val="default"/>
    <w:sig w:usb0="00000000" w:usb1="00000000" w:usb2="0000003F" w:usb3="00000000" w:csb0="003F01FF" w:csb1="00000000"/>
  </w:font>
  <w:font w:name="FrutigerNext LT Regular">
    <w:altName w:val="Times New Roman"/>
    <w:panose1 w:val="00000000000000000000"/>
    <w:charset w:val="00"/>
    <w:family w:val="swiss"/>
    <w:pitch w:val="default"/>
    <w:sig w:usb0="00000000" w:usb1="00000000" w:usb2="00000000" w:usb3="00000000" w:csb0="00000111" w:csb1="00000000"/>
  </w:font>
  <w:font w:name="华文细黑">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16" w:usb3="00000000" w:csb0="00040001" w:csb1="00000000"/>
  </w:font>
  <w:font w:name="楷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Times">
    <w:altName w:val="Times New Roman"/>
    <w:panose1 w:val="02020603050405020304"/>
    <w:charset w:val="00"/>
    <w:family w:val="roman"/>
    <w:pitch w:val="default"/>
    <w:sig w:usb0="00000000" w:usb1="00000000" w:usb2="00000009" w:usb3="00000000" w:csb0="000001FF" w:csb1="00000000"/>
  </w:font>
  <w:font w:name="MS Mincho">
    <w:altName w:val="Yu Gothic UI"/>
    <w:panose1 w:val="02020609040205080304"/>
    <w:charset w:val="80"/>
    <w:family w:val="roman"/>
    <w:pitch w:val="default"/>
    <w:sig w:usb0="00000000" w:usb1="00000000" w:usb2="00000010" w:usb3="00000000" w:csb0="00020000" w:csb1="00000000"/>
  </w:font>
  <w:font w:name="Yu Gothic UI">
    <w:panose1 w:val="020B0500000000000000"/>
    <w:charset w:val="80"/>
    <w:family w:val="auto"/>
    <w:pitch w:val="default"/>
    <w:sig w:usb0="E00002FF" w:usb1="2AC7FDFF" w:usb2="00000016" w:usb3="00000000" w:csb0="2002009F" w:csb1="00000000"/>
  </w:font>
  <w:font w:name="Palatino">
    <w:altName w:val="Book Antiqua"/>
    <w:panose1 w:val="00000000000000000000"/>
    <w:charset w:val="00"/>
    <w:family w:val="roman"/>
    <w:pitch w:val="default"/>
    <w:sig w:usb0="00000000" w:usb1="00000000" w:usb2="14600000" w:usb3="00000000" w:csb0="00000193" w:csb1="00000000"/>
  </w:font>
  <w:font w:name="Tahoma">
    <w:panose1 w:val="020B0604030504040204"/>
    <w:charset w:val="00"/>
    <w:family w:val="auto"/>
    <w:pitch w:val="default"/>
    <w:sig w:usb0="E1002EFF" w:usb1="C000605B" w:usb2="00000029" w:usb3="00000000" w:csb0="200101FF" w:csb1="20280000"/>
  </w:font>
  <w:font w:name="方正兰亭黑简体">
    <w:altName w:val="黑体"/>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tbl>
    <w:tblPr>
      <w:tblStyle w:val="90"/>
      <w:tblW w:w="9639" w:type="dxa"/>
      <w:tblInd w:w="-15" w:type="dxa"/>
      <w:tblLayout w:type="autofit"/>
      <w:tblCellMar>
        <w:top w:w="0" w:type="dxa"/>
        <w:left w:w="57" w:type="dxa"/>
        <w:bottom w:w="0" w:type="dxa"/>
        <w:right w:w="57" w:type="dxa"/>
      </w:tblCellMar>
    </w:tblPr>
    <w:tblGrid>
      <w:gridCol w:w="1134"/>
      <w:gridCol w:w="7371"/>
      <w:gridCol w:w="1134"/>
    </w:tblGrid>
    <w:tr>
      <w:tblPrEx>
        <w:tblCellMar>
          <w:top w:w="0" w:type="dxa"/>
          <w:left w:w="57" w:type="dxa"/>
          <w:bottom w:w="0" w:type="dxa"/>
          <w:right w:w="57" w:type="dxa"/>
        </w:tblCellMar>
      </w:tblPrEx>
      <w:trPr>
        <w:cantSplit/>
        <w:trHeight w:val="738" w:hRule="exact"/>
      </w:trPr>
      <w:tc>
        <w:tcPr>
          <w:tcW w:w="1134" w:type="dxa"/>
        </w:tcPr>
        <w:p>
          <w:pPr>
            <w:pStyle w:val="225"/>
            <w:jc w:val="left"/>
            <w:rPr>
              <w:rFonts w:hint="eastAsia" w:ascii="HuaweiSans-Regular" w:hAnsi="HuaweiSans-Regular" w:eastAsia="方正兰亭黑简体"/>
            </w:rPr>
          </w:pPr>
          <w:r>
            <w:rPr>
              <w:rFonts w:ascii="HuaweiSans-Regular" w:hAnsi="HuaweiSans-Regular" w:eastAsia="方正兰亭黑简体"/>
            </w:rPr>
            <w:drawing>
              <wp:inline distT="0" distB="0" distL="0" distR="0">
                <wp:extent cx="424180" cy="432435"/>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24800" cy="432623"/>
                        </a:xfrm>
                        <a:prstGeom prst="rect">
                          <a:avLst/>
                        </a:prstGeom>
                        <a:noFill/>
                        <a:ln>
                          <a:noFill/>
                        </a:ln>
                      </pic:spPr>
                    </pic:pic>
                  </a:graphicData>
                </a:graphic>
              </wp:inline>
            </w:drawing>
          </w:r>
        </w:p>
        <w:p>
          <w:pPr>
            <w:spacing w:before="120"/>
            <w:rPr>
              <w:rFonts w:hint="eastAsia" w:ascii="HuaweiSans-Regular" w:hAnsi="HuaweiSans-Regular" w:eastAsia="方正兰亭黑简体"/>
            </w:rPr>
          </w:pPr>
        </w:p>
      </w:tc>
      <w:tc>
        <w:tcPr>
          <w:tcW w:w="7371" w:type="dxa"/>
          <w:vAlign w:val="bottom"/>
        </w:tcPr>
        <w:p>
          <w:pPr>
            <w:pStyle w:val="184"/>
            <w:ind w:left="0"/>
            <w:jc w:val="center"/>
            <w:rPr>
              <w:rFonts w:hint="eastAsia" w:ascii="HuaweiSans-Regular" w:hAnsi="HuaweiSans-Regular" w:eastAsia="方正兰亭黑简体"/>
            </w:rPr>
          </w:pPr>
        </w:p>
      </w:tc>
      <w:tc>
        <w:tcPr>
          <w:tcW w:w="1134" w:type="dxa"/>
          <w:vAlign w:val="bottom"/>
        </w:tcPr>
        <w:p>
          <w:pPr>
            <w:pStyle w:val="184"/>
            <w:ind w:left="0"/>
            <w:jc w:val="right"/>
            <w:rPr>
              <w:rFonts w:hint="eastAsia" w:ascii="HuaweiSans-Regular" w:hAnsi="HuaweiSans-Regular" w:eastAsia="方正兰亭黑简体"/>
            </w:rPr>
          </w:pPr>
          <w:r>
            <w:rPr>
              <w:rFonts w:ascii="HuaweiSans-Regular" w:hAnsi="HuaweiSans-Regular" w:eastAsia="方正兰亭黑简体"/>
            </w:rPr>
            <w:t>第</w:t>
          </w:r>
          <w:r>
            <w:rPr>
              <w:rFonts w:ascii="HuaweiSans-Regular" w:hAnsi="HuaweiSans-Regular" w:eastAsia="方正兰亭黑简体"/>
            </w:rPr>
            <w:fldChar w:fldCharType="begin"/>
          </w:r>
          <w:r>
            <w:rPr>
              <w:rFonts w:ascii="HuaweiSans-Regular" w:hAnsi="HuaweiSans-Regular" w:eastAsia="方正兰亭黑简体"/>
            </w:rPr>
            <w:instrText xml:space="preserve"> PAGE </w:instrText>
          </w:r>
          <w:r>
            <w:rPr>
              <w:rFonts w:ascii="HuaweiSans-Regular" w:hAnsi="HuaweiSans-Regular" w:eastAsia="方正兰亭黑简体"/>
            </w:rPr>
            <w:fldChar w:fldCharType="separate"/>
          </w:r>
          <w:r>
            <w:rPr>
              <w:rFonts w:hint="eastAsia" w:ascii="HuaweiSans-Regular" w:hAnsi="HuaweiSans-Regular" w:eastAsia="方正兰亭黑简体"/>
            </w:rPr>
            <w:t>5</w:t>
          </w:r>
          <w:r>
            <w:rPr>
              <w:rFonts w:ascii="HuaweiSans-Regular" w:hAnsi="HuaweiSans-Regular" w:eastAsia="方正兰亭黑简体"/>
            </w:rPr>
            <w:fldChar w:fldCharType="end"/>
          </w:r>
          <w:r>
            <w:rPr>
              <w:rFonts w:ascii="HuaweiSans-Regular" w:hAnsi="HuaweiSans-Regular" w:eastAsia="方正兰亭黑简体"/>
            </w:rPr>
            <w:t>页</w:t>
          </w:r>
        </w:p>
      </w:tc>
    </w:tr>
  </w:tbl>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8701E2"/>
    <w:multiLevelType w:val="multilevel"/>
    <w:tmpl w:val="0E8701E2"/>
    <w:lvl w:ilvl="0" w:tentative="0">
      <w:start w:val="1"/>
      <w:numFmt w:val="bullet"/>
      <w:pStyle w:val="177"/>
      <w:lvlText w:val=""/>
      <w:lvlJc w:val="left"/>
      <w:pPr>
        <w:tabs>
          <w:tab w:val="left" w:pos="1985"/>
        </w:tabs>
        <w:ind w:left="1985" w:hanging="284"/>
      </w:pPr>
      <w:rPr>
        <w:rFonts w:hint="default" w:ascii="Wingdings" w:hAnsi="Wingdings"/>
        <w:color w:val="auto"/>
        <w:spacing w:val="0"/>
        <w:w w:val="100"/>
        <w:position w:val="1"/>
        <w:sz w:val="16"/>
        <w:szCs w:val="16"/>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0EDB2900"/>
    <w:multiLevelType w:val="multilevel"/>
    <w:tmpl w:val="0EDB2900"/>
    <w:lvl w:ilvl="0" w:tentative="0">
      <w:start w:val="1"/>
      <w:numFmt w:val="bullet"/>
      <w:pStyle w:val="181"/>
      <w:lvlText w:val="−"/>
      <w:lvlJc w:val="left"/>
      <w:pPr>
        <w:tabs>
          <w:tab w:val="left" w:pos="2409"/>
        </w:tabs>
        <w:ind w:left="2410" w:hanging="284"/>
      </w:pPr>
      <w:rPr>
        <w:rFonts w:hint="default" w:ascii="Times New Roman" w:hAnsi="Times New Roman" w:cs="Times New Roman"/>
        <w:sz w:val="16"/>
        <w:szCs w:val="16"/>
      </w:rPr>
    </w:lvl>
    <w:lvl w:ilvl="1" w:tentative="0">
      <w:start w:val="1"/>
      <w:numFmt w:val="bullet"/>
      <w:lvlText w:val=""/>
      <w:lvlJc w:val="left"/>
      <w:pPr>
        <w:tabs>
          <w:tab w:val="left" w:pos="840"/>
        </w:tabs>
        <w:ind w:left="840" w:hanging="420"/>
      </w:pPr>
      <w:rPr>
        <w:rFonts w:hint="default" w:ascii="Wingdings" w:hAnsi="Wingdings" w:cs="Wingdings"/>
      </w:rPr>
    </w:lvl>
    <w:lvl w:ilvl="2" w:tentative="0">
      <w:start w:val="1"/>
      <w:numFmt w:val="bullet"/>
      <w:lvlText w:val=""/>
      <w:lvlJc w:val="left"/>
      <w:pPr>
        <w:tabs>
          <w:tab w:val="left" w:pos="1260"/>
        </w:tabs>
        <w:ind w:left="1260" w:hanging="420"/>
      </w:pPr>
      <w:rPr>
        <w:rFonts w:hint="default" w:ascii="Wingdings" w:hAnsi="Wingdings" w:cs="Wingdings"/>
      </w:rPr>
    </w:lvl>
    <w:lvl w:ilvl="3" w:tentative="0">
      <w:start w:val="1"/>
      <w:numFmt w:val="bullet"/>
      <w:lvlText w:val=""/>
      <w:lvlJc w:val="left"/>
      <w:pPr>
        <w:tabs>
          <w:tab w:val="left" w:pos="1680"/>
        </w:tabs>
        <w:ind w:left="1680" w:hanging="420"/>
      </w:pPr>
      <w:rPr>
        <w:rFonts w:hint="default" w:ascii="Wingdings" w:hAnsi="Wingdings" w:cs="Wingdings"/>
      </w:rPr>
    </w:lvl>
    <w:lvl w:ilvl="4" w:tentative="0">
      <w:start w:val="1"/>
      <w:numFmt w:val="bullet"/>
      <w:lvlText w:val=""/>
      <w:lvlJc w:val="left"/>
      <w:pPr>
        <w:tabs>
          <w:tab w:val="left" w:pos="2100"/>
        </w:tabs>
        <w:ind w:left="2100" w:hanging="420"/>
      </w:pPr>
      <w:rPr>
        <w:rFonts w:hint="default" w:ascii="Wingdings" w:hAnsi="Wingdings" w:cs="Wingdings"/>
      </w:rPr>
    </w:lvl>
    <w:lvl w:ilvl="5" w:tentative="0">
      <w:start w:val="1"/>
      <w:numFmt w:val="bullet"/>
      <w:lvlText w:val=""/>
      <w:lvlJc w:val="left"/>
      <w:pPr>
        <w:tabs>
          <w:tab w:val="left" w:pos="2520"/>
        </w:tabs>
        <w:ind w:left="2520" w:hanging="420"/>
      </w:pPr>
      <w:rPr>
        <w:rFonts w:hint="default" w:ascii="Wingdings" w:hAnsi="Wingdings" w:cs="Wingdings"/>
      </w:rPr>
    </w:lvl>
    <w:lvl w:ilvl="6" w:tentative="0">
      <w:start w:val="1"/>
      <w:numFmt w:val="bullet"/>
      <w:lvlText w:val=""/>
      <w:lvlJc w:val="left"/>
      <w:pPr>
        <w:tabs>
          <w:tab w:val="left" w:pos="2940"/>
        </w:tabs>
        <w:ind w:left="2940" w:hanging="420"/>
      </w:pPr>
      <w:rPr>
        <w:rFonts w:hint="default" w:ascii="Wingdings" w:hAnsi="Wingdings" w:cs="Wingdings"/>
      </w:rPr>
    </w:lvl>
    <w:lvl w:ilvl="7" w:tentative="0">
      <w:start w:val="1"/>
      <w:numFmt w:val="bullet"/>
      <w:lvlText w:val=""/>
      <w:lvlJc w:val="left"/>
      <w:pPr>
        <w:tabs>
          <w:tab w:val="left" w:pos="3360"/>
        </w:tabs>
        <w:ind w:left="3360" w:hanging="420"/>
      </w:pPr>
      <w:rPr>
        <w:rFonts w:hint="default" w:ascii="Wingdings" w:hAnsi="Wingdings" w:cs="Wingdings"/>
      </w:rPr>
    </w:lvl>
    <w:lvl w:ilvl="8" w:tentative="0">
      <w:start w:val="1"/>
      <w:numFmt w:val="bullet"/>
      <w:lvlText w:val=""/>
      <w:lvlJc w:val="left"/>
      <w:pPr>
        <w:tabs>
          <w:tab w:val="left" w:pos="3780"/>
        </w:tabs>
        <w:ind w:left="3780" w:hanging="420"/>
      </w:pPr>
      <w:rPr>
        <w:rFonts w:hint="default" w:ascii="Wingdings" w:hAnsi="Wingdings" w:cs="Wingdings"/>
      </w:rPr>
    </w:lvl>
  </w:abstractNum>
  <w:abstractNum w:abstractNumId="2">
    <w:nsid w:val="171657A1"/>
    <w:multiLevelType w:val="multilevel"/>
    <w:tmpl w:val="171657A1"/>
    <w:lvl w:ilvl="0" w:tentative="0">
      <w:start w:val="1"/>
      <w:numFmt w:val="decimal"/>
      <w:pStyle w:val="3"/>
      <w:suff w:val="nothing"/>
      <w:lvlText w:val="%1 "/>
      <w:lvlJc w:val="left"/>
      <w:pPr>
        <w:ind w:left="0" w:firstLine="0"/>
      </w:pPr>
      <w:rPr>
        <w:rFonts w:hint="default" w:ascii="HuaweiSans-Regular" w:hAnsi="HuaweiSans-Regular" w:eastAsia="方正兰亭黑简体" w:cs="Huawei Sans"/>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4"/>
      <w:suff w:val="nothing"/>
      <w:lvlText w:val="%1.%2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5"/>
      <w:suff w:val="nothing"/>
      <w:lvlText w:val="%1.%2.%3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6"/>
      <w:suff w:val="nothing"/>
      <w:lvlText w:val="%1.%2.%3.%4 "/>
      <w:lvlJc w:val="left"/>
      <w:pPr>
        <w:ind w:left="0" w:firstLine="0"/>
      </w:pPr>
      <w:rPr>
        <w:rFonts w:hint="default" w:ascii="Book Antiqua" w:hAnsi="Book Antiqua" w:eastAsia="黑体" w:cs="Book Antiqua"/>
        <w:bCs/>
        <w:i w:val="0"/>
        <w:iCs w:val="0"/>
        <w:caps w:val="0"/>
        <w:strike w:val="0"/>
        <w:dstrike w:val="0"/>
        <w:vanish w:val="0"/>
        <w:color w:val="000000"/>
        <w:sz w:val="28"/>
        <w:szCs w:val="28"/>
        <w:vertAlign w:val="baseline"/>
        <w14:shadow w14:blurRad="0" w14:dist="0" w14:dir="0" w14:sx="0" w14:sy="0" w14:kx="0" w14:ky="0" w14:algn="none">
          <w14:srgbClr w14:val="000000"/>
        </w14:shadow>
      </w:rPr>
    </w:lvl>
    <w:lvl w:ilvl="4" w:tentative="0">
      <w:start w:val="1"/>
      <w:numFmt w:val="decimal"/>
      <w:pStyle w:val="7"/>
      <w:suff w:val="nothing"/>
      <w:lvlText w:val="%1.%2.%3.%4.%5 "/>
      <w:lvlJc w:val="left"/>
      <w:pPr>
        <w:ind w:left="0" w:firstLine="0"/>
      </w:pPr>
      <w:rPr>
        <w:rFonts w:hint="default" w:ascii="Book Antiqua" w:hAnsi="Book Antiqua" w:eastAsia="黑体" w:cs="Book Antiqua"/>
        <w:bCs/>
        <w:i w:val="0"/>
        <w:iCs w:val="0"/>
        <w:caps w:val="0"/>
        <w:strike w:val="0"/>
        <w:dstrike w:val="0"/>
        <w:vanish w:val="0"/>
        <w:color w:val="000000"/>
        <w:sz w:val="24"/>
        <w:szCs w:val="24"/>
        <w:vertAlign w:val="baseline"/>
        <w14:shadow w14:blurRad="0" w14:dist="0" w14:dir="0" w14:sx="0" w14:sy="0" w14:kx="0" w14:ky="0" w14:algn="none">
          <w14:srgbClr w14:val="000000"/>
        </w14:shadow>
      </w:rPr>
    </w:lvl>
    <w:lvl w:ilvl="5" w:tentative="0">
      <w:start w:val="1"/>
      <w:numFmt w:val="decimal"/>
      <w:pStyle w:val="261"/>
      <w:lvlText w:val="步骤 %6"/>
      <w:lvlJc w:val="right"/>
      <w:pPr>
        <w:tabs>
          <w:tab w:val="left" w:pos="1701"/>
        </w:tabs>
        <w:ind w:left="1701" w:hanging="159"/>
      </w:pPr>
      <w:rPr>
        <w:rFonts w:hint="default" w:ascii="Huawei Sans" w:hAnsi="Huawei Sans" w:eastAsia="方正兰亭黑简体" w:cs="Arial"/>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rPr>
    </w:lvl>
    <w:lvl w:ilvl="6" w:tentative="0">
      <w:start w:val="1"/>
      <w:numFmt w:val="decimal"/>
      <w:pStyle w:val="171"/>
      <w:lvlText w:val="%7."/>
      <w:lvlJc w:val="left"/>
      <w:pPr>
        <w:tabs>
          <w:tab w:val="left" w:pos="2126"/>
        </w:tabs>
        <w:ind w:left="2126" w:hanging="425"/>
      </w:pPr>
      <w:rPr>
        <w:rFonts w:hint="default" w:ascii="Times New Roman" w:hAnsi="Times New Roman" w:eastAsia="黑体" w:cs="Times New Roman"/>
        <w:b w:val="0"/>
        <w:bCs/>
        <w:i w:val="0"/>
        <w:iCs w:val="0"/>
        <w:color w:val="auto"/>
        <w:sz w:val="21"/>
        <w:szCs w:val="21"/>
      </w:rPr>
    </w:lvl>
    <w:lvl w:ilvl="7" w:tentative="0">
      <w:start w:val="1"/>
      <w:numFmt w:val="decimal"/>
      <w:lvlRestart w:val="1"/>
      <w:pStyle w:val="284"/>
      <w:suff w:val="space"/>
      <w:lvlText w:val="图%1-%8"/>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lvl>
    <w:lvl w:ilvl="8" w:tentative="0">
      <w:start w:val="1"/>
      <w:numFmt w:val="decimal"/>
      <w:lvlRestart w:val="1"/>
      <w:pStyle w:val="283"/>
      <w:suff w:val="space"/>
      <w:lvlText w:val="表%1-%9"/>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lvl>
  </w:abstractNum>
  <w:abstractNum w:abstractNumId="3">
    <w:nsid w:val="1A89310D"/>
    <w:multiLevelType w:val="multilevel"/>
    <w:tmpl w:val="1A89310D"/>
    <w:lvl w:ilvl="0" w:tentative="0">
      <w:start w:val="1"/>
      <w:numFmt w:val="bullet"/>
      <w:pStyle w:val="194"/>
      <w:lvlText w:val=""/>
      <w:lvlJc w:val="left"/>
      <w:pPr>
        <w:ind w:left="704" w:hanging="420"/>
      </w:pPr>
      <w:rPr>
        <w:rFonts w:hint="default" w:ascii="Wingdings" w:hAnsi="Wingdings"/>
        <w:b w:val="0"/>
        <w:i w:val="0"/>
        <w:sz w:val="13"/>
      </w:rPr>
    </w:lvl>
    <w:lvl w:ilvl="1" w:tentative="0">
      <w:start w:val="1"/>
      <w:numFmt w:val="bullet"/>
      <w:lvlText w:val=""/>
      <w:lvlJc w:val="left"/>
      <w:pPr>
        <w:ind w:left="1124" w:hanging="420"/>
      </w:pPr>
      <w:rPr>
        <w:rFonts w:hint="default" w:ascii="Wingdings" w:hAnsi="Wingdings"/>
      </w:rPr>
    </w:lvl>
    <w:lvl w:ilvl="2" w:tentative="0">
      <w:start w:val="1"/>
      <w:numFmt w:val="bullet"/>
      <w:lvlText w:val=""/>
      <w:lvlJc w:val="left"/>
      <w:pPr>
        <w:ind w:left="1544" w:hanging="420"/>
      </w:pPr>
      <w:rPr>
        <w:rFonts w:hint="default" w:ascii="Wingdings" w:hAnsi="Wingdings"/>
      </w:rPr>
    </w:lvl>
    <w:lvl w:ilvl="3" w:tentative="0">
      <w:start w:val="1"/>
      <w:numFmt w:val="bullet"/>
      <w:lvlText w:val=""/>
      <w:lvlJc w:val="left"/>
      <w:pPr>
        <w:ind w:left="1964" w:hanging="420"/>
      </w:pPr>
      <w:rPr>
        <w:rFonts w:hint="default" w:ascii="Wingdings" w:hAnsi="Wingdings"/>
      </w:rPr>
    </w:lvl>
    <w:lvl w:ilvl="4" w:tentative="0">
      <w:start w:val="1"/>
      <w:numFmt w:val="bullet"/>
      <w:lvlText w:val=""/>
      <w:lvlJc w:val="left"/>
      <w:pPr>
        <w:ind w:left="2384" w:hanging="420"/>
      </w:pPr>
      <w:rPr>
        <w:rFonts w:hint="default" w:ascii="Wingdings" w:hAnsi="Wingdings"/>
      </w:rPr>
    </w:lvl>
    <w:lvl w:ilvl="5" w:tentative="0">
      <w:start w:val="1"/>
      <w:numFmt w:val="bullet"/>
      <w:lvlText w:val=""/>
      <w:lvlJc w:val="left"/>
      <w:pPr>
        <w:ind w:left="2804" w:hanging="420"/>
      </w:pPr>
      <w:rPr>
        <w:rFonts w:hint="default" w:ascii="Wingdings" w:hAnsi="Wingdings"/>
      </w:rPr>
    </w:lvl>
    <w:lvl w:ilvl="6" w:tentative="0">
      <w:start w:val="1"/>
      <w:numFmt w:val="bullet"/>
      <w:lvlText w:val=""/>
      <w:lvlJc w:val="left"/>
      <w:pPr>
        <w:ind w:left="3224" w:hanging="420"/>
      </w:pPr>
      <w:rPr>
        <w:rFonts w:hint="default" w:ascii="Wingdings" w:hAnsi="Wingdings"/>
      </w:rPr>
    </w:lvl>
    <w:lvl w:ilvl="7" w:tentative="0">
      <w:start w:val="1"/>
      <w:numFmt w:val="bullet"/>
      <w:lvlText w:val=""/>
      <w:lvlJc w:val="left"/>
      <w:pPr>
        <w:ind w:left="3644" w:hanging="420"/>
      </w:pPr>
      <w:rPr>
        <w:rFonts w:hint="default" w:ascii="Wingdings" w:hAnsi="Wingdings"/>
      </w:rPr>
    </w:lvl>
    <w:lvl w:ilvl="8" w:tentative="0">
      <w:start w:val="1"/>
      <w:numFmt w:val="bullet"/>
      <w:lvlText w:val=""/>
      <w:lvlJc w:val="left"/>
      <w:pPr>
        <w:ind w:left="4064" w:hanging="420"/>
      </w:pPr>
      <w:rPr>
        <w:rFonts w:hint="default" w:ascii="Wingdings" w:hAnsi="Wingdings"/>
      </w:rPr>
    </w:lvl>
  </w:abstractNum>
  <w:abstractNum w:abstractNumId="4">
    <w:nsid w:val="1D5755D3"/>
    <w:multiLevelType w:val="multilevel"/>
    <w:tmpl w:val="1D5755D3"/>
    <w:lvl w:ilvl="0" w:tentative="0">
      <w:start w:val="1"/>
      <w:numFmt w:val="bullet"/>
      <w:pStyle w:val="168"/>
      <w:lvlText w:val=""/>
      <w:lvlJc w:val="left"/>
      <w:pPr>
        <w:tabs>
          <w:tab w:val="left" w:pos="2126"/>
        </w:tabs>
        <w:ind w:left="2126" w:hanging="425"/>
      </w:pPr>
      <w:rPr>
        <w:rFonts w:hint="default" w:ascii="Wingdings" w:hAnsi="Wingdings" w:cs="Wingdings"/>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5">
    <w:nsid w:val="20453EF0"/>
    <w:multiLevelType w:val="multilevel"/>
    <w:tmpl w:val="20453EF0"/>
    <w:lvl w:ilvl="0" w:tentative="0">
      <w:start w:val="1"/>
      <w:numFmt w:val="upperLetter"/>
      <w:pStyle w:val="47"/>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6">
    <w:nsid w:val="42FE570A"/>
    <w:multiLevelType w:val="multilevel"/>
    <w:tmpl w:val="42FE570A"/>
    <w:lvl w:ilvl="0" w:tentative="0">
      <w:start w:val="1"/>
      <w:numFmt w:val="decimal"/>
      <w:pStyle w:val="48"/>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suff w:val="space"/>
      <w:lvlText w:val="表%9"/>
      <w:lvlJc w:val="center"/>
      <w:pPr>
        <w:ind w:left="0" w:firstLine="0"/>
      </w:pPr>
      <w:rPr>
        <w:rFonts w:hint="default" w:ascii="Arial" w:hAnsi="Arial" w:eastAsia="黑体"/>
        <w:b w:val="0"/>
        <w:i w:val="0"/>
        <w:sz w:val="18"/>
        <w:szCs w:val="18"/>
      </w:rPr>
    </w:lvl>
  </w:abstractNum>
  <w:abstractNum w:abstractNumId="7">
    <w:nsid w:val="44ED6DA9"/>
    <w:multiLevelType w:val="multilevel"/>
    <w:tmpl w:val="44ED6DA9"/>
    <w:lvl w:ilvl="0" w:tentative="0">
      <w:start w:val="1"/>
      <w:numFmt w:val="decimal"/>
      <w:lvlText w:val="%1."/>
      <w:lvlJc w:val="left"/>
      <w:pPr>
        <w:ind w:left="1381" w:hanging="360"/>
      </w:pPr>
      <w:rPr>
        <w:rFonts w:hint="default"/>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8">
    <w:nsid w:val="463C3DB5"/>
    <w:multiLevelType w:val="multilevel"/>
    <w:tmpl w:val="463C3DB5"/>
    <w:lvl w:ilvl="0" w:tentative="0">
      <w:start w:val="1"/>
      <w:numFmt w:val="decimal"/>
      <w:pStyle w:val="191"/>
      <w:lvlText w:val="%1."/>
      <w:lvlJc w:val="left"/>
      <w:pPr>
        <w:tabs>
          <w:tab w:val="left" w:pos="284"/>
        </w:tabs>
        <w:ind w:left="284" w:hanging="284"/>
      </w:pPr>
      <w:rPr>
        <w:rFonts w:hint="default" w:ascii="Times New Roman" w:hAnsi="Times New Roman"/>
        <w:b w:val="0"/>
        <w:i w:val="0"/>
        <w:sz w:val="21"/>
      </w:rPr>
    </w:lvl>
    <w:lvl w:ilvl="1" w:tentative="0">
      <w:start w:val="1"/>
      <w:numFmt w:val="lowerLetter"/>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rPr>
        <w:rFonts w:hint="eastAsia"/>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9">
    <w:nsid w:val="4DDA66D1"/>
    <w:multiLevelType w:val="multilevel"/>
    <w:tmpl w:val="4DDA66D1"/>
    <w:lvl w:ilvl="0" w:tentative="0">
      <w:start w:val="1"/>
      <w:numFmt w:val="upperLetter"/>
      <w:pStyle w:val="215"/>
      <w:suff w:val="nothing"/>
      <w:lvlText w:val="%1 "/>
      <w:lvlJc w:val="left"/>
      <w:pPr>
        <w:ind w:left="0" w:firstLine="0"/>
      </w:pPr>
      <w:rPr>
        <w:rFonts w:hint="default" w:ascii="Book Antiqua" w:hAnsi="Book Antiqua" w:eastAsia="黑体" w:cs="Book Antiqua"/>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216"/>
      <w:suff w:val="nothing"/>
      <w:lvlText w:val="%1.%2 "/>
      <w:lvlJc w:val="left"/>
      <w:pPr>
        <w:ind w:left="0" w:firstLine="0"/>
      </w:pPr>
      <w:rPr>
        <w:rFonts w:hint="default" w:ascii="Book Antiqua" w:hAnsi="Book Antiqua" w:eastAsia="黑体" w:cs="Book Antiqua"/>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217"/>
      <w:suff w:val="nothing"/>
      <w:lvlText w:val="%1.%2.%3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218"/>
      <w:suff w:val="nothing"/>
      <w:lvlText w:val="%1.%2.%3.%4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rPr>
    </w:lvl>
    <w:lvl w:ilvl="4" w:tentative="0">
      <w:start w:val="1"/>
      <w:numFmt w:val="decimal"/>
      <w:pStyle w:val="219"/>
      <w:suff w:val="nothing"/>
      <w:lvlText w:val="%1.%2.%3.%4.%5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rPr>
    </w:lvl>
    <w:lvl w:ilvl="5" w:tentative="0">
      <w:start w:val="1"/>
      <w:numFmt w:val="decimal"/>
      <w:lvlText w:val="步骤 %6"/>
      <w:lvlJc w:val="right"/>
      <w:pPr>
        <w:tabs>
          <w:tab w:val="left" w:pos="1701"/>
        </w:tabs>
        <w:ind w:left="1701" w:hanging="159"/>
      </w:pPr>
      <w:rPr>
        <w:rFonts w:hint="default" w:ascii="Book Antiqua" w:hAnsi="Book Antiqua" w:eastAsia="黑体" w:cs="Times New Roman"/>
        <w:b w:val="0"/>
        <w:bCs/>
        <w:i w:val="0"/>
        <w:iCs w:val="0"/>
        <w:sz w:val="21"/>
        <w:szCs w:val="21"/>
        <w:u w:val="none"/>
      </w:rPr>
    </w:lvl>
    <w:lvl w:ilvl="6" w:tentative="0">
      <w:start w:val="1"/>
      <w:numFmt w:val="decimal"/>
      <w:lvlText w:val="%7."/>
      <w:lvlJc w:val="left"/>
      <w:pPr>
        <w:tabs>
          <w:tab w:val="left" w:pos="2126"/>
        </w:tabs>
        <w:ind w:left="2126" w:hanging="425"/>
      </w:pPr>
      <w:rPr>
        <w:rFonts w:hint="default" w:ascii="Times New Roman" w:hAnsi="Times New Roman" w:cs="Times New Roman"/>
        <w:b w:val="0"/>
        <w:bCs/>
        <w:i w:val="0"/>
        <w:iCs w:val="0"/>
        <w:color w:val="auto"/>
        <w:sz w:val="21"/>
        <w:szCs w:val="21"/>
      </w:rPr>
    </w:lvl>
    <w:lvl w:ilvl="7" w:tentative="0">
      <w:start w:val="1"/>
      <w:numFmt w:val="decimal"/>
      <w:lvlRestart w:val="1"/>
      <w:pStyle w:val="198"/>
      <w:suff w:val="space"/>
      <w:lvlText w:val="图%1-%8"/>
      <w:lvlJc w:val="left"/>
      <w:pPr>
        <w:ind w:left="1701" w:firstLine="0"/>
      </w:pPr>
      <w:rPr>
        <w:rFonts w:hint="default" w:ascii="Times New Roman" w:hAnsi="Times New Roman" w:eastAsia="黑体" w:cs="Book Antiqua"/>
        <w:b w:val="0"/>
        <w:bCs/>
        <w:i w:val="0"/>
        <w:iCs w:val="0"/>
        <w:sz w:val="21"/>
        <w:szCs w:val="21"/>
        <w:u w:val="none"/>
      </w:rPr>
    </w:lvl>
    <w:lvl w:ilvl="8" w:tentative="0">
      <w:start w:val="1"/>
      <w:numFmt w:val="decimal"/>
      <w:lvlRestart w:val="1"/>
      <w:suff w:val="space"/>
      <w:lvlText w:val="表%1-%9"/>
      <w:lvlJc w:val="left"/>
      <w:pPr>
        <w:ind w:left="1701" w:firstLine="0"/>
      </w:pPr>
      <w:rPr>
        <w:rFonts w:hint="default" w:ascii="Times New Roman" w:hAnsi="Times New Roman" w:eastAsia="黑体" w:cs="Book Antiqua"/>
        <w:b w:val="0"/>
        <w:bCs/>
        <w:i w:val="0"/>
        <w:iCs w:val="0"/>
        <w:strike w:val="0"/>
        <w:dstrike w:val="0"/>
        <w:color w:val="auto"/>
        <w:sz w:val="21"/>
        <w:szCs w:val="21"/>
        <w:vertAlign w:val="baseline"/>
        <w14:shadow w14:blurRad="0" w14:dist="0" w14:dir="0" w14:sx="0" w14:sy="0" w14:kx="0" w14:ky="0" w14:algn="none">
          <w14:srgbClr w14:val="000000"/>
        </w14:shadow>
      </w:rPr>
    </w:lvl>
  </w:abstractNum>
  <w:abstractNum w:abstractNumId="10">
    <w:nsid w:val="56C04D8F"/>
    <w:multiLevelType w:val="multilevel"/>
    <w:tmpl w:val="56C04D8F"/>
    <w:lvl w:ilvl="0" w:tentative="0">
      <w:start w:val="1"/>
      <w:numFmt w:val="bullet"/>
      <w:pStyle w:val="169"/>
      <w:lvlText w:val=""/>
      <w:lvlJc w:val="left"/>
      <w:pPr>
        <w:ind w:left="420" w:hanging="420"/>
      </w:pPr>
      <w:rPr>
        <w:rFonts w:hint="default" w:ascii="Wingdings" w:hAnsi="Wingdings"/>
        <w:b w:val="0"/>
        <w:i w:val="0"/>
        <w:spacing w:val="0"/>
        <w:w w:val="100"/>
        <w:position w:val="3"/>
        <w:sz w:val="13"/>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
    <w:nsid w:val="5E9A1586"/>
    <w:multiLevelType w:val="multilevel"/>
    <w:tmpl w:val="5E9A1586"/>
    <w:lvl w:ilvl="0" w:tentative="0">
      <w:start w:val="1"/>
      <w:numFmt w:val="decimal"/>
      <w:lvlText w:val="%1."/>
      <w:lvlJc w:val="left"/>
      <w:pPr>
        <w:ind w:left="1381" w:hanging="360"/>
      </w:pPr>
      <w:rPr>
        <w:rFonts w:hint="default" w:ascii="Huawei Sans" w:hAnsi="Huawei Sans" w:cs="Huawei Sans"/>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12">
    <w:nsid w:val="667437AC"/>
    <w:multiLevelType w:val="multilevel"/>
    <w:tmpl w:val="667437AC"/>
    <w:lvl w:ilvl="0" w:tentative="0">
      <w:start w:val="1"/>
      <w:numFmt w:val="bullet"/>
      <w:pStyle w:val="197"/>
      <w:lvlText w:val=""/>
      <w:lvlJc w:val="left"/>
      <w:pPr>
        <w:tabs>
          <w:tab w:val="left" w:pos="2359"/>
        </w:tabs>
        <w:ind w:left="2359" w:hanging="284"/>
      </w:pPr>
      <w:rPr>
        <w:rFonts w:hint="default" w:ascii="Wingdings" w:hAnsi="Wingdings" w:cs="Wingdings"/>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3">
    <w:nsid w:val="67DE040F"/>
    <w:multiLevelType w:val="multilevel"/>
    <w:tmpl w:val="67DE040F"/>
    <w:lvl w:ilvl="0" w:tentative="0">
      <w:start w:val="1"/>
      <w:numFmt w:val="bullet"/>
      <w:pStyle w:val="250"/>
      <w:lvlText w:val=""/>
      <w:lvlJc w:val="left"/>
      <w:pPr>
        <w:ind w:left="1720" w:hanging="420"/>
      </w:pPr>
      <w:rPr>
        <w:rFonts w:hint="default" w:ascii="Wingdings" w:hAnsi="Wingdings"/>
      </w:rPr>
    </w:lvl>
    <w:lvl w:ilvl="1" w:tentative="0">
      <w:start w:val="1"/>
      <w:numFmt w:val="bullet"/>
      <w:lvlText w:val=""/>
      <w:lvlJc w:val="left"/>
      <w:pPr>
        <w:ind w:left="2140" w:hanging="420"/>
      </w:pPr>
      <w:rPr>
        <w:rFonts w:hint="default" w:ascii="Wingdings" w:hAnsi="Wingdings"/>
      </w:rPr>
    </w:lvl>
    <w:lvl w:ilvl="2" w:tentative="0">
      <w:start w:val="1"/>
      <w:numFmt w:val="bullet"/>
      <w:lvlText w:val=""/>
      <w:lvlJc w:val="left"/>
      <w:pPr>
        <w:ind w:left="2560" w:hanging="420"/>
      </w:pPr>
      <w:rPr>
        <w:rFonts w:hint="default" w:ascii="Wingdings" w:hAnsi="Wingdings"/>
      </w:rPr>
    </w:lvl>
    <w:lvl w:ilvl="3" w:tentative="0">
      <w:start w:val="1"/>
      <w:numFmt w:val="bullet"/>
      <w:lvlText w:val=""/>
      <w:lvlJc w:val="left"/>
      <w:pPr>
        <w:ind w:left="2980" w:hanging="420"/>
      </w:pPr>
      <w:rPr>
        <w:rFonts w:hint="default" w:ascii="Wingdings" w:hAnsi="Wingdings"/>
      </w:rPr>
    </w:lvl>
    <w:lvl w:ilvl="4" w:tentative="0">
      <w:start w:val="1"/>
      <w:numFmt w:val="bullet"/>
      <w:lvlText w:val=""/>
      <w:lvlJc w:val="left"/>
      <w:pPr>
        <w:ind w:left="3400" w:hanging="420"/>
      </w:pPr>
      <w:rPr>
        <w:rFonts w:hint="default" w:ascii="Wingdings" w:hAnsi="Wingdings"/>
      </w:rPr>
    </w:lvl>
    <w:lvl w:ilvl="5" w:tentative="0">
      <w:start w:val="1"/>
      <w:numFmt w:val="bullet"/>
      <w:lvlText w:val=""/>
      <w:lvlJc w:val="left"/>
      <w:pPr>
        <w:ind w:left="3820" w:hanging="420"/>
      </w:pPr>
      <w:rPr>
        <w:rFonts w:hint="default" w:ascii="Wingdings" w:hAnsi="Wingdings"/>
      </w:rPr>
    </w:lvl>
    <w:lvl w:ilvl="6" w:tentative="0">
      <w:start w:val="1"/>
      <w:numFmt w:val="bullet"/>
      <w:lvlText w:val=""/>
      <w:lvlJc w:val="left"/>
      <w:pPr>
        <w:ind w:left="4240" w:hanging="420"/>
      </w:pPr>
      <w:rPr>
        <w:rFonts w:hint="default" w:ascii="Wingdings" w:hAnsi="Wingdings"/>
      </w:rPr>
    </w:lvl>
    <w:lvl w:ilvl="7" w:tentative="0">
      <w:start w:val="1"/>
      <w:numFmt w:val="bullet"/>
      <w:lvlText w:val=""/>
      <w:lvlJc w:val="left"/>
      <w:pPr>
        <w:ind w:left="4660" w:hanging="420"/>
      </w:pPr>
      <w:rPr>
        <w:rFonts w:hint="default" w:ascii="Wingdings" w:hAnsi="Wingdings"/>
      </w:rPr>
    </w:lvl>
    <w:lvl w:ilvl="8" w:tentative="0">
      <w:start w:val="1"/>
      <w:numFmt w:val="bullet"/>
      <w:lvlText w:val=""/>
      <w:lvlJc w:val="left"/>
      <w:pPr>
        <w:ind w:left="5080" w:hanging="420"/>
      </w:pPr>
      <w:rPr>
        <w:rFonts w:hint="default" w:ascii="Wingdings" w:hAnsi="Wingdings"/>
      </w:rPr>
    </w:lvl>
  </w:abstractNum>
  <w:abstractNum w:abstractNumId="14">
    <w:nsid w:val="6F5F6F29"/>
    <w:multiLevelType w:val="multilevel"/>
    <w:tmpl w:val="6F5F6F29"/>
    <w:lvl w:ilvl="0" w:tentative="0">
      <w:start w:val="1"/>
      <w:numFmt w:val="decimal"/>
      <w:lvlText w:val="%1."/>
      <w:lvlJc w:val="left"/>
      <w:pPr>
        <w:ind w:left="1381" w:hanging="360"/>
      </w:pPr>
      <w:rPr>
        <w:rFonts w:hint="default"/>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15">
    <w:nsid w:val="708C7AD2"/>
    <w:multiLevelType w:val="multilevel"/>
    <w:tmpl w:val="708C7AD2"/>
    <w:lvl w:ilvl="0" w:tentative="0">
      <w:start w:val="1"/>
      <w:numFmt w:val="decimal"/>
      <w:pStyle w:val="249"/>
      <w:lvlText w:val="2.%1"/>
      <w:lvlJc w:val="left"/>
      <w:pPr>
        <w:ind w:left="420" w:hanging="420"/>
      </w:pPr>
      <w:rPr>
        <w:rFonts w:hint="eastAsia"/>
      </w:rPr>
    </w:lvl>
    <w:lvl w:ilvl="1" w:tentative="0">
      <w:start w:val="1"/>
      <w:numFmt w:val="lowerLetter"/>
      <w:lvlText w:val="%2)"/>
      <w:lvlJc w:val="left"/>
      <w:pPr>
        <w:ind w:left="840" w:hanging="420"/>
      </w:pPr>
    </w:lvl>
    <w:lvl w:ilvl="2" w:tentative="0">
      <w:start w:val="1"/>
      <w:numFmt w:val="decimal"/>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72347E6A"/>
    <w:multiLevelType w:val="multilevel"/>
    <w:tmpl w:val="72347E6A"/>
    <w:lvl w:ilvl="0" w:tentative="0">
      <w:start w:val="1"/>
      <w:numFmt w:val="upperLetter"/>
      <w:pStyle w:val="21"/>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2"/>
  </w:num>
  <w:num w:numId="2">
    <w:abstractNumId w:val="16"/>
  </w:num>
  <w:num w:numId="3">
    <w:abstractNumId w:val="5"/>
  </w:num>
  <w:num w:numId="4">
    <w:abstractNumId w:val="6"/>
  </w:num>
  <w:num w:numId="5">
    <w:abstractNumId w:val="4"/>
  </w:num>
  <w:num w:numId="6">
    <w:abstractNumId w:val="10"/>
  </w:num>
  <w:num w:numId="7">
    <w:abstractNumId w:val="0"/>
  </w:num>
  <w:num w:numId="8">
    <w:abstractNumId w:val="1"/>
  </w:num>
  <w:num w:numId="9">
    <w:abstractNumId w:val="8"/>
  </w:num>
  <w:num w:numId="10">
    <w:abstractNumId w:val="3"/>
  </w:num>
  <w:num w:numId="11">
    <w:abstractNumId w:val="12"/>
  </w:num>
  <w:num w:numId="12">
    <w:abstractNumId w:val="9"/>
  </w:num>
  <w:num w:numId="13">
    <w:abstractNumId w:val="15"/>
  </w:num>
  <w:num w:numId="14">
    <w:abstractNumId w:val="13"/>
  </w:num>
  <w:num w:numId="15">
    <w:abstractNumId w:val="14"/>
  </w:num>
  <w:num w:numId="16">
    <w:abstractNumId w:val="11"/>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diZjZlZWE3NzA1MmE4MWEyN2I0ZTU2MjgzZTFiYWEifQ=="/>
  </w:docVars>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57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388"/>
    <w:rsid w:val="00295E21"/>
    <w:rsid w:val="00296E4D"/>
    <w:rsid w:val="002978F6"/>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2E90"/>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DF2"/>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E7B8B"/>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192"/>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47A"/>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41F3"/>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2FC8"/>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824"/>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0743"/>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6DD5"/>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12A"/>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68"/>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5"/>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D7EEB"/>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6A94"/>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55C"/>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38AD"/>
    <w:rsid w:val="00FE5D65"/>
    <w:rsid w:val="00FE5E39"/>
    <w:rsid w:val="00FE71DC"/>
    <w:rsid w:val="00FE74C3"/>
    <w:rsid w:val="00FE74CD"/>
    <w:rsid w:val="00FE7F8C"/>
    <w:rsid w:val="00FF08F9"/>
    <w:rsid w:val="00FF0D35"/>
    <w:rsid w:val="00FF4540"/>
    <w:rsid w:val="00FF580D"/>
    <w:rsid w:val="00FF7757"/>
    <w:rsid w:val="00FF7E53"/>
    <w:rsid w:val="048656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name="heading 6"/>
    <w:lsdException w:unhideWhenUsed="0" w:uiPriority="0" w:semiHidden="0" w:name="heading 7"/>
    <w:lsdException w:unhideWhenUsed="0" w:uiPriority="0" w:semiHidden="0" w:name="heading 8"/>
    <w:lsdException w:unhideWhenUsed="0" w:uiPriority="0" w:semiHidden="0" w:name="heading 9"/>
    <w:lsdException w:qFormat="1" w:unhideWhenUsed="0" w:uiPriority="0" w:name="index 1"/>
    <w:lsdException w:qFormat="1" w:unhideWhenUsed="0" w:uiPriority="0" w:name="index 2"/>
    <w:lsdException w:qFormat="1" w:unhideWhenUsed="0" w:uiPriority="0" w:name="index 3"/>
    <w:lsdException w:qFormat="1" w:unhideWhenUsed="0" w:uiPriority="0" w:name="index 4"/>
    <w:lsdException w:qFormat="1" w:unhideWhenUsed="0" w:uiPriority="0" w:name="index 5"/>
    <w:lsdException w:qFormat="1" w:unhideWhenUsed="0" w:uiPriority="0" w:name="index 6"/>
    <w:lsdException w:qFormat="1" w:unhideWhenUsed="0" w:uiPriority="0" w:name="index 7"/>
    <w:lsdException w:qFormat="1" w:unhideWhenUsed="0" w:uiPriority="0" w:name="index 8"/>
    <w:lsdException w:qFormat="1" w:unhideWhenUsed="0" w:uiPriority="0" w:name="index 9"/>
    <w:lsdException w:unhideWhenUsed="0" w:uiPriority="39" w:semiHidden="0" w:name="toc 1"/>
    <w:lsdException w:unhideWhenUsed="0" w:uiPriority="39" w:semiHidden="0" w:name="toc 2"/>
    <w:lsdException w:unhideWhenUsed="0" w:uiPriority="39" w:semiHidden="0" w:name="toc 3"/>
    <w:lsdException w:unhideWhenUsed="0" w:uiPriority="39" w:semiHidden="0" w:name="toc 4"/>
    <w:lsdException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0" w:name="Normal Indent"/>
    <w:lsdException w:qFormat="1" w:unhideWhenUsed="0" w:uiPriority="99" w:semiHidden="0" w:name="footnote text"/>
    <w:lsdException w:qFormat="1" w:unhideWhenUsed="0" w:uiPriority="0" w:name="annotation text"/>
    <w:lsdException w:qFormat="1" w:unhideWhenUsed="0" w:uiPriority="0" w:name="header"/>
    <w:lsdException w:qFormat="1" w:unhideWhenUsed="0" w:uiPriority="99" w:semiHidden="0" w:name="footer"/>
    <w:lsdException w:qFormat="1" w:unhideWhenUsed="0" w:uiPriority="0" w:name="index heading"/>
    <w:lsdException w:qFormat="1" w:unhideWhenUsed="0" w:uiPriority="0" w:name="caption"/>
    <w:lsdException w:qFormat="1" w:unhideWhenUsed="0" w:uiPriority="0" w:name="table of figures"/>
    <w:lsdException w:qFormat="1" w:unhideWhenUsed="0" w:uiPriority="0" w:name="envelope address"/>
    <w:lsdException w:qFormat="1" w:unhideWhenUsed="0" w:uiPriority="0" w:name="envelope return"/>
    <w:lsdException w:qFormat="1" w:unhideWhenUsed="0" w:uiPriority="0" w:name="footnote reference"/>
    <w:lsdException w:qFormat="1" w:unhideWhenUsed="0" w:uiPriority="0" w:name="annotation reference"/>
    <w:lsdException w:qFormat="1" w:unhideWhenUsed="0" w:uiPriority="0" w:name="line number"/>
    <w:lsdException w:qFormat="1" w:unhideWhenUsed="0" w:uiPriority="0" w:name="page number"/>
    <w:lsdException w:qFormat="1" w:unhideWhenUsed="0" w:uiPriority="0" w:name="endnote reference"/>
    <w:lsdException w:qFormat="1" w:unhideWhenUsed="0" w:uiPriority="0" w:name="endnote text"/>
    <w:lsdException w:qFormat="1" w:unhideWhenUsed="0" w:uiPriority="0" w:name="table of authorities"/>
    <w:lsdException w:qFormat="1" w:unhideWhenUsed="0" w:uiPriority="0" w:name="macro"/>
    <w:lsdException w:qFormat="1" w:unhideWhenUsed="0" w:uiPriority="0" w:name="toa heading"/>
    <w:lsdException w:qFormat="1" w:unhideWhenUsed="0" w:uiPriority="0" w:name="List"/>
    <w:lsdException w:qFormat="1" w:unhideWhenUsed="0" w:uiPriority="0" w:name="List Bullet"/>
    <w:lsdException w:qFormat="1" w:unhideWhenUsed="0" w:uiPriority="0" w:name="List Number"/>
    <w:lsdException w:qFormat="1" w:unhideWhenUsed="0" w:uiPriority="0" w:name="List 2"/>
    <w:lsdException w:qFormat="1" w:unhideWhenUsed="0" w:uiPriority="0" w:name="List 3"/>
    <w:lsdException w:qFormat="1" w:unhideWhenUsed="0" w:uiPriority="0" w:name="List 4"/>
    <w:lsdException w:qFormat="1" w:unhideWhenUsed="0" w:uiPriority="0" w:name="List 5"/>
    <w:lsdException w:qFormat="1" w:unhideWhenUsed="0" w:uiPriority="0" w:name="List Bullet 2"/>
    <w:lsdException w:qFormat="1" w:unhideWhenUsed="0" w:uiPriority="0" w:name="List Bullet 3"/>
    <w:lsdException w:qFormat="1" w:unhideWhenUsed="0" w:uiPriority="0" w:name="List Bullet 4"/>
    <w:lsdException w:qFormat="1" w:unhideWhenUsed="0" w:uiPriority="0" w:name="List Bullet 5"/>
    <w:lsdException w:qFormat="1" w:unhideWhenUsed="0" w:uiPriority="0" w:name="List Number 2"/>
    <w:lsdException w:qFormat="1" w:unhideWhenUsed="0" w:uiPriority="0" w:name="List Number 3"/>
    <w:lsdException w:qFormat="1" w:unhideWhenUsed="0" w:uiPriority="0" w:name="List Number 4"/>
    <w:lsdException w:qFormat="1" w:unhideWhenUsed="0" w:uiPriority="0" w:name="List Number 5"/>
    <w:lsdException w:qFormat="1" w:unhideWhenUsed="0" w:uiPriority="0" w:name="Title"/>
    <w:lsdException w:qFormat="1" w:unhideWhenUsed="0" w:uiPriority="0" w:name="Closing"/>
    <w:lsdException w:qFormat="1" w:unhideWhenUsed="0" w:uiPriority="0" w:name="Signature"/>
    <w:lsdException w:uiPriority="1" w:name="Default Paragraph Font"/>
    <w:lsdException w:qFormat="1" w:unhideWhenUsed="0" w:uiPriority="0" w:name="Body Text"/>
    <w:lsdException w:qFormat="1" w:unhideWhenUsed="0" w:uiPriority="0" w:name="Body Text Indent"/>
    <w:lsdException w:qFormat="1" w:unhideWhenUsed="0" w:uiPriority="0" w:name="List Continue"/>
    <w:lsdException w:qFormat="1" w:unhideWhenUsed="0" w:uiPriority="0" w:name="List Continue 2"/>
    <w:lsdException w:qFormat="1" w:unhideWhenUsed="0" w:uiPriority="0" w:name="List Continue 3"/>
    <w:lsdException w:qFormat="1" w:unhideWhenUsed="0" w:uiPriority="0" w:name="List Continue 4"/>
    <w:lsdException w:qFormat="1" w:unhideWhenUsed="0" w:uiPriority="0" w:name="List Continue 5"/>
    <w:lsdException w:qFormat="1" w:unhideWhenUsed="0" w:uiPriority="0" w:name="Message Header"/>
    <w:lsdException w:qFormat="1" w:unhideWhenUsed="0" w:uiPriority="0" w:name="Subtitle"/>
    <w:lsdException w:qFormat="1" w:unhideWhenUsed="0" w:uiPriority="0" w:name="Salutation"/>
    <w:lsdException w:qFormat="1" w:unhideWhenUsed="0" w:uiPriority="0" w:name="Date"/>
    <w:lsdException w:qFormat="1" w:unhideWhenUsed="0" w:uiPriority="0" w:name="Body Text First Indent"/>
    <w:lsdException w:qFormat="1" w:unhideWhenUsed="0" w:uiPriority="0" w:name="Body Text First Indent 2"/>
    <w:lsdException w:qFormat="1" w:unhideWhenUsed="0" w:uiPriority="0" w:name="Note Heading"/>
    <w:lsdException w:qFormat="1" w:unhideWhenUsed="0" w:uiPriority="0" w:name="Body Text 2"/>
    <w:lsdException w:qFormat="1" w:unhideWhenUsed="0" w:uiPriority="0" w:name="Body Text 3"/>
    <w:lsdException w:qFormat="1" w:unhideWhenUsed="0" w:uiPriority="0" w:name="Body Text Indent 2"/>
    <w:lsdException w:qFormat="1" w:unhideWhenUsed="0" w:uiPriority="0" w:name="Body Text Indent 3"/>
    <w:lsdException w:qFormat="1" w:unhideWhenUsed="0" w:uiPriority="0" w:name="Block Text"/>
    <w:lsdException w:qFormat="1" w:unhideWhenUsed="0" w:uiPriority="99" w:semiHidden="0" w:name="Hyperlink"/>
    <w:lsdException w:qFormat="1" w:unhideWhenUsed="0" w:uiPriority="0" w:name="FollowedHyperlink"/>
    <w:lsdException w:qFormat="1" w:unhideWhenUsed="0" w:uiPriority="0" w:name="Strong"/>
    <w:lsdException w:qFormat="1" w:unhideWhenUsed="0" w:uiPriority="0" w:name="Emphasis"/>
    <w:lsdException w:qFormat="1" w:unhideWhenUsed="0" w:uiPriority="0" w:name="Document Map"/>
    <w:lsdException w:qFormat="1" w:unhideWhenUsed="0" w:uiPriority="0" w:name="Plain Text"/>
    <w:lsdException w:qFormat="1" w:unhideWhenUsed="0" w:uiPriority="0" w:name="E-mail Signature"/>
    <w:lsdException w:qFormat="1" w:unhideWhenUsed="0" w:uiPriority="0" w:name="Normal (Web)"/>
    <w:lsdException w:qFormat="1" w:unhideWhenUsed="0" w:uiPriority="0" w:name="HTML Acronym"/>
    <w:lsdException w:qFormat="1" w:unhideWhenUsed="0" w:uiPriority="0" w:name="HTML Address"/>
    <w:lsdException w:qFormat="1" w:unhideWhenUsed="0" w:uiPriority="0" w:name="HTML Cite"/>
    <w:lsdException w:qFormat="1" w:unhideWhenUsed="0" w:uiPriority="0" w:name="HTML Code"/>
    <w:lsdException w:qFormat="1" w:unhideWhenUsed="0" w:uiPriority="0" w:name="HTML Definition"/>
    <w:lsdException w:qFormat="1" w:unhideWhenUsed="0" w:uiPriority="0" w:name="HTML Keyboard"/>
    <w:lsdException w:qFormat="1" w:unhideWhenUsed="0" w:uiPriority="0" w:name="HTML Preformatted"/>
    <w:lsdException w:qFormat="1" w:unhideWhenUsed="0" w:uiPriority="0" w:name="HTML Sample"/>
    <w:lsdException w:qFormat="1" w:unhideWhenUsed="0" w:uiPriority="0" w:name="HTML Typewriter"/>
    <w:lsdException w:qFormat="1" w:unhideWhenUsed="0" w:uiPriority="0" w:name="HTML Variable"/>
    <w:lsdException w:uiPriority="99" w:name="Normal Table"/>
    <w:lsdException w:qFormat="1" w:unhideWhenUsed="0" w:uiPriority="0" w:name="annotation subject"/>
    <w:lsdException w:qFormat="1" w:unhideWhenUsed="0" w:uiPriority="0" w:name="Table Simple 1"/>
    <w:lsdException w:qFormat="1" w:unhideWhenUsed="0" w:uiPriority="0" w:name="Table Simple 2"/>
    <w:lsdException w:qFormat="1" w:unhideWhenUsed="0" w:uiPriority="0" w:name="Table Simple 3"/>
    <w:lsdException w:qFormat="1" w:unhideWhenUsed="0" w:uiPriority="0" w:name="Table Classic 1"/>
    <w:lsdException w:qFormat="1" w:unhideWhenUsed="0" w:uiPriority="0" w:name="Table Classic 2"/>
    <w:lsdException w:qFormat="1" w:unhideWhenUsed="0" w:uiPriority="0" w:name="Table Classic 3"/>
    <w:lsdException w:qFormat="1" w:unhideWhenUsed="0" w:uiPriority="0" w:name="Table Classic 4"/>
    <w:lsdException w:qFormat="1" w:unhideWhenUsed="0" w:uiPriority="0" w:name="Table Colorful 1"/>
    <w:lsdException w:qFormat="1" w:unhideWhenUsed="0" w:uiPriority="0" w:name="Table Colorful 2"/>
    <w:lsdException w:qFormat="1" w:unhideWhenUsed="0" w:uiPriority="0" w:name="Table Colorful 3"/>
    <w:lsdException w:qFormat="1" w:unhideWhenUsed="0" w:uiPriority="0" w:name="Table Columns 1"/>
    <w:lsdException w:qFormat="1" w:unhideWhenUsed="0" w:uiPriority="0" w:name="Table Columns 2"/>
    <w:lsdException w:qFormat="1" w:unhideWhenUsed="0" w:uiPriority="0" w:name="Table Columns 3"/>
    <w:lsdException w:qFormat="1" w:unhideWhenUsed="0" w:uiPriority="0" w:name="Table Columns 4"/>
    <w:lsdException w:qFormat="1" w:unhideWhenUsed="0" w:uiPriority="0" w:name="Table Columns 5"/>
    <w:lsdException w:qFormat="1" w:unhideWhenUsed="0" w:uiPriority="0" w:name="Table Grid 1"/>
    <w:lsdException w:qFormat="1" w:unhideWhenUsed="0" w:uiPriority="0" w:name="Table Grid 2"/>
    <w:lsdException w:qFormat="1" w:unhideWhenUsed="0" w:uiPriority="0" w:name="Table Grid 3"/>
    <w:lsdException w:qFormat="1" w:unhideWhenUsed="0" w:uiPriority="0" w:name="Table Grid 4"/>
    <w:lsdException w:qFormat="1" w:unhideWhenUsed="0" w:uiPriority="0" w:name="Table Grid 5"/>
    <w:lsdException w:qFormat="1" w:unhideWhenUsed="0" w:uiPriority="0" w:name="Table Grid 6"/>
    <w:lsdException w:qFormat="1" w:unhideWhenUsed="0" w:uiPriority="0" w:name="Table Grid 7"/>
    <w:lsdException w:qFormat="1" w:unhideWhenUsed="0" w:uiPriority="0" w:name="Table Grid 8"/>
    <w:lsdException w:qFormat="1" w:unhideWhenUsed="0" w:uiPriority="0" w:name="Table List 1"/>
    <w:lsdException w:qFormat="1" w:unhideWhenUsed="0" w:uiPriority="0" w:name="Table List 2"/>
    <w:lsdException w:qFormat="1" w:unhideWhenUsed="0" w:uiPriority="0" w:name="Table List 3"/>
    <w:lsdException w:qFormat="1" w:unhideWhenUsed="0" w:uiPriority="0" w:name="Table List 4"/>
    <w:lsdException w:qFormat="1" w:unhideWhenUsed="0" w:uiPriority="0" w:name="Table List 5"/>
    <w:lsdException w:qFormat="1" w:unhideWhenUsed="0" w:uiPriority="0" w:name="Table List 6"/>
    <w:lsdException w:qFormat="1" w:unhideWhenUsed="0" w:uiPriority="0" w:name="Table List 7"/>
    <w:lsdException w:qFormat="1" w:unhideWhenUsed="0" w:uiPriority="0" w:name="Table List 8"/>
    <w:lsdException w:qFormat="1" w:unhideWhenUsed="0" w:uiPriority="0" w:name="Table 3D effects 1"/>
    <w:lsdException w:qFormat="1" w:unhideWhenUsed="0" w:uiPriority="0" w:name="Table 3D effects 2"/>
    <w:lsdException w:qFormat="1" w:unhideWhenUsed="0" w:uiPriority="0" w:name="Table 3D effects 3"/>
    <w:lsdException w:qFormat="1" w:unhideWhenUsed="0" w:uiPriority="0" w:name="Table Contemporary"/>
    <w:lsdException w:qFormat="1" w:unhideWhenUsed="0" w:uiPriority="0" w:name="Table Elegant"/>
    <w:lsdException w:unhideWhenUsed="0" w:uiPriority="0" w:name="Table Professional"/>
    <w:lsdException w:qFormat="1" w:unhideWhenUsed="0" w:uiPriority="0" w:name="Table Subtle 1"/>
    <w:lsdException w:qFormat="1" w:unhideWhenUsed="0" w:uiPriority="0" w:name="Table Subtle 2"/>
    <w:lsdException w:qFormat="1" w:unhideWhenUsed="0" w:uiPriority="0" w:name="Table Web 1"/>
    <w:lsdException w:qFormat="1" w:unhideWhenUsed="0" w:uiPriority="0" w:name="Table Web 2"/>
    <w:lsdException w:qFormat="1" w:unhideWhenUsed="0" w:uiPriority="0" w:name="Table Web 3"/>
    <w:lsdException w:qFormat="1" w:unhideWhenUsed="0" w:uiPriority="0" w:name="Balloon Text"/>
    <w:lsdException w:unhideWhenUsed="0" w:uiPriority="0" w:semiHidden="0" w:name="Table Grid"/>
    <w:lsdException w:qFormat="1" w:unhideWhenUsed="0" w:uiPriority="0" w:name="Table Theme"/>
    <w:lsdException w:qFormat="1" w:unhideWhenUsed="0" w:uiPriority="99" w:name="Placeholder Text"/>
    <w:lsdException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34" w:semiHidden="0" w:name="List Paragraph"/>
    <w:lsdException w:unhideWhenUsed="0" w:uiPriority="29" w:semiHidden="0" w:name="Quote"/>
    <w:lsdException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opLinePunct/>
      <w:adjustRightInd w:val="0"/>
      <w:snapToGrid w:val="0"/>
      <w:spacing w:before="80" w:after="80" w:line="240" w:lineRule="atLeast"/>
      <w:ind w:left="1134"/>
    </w:pPr>
    <w:rPr>
      <w:rFonts w:ascii="微软雅黑" w:hAnsi="微软雅黑" w:eastAsia="微软雅黑" w:cs="微软雅黑"/>
      <w:lang w:val="en-US" w:eastAsia="zh-CN" w:bidi="ar-SA"/>
    </w:rPr>
  </w:style>
  <w:style w:type="paragraph" w:styleId="3">
    <w:name w:val="heading 1"/>
    <w:basedOn w:val="1"/>
    <w:next w:val="4"/>
    <w:link w:val="242"/>
    <w:qFormat/>
    <w:uiPriority w:val="0"/>
    <w:pPr>
      <w:keepNext/>
      <w:numPr>
        <w:ilvl w:val="0"/>
        <w:numId w:val="1"/>
      </w:numPr>
      <w:pBdr>
        <w:bottom w:val="single" w:color="auto" w:sz="12" w:space="1"/>
      </w:pBdr>
      <w:spacing w:before="0" w:after="800"/>
      <w:jc w:val="right"/>
      <w:outlineLvl w:val="0"/>
    </w:pPr>
    <w:rPr>
      <w:rFonts w:ascii="HuaweiSans-Regular" w:hAnsi="HuaweiSans-Regular" w:eastAsia="方正兰亭黑简体"/>
      <w:b/>
      <w:bCs/>
      <w:sz w:val="44"/>
      <w:szCs w:val="44"/>
    </w:rPr>
  </w:style>
  <w:style w:type="paragraph" w:styleId="4">
    <w:name w:val="heading 2"/>
    <w:basedOn w:val="1"/>
    <w:next w:val="5"/>
    <w:link w:val="274"/>
    <w:qFormat/>
    <w:uiPriority w:val="0"/>
    <w:pPr>
      <w:keepNext/>
      <w:keepLines/>
      <w:numPr>
        <w:ilvl w:val="1"/>
        <w:numId w:val="1"/>
      </w:numPr>
      <w:spacing w:before="600"/>
      <w:outlineLvl w:val="1"/>
    </w:pPr>
    <w:rPr>
      <w:rFonts w:ascii="HuaweiSans-Regular" w:hAnsi="HuaweiSans-Regular" w:eastAsia="方正兰亭黑简体" w:cs="Book Antiqua"/>
      <w:bCs/>
      <w:sz w:val="36"/>
      <w:szCs w:val="36"/>
      <w:lang w:eastAsia="en-US"/>
    </w:rPr>
  </w:style>
  <w:style w:type="paragraph" w:styleId="5">
    <w:name w:val="heading 3"/>
    <w:basedOn w:val="1"/>
    <w:next w:val="1"/>
    <w:link w:val="277"/>
    <w:qFormat/>
    <w:uiPriority w:val="0"/>
    <w:pPr>
      <w:keepNext/>
      <w:keepLines/>
      <w:numPr>
        <w:ilvl w:val="2"/>
        <w:numId w:val="1"/>
      </w:numPr>
      <w:spacing w:before="200"/>
      <w:outlineLvl w:val="2"/>
    </w:pPr>
    <w:rPr>
      <w:rFonts w:ascii="HuaweiSans-Regular" w:hAnsi="HuaweiSans-Regular" w:eastAsia="方正兰亭黑简体"/>
      <w:sz w:val="32"/>
      <w:szCs w:val="32"/>
    </w:rPr>
  </w:style>
  <w:style w:type="paragraph" w:styleId="6">
    <w:name w:val="heading 4"/>
    <w:basedOn w:val="1"/>
    <w:next w:val="7"/>
    <w:qFormat/>
    <w:uiPriority w:val="0"/>
    <w:pPr>
      <w:keepNext/>
      <w:keepLines/>
      <w:numPr>
        <w:ilvl w:val="3"/>
        <w:numId w:val="1"/>
      </w:numPr>
      <w:outlineLvl w:val="3"/>
    </w:pPr>
    <w:rPr>
      <w:rFonts w:ascii="HuaweiSans-Regular" w:hAnsi="HuaweiSans-Regular" w:eastAsia="方正兰亭黑简体"/>
      <w:sz w:val="28"/>
      <w:szCs w:val="28"/>
    </w:rPr>
  </w:style>
  <w:style w:type="paragraph" w:styleId="7">
    <w:name w:val="heading 5"/>
    <w:basedOn w:val="1"/>
    <w:next w:val="8"/>
    <w:qFormat/>
    <w:uiPriority w:val="0"/>
    <w:pPr>
      <w:keepNext/>
      <w:keepLines/>
      <w:numPr>
        <w:ilvl w:val="4"/>
        <w:numId w:val="1"/>
      </w:numPr>
      <w:outlineLvl w:val="4"/>
    </w:pPr>
    <w:rPr>
      <w:rFonts w:hint="eastAsia" w:ascii="HuaweiSans-Regular" w:hAnsi="HuaweiSans-Regular" w:eastAsia="方正兰亭黑简体"/>
      <w:sz w:val="24"/>
      <w:szCs w:val="24"/>
    </w:rPr>
  </w:style>
  <w:style w:type="paragraph" w:styleId="9">
    <w:name w:val="heading 6"/>
    <w:basedOn w:val="1"/>
    <w:next w:val="1"/>
    <w:semiHidden/>
    <w:qFormat/>
    <w:uiPriority w:val="0"/>
    <w:pPr>
      <w:keepNext/>
      <w:keepLines/>
      <w:spacing w:before="240" w:after="64" w:line="320" w:lineRule="atLeast"/>
      <w:outlineLvl w:val="5"/>
    </w:pPr>
    <w:rPr>
      <w:rFonts w:ascii="Arial" w:hAnsi="Arial" w:eastAsia="黑体" w:cs="Times New Roman"/>
      <w:b/>
      <w:bCs/>
    </w:rPr>
  </w:style>
  <w:style w:type="paragraph" w:styleId="10">
    <w:name w:val="heading 7"/>
    <w:basedOn w:val="3"/>
    <w:next w:val="11"/>
    <w:uiPriority w:val="0"/>
    <w:pPr>
      <w:keepLines/>
      <w:numPr>
        <w:numId w:val="0"/>
      </w:numPr>
      <w:topLinePunct w:val="0"/>
      <w:outlineLvl w:val="6"/>
    </w:pPr>
    <w:rPr>
      <w:bCs w:val="0"/>
    </w:rPr>
  </w:style>
  <w:style w:type="paragraph" w:styleId="11">
    <w:name w:val="heading 8"/>
    <w:basedOn w:val="4"/>
    <w:next w:val="12"/>
    <w:uiPriority w:val="0"/>
    <w:pPr>
      <w:numPr>
        <w:ilvl w:val="0"/>
        <w:numId w:val="0"/>
      </w:numPr>
      <w:topLinePunct w:val="0"/>
      <w:spacing w:before="200"/>
      <w:outlineLvl w:val="7"/>
    </w:pPr>
    <w:rPr>
      <w:rFonts w:cs="Times New Roman"/>
    </w:rPr>
  </w:style>
  <w:style w:type="paragraph" w:styleId="12">
    <w:name w:val="heading 9"/>
    <w:basedOn w:val="5"/>
    <w:next w:val="1"/>
    <w:uiPriority w:val="0"/>
    <w:pPr>
      <w:numPr>
        <w:ilvl w:val="0"/>
        <w:numId w:val="0"/>
      </w:numPr>
      <w:topLinePunct w:val="0"/>
      <w:outlineLvl w:val="8"/>
    </w:pPr>
    <w:rPr>
      <w:rFonts w:cs="Times New Roman"/>
    </w:rPr>
  </w:style>
  <w:style w:type="character" w:default="1" w:styleId="136">
    <w:name w:val="Default Paragraph Font"/>
    <w:semiHidden/>
    <w:unhideWhenUsed/>
    <w:uiPriority w:val="1"/>
  </w:style>
  <w:style w:type="table" w:default="1" w:styleId="90">
    <w:name w:val="Normal Table"/>
    <w:semiHidden/>
    <w:unhideWhenUsed/>
    <w:uiPriority w:val="99"/>
    <w:tblPr>
      <w:tblCellMar>
        <w:top w:w="0" w:type="dxa"/>
        <w:left w:w="108" w:type="dxa"/>
        <w:bottom w:w="0" w:type="dxa"/>
        <w:right w:w="108" w:type="dxa"/>
      </w:tblCellMar>
    </w:tblPr>
  </w:style>
  <w:style w:type="paragraph" w:styleId="2">
    <w:name w:val="macro"/>
    <w:semiHidden/>
    <w:qFormat/>
    <w:uiPriority w:val="0"/>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eastAsia="宋体" w:cs="Courier New"/>
      <w:kern w:val="2"/>
      <w:sz w:val="24"/>
      <w:szCs w:val="24"/>
      <w:lang w:val="en-US" w:eastAsia="zh-CN" w:bidi="ar-SA"/>
    </w:rPr>
  </w:style>
  <w:style w:type="paragraph" w:customStyle="1" w:styleId="8">
    <w:name w:val="Block Label"/>
    <w:basedOn w:val="1"/>
    <w:next w:val="1"/>
    <w:uiPriority w:val="0"/>
    <w:pPr>
      <w:keepNext/>
      <w:keepLines/>
      <w:spacing w:before="300"/>
      <w:ind w:left="0"/>
    </w:pPr>
    <w:rPr>
      <w:rFonts w:ascii="Arial Unicode MS" w:hAnsi="Arial Unicode MS" w:eastAsia="黑体" w:cs="Book Antiqua"/>
      <w:bCs/>
      <w:sz w:val="26"/>
      <w:szCs w:val="26"/>
    </w:rPr>
  </w:style>
  <w:style w:type="paragraph" w:styleId="13">
    <w:name w:val="List 3"/>
    <w:basedOn w:val="1"/>
    <w:semiHidden/>
    <w:qFormat/>
    <w:uiPriority w:val="0"/>
    <w:pPr>
      <w:ind w:left="100" w:leftChars="400" w:hanging="200" w:hangingChars="200"/>
    </w:pPr>
  </w:style>
  <w:style w:type="paragraph" w:styleId="14">
    <w:name w:val="toc 7"/>
    <w:basedOn w:val="1"/>
    <w:next w:val="1"/>
    <w:qFormat/>
    <w:uiPriority w:val="39"/>
    <w:pPr>
      <w:ind w:left="2520"/>
    </w:pPr>
    <w:rPr>
      <w:sz w:val="24"/>
    </w:rPr>
  </w:style>
  <w:style w:type="paragraph" w:styleId="15">
    <w:name w:val="List Number 2"/>
    <w:basedOn w:val="1"/>
    <w:semiHidden/>
    <w:qFormat/>
    <w:uiPriority w:val="0"/>
    <w:pPr>
      <w:tabs>
        <w:tab w:val="left" w:pos="432"/>
      </w:tabs>
      <w:ind w:left="432" w:hanging="432"/>
    </w:pPr>
  </w:style>
  <w:style w:type="paragraph" w:styleId="16">
    <w:name w:val="table of authorities"/>
    <w:basedOn w:val="1"/>
    <w:next w:val="1"/>
    <w:semiHidden/>
    <w:qFormat/>
    <w:uiPriority w:val="0"/>
    <w:pPr>
      <w:ind w:left="420"/>
    </w:pPr>
  </w:style>
  <w:style w:type="paragraph" w:styleId="17">
    <w:name w:val="Note Heading"/>
    <w:basedOn w:val="1"/>
    <w:next w:val="1"/>
    <w:semiHidden/>
    <w:qFormat/>
    <w:uiPriority w:val="0"/>
    <w:pPr>
      <w:jc w:val="center"/>
    </w:pPr>
  </w:style>
  <w:style w:type="paragraph" w:styleId="18">
    <w:name w:val="List Bullet 4"/>
    <w:basedOn w:val="1"/>
    <w:semiHidden/>
    <w:qFormat/>
    <w:uiPriority w:val="0"/>
    <w:pPr>
      <w:tabs>
        <w:tab w:val="left" w:pos="432"/>
      </w:tabs>
      <w:ind w:left="432" w:hanging="432"/>
    </w:pPr>
  </w:style>
  <w:style w:type="paragraph" w:styleId="19">
    <w:name w:val="index 8"/>
    <w:basedOn w:val="1"/>
    <w:next w:val="1"/>
    <w:semiHidden/>
    <w:qFormat/>
    <w:uiPriority w:val="0"/>
    <w:pPr>
      <w:ind w:left="1680" w:hanging="210"/>
    </w:pPr>
  </w:style>
  <w:style w:type="paragraph" w:styleId="20">
    <w:name w:val="E-mail Signature"/>
    <w:basedOn w:val="1"/>
    <w:semiHidden/>
    <w:qFormat/>
    <w:uiPriority w:val="0"/>
  </w:style>
  <w:style w:type="paragraph" w:styleId="21">
    <w:name w:val="List Number"/>
    <w:basedOn w:val="1"/>
    <w:semiHidden/>
    <w:qFormat/>
    <w:uiPriority w:val="0"/>
    <w:pPr>
      <w:numPr>
        <w:ilvl w:val="0"/>
        <w:numId w:val="2"/>
      </w:numPr>
    </w:pPr>
  </w:style>
  <w:style w:type="paragraph" w:styleId="22">
    <w:name w:val="Normal Indent"/>
    <w:basedOn w:val="1"/>
    <w:semiHidden/>
    <w:qFormat/>
    <w:uiPriority w:val="0"/>
    <w:pPr>
      <w:ind w:firstLine="420" w:firstLineChars="200"/>
    </w:pPr>
  </w:style>
  <w:style w:type="paragraph" w:styleId="23">
    <w:name w:val="caption"/>
    <w:basedOn w:val="1"/>
    <w:next w:val="1"/>
    <w:semiHidden/>
    <w:qFormat/>
    <w:uiPriority w:val="0"/>
    <w:pPr>
      <w:spacing w:before="152"/>
    </w:pPr>
    <w:rPr>
      <w:rFonts w:ascii="Arial" w:hAnsi="Arial" w:eastAsia="黑体"/>
    </w:rPr>
  </w:style>
  <w:style w:type="paragraph" w:styleId="24">
    <w:name w:val="index 5"/>
    <w:basedOn w:val="1"/>
    <w:next w:val="1"/>
    <w:semiHidden/>
    <w:qFormat/>
    <w:uiPriority w:val="0"/>
    <w:pPr>
      <w:ind w:left="1050" w:hanging="210"/>
    </w:pPr>
  </w:style>
  <w:style w:type="paragraph" w:styleId="25">
    <w:name w:val="List Bullet"/>
    <w:basedOn w:val="1"/>
    <w:semiHidden/>
    <w:qFormat/>
    <w:uiPriority w:val="0"/>
    <w:pPr>
      <w:tabs>
        <w:tab w:val="left" w:pos="432"/>
      </w:tabs>
      <w:ind w:left="432" w:hanging="432"/>
    </w:pPr>
  </w:style>
  <w:style w:type="paragraph" w:styleId="26">
    <w:name w:val="envelope address"/>
    <w:basedOn w:val="1"/>
    <w:semiHidden/>
    <w:qFormat/>
    <w:uiPriority w:val="0"/>
    <w:pPr>
      <w:framePr w:w="7920" w:h="1980" w:hRule="exact" w:hSpace="180" w:wrap="auto" w:vAnchor="margin" w:hAnchor="page" w:xAlign="center" w:yAlign="bottom"/>
      <w:ind w:left="100" w:leftChars="1400"/>
    </w:pPr>
    <w:rPr>
      <w:rFonts w:ascii="Arial" w:hAnsi="Arial"/>
    </w:rPr>
  </w:style>
  <w:style w:type="paragraph" w:styleId="27">
    <w:name w:val="Document Map"/>
    <w:basedOn w:val="1"/>
    <w:semiHidden/>
    <w:qFormat/>
    <w:uiPriority w:val="0"/>
    <w:pPr>
      <w:shd w:val="clear" w:color="auto" w:fill="000080"/>
    </w:pPr>
  </w:style>
  <w:style w:type="paragraph" w:styleId="28">
    <w:name w:val="toa heading"/>
    <w:basedOn w:val="1"/>
    <w:next w:val="1"/>
    <w:semiHidden/>
    <w:qFormat/>
    <w:uiPriority w:val="0"/>
    <w:pPr>
      <w:spacing w:before="120"/>
    </w:pPr>
    <w:rPr>
      <w:rFonts w:ascii="Arial" w:hAnsi="Arial"/>
    </w:rPr>
  </w:style>
  <w:style w:type="paragraph" w:styleId="29">
    <w:name w:val="annotation text"/>
    <w:basedOn w:val="1"/>
    <w:semiHidden/>
    <w:qFormat/>
    <w:uiPriority w:val="0"/>
  </w:style>
  <w:style w:type="paragraph" w:styleId="30">
    <w:name w:val="index 6"/>
    <w:basedOn w:val="1"/>
    <w:next w:val="1"/>
    <w:semiHidden/>
    <w:qFormat/>
    <w:uiPriority w:val="0"/>
    <w:pPr>
      <w:ind w:left="1260" w:hanging="210"/>
    </w:pPr>
  </w:style>
  <w:style w:type="paragraph" w:styleId="31">
    <w:name w:val="Salutation"/>
    <w:basedOn w:val="1"/>
    <w:next w:val="1"/>
    <w:semiHidden/>
    <w:qFormat/>
    <w:uiPriority w:val="0"/>
  </w:style>
  <w:style w:type="paragraph" w:styleId="32">
    <w:name w:val="Body Text 3"/>
    <w:basedOn w:val="1"/>
    <w:semiHidden/>
    <w:qFormat/>
    <w:uiPriority w:val="0"/>
    <w:pPr>
      <w:spacing w:after="120"/>
    </w:pPr>
    <w:rPr>
      <w:sz w:val="16"/>
      <w:szCs w:val="16"/>
    </w:rPr>
  </w:style>
  <w:style w:type="paragraph" w:styleId="33">
    <w:name w:val="Closing"/>
    <w:basedOn w:val="1"/>
    <w:semiHidden/>
    <w:qFormat/>
    <w:uiPriority w:val="0"/>
    <w:pPr>
      <w:ind w:left="100" w:leftChars="2100"/>
    </w:pPr>
  </w:style>
  <w:style w:type="paragraph" w:styleId="34">
    <w:name w:val="List Bullet 3"/>
    <w:basedOn w:val="1"/>
    <w:semiHidden/>
    <w:qFormat/>
    <w:uiPriority w:val="0"/>
    <w:pPr>
      <w:tabs>
        <w:tab w:val="left" w:pos="432"/>
      </w:tabs>
      <w:ind w:left="432" w:hanging="432"/>
    </w:pPr>
  </w:style>
  <w:style w:type="paragraph" w:styleId="35">
    <w:name w:val="Body Text"/>
    <w:basedOn w:val="1"/>
    <w:semiHidden/>
    <w:qFormat/>
    <w:uiPriority w:val="0"/>
    <w:pPr>
      <w:spacing w:after="120"/>
    </w:pPr>
  </w:style>
  <w:style w:type="paragraph" w:styleId="36">
    <w:name w:val="Body Text Indent"/>
    <w:basedOn w:val="1"/>
    <w:semiHidden/>
    <w:qFormat/>
    <w:uiPriority w:val="0"/>
    <w:pPr>
      <w:spacing w:after="120"/>
      <w:ind w:left="420" w:leftChars="200"/>
    </w:pPr>
  </w:style>
  <w:style w:type="paragraph" w:styleId="37">
    <w:name w:val="List Number 3"/>
    <w:basedOn w:val="1"/>
    <w:semiHidden/>
    <w:qFormat/>
    <w:uiPriority w:val="0"/>
    <w:pPr>
      <w:tabs>
        <w:tab w:val="left" w:pos="432"/>
      </w:tabs>
      <w:ind w:left="432" w:hanging="432"/>
    </w:pPr>
  </w:style>
  <w:style w:type="paragraph" w:styleId="38">
    <w:name w:val="List 2"/>
    <w:basedOn w:val="1"/>
    <w:semiHidden/>
    <w:qFormat/>
    <w:uiPriority w:val="0"/>
    <w:pPr>
      <w:ind w:left="100" w:leftChars="200" w:hanging="200" w:hangingChars="200"/>
    </w:pPr>
  </w:style>
  <w:style w:type="paragraph" w:styleId="39">
    <w:name w:val="List Continue"/>
    <w:basedOn w:val="1"/>
    <w:semiHidden/>
    <w:qFormat/>
    <w:uiPriority w:val="0"/>
    <w:pPr>
      <w:spacing w:after="120"/>
      <w:ind w:left="420" w:leftChars="200"/>
    </w:pPr>
  </w:style>
  <w:style w:type="paragraph" w:styleId="40">
    <w:name w:val="Block Text"/>
    <w:basedOn w:val="1"/>
    <w:semiHidden/>
    <w:qFormat/>
    <w:uiPriority w:val="0"/>
    <w:pPr>
      <w:spacing w:after="120"/>
      <w:ind w:left="1440" w:leftChars="700" w:right="1440" w:rightChars="700"/>
    </w:pPr>
  </w:style>
  <w:style w:type="paragraph" w:styleId="41">
    <w:name w:val="List Bullet 2"/>
    <w:basedOn w:val="1"/>
    <w:semiHidden/>
    <w:qFormat/>
    <w:uiPriority w:val="0"/>
    <w:pPr>
      <w:tabs>
        <w:tab w:val="left" w:pos="432"/>
      </w:tabs>
      <w:ind w:left="432" w:hanging="432"/>
    </w:pPr>
  </w:style>
  <w:style w:type="paragraph" w:styleId="42">
    <w:name w:val="HTML Address"/>
    <w:basedOn w:val="1"/>
    <w:semiHidden/>
    <w:qFormat/>
    <w:uiPriority w:val="0"/>
    <w:rPr>
      <w:i/>
      <w:iCs/>
    </w:rPr>
  </w:style>
  <w:style w:type="paragraph" w:styleId="43">
    <w:name w:val="index 4"/>
    <w:basedOn w:val="1"/>
    <w:next w:val="1"/>
    <w:semiHidden/>
    <w:qFormat/>
    <w:uiPriority w:val="0"/>
    <w:pPr>
      <w:ind w:left="1260"/>
    </w:pPr>
  </w:style>
  <w:style w:type="paragraph" w:styleId="44">
    <w:name w:val="toc 5"/>
    <w:basedOn w:val="1"/>
    <w:next w:val="1"/>
    <w:uiPriority w:val="39"/>
    <w:pPr>
      <w:ind w:left="0"/>
    </w:pPr>
    <w:rPr>
      <w:rFonts w:ascii="HuaweiSans-Regular" w:hAnsi="HuaweiSans-Regular" w:eastAsia="方正兰亭黑简体"/>
    </w:rPr>
  </w:style>
  <w:style w:type="paragraph" w:styleId="45">
    <w:name w:val="toc 3"/>
    <w:basedOn w:val="1"/>
    <w:next w:val="1"/>
    <w:uiPriority w:val="39"/>
    <w:pPr>
      <w:ind w:left="0"/>
    </w:pPr>
    <w:rPr>
      <w:rFonts w:ascii="HuaweiSans-Regular" w:hAnsi="HuaweiSans-Regular" w:eastAsia="方正兰亭黑简体"/>
    </w:rPr>
  </w:style>
  <w:style w:type="paragraph" w:styleId="46">
    <w:name w:val="Plain Text"/>
    <w:basedOn w:val="1"/>
    <w:semiHidden/>
    <w:qFormat/>
    <w:uiPriority w:val="0"/>
    <w:rPr>
      <w:rFonts w:ascii="宋体" w:hAnsi="Courier New" w:cs="Courier New"/>
    </w:rPr>
  </w:style>
  <w:style w:type="paragraph" w:styleId="47">
    <w:name w:val="List Bullet 5"/>
    <w:basedOn w:val="1"/>
    <w:semiHidden/>
    <w:qFormat/>
    <w:uiPriority w:val="0"/>
    <w:pPr>
      <w:numPr>
        <w:ilvl w:val="0"/>
        <w:numId w:val="3"/>
      </w:numPr>
    </w:pPr>
  </w:style>
  <w:style w:type="paragraph" w:styleId="48">
    <w:name w:val="List Number 4"/>
    <w:basedOn w:val="1"/>
    <w:semiHidden/>
    <w:qFormat/>
    <w:uiPriority w:val="0"/>
    <w:pPr>
      <w:numPr>
        <w:ilvl w:val="0"/>
        <w:numId w:val="4"/>
      </w:numPr>
    </w:pPr>
  </w:style>
  <w:style w:type="paragraph" w:styleId="49">
    <w:name w:val="toc 8"/>
    <w:basedOn w:val="1"/>
    <w:next w:val="1"/>
    <w:qFormat/>
    <w:uiPriority w:val="39"/>
    <w:pPr>
      <w:ind w:left="2940"/>
    </w:pPr>
    <w:rPr>
      <w:sz w:val="24"/>
    </w:rPr>
  </w:style>
  <w:style w:type="paragraph" w:styleId="50">
    <w:name w:val="index 3"/>
    <w:basedOn w:val="1"/>
    <w:next w:val="1"/>
    <w:semiHidden/>
    <w:qFormat/>
    <w:uiPriority w:val="0"/>
    <w:pPr>
      <w:ind w:left="400" w:leftChars="400"/>
    </w:pPr>
    <w:rPr>
      <w:sz w:val="24"/>
    </w:rPr>
  </w:style>
  <w:style w:type="paragraph" w:styleId="51">
    <w:name w:val="Date"/>
    <w:basedOn w:val="1"/>
    <w:next w:val="1"/>
    <w:semiHidden/>
    <w:qFormat/>
    <w:uiPriority w:val="0"/>
    <w:pPr>
      <w:ind w:left="100" w:leftChars="2500"/>
    </w:pPr>
  </w:style>
  <w:style w:type="paragraph" w:styleId="52">
    <w:name w:val="Body Text Indent 2"/>
    <w:basedOn w:val="1"/>
    <w:semiHidden/>
    <w:qFormat/>
    <w:uiPriority w:val="0"/>
    <w:pPr>
      <w:spacing w:after="120" w:line="480" w:lineRule="auto"/>
      <w:ind w:left="420" w:leftChars="200"/>
    </w:pPr>
  </w:style>
  <w:style w:type="paragraph" w:styleId="53">
    <w:name w:val="endnote text"/>
    <w:basedOn w:val="1"/>
    <w:semiHidden/>
    <w:qFormat/>
    <w:uiPriority w:val="0"/>
  </w:style>
  <w:style w:type="paragraph" w:styleId="54">
    <w:name w:val="List Continue 5"/>
    <w:basedOn w:val="1"/>
    <w:semiHidden/>
    <w:qFormat/>
    <w:uiPriority w:val="0"/>
    <w:pPr>
      <w:spacing w:after="120"/>
      <w:ind w:left="2100" w:leftChars="1000"/>
    </w:pPr>
  </w:style>
  <w:style w:type="paragraph" w:styleId="55">
    <w:name w:val="Balloon Text"/>
    <w:basedOn w:val="1"/>
    <w:semiHidden/>
    <w:qFormat/>
    <w:uiPriority w:val="0"/>
    <w:rPr>
      <w:sz w:val="18"/>
      <w:szCs w:val="18"/>
    </w:rPr>
  </w:style>
  <w:style w:type="paragraph" w:styleId="56">
    <w:name w:val="footer"/>
    <w:basedOn w:val="57"/>
    <w:link w:val="252"/>
    <w:qFormat/>
    <w:uiPriority w:val="99"/>
    <w:pPr>
      <w:spacing w:before="200" w:after="200" w:line="20" w:lineRule="atLeast"/>
      <w:jc w:val="center"/>
    </w:pPr>
    <w:rPr>
      <w:rFonts w:cs="Times New Roman"/>
      <w:b/>
      <w:bCs/>
      <w:sz w:val="2"/>
      <w:szCs w:val="2"/>
    </w:rPr>
  </w:style>
  <w:style w:type="paragraph" w:customStyle="1" w:styleId="57">
    <w:name w:val="Heading Left"/>
    <w:basedOn w:val="1"/>
    <w:uiPriority w:val="0"/>
    <w:pPr>
      <w:spacing w:before="0" w:after="0"/>
      <w:ind w:left="0"/>
    </w:pPr>
  </w:style>
  <w:style w:type="paragraph" w:styleId="58">
    <w:name w:val="envelope return"/>
    <w:basedOn w:val="1"/>
    <w:semiHidden/>
    <w:qFormat/>
    <w:uiPriority w:val="0"/>
    <w:rPr>
      <w:rFonts w:ascii="Arial" w:hAnsi="Arial"/>
    </w:rPr>
  </w:style>
  <w:style w:type="paragraph" w:styleId="59">
    <w:name w:val="header"/>
    <w:basedOn w:val="1"/>
    <w:link w:val="157"/>
    <w:semiHidden/>
    <w:qFormat/>
    <w:uiPriority w:val="0"/>
    <w:pPr>
      <w:tabs>
        <w:tab w:val="center" w:pos="4153"/>
        <w:tab w:val="right" w:pos="8306"/>
      </w:tabs>
      <w:spacing w:before="0" w:after="0" w:line="20" w:lineRule="atLeast"/>
      <w:ind w:left="0"/>
      <w:jc w:val="right"/>
    </w:pPr>
    <w:rPr>
      <w:sz w:val="2"/>
      <w:szCs w:val="2"/>
    </w:rPr>
  </w:style>
  <w:style w:type="paragraph" w:styleId="60">
    <w:name w:val="Signature"/>
    <w:basedOn w:val="1"/>
    <w:semiHidden/>
    <w:qFormat/>
    <w:uiPriority w:val="0"/>
    <w:pPr>
      <w:ind w:left="100" w:leftChars="2100"/>
    </w:pPr>
  </w:style>
  <w:style w:type="paragraph" w:styleId="61">
    <w:name w:val="toc 1"/>
    <w:basedOn w:val="1"/>
    <w:next w:val="1"/>
    <w:uiPriority w:val="39"/>
    <w:pPr>
      <w:ind w:left="0"/>
    </w:pPr>
    <w:rPr>
      <w:rFonts w:ascii="HuaweiSans-Regular" w:hAnsi="HuaweiSans-Regular" w:eastAsia="方正兰亭黑简体" w:cs="Book Antiqua"/>
      <w:b/>
      <w:bCs/>
      <w:sz w:val="24"/>
      <w:szCs w:val="24"/>
    </w:rPr>
  </w:style>
  <w:style w:type="paragraph" w:styleId="62">
    <w:name w:val="List Continue 4"/>
    <w:basedOn w:val="1"/>
    <w:semiHidden/>
    <w:qFormat/>
    <w:uiPriority w:val="0"/>
    <w:pPr>
      <w:spacing w:after="120"/>
      <w:ind w:left="1680" w:leftChars="800"/>
    </w:pPr>
  </w:style>
  <w:style w:type="paragraph" w:styleId="63">
    <w:name w:val="toc 4"/>
    <w:basedOn w:val="1"/>
    <w:next w:val="1"/>
    <w:uiPriority w:val="39"/>
    <w:pPr>
      <w:ind w:left="0"/>
    </w:pPr>
    <w:rPr>
      <w:rFonts w:ascii="HuaweiSans-Regular" w:hAnsi="HuaweiSans-Regular" w:eastAsia="方正兰亭黑简体"/>
    </w:rPr>
  </w:style>
  <w:style w:type="paragraph" w:styleId="64">
    <w:name w:val="index heading"/>
    <w:basedOn w:val="1"/>
    <w:next w:val="65"/>
    <w:semiHidden/>
    <w:qFormat/>
    <w:uiPriority w:val="0"/>
    <w:rPr>
      <w:rFonts w:ascii="Arial" w:hAnsi="Arial"/>
      <w:b/>
      <w:bCs/>
    </w:rPr>
  </w:style>
  <w:style w:type="paragraph" w:styleId="65">
    <w:name w:val="index 1"/>
    <w:basedOn w:val="1"/>
    <w:next w:val="1"/>
    <w:semiHidden/>
    <w:qFormat/>
    <w:uiPriority w:val="0"/>
    <w:rPr>
      <w:sz w:val="24"/>
    </w:rPr>
  </w:style>
  <w:style w:type="paragraph" w:styleId="66">
    <w:name w:val="Subtitle"/>
    <w:basedOn w:val="1"/>
    <w:semiHidden/>
    <w:qFormat/>
    <w:uiPriority w:val="0"/>
    <w:pPr>
      <w:spacing w:before="240" w:after="60" w:line="312" w:lineRule="atLeast"/>
      <w:jc w:val="center"/>
      <w:outlineLvl w:val="1"/>
    </w:pPr>
    <w:rPr>
      <w:rFonts w:ascii="Arial" w:hAnsi="Arial"/>
      <w:b/>
      <w:bCs/>
      <w:kern w:val="28"/>
      <w:sz w:val="32"/>
      <w:szCs w:val="32"/>
    </w:rPr>
  </w:style>
  <w:style w:type="paragraph" w:styleId="67">
    <w:name w:val="List Number 5"/>
    <w:basedOn w:val="1"/>
    <w:semiHidden/>
    <w:qFormat/>
    <w:uiPriority w:val="0"/>
    <w:pPr>
      <w:ind w:left="0"/>
    </w:pPr>
  </w:style>
  <w:style w:type="paragraph" w:styleId="68">
    <w:name w:val="List"/>
    <w:basedOn w:val="1"/>
    <w:semiHidden/>
    <w:qFormat/>
    <w:uiPriority w:val="0"/>
    <w:pPr>
      <w:ind w:left="200" w:hanging="200" w:hangingChars="200"/>
    </w:pPr>
  </w:style>
  <w:style w:type="paragraph" w:styleId="69">
    <w:name w:val="footnote text"/>
    <w:basedOn w:val="1"/>
    <w:link w:val="222"/>
    <w:qFormat/>
    <w:uiPriority w:val="99"/>
    <w:rPr>
      <w:sz w:val="18"/>
      <w:szCs w:val="18"/>
    </w:rPr>
  </w:style>
  <w:style w:type="paragraph" w:styleId="70">
    <w:name w:val="toc 6"/>
    <w:basedOn w:val="1"/>
    <w:next w:val="1"/>
    <w:qFormat/>
    <w:uiPriority w:val="39"/>
    <w:pPr>
      <w:ind w:left="2100"/>
    </w:pPr>
    <w:rPr>
      <w:rFonts w:ascii="HuaweiSans-Regular" w:hAnsi="HuaweiSans-Regular" w:eastAsia="方正兰亭黑简体"/>
      <w:sz w:val="24"/>
    </w:rPr>
  </w:style>
  <w:style w:type="paragraph" w:styleId="71">
    <w:name w:val="List 5"/>
    <w:basedOn w:val="1"/>
    <w:semiHidden/>
    <w:qFormat/>
    <w:uiPriority w:val="0"/>
    <w:pPr>
      <w:ind w:left="100" w:leftChars="800" w:hanging="200" w:hangingChars="200"/>
    </w:pPr>
  </w:style>
  <w:style w:type="paragraph" w:styleId="72">
    <w:name w:val="Body Text Indent 3"/>
    <w:basedOn w:val="1"/>
    <w:semiHidden/>
    <w:qFormat/>
    <w:uiPriority w:val="0"/>
    <w:pPr>
      <w:spacing w:after="120"/>
      <w:ind w:left="420" w:leftChars="200"/>
    </w:pPr>
    <w:rPr>
      <w:sz w:val="16"/>
      <w:szCs w:val="16"/>
    </w:rPr>
  </w:style>
  <w:style w:type="paragraph" w:styleId="73">
    <w:name w:val="index 7"/>
    <w:basedOn w:val="1"/>
    <w:next w:val="1"/>
    <w:semiHidden/>
    <w:qFormat/>
    <w:uiPriority w:val="0"/>
    <w:pPr>
      <w:ind w:left="1470" w:hanging="210"/>
    </w:pPr>
  </w:style>
  <w:style w:type="paragraph" w:styleId="74">
    <w:name w:val="index 9"/>
    <w:basedOn w:val="1"/>
    <w:next w:val="1"/>
    <w:semiHidden/>
    <w:qFormat/>
    <w:uiPriority w:val="0"/>
    <w:pPr>
      <w:ind w:left="1890" w:hanging="210"/>
    </w:pPr>
  </w:style>
  <w:style w:type="paragraph" w:styleId="75">
    <w:name w:val="table of figures"/>
    <w:basedOn w:val="1"/>
    <w:next w:val="1"/>
    <w:semiHidden/>
    <w:qFormat/>
    <w:uiPriority w:val="0"/>
    <w:pPr>
      <w:spacing w:afterLines="50"/>
      <w:ind w:left="300" w:leftChars="300"/>
    </w:pPr>
  </w:style>
  <w:style w:type="paragraph" w:styleId="76">
    <w:name w:val="toc 2"/>
    <w:basedOn w:val="1"/>
    <w:next w:val="1"/>
    <w:uiPriority w:val="39"/>
    <w:pPr>
      <w:ind w:left="0"/>
    </w:pPr>
    <w:rPr>
      <w:rFonts w:ascii="HuaweiSans-Regular" w:hAnsi="HuaweiSans-Regular" w:eastAsia="方正兰亭黑简体"/>
    </w:rPr>
  </w:style>
  <w:style w:type="paragraph" w:styleId="77">
    <w:name w:val="toc 9"/>
    <w:basedOn w:val="1"/>
    <w:next w:val="1"/>
    <w:qFormat/>
    <w:uiPriority w:val="39"/>
    <w:pPr>
      <w:ind w:left="3360"/>
    </w:pPr>
    <w:rPr>
      <w:sz w:val="24"/>
    </w:rPr>
  </w:style>
  <w:style w:type="paragraph" w:styleId="78">
    <w:name w:val="Body Text 2"/>
    <w:basedOn w:val="1"/>
    <w:semiHidden/>
    <w:qFormat/>
    <w:uiPriority w:val="0"/>
    <w:pPr>
      <w:spacing w:after="120" w:line="480" w:lineRule="auto"/>
    </w:pPr>
  </w:style>
  <w:style w:type="paragraph" w:styleId="79">
    <w:name w:val="List 4"/>
    <w:basedOn w:val="1"/>
    <w:semiHidden/>
    <w:qFormat/>
    <w:uiPriority w:val="0"/>
    <w:pPr>
      <w:ind w:left="100" w:leftChars="600" w:hanging="200" w:hangingChars="200"/>
    </w:pPr>
  </w:style>
  <w:style w:type="paragraph" w:styleId="80">
    <w:name w:val="List Continue 2"/>
    <w:basedOn w:val="1"/>
    <w:semiHidden/>
    <w:qFormat/>
    <w:uiPriority w:val="0"/>
    <w:pPr>
      <w:spacing w:after="120"/>
      <w:ind w:left="840" w:leftChars="400"/>
    </w:pPr>
  </w:style>
  <w:style w:type="paragraph" w:styleId="81">
    <w:name w:val="Message Header"/>
    <w:basedOn w:val="1"/>
    <w:semiHidden/>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rPr>
  </w:style>
  <w:style w:type="paragraph" w:styleId="82">
    <w:name w:val="HTML Preformatted"/>
    <w:basedOn w:val="1"/>
    <w:semiHidden/>
    <w:qFormat/>
    <w:uiPriority w:val="0"/>
    <w:rPr>
      <w:rFonts w:ascii="Courier New" w:hAnsi="Courier New" w:cs="Courier New"/>
    </w:rPr>
  </w:style>
  <w:style w:type="paragraph" w:styleId="83">
    <w:name w:val="Normal (Web)"/>
    <w:basedOn w:val="1"/>
    <w:semiHidden/>
    <w:qFormat/>
    <w:uiPriority w:val="0"/>
    <w:rPr>
      <w:rFonts w:cs="Times New Roman"/>
    </w:rPr>
  </w:style>
  <w:style w:type="paragraph" w:styleId="84">
    <w:name w:val="List Continue 3"/>
    <w:basedOn w:val="1"/>
    <w:semiHidden/>
    <w:qFormat/>
    <w:uiPriority w:val="0"/>
    <w:pPr>
      <w:spacing w:after="120"/>
      <w:ind w:left="1260" w:leftChars="600"/>
    </w:pPr>
  </w:style>
  <w:style w:type="paragraph" w:styleId="85">
    <w:name w:val="index 2"/>
    <w:basedOn w:val="1"/>
    <w:next w:val="1"/>
    <w:semiHidden/>
    <w:qFormat/>
    <w:uiPriority w:val="0"/>
    <w:pPr>
      <w:ind w:left="200" w:leftChars="200"/>
    </w:pPr>
    <w:rPr>
      <w:sz w:val="24"/>
    </w:rPr>
  </w:style>
  <w:style w:type="paragraph" w:styleId="86">
    <w:name w:val="Title"/>
    <w:basedOn w:val="1"/>
    <w:semiHidden/>
    <w:qFormat/>
    <w:uiPriority w:val="0"/>
    <w:pPr>
      <w:spacing w:before="240" w:after="60"/>
      <w:jc w:val="center"/>
      <w:outlineLvl w:val="0"/>
    </w:pPr>
    <w:rPr>
      <w:rFonts w:ascii="Arial" w:hAnsi="Arial"/>
      <w:b/>
      <w:bCs/>
      <w:sz w:val="32"/>
      <w:szCs w:val="32"/>
    </w:rPr>
  </w:style>
  <w:style w:type="paragraph" w:styleId="87">
    <w:name w:val="annotation subject"/>
    <w:basedOn w:val="29"/>
    <w:next w:val="29"/>
    <w:semiHidden/>
    <w:qFormat/>
    <w:uiPriority w:val="0"/>
    <w:rPr>
      <w:b/>
      <w:bCs/>
    </w:rPr>
  </w:style>
  <w:style w:type="paragraph" w:styleId="88">
    <w:name w:val="Body Text First Indent"/>
    <w:basedOn w:val="35"/>
    <w:semiHidden/>
    <w:qFormat/>
    <w:uiPriority w:val="0"/>
    <w:pPr>
      <w:ind w:firstLine="420" w:firstLineChars="100"/>
    </w:pPr>
  </w:style>
  <w:style w:type="paragraph" w:styleId="89">
    <w:name w:val="Body Text First Indent 2"/>
    <w:basedOn w:val="36"/>
    <w:semiHidden/>
    <w:qFormat/>
    <w:uiPriority w:val="0"/>
    <w:pPr>
      <w:ind w:firstLine="420" w:firstLineChars="200"/>
    </w:pPr>
  </w:style>
  <w:style w:type="table" w:styleId="91">
    <w:name w:val="Table Grid"/>
    <w:basedOn w:val="90"/>
    <w:uiPriority w:val="0"/>
    <w:pPr>
      <w:widowControl w:val="0"/>
      <w:adjustRightInd w:val="0"/>
      <w:snapToGrid w:val="0"/>
      <w:jc w:val="both"/>
    </w:pPr>
    <w:tblPr/>
  </w:style>
  <w:style w:type="table" w:styleId="92">
    <w:name w:val="Table Theme"/>
    <w:basedOn w:val="90"/>
    <w:semiHidden/>
    <w:qFormat/>
    <w:uiPriority w:val="0"/>
    <w:pPr>
      <w:adjustRightInd w:val="0"/>
      <w:snapToGrid w:val="0"/>
      <w:spacing w:before="160" w:after="160" w:line="240" w:lineRule="atLeast"/>
      <w:ind w:left="1701"/>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3">
    <w:name w:val="Table Colorful 1"/>
    <w:basedOn w:val="90"/>
    <w:semiHidden/>
    <w:qFormat/>
    <w:uiPriority w:val="0"/>
    <w:pPr>
      <w:adjustRightInd w:val="0"/>
      <w:snapToGrid w:val="0"/>
      <w:spacing w:before="160" w:after="160" w:line="240" w:lineRule="atLeast"/>
      <w:ind w:left="1701"/>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94">
    <w:name w:val="Table Colorful 2"/>
    <w:basedOn w:val="90"/>
    <w:semiHidden/>
    <w:qFormat/>
    <w:uiPriority w:val="0"/>
    <w:pPr>
      <w:adjustRightInd w:val="0"/>
      <w:snapToGrid w:val="0"/>
      <w:spacing w:before="160" w:after="160" w:line="240" w:lineRule="atLeast"/>
      <w:ind w:left="1701"/>
    </w:p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95">
    <w:name w:val="Table Colorful 3"/>
    <w:basedOn w:val="90"/>
    <w:semiHidden/>
    <w:qFormat/>
    <w:uiPriority w:val="0"/>
    <w:pPr>
      <w:adjustRightInd w:val="0"/>
      <w:snapToGrid w:val="0"/>
      <w:spacing w:before="160" w:after="160" w:line="240" w:lineRule="atLeast"/>
      <w:ind w:left="1701"/>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il"/>
          <w:tr2bl w:val="nil"/>
        </w:tcBorders>
        <w:shd w:val="solid" w:color="008080" w:fill="FFFFFF"/>
      </w:tcPr>
    </w:tblStylePr>
    <w:tblStylePr w:type="firstCol">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96">
    <w:name w:val="Table Elegant"/>
    <w:basedOn w:val="90"/>
    <w:semiHidden/>
    <w:qFormat/>
    <w:uiPriority w:val="0"/>
    <w:pPr>
      <w:adjustRightInd w:val="0"/>
      <w:snapToGrid w:val="0"/>
      <w:spacing w:before="160" w:after="160" w:line="240" w:lineRule="atLeast"/>
      <w:ind w:left="1701"/>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97">
    <w:name w:val="Table Classic 1"/>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90"/>
    <w:semiHidden/>
    <w:qFormat/>
    <w:uiPriority w:val="0"/>
    <w:pPr>
      <w:adjustRightInd w:val="0"/>
      <w:snapToGrid w:val="0"/>
      <w:spacing w:before="160" w:after="160" w:line="240" w:lineRule="atLeast"/>
      <w:ind w:left="1701"/>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90"/>
    <w:semiHidden/>
    <w:qFormat/>
    <w:uiPriority w:val="0"/>
    <w:pPr>
      <w:adjustRightInd w:val="0"/>
      <w:snapToGrid w:val="0"/>
      <w:spacing w:before="160" w:after="160" w:line="240" w:lineRule="atLeast"/>
      <w:ind w:left="1701"/>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il"/>
          <w:tr2bl w:val="nil"/>
        </w:tcBorders>
        <w:shd w:val="pct50" w:color="000080" w:fill="FFFFFF"/>
      </w:tcPr>
    </w:tblStylePr>
    <w:tblStylePr w:type="lastRow">
      <w:rPr>
        <w:color w:val="000080"/>
      </w:rPr>
      <w:tblPr/>
      <w:tcPr>
        <w:tcBorders>
          <w:bottom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Simple 1"/>
    <w:basedOn w:val="90"/>
    <w:semiHidden/>
    <w:qFormat/>
    <w:uiPriority w:val="0"/>
    <w:pPr>
      <w:adjustRightInd w:val="0"/>
      <w:snapToGrid w:val="0"/>
      <w:spacing w:before="160" w:after="160" w:line="240" w:lineRule="atLeast"/>
      <w:ind w:left="1701"/>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02">
    <w:name w:val="Table Simple 2"/>
    <w:basedOn w:val="90"/>
    <w:semiHidden/>
    <w:qFormat/>
    <w:uiPriority w:val="0"/>
    <w:pPr>
      <w:adjustRightInd w:val="0"/>
      <w:snapToGrid w:val="0"/>
      <w:spacing w:before="160" w:after="160" w:line="240" w:lineRule="atLeast"/>
      <w:ind w:left="1701"/>
    </w:pPr>
    <w:tblPr/>
    <w:tblStylePr w:type="firstRow">
      <w:rPr>
        <w:b/>
        <w:bCs/>
      </w:rPr>
      <w:tblPr/>
      <w:tcPr>
        <w:tcBorders>
          <w:bottom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left w:val="single" w:color="000000" w:sz="6" w:space="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103">
    <w:name w:val="Table Simple 3"/>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04">
    <w:name w:val="Table Subtle 1"/>
    <w:basedOn w:val="90"/>
    <w:semiHidden/>
    <w:qFormat/>
    <w:uiPriority w:val="0"/>
    <w:pPr>
      <w:adjustRightInd w:val="0"/>
      <w:snapToGrid w:val="0"/>
      <w:spacing w:before="160" w:after="160" w:line="240" w:lineRule="atLeast"/>
      <w:ind w:left="1701"/>
    </w:pPr>
    <w:tblPr>
      <w:tblStyleRowBandSize w:val="1"/>
    </w:tblPr>
    <w:tblStylePr w:type="firstRow">
      <w:tblPr/>
      <w:tcPr>
        <w:tcBorders>
          <w:top w:val="single" w:color="000000" w:sz="6" w:space="0"/>
          <w:bottom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left w:val="single" w:color="000000" w:sz="12" w:space="0"/>
          <w:tl2br w:val="nil"/>
          <w:tr2bl w:val="nil"/>
        </w:tcBorders>
      </w:tcPr>
    </w:tblStylePr>
    <w:tblStylePr w:type="band1Horz">
      <w:tblPr/>
      <w:tcPr>
        <w:tcBorders>
          <w:bottom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Subtle 2"/>
    <w:basedOn w:val="90"/>
    <w:semiHidden/>
    <w:qFormat/>
    <w:uiPriority w:val="0"/>
    <w:pPr>
      <w:adjustRightInd w:val="0"/>
      <w:snapToGrid w:val="0"/>
      <w:spacing w:before="160" w:after="160" w:line="240" w:lineRule="atLeast"/>
      <w:ind w:left="1701"/>
    </w:pPr>
    <w:tblPr>
      <w:tblBorders>
        <w:left w:val="single" w:color="000000" w:sz="6" w:space="0"/>
        <w:right w:val="single" w:color="000000" w:sz="6" w:space="0"/>
      </w:tblBorders>
    </w:tblPr>
    <w:tblStylePr w:type="firstRow">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left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3D effects 1"/>
    <w:basedOn w:val="90"/>
    <w:semiHidden/>
    <w:qFormat/>
    <w:uiPriority w:val="0"/>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left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107">
    <w:name w:val="Table 3D effects 2"/>
    <w:basedOn w:val="90"/>
    <w:semiHidden/>
    <w:qFormat/>
    <w:uiPriority w:val="0"/>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8">
    <w:name w:val="Table 3D effects 3"/>
    <w:basedOn w:val="90"/>
    <w:semiHidden/>
    <w:qFormat/>
    <w:uiPriority w:val="0"/>
    <w:pPr>
      <w:adjustRightInd w:val="0"/>
      <w:snapToGrid w:val="0"/>
      <w:spacing w:before="160" w:after="160" w:line="240" w:lineRule="atLeast"/>
      <w:ind w:left="1701"/>
    </w:p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9">
    <w:name w:val="Table List 1"/>
    <w:basedOn w:val="90"/>
    <w:semiHidden/>
    <w:qFormat/>
    <w:uiPriority w:val="0"/>
    <w:pPr>
      <w:adjustRightInd w:val="0"/>
      <w:snapToGrid w:val="0"/>
      <w:spacing w:before="160" w:after="160" w:line="240" w:lineRule="atLeast"/>
      <w:ind w:left="1701"/>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0">
    <w:name w:val="Table List 2"/>
    <w:basedOn w:val="90"/>
    <w:semiHidden/>
    <w:qFormat/>
    <w:uiPriority w:val="0"/>
    <w:pPr>
      <w:adjustRightInd w:val="0"/>
      <w:snapToGrid w:val="0"/>
      <w:spacing w:before="160" w:after="160" w:line="240" w:lineRule="atLeast"/>
      <w:ind w:left="1701"/>
    </w:pPr>
    <w:tblPr>
      <w:tblBorders>
        <w:bottom w:val="single" w:color="808080" w:sz="12" w:space="0"/>
      </w:tblBorders>
    </w:tblPr>
    <w:tblStylePr w:type="firstRow">
      <w:rPr>
        <w:b/>
        <w:bCs/>
        <w:color w:val="FFFFFF"/>
      </w:rPr>
      <w:tblPr/>
      <w:tcPr>
        <w:tcBorders>
          <w:bottom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1">
    <w:name w:val="Table List 3"/>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12">
    <w:name w:val="Table List 4"/>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table" w:styleId="113">
    <w:name w:val="Table List 5"/>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il"/>
          <w:tr2bl w:val="nil"/>
        </w:tcBorders>
      </w:tcPr>
    </w:tblStylePr>
    <w:tblStylePr w:type="firstCol">
      <w:rPr>
        <w:b/>
        <w:bCs/>
      </w:rPr>
      <w:tblPr/>
      <w:tcPr>
        <w:tcBorders>
          <w:tl2br w:val="nil"/>
          <w:tr2bl w:val="nil"/>
        </w:tcBorders>
      </w:tcPr>
    </w:tblStylePr>
  </w:style>
  <w:style w:type="table" w:styleId="114">
    <w:name w:val="Table List 6"/>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15">
    <w:name w:val="Table List 7"/>
    <w:basedOn w:val="90"/>
    <w:semiHidden/>
    <w:qFormat/>
    <w:uiPriority w:val="0"/>
    <w:pPr>
      <w:adjustRightInd w:val="0"/>
      <w:snapToGrid w:val="0"/>
      <w:spacing w:before="160" w:after="160" w:line="240" w:lineRule="atLeast"/>
      <w:ind w:left="1701"/>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16">
    <w:name w:val="Table List 8"/>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table" w:styleId="117">
    <w:name w:val="Table Contemporary"/>
    <w:basedOn w:val="90"/>
    <w:semiHidden/>
    <w:qFormat/>
    <w:uiPriority w:val="0"/>
    <w:pPr>
      <w:adjustRightInd w:val="0"/>
      <w:snapToGrid w:val="0"/>
      <w:spacing w:before="160" w:after="160" w:line="240" w:lineRule="atLeast"/>
      <w:ind w:left="1701"/>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8">
    <w:name w:val="Table Columns 1"/>
    <w:basedOn w:val="90"/>
    <w:semiHidden/>
    <w:qFormat/>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9">
    <w:name w:val="Table Columns 2"/>
    <w:basedOn w:val="90"/>
    <w:semiHidden/>
    <w:qFormat/>
    <w:uiPriority w:val="0"/>
    <w:pPr>
      <w:adjustRightInd w:val="0"/>
      <w:snapToGrid w:val="0"/>
      <w:spacing w:before="160" w:after="160" w:line="240" w:lineRule="atLeast"/>
      <w:ind w:left="1701"/>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20">
    <w:name w:val="Table Columns 3"/>
    <w:basedOn w:val="90"/>
    <w:semiHidden/>
    <w:qFormat/>
    <w:uiPriority w:val="0"/>
    <w:pPr>
      <w:adjustRightInd w:val="0"/>
      <w:snapToGrid w:val="0"/>
      <w:spacing w:before="160" w:after="160" w:line="240" w:lineRule="atLeast"/>
      <w:ind w:left="1701"/>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21">
    <w:name w:val="Table Columns 4"/>
    <w:basedOn w:val="90"/>
    <w:semiHidden/>
    <w:qFormat/>
    <w:uiPriority w:val="0"/>
    <w:pPr>
      <w:adjustRightInd w:val="0"/>
      <w:snapToGrid w:val="0"/>
      <w:spacing w:before="160" w:after="160" w:line="240" w:lineRule="atLeast"/>
      <w:ind w:left="1701"/>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2">
    <w:name w:val="Table Columns 5"/>
    <w:basedOn w:val="90"/>
    <w:semiHidden/>
    <w:qFormat/>
    <w:uiPriority w:val="0"/>
    <w:pPr>
      <w:adjustRightInd w:val="0"/>
      <w:snapToGrid w:val="0"/>
      <w:spacing w:before="160" w:after="160" w:line="240" w:lineRule="atLeast"/>
      <w:ind w:left="1701"/>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3">
    <w:name w:val="Table Grid 1"/>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24">
    <w:name w:val="Table Grid 2"/>
    <w:basedOn w:val="90"/>
    <w:semiHidden/>
    <w:qFormat/>
    <w:uiPriority w:val="0"/>
    <w:pPr>
      <w:adjustRightInd w:val="0"/>
      <w:snapToGrid w:val="0"/>
      <w:spacing w:before="160" w:after="160" w:line="240" w:lineRule="atLeast"/>
      <w:ind w:left="1701"/>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25">
    <w:name w:val="Table Grid 3"/>
    <w:basedOn w:val="90"/>
    <w:semiHidden/>
    <w:qFormat/>
    <w:uiPriority w:val="0"/>
    <w:pPr>
      <w:adjustRightInd w:val="0"/>
      <w:snapToGrid w:val="0"/>
      <w:spacing w:before="160" w:after="160" w:line="240" w:lineRule="atLeast"/>
      <w:ind w:left="1701"/>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6">
    <w:name w:val="Table Grid 4"/>
    <w:basedOn w:val="90"/>
    <w:semiHidden/>
    <w:qFormat/>
    <w:uiPriority w:val="0"/>
    <w:pPr>
      <w:adjustRightInd w:val="0"/>
      <w:snapToGrid w:val="0"/>
      <w:spacing w:before="160" w:after="160" w:line="240" w:lineRule="atLeast"/>
      <w:ind w:left="1701"/>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27">
    <w:name w:val="Table Grid 5"/>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8">
    <w:name w:val="Table Grid 6"/>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29">
    <w:name w:val="Table Grid 7"/>
    <w:basedOn w:val="90"/>
    <w:semiHidden/>
    <w:qFormat/>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30">
    <w:name w:val="Table Grid 8"/>
    <w:basedOn w:val="90"/>
    <w:semiHidden/>
    <w:qFormat/>
    <w:uiPriority w:val="0"/>
    <w:pPr>
      <w:adjustRightInd w:val="0"/>
      <w:snapToGrid w:val="0"/>
      <w:spacing w:before="160" w:after="160" w:line="240" w:lineRule="atLeast"/>
      <w:ind w:left="1701"/>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31">
    <w:name w:val="Table Web 1"/>
    <w:basedOn w:val="90"/>
    <w:semiHidden/>
    <w:qFormat/>
    <w:uiPriority w:val="0"/>
    <w:pPr>
      <w:adjustRightInd w:val="0"/>
      <w:snapToGrid w:val="0"/>
      <w:spacing w:before="160" w:after="160" w:line="240" w:lineRule="atLeast"/>
      <w:ind w:left="1701"/>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2">
    <w:name w:val="Table Web 2"/>
    <w:basedOn w:val="90"/>
    <w:semiHidden/>
    <w:qFormat/>
    <w:uiPriority w:val="0"/>
    <w:pPr>
      <w:adjustRightInd w:val="0"/>
      <w:snapToGrid w:val="0"/>
      <w:spacing w:before="160" w:after="160" w:line="240" w:lineRule="atLeast"/>
      <w:ind w:left="1701"/>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3">
    <w:name w:val="Table Web 3"/>
    <w:basedOn w:val="90"/>
    <w:semiHidden/>
    <w:qFormat/>
    <w:uiPriority w:val="0"/>
    <w:pPr>
      <w:adjustRightInd w:val="0"/>
      <w:snapToGrid w:val="0"/>
      <w:spacing w:before="160" w:after="160" w:line="240" w:lineRule="atLeast"/>
      <w:ind w:left="1701"/>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4">
    <w:name w:val="Table Professional"/>
    <w:basedOn w:val="90"/>
    <w:semiHidden/>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5">
    <w:name w:val="Medium Shading 2 Accent 5"/>
    <w:basedOn w:val="90"/>
    <w:qFormat/>
    <w:uiPriority w:val="64"/>
    <w:rPr>
      <w:rFonts w:asciiTheme="minorHAnsi" w:hAnsiTheme="minorHAnsi" w:eastAsiaTheme="minorEastAsia" w:cstheme="minorBidi"/>
      <w:sz w:val="22"/>
      <w:szCs w:val="22"/>
    </w:r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character" w:styleId="137">
    <w:name w:val="Strong"/>
    <w:basedOn w:val="136"/>
    <w:semiHidden/>
    <w:qFormat/>
    <w:uiPriority w:val="0"/>
    <w:rPr>
      <w:b/>
      <w:bCs/>
    </w:rPr>
  </w:style>
  <w:style w:type="character" w:styleId="138">
    <w:name w:val="endnote reference"/>
    <w:basedOn w:val="136"/>
    <w:semiHidden/>
    <w:qFormat/>
    <w:uiPriority w:val="0"/>
    <w:rPr>
      <w:vertAlign w:val="superscript"/>
    </w:rPr>
  </w:style>
  <w:style w:type="character" w:styleId="139">
    <w:name w:val="page number"/>
    <w:basedOn w:val="136"/>
    <w:semiHidden/>
    <w:qFormat/>
    <w:uiPriority w:val="0"/>
  </w:style>
  <w:style w:type="character" w:styleId="140">
    <w:name w:val="FollowedHyperlink"/>
    <w:semiHidden/>
    <w:qFormat/>
    <w:uiPriority w:val="0"/>
    <w:rPr>
      <w:color w:val="800080"/>
      <w:u w:val="none"/>
    </w:rPr>
  </w:style>
  <w:style w:type="character" w:styleId="141">
    <w:name w:val="Emphasis"/>
    <w:basedOn w:val="136"/>
    <w:semiHidden/>
    <w:qFormat/>
    <w:uiPriority w:val="0"/>
    <w:rPr>
      <w:i/>
      <w:iCs/>
    </w:rPr>
  </w:style>
  <w:style w:type="character" w:styleId="142">
    <w:name w:val="line number"/>
    <w:basedOn w:val="136"/>
    <w:semiHidden/>
    <w:qFormat/>
    <w:uiPriority w:val="0"/>
  </w:style>
  <w:style w:type="character" w:styleId="143">
    <w:name w:val="HTML Definition"/>
    <w:basedOn w:val="136"/>
    <w:semiHidden/>
    <w:qFormat/>
    <w:uiPriority w:val="0"/>
    <w:rPr>
      <w:i/>
      <w:iCs/>
    </w:rPr>
  </w:style>
  <w:style w:type="character" w:styleId="144">
    <w:name w:val="HTML Typewriter"/>
    <w:basedOn w:val="136"/>
    <w:semiHidden/>
    <w:qFormat/>
    <w:uiPriority w:val="0"/>
    <w:rPr>
      <w:rFonts w:ascii="Courier New" w:hAnsi="Courier New" w:cs="Courier New"/>
      <w:sz w:val="20"/>
      <w:szCs w:val="20"/>
    </w:rPr>
  </w:style>
  <w:style w:type="character" w:styleId="145">
    <w:name w:val="HTML Acronym"/>
    <w:basedOn w:val="136"/>
    <w:semiHidden/>
    <w:qFormat/>
    <w:uiPriority w:val="0"/>
  </w:style>
  <w:style w:type="character" w:styleId="146">
    <w:name w:val="HTML Variable"/>
    <w:basedOn w:val="136"/>
    <w:semiHidden/>
    <w:qFormat/>
    <w:uiPriority w:val="0"/>
    <w:rPr>
      <w:i/>
      <w:iCs/>
    </w:rPr>
  </w:style>
  <w:style w:type="character" w:styleId="147">
    <w:name w:val="Hyperlink"/>
    <w:qFormat/>
    <w:uiPriority w:val="99"/>
    <w:rPr>
      <w:color w:val="0000FF"/>
      <w:u w:val="none"/>
    </w:rPr>
  </w:style>
  <w:style w:type="character" w:styleId="148">
    <w:name w:val="HTML Code"/>
    <w:basedOn w:val="136"/>
    <w:semiHidden/>
    <w:qFormat/>
    <w:uiPriority w:val="0"/>
    <w:rPr>
      <w:rFonts w:ascii="Courier New" w:hAnsi="Courier New" w:cs="Courier New"/>
      <w:sz w:val="20"/>
      <w:szCs w:val="20"/>
    </w:rPr>
  </w:style>
  <w:style w:type="character" w:styleId="149">
    <w:name w:val="annotation reference"/>
    <w:basedOn w:val="136"/>
    <w:semiHidden/>
    <w:qFormat/>
    <w:uiPriority w:val="0"/>
    <w:rPr>
      <w:sz w:val="21"/>
      <w:szCs w:val="21"/>
    </w:rPr>
  </w:style>
  <w:style w:type="character" w:styleId="150">
    <w:name w:val="HTML Cite"/>
    <w:basedOn w:val="136"/>
    <w:semiHidden/>
    <w:qFormat/>
    <w:uiPriority w:val="0"/>
    <w:rPr>
      <w:i/>
      <w:iCs/>
    </w:rPr>
  </w:style>
  <w:style w:type="character" w:styleId="151">
    <w:name w:val="footnote reference"/>
    <w:basedOn w:val="136"/>
    <w:semiHidden/>
    <w:qFormat/>
    <w:uiPriority w:val="0"/>
    <w:rPr>
      <w:vertAlign w:val="superscript"/>
    </w:rPr>
  </w:style>
  <w:style w:type="character" w:styleId="152">
    <w:name w:val="HTML Keyboard"/>
    <w:basedOn w:val="136"/>
    <w:semiHidden/>
    <w:qFormat/>
    <w:uiPriority w:val="0"/>
    <w:rPr>
      <w:rFonts w:ascii="Courier New" w:hAnsi="Courier New" w:cs="Courier New"/>
      <w:sz w:val="20"/>
      <w:szCs w:val="20"/>
    </w:rPr>
  </w:style>
  <w:style w:type="character" w:styleId="153">
    <w:name w:val="HTML Sample"/>
    <w:basedOn w:val="136"/>
    <w:semiHidden/>
    <w:qFormat/>
    <w:uiPriority w:val="0"/>
    <w:rPr>
      <w:rFonts w:ascii="Courier New" w:hAnsi="Courier New" w:cs="Courier New"/>
    </w:rPr>
  </w:style>
  <w:style w:type="paragraph" w:customStyle="1" w:styleId="154">
    <w:name w:val="Cover1"/>
    <w:basedOn w:val="1"/>
    <w:uiPriority w:val="0"/>
    <w:pPr>
      <w:spacing w:line="240" w:lineRule="auto"/>
      <w:ind w:left="0"/>
    </w:pPr>
    <w:rPr>
      <w:rFonts w:ascii="Arial" w:hAnsi="Arial" w:eastAsia="黑体"/>
      <w:b/>
      <w:bCs/>
      <w:sz w:val="48"/>
      <w:szCs w:val="48"/>
    </w:rPr>
  </w:style>
  <w:style w:type="paragraph" w:customStyle="1" w:styleId="155">
    <w:name w:val="Cover 4"/>
    <w:basedOn w:val="156"/>
    <w:uiPriority w:val="0"/>
    <w:pPr>
      <w:spacing w:before="0" w:after="0" w:line="240" w:lineRule="auto"/>
      <w:jc w:val="both"/>
    </w:pPr>
    <w:rPr>
      <w:sz w:val="21"/>
      <w:szCs w:val="21"/>
    </w:rPr>
  </w:style>
  <w:style w:type="paragraph" w:customStyle="1" w:styleId="156">
    <w:name w:val="Cover 3"/>
    <w:basedOn w:val="1"/>
    <w:qFormat/>
    <w:uiPriority w:val="0"/>
    <w:pPr>
      <w:widowControl w:val="0"/>
      <w:topLinePunct w:val="0"/>
      <w:ind w:left="0"/>
    </w:pPr>
    <w:rPr>
      <w:rFonts w:ascii="Arial" w:hAnsi="Arial" w:eastAsia="黑体"/>
      <w:b/>
      <w:bCs/>
      <w:spacing w:val="-4"/>
      <w:sz w:val="22"/>
      <w:szCs w:val="22"/>
    </w:rPr>
  </w:style>
  <w:style w:type="character" w:customStyle="1" w:styleId="157">
    <w:name w:val="页眉 Char"/>
    <w:basedOn w:val="136"/>
    <w:link w:val="59"/>
    <w:semiHidden/>
    <w:uiPriority w:val="0"/>
    <w:rPr>
      <w:rFonts w:cs="Arial"/>
      <w:kern w:val="2"/>
      <w:sz w:val="2"/>
      <w:szCs w:val="2"/>
    </w:rPr>
  </w:style>
  <w:style w:type="table" w:customStyle="1" w:styleId="158">
    <w:name w:val="Table No Frame"/>
    <w:basedOn w:val="91"/>
    <w:semiHidden/>
    <w:uiPriority w:val="0"/>
    <w:pPr>
      <w:adjustRightInd/>
      <w:snapToGrid/>
      <w:jc w:val="left"/>
    </w:pPr>
    <w:tblPr/>
    <w:trPr>
      <w:cantSplit/>
    </w:trPr>
  </w:style>
  <w:style w:type="paragraph" w:customStyle="1" w:styleId="159">
    <w:name w:val="Figure"/>
    <w:basedOn w:val="1"/>
    <w:next w:val="1"/>
    <w:uiPriority w:val="0"/>
  </w:style>
  <w:style w:type="paragraph" w:customStyle="1" w:styleId="160">
    <w:name w:val="Figure Description"/>
    <w:next w:val="159"/>
    <w:uiPriority w:val="0"/>
    <w:pPr>
      <w:keepNext/>
      <w:adjustRightInd w:val="0"/>
      <w:snapToGrid w:val="0"/>
      <w:spacing w:before="320" w:after="80" w:line="240" w:lineRule="atLeast"/>
      <w:ind w:left="1701"/>
      <w:outlineLvl w:val="7"/>
    </w:pPr>
    <w:rPr>
      <w:rFonts w:ascii="Times New Roman" w:hAnsi="Times New Roman" w:eastAsia="黑体" w:cs="Arial"/>
      <w:spacing w:val="-4"/>
      <w:kern w:val="2"/>
      <w:sz w:val="21"/>
      <w:szCs w:val="21"/>
      <w:lang w:val="en-US" w:eastAsia="zh-CN" w:bidi="ar-SA"/>
    </w:rPr>
  </w:style>
  <w:style w:type="paragraph" w:customStyle="1" w:styleId="161">
    <w:name w:val="Figure Text"/>
    <w:uiPriority w:val="0"/>
    <w:pPr>
      <w:widowControl w:val="0"/>
      <w:adjustRightInd w:val="0"/>
      <w:snapToGrid w:val="0"/>
      <w:spacing w:line="240" w:lineRule="atLeast"/>
    </w:pPr>
    <w:rPr>
      <w:rFonts w:ascii="Times New Roman" w:hAnsi="Times New Roman" w:eastAsia="宋体" w:cs="Arial"/>
      <w:sz w:val="18"/>
      <w:szCs w:val="18"/>
      <w:lang w:val="en-US" w:eastAsia="en-US" w:bidi="ar-SA"/>
    </w:rPr>
  </w:style>
  <w:style w:type="paragraph" w:customStyle="1" w:styleId="162">
    <w:name w:val="Heading Right"/>
    <w:basedOn w:val="1"/>
    <w:uiPriority w:val="0"/>
    <w:pPr>
      <w:spacing w:before="0" w:after="0"/>
      <w:ind w:left="0"/>
      <w:jc w:val="right"/>
    </w:pPr>
  </w:style>
  <w:style w:type="paragraph" w:customStyle="1" w:styleId="163">
    <w:name w:val="Heading1 No Number"/>
    <w:basedOn w:val="3"/>
    <w:next w:val="1"/>
    <w:link w:val="271"/>
    <w:uiPriority w:val="0"/>
    <w:pPr>
      <w:pageBreakBefore/>
      <w:numPr>
        <w:numId w:val="0"/>
      </w:numPr>
    </w:pPr>
  </w:style>
  <w:style w:type="paragraph" w:customStyle="1" w:styleId="164">
    <w:name w:val="Heading2 No Number"/>
    <w:basedOn w:val="4"/>
    <w:next w:val="1"/>
    <w:link w:val="275"/>
    <w:uiPriority w:val="0"/>
    <w:pPr>
      <w:numPr>
        <w:ilvl w:val="0"/>
        <w:numId w:val="0"/>
      </w:numPr>
    </w:pPr>
  </w:style>
  <w:style w:type="paragraph" w:customStyle="1" w:styleId="165">
    <w:name w:val="Heading3 No Number"/>
    <w:basedOn w:val="5"/>
    <w:next w:val="1"/>
    <w:link w:val="278"/>
    <w:uiPriority w:val="0"/>
    <w:pPr>
      <w:numPr>
        <w:ilvl w:val="0"/>
        <w:numId w:val="0"/>
      </w:numPr>
      <w:outlineLvl w:val="9"/>
    </w:pPr>
    <w:rPr>
      <w:rFonts w:cs="Book Antiqua"/>
      <w:sz w:val="26"/>
    </w:rPr>
  </w:style>
  <w:style w:type="paragraph" w:customStyle="1" w:styleId="166">
    <w:name w:val="Heading4 No Number"/>
    <w:basedOn w:val="1"/>
    <w:semiHidden/>
    <w:uiPriority w:val="0"/>
    <w:pPr>
      <w:keepNext/>
      <w:spacing w:before="200"/>
    </w:pPr>
    <w:rPr>
      <w:rFonts w:eastAsia="黑体"/>
      <w:bCs/>
      <w:spacing w:val="-4"/>
    </w:rPr>
  </w:style>
  <w:style w:type="paragraph" w:customStyle="1" w:styleId="167">
    <w:name w:val="About This Chapter"/>
    <w:basedOn w:val="164"/>
    <w:next w:val="1"/>
    <w:uiPriority w:val="0"/>
    <w:pPr>
      <w:spacing w:after="560"/>
    </w:pPr>
  </w:style>
  <w:style w:type="paragraph" w:customStyle="1" w:styleId="168">
    <w:name w:val="Item List"/>
    <w:link w:val="265"/>
    <w:uiPriority w:val="0"/>
    <w:pPr>
      <w:numPr>
        <w:ilvl w:val="0"/>
        <w:numId w:val="5"/>
      </w:numPr>
      <w:adjustRightInd w:val="0"/>
      <w:snapToGrid w:val="0"/>
      <w:spacing w:before="80" w:after="80" w:line="240" w:lineRule="atLeast"/>
    </w:pPr>
    <w:rPr>
      <w:rFonts w:ascii="FrutigerNext LT Regular" w:hAnsi="FrutigerNext LT Regular" w:eastAsia="华文细黑" w:cs="Arial"/>
      <w:kern w:val="2"/>
      <w:sz w:val="21"/>
      <w:szCs w:val="21"/>
      <w:lang w:val="en-US" w:eastAsia="zh-CN" w:bidi="ar-SA"/>
    </w:rPr>
  </w:style>
  <w:style w:type="paragraph" w:customStyle="1" w:styleId="169">
    <w:name w:val="Item List in Table"/>
    <w:basedOn w:val="1"/>
    <w:uiPriority w:val="0"/>
    <w:pPr>
      <w:numPr>
        <w:ilvl w:val="0"/>
        <w:numId w:val="6"/>
      </w:numPr>
      <w:tabs>
        <w:tab w:val="left" w:pos="284"/>
      </w:tabs>
      <w:ind w:left="284" w:hanging="284"/>
    </w:pPr>
  </w:style>
  <w:style w:type="paragraph" w:customStyle="1" w:styleId="170">
    <w:name w:val="Item List Text"/>
    <w:uiPriority w:val="0"/>
    <w:pPr>
      <w:adjustRightInd w:val="0"/>
      <w:snapToGrid w:val="0"/>
      <w:spacing w:before="80" w:after="80" w:line="240" w:lineRule="atLeast"/>
      <w:ind w:left="2126"/>
    </w:pPr>
    <w:rPr>
      <w:rFonts w:ascii="Times New Roman" w:hAnsi="Times New Roman" w:eastAsia="宋体" w:cs="Times New Roman"/>
      <w:kern w:val="2"/>
      <w:sz w:val="21"/>
      <w:szCs w:val="21"/>
      <w:lang w:val="en-US" w:eastAsia="zh-CN" w:bidi="ar-SA"/>
    </w:rPr>
  </w:style>
  <w:style w:type="paragraph" w:customStyle="1" w:styleId="171">
    <w:name w:val="Item Step"/>
    <w:uiPriority w:val="0"/>
    <w:pPr>
      <w:numPr>
        <w:ilvl w:val="6"/>
        <w:numId w:val="1"/>
      </w:numPr>
      <w:adjustRightInd w:val="0"/>
      <w:snapToGrid w:val="0"/>
      <w:spacing w:before="80" w:after="80" w:line="240" w:lineRule="atLeast"/>
      <w:outlineLvl w:val="6"/>
    </w:pPr>
    <w:rPr>
      <w:rFonts w:ascii="Times New Roman" w:hAnsi="Times New Roman" w:eastAsia="宋体" w:cs="Arial"/>
      <w:sz w:val="21"/>
      <w:szCs w:val="21"/>
      <w:lang w:val="en-US" w:eastAsia="zh-CN" w:bidi="ar-SA"/>
    </w:rPr>
  </w:style>
  <w:style w:type="paragraph" w:customStyle="1" w:styleId="172">
    <w:name w:val="Manual Title1"/>
    <w:semiHidden/>
    <w:uiPriority w:val="0"/>
    <w:rPr>
      <w:rFonts w:ascii="Arial" w:hAnsi="Arial" w:eastAsia="黑体" w:cs="Times New Roman"/>
      <w:sz w:val="30"/>
      <w:lang w:val="en-US" w:eastAsia="en-US" w:bidi="ar-SA"/>
    </w:rPr>
  </w:style>
  <w:style w:type="paragraph" w:customStyle="1" w:styleId="173">
    <w:name w:val="CAUTION Heading"/>
    <w:basedOn w:val="1"/>
    <w:uiPriority w:val="0"/>
    <w:pPr>
      <w:keepNext/>
      <w:pBdr>
        <w:top w:val="single" w:color="auto" w:sz="12" w:space="4"/>
      </w:pBdr>
    </w:pPr>
    <w:rPr>
      <w:rFonts w:ascii="Book Antiqua" w:hAnsi="Book Antiqua" w:eastAsia="黑体"/>
      <w:bCs/>
    </w:rPr>
  </w:style>
  <w:style w:type="paragraph" w:customStyle="1" w:styleId="174">
    <w:name w:val="Notes Heading in Table"/>
    <w:next w:val="175"/>
    <w:uiPriority w:val="0"/>
    <w:pPr>
      <w:keepNext/>
      <w:adjustRightInd w:val="0"/>
      <w:snapToGrid w:val="0"/>
      <w:spacing w:before="80" w:after="40" w:line="240" w:lineRule="atLeast"/>
    </w:pPr>
    <w:rPr>
      <w:rFonts w:ascii="Times New Roman" w:hAnsi="Times New Roman" w:eastAsia="黑体" w:cs="Arial"/>
      <w:bCs/>
      <w:kern w:val="2"/>
      <w:sz w:val="18"/>
      <w:szCs w:val="18"/>
      <w:lang w:val="en-US" w:eastAsia="zh-CN" w:bidi="ar-SA"/>
    </w:rPr>
  </w:style>
  <w:style w:type="paragraph" w:customStyle="1" w:styleId="175">
    <w:name w:val="Notes Text in Table"/>
    <w:uiPriority w:val="0"/>
    <w:pPr>
      <w:widowControl w:val="0"/>
      <w:adjustRightInd w:val="0"/>
      <w:snapToGrid w:val="0"/>
      <w:spacing w:before="40" w:after="80" w:line="240" w:lineRule="atLeast"/>
      <w:ind w:left="170"/>
    </w:pPr>
    <w:rPr>
      <w:rFonts w:ascii="Times New Roman" w:hAnsi="Times New Roman" w:eastAsia="楷体_GB2312" w:cs="Arial"/>
      <w:iCs/>
      <w:kern w:val="2"/>
      <w:szCs w:val="18"/>
      <w:lang w:val="en-US" w:eastAsia="zh-CN" w:bidi="ar-SA"/>
    </w:rPr>
  </w:style>
  <w:style w:type="paragraph" w:customStyle="1" w:styleId="176">
    <w:name w:val="CAUTION Text"/>
    <w:basedOn w:val="1"/>
    <w:uiPriority w:val="0"/>
    <w:pPr>
      <w:keepLines/>
      <w:pBdr>
        <w:bottom w:val="single" w:color="auto" w:sz="12" w:space="4"/>
      </w:pBdr>
    </w:pPr>
    <w:rPr>
      <w:rFonts w:eastAsia="楷体_GB2312"/>
      <w:iCs/>
    </w:rPr>
  </w:style>
  <w:style w:type="paragraph" w:customStyle="1" w:styleId="177">
    <w:name w:val="CAUTION Text List"/>
    <w:basedOn w:val="176"/>
    <w:uiPriority w:val="0"/>
    <w:pPr>
      <w:keepNext/>
      <w:numPr>
        <w:ilvl w:val="0"/>
        <w:numId w:val="7"/>
      </w:numPr>
    </w:pPr>
  </w:style>
  <w:style w:type="paragraph" w:customStyle="1" w:styleId="178">
    <w:name w:val="表格1"/>
    <w:basedOn w:val="179"/>
    <w:link w:val="234"/>
    <w:uiPriority w:val="0"/>
    <w:pPr>
      <w:jc w:val="center"/>
    </w:pPr>
    <w:rPr>
      <w:b/>
    </w:rPr>
  </w:style>
  <w:style w:type="paragraph" w:customStyle="1" w:styleId="179">
    <w:name w:val="Table Heading"/>
    <w:basedOn w:val="1"/>
    <w:link w:val="205"/>
    <w:qFormat/>
    <w:uiPriority w:val="0"/>
    <w:pPr>
      <w:keepNext/>
      <w:widowControl w:val="0"/>
      <w:ind w:left="0"/>
    </w:pPr>
    <w:rPr>
      <w:rFonts w:ascii="Book Antiqua" w:hAnsi="Book Antiqua" w:eastAsia="黑体" w:cs="Book Antiqua"/>
      <w:bCs/>
      <w:snapToGrid w:val="0"/>
    </w:rPr>
  </w:style>
  <w:style w:type="paragraph" w:customStyle="1" w:styleId="180">
    <w:name w:val="Step"/>
    <w:basedOn w:val="1"/>
    <w:link w:val="263"/>
    <w:uiPriority w:val="0"/>
    <w:pPr>
      <w:tabs>
        <w:tab w:val="left" w:pos="1701"/>
      </w:tabs>
      <w:ind w:left="1701" w:hanging="159"/>
      <w:outlineLvl w:val="5"/>
    </w:pPr>
    <w:rPr>
      <w:snapToGrid w:val="0"/>
    </w:rPr>
  </w:style>
  <w:style w:type="paragraph" w:customStyle="1" w:styleId="181">
    <w:name w:val="Sub Item List"/>
    <w:basedOn w:val="1"/>
    <w:uiPriority w:val="0"/>
    <w:pPr>
      <w:numPr>
        <w:ilvl w:val="0"/>
        <w:numId w:val="8"/>
      </w:numPr>
    </w:pPr>
  </w:style>
  <w:style w:type="paragraph" w:customStyle="1" w:styleId="182">
    <w:name w:val="Sub Item List Text"/>
    <w:uiPriority w:val="0"/>
    <w:pPr>
      <w:adjustRightInd w:val="0"/>
      <w:snapToGrid w:val="0"/>
      <w:spacing w:before="80" w:after="80" w:line="240" w:lineRule="atLeast"/>
      <w:ind w:left="2410"/>
    </w:pPr>
    <w:rPr>
      <w:rFonts w:ascii="Times New Roman" w:hAnsi="Times New Roman" w:eastAsia="宋体" w:cs="Times New Roman"/>
      <w:kern w:val="2"/>
      <w:sz w:val="21"/>
      <w:szCs w:val="21"/>
      <w:lang w:val="en-US" w:eastAsia="zh-CN" w:bidi="ar-SA"/>
    </w:rPr>
  </w:style>
  <w:style w:type="paragraph" w:customStyle="1" w:styleId="183">
    <w:name w:val="Table Description"/>
    <w:basedOn w:val="1"/>
    <w:next w:val="1"/>
    <w:uiPriority w:val="0"/>
    <w:pPr>
      <w:keepNext/>
      <w:topLinePunct w:val="0"/>
      <w:spacing w:before="320"/>
      <w:ind w:left="1701"/>
      <w:outlineLvl w:val="8"/>
    </w:pPr>
    <w:rPr>
      <w:rFonts w:eastAsia="黑体"/>
      <w:spacing w:val="-4"/>
    </w:rPr>
  </w:style>
  <w:style w:type="paragraph" w:customStyle="1" w:styleId="184">
    <w:name w:val="Table Note"/>
    <w:basedOn w:val="1"/>
    <w:uiPriority w:val="0"/>
    <w:rPr>
      <w:sz w:val="18"/>
      <w:szCs w:val="18"/>
    </w:rPr>
  </w:style>
  <w:style w:type="paragraph" w:customStyle="1" w:styleId="185">
    <w:name w:val="Terminal Display"/>
    <w:uiPriority w:val="0"/>
    <w:pPr>
      <w:snapToGrid w:val="0"/>
      <w:spacing w:line="240" w:lineRule="atLeast"/>
      <w:ind w:left="1701"/>
    </w:pPr>
    <w:rPr>
      <w:rFonts w:ascii="Courier New" w:hAnsi="Courier New" w:eastAsia="宋体" w:cs="Courier New"/>
      <w:snapToGrid w:val="0"/>
      <w:spacing w:val="-1"/>
      <w:sz w:val="21"/>
      <w:szCs w:val="16"/>
      <w:lang w:val="en-US" w:eastAsia="zh-CN" w:bidi="ar-SA"/>
    </w:rPr>
  </w:style>
  <w:style w:type="paragraph" w:customStyle="1" w:styleId="186">
    <w:name w:val="Terminal Display in Table"/>
    <w:qFormat/>
    <w:uiPriority w:val="0"/>
    <w:pPr>
      <w:widowControl w:val="0"/>
      <w:adjustRightInd w:val="0"/>
      <w:snapToGrid w:val="0"/>
      <w:spacing w:before="80" w:after="80" w:line="240" w:lineRule="atLeast"/>
    </w:pPr>
    <w:rPr>
      <w:rFonts w:ascii="Courier New" w:hAnsi="Courier New" w:eastAsia="宋体" w:cs="Courier New"/>
      <w:snapToGrid w:val="0"/>
      <w:spacing w:val="-1"/>
      <w:sz w:val="16"/>
      <w:szCs w:val="16"/>
      <w:lang w:val="en-US" w:eastAsia="zh-CN" w:bidi="ar-SA"/>
    </w:rPr>
  </w:style>
  <w:style w:type="paragraph" w:customStyle="1" w:styleId="187">
    <w:name w:val="Copyright Declaration"/>
    <w:semiHidden/>
    <w:qFormat/>
    <w:uiPriority w:val="0"/>
    <w:pPr>
      <w:spacing w:before="80" w:after="80"/>
    </w:pPr>
    <w:rPr>
      <w:rFonts w:ascii="Arial" w:hAnsi="Arial" w:eastAsia="黑体" w:cs="Times New Roman"/>
      <w:sz w:val="36"/>
      <w:lang w:val="en-US" w:eastAsia="zh-CN" w:bidi="ar-SA"/>
    </w:rPr>
  </w:style>
  <w:style w:type="paragraph" w:customStyle="1" w:styleId="188">
    <w:name w:val="Table Text"/>
    <w:basedOn w:val="1"/>
    <w:link w:val="267"/>
    <w:qFormat/>
    <w:uiPriority w:val="0"/>
    <w:pPr>
      <w:widowControl w:val="0"/>
      <w:ind w:left="0"/>
    </w:pPr>
    <w:rPr>
      <w:snapToGrid w:val="0"/>
    </w:rPr>
  </w:style>
  <w:style w:type="paragraph" w:customStyle="1" w:styleId="189">
    <w:name w:val="Heading Middle"/>
    <w:qFormat/>
    <w:uiPriority w:val="0"/>
    <w:pPr>
      <w:adjustRightInd w:val="0"/>
      <w:snapToGrid w:val="0"/>
      <w:spacing w:line="240" w:lineRule="atLeast"/>
      <w:jc w:val="center"/>
    </w:pPr>
    <w:rPr>
      <w:rFonts w:ascii="Times New Roman" w:hAnsi="Times New Roman" w:eastAsia="宋体" w:cs="Arial"/>
      <w:snapToGrid w:val="0"/>
      <w:lang w:val="en-US" w:eastAsia="zh-CN" w:bidi="ar-SA"/>
    </w:rPr>
  </w:style>
  <w:style w:type="paragraph" w:customStyle="1" w:styleId="190">
    <w:name w:val="Contents"/>
    <w:basedOn w:val="163"/>
    <w:qFormat/>
    <w:uiPriority w:val="0"/>
    <w:pPr>
      <w:outlineLvl w:val="9"/>
    </w:pPr>
  </w:style>
  <w:style w:type="paragraph" w:customStyle="1" w:styleId="191">
    <w:name w:val="Item Step in Table"/>
    <w:qFormat/>
    <w:uiPriority w:val="0"/>
    <w:pPr>
      <w:numPr>
        <w:ilvl w:val="0"/>
        <w:numId w:val="9"/>
      </w:numPr>
      <w:topLinePunct/>
      <w:spacing w:before="80" w:after="80" w:line="240" w:lineRule="atLeast"/>
    </w:pPr>
    <w:rPr>
      <w:rFonts w:ascii="Times New Roman" w:hAnsi="Times New Roman" w:eastAsia="宋体" w:cs="Arial"/>
      <w:sz w:val="21"/>
      <w:szCs w:val="22"/>
      <w:lang w:val="en-US" w:eastAsia="zh-CN" w:bidi="ar-SA"/>
    </w:rPr>
  </w:style>
  <w:style w:type="paragraph" w:customStyle="1" w:styleId="192">
    <w:name w:val="End"/>
    <w:basedOn w:val="1"/>
    <w:qFormat/>
    <w:uiPriority w:val="0"/>
    <w:pPr>
      <w:spacing w:after="400"/>
    </w:pPr>
    <w:rPr>
      <w:b/>
    </w:rPr>
  </w:style>
  <w:style w:type="paragraph" w:customStyle="1" w:styleId="193">
    <w:name w:val="样式1"/>
    <w:basedOn w:val="192"/>
    <w:semiHidden/>
    <w:qFormat/>
    <w:uiPriority w:val="0"/>
    <w:rPr>
      <w:b w:val="0"/>
    </w:rPr>
  </w:style>
  <w:style w:type="paragraph" w:customStyle="1" w:styleId="194">
    <w:name w:val="Notes Text List in Table"/>
    <w:qFormat/>
    <w:uiPriority w:val="0"/>
    <w:pPr>
      <w:numPr>
        <w:ilvl w:val="0"/>
        <w:numId w:val="10"/>
      </w:numPr>
      <w:spacing w:before="40" w:after="80" w:line="200" w:lineRule="atLeast"/>
      <w:ind w:left="454" w:hanging="284"/>
      <w:jc w:val="both"/>
    </w:pPr>
    <w:rPr>
      <w:rFonts w:ascii="Times New Roman" w:hAnsi="Times New Roman" w:eastAsia="楷体_GB2312" w:cs="楷体_GB2312"/>
      <w:sz w:val="18"/>
      <w:szCs w:val="18"/>
      <w:lang w:val="en-US" w:eastAsia="zh-CN" w:bidi="ar-SA"/>
    </w:rPr>
  </w:style>
  <w:style w:type="paragraph" w:customStyle="1" w:styleId="195">
    <w:name w:val="Notes Heading"/>
    <w:basedOn w:val="173"/>
    <w:qFormat/>
    <w:uiPriority w:val="0"/>
    <w:pPr>
      <w:pBdr>
        <w:top w:val="none" w:color="auto" w:sz="0" w:space="0"/>
      </w:pBdr>
      <w:spacing w:after="40"/>
    </w:pPr>
    <w:rPr>
      <w:position w:val="-6"/>
      <w:sz w:val="18"/>
      <w:szCs w:val="18"/>
    </w:rPr>
  </w:style>
  <w:style w:type="paragraph" w:customStyle="1" w:styleId="196">
    <w:name w:val="Notes Text"/>
    <w:basedOn w:val="176"/>
    <w:qFormat/>
    <w:uiPriority w:val="0"/>
    <w:pPr>
      <w:pBdr>
        <w:bottom w:val="none" w:color="auto" w:sz="0" w:space="0"/>
      </w:pBdr>
      <w:spacing w:before="40" w:line="200" w:lineRule="atLeast"/>
      <w:ind w:left="2075"/>
    </w:pPr>
    <w:rPr>
      <w:szCs w:val="18"/>
    </w:rPr>
  </w:style>
  <w:style w:type="paragraph" w:customStyle="1" w:styleId="197">
    <w:name w:val="Notes Text List"/>
    <w:basedOn w:val="177"/>
    <w:qFormat/>
    <w:uiPriority w:val="0"/>
    <w:pPr>
      <w:numPr>
        <w:numId w:val="11"/>
      </w:numPr>
      <w:pBdr>
        <w:bottom w:val="none" w:color="auto" w:sz="0" w:space="0"/>
      </w:pBdr>
      <w:tabs>
        <w:tab w:val="left" w:pos="2359"/>
      </w:tabs>
      <w:spacing w:before="40" w:line="200" w:lineRule="atLeast"/>
    </w:pPr>
    <w:rPr>
      <w:szCs w:val="18"/>
    </w:rPr>
  </w:style>
  <w:style w:type="paragraph" w:customStyle="1" w:styleId="198">
    <w:name w:val="Figure Description in Appendix"/>
    <w:basedOn w:val="159"/>
    <w:next w:val="159"/>
    <w:qFormat/>
    <w:uiPriority w:val="0"/>
    <w:pPr>
      <w:keepNext/>
      <w:numPr>
        <w:ilvl w:val="7"/>
        <w:numId w:val="12"/>
      </w:numPr>
      <w:topLinePunct w:val="0"/>
      <w:outlineLvl w:val="7"/>
    </w:pPr>
    <w:rPr>
      <w:rFonts w:eastAsia="黑体"/>
    </w:rPr>
  </w:style>
  <w:style w:type="paragraph" w:customStyle="1" w:styleId="199">
    <w:name w:val="Cover 2"/>
    <w:qFormat/>
    <w:uiPriority w:val="0"/>
    <w:pPr>
      <w:adjustRightInd w:val="0"/>
      <w:snapToGrid w:val="0"/>
      <w:jc w:val="center"/>
    </w:pPr>
    <w:rPr>
      <w:rFonts w:ascii="Arial" w:hAnsi="Arial" w:eastAsia="黑体" w:cs="Arial"/>
      <w:sz w:val="32"/>
      <w:szCs w:val="32"/>
      <w:lang w:val="en-US" w:eastAsia="en-US" w:bidi="ar-SA"/>
    </w:rPr>
  </w:style>
  <w:style w:type="paragraph" w:customStyle="1" w:styleId="200">
    <w:name w:val="Cover Text"/>
    <w:qFormat/>
    <w:uiPriority w:val="0"/>
    <w:pPr>
      <w:adjustRightInd w:val="0"/>
      <w:snapToGrid w:val="0"/>
      <w:spacing w:before="80" w:after="80" w:line="240" w:lineRule="atLeast"/>
      <w:jc w:val="both"/>
    </w:pPr>
    <w:rPr>
      <w:rFonts w:ascii="Arial" w:hAnsi="Arial" w:eastAsia="宋体" w:cs="Arial"/>
      <w:snapToGrid w:val="0"/>
      <w:lang w:val="en-US" w:eastAsia="zh-CN" w:bidi="ar-SA"/>
    </w:rPr>
  </w:style>
  <w:style w:type="paragraph" w:customStyle="1" w:styleId="201">
    <w:name w:val="TOC 标题1"/>
    <w:next w:val="61"/>
    <w:semiHidden/>
    <w:qFormat/>
    <w:uiPriority w:val="0"/>
    <w:pPr>
      <w:keepNext/>
      <w:snapToGrid w:val="0"/>
      <w:spacing w:before="480" w:after="360"/>
      <w:jc w:val="center"/>
    </w:pPr>
    <w:rPr>
      <w:rFonts w:ascii="Arial" w:hAnsi="Arial" w:eastAsia="黑体" w:cs="Arial"/>
      <w:sz w:val="36"/>
      <w:szCs w:val="36"/>
      <w:lang w:val="en-US" w:eastAsia="zh-CN" w:bidi="ar-SA"/>
    </w:rPr>
  </w:style>
  <w:style w:type="paragraph" w:customStyle="1" w:styleId="202">
    <w:name w:val="Command"/>
    <w:basedOn w:val="1"/>
    <w:qFormat/>
    <w:uiPriority w:val="0"/>
    <w:pPr>
      <w:topLinePunct w:val="0"/>
      <w:adjustRightInd/>
      <w:snapToGrid/>
      <w:spacing w:before="40" w:after="40" w:line="240" w:lineRule="auto"/>
      <w:ind w:left="810" w:leftChars="810" w:right="210" w:rightChars="100"/>
    </w:pPr>
    <w:rPr>
      <w:rFonts w:ascii="Courier New" w:hAnsi="Courier New" w:eastAsia="黑体" w:cs="宋体"/>
    </w:rPr>
  </w:style>
  <w:style w:type="character" w:customStyle="1" w:styleId="203">
    <w:name w:val="command parameter"/>
    <w:qFormat/>
    <w:uiPriority w:val="0"/>
    <w:rPr>
      <w:rFonts w:ascii="Arial" w:hAnsi="Arial" w:eastAsia="宋体"/>
      <w:i/>
      <w:color w:val="auto"/>
      <w:sz w:val="21"/>
      <w:szCs w:val="21"/>
    </w:rPr>
  </w:style>
  <w:style w:type="character" w:customStyle="1" w:styleId="204">
    <w:name w:val="command keywords"/>
    <w:qFormat/>
    <w:uiPriority w:val="0"/>
    <w:rPr>
      <w:rFonts w:ascii="Arial" w:hAnsi="Arial" w:eastAsia="宋体"/>
      <w:b/>
      <w:color w:val="auto"/>
      <w:sz w:val="21"/>
      <w:szCs w:val="21"/>
    </w:rPr>
  </w:style>
  <w:style w:type="character" w:customStyle="1" w:styleId="205">
    <w:name w:val="Table Heading 字符"/>
    <w:basedOn w:val="136"/>
    <w:link w:val="179"/>
    <w:qFormat/>
    <w:uiPriority w:val="0"/>
    <w:rPr>
      <w:rFonts w:ascii="Book Antiqua" w:hAnsi="Book Antiqua" w:eastAsia="黑体" w:cs="Book Antiqua"/>
      <w:bCs/>
      <w:snapToGrid w:val="0"/>
      <w:sz w:val="21"/>
      <w:szCs w:val="21"/>
    </w:rPr>
  </w:style>
  <w:style w:type="paragraph" w:customStyle="1" w:styleId="206">
    <w:name w:val="Outline"/>
    <w:basedOn w:val="1"/>
    <w:semiHidden/>
    <w:qFormat/>
    <w:uiPriority w:val="0"/>
    <w:pPr>
      <w:topLinePunct w:val="0"/>
      <w:spacing w:line="200" w:lineRule="atLeast"/>
      <w:ind w:left="709"/>
      <w:jc w:val="both"/>
    </w:pPr>
    <w:rPr>
      <w:i/>
      <w:color w:val="0000FF"/>
      <w:sz w:val="18"/>
      <w:szCs w:val="18"/>
    </w:rPr>
  </w:style>
  <w:style w:type="paragraph" w:customStyle="1" w:styleId="207">
    <w:name w:val="Table Description in Appendix"/>
    <w:basedOn w:val="183"/>
    <w:next w:val="1"/>
    <w:qFormat/>
    <w:uiPriority w:val="0"/>
    <w:pPr>
      <w:ind w:left="0"/>
    </w:pPr>
  </w:style>
  <w:style w:type="paragraph" w:customStyle="1" w:styleId="208">
    <w:name w:val="Code"/>
    <w:basedOn w:val="1"/>
    <w:qFormat/>
    <w:uiPriority w:val="0"/>
    <w:pPr>
      <w:widowControl w:val="0"/>
      <w:autoSpaceDE w:val="0"/>
      <w:autoSpaceDN w:val="0"/>
      <w:spacing w:before="0" w:after="0" w:line="360" w:lineRule="auto"/>
    </w:pPr>
    <w:rPr>
      <w:rFonts w:ascii="Courier New" w:hAnsi="Courier New"/>
      <w:sz w:val="18"/>
    </w:rPr>
  </w:style>
  <w:style w:type="paragraph" w:customStyle="1" w:styleId="209">
    <w:name w:val="Copyright Declaration1"/>
    <w:qFormat/>
    <w:uiPriority w:val="0"/>
    <w:pPr>
      <w:spacing w:before="80" w:after="80"/>
    </w:pPr>
    <w:rPr>
      <w:rFonts w:ascii="Arial" w:hAnsi="Arial" w:eastAsia="黑体" w:cs="Times New Roman"/>
      <w:sz w:val="36"/>
      <w:lang w:val="en-US" w:eastAsia="zh-CN" w:bidi="ar-SA"/>
    </w:rPr>
  </w:style>
  <w:style w:type="paragraph" w:customStyle="1" w:styleId="210">
    <w:name w:val="Cover3"/>
    <w:semiHidden/>
    <w:qFormat/>
    <w:uiPriority w:val="0"/>
    <w:pPr>
      <w:adjustRightInd w:val="0"/>
      <w:snapToGrid w:val="0"/>
      <w:spacing w:before="80" w:after="80" w:line="240" w:lineRule="atLeast"/>
    </w:pPr>
    <w:rPr>
      <w:rFonts w:ascii="Arial" w:hAnsi="Arial" w:eastAsia="黑体" w:cs="Arial"/>
      <w:sz w:val="32"/>
      <w:szCs w:val="32"/>
      <w:lang w:val="en-US" w:eastAsia="en-US" w:bidi="ar-SA"/>
    </w:rPr>
  </w:style>
  <w:style w:type="paragraph" w:customStyle="1" w:styleId="211">
    <w:name w:val="Cover4"/>
    <w:basedOn w:val="1"/>
    <w:semiHidden/>
    <w:qFormat/>
    <w:uiPriority w:val="0"/>
    <w:pPr>
      <w:topLinePunct w:val="0"/>
      <w:ind w:left="0"/>
    </w:pPr>
    <w:rPr>
      <w:rFonts w:ascii="Arial" w:hAnsi="Arial" w:eastAsia="Arial"/>
      <w:b/>
      <w:bCs/>
      <w:sz w:val="24"/>
      <w:szCs w:val="24"/>
    </w:rPr>
  </w:style>
  <w:style w:type="paragraph" w:customStyle="1" w:styleId="212">
    <w:name w:val="Sub Item List Text TD"/>
    <w:basedOn w:val="185"/>
    <w:qFormat/>
    <w:uiPriority w:val="0"/>
    <w:pPr>
      <w:adjustRightInd w:val="0"/>
      <w:ind w:left="2410"/>
    </w:pPr>
  </w:style>
  <w:style w:type="paragraph" w:customStyle="1" w:styleId="213">
    <w:name w:val="Item list Text TD"/>
    <w:basedOn w:val="185"/>
    <w:qFormat/>
    <w:uiPriority w:val="0"/>
    <w:pPr>
      <w:adjustRightInd w:val="0"/>
      <w:ind w:left="2126"/>
    </w:pPr>
  </w:style>
  <w:style w:type="paragraph" w:customStyle="1" w:styleId="214">
    <w:name w:val="Item List Text in Table"/>
    <w:basedOn w:val="188"/>
    <w:qFormat/>
    <w:uiPriority w:val="0"/>
    <w:pPr>
      <w:ind w:left="284"/>
    </w:pPr>
  </w:style>
  <w:style w:type="paragraph" w:customStyle="1" w:styleId="215">
    <w:name w:val="Appendix heading 1"/>
    <w:basedOn w:val="3"/>
    <w:next w:val="4"/>
    <w:qFormat/>
    <w:uiPriority w:val="0"/>
    <w:pPr>
      <w:keepLines/>
      <w:numPr>
        <w:numId w:val="12"/>
      </w:numPr>
      <w:topLinePunct w:val="0"/>
    </w:pPr>
    <w:rPr>
      <w:rFonts w:hint="eastAsia"/>
      <w:bCs w:val="0"/>
    </w:rPr>
  </w:style>
  <w:style w:type="paragraph" w:customStyle="1" w:styleId="216">
    <w:name w:val="Appendix heading 2"/>
    <w:basedOn w:val="4"/>
    <w:next w:val="217"/>
    <w:qFormat/>
    <w:uiPriority w:val="0"/>
    <w:pPr>
      <w:numPr>
        <w:numId w:val="12"/>
      </w:numPr>
      <w:topLinePunct w:val="0"/>
      <w:spacing w:before="200"/>
    </w:pPr>
    <w:rPr>
      <w:rFonts w:hint="eastAsia" w:cs="Times New Roman"/>
    </w:rPr>
  </w:style>
  <w:style w:type="paragraph" w:customStyle="1" w:styleId="217">
    <w:name w:val="Appendix heading 3"/>
    <w:basedOn w:val="5"/>
    <w:next w:val="218"/>
    <w:qFormat/>
    <w:uiPriority w:val="0"/>
    <w:pPr>
      <w:numPr>
        <w:numId w:val="12"/>
      </w:numPr>
      <w:topLinePunct w:val="0"/>
    </w:pPr>
    <w:rPr>
      <w:rFonts w:hint="eastAsia" w:cs="Times New Roman"/>
    </w:rPr>
  </w:style>
  <w:style w:type="paragraph" w:customStyle="1" w:styleId="218">
    <w:name w:val="Appendix heading 4"/>
    <w:basedOn w:val="6"/>
    <w:next w:val="219"/>
    <w:qFormat/>
    <w:uiPriority w:val="0"/>
    <w:pPr>
      <w:numPr>
        <w:numId w:val="12"/>
      </w:numPr>
      <w:topLinePunct w:val="0"/>
    </w:pPr>
    <w:rPr>
      <w:bCs/>
    </w:rPr>
  </w:style>
  <w:style w:type="paragraph" w:customStyle="1" w:styleId="219">
    <w:name w:val="Appendix heading 5"/>
    <w:basedOn w:val="7"/>
    <w:next w:val="8"/>
    <w:qFormat/>
    <w:uiPriority w:val="0"/>
    <w:pPr>
      <w:numPr>
        <w:numId w:val="12"/>
      </w:numPr>
      <w:topLinePunct w:val="0"/>
    </w:pPr>
    <w:rPr>
      <w:rFonts w:cs="Times New Roman"/>
      <w:bCs/>
    </w:rPr>
  </w:style>
  <w:style w:type="character" w:styleId="220">
    <w:name w:val="Placeholder Text"/>
    <w:basedOn w:val="136"/>
    <w:semiHidden/>
    <w:qFormat/>
    <w:uiPriority w:val="99"/>
    <w:rPr>
      <w:color w:val="808080"/>
    </w:rPr>
  </w:style>
  <w:style w:type="paragraph" w:customStyle="1" w:styleId="221">
    <w:name w:val="Decimal Aligned"/>
    <w:basedOn w:val="1"/>
    <w:qFormat/>
    <w:uiPriority w:val="40"/>
    <w:pPr>
      <w:tabs>
        <w:tab w:val="decimal" w:pos="360"/>
      </w:tabs>
      <w:topLinePunct w:val="0"/>
      <w:adjustRightInd/>
      <w:snapToGrid/>
      <w:spacing w:before="0" w:after="200" w:line="276" w:lineRule="auto"/>
      <w:ind w:left="0"/>
    </w:pPr>
    <w:rPr>
      <w:sz w:val="22"/>
      <w:szCs w:val="22"/>
    </w:rPr>
  </w:style>
  <w:style w:type="character" w:customStyle="1" w:styleId="222">
    <w:name w:val="脚注文本 Char"/>
    <w:basedOn w:val="136"/>
    <w:link w:val="69"/>
    <w:qFormat/>
    <w:uiPriority w:val="99"/>
    <w:rPr>
      <w:rFonts w:cs="Arial"/>
      <w:kern w:val="2"/>
      <w:sz w:val="18"/>
      <w:szCs w:val="18"/>
    </w:rPr>
  </w:style>
  <w:style w:type="character" w:customStyle="1" w:styleId="223">
    <w:name w:val="Subtle Emphasis"/>
    <w:basedOn w:val="136"/>
    <w:qFormat/>
    <w:uiPriority w:val="19"/>
    <w:rPr>
      <w:rFonts w:ascii="微软雅黑" w:hAnsi="微软雅黑" w:eastAsia="微软雅黑" w:cs="微软雅黑"/>
      <w:i/>
      <w:iCs/>
      <w:color w:val="808080" w:themeColor="text1" w:themeTint="80"/>
      <w:szCs w:val="22"/>
      <w:lang w:eastAsia="zh-CN"/>
      <w14:textFill>
        <w14:solidFill>
          <w14:schemeClr w14:val="tx1">
            <w14:lumMod w14:val="50000"/>
            <w14:lumOff w14:val="50000"/>
          </w14:schemeClr>
        </w14:solidFill>
      </w14:textFill>
    </w:rPr>
  </w:style>
  <w:style w:type="paragraph" w:customStyle="1" w:styleId="224">
    <w:name w:val="cover--"/>
    <w:basedOn w:val="1"/>
    <w:qFormat/>
    <w:uiPriority w:val="0"/>
    <w:pPr>
      <w:widowControl w:val="0"/>
      <w:tabs>
        <w:tab w:val="left" w:pos="1644"/>
      </w:tabs>
      <w:autoSpaceDE w:val="0"/>
      <w:autoSpaceDN w:val="0"/>
      <w:snapToGrid/>
      <w:spacing w:before="120" w:after="120" w:line="360" w:lineRule="auto"/>
      <w:ind w:left="0"/>
      <w:jc w:val="center"/>
    </w:pPr>
    <w:rPr>
      <w:rFonts w:ascii="Arial" w:hAnsi="Arial" w:eastAsia="黑体"/>
      <w:sz w:val="72"/>
    </w:rPr>
  </w:style>
  <w:style w:type="paragraph" w:customStyle="1" w:styleId="225">
    <w:name w:val="图样式"/>
    <w:basedOn w:val="1"/>
    <w:qFormat/>
    <w:uiPriority w:val="0"/>
    <w:pPr>
      <w:keepNext/>
      <w:topLinePunct w:val="0"/>
      <w:autoSpaceDE w:val="0"/>
      <w:autoSpaceDN w:val="0"/>
      <w:spacing w:before="0" w:after="0" w:line="360" w:lineRule="auto"/>
      <w:ind w:left="0"/>
      <w:jc w:val="center"/>
    </w:pPr>
    <w:rPr>
      <w:rFonts w:cs="Times New Roman"/>
    </w:rPr>
  </w:style>
  <w:style w:type="paragraph" w:customStyle="1" w:styleId="226">
    <w:name w:val="微软雅黑"/>
    <w:basedOn w:val="1"/>
    <w:link w:val="227"/>
    <w:uiPriority w:val="0"/>
    <w:pPr>
      <w:widowControl w:val="0"/>
      <w:topLinePunct w:val="0"/>
      <w:autoSpaceDE w:val="0"/>
      <w:autoSpaceDN w:val="0"/>
      <w:snapToGrid/>
      <w:spacing w:before="0" w:afterLines="50" w:line="320" w:lineRule="exact"/>
      <w:ind w:left="0" w:firstLine="420"/>
    </w:pPr>
    <w:rPr>
      <w:sz w:val="24"/>
      <w:szCs w:val="24"/>
    </w:rPr>
  </w:style>
  <w:style w:type="character" w:customStyle="1" w:styleId="227">
    <w:name w:val="微软雅黑 Char"/>
    <w:basedOn w:val="136"/>
    <w:link w:val="226"/>
    <w:uiPriority w:val="0"/>
    <w:rPr>
      <w:rFonts w:ascii="微软雅黑" w:hAnsi="微软雅黑" w:eastAsia="微软雅黑" w:cs="微软雅黑"/>
      <w:sz w:val="24"/>
      <w:szCs w:val="24"/>
    </w:rPr>
  </w:style>
  <w:style w:type="paragraph" w:customStyle="1" w:styleId="228">
    <w:name w:val="样式 实验正文 + 段后: 0.5 行"/>
    <w:basedOn w:val="226"/>
    <w:uiPriority w:val="0"/>
    <w:pPr>
      <w:spacing w:after="120"/>
    </w:pPr>
    <w:rPr>
      <w:rFonts w:cs="宋体"/>
      <w:szCs w:val="20"/>
    </w:rPr>
  </w:style>
  <w:style w:type="paragraph" w:customStyle="1" w:styleId="229">
    <w:name w:val="表格"/>
    <w:next w:val="1"/>
    <w:link w:val="230"/>
    <w:uiPriority w:val="0"/>
    <w:pPr>
      <w:framePr w:wrap="around" w:vAnchor="text" w:hAnchor="margin" w:x="-34" w:y="1"/>
    </w:pPr>
    <w:rPr>
      <w:rFonts w:ascii="微软雅黑" w:hAnsi="微软雅黑" w:eastAsia="微软雅黑" w:cs="微软雅黑"/>
      <w:snapToGrid w:val="0"/>
      <w:szCs w:val="21"/>
      <w:lang w:val="en-US" w:eastAsia="zh-CN" w:bidi="ar-SA"/>
    </w:rPr>
  </w:style>
  <w:style w:type="character" w:customStyle="1" w:styleId="230">
    <w:name w:val="表格 Char"/>
    <w:basedOn w:val="136"/>
    <w:link w:val="229"/>
    <w:uiPriority w:val="0"/>
    <w:rPr>
      <w:rFonts w:ascii="微软雅黑" w:hAnsi="微软雅黑" w:eastAsia="微软雅黑" w:cs="微软雅黑"/>
      <w:snapToGrid w:val="0"/>
      <w:szCs w:val="21"/>
    </w:rPr>
  </w:style>
  <w:style w:type="character" w:customStyle="1" w:styleId="231">
    <w:name w:val="样式 蓝色"/>
    <w:basedOn w:val="136"/>
    <w:semiHidden/>
    <w:uiPriority w:val="0"/>
    <w:rPr>
      <w:color w:val="0000FF"/>
    </w:rPr>
  </w:style>
  <w:style w:type="character" w:customStyle="1" w:styleId="232">
    <w:name w:val="样式 倾斜 蓝色"/>
    <w:basedOn w:val="136"/>
    <w:semiHidden/>
    <w:uiPriority w:val="0"/>
    <w:rPr>
      <w:i/>
      <w:iCs/>
      <w:color w:val="0000FF"/>
    </w:rPr>
  </w:style>
  <w:style w:type="paragraph" w:customStyle="1" w:styleId="233">
    <w:name w:val="正文+Tab"/>
    <w:basedOn w:val="1"/>
    <w:uiPriority w:val="0"/>
    <w:pPr>
      <w:ind w:left="420"/>
    </w:pPr>
    <w:rPr>
      <w:rFonts w:cs="宋体"/>
    </w:rPr>
  </w:style>
  <w:style w:type="character" w:customStyle="1" w:styleId="234">
    <w:name w:val="表格1 字符"/>
    <w:basedOn w:val="205"/>
    <w:link w:val="178"/>
    <w:uiPriority w:val="0"/>
    <w:rPr>
      <w:rFonts w:ascii="Book Antiqua" w:hAnsi="Book Antiqua" w:eastAsia="黑体" w:cs="Book Antiqua"/>
      <w:b/>
      <w:snapToGrid w:val="0"/>
      <w:sz w:val="21"/>
      <w:szCs w:val="21"/>
    </w:rPr>
  </w:style>
  <w:style w:type="paragraph" w:customStyle="1" w:styleId="235">
    <w:name w:val="命令行"/>
    <w:basedOn w:val="1"/>
    <w:uiPriority w:val="0"/>
    <w:pPr>
      <w:topLinePunct w:val="0"/>
      <w:adjustRightInd/>
      <w:spacing w:before="0" w:beforeLines="100" w:after="0" w:afterLines="100" w:line="240" w:lineRule="auto"/>
      <w:ind w:left="500" w:leftChars="500" w:right="100" w:rightChars="100" w:firstLine="200" w:firstLineChars="200"/>
      <w:contextualSpacing/>
    </w:pPr>
    <w:rPr>
      <w:rFonts w:ascii="Courier New" w:hAnsi="Courier New" w:cs="Times New Roman"/>
      <w:sz w:val="16"/>
    </w:rPr>
  </w:style>
  <w:style w:type="paragraph" w:customStyle="1" w:styleId="236">
    <w:name w:val="样式 Command + 左侧:  1 字符 右侧:  1 字符"/>
    <w:basedOn w:val="202"/>
    <w:semiHidden/>
    <w:uiPriority w:val="0"/>
    <w:pPr>
      <w:ind w:left="2940"/>
    </w:pPr>
  </w:style>
  <w:style w:type="character" w:customStyle="1" w:styleId="237">
    <w:name w:val="样式 正文 +"/>
    <w:basedOn w:val="136"/>
    <w:uiPriority w:val="0"/>
    <w:rPr>
      <w:rFonts w:ascii="FrutigerNext LT Regular" w:hAnsi="FrutigerNext LT Regular" w:eastAsia="华文细黑"/>
      <w:kern w:val="0"/>
    </w:rPr>
  </w:style>
  <w:style w:type="paragraph" w:customStyle="1" w:styleId="238">
    <w:name w:val="TOC Heading"/>
    <w:basedOn w:val="3"/>
    <w:next w:val="1"/>
    <w:unhideWhenUsed/>
    <w:uiPriority w:val="39"/>
    <w:pPr>
      <w:keepLines/>
      <w:numPr>
        <w:numId w:val="0"/>
      </w:numPr>
      <w:pBdr>
        <w:bottom w:val="none" w:color="auto" w:sz="0" w:space="0"/>
      </w:pBdr>
      <w:topLinePunct w:val="0"/>
      <w:adjustRightInd/>
      <w:snapToGrid/>
      <w:spacing w:before="240" w:after="0" w:line="259" w:lineRule="auto"/>
      <w:jc w:val="left"/>
      <w:outlineLvl w:val="9"/>
    </w:pPr>
    <w:rPr>
      <w:b w:val="0"/>
      <w:bCs w:val="0"/>
      <w:color w:val="376092" w:themeColor="accent1" w:themeShade="BF"/>
      <w:sz w:val="32"/>
      <w:szCs w:val="32"/>
    </w:rPr>
  </w:style>
  <w:style w:type="paragraph" w:customStyle="1" w:styleId="239">
    <w:name w:val="Block Label + 结果验证"/>
    <w:basedOn w:val="8"/>
    <w:uiPriority w:val="0"/>
    <w:pPr>
      <w:ind w:left="270" w:leftChars="270"/>
    </w:pPr>
    <w:rPr>
      <w:rFonts w:cs="宋体"/>
      <w:bCs w:val="0"/>
      <w:sz w:val="24"/>
      <w:szCs w:val="20"/>
    </w:rPr>
  </w:style>
  <w:style w:type="table" w:customStyle="1" w:styleId="240">
    <w:name w:val="实验手册V3.0专用"/>
    <w:basedOn w:val="90"/>
    <w:uiPriority w:val="99"/>
    <w:rPr>
      <w:sz w:val="21"/>
    </w:rPr>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cPr>
      <w:vAlign w:val="center"/>
    </w:tcPr>
    <w:tblStylePr w:type="firstRow">
      <w:pPr>
        <w:jc w:val="center"/>
      </w:pPr>
      <w:rPr>
        <w:b/>
      </w:rPr>
      <w:tcPr>
        <w:shd w:val="clear" w:color="auto" w:fill="D8D8D8" w:themeFill="background1" w:themeFillShade="D9"/>
      </w:tcPr>
    </w:tblStylePr>
    <w:tblStylePr w:type="firstCol">
      <w:pPr>
        <w:jc w:val="center"/>
      </w:pPr>
      <w:tcPr>
        <w:vAlign w:val="center"/>
      </w:tcPr>
    </w:tblStylePr>
  </w:style>
  <w:style w:type="paragraph" w:customStyle="1" w:styleId="241">
    <w:name w:val="样式 Table Description + 居中"/>
    <w:basedOn w:val="183"/>
    <w:uiPriority w:val="0"/>
    <w:pPr>
      <w:ind w:left="1281" w:leftChars="100" w:right="100" w:rightChars="100"/>
      <w:jc w:val="center"/>
    </w:pPr>
    <w:rPr>
      <w:rFonts w:cs="宋体"/>
    </w:rPr>
  </w:style>
  <w:style w:type="character" w:customStyle="1" w:styleId="242">
    <w:name w:val="标题 1 Char"/>
    <w:basedOn w:val="136"/>
    <w:link w:val="3"/>
    <w:uiPriority w:val="0"/>
    <w:rPr>
      <w:rFonts w:ascii="HuaweiSans-Regular" w:hAnsi="HuaweiSans-Regular" w:eastAsia="方正兰亭黑简体" w:cs="微软雅黑"/>
      <w:b/>
      <w:bCs/>
      <w:sz w:val="44"/>
      <w:szCs w:val="44"/>
    </w:rPr>
  </w:style>
  <w:style w:type="paragraph" w:customStyle="1" w:styleId="243">
    <w:name w:val="正文（首行不缩进）"/>
    <w:basedOn w:val="1"/>
    <w:uiPriority w:val="0"/>
    <w:pPr>
      <w:widowControl w:val="0"/>
      <w:topLinePunct w:val="0"/>
      <w:autoSpaceDE w:val="0"/>
      <w:autoSpaceDN w:val="0"/>
      <w:snapToGrid/>
      <w:spacing w:before="0" w:beforeLines="50" w:after="0" w:afterLines="50" w:line="240" w:lineRule="auto"/>
      <w:ind w:left="880" w:leftChars="400" w:firstLine="440" w:firstLineChars="200"/>
      <w:contextualSpacing/>
    </w:pPr>
    <w:rPr>
      <w:rFonts w:ascii="Times New Roman" w:hAnsi="Times New Roman" w:cs="Times New Roman"/>
      <w:snapToGrid w:val="0"/>
      <w:sz w:val="22"/>
    </w:rPr>
  </w:style>
  <w:style w:type="paragraph" w:styleId="244">
    <w:name w:val="List Paragraph"/>
    <w:basedOn w:val="1"/>
    <w:link w:val="245"/>
    <w:uiPriority w:val="34"/>
    <w:pPr>
      <w:widowControl w:val="0"/>
      <w:topLinePunct w:val="0"/>
      <w:autoSpaceDE w:val="0"/>
      <w:autoSpaceDN w:val="0"/>
      <w:snapToGrid/>
      <w:spacing w:before="0" w:beforeLines="50" w:after="0" w:afterLines="50" w:line="240" w:lineRule="auto"/>
      <w:ind w:left="880" w:leftChars="400" w:firstLine="420" w:firstLineChars="200"/>
      <w:contextualSpacing/>
    </w:pPr>
    <w:rPr>
      <w:snapToGrid w:val="0"/>
      <w:sz w:val="22"/>
    </w:rPr>
  </w:style>
  <w:style w:type="character" w:customStyle="1" w:styleId="245">
    <w:name w:val="列出段落 Char"/>
    <w:basedOn w:val="136"/>
    <w:link w:val="244"/>
    <w:uiPriority w:val="34"/>
    <w:rPr>
      <w:rFonts w:ascii="微软雅黑" w:hAnsi="微软雅黑" w:eastAsia="微软雅黑" w:cs="微软雅黑"/>
      <w:snapToGrid w:val="0"/>
      <w:sz w:val="22"/>
    </w:rPr>
  </w:style>
  <w:style w:type="paragraph" w:customStyle="1" w:styleId="246">
    <w:name w:val="前言正文-新"/>
    <w:basedOn w:val="1"/>
    <w:uiPriority w:val="0"/>
    <w:pPr>
      <w:widowControl w:val="0"/>
      <w:topLinePunct w:val="0"/>
      <w:autoSpaceDE w:val="0"/>
      <w:autoSpaceDN w:val="0"/>
      <w:snapToGrid/>
      <w:spacing w:before="156" w:beforeLines="50" w:after="156" w:afterLines="50" w:line="360" w:lineRule="auto"/>
      <w:ind w:left="0"/>
      <w:contextualSpacing/>
    </w:pPr>
    <w:rPr>
      <w:rFonts w:cs="宋体"/>
      <w:snapToGrid w:val="0"/>
    </w:rPr>
  </w:style>
  <w:style w:type="paragraph" w:customStyle="1" w:styleId="247">
    <w:name w:val="表格题注"/>
    <w:next w:val="1"/>
    <w:uiPriority w:val="0"/>
    <w:pPr>
      <w:keepLines/>
      <w:spacing w:beforeLines="100"/>
      <w:ind w:left="1089" w:hanging="369"/>
      <w:jc w:val="center"/>
    </w:pPr>
    <w:rPr>
      <w:rFonts w:ascii="Arial" w:hAnsi="Arial" w:eastAsia="宋体" w:cs="Times New Roman"/>
      <w:sz w:val="18"/>
      <w:szCs w:val="18"/>
      <w:lang w:val="en-US" w:eastAsia="zh-CN" w:bidi="ar-SA"/>
    </w:rPr>
  </w:style>
  <w:style w:type="paragraph" w:customStyle="1" w:styleId="248">
    <w:name w:val="插图题注"/>
    <w:next w:val="1"/>
    <w:uiPriority w:val="0"/>
    <w:pPr>
      <w:spacing w:afterLines="100"/>
      <w:ind w:left="1089" w:hanging="369"/>
      <w:jc w:val="center"/>
    </w:pPr>
    <w:rPr>
      <w:rFonts w:ascii="Arial" w:hAnsi="Arial" w:eastAsia="宋体" w:cs="Times New Roman"/>
      <w:sz w:val="18"/>
      <w:szCs w:val="18"/>
      <w:lang w:val="en-US" w:eastAsia="zh-CN" w:bidi="ar-SA"/>
    </w:rPr>
  </w:style>
  <w:style w:type="paragraph" w:customStyle="1" w:styleId="249">
    <w:name w:val="标题111"/>
    <w:basedOn w:val="4"/>
    <w:uiPriority w:val="0"/>
    <w:pPr>
      <w:keepLines w:val="0"/>
      <w:numPr>
        <w:ilvl w:val="0"/>
        <w:numId w:val="13"/>
      </w:numPr>
      <w:topLinePunct w:val="0"/>
      <w:adjustRightInd/>
      <w:snapToGrid/>
      <w:spacing w:before="240" w:after="240" w:line="240" w:lineRule="auto"/>
      <w:jc w:val="both"/>
    </w:pPr>
    <w:rPr>
      <w:rFonts w:ascii="Arial" w:hAnsi="Arial" w:cs="Times New Roman"/>
      <w:b/>
      <w:bCs w:val="0"/>
      <w:sz w:val="24"/>
      <w:szCs w:val="24"/>
      <w:lang w:eastAsia="zh-CN"/>
    </w:rPr>
  </w:style>
  <w:style w:type="paragraph" w:customStyle="1" w:styleId="250">
    <w:name w:val="实验目标"/>
    <w:basedOn w:val="244"/>
    <w:uiPriority w:val="0"/>
    <w:pPr>
      <w:numPr>
        <w:ilvl w:val="0"/>
        <w:numId w:val="14"/>
      </w:numPr>
      <w:spacing w:before="156" w:after="156"/>
      <w:ind w:left="0" w:leftChars="0" w:firstLine="0" w:firstLineChars="0"/>
    </w:pPr>
    <w:rPr>
      <w:rFonts w:cs="宋体"/>
      <w:color w:val="000000" w:themeColor="text1"/>
      <w14:textFill>
        <w14:solidFill>
          <w14:schemeClr w14:val="tx1"/>
        </w14:solidFill>
      </w14:textFill>
    </w:rPr>
  </w:style>
  <w:style w:type="paragraph" w:customStyle="1" w:styleId="251">
    <w:name w:val="表格-实验环境说明"/>
    <w:basedOn w:val="229"/>
    <w:uiPriority w:val="0"/>
    <w:pPr>
      <w:framePr w:wrap="around"/>
      <w:spacing w:before="156" w:after="156"/>
      <w:jc w:val="center"/>
    </w:pPr>
    <w:rPr>
      <w:rFonts w:cs="宋体"/>
      <w:szCs w:val="20"/>
    </w:rPr>
  </w:style>
  <w:style w:type="character" w:customStyle="1" w:styleId="252">
    <w:name w:val="页脚 Char"/>
    <w:basedOn w:val="136"/>
    <w:link w:val="56"/>
    <w:uiPriority w:val="99"/>
    <w:rPr>
      <w:rFonts w:ascii="FrutigerNext LT Regular" w:hAnsi="FrutigerNext LT Regular" w:eastAsia="华文细黑"/>
      <w:b/>
      <w:bCs/>
      <w:kern w:val="2"/>
      <w:sz w:val="2"/>
      <w:szCs w:val="2"/>
    </w:rPr>
  </w:style>
  <w:style w:type="paragraph" w:customStyle="1" w:styleId="253">
    <w:name w:val="正文111"/>
    <w:basedOn w:val="1"/>
    <w:link w:val="254"/>
    <w:uiPriority w:val="0"/>
    <w:pPr>
      <w:widowControl w:val="0"/>
      <w:topLinePunct w:val="0"/>
      <w:autoSpaceDE w:val="0"/>
      <w:autoSpaceDN w:val="0"/>
      <w:snapToGrid/>
      <w:spacing w:before="0" w:beforeLines="50" w:after="0" w:afterLines="50" w:line="240" w:lineRule="auto"/>
      <w:ind w:left="0" w:firstLine="420" w:firstLineChars="200"/>
      <w:contextualSpacing/>
    </w:pPr>
    <w:rPr>
      <w:rFonts w:cs="Times New Roman"/>
      <w:bCs/>
      <w:snapToGrid w:val="0"/>
    </w:rPr>
  </w:style>
  <w:style w:type="character" w:customStyle="1" w:styleId="254">
    <w:name w:val="正文111 Char"/>
    <w:basedOn w:val="136"/>
    <w:link w:val="253"/>
    <w:uiPriority w:val="0"/>
    <w:rPr>
      <w:rFonts w:ascii="微软雅黑" w:hAnsi="微软雅黑" w:eastAsia="微软雅黑"/>
      <w:bCs/>
      <w:snapToGrid w:val="0"/>
      <w:sz w:val="21"/>
    </w:rPr>
  </w:style>
  <w:style w:type="paragraph" w:customStyle="1" w:styleId="255">
    <w:name w:val="1.正文"/>
    <w:basedOn w:val="1"/>
    <w:link w:val="257"/>
    <w:qFormat/>
    <w:uiPriority w:val="0"/>
    <w:pPr>
      <w:topLinePunct w:val="0"/>
      <w:adjustRightInd/>
      <w:ind w:left="1021"/>
    </w:pPr>
    <w:rPr>
      <w:rFonts w:ascii="HuaweiSans-Regular" w:hAnsi="HuaweiSans-Regular" w:eastAsia="方正兰亭黑简体"/>
      <w:sz w:val="21"/>
    </w:rPr>
  </w:style>
  <w:style w:type="paragraph" w:customStyle="1" w:styleId="256">
    <w:name w:val="F1正文EN"/>
    <w:basedOn w:val="1"/>
    <w:link w:val="259"/>
    <w:uiPriority w:val="0"/>
    <w:rPr>
      <w:rFonts w:eastAsia="FrutigerNext LT Regular"/>
    </w:rPr>
  </w:style>
  <w:style w:type="character" w:customStyle="1" w:styleId="257">
    <w:name w:val="1.正文 字符"/>
    <w:basedOn w:val="136"/>
    <w:link w:val="255"/>
    <w:uiPriority w:val="0"/>
    <w:rPr>
      <w:rFonts w:ascii="HuaweiSans-Regular" w:hAnsi="HuaweiSans-Regular" w:eastAsia="方正兰亭黑简体" w:cs="微软雅黑"/>
      <w:sz w:val="21"/>
    </w:rPr>
  </w:style>
  <w:style w:type="paragraph" w:customStyle="1" w:styleId="258">
    <w:name w:val="2.命令"/>
    <w:basedOn w:val="1"/>
    <w:link w:val="260"/>
    <w:qFormat/>
    <w:uiPriority w:val="0"/>
    <w:pPr>
      <w:spacing w:before="40" w:after="40"/>
      <w:ind w:left="1021"/>
    </w:pPr>
    <w:rPr>
      <w:rFonts w:ascii="Huawei Sans" w:hAnsi="Huawei Sans" w:eastAsia="方正兰亭黑简体" w:cs="Huawei Sans"/>
      <w:sz w:val="21"/>
      <w:szCs w:val="21"/>
    </w:rPr>
  </w:style>
  <w:style w:type="character" w:customStyle="1" w:styleId="259">
    <w:name w:val="F1正文EN 字符"/>
    <w:basedOn w:val="136"/>
    <w:link w:val="256"/>
    <w:uiPriority w:val="0"/>
    <w:rPr>
      <w:rFonts w:ascii="FrutigerNext LT Regular" w:hAnsi="FrutigerNext LT Regular" w:eastAsia="FrutigerNext LT Regular" w:cs="Arial"/>
      <w:kern w:val="2"/>
      <w:sz w:val="21"/>
      <w:szCs w:val="21"/>
    </w:rPr>
  </w:style>
  <w:style w:type="character" w:customStyle="1" w:styleId="260">
    <w:name w:val="2.命令 字符"/>
    <w:basedOn w:val="136"/>
    <w:link w:val="258"/>
    <w:uiPriority w:val="0"/>
    <w:rPr>
      <w:rFonts w:ascii="Huawei Sans" w:hAnsi="Huawei Sans" w:eastAsia="方正兰亭黑简体" w:cs="Huawei Sans"/>
      <w:sz w:val="21"/>
      <w:szCs w:val="21"/>
    </w:rPr>
  </w:style>
  <w:style w:type="paragraph" w:customStyle="1" w:styleId="261">
    <w:name w:val="3.步骤"/>
    <w:basedOn w:val="1"/>
    <w:link w:val="282"/>
    <w:qFormat/>
    <w:uiPriority w:val="0"/>
    <w:pPr>
      <w:numPr>
        <w:ilvl w:val="5"/>
        <w:numId w:val="1"/>
      </w:numPr>
      <w:spacing w:before="160" w:after="160"/>
      <w:outlineLvl w:val="3"/>
    </w:pPr>
    <w:rPr>
      <w:rFonts w:ascii="HuaweiSans-Regular" w:hAnsi="HuaweiSans-Regular" w:eastAsia="方正兰亭黑简体"/>
      <w:sz w:val="21"/>
    </w:rPr>
  </w:style>
  <w:style w:type="paragraph" w:customStyle="1" w:styleId="262">
    <w:name w:val="4.任务"/>
    <w:basedOn w:val="168"/>
    <w:link w:val="266"/>
    <w:qFormat/>
    <w:uiPriority w:val="0"/>
    <w:pPr>
      <w:ind w:left="1446"/>
    </w:pPr>
    <w:rPr>
      <w:rFonts w:ascii="HuaweiSans-Regular" w:hAnsi="HuaweiSans-Regular" w:eastAsia="方正兰亭黑简体" w:cs="微软雅黑"/>
    </w:rPr>
  </w:style>
  <w:style w:type="character" w:customStyle="1" w:styleId="263">
    <w:name w:val="Step 字符"/>
    <w:basedOn w:val="136"/>
    <w:link w:val="180"/>
    <w:uiPriority w:val="0"/>
    <w:rPr>
      <w:rFonts w:ascii="FrutigerNext LT Regular" w:hAnsi="FrutigerNext LT Regular" w:eastAsia="华文细黑" w:cs="Arial"/>
      <w:snapToGrid w:val="0"/>
      <w:sz w:val="21"/>
      <w:szCs w:val="21"/>
    </w:rPr>
  </w:style>
  <w:style w:type="paragraph" w:customStyle="1" w:styleId="264">
    <w:name w:val="5.表格文字"/>
    <w:basedOn w:val="188"/>
    <w:link w:val="268"/>
    <w:qFormat/>
    <w:uiPriority w:val="0"/>
    <w:pPr>
      <w:framePr w:hSpace="180" w:wrap="around" w:vAnchor="text" w:hAnchor="margin" w:y="5183"/>
      <w:autoSpaceDE w:val="0"/>
      <w:autoSpaceDN w:val="0"/>
      <w:jc w:val="center"/>
    </w:pPr>
    <w:rPr>
      <w:rFonts w:ascii="HuaweiSans-Regular" w:hAnsi="HuaweiSans-Regular" w:eastAsia="方正兰亭黑简体"/>
      <w:sz w:val="21"/>
    </w:rPr>
  </w:style>
  <w:style w:type="character" w:customStyle="1" w:styleId="265">
    <w:name w:val="Item List 字符"/>
    <w:basedOn w:val="136"/>
    <w:link w:val="168"/>
    <w:uiPriority w:val="0"/>
    <w:rPr>
      <w:rFonts w:ascii="FrutigerNext LT Regular" w:hAnsi="FrutigerNext LT Regular" w:eastAsia="华文细黑" w:cs="Arial"/>
      <w:kern w:val="2"/>
      <w:sz w:val="21"/>
      <w:szCs w:val="21"/>
    </w:rPr>
  </w:style>
  <w:style w:type="character" w:customStyle="1" w:styleId="266">
    <w:name w:val="4.任务 字符"/>
    <w:basedOn w:val="265"/>
    <w:link w:val="262"/>
    <w:uiPriority w:val="0"/>
    <w:rPr>
      <w:rFonts w:ascii="HuaweiSans-Regular" w:hAnsi="HuaweiSans-Regular" w:eastAsia="方正兰亭黑简体" w:cs="微软雅黑"/>
      <w:kern w:val="2"/>
      <w:sz w:val="21"/>
      <w:szCs w:val="21"/>
    </w:rPr>
  </w:style>
  <w:style w:type="character" w:customStyle="1" w:styleId="267">
    <w:name w:val="Table Text 字符"/>
    <w:basedOn w:val="136"/>
    <w:link w:val="188"/>
    <w:uiPriority w:val="0"/>
    <w:rPr>
      <w:rFonts w:ascii="FrutigerNext LT Regular" w:hAnsi="FrutigerNext LT Regular" w:eastAsia="华文细黑" w:cs="Arial"/>
      <w:snapToGrid w:val="0"/>
      <w:sz w:val="21"/>
      <w:szCs w:val="21"/>
    </w:rPr>
  </w:style>
  <w:style w:type="character" w:customStyle="1" w:styleId="268">
    <w:name w:val="5.表格文字 字符"/>
    <w:basedOn w:val="267"/>
    <w:link w:val="264"/>
    <w:uiPriority w:val="0"/>
    <w:rPr>
      <w:rFonts w:ascii="HuaweiSans-Regular" w:hAnsi="HuaweiSans-Regular" w:eastAsia="方正兰亭黑简体" w:cs="微软雅黑"/>
      <w:snapToGrid w:val="0"/>
      <w:sz w:val="21"/>
      <w:szCs w:val="21"/>
    </w:rPr>
  </w:style>
  <w:style w:type="paragraph" w:customStyle="1" w:styleId="269">
    <w:name w:val="6.前言"/>
    <w:basedOn w:val="163"/>
    <w:link w:val="272"/>
    <w:qFormat/>
    <w:uiPriority w:val="0"/>
  </w:style>
  <w:style w:type="paragraph" w:customStyle="1" w:styleId="270">
    <w:name w:val="7.简介标题"/>
    <w:basedOn w:val="1"/>
    <w:link w:val="276"/>
    <w:qFormat/>
    <w:uiPriority w:val="0"/>
  </w:style>
  <w:style w:type="character" w:customStyle="1" w:styleId="271">
    <w:name w:val="Heading1 No Number 字符"/>
    <w:basedOn w:val="242"/>
    <w:link w:val="163"/>
    <w:uiPriority w:val="0"/>
    <w:rPr>
      <w:rFonts w:ascii="Arial Unicode MS" w:hAnsi="Arial Unicode MS" w:eastAsia="黑体" w:cs="Book Antiqua"/>
      <w:kern w:val="2"/>
      <w:sz w:val="44"/>
      <w:szCs w:val="44"/>
    </w:rPr>
  </w:style>
  <w:style w:type="character" w:customStyle="1" w:styleId="272">
    <w:name w:val="6.前言 字符"/>
    <w:basedOn w:val="271"/>
    <w:link w:val="269"/>
    <w:uiPriority w:val="0"/>
    <w:rPr>
      <w:rFonts w:ascii="HuaweiSans-Regular" w:hAnsi="HuaweiSans-Regular" w:eastAsia="方正兰亭黑简体" w:cs="微软雅黑"/>
      <w:kern w:val="2"/>
      <w:sz w:val="44"/>
      <w:szCs w:val="44"/>
    </w:rPr>
  </w:style>
  <w:style w:type="paragraph" w:customStyle="1" w:styleId="273">
    <w:name w:val="8.前言标题"/>
    <w:basedOn w:val="255"/>
    <w:link w:val="279"/>
    <w:qFormat/>
    <w:uiPriority w:val="0"/>
  </w:style>
  <w:style w:type="character" w:customStyle="1" w:styleId="274">
    <w:name w:val="标题 2 Char"/>
    <w:basedOn w:val="136"/>
    <w:link w:val="4"/>
    <w:uiPriority w:val="0"/>
    <w:rPr>
      <w:rFonts w:ascii="HuaweiSans-Regular" w:hAnsi="HuaweiSans-Regular" w:eastAsia="方正兰亭黑简体" w:cs="Book Antiqua"/>
      <w:bCs/>
      <w:sz w:val="36"/>
      <w:szCs w:val="36"/>
      <w:lang w:eastAsia="en-US"/>
    </w:rPr>
  </w:style>
  <w:style w:type="character" w:customStyle="1" w:styleId="275">
    <w:name w:val="Heading2 No Number 字符"/>
    <w:basedOn w:val="274"/>
    <w:link w:val="164"/>
    <w:uiPriority w:val="0"/>
    <w:rPr>
      <w:rFonts w:ascii="Arial Unicode MS" w:hAnsi="Arial Unicode MS" w:eastAsia="黑体" w:cs="Book Antiqua"/>
      <w:sz w:val="36"/>
      <w:szCs w:val="36"/>
      <w:lang w:eastAsia="en-US"/>
    </w:rPr>
  </w:style>
  <w:style w:type="character" w:customStyle="1" w:styleId="276">
    <w:name w:val="7.简介标题 字符"/>
    <w:basedOn w:val="275"/>
    <w:link w:val="270"/>
    <w:uiPriority w:val="0"/>
    <w:rPr>
      <w:rFonts w:ascii="微软雅黑" w:hAnsi="微软雅黑" w:eastAsia="微软雅黑" w:cs="微软雅黑"/>
      <w:bCs w:val="0"/>
      <w:sz w:val="36"/>
      <w:szCs w:val="36"/>
      <w:lang w:eastAsia="en-US"/>
    </w:rPr>
  </w:style>
  <w:style w:type="character" w:customStyle="1" w:styleId="277">
    <w:name w:val="标题 3 Char"/>
    <w:basedOn w:val="136"/>
    <w:link w:val="5"/>
    <w:uiPriority w:val="0"/>
    <w:rPr>
      <w:rFonts w:ascii="HuaweiSans-Regular" w:hAnsi="HuaweiSans-Regular" w:eastAsia="方正兰亭黑简体" w:cs="微软雅黑"/>
      <w:sz w:val="32"/>
      <w:szCs w:val="32"/>
    </w:rPr>
  </w:style>
  <w:style w:type="character" w:customStyle="1" w:styleId="278">
    <w:name w:val="Heading3 No Number 字符"/>
    <w:basedOn w:val="277"/>
    <w:link w:val="165"/>
    <w:uiPriority w:val="0"/>
    <w:rPr>
      <w:rFonts w:ascii="Arial Unicode MS" w:hAnsi="Arial Unicode MS" w:eastAsia="黑体" w:cs="Book Antiqua"/>
      <w:sz w:val="26"/>
      <w:szCs w:val="32"/>
    </w:rPr>
  </w:style>
  <w:style w:type="character" w:customStyle="1" w:styleId="279">
    <w:name w:val="8.前言标题 字符"/>
    <w:basedOn w:val="278"/>
    <w:link w:val="273"/>
    <w:uiPriority w:val="0"/>
    <w:rPr>
      <w:rFonts w:ascii="HuaweiSans-Regular" w:hAnsi="HuaweiSans-Regular" w:eastAsia="方正兰亭黑简体" w:cs="微软雅黑"/>
      <w:sz w:val="21"/>
      <w:szCs w:val="32"/>
    </w:rPr>
  </w:style>
  <w:style w:type="table" w:customStyle="1" w:styleId="280">
    <w:name w:val="表格样式"/>
    <w:basedOn w:val="90"/>
    <w:uiPriority w:val="99"/>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blStylePr w:type="firstRow">
      <w:pPr>
        <w:jc w:val="center"/>
      </w:pPr>
      <w:rPr>
        <w:b/>
      </w:rPr>
      <w:tcPr>
        <w:vAlign w:val="center"/>
      </w:tcPr>
    </w:tblStylePr>
    <w:tblStylePr w:type="firstCol">
      <w:pPr>
        <w:jc w:val="center"/>
      </w:pPr>
      <w:tcPr>
        <w:vAlign w:val="center"/>
      </w:tcPr>
    </w:tblStylePr>
  </w:style>
  <w:style w:type="table" w:customStyle="1" w:styleId="281">
    <w:name w:val="Table"/>
    <w:basedOn w:val="134"/>
    <w:uiPriority w:val="0"/>
    <w:pPr>
      <w:jc w:val="left"/>
    </w:pPr>
    <w:rPr>
      <w:rFonts w:cs="Arial"/>
    </w:rPr>
    <w:tblPr/>
    <w:trPr>
      <w:cantSplit/>
    </w:trPr>
    <w:tcPr>
      <w:shd w:val="clear" w:color="auto" w:fill="auto"/>
    </w:tcPr>
    <w:tblStylePr w:type="firstRow">
      <w:rPr>
        <w:b w:val="0"/>
        <w:bCs w:val="0"/>
        <w:i w:val="0"/>
        <w:iCs w:val="0"/>
        <w:color w:val="auto"/>
        <w:sz w:val="20"/>
        <w:szCs w:val="20"/>
      </w:rPr>
      <w:tcPr>
        <w:tcBorders>
          <w:top w:val="single" w:color="auto" w:sz="6" w:space="0"/>
          <w:left w:val="single" w:color="auto" w:sz="6" w:space="0"/>
          <w:bottom w:val="single" w:color="auto" w:sz="6" w:space="0"/>
          <w:right w:val="single" w:color="auto" w:sz="6" w:space="0"/>
          <w:insideH w:val="single" w:sz="6" w:space="0"/>
          <w:insideV w:val="single" w:sz="6" w:space="0"/>
          <w:tl2br w:val="nil"/>
          <w:tr2bl w:val="nil"/>
        </w:tcBorders>
        <w:shd w:val="clear" w:color="auto" w:fill="D9D9D9"/>
      </w:tcPr>
    </w:tblStylePr>
  </w:style>
  <w:style w:type="character" w:customStyle="1" w:styleId="282">
    <w:name w:val="3.步骤 字符"/>
    <w:basedOn w:val="136"/>
    <w:link w:val="261"/>
    <w:uiPriority w:val="0"/>
    <w:rPr>
      <w:rFonts w:ascii="HuaweiSans-Regular" w:hAnsi="HuaweiSans-Regular" w:eastAsia="方正兰亭黑简体" w:cs="微软雅黑"/>
      <w:sz w:val="21"/>
    </w:rPr>
  </w:style>
  <w:style w:type="paragraph" w:customStyle="1" w:styleId="283">
    <w:name w:val="5.表格标题"/>
    <w:basedOn w:val="1"/>
    <w:link w:val="286"/>
    <w:qFormat/>
    <w:uiPriority w:val="0"/>
    <w:pPr>
      <w:keepNext/>
      <w:numPr>
        <w:ilvl w:val="8"/>
        <w:numId w:val="1"/>
      </w:numPr>
      <w:topLinePunct w:val="0"/>
      <w:spacing w:before="160" w:line="240" w:lineRule="auto"/>
      <w:jc w:val="center"/>
    </w:pPr>
    <w:rPr>
      <w:rFonts w:ascii="HuaweiSans-Regular" w:hAnsi="HuaweiSans-Regular" w:eastAsia="方正兰亭黑简体"/>
      <w:b/>
      <w:spacing w:val="-4"/>
      <w:sz w:val="24"/>
      <w:szCs w:val="24"/>
    </w:rPr>
  </w:style>
  <w:style w:type="paragraph" w:customStyle="1" w:styleId="284">
    <w:name w:val="9.图片标题"/>
    <w:basedOn w:val="1"/>
    <w:link w:val="285"/>
    <w:qFormat/>
    <w:uiPriority w:val="0"/>
    <w:pPr>
      <w:keepNext/>
      <w:numPr>
        <w:ilvl w:val="7"/>
        <w:numId w:val="1"/>
      </w:numPr>
      <w:topLinePunct w:val="0"/>
      <w:spacing w:after="160" w:line="240" w:lineRule="auto"/>
      <w:jc w:val="center"/>
    </w:pPr>
    <w:rPr>
      <w:rFonts w:ascii="HuaweiSans-Regular" w:hAnsi="HuaweiSans-Regular" w:eastAsia="方正兰亭黑简体"/>
      <w:b/>
      <w:spacing w:val="-4"/>
      <w:sz w:val="24"/>
      <w:szCs w:val="24"/>
    </w:rPr>
  </w:style>
  <w:style w:type="character" w:customStyle="1" w:styleId="285">
    <w:name w:val="9.图片标题 字符"/>
    <w:basedOn w:val="136"/>
    <w:link w:val="284"/>
    <w:uiPriority w:val="0"/>
    <w:rPr>
      <w:rFonts w:ascii="HuaweiSans-Regular" w:hAnsi="HuaweiSans-Regular" w:eastAsia="方正兰亭黑简体" w:cs="微软雅黑"/>
      <w:b/>
      <w:spacing w:val="-4"/>
      <w:sz w:val="24"/>
      <w:szCs w:val="24"/>
    </w:rPr>
  </w:style>
  <w:style w:type="character" w:customStyle="1" w:styleId="286">
    <w:name w:val="5.表格标题 字符"/>
    <w:basedOn w:val="136"/>
    <w:link w:val="283"/>
    <w:uiPriority w:val="0"/>
    <w:rPr>
      <w:rFonts w:ascii="HuaweiSans-Regular" w:hAnsi="HuaweiSans-Regular" w:eastAsia="方正兰亭黑简体" w:cs="微软雅黑"/>
      <w:b/>
      <w:spacing w:val="-4"/>
      <w:sz w:val="24"/>
      <w:szCs w:val="24"/>
    </w:rPr>
  </w:style>
  <w:style w:type="paragraph" w:styleId="287">
    <w:name w:val="No Spacing"/>
    <w:uiPriority w:val="1"/>
    <w:pPr>
      <w:topLinePunct/>
      <w:adjustRightInd w:val="0"/>
      <w:snapToGrid w:val="0"/>
      <w:ind w:left="1134"/>
    </w:pPr>
    <w:rPr>
      <w:rFonts w:ascii="微软雅黑" w:hAnsi="微软雅黑" w:eastAsia="微软雅黑" w:cs="微软雅黑"/>
      <w:lang w:val="en-US" w:eastAsia="zh-CN" w:bidi="ar-SA"/>
    </w:rPr>
  </w:style>
  <w:style w:type="character" w:customStyle="1" w:styleId="288">
    <w:name w:val="Intense Emphasis"/>
    <w:basedOn w:val="136"/>
    <w:uiPriority w:val="21"/>
    <w:rPr>
      <w:rFonts w:ascii="微软雅黑" w:hAnsi="微软雅黑" w:eastAsia="微软雅黑" w:cs="微软雅黑"/>
      <w:i/>
      <w:iCs/>
      <w:color w:val="4F81BD" w:themeColor="accent1"/>
      <w14:textFill>
        <w14:solidFill>
          <w14:schemeClr w14:val="accent1"/>
        </w14:solidFill>
      </w14:textFill>
    </w:rPr>
  </w:style>
  <w:style w:type="paragraph" w:styleId="289">
    <w:name w:val="Quote"/>
    <w:basedOn w:val="1"/>
    <w:next w:val="1"/>
    <w:link w:val="290"/>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290">
    <w:name w:val="引用 Char"/>
    <w:basedOn w:val="136"/>
    <w:link w:val="289"/>
    <w:uiPriority w:val="29"/>
    <w:rPr>
      <w:rFonts w:ascii="微软雅黑" w:hAnsi="微软雅黑" w:eastAsia="微软雅黑" w:cs="微软雅黑"/>
      <w:i/>
      <w:iCs/>
      <w:color w:val="404040" w:themeColor="text1" w:themeTint="BF"/>
      <w14:textFill>
        <w14:solidFill>
          <w14:schemeClr w14:val="tx1">
            <w14:lumMod w14:val="75000"/>
            <w14:lumOff w14:val="25000"/>
          </w14:schemeClr>
        </w14:solidFill>
      </w14:textFill>
    </w:rPr>
  </w:style>
  <w:style w:type="paragraph" w:styleId="291">
    <w:name w:val="Intense Quote"/>
    <w:basedOn w:val="1"/>
    <w:next w:val="1"/>
    <w:link w:val="292"/>
    <w:uiPriority w:val="30"/>
    <w:pPr>
      <w:pBdr>
        <w:top w:val="single" w:color="4F81BD" w:themeColor="accent1" w:sz="4" w:space="10"/>
        <w:bottom w:val="single" w:color="4F81BD" w:themeColor="accent1" w:sz="4" w:space="10"/>
      </w:pBdr>
      <w:spacing w:before="360" w:after="360"/>
      <w:ind w:left="864" w:right="864"/>
      <w:jc w:val="center"/>
    </w:pPr>
    <w:rPr>
      <w:i/>
      <w:iCs/>
      <w:color w:val="4F81BD" w:themeColor="accent1"/>
      <w14:textFill>
        <w14:solidFill>
          <w14:schemeClr w14:val="accent1"/>
        </w14:solidFill>
      </w14:textFill>
    </w:rPr>
  </w:style>
  <w:style w:type="character" w:customStyle="1" w:styleId="292">
    <w:name w:val="明显引用 Char"/>
    <w:basedOn w:val="136"/>
    <w:link w:val="291"/>
    <w:uiPriority w:val="30"/>
    <w:rPr>
      <w:rFonts w:ascii="微软雅黑" w:hAnsi="微软雅黑" w:eastAsia="微软雅黑" w:cs="微软雅黑"/>
      <w:i/>
      <w:iCs/>
      <w:color w:val="4F81BD" w:themeColor="accent1"/>
      <w14:textFill>
        <w14:solidFill>
          <w14:schemeClr w14:val="accent1"/>
        </w14:solidFill>
      </w14:textFill>
    </w:rPr>
  </w:style>
  <w:style w:type="character" w:customStyle="1" w:styleId="293">
    <w:name w:val="Subtle Reference"/>
    <w:basedOn w:val="136"/>
    <w:uiPriority w:val="31"/>
    <w:rPr>
      <w:rFonts w:ascii="微软雅黑" w:hAnsi="微软雅黑" w:eastAsia="微软雅黑" w:cs="微软雅黑"/>
      <w:smallCaps/>
      <w:color w:val="595959" w:themeColor="text1" w:themeTint="A6"/>
      <w14:textFill>
        <w14:solidFill>
          <w14:schemeClr w14:val="tx1">
            <w14:lumMod w14:val="65000"/>
            <w14:lumOff w14:val="35000"/>
          </w14:schemeClr>
        </w14:solidFill>
      </w14:textFill>
    </w:rPr>
  </w:style>
  <w:style w:type="character" w:customStyle="1" w:styleId="294">
    <w:name w:val="Intense Reference"/>
    <w:basedOn w:val="136"/>
    <w:uiPriority w:val="32"/>
    <w:rPr>
      <w:rFonts w:ascii="微软雅黑" w:hAnsi="微软雅黑" w:eastAsia="微软雅黑" w:cs="微软雅黑"/>
      <w:b/>
      <w:bCs/>
      <w:smallCaps/>
      <w:color w:val="4F81BD" w:themeColor="accent1"/>
      <w:spacing w:val="5"/>
      <w14:textFill>
        <w14:solidFill>
          <w14:schemeClr w14:val="accent1"/>
        </w14:solidFill>
      </w14:textFill>
    </w:rPr>
  </w:style>
  <w:style w:type="character" w:customStyle="1" w:styleId="295">
    <w:name w:val="Book Title"/>
    <w:basedOn w:val="136"/>
    <w:uiPriority w:val="33"/>
    <w:rPr>
      <w:rFonts w:ascii="微软雅黑" w:hAnsi="微软雅黑" w:eastAsia="微软雅黑" w:cs="微软雅黑"/>
      <w:b/>
      <w:bCs/>
      <w:i/>
      <w:iCs/>
      <w:spacing w:val="5"/>
    </w:rPr>
  </w:style>
  <w:style w:type="paragraph" w:customStyle="1" w:styleId="296">
    <w:name w:val="Normal2"/>
    <w:basedOn w:val="1"/>
    <w:qFormat/>
    <w:uiPriority w:val="0"/>
    <w:pPr>
      <w:tabs>
        <w:tab w:val="left" w:pos="576"/>
        <w:tab w:val="left" w:pos="1260"/>
      </w:tabs>
      <w:topLinePunct w:val="0"/>
      <w:adjustRightInd/>
      <w:snapToGrid/>
      <w:spacing w:before="0" w:after="0" w:line="240" w:lineRule="auto"/>
      <w:ind w:left="0"/>
    </w:pPr>
    <w:rPr>
      <w:rFonts w:ascii="Times" w:hAnsi="Times" w:eastAsia="MS Mincho" w:cs="Palatino"/>
      <w:lang w:eastAsia="en-US"/>
    </w:rPr>
  </w:style>
  <w:style w:type="paragraph" w:customStyle="1" w:styleId="297">
    <w:name w:val="边框代码"/>
    <w:basedOn w:val="1"/>
    <w:link w:val="298"/>
    <w:qFormat/>
    <w:uiPriority w:val="0"/>
    <w:pPr>
      <w:pBdr>
        <w:top w:val="single" w:color="auto" w:sz="4" w:space="1"/>
        <w:left w:val="single" w:color="auto" w:sz="4" w:space="4"/>
        <w:bottom w:val="single" w:color="auto" w:sz="4" w:space="1"/>
        <w:right w:val="single" w:color="auto" w:sz="4" w:space="4"/>
      </w:pBdr>
      <w:shd w:val="clear" w:color="auto" w:fill="D8D8D8" w:themeFill="background1" w:themeFillShade="D9"/>
      <w:ind w:left="1021"/>
    </w:pPr>
    <w:rPr>
      <w:rFonts w:ascii="Courier New" w:hAnsi="Courier New"/>
      <w:kern w:val="2"/>
      <w:sz w:val="21"/>
      <w:szCs w:val="21"/>
    </w:rPr>
  </w:style>
  <w:style w:type="character" w:customStyle="1" w:styleId="298">
    <w:name w:val="边框代码 Char"/>
    <w:basedOn w:val="136"/>
    <w:link w:val="297"/>
    <w:uiPriority w:val="0"/>
    <w:rPr>
      <w:rFonts w:ascii="Courier New" w:hAnsi="Courier New" w:eastAsia="微软雅黑" w:cs="微软雅黑"/>
      <w:kern w:val="2"/>
      <w:sz w:val="21"/>
      <w:szCs w:val="21"/>
      <w:shd w:val="clear" w:color="auto" w:fill="D8D8D8" w:themeFill="background1" w:themeFillShade="D9"/>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0" Type="http://schemas.openxmlformats.org/officeDocument/2006/relationships/fontTable" Target="fontTable.xml"/><Relationship Id="rId3" Type="http://schemas.openxmlformats.org/officeDocument/2006/relationships/footnotes" Target="footnotes.xml"/><Relationship Id="rId29" Type="http://schemas.microsoft.com/office/2006/relationships/keyMapCustomizations" Target="customizations.xml"/><Relationship Id="rId28" Type="http://schemas.openxmlformats.org/officeDocument/2006/relationships/customXml" Target="../customXml/item4.xml"/><Relationship Id="rId27" Type="http://schemas.openxmlformats.org/officeDocument/2006/relationships/customXml" Target="../customXml/item3.xml"/><Relationship Id="rId26" Type="http://schemas.openxmlformats.org/officeDocument/2006/relationships/customXml" Target="../customXml/item2.xml"/><Relationship Id="rId25" Type="http://schemas.openxmlformats.org/officeDocument/2006/relationships/customXml" Target="../customXml/item1.xml"/><Relationship Id="rId24" Type="http://schemas.openxmlformats.org/officeDocument/2006/relationships/numbering" Target="numbering.xml"/><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noAutofit/>
      </a:bodyPr>
      <a:lst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4DBFA21-DCED-486F-A408-77EC77BAD533}">
  <ds:schemaRefs/>
</ds:datastoreItem>
</file>

<file path=customXml/itemProps2.xml><?xml version="1.0" encoding="utf-8"?>
<ds:datastoreItem xmlns:ds="http://schemas.openxmlformats.org/officeDocument/2006/customXml" ds:itemID="{45D7D905-E2AE-4379-91E5-B62BCFCA4D08}">
  <ds:schemaRefs/>
</ds:datastoreItem>
</file>

<file path=customXml/itemProps3.xml><?xml version="1.0" encoding="utf-8"?>
<ds:datastoreItem xmlns:ds="http://schemas.openxmlformats.org/officeDocument/2006/customXml" ds:itemID="{EEA82ABF-3C64-4AD6-A3F8-BF7B6BBD7965}">
  <ds:schemaRefs/>
</ds:datastoreItem>
</file>

<file path=customXml/itemProps4.xml><?xml version="1.0" encoding="utf-8"?>
<ds:datastoreItem xmlns:ds="http://schemas.openxmlformats.org/officeDocument/2006/customXml" ds:itemID="{BC21252C-4A9D-4501-ACF4-B5A790D1D626}">
  <ds:schemaRefs/>
</ds:datastoreItem>
</file>

<file path=docProps/app.xml><?xml version="1.0" encoding="utf-8"?>
<Properties xmlns="http://schemas.openxmlformats.org/officeDocument/2006/extended-properties" xmlns:vt="http://schemas.openxmlformats.org/officeDocument/2006/docPropsVTypes">
  <Template>客户文档模板.dotm</Template>
  <Company>Huawei Technologies Co.,Ltd.</Company>
  <Pages>7</Pages>
  <Words>943</Words>
  <Characters>1856</Characters>
  <Lines>15</Lines>
  <Paragraphs>4</Paragraphs>
  <TotalTime>13</TotalTime>
  <ScaleCrop>false</ScaleCrop>
  <LinksUpToDate>false</LinksUpToDate>
  <CharactersWithSpaces>1950</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2020-04-26T01:02:00Z</dcterms:created>
  <dc:creator>w00280246</dc:creator>
  <cp:lastModifiedBy>goodpeoplealifesafe</cp:lastModifiedBy>
  <cp:lastPrinted>2016-11-21T02:33:00Z</cp:lastPrinted>
  <dcterms:modified xsi:type="dcterms:W3CDTF">2022-07-05T11:32:39Z</dcterms:modified>
  <cp:revision>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(3)duZSSXlj0Rp3u2EboeM1bLAIsAhTeAkubFOCQ4Zk7p336XV5wnU13KrOe+u/Z9hcsAa6jV6l
QdcXSDuYqGYYLKRbQIL0dKXs2O30AJbHfscV+8feggZ+EcYC+INk/mywiURHKJD9jNmBoupv
rkMiqtbKsDM+zwNP8f0WTbra3lOJcmUDO9UNgxtHaTX2GWSydAUyENf9PS4s4YvCqL3/Xr9b
3Ai4rTmIhIY0EQ9hyj</vt:lpwstr>
  </property>
  <property fmtid="{D5CDD505-2E9C-101B-9397-08002B2CF9AE}" pid="15" name="_2015_ms_pID_7253431">
    <vt:lpwstr>9p/HUn66KtJOogop/6LyjI6ruKiJklhQ+dVkR9YN6/+e0DKWK3WOI7
6n4j1hr7CnPBI96Diooz4VTb3j6rPv1Iq9g8KZqrlSs5zy4iM7Qd/av6xR5lgsn1wb84RCNA
tiy+4g5bYw0LMps5c8Dn1cHzPOgoKycd4skHo2QvCi+shweLD5spf0tXXxvn18qaL5V9Ni/K
foRsb1aI/CgK+z3nesICpa4aMS5Mn32N5ROK</vt:lpwstr>
  </property>
  <property fmtid="{D5CDD505-2E9C-101B-9397-08002B2CF9AE}" pid="16" name="ContentTypeId">
    <vt:lpwstr>0x010100CC226774B8D87F4D92D9D1F6859ED44E</vt:lpwstr>
  </property>
  <property fmtid="{D5CDD505-2E9C-101B-9397-08002B2CF9AE}" pid="17" name="_2015_ms_pID_7253432">
    <vt:lpwstr>rG9pwcxv1a4imzqkX/6bebg=</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1640745900</vt:lpwstr>
  </property>
  <property fmtid="{D5CDD505-2E9C-101B-9397-08002B2CF9AE}" pid="22" name="KSOProductBuildVer">
    <vt:lpwstr>2052-11.1.0.11830</vt:lpwstr>
  </property>
  <property fmtid="{D5CDD505-2E9C-101B-9397-08002B2CF9AE}" pid="23" name="ICV">
    <vt:lpwstr>F75552C1B22541AEA687978DBBAEC424</vt:lpwstr>
  </property>
</Properties>
</file>