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C60E" w14:textId="77777777" w:rsidR="00061AE7" w:rsidRPr="00061AE7" w:rsidRDefault="00061AE7" w:rsidP="00061AE7">
      <w:pPr>
        <w:rPr>
          <w:lang w:val="en"/>
        </w:rPr>
      </w:pPr>
      <w:r w:rsidRPr="00061AE7">
        <w:rPr>
          <w:b/>
          <w:bCs/>
          <w:lang w:val="en"/>
        </w:rPr>
        <w:t>Power BI | SQL | Excel | Operations &amp; HR Analytics</w:t>
      </w:r>
    </w:p>
    <w:p w14:paraId="3D46E5F2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Welcome to my Data Analytics Portfolio.</w:t>
      </w:r>
    </w:p>
    <w:p w14:paraId="63F04D1A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This repository contains hands-on analytics projects I have built as I transition into a full data analytics career. My work focuses on solving real business problems across HR, E-commerce, Inventory, and Operations using Power BI, SQL, and Excel.</w:t>
      </w:r>
    </w:p>
    <w:p w14:paraId="14CAD6A2" w14:textId="77777777" w:rsidR="00061AE7" w:rsidRPr="00061AE7" w:rsidRDefault="00061AE7" w:rsidP="00061AE7">
      <w:pPr>
        <w:rPr>
          <w:lang w:val="en"/>
        </w:rPr>
      </w:pPr>
    </w:p>
    <w:p w14:paraId="4498C5D0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Each project demonstrates my ability to:</w:t>
      </w:r>
    </w:p>
    <w:p w14:paraId="33E9A8E9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Clean and prepare messy datasets</w:t>
      </w:r>
    </w:p>
    <w:p w14:paraId="2601BF26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Build efficient data models</w:t>
      </w:r>
    </w:p>
    <w:p w14:paraId="2C0ED9BE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Create DAX measures for deeper insights</w:t>
      </w:r>
    </w:p>
    <w:p w14:paraId="50C405B2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Design interactive and business-ready dashboards</w:t>
      </w:r>
    </w:p>
    <w:p w14:paraId="0B1B55EF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Tell data stories that support decision-making</w:t>
      </w:r>
    </w:p>
    <w:p w14:paraId="32BC6441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Apply operational thinking from my real work experience (delivery &amp; inventory)</w:t>
      </w:r>
    </w:p>
    <w:p w14:paraId="005ECE76" w14:textId="77777777" w:rsidR="00061AE7" w:rsidRPr="00061AE7" w:rsidRDefault="00061AE7" w:rsidP="00061AE7">
      <w:pPr>
        <w:rPr>
          <w:lang w:val="en"/>
        </w:rPr>
      </w:pPr>
    </w:p>
    <w:p w14:paraId="502324DC" w14:textId="77777777" w:rsidR="00061AE7" w:rsidRPr="00061AE7" w:rsidRDefault="00061AE7" w:rsidP="00061AE7">
      <w:pPr>
        <w:rPr>
          <w:lang w:val="en"/>
        </w:rPr>
      </w:pPr>
      <w:r w:rsidRPr="00061AE7">
        <w:rPr>
          <w:rFonts w:ascii="Segoe UI Emoji" w:hAnsi="Segoe UI Emoji" w:cs="Segoe UI Emoji"/>
          <w:lang w:val="en"/>
        </w:rPr>
        <w:t>📁</w:t>
      </w:r>
      <w:r w:rsidRPr="00061AE7">
        <w:rPr>
          <w:lang w:val="en"/>
        </w:rPr>
        <w:t xml:space="preserve"> What You’ll Find Here</w:t>
      </w:r>
    </w:p>
    <w:p w14:paraId="6F49FB44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Each folder includes:</w:t>
      </w:r>
    </w:p>
    <w:p w14:paraId="043944C9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Dataset (cleaned or raw)</w:t>
      </w:r>
    </w:p>
    <w:p w14:paraId="241087D9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Power BI report (.</w:t>
      </w:r>
      <w:proofErr w:type="spellStart"/>
      <w:r w:rsidRPr="00061AE7">
        <w:rPr>
          <w:lang w:val="en"/>
        </w:rPr>
        <w:t>pbix</w:t>
      </w:r>
      <w:proofErr w:type="spellEnd"/>
      <w:r w:rsidRPr="00061AE7">
        <w:rPr>
          <w:lang w:val="en"/>
        </w:rPr>
        <w:t>)</w:t>
      </w:r>
    </w:p>
    <w:p w14:paraId="2938457B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DAX measures</w:t>
      </w:r>
    </w:p>
    <w:p w14:paraId="6ECE5B9E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Project summary</w:t>
      </w:r>
    </w:p>
    <w:p w14:paraId="7D9DB7BA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Key insights &amp; recommendations</w:t>
      </w:r>
    </w:p>
    <w:p w14:paraId="269E5A2D" w14:textId="77777777" w:rsidR="00061AE7" w:rsidRPr="00061AE7" w:rsidRDefault="00061AE7" w:rsidP="00061AE7">
      <w:pPr>
        <w:rPr>
          <w:lang w:val="en"/>
        </w:rPr>
      </w:pPr>
    </w:p>
    <w:p w14:paraId="23F630B7" w14:textId="77777777" w:rsidR="00061AE7" w:rsidRPr="00061AE7" w:rsidRDefault="00061AE7" w:rsidP="00061AE7">
      <w:pPr>
        <w:rPr>
          <w:lang w:val="en"/>
        </w:rPr>
      </w:pPr>
      <w:r w:rsidRPr="00061AE7">
        <w:rPr>
          <w:rFonts w:ascii="Segoe UI Emoji" w:hAnsi="Segoe UI Emoji" w:cs="Segoe UI Emoji"/>
          <w:lang w:val="en"/>
        </w:rPr>
        <w:t>📌</w:t>
      </w:r>
      <w:r w:rsidRPr="00061AE7">
        <w:rPr>
          <w:lang w:val="en"/>
        </w:rPr>
        <w:t xml:space="preserve"> Project Themes</w:t>
      </w:r>
    </w:p>
    <w:p w14:paraId="36B79115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HR Analytics: Attrition analysis, employee salary insights, headcount tracking</w:t>
      </w:r>
    </w:p>
    <w:p w14:paraId="3B4599BD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E-commerce Analytics: Sales trends, customer segmentation, product performance</w:t>
      </w:r>
    </w:p>
    <w:p w14:paraId="7827A998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Inventory &amp; Operations: Reorder point analysis, stock optimization, warehouse KPIs</w:t>
      </w:r>
    </w:p>
    <w:p w14:paraId="24A2266E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lastRenderedPageBreak/>
        <w:t>General BI Dashboards: Executive insights, KPI monitoring, performance metrics</w:t>
      </w:r>
    </w:p>
    <w:p w14:paraId="7BA90753" w14:textId="77777777" w:rsidR="00061AE7" w:rsidRPr="00061AE7" w:rsidRDefault="00061AE7" w:rsidP="00061AE7">
      <w:pPr>
        <w:rPr>
          <w:lang w:val="en"/>
        </w:rPr>
      </w:pPr>
    </w:p>
    <w:p w14:paraId="1E8AF24A" w14:textId="77777777" w:rsidR="00061AE7" w:rsidRPr="00061AE7" w:rsidRDefault="00061AE7" w:rsidP="00061AE7">
      <w:pPr>
        <w:rPr>
          <w:lang w:val="en"/>
        </w:rPr>
      </w:pPr>
      <w:r w:rsidRPr="00061AE7">
        <w:rPr>
          <w:rFonts w:ascii="Segoe UI Emoji" w:hAnsi="Segoe UI Emoji" w:cs="Segoe UI Emoji"/>
          <w:lang w:val="en"/>
        </w:rPr>
        <w:t>🎯</w:t>
      </w:r>
      <w:r w:rsidRPr="00061AE7">
        <w:rPr>
          <w:lang w:val="en"/>
        </w:rPr>
        <w:t xml:space="preserve"> My Goal</w:t>
      </w:r>
    </w:p>
    <w:p w14:paraId="537DD387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To build a strong portfolio that showcases real problem-solving skills and helps me grow into roles such as:</w:t>
      </w:r>
    </w:p>
    <w:p w14:paraId="1D28C94C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Data Analyst</w:t>
      </w:r>
    </w:p>
    <w:p w14:paraId="40BF27A0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Business Intelligence Analyst</w:t>
      </w:r>
    </w:p>
    <w:p w14:paraId="005FF5C1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Operations Analyst</w:t>
      </w:r>
    </w:p>
    <w:p w14:paraId="7C638B4E" w14:textId="77777777" w:rsidR="00061AE7" w:rsidRPr="00061AE7" w:rsidRDefault="00061AE7" w:rsidP="00061AE7">
      <w:pPr>
        <w:rPr>
          <w:lang w:val="en"/>
        </w:rPr>
      </w:pPr>
    </w:p>
    <w:p w14:paraId="11E43743" w14:textId="77777777" w:rsidR="00061AE7" w:rsidRPr="00061AE7" w:rsidRDefault="00061AE7" w:rsidP="00061AE7">
      <w:pPr>
        <w:rPr>
          <w:lang w:val="en"/>
        </w:rPr>
      </w:pPr>
      <w:r w:rsidRPr="00061AE7">
        <w:rPr>
          <w:rFonts w:ascii="Segoe UI Emoji" w:hAnsi="Segoe UI Emoji" w:cs="Segoe UI Emoji"/>
          <w:lang w:val="en"/>
        </w:rPr>
        <w:t>🤝</w:t>
      </w:r>
      <w:r w:rsidRPr="00061AE7">
        <w:rPr>
          <w:lang w:val="en"/>
        </w:rPr>
        <w:t xml:space="preserve"> Let’s Connect</w:t>
      </w:r>
    </w:p>
    <w:p w14:paraId="7B28B3DE" w14:textId="77777777" w:rsidR="00061AE7" w:rsidRPr="00061AE7" w:rsidRDefault="00061AE7" w:rsidP="00061AE7">
      <w:pPr>
        <w:rPr>
          <w:lang w:val="en"/>
        </w:rPr>
      </w:pPr>
      <w:r w:rsidRPr="00061AE7">
        <w:rPr>
          <w:lang w:val="en"/>
        </w:rPr>
        <w:t>If you’re a recruiter, hiring manager, or fellow analyst, feel free to connect or collaborate.</w:t>
      </w:r>
    </w:p>
    <w:p w14:paraId="34E49A6A" w14:textId="77777777" w:rsidR="00061AE7" w:rsidRDefault="00061AE7"/>
    <w:sectPr w:rsidR="00061AE7" w:rsidSect="00061A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E7"/>
    <w:rsid w:val="00061AE7"/>
    <w:rsid w:val="0038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02E6"/>
  <w15:chartTrackingRefBased/>
  <w15:docId w15:val="{541388CD-F193-4555-8B93-605B1DD0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ephraim</dc:creator>
  <cp:keywords/>
  <dc:description/>
  <cp:lastModifiedBy>kev ephraim</cp:lastModifiedBy>
  <cp:revision>1</cp:revision>
  <dcterms:created xsi:type="dcterms:W3CDTF">2025-12-11T13:31:00Z</dcterms:created>
  <dcterms:modified xsi:type="dcterms:W3CDTF">2025-12-11T13:32:00Z</dcterms:modified>
</cp:coreProperties>
</file>