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15F3784" w:rsidP="7178F8C0" w:rsidRDefault="015F3784" w14:paraId="05D46DD2" w14:textId="037165E0">
      <w:pPr>
        <w:pStyle w:val="Heading1"/>
        <w:rPr>
          <w:rFonts w:ascii="Calibri Light" w:hAnsi="Calibri Light" w:eastAsia="Calibri Light" w:cs="Calibri Light"/>
          <w:lang w:val="ru"/>
        </w:rPr>
      </w:pPr>
      <w:r w:rsidRPr="7178F8C0">
        <w:rPr>
          <w:rFonts w:ascii="Calibri Light" w:hAnsi="Calibri Light" w:eastAsia="Calibri Light" w:cs="Calibri Light"/>
          <w:lang w:val="ru"/>
        </w:rPr>
        <w:t>Виды угроз</w:t>
      </w:r>
    </w:p>
    <w:p w:rsidRPr="00471F6B" w:rsidR="015F3784" w:rsidP="2B64EE86" w:rsidRDefault="015F3784" w14:paraId="2C405611" w14:textId="7A9416B4">
      <w:pPr>
        <w:pStyle w:val="ListParagraph"/>
        <w:numPr>
          <w:ilvl w:val="0"/>
          <w:numId w:val="1"/>
        </w:numPr>
        <w:rPr>
          <w:rFonts w:eastAsiaTheme="minorEastAsia"/>
          <w:lang w:val="ru"/>
        </w:rPr>
      </w:pPr>
      <w:r w:rsidRPr="7178F8C0">
        <w:rPr>
          <w:lang w:val="ru"/>
        </w:rPr>
        <w:t xml:space="preserve">Естественные (ураган </w:t>
      </w:r>
      <w:r w:rsidRPr="2B64EE86">
        <w:rPr>
          <w:lang w:val="ru"/>
        </w:rPr>
        <w:t>ебучий)</w:t>
      </w:r>
    </w:p>
    <w:p w:rsidR="015F3784" w:rsidP="2B64EE86" w:rsidRDefault="015F3784" w14:paraId="02E51747" w14:textId="3DCF4F51">
      <w:pPr>
        <w:pStyle w:val="ListParagraph"/>
        <w:numPr>
          <w:ilvl w:val="0"/>
          <w:numId w:val="1"/>
        </w:numPr>
        <w:rPr>
          <w:lang w:val="ru"/>
        </w:rPr>
      </w:pPr>
      <w:r w:rsidRPr="2B64EE86">
        <w:rPr>
          <w:lang w:val="ru"/>
        </w:rPr>
        <w:t>Искусственные</w:t>
      </w:r>
    </w:p>
    <w:p w:rsidR="015F3784" w:rsidP="2B64EE86" w:rsidRDefault="015F3784" w14:paraId="7EA76795" w14:textId="40799281">
      <w:pPr>
        <w:pStyle w:val="ListParagraph"/>
        <w:numPr>
          <w:ilvl w:val="1"/>
          <w:numId w:val="1"/>
        </w:numPr>
        <w:rPr>
          <w:lang w:val="ru"/>
        </w:rPr>
      </w:pPr>
      <w:r w:rsidRPr="2B64EE86">
        <w:rPr>
          <w:lang w:val="ru"/>
        </w:rPr>
        <w:t xml:space="preserve">Непреднамеренные (несовместимая </w:t>
      </w:r>
      <w:proofErr w:type="spellStart"/>
      <w:r w:rsidRPr="2B64EE86">
        <w:rPr>
          <w:lang w:val="ru"/>
        </w:rPr>
        <w:t>прога</w:t>
      </w:r>
      <w:proofErr w:type="spellEnd"/>
      <w:r w:rsidRPr="2B64EE86">
        <w:rPr>
          <w:lang w:val="ru"/>
        </w:rPr>
        <w:t xml:space="preserve"> = потеря информации)</w:t>
      </w:r>
    </w:p>
    <w:p w:rsidR="009A0718" w:rsidP="009A0718" w:rsidRDefault="015F3784" w14:paraId="60232DE0" w14:textId="137E130C">
      <w:pPr>
        <w:pStyle w:val="ListParagraph"/>
        <w:numPr>
          <w:ilvl w:val="1"/>
          <w:numId w:val="1"/>
        </w:numPr>
        <w:rPr>
          <w:lang w:val="ru"/>
        </w:rPr>
      </w:pPr>
      <w:r w:rsidRPr="2B64EE86">
        <w:rPr>
          <w:lang w:val="ru"/>
        </w:rPr>
        <w:t>Преднамеренные извне или изнутри организации</w:t>
      </w:r>
    </w:p>
    <w:p w:rsidRPr="00F0765D" w:rsidR="009A0718" w:rsidP="009A0718" w:rsidRDefault="009A0718" w14:paraId="73396887" w14:textId="72B197D1">
      <w:pPr>
        <w:pStyle w:val="ListParagraph"/>
        <w:numPr>
          <w:ilvl w:val="2"/>
          <w:numId w:val="1"/>
        </w:numPr>
      </w:pPr>
      <w:r w:rsidRPr="7720EB2E">
        <w:rPr>
          <w:lang w:val="ru"/>
        </w:rPr>
        <w:t>Нежелательный контент</w:t>
      </w:r>
    </w:p>
    <w:p w:rsidR="009A0718" w:rsidP="009A0718" w:rsidRDefault="009A0718" w14:paraId="31EA97DD" w14:textId="29A02859">
      <w:pPr>
        <w:pStyle w:val="ListParagraph"/>
        <w:numPr>
          <w:ilvl w:val="2"/>
          <w:numId w:val="1"/>
        </w:numPr>
        <w:rPr>
          <w:rFonts w:eastAsiaTheme="minorEastAsia"/>
          <w:lang w:val="ru"/>
        </w:rPr>
      </w:pPr>
      <w:r w:rsidRPr="7720EB2E">
        <w:rPr>
          <w:lang w:val="ru"/>
        </w:rPr>
        <w:t>Несанкционированный доступ</w:t>
      </w:r>
    </w:p>
    <w:p w:rsidR="009A0718" w:rsidP="009A0718" w:rsidRDefault="009A0718" w14:paraId="17F811BC" w14:textId="6F6FDDC2">
      <w:pPr>
        <w:pStyle w:val="ListParagraph"/>
        <w:numPr>
          <w:ilvl w:val="2"/>
          <w:numId w:val="1"/>
        </w:numPr>
        <w:rPr>
          <w:rFonts w:eastAsiaTheme="minorEastAsia"/>
          <w:lang w:val="ru"/>
        </w:rPr>
      </w:pPr>
      <w:r w:rsidRPr="7720EB2E">
        <w:rPr>
          <w:lang w:val="ru"/>
        </w:rPr>
        <w:t>Утечки данных</w:t>
      </w:r>
    </w:p>
    <w:p w:rsidR="009A0718" w:rsidP="009A0718" w:rsidRDefault="009A0718" w14:paraId="1BD26BD8" w14:textId="4845C65A">
      <w:pPr>
        <w:pStyle w:val="ListParagraph"/>
        <w:numPr>
          <w:ilvl w:val="2"/>
          <w:numId w:val="1"/>
        </w:numPr>
        <w:rPr>
          <w:rFonts w:eastAsiaTheme="minorEastAsia"/>
          <w:lang w:val="ru"/>
        </w:rPr>
      </w:pPr>
      <w:r w:rsidRPr="7720EB2E">
        <w:rPr>
          <w:lang w:val="ru"/>
        </w:rPr>
        <w:t>Потеря данных</w:t>
      </w:r>
    </w:p>
    <w:p w:rsidR="009A0718" w:rsidP="009A0718" w:rsidRDefault="009A0718" w14:paraId="2C842A22" w14:textId="04822713">
      <w:pPr>
        <w:pStyle w:val="ListParagraph"/>
        <w:numPr>
          <w:ilvl w:val="2"/>
          <w:numId w:val="1"/>
        </w:numPr>
        <w:rPr>
          <w:rFonts w:eastAsiaTheme="minorEastAsia"/>
          <w:lang w:val="ru"/>
        </w:rPr>
      </w:pPr>
      <w:r w:rsidRPr="7720EB2E">
        <w:rPr>
          <w:lang w:val="ru"/>
        </w:rPr>
        <w:t>Мошенничество</w:t>
      </w:r>
    </w:p>
    <w:p w:rsidR="009A0718" w:rsidP="009A0718" w:rsidRDefault="009A0718" w14:paraId="487BC155" w14:textId="422BFEBB">
      <w:pPr>
        <w:pStyle w:val="ListParagraph"/>
        <w:numPr>
          <w:ilvl w:val="2"/>
          <w:numId w:val="1"/>
        </w:numPr>
        <w:rPr>
          <w:rFonts w:eastAsiaTheme="minorEastAsia"/>
          <w:lang w:val="ru"/>
        </w:rPr>
      </w:pPr>
      <w:r w:rsidRPr="7720EB2E">
        <w:rPr>
          <w:lang w:val="ru"/>
        </w:rPr>
        <w:t>Кибервойны</w:t>
      </w:r>
    </w:p>
    <w:p w:rsidRPr="002D57EA" w:rsidR="009A0718" w:rsidP="002D57EA" w:rsidRDefault="009A0718" w14:paraId="0475E985" w14:textId="5C652D61">
      <w:pPr>
        <w:pStyle w:val="ListParagraph"/>
        <w:numPr>
          <w:ilvl w:val="2"/>
          <w:numId w:val="1"/>
        </w:numPr>
        <w:rPr>
          <w:rFonts w:eastAsiaTheme="minorEastAsia"/>
          <w:lang w:val="ru"/>
        </w:rPr>
      </w:pPr>
      <w:r w:rsidRPr="7720EB2E">
        <w:rPr>
          <w:lang w:val="ru"/>
        </w:rPr>
        <w:t>Кибертерроризм</w:t>
      </w:r>
    </w:p>
    <w:p w:rsidR="00471F6B" w:rsidP="00471F6B" w:rsidRDefault="00471F6B" w14:paraId="30EBB23C" w14:textId="0BF1F8FA">
      <w:pPr>
        <w:pStyle w:val="Heading1"/>
        <w:rPr>
          <w:rFonts w:eastAsiaTheme="minorEastAsia"/>
        </w:rPr>
      </w:pPr>
      <w:r>
        <w:rPr>
          <w:rFonts w:eastAsiaTheme="minorEastAsia"/>
        </w:rPr>
        <w:t>Управление изменениями тре</w:t>
      </w:r>
      <w:r w:rsidR="001C7868">
        <w:rPr>
          <w:rFonts w:eastAsiaTheme="minorEastAsia"/>
        </w:rPr>
        <w:t>бований</w:t>
      </w:r>
    </w:p>
    <w:p w:rsidR="001C7868" w:rsidP="001C7868" w:rsidRDefault="001C7868" w14:paraId="5CE949A3" w14:textId="0AE76378">
      <w:pPr>
        <w:pStyle w:val="ListParagraph"/>
        <w:numPr>
          <w:ilvl w:val="0"/>
          <w:numId w:val="29"/>
        </w:numPr>
      </w:pPr>
      <w:r>
        <w:t>Оформить официальный запрос на изменение</w:t>
      </w:r>
    </w:p>
    <w:p w:rsidR="001C7868" w:rsidP="001C7868" w:rsidRDefault="001C7868" w14:paraId="43ADD551" w14:textId="18BEF26C">
      <w:pPr>
        <w:pStyle w:val="ListParagraph"/>
        <w:numPr>
          <w:ilvl w:val="0"/>
          <w:numId w:val="29"/>
        </w:numPr>
      </w:pPr>
      <w:r>
        <w:t>Проанализировать запрос</w:t>
      </w:r>
    </w:p>
    <w:p w:rsidR="009D1C64" w:rsidP="00905649" w:rsidRDefault="009D1C64" w14:paraId="01FD8ABE" w14:textId="2BA95EC8">
      <w:pPr>
        <w:pStyle w:val="ListParagraph"/>
        <w:numPr>
          <w:ilvl w:val="1"/>
          <w:numId w:val="29"/>
        </w:numPr>
      </w:pPr>
      <w:r>
        <w:t>Разработать стратегию реализации</w:t>
      </w:r>
    </w:p>
    <w:p w:rsidR="009D1C64" w:rsidP="00905649" w:rsidRDefault="009D1C64" w14:paraId="483B1D52" w14:textId="59F4EE3B">
      <w:pPr>
        <w:pStyle w:val="ListParagraph"/>
        <w:numPr>
          <w:ilvl w:val="1"/>
          <w:numId w:val="29"/>
        </w:numPr>
      </w:pPr>
      <w:r>
        <w:t>Рассчитать стоимость реализации</w:t>
      </w:r>
    </w:p>
    <w:p w:rsidR="009D1C64" w:rsidP="00905649" w:rsidRDefault="009D1C64" w14:paraId="31254B80" w14:textId="58E662FF">
      <w:pPr>
        <w:pStyle w:val="ListParagraph"/>
        <w:numPr>
          <w:ilvl w:val="1"/>
          <w:numId w:val="29"/>
        </w:numPr>
      </w:pPr>
      <w:r>
        <w:t xml:space="preserve">Проанализировать все последствия для безопасности </w:t>
      </w:r>
    </w:p>
    <w:p w:rsidR="009D1C64" w:rsidP="009D1C64" w:rsidRDefault="009D1C64" w14:paraId="13684F10" w14:textId="2DA23D15">
      <w:pPr>
        <w:pStyle w:val="ListParagraph"/>
        <w:numPr>
          <w:ilvl w:val="0"/>
          <w:numId w:val="29"/>
        </w:numPr>
      </w:pPr>
      <w:r>
        <w:t>Зарегистрировать запрос на изменение</w:t>
      </w:r>
    </w:p>
    <w:p w:rsidR="009D1C64" w:rsidP="009D1C64" w:rsidRDefault="009D1C64" w14:paraId="6EC30ECC" w14:textId="2DA1778F">
      <w:pPr>
        <w:pStyle w:val="ListParagraph"/>
        <w:numPr>
          <w:ilvl w:val="0"/>
          <w:numId w:val="29"/>
        </w:numPr>
      </w:pPr>
      <w:r>
        <w:t>Передать запрос на</w:t>
      </w:r>
      <w:r w:rsidR="005267F9">
        <w:t xml:space="preserve"> изменение для утверждения</w:t>
      </w:r>
    </w:p>
    <w:p w:rsidR="005267F9" w:rsidP="009D1C64" w:rsidRDefault="00DA5D88" w14:paraId="44D065A0" w14:textId="75BFE42C">
      <w:pPr>
        <w:pStyle w:val="ListParagraph"/>
        <w:numPr>
          <w:ilvl w:val="0"/>
          <w:numId w:val="29"/>
        </w:numPr>
      </w:pPr>
      <w:r>
        <w:t>Разработать изменение</w:t>
      </w:r>
    </w:p>
    <w:p w:rsidR="003E6519" w:rsidP="003E6519" w:rsidRDefault="003E6519" w14:paraId="4E5AC096" w14:textId="14128B1D">
      <w:pPr>
        <w:pStyle w:val="ListParagraph"/>
        <w:numPr>
          <w:ilvl w:val="1"/>
          <w:numId w:val="29"/>
        </w:numPr>
      </w:pPr>
      <w:r>
        <w:t xml:space="preserve">Переписать код продукта, добавить или исключить </w:t>
      </w:r>
      <w:r w:rsidR="006C7DE2">
        <w:t>требуемую изменением фун</w:t>
      </w:r>
      <w:r w:rsidR="004E1F0B">
        <w:t>кциональность</w:t>
      </w:r>
    </w:p>
    <w:p w:rsidR="004E1F0B" w:rsidP="003E6519" w:rsidRDefault="004E1F0B" w14:paraId="217C7505" w14:textId="69F75ABA">
      <w:pPr>
        <w:pStyle w:val="ListParagraph"/>
        <w:numPr>
          <w:ilvl w:val="1"/>
          <w:numId w:val="29"/>
        </w:numPr>
      </w:pPr>
      <w:r>
        <w:t>Связать эти изменения в коде с официальным запросом на изменение</w:t>
      </w:r>
    </w:p>
    <w:p w:rsidR="004E1F0B" w:rsidP="004E1F0B" w:rsidRDefault="009716AE" w14:paraId="7C10C0C9" w14:textId="6DD167A7">
      <w:pPr>
        <w:pStyle w:val="ListParagraph"/>
        <w:numPr>
          <w:ilvl w:val="1"/>
          <w:numId w:val="29"/>
        </w:numPr>
      </w:pPr>
      <w:r>
        <w:t>Передать программное обеспечение для тестирования и подтверж</w:t>
      </w:r>
      <w:r w:rsidR="00911F35">
        <w:t>д</w:t>
      </w:r>
      <w:r>
        <w:t>ения качества</w:t>
      </w:r>
    </w:p>
    <w:p w:rsidR="00911F35" w:rsidP="004E1F0B" w:rsidRDefault="00432FAE" w14:paraId="472F3701" w14:textId="673EF423">
      <w:pPr>
        <w:pStyle w:val="ListParagraph"/>
        <w:numPr>
          <w:ilvl w:val="1"/>
          <w:numId w:val="29"/>
        </w:numPr>
      </w:pPr>
      <w:r>
        <w:t xml:space="preserve">Повторять, пока не будет </w:t>
      </w:r>
      <w:r w:rsidR="00EB29D2">
        <w:t>обеспечено надлежащее качество</w:t>
      </w:r>
    </w:p>
    <w:p w:rsidR="00EB29D2" w:rsidP="004E1F0B" w:rsidRDefault="005023AA" w14:paraId="370FE2AC" w14:textId="64D5462D">
      <w:pPr>
        <w:pStyle w:val="ListParagraph"/>
        <w:numPr>
          <w:ilvl w:val="1"/>
          <w:numId w:val="29"/>
        </w:numPr>
      </w:pPr>
      <w:r>
        <w:t>Произвести изменения версии</w:t>
      </w:r>
    </w:p>
    <w:p w:rsidR="00DA5D88" w:rsidP="003E6519" w:rsidRDefault="003E6519" w14:paraId="10A9EE43" w14:textId="466B07C6">
      <w:pPr>
        <w:pStyle w:val="ListParagraph"/>
        <w:numPr>
          <w:ilvl w:val="0"/>
          <w:numId w:val="29"/>
        </w:numPr>
      </w:pPr>
      <w:r>
        <w:t>Отчитаться о результатах</w:t>
      </w:r>
    </w:p>
    <w:p w:rsidR="7720EB2E" w:rsidP="7720EB2E" w:rsidRDefault="7720EB2E" w14:paraId="48CC3D64" w14:textId="203FF581">
      <w:pPr>
        <w:rPr>
          <w:lang w:val="ru"/>
        </w:rPr>
      </w:pPr>
    </w:p>
    <w:p w:rsidR="03BE5A5E" w:rsidP="03BE5A5E" w:rsidRDefault="03BE5A5E" w14:paraId="433FEF5F" w14:textId="1493C1F0">
      <w:pPr>
        <w:pStyle w:val="Heading1"/>
      </w:pPr>
      <w:r w:rsidRPr="312C60F8">
        <w:rPr>
          <w:rFonts w:ascii="Calibri Light" w:hAnsi="Calibri Light" w:eastAsia="Calibri Light" w:cs="Calibri Light"/>
          <w:lang w:val="ru"/>
        </w:rPr>
        <w:t>Из работы 1</w:t>
      </w:r>
    </w:p>
    <w:p w:rsidR="1FA58AB1" w:rsidP="312C60F8" w:rsidRDefault="1FA58AB1" w14:paraId="5F9403C8" w14:textId="7A379DF8">
      <w:pPr>
        <w:pStyle w:val="Heading2"/>
      </w:pPr>
      <w:r w:rsidRPr="312C60F8">
        <w:rPr>
          <w:rFonts w:ascii="Calibri Light" w:hAnsi="Calibri Light" w:eastAsia="Calibri Light" w:cs="Calibri Light"/>
        </w:rPr>
        <w:t>1.</w:t>
      </w:r>
      <w:r w:rsidRPr="312C60F8">
        <w:rPr>
          <w:rFonts w:ascii="Times New Roman" w:hAnsi="Times New Roman" w:eastAsia="Times New Roman" w:cs="Times New Roman"/>
          <w:sz w:val="14"/>
          <w:szCs w:val="14"/>
        </w:rPr>
        <w:t xml:space="preserve">     </w:t>
      </w:r>
      <w:r w:rsidRPr="312C60F8">
        <w:rPr>
          <w:rFonts w:ascii="Calibri Light" w:hAnsi="Calibri Light" w:eastAsia="Calibri Light" w:cs="Calibri Light"/>
          <w:lang w:val="ru"/>
        </w:rPr>
        <w:t>диспетчер учетных записей</w:t>
      </w:r>
      <w:r w:rsidRPr="312C60F8">
        <w:rPr>
          <w:rFonts w:ascii="Calibri Light" w:hAnsi="Calibri Light" w:eastAsia="Calibri Light" w:cs="Calibri Light"/>
        </w:rPr>
        <w:t xml:space="preserve"> (SAM - Security </w:t>
      </w:r>
      <w:proofErr w:type="spellStart"/>
      <w:r w:rsidRPr="312C60F8">
        <w:rPr>
          <w:rFonts w:ascii="Calibri Light" w:hAnsi="Calibri Light" w:eastAsia="Calibri Light" w:cs="Calibri Light"/>
        </w:rPr>
        <w:t>Account</w:t>
      </w:r>
      <w:proofErr w:type="spellEnd"/>
      <w:r w:rsidRPr="312C60F8">
        <w:rPr>
          <w:rFonts w:ascii="Calibri Light" w:hAnsi="Calibri Light" w:eastAsia="Calibri Light" w:cs="Calibri Light"/>
        </w:rPr>
        <w:t xml:space="preserve"> Manager)</w:t>
      </w:r>
    </w:p>
    <w:p w:rsidR="1FA58AB1" w:rsidP="312C60F8" w:rsidRDefault="1FA58AB1" w14:paraId="1B00AB82" w14:textId="10BA1CB2">
      <w:pPr>
        <w:spacing w:line="257" w:lineRule="auto"/>
      </w:pPr>
      <w:r w:rsidRPr="312C60F8">
        <w:rPr>
          <w:rFonts w:ascii="Calibri" w:hAnsi="Calibri" w:eastAsia="Calibri" w:cs="Calibri"/>
          <w:lang w:val="ru"/>
        </w:rPr>
        <w:t xml:space="preserve">файл в системах Windows (XP, Vista, 7, 8.1, 10), в котором хранятся пароли пользователей. Используется при аутентификации пользователей. Пароли хранятся хешированные. Находится </w:t>
      </w:r>
      <w:proofErr w:type="gramStart"/>
      <w:r w:rsidRPr="312C60F8">
        <w:rPr>
          <w:rFonts w:ascii="Calibri" w:hAnsi="Calibri" w:eastAsia="Calibri" w:cs="Calibri"/>
          <w:lang w:val="ru"/>
        </w:rPr>
        <w:t>в реестра</w:t>
      </w:r>
      <w:proofErr w:type="gramEnd"/>
      <w:r w:rsidRPr="312C60F8">
        <w:rPr>
          <w:rFonts w:ascii="Calibri" w:hAnsi="Calibri" w:eastAsia="Calibri" w:cs="Calibri"/>
          <w:lang w:val="ru"/>
        </w:rPr>
        <w:t xml:space="preserve"> </w:t>
      </w:r>
      <w:r w:rsidRPr="312C60F8">
        <w:rPr>
          <w:rFonts w:ascii="Calibri" w:hAnsi="Calibri" w:eastAsia="Calibri" w:cs="Calibri"/>
        </w:rPr>
        <w:t>HKLM/SAM</w:t>
      </w:r>
    </w:p>
    <w:p w:rsidRPr="001A3541" w:rsidR="1FA58AB1" w:rsidP="312C60F8" w:rsidRDefault="1FA58AB1" w14:paraId="64C690DB" w14:textId="7DC142EF">
      <w:pPr>
        <w:pStyle w:val="Heading2"/>
        <w:rPr>
          <w:lang w:val="en-US"/>
        </w:rPr>
      </w:pPr>
      <w:r w:rsidRPr="001A3541">
        <w:rPr>
          <w:rFonts w:ascii="Calibri Light" w:hAnsi="Calibri Light" w:eastAsia="Calibri Light" w:cs="Calibri Light"/>
          <w:lang w:val="en-US"/>
        </w:rPr>
        <w:t>2.</w:t>
      </w:r>
      <w:r w:rsidRPr="001A3541">
        <w:rPr>
          <w:rFonts w:ascii="Times New Roman" w:hAnsi="Times New Roman" w:eastAsia="Times New Roman" w:cs="Times New Roman"/>
          <w:sz w:val="14"/>
          <w:szCs w:val="14"/>
          <w:lang w:val="en-US"/>
        </w:rPr>
        <w:t xml:space="preserve">     </w:t>
      </w:r>
      <w:r w:rsidRPr="312C60F8">
        <w:rPr>
          <w:rFonts w:ascii="Calibri Light" w:hAnsi="Calibri Light" w:eastAsia="Calibri Light" w:cs="Calibri Light"/>
          <w:lang w:val="ru"/>
        </w:rPr>
        <w:t>монитор</w:t>
      </w:r>
      <w:r w:rsidRPr="001A3541">
        <w:rPr>
          <w:rFonts w:ascii="Calibri Light" w:hAnsi="Calibri Light" w:eastAsia="Calibri Light" w:cs="Calibri Light"/>
          <w:lang w:val="en-US"/>
        </w:rPr>
        <w:t xml:space="preserve"> </w:t>
      </w:r>
      <w:r w:rsidRPr="312C60F8">
        <w:rPr>
          <w:rFonts w:ascii="Calibri Light" w:hAnsi="Calibri Light" w:eastAsia="Calibri Light" w:cs="Calibri Light"/>
          <w:lang w:val="ru"/>
        </w:rPr>
        <w:t>безопасности</w:t>
      </w:r>
      <w:r w:rsidRPr="001A3541">
        <w:rPr>
          <w:rFonts w:ascii="Calibri Light" w:hAnsi="Calibri Light" w:eastAsia="Calibri Light" w:cs="Calibri Light"/>
          <w:lang w:val="en-US"/>
        </w:rPr>
        <w:t xml:space="preserve"> (SRM - Security Reference Monitor)</w:t>
      </w:r>
    </w:p>
    <w:p w:rsidR="1FA58AB1" w:rsidP="312C60F8" w:rsidRDefault="1FA58AB1" w14:paraId="6E9EEBCA" w14:textId="679E2D54">
      <w:pPr>
        <w:spacing w:line="257" w:lineRule="auto"/>
      </w:pPr>
      <w:r w:rsidRPr="312C60F8">
        <w:rPr>
          <w:rFonts w:ascii="Calibri" w:hAnsi="Calibri" w:eastAsia="Calibri" w:cs="Calibri"/>
          <w:lang w:val="ru"/>
        </w:rPr>
        <w:t xml:space="preserve">в системах </w:t>
      </w:r>
      <w:r w:rsidRPr="312C60F8">
        <w:rPr>
          <w:rFonts w:ascii="Calibri" w:hAnsi="Calibri" w:eastAsia="Calibri" w:cs="Calibri"/>
        </w:rPr>
        <w:t>Windows</w:t>
      </w:r>
      <w:r w:rsidRPr="312C60F8">
        <w:rPr>
          <w:rFonts w:ascii="Calibri" w:hAnsi="Calibri" w:eastAsia="Calibri" w:cs="Calibri"/>
          <w:lang w:val="ru"/>
        </w:rPr>
        <w:t xml:space="preserve"> система, определяющая для пользователя наличие доступа к ресурсам.</w:t>
      </w:r>
    </w:p>
    <w:p w:rsidR="1FA58AB1" w:rsidP="312C60F8" w:rsidRDefault="1FA58AB1" w14:paraId="01A71793" w14:textId="13453FAC">
      <w:pPr>
        <w:pStyle w:val="Heading2"/>
      </w:pPr>
      <w:r w:rsidRPr="312C60F8">
        <w:rPr>
          <w:rFonts w:ascii="Calibri Light" w:hAnsi="Calibri Light" w:eastAsia="Calibri Light" w:cs="Calibri Light"/>
          <w:lang w:val="ru"/>
        </w:rPr>
        <w:t>3.</w:t>
      </w:r>
      <w:r w:rsidRPr="312C60F8">
        <w:rPr>
          <w:rFonts w:ascii="Times New Roman" w:hAnsi="Times New Roman" w:eastAsia="Times New Roman" w:cs="Times New Roman"/>
          <w:sz w:val="14"/>
          <w:szCs w:val="14"/>
          <w:lang w:val="ru"/>
        </w:rPr>
        <w:t xml:space="preserve">     </w:t>
      </w:r>
      <w:r w:rsidRPr="312C60F8">
        <w:rPr>
          <w:rFonts w:ascii="Calibri Light" w:hAnsi="Calibri Light" w:eastAsia="Calibri Light" w:cs="Calibri Light"/>
          <w:lang w:val="ru"/>
        </w:rPr>
        <w:t>маркер доступа (</w:t>
      </w:r>
      <w:proofErr w:type="spellStart"/>
      <w:r w:rsidRPr="312C60F8">
        <w:rPr>
          <w:rFonts w:ascii="Calibri Light" w:hAnsi="Calibri Light" w:eastAsia="Calibri Light" w:cs="Calibri Light"/>
          <w:lang w:val="ru"/>
        </w:rPr>
        <w:t>access</w:t>
      </w:r>
      <w:proofErr w:type="spellEnd"/>
      <w:r w:rsidRPr="312C60F8">
        <w:rPr>
          <w:rFonts w:ascii="Calibri Light" w:hAnsi="Calibri Light" w:eastAsia="Calibri Light" w:cs="Calibri Light"/>
          <w:lang w:val="ru"/>
        </w:rPr>
        <w:t xml:space="preserve"> </w:t>
      </w:r>
      <w:proofErr w:type="spellStart"/>
      <w:r w:rsidRPr="312C60F8">
        <w:rPr>
          <w:rFonts w:ascii="Calibri Light" w:hAnsi="Calibri Light" w:eastAsia="Calibri Light" w:cs="Calibri Light"/>
          <w:lang w:val="ru"/>
        </w:rPr>
        <w:t>token</w:t>
      </w:r>
      <w:proofErr w:type="spellEnd"/>
      <w:r w:rsidRPr="312C60F8">
        <w:rPr>
          <w:rFonts w:ascii="Calibri Light" w:hAnsi="Calibri Light" w:eastAsia="Calibri Light" w:cs="Calibri Light"/>
          <w:lang w:val="ru"/>
        </w:rPr>
        <w:t>)</w:t>
      </w:r>
    </w:p>
    <w:p w:rsidR="1FA58AB1" w:rsidP="312C60F8" w:rsidRDefault="1FA58AB1" w14:paraId="2F2889E4" w14:textId="5F365E5C">
      <w:pPr>
        <w:spacing w:line="257" w:lineRule="auto"/>
      </w:pPr>
      <w:r w:rsidRPr="312C60F8">
        <w:rPr>
          <w:rFonts w:ascii="Calibri" w:hAnsi="Calibri" w:eastAsia="Calibri" w:cs="Calibri"/>
          <w:lang w:val="ru"/>
        </w:rPr>
        <w:t>программный объект в системах Windows, идентифицирующий контекс</w:t>
      </w:r>
      <w:r w:rsidR="00D81B5C">
        <w:rPr>
          <w:rFonts w:ascii="Calibri" w:hAnsi="Calibri" w:eastAsia="Calibri" w:cs="Calibri"/>
          <w:lang w:val="ru"/>
        </w:rPr>
        <w:t>т</w:t>
      </w:r>
      <w:r w:rsidRPr="312C60F8">
        <w:rPr>
          <w:rFonts w:ascii="Calibri" w:hAnsi="Calibri" w:eastAsia="Calibri" w:cs="Calibri"/>
          <w:lang w:val="ru"/>
        </w:rPr>
        <w:t xml:space="preserve"> безопасности процесса или потока. В нем хранится информация о привилегиях пользователя или группы пользователей.</w:t>
      </w:r>
    </w:p>
    <w:p w:rsidR="1FA58AB1" w:rsidP="312C60F8" w:rsidRDefault="1FA58AB1" w14:paraId="66405568" w14:textId="2DBE969F">
      <w:pPr>
        <w:pStyle w:val="Heading2"/>
      </w:pPr>
      <w:r w:rsidRPr="312C60F8">
        <w:rPr>
          <w:rFonts w:ascii="Calibri Light" w:hAnsi="Calibri Light" w:eastAsia="Calibri Light" w:cs="Calibri Light"/>
          <w:lang w:val="ru"/>
        </w:rPr>
        <w:t>4.</w:t>
      </w:r>
      <w:r w:rsidRPr="312C60F8">
        <w:rPr>
          <w:rFonts w:ascii="Times New Roman" w:hAnsi="Times New Roman" w:eastAsia="Times New Roman" w:cs="Times New Roman"/>
          <w:sz w:val="14"/>
          <w:szCs w:val="14"/>
          <w:lang w:val="ru"/>
        </w:rPr>
        <w:t xml:space="preserve">     </w:t>
      </w:r>
      <w:r w:rsidRPr="312C60F8">
        <w:rPr>
          <w:rFonts w:ascii="Calibri Light" w:hAnsi="Calibri Light" w:eastAsia="Calibri Light" w:cs="Calibri Light"/>
          <w:lang w:val="ru"/>
        </w:rPr>
        <w:t xml:space="preserve">идентификатор безопасности (SID - Security </w:t>
      </w:r>
      <w:proofErr w:type="spellStart"/>
      <w:r w:rsidRPr="312C60F8">
        <w:rPr>
          <w:rFonts w:ascii="Calibri Light" w:hAnsi="Calibri Light" w:eastAsia="Calibri Light" w:cs="Calibri Light"/>
          <w:lang w:val="ru"/>
        </w:rPr>
        <w:t>Identifier</w:t>
      </w:r>
      <w:proofErr w:type="spellEnd"/>
      <w:r w:rsidRPr="312C60F8">
        <w:rPr>
          <w:rFonts w:ascii="Calibri Light" w:hAnsi="Calibri Light" w:eastAsia="Calibri Light" w:cs="Calibri Light"/>
          <w:lang w:val="ru"/>
        </w:rPr>
        <w:t>)</w:t>
      </w:r>
    </w:p>
    <w:p w:rsidR="1FA58AB1" w:rsidP="312C60F8" w:rsidRDefault="1FA58AB1" w14:paraId="32F9A767" w14:textId="177F3BF4">
      <w:pPr>
        <w:spacing w:line="257" w:lineRule="auto"/>
      </w:pPr>
      <w:r w:rsidRPr="312C60F8">
        <w:rPr>
          <w:rFonts w:ascii="Calibri" w:hAnsi="Calibri" w:eastAsia="Calibri" w:cs="Calibri"/>
          <w:lang w:val="ru"/>
        </w:rPr>
        <w:t>уникальный и неизменяемый идентификатор пользователя или группы пользователей в системах Windows.</w:t>
      </w:r>
    </w:p>
    <w:p w:rsidR="1FA58AB1" w:rsidP="312C60F8" w:rsidRDefault="1FA58AB1" w14:paraId="6C1C3ECC" w14:textId="7A9AAAB5">
      <w:pPr>
        <w:pStyle w:val="Heading2"/>
      </w:pPr>
      <w:r w:rsidRPr="312C60F8">
        <w:rPr>
          <w:rFonts w:ascii="Calibri Light" w:hAnsi="Calibri Light" w:eastAsia="Calibri Light" w:cs="Calibri Light"/>
          <w:lang w:val="ru"/>
        </w:rPr>
        <w:t>5.</w:t>
      </w:r>
      <w:r w:rsidRPr="312C60F8">
        <w:rPr>
          <w:rFonts w:ascii="Times New Roman" w:hAnsi="Times New Roman" w:eastAsia="Times New Roman" w:cs="Times New Roman"/>
          <w:sz w:val="14"/>
          <w:szCs w:val="14"/>
          <w:lang w:val="ru"/>
        </w:rPr>
        <w:t xml:space="preserve">     </w:t>
      </w:r>
      <w:r w:rsidRPr="312C60F8">
        <w:rPr>
          <w:rFonts w:ascii="Calibri Light" w:hAnsi="Calibri Light" w:eastAsia="Calibri Light" w:cs="Calibri Light"/>
          <w:lang w:val="ru"/>
        </w:rPr>
        <w:t>привилегии пользователя</w:t>
      </w:r>
    </w:p>
    <w:p w:rsidR="1FA58AB1" w:rsidP="312C60F8" w:rsidRDefault="1FA58AB1" w14:paraId="14BEA1A3" w14:textId="1FBE4F49">
      <w:pPr>
        <w:spacing w:line="257" w:lineRule="auto"/>
      </w:pPr>
      <w:r w:rsidRPr="312C60F8">
        <w:rPr>
          <w:rFonts w:ascii="Calibri" w:hAnsi="Calibri" w:eastAsia="Calibri" w:cs="Calibri"/>
          <w:lang w:val="ru"/>
        </w:rPr>
        <w:t xml:space="preserve">это права пользователя на выполнение </w:t>
      </w:r>
      <w:proofErr w:type="spellStart"/>
      <w:r w:rsidRPr="312C60F8">
        <w:rPr>
          <w:rFonts w:ascii="Calibri" w:hAnsi="Calibri" w:eastAsia="Calibri" w:cs="Calibri"/>
          <w:lang w:val="ru"/>
        </w:rPr>
        <w:t>определнных</w:t>
      </w:r>
      <w:proofErr w:type="spellEnd"/>
      <w:r w:rsidRPr="312C60F8">
        <w:rPr>
          <w:rFonts w:ascii="Calibri" w:hAnsi="Calibri" w:eastAsia="Calibri" w:cs="Calibri"/>
          <w:lang w:val="ru"/>
        </w:rPr>
        <w:t xml:space="preserve"> действий</w:t>
      </w:r>
    </w:p>
    <w:p w:rsidR="1FA58AB1" w:rsidP="312C60F8" w:rsidRDefault="1FA58AB1" w14:paraId="5A0C075D" w14:textId="23D623B4">
      <w:pPr>
        <w:pStyle w:val="Heading2"/>
      </w:pPr>
      <w:r w:rsidRPr="312C60F8">
        <w:rPr>
          <w:rFonts w:ascii="Calibri Light" w:hAnsi="Calibri Light" w:eastAsia="Calibri Light" w:cs="Calibri Light"/>
          <w:lang w:val="ru"/>
        </w:rPr>
        <w:t>6.</w:t>
      </w:r>
      <w:r w:rsidRPr="312C60F8">
        <w:rPr>
          <w:rFonts w:ascii="Times New Roman" w:hAnsi="Times New Roman" w:eastAsia="Times New Roman" w:cs="Times New Roman"/>
          <w:sz w:val="14"/>
          <w:szCs w:val="14"/>
          <w:lang w:val="ru"/>
        </w:rPr>
        <w:t xml:space="preserve">     </w:t>
      </w:r>
      <w:r w:rsidRPr="312C60F8">
        <w:rPr>
          <w:rFonts w:ascii="Calibri Light" w:hAnsi="Calibri Light" w:eastAsia="Calibri Light" w:cs="Calibri Light"/>
          <w:lang w:val="ru"/>
        </w:rPr>
        <w:t>права пользователя (</w:t>
      </w:r>
      <w:proofErr w:type="spellStart"/>
      <w:r w:rsidRPr="312C60F8">
        <w:rPr>
          <w:rFonts w:ascii="Calibri Light" w:hAnsi="Calibri Light" w:eastAsia="Calibri Light" w:cs="Calibri Light"/>
          <w:lang w:val="ru"/>
        </w:rPr>
        <w:t>user</w:t>
      </w:r>
      <w:proofErr w:type="spellEnd"/>
      <w:r w:rsidRPr="312C60F8">
        <w:rPr>
          <w:rFonts w:ascii="Calibri Light" w:hAnsi="Calibri Light" w:eastAsia="Calibri Light" w:cs="Calibri Light"/>
          <w:lang w:val="ru"/>
        </w:rPr>
        <w:t xml:space="preserve"> </w:t>
      </w:r>
      <w:proofErr w:type="spellStart"/>
      <w:r w:rsidRPr="312C60F8">
        <w:rPr>
          <w:rFonts w:ascii="Calibri Light" w:hAnsi="Calibri Light" w:eastAsia="Calibri Light" w:cs="Calibri Light"/>
          <w:lang w:val="ru"/>
        </w:rPr>
        <w:t>rights</w:t>
      </w:r>
      <w:proofErr w:type="spellEnd"/>
      <w:r w:rsidRPr="312C60F8">
        <w:rPr>
          <w:rFonts w:ascii="Calibri Light" w:hAnsi="Calibri Light" w:eastAsia="Calibri Light" w:cs="Calibri Light"/>
          <w:lang w:val="ru"/>
        </w:rPr>
        <w:t>)</w:t>
      </w:r>
    </w:p>
    <w:p w:rsidR="1FA58AB1" w:rsidP="312C60F8" w:rsidRDefault="1FA58AB1" w14:paraId="766BAC1F" w14:textId="069B5CC6">
      <w:pPr>
        <w:spacing w:line="257" w:lineRule="auto"/>
      </w:pPr>
      <w:r w:rsidRPr="312C60F8">
        <w:rPr>
          <w:rFonts w:ascii="Calibri" w:hAnsi="Calibri" w:eastAsia="Calibri" w:cs="Calibri"/>
          <w:lang w:val="ru"/>
        </w:rPr>
        <w:t xml:space="preserve">бля честно </w:t>
      </w:r>
      <w:proofErr w:type="spellStart"/>
      <w:r w:rsidRPr="312C60F8">
        <w:rPr>
          <w:rFonts w:ascii="Calibri" w:hAnsi="Calibri" w:eastAsia="Calibri" w:cs="Calibri"/>
          <w:lang w:val="ru"/>
        </w:rPr>
        <w:t>хз</w:t>
      </w:r>
      <w:proofErr w:type="spellEnd"/>
      <w:r w:rsidRPr="312C60F8">
        <w:rPr>
          <w:rFonts w:ascii="Calibri" w:hAnsi="Calibri" w:eastAsia="Calibri" w:cs="Calibri"/>
          <w:lang w:val="ru"/>
        </w:rPr>
        <w:t xml:space="preserve"> чем </w:t>
      </w:r>
      <w:proofErr w:type="spellStart"/>
      <w:r w:rsidRPr="312C60F8">
        <w:rPr>
          <w:rFonts w:ascii="Calibri" w:hAnsi="Calibri" w:eastAsia="Calibri" w:cs="Calibri"/>
          <w:lang w:val="ru"/>
        </w:rPr>
        <w:t>отличвается</w:t>
      </w:r>
      <w:proofErr w:type="spellEnd"/>
      <w:r w:rsidRPr="312C60F8">
        <w:rPr>
          <w:rFonts w:ascii="Calibri" w:hAnsi="Calibri" w:eastAsia="Calibri" w:cs="Calibri"/>
          <w:lang w:val="ru"/>
        </w:rPr>
        <w:t xml:space="preserve"> от привилегий</w:t>
      </w:r>
    </w:p>
    <w:p w:rsidR="1FA58AB1" w:rsidP="312C60F8" w:rsidRDefault="1FA58AB1" w14:paraId="698BF374" w14:textId="4E106314">
      <w:pPr>
        <w:pStyle w:val="Heading2"/>
      </w:pPr>
      <w:r w:rsidRPr="312C60F8">
        <w:rPr>
          <w:rFonts w:ascii="Calibri Light" w:hAnsi="Calibri Light" w:eastAsia="Calibri Light" w:cs="Calibri Light"/>
          <w:lang w:val="ru"/>
        </w:rPr>
        <w:t>7.</w:t>
      </w:r>
      <w:r w:rsidRPr="312C60F8">
        <w:rPr>
          <w:rFonts w:ascii="Times New Roman" w:hAnsi="Times New Roman" w:eastAsia="Times New Roman" w:cs="Times New Roman"/>
          <w:sz w:val="14"/>
          <w:szCs w:val="14"/>
          <w:lang w:val="ru"/>
        </w:rPr>
        <w:t xml:space="preserve">     </w:t>
      </w:r>
      <w:r w:rsidRPr="312C60F8">
        <w:rPr>
          <w:rFonts w:ascii="Calibri Light" w:hAnsi="Calibri Light" w:eastAsia="Calibri Light" w:cs="Calibri Light"/>
          <w:lang w:val="ru"/>
        </w:rPr>
        <w:t>объект доступа</w:t>
      </w:r>
    </w:p>
    <w:p w:rsidR="1FA58AB1" w:rsidP="312C60F8" w:rsidRDefault="1FA58AB1" w14:paraId="5E1A7274" w14:textId="25C9FB88">
      <w:pPr>
        <w:spacing w:line="257" w:lineRule="auto"/>
      </w:pPr>
      <w:r w:rsidRPr="312C60F8">
        <w:rPr>
          <w:rFonts w:ascii="Calibri" w:hAnsi="Calibri" w:eastAsia="Calibri" w:cs="Calibri"/>
          <w:lang w:val="ru"/>
        </w:rPr>
        <w:t>часть информационной системы, доступ к которой может быть ограничен политикой безопасности.</w:t>
      </w:r>
    </w:p>
    <w:p w:rsidR="1FA58AB1" w:rsidP="312C60F8" w:rsidRDefault="1FA58AB1" w14:paraId="6DF9AD17" w14:textId="498B3531">
      <w:pPr>
        <w:pStyle w:val="Heading2"/>
      </w:pPr>
      <w:r w:rsidRPr="312C60F8">
        <w:rPr>
          <w:rFonts w:ascii="Calibri Light" w:hAnsi="Calibri Light" w:eastAsia="Calibri Light" w:cs="Calibri Light"/>
          <w:lang w:val="ru"/>
        </w:rPr>
        <w:t>8.</w:t>
      </w:r>
      <w:r w:rsidRPr="312C60F8">
        <w:rPr>
          <w:rFonts w:ascii="Times New Roman" w:hAnsi="Times New Roman" w:eastAsia="Times New Roman" w:cs="Times New Roman"/>
          <w:sz w:val="14"/>
          <w:szCs w:val="14"/>
          <w:lang w:val="ru"/>
        </w:rPr>
        <w:t xml:space="preserve">     </w:t>
      </w:r>
      <w:r w:rsidRPr="312C60F8">
        <w:rPr>
          <w:rFonts w:ascii="Calibri Light" w:hAnsi="Calibri Light" w:eastAsia="Calibri Light" w:cs="Calibri Light"/>
          <w:lang w:val="ru"/>
        </w:rPr>
        <w:t>субъект доступа</w:t>
      </w:r>
    </w:p>
    <w:p w:rsidR="1FA58AB1" w:rsidP="312C60F8" w:rsidRDefault="1FA58AB1" w14:paraId="4AA94480" w14:textId="46B4A568">
      <w:pPr>
        <w:spacing w:line="257" w:lineRule="auto"/>
      </w:pPr>
      <w:r w:rsidRPr="312C60F8">
        <w:rPr>
          <w:rFonts w:ascii="Calibri" w:hAnsi="Calibri" w:eastAsia="Calibri" w:cs="Calibri"/>
          <w:lang w:val="ru"/>
        </w:rPr>
        <w:t>это лицо или процесс, действия которого регламентируются правилами разграничения доступа.</w:t>
      </w:r>
    </w:p>
    <w:p w:rsidR="1FA58AB1" w:rsidP="312C60F8" w:rsidRDefault="1FA58AB1" w14:paraId="2A1081A5" w14:textId="33B721D1">
      <w:pPr>
        <w:pStyle w:val="Heading2"/>
      </w:pPr>
      <w:r w:rsidRPr="312C60F8">
        <w:rPr>
          <w:rFonts w:ascii="Calibri Light" w:hAnsi="Calibri Light" w:eastAsia="Calibri Light" w:cs="Calibri Light"/>
          <w:lang w:val="ru"/>
        </w:rPr>
        <w:t>9.</w:t>
      </w:r>
      <w:r w:rsidRPr="312C60F8">
        <w:rPr>
          <w:rFonts w:ascii="Times New Roman" w:hAnsi="Times New Roman" w:eastAsia="Times New Roman" w:cs="Times New Roman"/>
          <w:sz w:val="14"/>
          <w:szCs w:val="14"/>
          <w:lang w:val="ru"/>
        </w:rPr>
        <w:t xml:space="preserve">     </w:t>
      </w:r>
      <w:r w:rsidRPr="312C60F8">
        <w:rPr>
          <w:rFonts w:ascii="Calibri Light" w:hAnsi="Calibri Light" w:eastAsia="Calibri Light" w:cs="Calibri Light"/>
          <w:lang w:val="ru"/>
        </w:rPr>
        <w:t>олицетворение (</w:t>
      </w:r>
      <w:proofErr w:type="spellStart"/>
      <w:r w:rsidRPr="312C60F8">
        <w:rPr>
          <w:rFonts w:ascii="Calibri Light" w:hAnsi="Calibri Light" w:eastAsia="Calibri Light" w:cs="Calibri Light"/>
          <w:lang w:val="ru"/>
        </w:rPr>
        <w:t>impersonation</w:t>
      </w:r>
      <w:proofErr w:type="spellEnd"/>
      <w:r w:rsidRPr="312C60F8">
        <w:rPr>
          <w:rFonts w:ascii="Calibri Light" w:hAnsi="Calibri Light" w:eastAsia="Calibri Light" w:cs="Calibri Light"/>
          <w:lang w:val="ru"/>
        </w:rPr>
        <w:t>)</w:t>
      </w:r>
    </w:p>
    <w:p w:rsidR="1FA58AB1" w:rsidP="312C60F8" w:rsidRDefault="1FA58AB1" w14:paraId="3A5B9F4C" w14:textId="0C32FBBE">
      <w:pPr>
        <w:spacing w:line="257" w:lineRule="auto"/>
      </w:pPr>
      <w:r w:rsidRPr="312C60F8">
        <w:rPr>
          <w:rFonts w:ascii="Calibri" w:hAnsi="Calibri" w:eastAsia="Calibri" w:cs="Calibri"/>
          <w:lang w:val="ru"/>
        </w:rPr>
        <w:t xml:space="preserve">акт выдачи </w:t>
      </w:r>
      <w:proofErr w:type="gramStart"/>
      <w:r w:rsidRPr="312C60F8">
        <w:rPr>
          <w:rFonts w:ascii="Calibri" w:hAnsi="Calibri" w:eastAsia="Calibri" w:cs="Calibri"/>
          <w:lang w:val="ru"/>
        </w:rPr>
        <w:t>лицом</w:t>
      </w:r>
      <w:proofErr w:type="gramEnd"/>
      <w:r w:rsidRPr="312C60F8">
        <w:rPr>
          <w:rFonts w:ascii="Calibri" w:hAnsi="Calibri" w:eastAsia="Calibri" w:cs="Calibri"/>
          <w:lang w:val="ru"/>
        </w:rPr>
        <w:t xml:space="preserve"> А самого себя за лицо Б.</w:t>
      </w:r>
    </w:p>
    <w:p w:rsidR="1FA58AB1" w:rsidP="312C60F8" w:rsidRDefault="1FA58AB1" w14:paraId="27B14FCE" w14:textId="57AC8357">
      <w:pPr>
        <w:pStyle w:val="Heading2"/>
      </w:pPr>
      <w:r w:rsidRPr="312C60F8">
        <w:rPr>
          <w:rFonts w:ascii="Calibri Light" w:hAnsi="Calibri Light" w:eastAsia="Calibri Light" w:cs="Calibri Light"/>
          <w:lang w:val="ru"/>
        </w:rPr>
        <w:t>10.</w:t>
      </w:r>
      <w:r w:rsidRPr="312C60F8">
        <w:rPr>
          <w:rFonts w:ascii="Times New Roman" w:hAnsi="Times New Roman" w:eastAsia="Times New Roman" w:cs="Times New Roman"/>
          <w:sz w:val="14"/>
          <w:szCs w:val="14"/>
          <w:lang w:val="ru"/>
        </w:rPr>
        <w:t xml:space="preserve"> </w:t>
      </w:r>
      <w:r w:rsidRPr="312C60F8">
        <w:rPr>
          <w:rFonts w:ascii="Calibri Light" w:hAnsi="Calibri Light" w:eastAsia="Calibri Light" w:cs="Calibri Light"/>
          <w:lang w:val="ru"/>
        </w:rPr>
        <w:t>список контроля доступа (ACL - Access Control List)</w:t>
      </w:r>
    </w:p>
    <w:p w:rsidR="1FA58AB1" w:rsidP="312C60F8" w:rsidRDefault="1FA58AB1" w14:paraId="4E215ED5" w14:textId="23CE4329">
      <w:pPr>
        <w:spacing w:line="257" w:lineRule="auto"/>
      </w:pPr>
      <w:r w:rsidRPr="312C60F8">
        <w:rPr>
          <w:rFonts w:ascii="Calibri" w:hAnsi="Calibri" w:eastAsia="Calibri" w:cs="Calibri"/>
          <w:lang w:val="ru"/>
        </w:rPr>
        <w:t xml:space="preserve">это список записей, связанных с определенным объектом, которые </w:t>
      </w:r>
      <w:proofErr w:type="gramStart"/>
      <w:r w:rsidRPr="312C60F8">
        <w:rPr>
          <w:rFonts w:ascii="Calibri" w:hAnsi="Calibri" w:eastAsia="Calibri" w:cs="Calibri"/>
          <w:lang w:val="ru"/>
        </w:rPr>
        <w:t>определяют</w:t>
      </w:r>
      <w:proofErr w:type="gramEnd"/>
      <w:r w:rsidRPr="312C60F8">
        <w:rPr>
          <w:rFonts w:ascii="Calibri" w:hAnsi="Calibri" w:eastAsia="Calibri" w:cs="Calibri"/>
          <w:lang w:val="ru"/>
        </w:rPr>
        <w:t xml:space="preserve"> какие пользователи имеют доступ и какие операции им доступны</w:t>
      </w:r>
    </w:p>
    <w:p w:rsidR="1FA58AB1" w:rsidP="312C60F8" w:rsidRDefault="1FA58AB1" w14:paraId="3DCA57F8" w14:textId="77B9C6A9">
      <w:pPr>
        <w:pStyle w:val="Heading2"/>
      </w:pPr>
      <w:r w:rsidRPr="312C60F8">
        <w:rPr>
          <w:rFonts w:ascii="Calibri Light" w:hAnsi="Calibri Light" w:eastAsia="Calibri Light" w:cs="Calibri Light"/>
          <w:lang w:val="ru"/>
        </w:rPr>
        <w:t>11.</w:t>
      </w:r>
      <w:r w:rsidRPr="312C60F8">
        <w:rPr>
          <w:rFonts w:ascii="Times New Roman" w:hAnsi="Times New Roman" w:eastAsia="Times New Roman" w:cs="Times New Roman"/>
          <w:sz w:val="14"/>
          <w:szCs w:val="14"/>
          <w:lang w:val="ru"/>
        </w:rPr>
        <w:t xml:space="preserve"> </w:t>
      </w:r>
      <w:r w:rsidRPr="312C60F8">
        <w:rPr>
          <w:rFonts w:ascii="Calibri Light" w:hAnsi="Calibri Light" w:eastAsia="Calibri Light" w:cs="Calibri Light"/>
          <w:lang w:val="ru"/>
        </w:rPr>
        <w:t>учетная запись</w:t>
      </w:r>
    </w:p>
    <w:p w:rsidR="1FA58AB1" w:rsidP="312C60F8" w:rsidRDefault="00EC7121" w14:paraId="6EEF2364" w14:textId="60FCDB52">
      <w:pPr>
        <w:spacing w:line="257" w:lineRule="auto"/>
      </w:pPr>
      <w:hyperlink r:id="rId6">
        <w:r w:rsidRPr="223E07D4" w:rsidR="5AAD50CD">
          <w:rPr>
            <w:rStyle w:val="Hyperlink"/>
            <w:rFonts w:ascii="Calibri" w:hAnsi="Calibri" w:eastAsia="Calibri" w:cs="Calibri"/>
            <w:lang w:val="ru"/>
          </w:rPr>
          <w:t>https://dic.academic.ru/dic.nsf/ruwiki/92937</w:t>
        </w:r>
      </w:hyperlink>
      <w:r w:rsidRPr="7CCD23F9" w:rsidR="5AAD50CD">
        <w:rPr>
          <w:rFonts w:ascii="Calibri" w:hAnsi="Calibri" w:eastAsia="Calibri" w:cs="Calibri"/>
          <w:lang w:val="ru"/>
        </w:rPr>
        <w:t xml:space="preserve"> </w:t>
      </w:r>
      <w:r w:rsidRPr="312C60F8" w:rsidR="1FA58AB1">
        <w:rPr>
          <w:rFonts w:ascii="Calibri" w:hAnsi="Calibri" w:eastAsia="Calibri" w:cs="Calibri"/>
          <w:lang w:val="ru"/>
        </w:rPr>
        <w:t>Учётная запись — запись, содержащая сведения, которые пользователь сообщает о себе некоторой компьютерной системе. Содержит информацию необходимую для идентификации пользователя наряду с дополнительной инфой</w:t>
      </w:r>
      <w:r w:rsidRPr="312C60F8" w:rsidR="1FA58AB1">
        <w:rPr>
          <w:rFonts w:ascii="Calibri" w:hAnsi="Calibri" w:eastAsia="Calibri" w:cs="Calibri"/>
        </w:rPr>
        <w:t xml:space="preserve"> (</w:t>
      </w:r>
      <w:r w:rsidRPr="312C60F8" w:rsidR="1FA58AB1">
        <w:rPr>
          <w:rFonts w:ascii="Calibri" w:hAnsi="Calibri" w:eastAsia="Calibri" w:cs="Calibri"/>
          <w:lang w:val="ru"/>
        </w:rPr>
        <w:t>пол</w:t>
      </w:r>
      <w:r w:rsidRPr="312C60F8" w:rsidR="1FA58AB1">
        <w:rPr>
          <w:rFonts w:ascii="Calibri" w:hAnsi="Calibri" w:eastAsia="Calibri" w:cs="Calibri"/>
        </w:rPr>
        <w:t xml:space="preserve">, </w:t>
      </w:r>
      <w:r w:rsidRPr="312C60F8" w:rsidR="1FA58AB1">
        <w:rPr>
          <w:rFonts w:ascii="Calibri" w:hAnsi="Calibri" w:eastAsia="Calibri" w:cs="Calibri"/>
          <w:lang w:val="ru"/>
        </w:rPr>
        <w:t>раса</w:t>
      </w:r>
      <w:r w:rsidRPr="312C60F8" w:rsidR="1FA58AB1">
        <w:rPr>
          <w:rFonts w:ascii="Calibri" w:hAnsi="Calibri" w:eastAsia="Calibri" w:cs="Calibri"/>
        </w:rPr>
        <w:t xml:space="preserve">, </w:t>
      </w:r>
      <w:r w:rsidRPr="312C60F8" w:rsidR="1FA58AB1">
        <w:rPr>
          <w:rFonts w:ascii="Calibri" w:hAnsi="Calibri" w:eastAsia="Calibri" w:cs="Calibri"/>
          <w:lang w:val="ru"/>
        </w:rPr>
        <w:t xml:space="preserve">размер хуя и </w:t>
      </w:r>
      <w:proofErr w:type="spellStart"/>
      <w:r w:rsidRPr="312C60F8" w:rsidR="1FA58AB1">
        <w:rPr>
          <w:rFonts w:ascii="Calibri" w:hAnsi="Calibri" w:eastAsia="Calibri" w:cs="Calibri"/>
          <w:lang w:val="ru"/>
        </w:rPr>
        <w:t>тп</w:t>
      </w:r>
      <w:proofErr w:type="spellEnd"/>
      <w:r w:rsidRPr="312C60F8" w:rsidR="1FA58AB1">
        <w:rPr>
          <w:rFonts w:ascii="Calibri" w:hAnsi="Calibri" w:eastAsia="Calibri" w:cs="Calibri"/>
        </w:rPr>
        <w:t>)</w:t>
      </w:r>
    </w:p>
    <w:p w:rsidRPr="001A3541" w:rsidR="1FA58AB1" w:rsidP="312C60F8" w:rsidRDefault="1FA58AB1" w14:paraId="75C0288B" w14:textId="6EAA6428">
      <w:pPr>
        <w:pStyle w:val="Heading2"/>
        <w:rPr>
          <w:lang w:val="en-US"/>
        </w:rPr>
      </w:pPr>
      <w:r w:rsidRPr="001A3541">
        <w:rPr>
          <w:rFonts w:ascii="Calibri Light" w:hAnsi="Calibri Light" w:eastAsia="Calibri Light" w:cs="Calibri Light"/>
          <w:lang w:val="en-US"/>
        </w:rPr>
        <w:t>12.</w:t>
      </w:r>
      <w:r w:rsidRPr="001A3541">
        <w:rPr>
          <w:rFonts w:ascii="Times New Roman" w:hAnsi="Times New Roman" w:eastAsia="Times New Roman" w:cs="Times New Roman"/>
          <w:sz w:val="14"/>
          <w:szCs w:val="14"/>
          <w:lang w:val="en-US"/>
        </w:rPr>
        <w:t xml:space="preserve"> </w:t>
      </w:r>
      <w:r w:rsidRPr="312C60F8">
        <w:rPr>
          <w:rFonts w:ascii="Calibri Light" w:hAnsi="Calibri Light" w:eastAsia="Calibri Light" w:cs="Calibri Light"/>
          <w:lang w:val="ru"/>
        </w:rPr>
        <w:t>домен</w:t>
      </w:r>
    </w:p>
    <w:p w:rsidRPr="001A3541" w:rsidR="1FA58AB1" w:rsidP="312C60F8" w:rsidRDefault="00EC7121" w14:paraId="3EDEEB07" w14:textId="4E4C7D50">
      <w:pPr>
        <w:spacing w:line="257" w:lineRule="auto"/>
        <w:rPr>
          <w:lang w:val="en-US"/>
        </w:rPr>
      </w:pPr>
      <w:hyperlink r:id="rId7">
        <w:r w:rsidRPr="223E07D4" w:rsidR="0F842B98">
          <w:rPr>
            <w:rStyle w:val="Hyperlink"/>
            <w:rFonts w:ascii="Calibri" w:hAnsi="Calibri" w:eastAsia="Calibri" w:cs="Calibri"/>
            <w:lang w:val="en-US"/>
          </w:rPr>
          <w:t>https://en.wikipedia.org/wiki/Windows_domain</w:t>
        </w:r>
      </w:hyperlink>
      <w:r w:rsidRPr="223E07D4" w:rsidR="0F842B98">
        <w:rPr>
          <w:rFonts w:ascii="Calibri" w:hAnsi="Calibri" w:eastAsia="Calibri" w:cs="Calibri"/>
          <w:lang w:val="en-US"/>
        </w:rPr>
        <w:t xml:space="preserve"> </w:t>
      </w:r>
      <w:r w:rsidRPr="001A3541" w:rsidR="1FA58AB1">
        <w:rPr>
          <w:rFonts w:ascii="Calibri" w:hAnsi="Calibri" w:eastAsia="Calibri" w:cs="Calibri"/>
          <w:lang w:val="en-US"/>
        </w:rPr>
        <w:t xml:space="preserve">A Windows domain is a form of a computer network in which all user accounts, computers, </w:t>
      </w:r>
      <w:proofErr w:type="gramStart"/>
      <w:r w:rsidRPr="001A3541" w:rsidR="1FA58AB1">
        <w:rPr>
          <w:rFonts w:ascii="Calibri" w:hAnsi="Calibri" w:eastAsia="Calibri" w:cs="Calibri"/>
          <w:lang w:val="en-US"/>
        </w:rPr>
        <w:t>printers</w:t>
      </w:r>
      <w:proofErr w:type="gramEnd"/>
      <w:r w:rsidRPr="001A3541" w:rsidR="1FA58AB1">
        <w:rPr>
          <w:rFonts w:ascii="Calibri" w:hAnsi="Calibri" w:eastAsia="Calibri" w:cs="Calibri"/>
          <w:lang w:val="en-US"/>
        </w:rPr>
        <w:t xml:space="preserve"> and other security principals, are registered with a central database located on one or more clusters of central computers known as domain controllers.</w:t>
      </w:r>
    </w:p>
    <w:p w:rsidRPr="001A3541" w:rsidR="312C60F8" w:rsidP="312C60F8" w:rsidRDefault="312C60F8" w14:paraId="4F1E45EB" w14:textId="19F7C50E">
      <w:pPr>
        <w:rPr>
          <w:lang w:val="en-US"/>
        </w:rPr>
      </w:pPr>
    </w:p>
    <w:p w:rsidR="00B52AAD" w:rsidP="00C84437" w:rsidRDefault="00C84437" w14:paraId="2A1E466D" w14:textId="24386732">
      <w:pPr>
        <w:pStyle w:val="Heading1"/>
      </w:pPr>
      <w:r>
        <w:t>Работа 1</w:t>
      </w:r>
    </w:p>
    <w:p w:rsidR="00C84437" w:rsidP="00622156" w:rsidRDefault="00C84437" w14:paraId="365BCD1E" w14:textId="50CCEBC9">
      <w:pPr>
        <w:pStyle w:val="Heading2"/>
        <w:numPr>
          <w:ilvl w:val="0"/>
          <w:numId w:val="12"/>
        </w:numPr>
      </w:pPr>
      <w:r w:rsidRPr="00C84437">
        <w:t>Перечислите типы учетных записей.</w:t>
      </w:r>
    </w:p>
    <w:p w:rsidRPr="00EF3282" w:rsidR="00EF3282" w:rsidP="00EF3282" w:rsidRDefault="502A5443" w14:paraId="607E69FD" w14:textId="595D6231">
      <w:r>
        <w:t>Администратор, пользователь и гость (нет в 10ке)</w:t>
      </w:r>
    </w:p>
    <w:p w:rsidRPr="007A6047" w:rsidR="007A6047" w:rsidP="00622156" w:rsidRDefault="00C84437" w14:paraId="4F4C23B3" w14:textId="77777777">
      <w:pPr>
        <w:pStyle w:val="Heading2"/>
        <w:numPr>
          <w:ilvl w:val="0"/>
          <w:numId w:val="12"/>
        </w:numPr>
      </w:pPr>
      <w:r w:rsidRPr="00C84437">
        <w:t>Перечислите способы создания учетных записей.</w:t>
      </w:r>
    </w:p>
    <w:p w:rsidR="2885F8FB" w:rsidP="09E0F6B1" w:rsidRDefault="006B5EA3" w14:paraId="44C757E6" w14:textId="4F1896C5">
      <w:hyperlink r:id="rId8">
        <w:r w:rsidRPr="09E0F6B1" w:rsidR="2885F8FB">
          <w:rPr>
            <w:rStyle w:val="Hyperlink"/>
          </w:rPr>
          <w:t>https://ichip.ru/sovety/5-sposobov-dobavit-novuyu-uchetnuyu-zapis-v-windows-10-229222</w:t>
        </w:r>
      </w:hyperlink>
      <w:r w:rsidR="2885F8FB">
        <w:t xml:space="preserve"> </w:t>
      </w:r>
    </w:p>
    <w:p w:rsidR="008756A5" w:rsidP="00622156" w:rsidRDefault="38CE2596" w14:paraId="6415631A" w14:textId="76BA0D7D">
      <w:pPr>
        <w:pStyle w:val="ListParagraph"/>
        <w:numPr>
          <w:ilvl w:val="0"/>
          <w:numId w:val="23"/>
        </w:numPr>
        <w:rPr>
          <w:rFonts w:eastAsiaTheme="minorEastAsia"/>
        </w:rPr>
      </w:pPr>
      <w:r>
        <w:t>Через параметры системы</w:t>
      </w:r>
    </w:p>
    <w:p w:rsidR="002B1CA9" w:rsidP="2661EF30" w:rsidRDefault="38CE2596" w14:paraId="42D30BFD" w14:textId="66761CBE">
      <w:pPr>
        <w:pStyle w:val="ListParagraph"/>
        <w:numPr>
          <w:ilvl w:val="0"/>
          <w:numId w:val="23"/>
        </w:numPr>
        <w:rPr>
          <w:rFonts w:eastAsiaTheme="minorEastAsia"/>
        </w:rPr>
      </w:pPr>
      <w:r>
        <w:t>Через утилиту “Учетные записи пользователей”</w:t>
      </w:r>
      <w:r>
        <w:br/>
      </w:r>
      <w:r>
        <w:rPr>
          <w:noProof/>
        </w:rPr>
        <w:drawing>
          <wp:inline distT="0" distB="0" distL="0" distR="0" wp14:anchorId="021381E6" wp14:editId="0993673F">
            <wp:extent cx="3200400" cy="3743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3200400" cy="3743325"/>
                    </a:xfrm>
                    <a:prstGeom prst="rect">
                      <a:avLst/>
                    </a:prstGeom>
                  </pic:spPr>
                </pic:pic>
              </a:graphicData>
            </a:graphic>
          </wp:inline>
        </w:drawing>
      </w:r>
    </w:p>
    <w:p w:rsidR="002A42ED" w:rsidP="2661EF30" w:rsidRDefault="4DAB2650" w14:paraId="5690B05C" w14:textId="1C458427">
      <w:pPr>
        <w:pStyle w:val="ListParagraph"/>
        <w:numPr>
          <w:ilvl w:val="0"/>
          <w:numId w:val="6"/>
        </w:numPr>
        <w:rPr>
          <w:rFonts w:eastAsiaTheme="minorEastAsia"/>
        </w:rPr>
      </w:pPr>
      <w:r>
        <w:t>Через групповые политики</w:t>
      </w:r>
      <w:r w:rsidR="02E301C8">
        <w:br/>
      </w:r>
      <w:r w:rsidR="57C4926C">
        <w:rPr>
          <w:noProof/>
        </w:rPr>
        <w:drawing>
          <wp:inline distT="0" distB="0" distL="0" distR="0" wp14:anchorId="60631288" wp14:editId="1A788456">
            <wp:extent cx="1767061" cy="1569624"/>
            <wp:effectExtent l="0" t="0" r="0" b="0"/>
            <wp:docPr id="1589432017" name="Picture 158943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432017"/>
                    <pic:cNvPicPr/>
                  </pic:nvPicPr>
                  <pic:blipFill>
                    <a:blip r:embed="rId10">
                      <a:extLst>
                        <a:ext uri="{28A0092B-C50C-407E-A947-70E740481C1C}">
                          <a14:useLocalDpi xmlns:a14="http://schemas.microsoft.com/office/drawing/2010/main" val="0"/>
                        </a:ext>
                      </a:extLst>
                    </a:blip>
                    <a:stretch>
                      <a:fillRect/>
                    </a:stretch>
                  </pic:blipFill>
                  <pic:spPr>
                    <a:xfrm>
                      <a:off x="0" y="0"/>
                      <a:ext cx="1767061" cy="1569624"/>
                    </a:xfrm>
                    <a:prstGeom prst="rect">
                      <a:avLst/>
                    </a:prstGeom>
                  </pic:spPr>
                </pic:pic>
              </a:graphicData>
            </a:graphic>
          </wp:inline>
        </w:drawing>
      </w:r>
    </w:p>
    <w:p w:rsidRPr="000554ED" w:rsidR="000554ED" w:rsidP="00622156" w:rsidRDefault="636A610E" w14:paraId="5F7ED708" w14:textId="62FA08D0">
      <w:pPr>
        <w:pStyle w:val="ListParagraph"/>
        <w:numPr>
          <w:ilvl w:val="0"/>
          <w:numId w:val="6"/>
        </w:numPr>
      </w:pPr>
      <w:proofErr w:type="spellStart"/>
      <w:r>
        <w:t>Cmd</w:t>
      </w:r>
      <w:proofErr w:type="spellEnd"/>
      <w:r>
        <w:br/>
      </w:r>
      <w:r w:rsidR="5563FFC2">
        <w:rPr>
          <w:noProof/>
        </w:rPr>
        <w:drawing>
          <wp:inline distT="0" distB="0" distL="0" distR="0" wp14:anchorId="4A413DD9" wp14:editId="326078DF">
            <wp:extent cx="2714625" cy="361950"/>
            <wp:effectExtent l="0" t="0" r="0" b="0"/>
            <wp:docPr id="1954490048" name="Picture 195449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490048"/>
                    <pic:cNvPicPr/>
                  </pic:nvPicPr>
                  <pic:blipFill>
                    <a:blip r:embed="rId11">
                      <a:extLst>
                        <a:ext uri="{28A0092B-C50C-407E-A947-70E740481C1C}">
                          <a14:useLocalDpi xmlns:a14="http://schemas.microsoft.com/office/drawing/2010/main" val="0"/>
                        </a:ext>
                      </a:extLst>
                    </a:blip>
                    <a:stretch>
                      <a:fillRect/>
                    </a:stretch>
                  </pic:blipFill>
                  <pic:spPr>
                    <a:xfrm>
                      <a:off x="0" y="0"/>
                      <a:ext cx="2714625" cy="361950"/>
                    </a:xfrm>
                    <a:prstGeom prst="rect">
                      <a:avLst/>
                    </a:prstGeom>
                  </pic:spPr>
                </pic:pic>
              </a:graphicData>
            </a:graphic>
          </wp:inline>
        </w:drawing>
      </w:r>
    </w:p>
    <w:p w:rsidRPr="00A40266" w:rsidR="00A40266" w:rsidP="00622156" w:rsidRDefault="00C84437" w14:paraId="5B662C06" w14:textId="77777777">
      <w:pPr>
        <w:pStyle w:val="Heading2"/>
        <w:numPr>
          <w:ilvl w:val="0"/>
          <w:numId w:val="12"/>
        </w:numPr>
      </w:pPr>
      <w:r w:rsidRPr="00C84437">
        <w:t>Что понимается под идентификацией пользователя?</w:t>
      </w:r>
    </w:p>
    <w:p w:rsidRPr="00393877" w:rsidR="00393877" w:rsidP="00393877" w:rsidRDefault="00131CF4" w14:paraId="00E85F31" w14:textId="2F0E2D4F">
      <w:hyperlink r:id="rId12">
        <w:r w:rsidRPr="7452C110" w:rsidR="54897619">
          <w:rPr>
            <w:rStyle w:val="Hyperlink"/>
          </w:rPr>
          <w:t>https://www.aladdin-rd.ru/company/pressroom/articles/obzor_tehnologij_identifikacii_i_autentifikacii</w:t>
        </w:r>
      </w:hyperlink>
    </w:p>
    <w:p w:rsidR="7452C110" w:rsidP="7452C110" w:rsidRDefault="54897619" w14:paraId="136CABED" w14:textId="28044EF0">
      <w:r>
        <w:t>Идентификация - процедура распознавания субъекта по его уникальному идентификатору, присвоенному данному субъекту ранее и занесенному в базу данных в момент регистрации субъекта в качестве легального пользователя системы.</w:t>
      </w:r>
    </w:p>
    <w:p w:rsidR="00C84437" w:rsidP="00622156" w:rsidRDefault="00C84437" w14:paraId="352F8CCA" w14:textId="77777777">
      <w:pPr>
        <w:pStyle w:val="Heading2"/>
        <w:numPr>
          <w:ilvl w:val="0"/>
          <w:numId w:val="12"/>
        </w:numPr>
      </w:pPr>
      <w:r w:rsidRPr="00C84437">
        <w:t>Что понимается под аутентификацией пользователей?</w:t>
      </w:r>
    </w:p>
    <w:p w:rsidR="361E7BE6" w:rsidP="78C864D2" w:rsidRDefault="00562D45" w14:paraId="478EDFA2" w14:textId="2F1C5F71">
      <w:hyperlink r:id="rId13">
        <w:r w:rsidRPr="6998EC71" w:rsidR="361E7BE6">
          <w:rPr>
            <w:rStyle w:val="Hyperlink"/>
            <w:rFonts w:ascii="Segoe UI" w:hAnsi="Segoe UI" w:eastAsia="Segoe UI" w:cs="Segoe UI"/>
            <w:sz w:val="18"/>
            <w:szCs w:val="18"/>
          </w:rPr>
          <w:t>https://www.aladdin-rd.ru/company/pressroom/articles/obzor_tehnologij_identifikacii_i_autentifikacii</w:t>
        </w:r>
      </w:hyperlink>
      <w:r w:rsidRPr="6998EC71" w:rsidR="361E7BE6">
        <w:rPr>
          <w:rFonts w:ascii="Segoe UI" w:hAnsi="Segoe UI" w:eastAsia="Segoe UI" w:cs="Segoe UI"/>
          <w:color w:val="000000" w:themeColor="text1"/>
          <w:sz w:val="18"/>
          <w:szCs w:val="18"/>
        </w:rPr>
        <w:t xml:space="preserve"> </w:t>
      </w:r>
      <w:r w:rsidR="361E7BE6">
        <w:t>Аутентификация - процедура проверки подлинности входящего в систему объекта, предъявившего свой идентификатор. В большинстве случаев она состоит в процедуре обмена между входящим в систему объектом и ресурсом, отвечающим за принятие решения ("да" или "нет").  Таким образом, идентификация и аутентификация являются взаимосвязанными процессами распознавания и проверки подлинности пользователей.</w:t>
      </w:r>
    </w:p>
    <w:p w:rsidRPr="00D54373" w:rsidR="00D54373" w:rsidP="00622156" w:rsidRDefault="00C84437" w14:paraId="7926EAF8" w14:textId="77777777">
      <w:pPr>
        <w:pStyle w:val="Heading2"/>
        <w:numPr>
          <w:ilvl w:val="0"/>
          <w:numId w:val="12"/>
        </w:numPr>
      </w:pPr>
      <w:r w:rsidRPr="00C84437">
        <w:t>Перечислите возможные идентификаторы при реализации механизма идентификации.</w:t>
      </w:r>
    </w:p>
    <w:p w:rsidR="0FCBF60B" w:rsidP="4EDD051D" w:rsidRDefault="00EE68F6" w14:paraId="3CE7B0B7" w14:textId="3C84EAE5">
      <w:hyperlink r:id="rId14">
        <w:r w:rsidRPr="4EDD051D" w:rsidR="0FCBF60B">
          <w:rPr>
            <w:rStyle w:val="Hyperlink"/>
          </w:rPr>
          <w:t>https://ru.wikipedia.org/wiki/%D0%98%D0%B4%D0%B5%D0%BD%D1%82%D0%B8%D1%84%D0%B8%D0%BA%D0%B0%D1%86%D0%B8%D1%8F_(%D0%B8%D0%BD%D1%84%D0%BE%D1%80%D0%BC%D0%B0%D1%86%D0%B8%D0%BE%D0%BD%D0%BD%D1%8B%D0%B5_%D1%81%D0%B8%D1%81%D1%82%D0%B5%D0%BC%D1%8B</w:t>
        </w:r>
      </w:hyperlink>
      <w:r w:rsidR="0FCBF60B">
        <w:t>)</w:t>
      </w:r>
    </w:p>
    <w:p w:rsidR="0FCBF60B" w:rsidP="6BDB8620" w:rsidRDefault="0FCBF60B" w14:paraId="2A310BEA" w14:textId="30668590">
      <w:pPr>
        <w:pStyle w:val="ListParagraph"/>
        <w:numPr>
          <w:ilvl w:val="0"/>
          <w:numId w:val="26"/>
        </w:numPr>
        <w:rPr>
          <w:rFonts w:eastAsiaTheme="minorEastAsia"/>
        </w:rPr>
      </w:pPr>
      <w:r>
        <w:t>Логин</w:t>
      </w:r>
    </w:p>
    <w:p w:rsidR="004D559A" w:rsidP="6BDB8620" w:rsidRDefault="0FCBF60B" w14:paraId="58BC1EAA" w14:textId="5F8C7D78">
      <w:pPr>
        <w:pStyle w:val="ListParagraph"/>
        <w:numPr>
          <w:ilvl w:val="0"/>
          <w:numId w:val="26"/>
        </w:numPr>
        <w:rPr>
          <w:rFonts w:eastAsiaTheme="minorEastAsia"/>
        </w:rPr>
      </w:pPr>
      <w:r>
        <w:t>Имя файла</w:t>
      </w:r>
    </w:p>
    <w:p w:rsidR="48FEA1E3" w:rsidP="00622156" w:rsidRDefault="0FCBF60B" w14:paraId="2A8BEC79" w14:textId="25380D5F">
      <w:pPr>
        <w:pStyle w:val="ListParagraph"/>
        <w:numPr>
          <w:ilvl w:val="0"/>
          <w:numId w:val="26"/>
        </w:numPr>
      </w:pPr>
      <w:r>
        <w:t>Я хуй его знает</w:t>
      </w:r>
    </w:p>
    <w:p w:rsidRPr="003E48F6" w:rsidR="003E48F6" w:rsidP="00622156" w:rsidRDefault="00C84437" w14:paraId="6046FE70" w14:textId="77777777">
      <w:pPr>
        <w:pStyle w:val="Heading2"/>
        <w:numPr>
          <w:ilvl w:val="0"/>
          <w:numId w:val="12"/>
        </w:numPr>
      </w:pPr>
      <w:r w:rsidRPr="00C84437">
        <w:t>Перечислите возможные идентификаторы при реализации механизма аутентификации.</w:t>
      </w:r>
    </w:p>
    <w:p w:rsidRPr="00546CB7" w:rsidR="00546CB7" w:rsidP="00546CB7" w:rsidRDefault="007B526B" w14:paraId="5968E2D7" w14:textId="116C376C">
      <w:hyperlink r:id="rId15">
        <w:r w:rsidRPr="17B4D043" w:rsidR="066E39DE">
          <w:rPr>
            <w:rStyle w:val="Hyperlink"/>
          </w:rPr>
          <w:t>https://dic.academic.ru/dic.nsf/ruwiki/92937</w:t>
        </w:r>
      </w:hyperlink>
    </w:p>
    <w:p w:rsidR="066E39DE" w:rsidP="6BDB8620" w:rsidRDefault="066E39DE" w14:paraId="45845902" w14:textId="7A585689">
      <w:pPr>
        <w:pStyle w:val="ListParagraph"/>
        <w:numPr>
          <w:ilvl w:val="0"/>
          <w:numId w:val="24"/>
        </w:numPr>
        <w:rPr>
          <w:rFonts w:eastAsiaTheme="minorEastAsia"/>
        </w:rPr>
      </w:pPr>
      <w:r>
        <w:t>Пароль</w:t>
      </w:r>
    </w:p>
    <w:p w:rsidRPr="003904DA" w:rsidR="003904DA" w:rsidP="00622156" w:rsidRDefault="066E39DE" w14:paraId="4EC4B877" w14:textId="35946D66">
      <w:pPr>
        <w:pStyle w:val="ListParagraph"/>
        <w:numPr>
          <w:ilvl w:val="0"/>
          <w:numId w:val="24"/>
        </w:numPr>
      </w:pPr>
      <w:r>
        <w:t>Биометрия</w:t>
      </w:r>
    </w:p>
    <w:p w:rsidRPr="0083204C" w:rsidR="0083204C" w:rsidP="00622156" w:rsidRDefault="066E39DE" w14:paraId="202B183C" w14:textId="21C497AA">
      <w:pPr>
        <w:pStyle w:val="ListParagraph"/>
        <w:numPr>
          <w:ilvl w:val="0"/>
          <w:numId w:val="24"/>
        </w:numPr>
      </w:pPr>
      <w:r>
        <w:t>Секретные вопросы</w:t>
      </w:r>
    </w:p>
    <w:p w:rsidRPr="00D0404F" w:rsidR="00D0404F" w:rsidP="00622156" w:rsidRDefault="1A17FEA1" w14:paraId="7129146E" w14:textId="1E859645">
      <w:pPr>
        <w:pStyle w:val="ListParagraph"/>
        <w:numPr>
          <w:ilvl w:val="0"/>
          <w:numId w:val="24"/>
        </w:numPr>
      </w:pPr>
      <w:r>
        <w:t xml:space="preserve">Я </w:t>
      </w:r>
      <w:proofErr w:type="spellStart"/>
      <w:r>
        <w:t>хуйего</w:t>
      </w:r>
      <w:proofErr w:type="spellEnd"/>
      <w:r>
        <w:t xml:space="preserve"> знает</w:t>
      </w:r>
    </w:p>
    <w:p w:rsidR="55438226" w:rsidP="762464E1" w:rsidRDefault="00C162F7" w14:paraId="4D097A6E" w14:textId="0B120E42">
      <w:hyperlink r:id="rId16">
        <w:r w:rsidRPr="762464E1" w:rsidR="55438226">
          <w:rPr>
            <w:rStyle w:val="Hyperlink"/>
          </w:rPr>
          <w:t>https://www.aladdin-rd.ru/company/pressroom/articles/obzor_tehnologij_identifikacii_i_autentifikacii</w:t>
        </w:r>
      </w:hyperlink>
    </w:p>
    <w:p w:rsidR="00751FFA" w:rsidP="6BDB8620" w:rsidRDefault="55438226" w14:paraId="23F43ABB" w14:textId="379A8E07">
      <w:pPr>
        <w:pStyle w:val="ListParagraph"/>
        <w:numPr>
          <w:ilvl w:val="0"/>
          <w:numId w:val="9"/>
        </w:numPr>
        <w:rPr>
          <w:rFonts w:eastAsiaTheme="minorEastAsia"/>
        </w:rPr>
      </w:pPr>
      <w:r>
        <w:t>Штрих-код</w:t>
      </w:r>
    </w:p>
    <w:p w:rsidRPr="008E5A64" w:rsidR="008E5A64" w:rsidP="00930519" w:rsidRDefault="55438226" w14:paraId="075880B8" w14:textId="70AA5F26">
      <w:pPr>
        <w:pStyle w:val="ListParagraph"/>
        <w:numPr>
          <w:ilvl w:val="0"/>
          <w:numId w:val="9"/>
        </w:numPr>
      </w:pPr>
      <w:r>
        <w:t>Радиочастотная (</w:t>
      </w:r>
      <w:proofErr w:type="spellStart"/>
      <w:r>
        <w:t>лол</w:t>
      </w:r>
      <w:proofErr w:type="spellEnd"/>
      <w:r>
        <w:t>)</w:t>
      </w:r>
    </w:p>
    <w:p w:rsidRPr="009C5AA6" w:rsidR="009C5AA6" w:rsidP="00930519" w:rsidRDefault="55438226" w14:paraId="5C84D41E" w14:textId="297E3F0A">
      <w:pPr>
        <w:pStyle w:val="ListParagraph"/>
        <w:numPr>
          <w:ilvl w:val="0"/>
          <w:numId w:val="9"/>
        </w:numPr>
      </w:pPr>
      <w:r>
        <w:t>Биометрия</w:t>
      </w:r>
    </w:p>
    <w:p w:rsidRPr="00A40CD2" w:rsidR="00A40CD2" w:rsidP="00930519" w:rsidRDefault="55438226" w14:paraId="1F92D927" w14:textId="4CEB8850">
      <w:pPr>
        <w:pStyle w:val="ListParagraph"/>
        <w:numPr>
          <w:ilvl w:val="0"/>
          <w:numId w:val="9"/>
        </w:numPr>
      </w:pPr>
      <w:r>
        <w:t>Карты с магнитной полос кой</w:t>
      </w:r>
    </w:p>
    <w:p w:rsidR="40CDEB43" w:rsidP="22F02CDC" w:rsidRDefault="007409C0" w14:paraId="13F2A696" w14:textId="507D70CB">
      <w:hyperlink r:id="rId17">
        <w:r w:rsidRPr="22F02CDC" w:rsidR="40CDEB43">
          <w:rPr>
            <w:rStyle w:val="Hyperlink"/>
          </w:rPr>
          <w:t>https://intuit.ru/studies/courses/10/10/lecture/314</w:t>
        </w:r>
      </w:hyperlink>
    </w:p>
    <w:p w:rsidR="40CDEB43" w:rsidP="22F02CDC" w:rsidRDefault="40CDEB43" w14:paraId="49AB93DD" w14:textId="30EEAA85">
      <w:pPr>
        <w:spacing w:line="240" w:lineRule="exact"/>
      </w:pPr>
      <w:r w:rsidRPr="22F02CDC">
        <w:rPr>
          <w:rFonts w:ascii="Calibri" w:hAnsi="Calibri" w:eastAsia="Calibri" w:cs="Calibri"/>
          <w:color w:val="000000" w:themeColor="text1"/>
          <w:sz w:val="18"/>
          <w:szCs w:val="18"/>
        </w:rPr>
        <w:t>Субъект может подтвердить свою подлинность, предъявив по крайней мере одну из следующих сущностей:</w:t>
      </w:r>
    </w:p>
    <w:p w:rsidR="40CDEB43" w:rsidP="6BDB8620" w:rsidRDefault="40CDEB43" w14:paraId="461946CE" w14:textId="40A4D882">
      <w:pPr>
        <w:pStyle w:val="ListParagraph"/>
        <w:numPr>
          <w:ilvl w:val="0"/>
          <w:numId w:val="23"/>
        </w:numPr>
        <w:spacing w:line="240" w:lineRule="exact"/>
        <w:rPr>
          <w:rFonts w:eastAsiaTheme="minorEastAsia"/>
          <w:color w:val="000000" w:themeColor="text1"/>
          <w:sz w:val="18"/>
          <w:szCs w:val="18"/>
        </w:rPr>
      </w:pPr>
      <w:r w:rsidRPr="22F02CDC">
        <w:rPr>
          <w:rFonts w:ascii="Calibri" w:hAnsi="Calibri" w:eastAsia="Calibri" w:cs="Calibri"/>
          <w:color w:val="000000" w:themeColor="text1"/>
          <w:sz w:val="18"/>
          <w:szCs w:val="18"/>
        </w:rPr>
        <w:t xml:space="preserve">нечто, что он знает (пароль, личный </w:t>
      </w:r>
      <w:r w:rsidRPr="22F02CDC">
        <w:rPr>
          <w:rFonts w:ascii="Calibri" w:hAnsi="Calibri" w:eastAsia="Calibri" w:cs="Calibri"/>
          <w:i/>
          <w:iCs/>
          <w:color w:val="000000" w:themeColor="text1"/>
          <w:sz w:val="18"/>
          <w:szCs w:val="18"/>
        </w:rPr>
        <w:t>идентификационный</w:t>
      </w:r>
      <w:r w:rsidRPr="22F02CDC">
        <w:rPr>
          <w:rFonts w:ascii="Calibri" w:hAnsi="Calibri" w:eastAsia="Calibri" w:cs="Calibri"/>
          <w:color w:val="000000" w:themeColor="text1"/>
          <w:sz w:val="18"/>
          <w:szCs w:val="18"/>
        </w:rPr>
        <w:t xml:space="preserve"> номер, </w:t>
      </w:r>
      <w:r w:rsidRPr="22F02CDC">
        <w:rPr>
          <w:rFonts w:ascii="Calibri" w:hAnsi="Calibri" w:eastAsia="Calibri" w:cs="Calibri"/>
          <w:i/>
          <w:iCs/>
          <w:color w:val="000000" w:themeColor="text1"/>
          <w:sz w:val="18"/>
          <w:szCs w:val="18"/>
        </w:rPr>
        <w:t>криптографический ключ</w:t>
      </w:r>
      <w:r w:rsidRPr="22F02CDC">
        <w:rPr>
          <w:rFonts w:ascii="Calibri" w:hAnsi="Calibri" w:eastAsia="Calibri" w:cs="Calibri"/>
          <w:color w:val="000000" w:themeColor="text1"/>
          <w:sz w:val="18"/>
          <w:szCs w:val="18"/>
        </w:rPr>
        <w:t xml:space="preserve"> и </w:t>
      </w:r>
      <w:proofErr w:type="gramStart"/>
      <w:r w:rsidRPr="22F02CDC">
        <w:rPr>
          <w:rFonts w:ascii="Calibri" w:hAnsi="Calibri" w:eastAsia="Calibri" w:cs="Calibri"/>
          <w:color w:val="000000" w:themeColor="text1"/>
          <w:sz w:val="18"/>
          <w:szCs w:val="18"/>
        </w:rPr>
        <w:t>т.п.</w:t>
      </w:r>
      <w:proofErr w:type="gramEnd"/>
      <w:r w:rsidRPr="22F02CDC">
        <w:rPr>
          <w:rFonts w:ascii="Calibri" w:hAnsi="Calibri" w:eastAsia="Calibri" w:cs="Calibri"/>
          <w:color w:val="000000" w:themeColor="text1"/>
          <w:sz w:val="18"/>
          <w:szCs w:val="18"/>
        </w:rPr>
        <w:t>);</w:t>
      </w:r>
    </w:p>
    <w:p w:rsidR="40CDEB43" w:rsidP="6BDB8620" w:rsidRDefault="40CDEB43" w14:paraId="4D283E8D" w14:textId="413F1825">
      <w:pPr>
        <w:pStyle w:val="ListParagraph"/>
        <w:numPr>
          <w:ilvl w:val="0"/>
          <w:numId w:val="23"/>
        </w:numPr>
        <w:spacing w:line="240" w:lineRule="exact"/>
        <w:rPr>
          <w:rFonts w:eastAsiaTheme="minorEastAsia"/>
          <w:color w:val="000000" w:themeColor="text1"/>
          <w:sz w:val="18"/>
          <w:szCs w:val="18"/>
        </w:rPr>
      </w:pPr>
      <w:r w:rsidRPr="22F02CDC">
        <w:rPr>
          <w:rFonts w:ascii="Calibri" w:hAnsi="Calibri" w:eastAsia="Calibri" w:cs="Calibri"/>
          <w:color w:val="000000" w:themeColor="text1"/>
          <w:sz w:val="18"/>
          <w:szCs w:val="18"/>
        </w:rPr>
        <w:t>нечто, чем он владеет (личную карточку или иное устройство аналогичного назначения);</w:t>
      </w:r>
    </w:p>
    <w:p w:rsidR="40CDEB43" w:rsidP="6BDB8620" w:rsidRDefault="40CDEB43" w14:paraId="446B4289" w14:textId="6EA9B1AB">
      <w:pPr>
        <w:pStyle w:val="ListParagraph"/>
        <w:numPr>
          <w:ilvl w:val="0"/>
          <w:numId w:val="23"/>
        </w:numPr>
        <w:spacing w:line="240" w:lineRule="exact"/>
        <w:rPr>
          <w:rFonts w:eastAsiaTheme="minorEastAsia"/>
          <w:color w:val="000000" w:themeColor="text1"/>
          <w:sz w:val="18"/>
          <w:szCs w:val="18"/>
        </w:rPr>
      </w:pPr>
      <w:r w:rsidRPr="22F02CDC">
        <w:rPr>
          <w:rFonts w:ascii="Calibri" w:hAnsi="Calibri" w:eastAsia="Calibri" w:cs="Calibri"/>
          <w:color w:val="000000" w:themeColor="text1"/>
          <w:sz w:val="18"/>
          <w:szCs w:val="18"/>
        </w:rPr>
        <w:t xml:space="preserve">нечто, что есть часть его самого (голос, отпечатки пальцев и </w:t>
      </w:r>
      <w:proofErr w:type="gramStart"/>
      <w:r w:rsidRPr="22F02CDC">
        <w:rPr>
          <w:rFonts w:ascii="Calibri" w:hAnsi="Calibri" w:eastAsia="Calibri" w:cs="Calibri"/>
          <w:color w:val="000000" w:themeColor="text1"/>
          <w:sz w:val="18"/>
          <w:szCs w:val="18"/>
        </w:rPr>
        <w:t>т.п.</w:t>
      </w:r>
      <w:proofErr w:type="gramEnd"/>
      <w:r w:rsidRPr="22F02CDC">
        <w:rPr>
          <w:rFonts w:ascii="Calibri" w:hAnsi="Calibri" w:eastAsia="Calibri" w:cs="Calibri"/>
          <w:color w:val="000000" w:themeColor="text1"/>
          <w:sz w:val="18"/>
          <w:szCs w:val="18"/>
        </w:rPr>
        <w:t>, то есть свои биометрические характеристики).</w:t>
      </w:r>
    </w:p>
    <w:p w:rsidRPr="0043707E" w:rsidR="0043707E" w:rsidP="00622156" w:rsidRDefault="00C84437" w14:paraId="01058B79" w14:textId="77777777">
      <w:pPr>
        <w:pStyle w:val="Heading2"/>
        <w:numPr>
          <w:ilvl w:val="0"/>
          <w:numId w:val="12"/>
        </w:numPr>
      </w:pPr>
      <w:r w:rsidRPr="00C84437">
        <w:t xml:space="preserve">Какой из </w:t>
      </w:r>
      <w:r>
        <w:t>м</w:t>
      </w:r>
      <w:r w:rsidRPr="00C84437">
        <w:t>еханизмов (аутентификация или идентификация) более надежный? Почему?</w:t>
      </w:r>
    </w:p>
    <w:p w:rsidR="0C5B204E" w:rsidP="0C5B204E" w:rsidRDefault="1BBE40F6" w14:paraId="10D7A70D" w14:textId="55BD868F">
      <w:r>
        <w:t xml:space="preserve">Аутентификация </w:t>
      </w:r>
      <w:proofErr w:type="spellStart"/>
      <w:r>
        <w:t>офк</w:t>
      </w:r>
      <w:proofErr w:type="spellEnd"/>
      <w:r>
        <w:t xml:space="preserve">. Можно </w:t>
      </w:r>
      <w:proofErr w:type="gramStart"/>
      <w:r>
        <w:t>заявить</w:t>
      </w:r>
      <w:proofErr w:type="gramEnd"/>
      <w:r>
        <w:t xml:space="preserve"> что являешься </w:t>
      </w:r>
      <w:proofErr w:type="spellStart"/>
      <w:r>
        <w:t>одменом</w:t>
      </w:r>
      <w:proofErr w:type="spellEnd"/>
      <w:r>
        <w:t xml:space="preserve"> (мой логин - </w:t>
      </w:r>
      <w:proofErr w:type="spellStart"/>
      <w:r>
        <w:t>cooladmin</w:t>
      </w:r>
      <w:proofErr w:type="spellEnd"/>
      <w:r>
        <w:t>) но без пароля не пустит</w:t>
      </w:r>
    </w:p>
    <w:p w:rsidRPr="0071031D" w:rsidR="0071031D" w:rsidP="00622156" w:rsidRDefault="00C84437" w14:paraId="324591AB" w14:textId="77777777">
      <w:pPr>
        <w:pStyle w:val="Heading2"/>
        <w:numPr>
          <w:ilvl w:val="0"/>
          <w:numId w:val="12"/>
        </w:numPr>
      </w:pPr>
      <w:r w:rsidRPr="00C84437">
        <w:t>Опишите механизм аутентификации пользователя.</w:t>
      </w:r>
    </w:p>
    <w:p w:rsidRPr="007C720F" w:rsidR="007C720F" w:rsidP="007C720F" w:rsidRDefault="00023A57" w14:paraId="5237466D" w14:textId="6E70DA33">
      <w:hyperlink r:id="rId18">
        <w:r w:rsidRPr="00AF300A" w:rsidR="45F4EE17">
          <w:rPr>
            <w:rStyle w:val="Hyperlink"/>
          </w:rPr>
          <w:t>https://www.aladdin-rd.ru/company/pressroom/articles/obzor_tehnologij_identifikacii_i_autentifikacii</w:t>
        </w:r>
      </w:hyperlink>
    </w:p>
    <w:p w:rsidRPr="00622156" w:rsidR="00622156" w:rsidP="00622156" w:rsidRDefault="4A9B3C54" w14:paraId="544D909E" w14:textId="31CDF50A">
      <w:r>
        <w:t>Своими словами:</w:t>
      </w:r>
    </w:p>
    <w:p w:rsidR="00142E36" w:rsidP="6BDB8620" w:rsidRDefault="4A9B3C54" w14:paraId="6314C387" w14:textId="57E4C30F">
      <w:pPr>
        <w:pStyle w:val="ListParagraph"/>
        <w:numPr>
          <w:ilvl w:val="0"/>
          <w:numId w:val="21"/>
        </w:numPr>
        <w:rPr>
          <w:rFonts w:eastAsiaTheme="minorEastAsia"/>
        </w:rPr>
      </w:pPr>
      <w:r>
        <w:t>Получил идентификатор</w:t>
      </w:r>
    </w:p>
    <w:p w:rsidRPr="00142E36" w:rsidR="00142E36" w:rsidP="00930519" w:rsidRDefault="4A9B3C54" w14:paraId="5B1A50E6" w14:textId="200BFA43">
      <w:pPr>
        <w:pStyle w:val="ListParagraph"/>
        <w:numPr>
          <w:ilvl w:val="0"/>
          <w:numId w:val="21"/>
        </w:numPr>
      </w:pPr>
      <w:r>
        <w:t>Спрашиваешь пароль</w:t>
      </w:r>
    </w:p>
    <w:p w:rsidR="4A9B3C54" w:rsidP="00930519" w:rsidRDefault="4A9B3C54" w14:paraId="0F1503CE" w14:textId="11D73FEF">
      <w:pPr>
        <w:pStyle w:val="ListParagraph"/>
        <w:numPr>
          <w:ilvl w:val="0"/>
          <w:numId w:val="21"/>
        </w:numPr>
      </w:pPr>
      <w:r>
        <w:t xml:space="preserve">Или одноразовый </w:t>
      </w:r>
      <w:proofErr w:type="spellStart"/>
      <w:r>
        <w:t>праоль</w:t>
      </w:r>
      <w:proofErr w:type="spellEnd"/>
    </w:p>
    <w:p w:rsidRPr="00F94FA7" w:rsidR="00F94FA7" w:rsidP="00930519" w:rsidRDefault="1D95D332" w14:paraId="4D22DEF5" w14:textId="134A13E7">
      <w:pPr>
        <w:pStyle w:val="ListParagraph"/>
        <w:numPr>
          <w:ilvl w:val="0"/>
          <w:numId w:val="21"/>
        </w:numPr>
      </w:pPr>
      <w:r>
        <w:t>Цифровой сертификат (</w:t>
      </w:r>
      <w:proofErr w:type="spellStart"/>
      <w:r>
        <w:t>хз</w:t>
      </w:r>
      <w:proofErr w:type="spellEnd"/>
      <w:r>
        <w:t>, лучше не говори тупа)</w:t>
      </w:r>
    </w:p>
    <w:p w:rsidR="1D95D332" w:rsidP="00930519" w:rsidRDefault="1D95D332" w14:paraId="44DDE90A" w14:textId="1B023E7E">
      <w:pPr>
        <w:pStyle w:val="ListParagraph"/>
        <w:numPr>
          <w:ilvl w:val="0"/>
          <w:numId w:val="21"/>
        </w:numPr>
      </w:pPr>
      <w:r>
        <w:t xml:space="preserve">Смарт-карта, </w:t>
      </w:r>
      <w:proofErr w:type="spellStart"/>
      <w:r>
        <w:t>usb</w:t>
      </w:r>
      <w:proofErr w:type="spellEnd"/>
      <w:r>
        <w:t>-ключ</w:t>
      </w:r>
    </w:p>
    <w:p w:rsidR="4EA9E07D" w:rsidP="74A1E4CB" w:rsidRDefault="74A1E4CB" w14:paraId="189BEC72" w14:textId="38C9E85F">
      <w:pPr>
        <w:rPr>
          <w:rFonts w:ascii="Times New Roman" w:hAnsi="Times New Roman" w:eastAsia="Times New Roman" w:cs="Times New Roman"/>
          <w:color w:val="000000" w:themeColor="text1"/>
        </w:rPr>
      </w:pPr>
      <w:r w:rsidRPr="74A1E4CB">
        <w:rPr>
          <w:rFonts w:ascii="Times New Roman" w:hAnsi="Times New Roman" w:eastAsia="Times New Roman" w:cs="Times New Roman"/>
          <w:color w:val="000000" w:themeColor="text1"/>
        </w:rPr>
        <w:t xml:space="preserve">После того как субъект безопасности вводит с клавиатуры или иным способом предоставляет необходимую для идентификации информацию (например, имя пользователя, маркер безопасности), он должен ввести с клавиатуры или представить частную информацию для аутентификации (например, пароль и PIN-код). В Windows субъект безопасности вводит эту информацию на экране регистрации с помощью программ Microsoft </w:t>
      </w:r>
      <w:proofErr w:type="spellStart"/>
      <w:r w:rsidRPr="74A1E4CB">
        <w:rPr>
          <w:rFonts w:ascii="Times New Roman" w:hAnsi="Times New Roman" w:eastAsia="Times New Roman" w:cs="Times New Roman"/>
          <w:color w:val="000000" w:themeColor="text1"/>
        </w:rPr>
        <w:t>Graphical</w:t>
      </w:r>
      <w:proofErr w:type="spellEnd"/>
      <w:r w:rsidRPr="74A1E4CB">
        <w:rPr>
          <w:rFonts w:ascii="Times New Roman" w:hAnsi="Times New Roman" w:eastAsia="Times New Roman" w:cs="Times New Roman"/>
          <w:color w:val="000000" w:themeColor="text1"/>
        </w:rPr>
        <w:t xml:space="preserve"> </w:t>
      </w:r>
      <w:proofErr w:type="spellStart"/>
      <w:r w:rsidRPr="74A1E4CB">
        <w:rPr>
          <w:rFonts w:ascii="Times New Roman" w:hAnsi="Times New Roman" w:eastAsia="Times New Roman" w:cs="Times New Roman"/>
          <w:color w:val="000000" w:themeColor="text1"/>
        </w:rPr>
        <w:t>Identification</w:t>
      </w:r>
      <w:proofErr w:type="spellEnd"/>
      <w:r w:rsidRPr="74A1E4CB">
        <w:rPr>
          <w:rFonts w:ascii="Times New Roman" w:hAnsi="Times New Roman" w:eastAsia="Times New Roman" w:cs="Times New Roman"/>
          <w:color w:val="000000" w:themeColor="text1"/>
        </w:rPr>
        <w:t xml:space="preserve"> </w:t>
      </w:r>
      <w:proofErr w:type="spellStart"/>
      <w:r w:rsidRPr="74A1E4CB">
        <w:rPr>
          <w:rFonts w:ascii="Times New Roman" w:hAnsi="Times New Roman" w:eastAsia="Times New Roman" w:cs="Times New Roman"/>
          <w:color w:val="000000" w:themeColor="text1"/>
        </w:rPr>
        <w:t>and</w:t>
      </w:r>
      <w:proofErr w:type="spellEnd"/>
      <w:r w:rsidRPr="74A1E4CB">
        <w:rPr>
          <w:rFonts w:ascii="Times New Roman" w:hAnsi="Times New Roman" w:eastAsia="Times New Roman" w:cs="Times New Roman"/>
          <w:color w:val="000000" w:themeColor="text1"/>
        </w:rPr>
        <w:t xml:space="preserve"> </w:t>
      </w:r>
      <w:proofErr w:type="spellStart"/>
      <w:r w:rsidRPr="74A1E4CB">
        <w:rPr>
          <w:rFonts w:ascii="Times New Roman" w:hAnsi="Times New Roman" w:eastAsia="Times New Roman" w:cs="Times New Roman"/>
          <w:color w:val="000000" w:themeColor="text1"/>
        </w:rPr>
        <w:t>Authentication</w:t>
      </w:r>
      <w:proofErr w:type="spellEnd"/>
      <w:r w:rsidRPr="74A1E4CB">
        <w:rPr>
          <w:rFonts w:ascii="Times New Roman" w:hAnsi="Times New Roman" w:eastAsia="Times New Roman" w:cs="Times New Roman"/>
          <w:color w:val="000000" w:themeColor="text1"/>
        </w:rPr>
        <w:t xml:space="preserve"> DLL (msgina.dll) и Winlogon.exe. Протокол аутентификации и механизм системы кодируют представленную информацию на настольном компьютере и передают запрос аутентификации</w:t>
      </w:r>
    </w:p>
    <w:p w:rsidR="00C84437" w:rsidP="00622156" w:rsidRDefault="00C84437" w14:paraId="59EB1209" w14:textId="77777777">
      <w:pPr>
        <w:pStyle w:val="Heading2"/>
        <w:numPr>
          <w:ilvl w:val="0"/>
          <w:numId w:val="12"/>
        </w:numPr>
      </w:pPr>
      <w:r w:rsidRPr="00C84437">
        <w:t>Структура маркера доступа.</w:t>
      </w:r>
    </w:p>
    <w:p w:rsidR="51492313" w:rsidP="3F262E94" w:rsidRDefault="004F0983" w14:paraId="3C18B359" w14:textId="03D55811">
      <w:hyperlink r:id="rId19">
        <w:r w:rsidRPr="3F262E94" w:rsidR="51492313">
          <w:rPr>
            <w:rStyle w:val="Hyperlink"/>
          </w:rPr>
          <w:t>https://en.wikipedia.org/wiki/Access_token</w:t>
        </w:r>
      </w:hyperlink>
    </w:p>
    <w:p w:rsidR="3F262E94" w:rsidP="6BDB8620" w:rsidRDefault="51492313" w14:paraId="49C54333" w14:textId="09B96312">
      <w:pPr>
        <w:pStyle w:val="ListParagraph"/>
        <w:numPr>
          <w:ilvl w:val="0"/>
          <w:numId w:val="25"/>
        </w:numPr>
        <w:rPr>
          <w:rFonts w:eastAsiaTheme="minorEastAsia"/>
        </w:rPr>
      </w:pPr>
      <w:r>
        <w:t xml:space="preserve">Идентификатор (видимо, самого </w:t>
      </w:r>
      <w:proofErr w:type="spellStart"/>
      <w:r>
        <w:t>маркерыча</w:t>
      </w:r>
      <w:proofErr w:type="spellEnd"/>
      <w:r>
        <w:t>)</w:t>
      </w:r>
    </w:p>
    <w:p w:rsidR="51492313" w:rsidP="00930519" w:rsidRDefault="51492313" w14:paraId="5F63C9EE" w14:textId="2D505DC6">
      <w:pPr>
        <w:pStyle w:val="ListParagraph"/>
        <w:numPr>
          <w:ilvl w:val="0"/>
          <w:numId w:val="25"/>
        </w:numPr>
      </w:pPr>
      <w:proofErr w:type="gramStart"/>
      <w:r>
        <w:t>Идентификатор</w:t>
      </w:r>
      <w:proofErr w:type="gramEnd"/>
      <w:r>
        <w:t xml:space="preserve"> связанный с сессией логина (</w:t>
      </w:r>
      <w:proofErr w:type="spellStart"/>
      <w:r>
        <w:t>logon</w:t>
      </w:r>
      <w:proofErr w:type="spellEnd"/>
      <w:r>
        <w:t xml:space="preserve"> </w:t>
      </w:r>
      <w:proofErr w:type="spellStart"/>
      <w:r>
        <w:t>session</w:t>
      </w:r>
      <w:proofErr w:type="spellEnd"/>
      <w:r>
        <w:t>)</w:t>
      </w:r>
    </w:p>
    <w:p w:rsidR="51492313" w:rsidP="00930519" w:rsidRDefault="51492313" w14:paraId="3B7B37F6" w14:textId="73AB3D58">
      <w:pPr>
        <w:pStyle w:val="ListParagraph"/>
        <w:numPr>
          <w:ilvl w:val="0"/>
          <w:numId w:val="25"/>
        </w:numPr>
      </w:pPr>
      <w:r>
        <w:t>Идентификатор юзера</w:t>
      </w:r>
    </w:p>
    <w:p w:rsidR="24D87C10" w:rsidP="00930519" w:rsidRDefault="51492313" w14:paraId="75708A1D" w14:textId="02C72ECF">
      <w:pPr>
        <w:pStyle w:val="ListParagraph"/>
        <w:numPr>
          <w:ilvl w:val="0"/>
          <w:numId w:val="25"/>
        </w:numPr>
      </w:pPr>
      <w:r>
        <w:t>Идентификатор группы (бля заебали идентификатор идентификатор)</w:t>
      </w:r>
    </w:p>
    <w:p w:rsidR="24BAC127" w:rsidP="00930519" w:rsidRDefault="51492313" w14:paraId="23636367" w14:textId="214CB125">
      <w:pPr>
        <w:pStyle w:val="ListParagraph"/>
        <w:numPr>
          <w:ilvl w:val="0"/>
          <w:numId w:val="25"/>
        </w:numPr>
      </w:pPr>
      <w:r>
        <w:t>Идентификатор (</w:t>
      </w:r>
      <w:proofErr w:type="spellStart"/>
      <w:r>
        <w:t>лол</w:t>
      </w:r>
      <w:proofErr w:type="spellEnd"/>
      <w:r>
        <w:t>) группы разграничения прав (необязательно)</w:t>
      </w:r>
    </w:p>
    <w:p w:rsidR="0D53D0D7" w:rsidP="00930519" w:rsidRDefault="51492313" w14:paraId="7ACBE36D" w14:textId="74BCCD00">
      <w:pPr>
        <w:pStyle w:val="ListParagraph"/>
        <w:numPr>
          <w:ilvl w:val="0"/>
          <w:numId w:val="25"/>
        </w:numPr>
      </w:pPr>
      <w:r>
        <w:t>Привилегии</w:t>
      </w:r>
    </w:p>
    <w:p w:rsidR="51492313" w:rsidP="00930519" w:rsidRDefault="51492313" w14:paraId="53BA014B" w14:textId="0D54E856">
      <w:pPr>
        <w:pStyle w:val="ListParagraph"/>
        <w:numPr>
          <w:ilvl w:val="0"/>
          <w:numId w:val="25"/>
        </w:numPr>
      </w:pPr>
      <w:r>
        <w:t>Дефолтный владелец, главная группа и ACL (</w:t>
      </w:r>
      <w:proofErr w:type="spellStart"/>
      <w:r>
        <w:t>acess</w:t>
      </w:r>
      <w:proofErr w:type="spellEnd"/>
      <w:r>
        <w:t xml:space="preserve"> </w:t>
      </w:r>
      <w:proofErr w:type="spellStart"/>
      <w:r>
        <w:t>control</w:t>
      </w:r>
      <w:proofErr w:type="spellEnd"/>
      <w:r>
        <w:t xml:space="preserve"> </w:t>
      </w:r>
      <w:proofErr w:type="spellStart"/>
      <w:r>
        <w:t>list</w:t>
      </w:r>
      <w:proofErr w:type="spellEnd"/>
      <w:r>
        <w:t>, См выше) токен</w:t>
      </w:r>
    </w:p>
    <w:p w:rsidRPr="00E151F6" w:rsidR="00E151F6" w:rsidP="00E151F6" w:rsidRDefault="00C84437" w14:paraId="22DBAFAC" w14:textId="2A1FC61A">
      <w:pPr>
        <w:pStyle w:val="Heading2"/>
        <w:numPr>
          <w:ilvl w:val="0"/>
          <w:numId w:val="12"/>
        </w:numPr>
      </w:pPr>
      <w:r w:rsidRPr="00C84437">
        <w:t>Структура SID.</w:t>
      </w:r>
    </w:p>
    <w:p w:rsidRPr="00930519" w:rsidR="00930519" w:rsidP="00930519" w:rsidRDefault="1D9843F0" w14:paraId="68B65B25" w14:textId="2EDFD93C">
      <w:r>
        <w:rPr>
          <w:noProof/>
        </w:rPr>
        <w:drawing>
          <wp:inline distT="0" distB="0" distL="0" distR="0" wp14:anchorId="20C6400B" wp14:editId="737F88EF">
            <wp:extent cx="2545762" cy="1162050"/>
            <wp:effectExtent l="0" t="0" r="0" b="0"/>
            <wp:docPr id="1190895237" name="Picture 119089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895237"/>
                    <pic:cNvPicPr/>
                  </pic:nvPicPr>
                  <pic:blipFill>
                    <a:blip r:embed="rId20">
                      <a:extLst>
                        <a:ext uri="{28A0092B-C50C-407E-A947-70E740481C1C}">
                          <a14:useLocalDpi xmlns:a14="http://schemas.microsoft.com/office/drawing/2010/main" val="0"/>
                        </a:ext>
                      </a:extLst>
                    </a:blip>
                    <a:stretch>
                      <a:fillRect/>
                    </a:stretch>
                  </pic:blipFill>
                  <pic:spPr>
                    <a:xfrm>
                      <a:off x="0" y="0"/>
                      <a:ext cx="2545762" cy="1162050"/>
                    </a:xfrm>
                    <a:prstGeom prst="rect">
                      <a:avLst/>
                    </a:prstGeom>
                  </pic:spPr>
                </pic:pic>
              </a:graphicData>
            </a:graphic>
          </wp:inline>
        </w:drawing>
      </w:r>
      <w:r>
        <w:tab/>
      </w:r>
    </w:p>
    <w:p w:rsidR="007D5B91" w:rsidP="6BDB8620" w:rsidRDefault="1D9843F0" w14:paraId="785B6680" w14:textId="29D01937">
      <w:pPr>
        <w:pStyle w:val="ListParagraph"/>
        <w:numPr>
          <w:ilvl w:val="0"/>
          <w:numId w:val="18"/>
        </w:numPr>
        <w:rPr>
          <w:rFonts w:eastAsiaTheme="minorEastAsia"/>
        </w:rPr>
      </w:pPr>
      <w:r>
        <w:t xml:space="preserve">S - префикс (всегда такой </w:t>
      </w:r>
      <w:proofErr w:type="spellStart"/>
      <w:r>
        <w:t>лол</w:t>
      </w:r>
      <w:proofErr w:type="spellEnd"/>
      <w:r>
        <w:t>)</w:t>
      </w:r>
    </w:p>
    <w:p w:rsidRPr="0003508C" w:rsidR="0003508C" w:rsidP="0003508C" w:rsidRDefault="1D9843F0" w14:paraId="7ACE73C1" w14:textId="1A17FCCE">
      <w:pPr>
        <w:pStyle w:val="ListParagraph"/>
        <w:numPr>
          <w:ilvl w:val="0"/>
          <w:numId w:val="18"/>
        </w:numPr>
      </w:pPr>
      <w:r>
        <w:t xml:space="preserve">1 - номер ревизии (всегда такая </w:t>
      </w:r>
      <w:proofErr w:type="spellStart"/>
      <w:r>
        <w:t>лол</w:t>
      </w:r>
      <w:proofErr w:type="spellEnd"/>
      <w:r>
        <w:t>)</w:t>
      </w:r>
    </w:p>
    <w:p w:rsidRPr="00FA0B3D" w:rsidR="00FA0B3D" w:rsidP="5A195DD5" w:rsidRDefault="1D9843F0" w14:paraId="45640EE5" w14:textId="75D676FB">
      <w:pPr>
        <w:pStyle w:val="ListParagraph"/>
        <w:numPr>
          <w:ilvl w:val="0"/>
          <w:numId w:val="18"/>
        </w:numPr>
      </w:pPr>
      <w:r>
        <w:t xml:space="preserve">5 - идентификатор </w:t>
      </w:r>
      <w:r w:rsidR="4C7164D9">
        <w:t>источника</w:t>
      </w:r>
      <w:r w:rsidR="05AE5417">
        <w:t>,</w:t>
      </w:r>
      <w:r w:rsidR="4C7164D9">
        <w:t xml:space="preserve"> </w:t>
      </w:r>
      <w:r w:rsidR="4BBC4706">
        <w:t>котор</w:t>
      </w:r>
      <w:r w:rsidR="1F08E5DB">
        <w:t>ый</w:t>
      </w:r>
      <w:r w:rsidR="4BBC4706">
        <w:t xml:space="preserve"> выдал</w:t>
      </w:r>
      <w:r>
        <w:t xml:space="preserve"> (всегда вроде тоже</w:t>
      </w:r>
      <w:r w:rsidR="5206488C">
        <w:t xml:space="preserve">. Вроде 5 это </w:t>
      </w:r>
      <w:proofErr w:type="spellStart"/>
      <w:r w:rsidR="5206488C">
        <w:t>винда</w:t>
      </w:r>
      <w:proofErr w:type="spellEnd"/>
      <w:r>
        <w:t>)</w:t>
      </w:r>
    </w:p>
    <w:p w:rsidRPr="00DF4390" w:rsidR="00DF4390" w:rsidP="00DF4390" w:rsidRDefault="4BBC4706" w14:paraId="3DA6C250" w14:textId="7B08D36F">
      <w:pPr>
        <w:pStyle w:val="ListParagraph"/>
        <w:numPr>
          <w:ilvl w:val="0"/>
          <w:numId w:val="18"/>
        </w:numPr>
      </w:pPr>
      <w:r>
        <w:t>21 - … сначала домен идет (21), потом вроде ид внутри домена</w:t>
      </w:r>
    </w:p>
    <w:p w:rsidR="05B35D55" w:rsidP="05B35D55" w:rsidRDefault="4BBC4706" w14:paraId="198BAA7C" w14:textId="1A555D32">
      <w:pPr>
        <w:pStyle w:val="ListParagraph"/>
        <w:numPr>
          <w:ilvl w:val="0"/>
          <w:numId w:val="18"/>
        </w:numPr>
      </w:pPr>
      <w:r>
        <w:t xml:space="preserve">Относительный идентификатор (для всех юзер или </w:t>
      </w:r>
      <w:proofErr w:type="gramStart"/>
      <w:r>
        <w:t>групп</w:t>
      </w:r>
      <w:proofErr w:type="gramEnd"/>
      <w:r>
        <w:t xml:space="preserve"> созданных не по дефолту значение будет 1000+)</w:t>
      </w:r>
    </w:p>
    <w:p w:rsidR="00C84437" w:rsidP="00C84437" w:rsidRDefault="00C84437" w14:paraId="5836F390" w14:textId="6D5564CB">
      <w:pPr>
        <w:pStyle w:val="Heading1"/>
      </w:pPr>
      <w:r>
        <w:t>Работа 2</w:t>
      </w:r>
    </w:p>
    <w:p w:rsidRPr="0048512E" w:rsidR="0048512E" w:rsidP="0048512E" w:rsidRDefault="003C34AE" w14:paraId="70364982" w14:textId="77777777">
      <w:pPr>
        <w:pStyle w:val="Heading2"/>
        <w:numPr>
          <w:ilvl w:val="0"/>
          <w:numId w:val="7"/>
        </w:numPr>
      </w:pPr>
      <w:r w:rsidRPr="003C34AE">
        <w:t>Что такое файловая система?</w:t>
      </w:r>
    </w:p>
    <w:p w:rsidRPr="00D612F6" w:rsidR="00D612F6" w:rsidP="00D612F6" w:rsidRDefault="008F7B44" w14:paraId="66A4188E" w14:textId="48C5C1BD">
      <w:hyperlink r:id="rId21">
        <w:r w:rsidRPr="09243E42" w:rsidR="75B59A62">
          <w:rPr>
            <w:rStyle w:val="Hyperlink"/>
          </w:rPr>
          <w:t>https://www.sites.google.com/a/i-dist.ru/informacionnye-tehnologii-ucebnoe-posobie/operacionnye-sistemy-personalnogo-komputera/fajly-i-fajlovaa-sistema</w:t>
        </w:r>
      </w:hyperlink>
    </w:p>
    <w:p w:rsidRPr="00572FB2" w:rsidR="00572FB2" w:rsidP="00572FB2" w:rsidRDefault="75B59A62" w14:paraId="0771954D" w14:textId="6DAE6CA3">
      <w:r>
        <w:t xml:space="preserve">Файловая система </w:t>
      </w:r>
      <w:proofErr w:type="gramStart"/>
      <w:r>
        <w:t>- это</w:t>
      </w:r>
      <w:proofErr w:type="gramEnd"/>
      <w:r>
        <w:t xml:space="preserve"> система хранения файлов и организации каталогов.</w:t>
      </w:r>
    </w:p>
    <w:p w:rsidRPr="005A2769" w:rsidR="005A2769" w:rsidP="005A2769" w:rsidRDefault="75B59A62" w14:paraId="33735221" w14:textId="131388FF">
      <w:r>
        <w:t xml:space="preserve">Файл </w:t>
      </w:r>
      <w:proofErr w:type="gramStart"/>
      <w:r>
        <w:t>- это определенное количество информации (программа или данные)</w:t>
      </w:r>
      <w:proofErr w:type="gramEnd"/>
      <w:r>
        <w:t>, имеющее имя и хранящееся в долговременной (внешней) памяти.</w:t>
      </w:r>
    </w:p>
    <w:p w:rsidR="3EFB0B01" w:rsidP="335FA99A" w:rsidRDefault="005972DD" w14:paraId="66E3004F" w14:textId="01877CC9">
      <w:hyperlink r:id="rId22">
        <w:r w:rsidRPr="335FA99A" w:rsidR="3EFB0B01">
          <w:rPr>
            <w:rStyle w:val="Hyperlink"/>
          </w:rPr>
          <w:t>https://ru.wikipedia.org/wiki/%D0%A4%D0%B0%D0%B9%D0%BB%D0%BE%D0%B2%D0%B0%D1%8F_%D1%81%D0%B8%D1%81%D1%82%D0%B5%D0%BC%D0%B0</w:t>
        </w:r>
      </w:hyperlink>
    </w:p>
    <w:p w:rsidR="40C02DF5" w:rsidP="40C02DF5" w:rsidRDefault="6B22486A" w14:paraId="02818DF0" w14:textId="0D1664AE">
      <w:r>
        <w:t xml:space="preserve">Файловая система определяет </w:t>
      </w:r>
      <w:r w:rsidR="3EFB0B01">
        <w:t>формат</w:t>
      </w:r>
      <w:r>
        <w:t xml:space="preserve"> содержимого и способ физического хранения информации, которую принято группировать в виде </w:t>
      </w:r>
      <w:r w:rsidR="3EFB0B01">
        <w:t>файлов.</w:t>
      </w:r>
      <w:r>
        <w:t xml:space="preserve"> Конкретная файловая система определяет размер имен файлов (и </w:t>
      </w:r>
      <w:r w:rsidR="3EFB0B01">
        <w:t xml:space="preserve">каталогов), максимальный возможный размер файла и раздела, набор атрибутов файла. Некоторые файловые системы предоставляют сервисные возможности, </w:t>
      </w:r>
      <w:proofErr w:type="gramStart"/>
      <w:r w:rsidR="3EFB0B01">
        <w:t>например,</w:t>
      </w:r>
      <w:proofErr w:type="gramEnd"/>
      <w:r w:rsidR="3EFB0B01">
        <w:t xml:space="preserve"> разграничение доступа или шифрование файлов.</w:t>
      </w:r>
    </w:p>
    <w:p w:rsidRPr="002B0EEB" w:rsidR="002B0EEB" w:rsidP="002B0EEB" w:rsidRDefault="003C34AE" w14:paraId="1A98542B" w14:textId="33381A9D">
      <w:pPr>
        <w:pStyle w:val="Heading2"/>
        <w:numPr>
          <w:ilvl w:val="0"/>
          <w:numId w:val="7"/>
        </w:numPr>
      </w:pPr>
      <w:r w:rsidRPr="003C34AE">
        <w:t>Перечислите</w:t>
      </w:r>
      <w:r w:rsidR="00292F8C">
        <w:t xml:space="preserve"> </w:t>
      </w:r>
      <w:r w:rsidRPr="003C34AE">
        <w:t>существующие файловые системы</w:t>
      </w:r>
    </w:p>
    <w:p w:rsidRPr="002B0EEB" w:rsidR="002B0EEB" w:rsidP="002B0EEB" w:rsidRDefault="432FF401" w14:paraId="378C866C" w14:textId="796A594A">
      <w:proofErr w:type="spellStart"/>
      <w:r>
        <w:t>Ntfs</w:t>
      </w:r>
      <w:proofErr w:type="spellEnd"/>
      <w:r>
        <w:t xml:space="preserve"> (</w:t>
      </w:r>
      <w:proofErr w:type="spellStart"/>
      <w:r>
        <w:t>windows</w:t>
      </w:r>
      <w:proofErr w:type="spellEnd"/>
      <w:r>
        <w:t>)</w:t>
      </w:r>
    </w:p>
    <w:p w:rsidRPr="00D85D98" w:rsidR="00420E0F" w:rsidP="00420E0F" w:rsidRDefault="432FF401" w14:paraId="77E74C45" w14:textId="39DFD2F9">
      <w:pPr>
        <w:rPr>
          <w:lang w:val="en-US"/>
        </w:rPr>
      </w:pPr>
      <w:r w:rsidRPr="00D85D98">
        <w:rPr>
          <w:lang w:val="en-US"/>
        </w:rPr>
        <w:t>Fat32</w:t>
      </w:r>
      <w:r w:rsidRPr="00D85D98" w:rsidR="3CFA3283">
        <w:rPr>
          <w:lang w:val="en-US"/>
        </w:rPr>
        <w:t xml:space="preserve">, </w:t>
      </w:r>
      <w:proofErr w:type="spellStart"/>
      <w:r w:rsidRPr="00D85D98" w:rsidR="3CFA3283">
        <w:rPr>
          <w:lang w:val="en-US"/>
        </w:rPr>
        <w:t>exfat</w:t>
      </w:r>
      <w:proofErr w:type="spellEnd"/>
      <w:r w:rsidRPr="00D85D98">
        <w:rPr>
          <w:lang w:val="en-US"/>
        </w:rPr>
        <w:t xml:space="preserve"> (windows, </w:t>
      </w:r>
      <w:r>
        <w:t>флешки</w:t>
      </w:r>
      <w:r w:rsidRPr="00D85D98">
        <w:rPr>
          <w:lang w:val="en-US"/>
        </w:rPr>
        <w:t xml:space="preserve">, </w:t>
      </w:r>
      <w:proofErr w:type="spellStart"/>
      <w:r w:rsidRPr="00D85D98">
        <w:rPr>
          <w:lang w:val="en-US"/>
        </w:rPr>
        <w:t>microsd</w:t>
      </w:r>
      <w:proofErr w:type="spellEnd"/>
      <w:r w:rsidRPr="00D85D98">
        <w:rPr>
          <w:lang w:val="en-US"/>
        </w:rPr>
        <w:t>)</w:t>
      </w:r>
    </w:p>
    <w:p w:rsidRPr="00C1694B" w:rsidR="00C1694B" w:rsidP="00C1694B" w:rsidRDefault="432FF401" w14:paraId="7B35F472" w14:textId="6E582A35">
      <w:proofErr w:type="spellStart"/>
      <w:r>
        <w:t>Nas</w:t>
      </w:r>
      <w:proofErr w:type="spellEnd"/>
      <w:r>
        <w:t xml:space="preserve"> (</w:t>
      </w:r>
      <w:proofErr w:type="spellStart"/>
      <w:r>
        <w:t>хз</w:t>
      </w:r>
      <w:proofErr w:type="spellEnd"/>
      <w:r>
        <w:t>)</w:t>
      </w:r>
    </w:p>
    <w:p w:rsidR="432FF401" w:rsidP="0B9E9AB0" w:rsidRDefault="432FF401" w14:paraId="6EE49A89" w14:textId="0EAC643C">
      <w:r>
        <w:t>Ext4 (</w:t>
      </w:r>
      <w:proofErr w:type="spellStart"/>
      <w:r>
        <w:t>android</w:t>
      </w:r>
      <w:proofErr w:type="spellEnd"/>
      <w:r w:rsidR="00B52AAD">
        <w:t xml:space="preserve"> + </w:t>
      </w:r>
      <w:proofErr w:type="spellStart"/>
      <w:r w:rsidR="00B52AAD">
        <w:rPr>
          <w:lang w:val="en-US"/>
        </w:rPr>
        <w:t>unix</w:t>
      </w:r>
      <w:proofErr w:type="spellEnd"/>
      <w:r>
        <w:t>)</w:t>
      </w:r>
    </w:p>
    <w:p w:rsidRPr="006D5F3E" w:rsidR="109F0955" w:rsidP="109F0955" w:rsidRDefault="432FF401" w14:paraId="43079B89" w14:textId="40570562">
      <w:pPr>
        <w:rPr>
          <w:lang w:val="en-US"/>
        </w:rPr>
      </w:pPr>
      <w:proofErr w:type="spellStart"/>
      <w:r w:rsidRPr="00B52AAD">
        <w:rPr>
          <w:lang w:val="en-US"/>
        </w:rPr>
        <w:t>Hfs</w:t>
      </w:r>
      <w:proofErr w:type="spellEnd"/>
      <w:r w:rsidRPr="00B52AAD">
        <w:rPr>
          <w:lang w:val="en-US"/>
        </w:rPr>
        <w:t xml:space="preserve">+, </w:t>
      </w:r>
      <w:proofErr w:type="spellStart"/>
      <w:r w:rsidRPr="00B52AAD">
        <w:rPr>
          <w:lang w:val="en-US"/>
        </w:rPr>
        <w:t>hfsx</w:t>
      </w:r>
      <w:proofErr w:type="spellEnd"/>
      <w:r w:rsidRPr="00B52AAD">
        <w:rPr>
          <w:lang w:val="en-US"/>
        </w:rPr>
        <w:t xml:space="preserve">, </w:t>
      </w:r>
      <w:proofErr w:type="spellStart"/>
      <w:r w:rsidRPr="00B52AAD">
        <w:rPr>
          <w:lang w:val="en-US"/>
        </w:rPr>
        <w:t>apfs</w:t>
      </w:r>
      <w:proofErr w:type="spellEnd"/>
      <w:r w:rsidRPr="00B52AAD">
        <w:rPr>
          <w:lang w:val="en-US"/>
        </w:rPr>
        <w:t xml:space="preserve">, </w:t>
      </w:r>
      <w:proofErr w:type="spellStart"/>
      <w:r w:rsidRPr="00B52AAD">
        <w:rPr>
          <w:lang w:val="en-US"/>
        </w:rPr>
        <w:t>wtfs</w:t>
      </w:r>
      <w:proofErr w:type="spellEnd"/>
      <w:r w:rsidRPr="00B52AAD">
        <w:rPr>
          <w:lang w:val="en-US"/>
        </w:rPr>
        <w:t xml:space="preserve"> (apple)</w:t>
      </w:r>
    </w:p>
    <w:p w:rsidR="003C34AE" w:rsidP="00622156" w:rsidRDefault="003C34AE" w14:paraId="36938352" w14:textId="56082357">
      <w:pPr>
        <w:pStyle w:val="Heading2"/>
        <w:numPr>
          <w:ilvl w:val="0"/>
          <w:numId w:val="7"/>
        </w:numPr>
      </w:pPr>
      <w:r w:rsidRPr="003C34AE">
        <w:t>Какова</w:t>
      </w:r>
      <w:r w:rsidR="00292F8C">
        <w:t xml:space="preserve"> </w:t>
      </w:r>
      <w:r w:rsidRPr="003C34AE">
        <w:t xml:space="preserve">модель разграничения доступа в ОС </w:t>
      </w:r>
      <w:r w:rsidR="009E5B83">
        <w:rPr>
          <w:lang w:val="en-US"/>
        </w:rPr>
        <w:t>Windows</w:t>
      </w:r>
      <w:r w:rsidRPr="003C34AE">
        <w:t>?</w:t>
      </w:r>
    </w:p>
    <w:p w:rsidR="28D04BE6" w:rsidP="28D04BE6" w:rsidRDefault="00AB7835" w14:paraId="24811E55" w14:textId="3EBA253B">
      <w:r>
        <w:t>В наиболее распространенных сегодня ОС Windows и UNIX используется дискреционное разграничение доступа.</w:t>
      </w:r>
    </w:p>
    <w:p w:rsidR="006E32B0" w:rsidP="28D04BE6" w:rsidRDefault="006E32B0" w14:paraId="5B307115" w14:textId="279804F5">
      <w:r>
        <w:t xml:space="preserve">Дискреционная модель разграничения доступа предполагает назначение каждому объекту списка контроля доступа, элементы которого определяют права доступа к объекту конкретных пользователей или групп. </w:t>
      </w:r>
      <w:r w:rsidR="00BE188E">
        <w:t>Ее</w:t>
      </w:r>
      <w:r>
        <w:t xml:space="preserve"> недостатком является отсутствие механизмов слежения за безопасностью потоков информации. Это означает, что права на доступ к объекту проверяются только при первом обращении к объекту. При этом возникает опасность переноса информации из защищенного объекта в </w:t>
      </w:r>
      <w:r>
        <w:rPr>
          <w:rStyle w:val="grame"/>
        </w:rPr>
        <w:t>общедоступный</w:t>
      </w:r>
      <w:r>
        <w:t>.</w:t>
      </w:r>
    </w:p>
    <w:p w:rsidR="2C3CC76A" w:rsidP="6BDB8620" w:rsidRDefault="00905649" w14:paraId="2BC95256" w14:textId="312780BB">
      <w:hyperlink r:id="rId23">
        <w:r w:rsidRPr="6BDB8620" w:rsidR="2C3CC76A">
          <w:rPr>
            <w:rStyle w:val="Hyperlink"/>
          </w:rPr>
          <w:t>https://intuit.ru/studies/professional_retraining/962/courses/217/lecture/5609?pag</w:t>
        </w:r>
      </w:hyperlink>
    </w:p>
    <w:p w:rsidR="2C3CC76A" w:rsidP="6BDB8620" w:rsidRDefault="2C3CC76A" w14:paraId="4CFE8276" w14:textId="4CB06321">
      <w:r>
        <w:t>Известно, что одним из важнейших компонентов системы безопасности ОС Windows является система контроля и управления дискреционным доступом. Для ее описания принято использовать формальные модели. Хотя применение формальных моделей защищенности не позволяет строго обосновать безопасность информационных систем (ИС) для ряда наиболее интересных случаев, они формируют полезный понятийный аппарат, который может быть применен для декомпозиции и анализа исследуемой системы.</w:t>
      </w:r>
    </w:p>
    <w:p w:rsidR="2C3CC76A" w:rsidP="6BDB8620" w:rsidRDefault="2C3CC76A" w14:paraId="45B225EB" w14:textId="66474B5F">
      <w:r>
        <w:t>Для построения формальных моделей безопасности принято представлять ИС в виде совокупности взаимодействующих сущностей - субъектов (s) и объектов (o).</w:t>
      </w:r>
    </w:p>
    <w:p w:rsidR="2C3CC76A" w:rsidP="6BDB8620" w:rsidRDefault="2C3CC76A" w14:paraId="390A8429" w14:textId="2AE3EE38">
      <w:r>
        <w:t>Защищаемые объекты Windows включают: файлы, устройства, каналы, события, мьютексы, семафоры, разделы общей памяти, разделы реестра ряд других. Сущность, от которой нужно защищать объекты, называется "субъектом". Субъектами в Windows являются процессы и потоки, запускаемые конкретными пользователями. Субъект безопасности - активная системная составляющая, а объект - пассивная.</w:t>
      </w:r>
    </w:p>
    <w:p w:rsidR="2C3CC76A" w:rsidP="6BDB8620" w:rsidRDefault="2C3CC76A" w14:paraId="1AA55D35" w14:textId="30D5D254">
      <w:r>
        <w:t>Помимо дискреционного доступа Windows поддерживает управление привилегированным доступом. Это означает, что в системе имеется пользователь-администратор с неограниченными правами. Кроме того, для упрощения администрирования (а также для соответствия стандарту POSIX) пользователи Windows объединены в группы. Принадлежность к группе связана с определенными привилегиями, например, привилегия выключать компьютер. Пользователь, как член группы, облекается, таким образом, набором полномочий, необходимых для его деятельности, и играет определенную роль. Подобная стратегия называется управление ролевым доступом.</w:t>
      </w:r>
    </w:p>
    <w:p w:rsidR="6BDB8620" w:rsidP="6BDB8620" w:rsidRDefault="6BDB8620" w14:paraId="076BAACE" w14:textId="34A5FEB5"/>
    <w:p w:rsidR="003C34AE" w:rsidP="00622156" w:rsidRDefault="003C34AE" w14:paraId="36CE319D" w14:textId="77777777">
      <w:pPr>
        <w:pStyle w:val="Heading2"/>
        <w:numPr>
          <w:ilvl w:val="0"/>
          <w:numId w:val="7"/>
        </w:numPr>
      </w:pPr>
      <w:r w:rsidRPr="003C34AE">
        <w:t>Что такое DACL?</w:t>
      </w:r>
    </w:p>
    <w:p w:rsidRPr="00D85D98" w:rsidR="00D85D98" w:rsidP="00D85D98" w:rsidRDefault="00D85D98" w14:paraId="12459C23" w14:textId="5891C12A">
      <w:proofErr w:type="spellStart"/>
      <w:r w:rsidRPr="00D85D98">
        <w:t>Discretionary</w:t>
      </w:r>
      <w:proofErr w:type="spellEnd"/>
      <w:r w:rsidRPr="00D85D98">
        <w:t xml:space="preserve"> Access Control List (DACL) — дискретный (избирательный) список контроля доступа. Именно этот список формирует разрешения файловой системы, с помощью которых происходит управление доступом к </w:t>
      </w:r>
      <w:proofErr w:type="gramStart"/>
      <w:r w:rsidRPr="00D85D98">
        <w:t>объекту..</w:t>
      </w:r>
      <w:proofErr w:type="gramEnd"/>
    </w:p>
    <w:p w:rsidR="003C34AE" w:rsidP="00622156" w:rsidRDefault="003C34AE" w14:paraId="2BFACD75" w14:textId="2953CFD5">
      <w:pPr>
        <w:pStyle w:val="Heading2"/>
        <w:numPr>
          <w:ilvl w:val="0"/>
          <w:numId w:val="7"/>
        </w:numPr>
      </w:pPr>
      <w:r w:rsidRPr="003C34AE">
        <w:t>Перечислите существующие разрешения для пользователей.</w:t>
      </w:r>
    </w:p>
    <w:p w:rsidR="009A7A3D" w:rsidP="009A7A3D" w:rsidRDefault="009A7A3D" w14:paraId="6F563C33" w14:textId="36085CFC">
      <w:hyperlink w:history="1" r:id="rId24">
        <w:r w:rsidRPr="00AA69D9">
          <w:rPr>
            <w:rStyle w:val="Hyperlink"/>
          </w:rPr>
          <w:t>https://windowsnotes.ru/other/nastrojka-razreshenij-fajlovoj-sistemy-ntfs/</w:t>
        </w:r>
      </w:hyperlink>
    </w:p>
    <w:p w:rsidRPr="00A34BB4" w:rsidR="00A34BB4" w:rsidP="00A34BB4" w:rsidRDefault="00A34BB4" w14:paraId="2BE2C66E" w14:textId="14F5D3FC">
      <w:r>
        <w:t>Базовые:</w:t>
      </w:r>
    </w:p>
    <w:p w:rsidR="001A0803" w:rsidP="001A0803" w:rsidRDefault="001A0803" w14:paraId="345E5D72" w14:textId="2333BE2D">
      <w:pPr>
        <w:pStyle w:val="ListParagraph"/>
        <w:numPr>
          <w:ilvl w:val="0"/>
          <w:numId w:val="5"/>
        </w:numPr>
      </w:pPr>
      <w:r>
        <w:t xml:space="preserve">List </w:t>
      </w:r>
      <w:proofErr w:type="spellStart"/>
      <w:r>
        <w:t>Folder</w:t>
      </w:r>
      <w:proofErr w:type="spellEnd"/>
      <w:r>
        <w:t xml:space="preserve"> </w:t>
      </w:r>
      <w:proofErr w:type="spellStart"/>
      <w:r>
        <w:t>Contents</w:t>
      </w:r>
      <w:proofErr w:type="spellEnd"/>
      <w:r>
        <w:t xml:space="preserve"> (Просмотр содержимого директории) — позволяет зайти в папку и просмотреть ее содержимое;</w:t>
      </w:r>
    </w:p>
    <w:p w:rsidR="001A0803" w:rsidP="001A0803" w:rsidRDefault="001A0803" w14:paraId="5C425CE3" w14:textId="77777777">
      <w:pPr>
        <w:pStyle w:val="ListParagraph"/>
        <w:numPr>
          <w:ilvl w:val="0"/>
          <w:numId w:val="5"/>
        </w:numPr>
      </w:pPr>
      <w:proofErr w:type="spellStart"/>
      <w:proofErr w:type="gramStart"/>
      <w:r>
        <w:t>Read</w:t>
      </w:r>
      <w:proofErr w:type="spellEnd"/>
      <w:r>
        <w:t>  (</w:t>
      </w:r>
      <w:proofErr w:type="gramEnd"/>
      <w:r>
        <w:t>Чтение) — дает право на открытие файла\папки на чтение, без возможности изменения;</w:t>
      </w:r>
    </w:p>
    <w:p w:rsidR="001A0803" w:rsidP="001A0803" w:rsidRDefault="001A0803" w14:paraId="11078CD7" w14:textId="77777777">
      <w:pPr>
        <w:pStyle w:val="ListParagraph"/>
        <w:numPr>
          <w:ilvl w:val="0"/>
          <w:numId w:val="5"/>
        </w:numPr>
      </w:pPr>
      <w:proofErr w:type="spellStart"/>
      <w:r>
        <w:t>Read</w:t>
      </w:r>
      <w:proofErr w:type="spellEnd"/>
      <w:r>
        <w:t xml:space="preserve"> &amp; </w:t>
      </w:r>
      <w:proofErr w:type="spellStart"/>
      <w:r>
        <w:t>execute</w:t>
      </w:r>
      <w:proofErr w:type="spellEnd"/>
      <w:r>
        <w:t xml:space="preserve"> (Чтение и выполнение) — позволяет открывать файлы на чтение, а также запускать исполняемые файлы;</w:t>
      </w:r>
    </w:p>
    <w:p w:rsidR="001A0803" w:rsidP="001A0803" w:rsidRDefault="001A0803" w14:paraId="0823E14A" w14:textId="77777777">
      <w:pPr>
        <w:pStyle w:val="ListParagraph"/>
        <w:numPr>
          <w:ilvl w:val="0"/>
          <w:numId w:val="5"/>
        </w:numPr>
      </w:pPr>
      <w:proofErr w:type="spellStart"/>
      <w:r>
        <w:t>Write</w:t>
      </w:r>
      <w:proofErr w:type="spellEnd"/>
      <w:r>
        <w:t xml:space="preserve"> (Запись) — разрешает создавать файлы\папки и редактировать файлы, без возможности удаления;</w:t>
      </w:r>
    </w:p>
    <w:p w:rsidR="001A0803" w:rsidP="001A0803" w:rsidRDefault="001A0803" w14:paraId="5184C029" w14:textId="77777777">
      <w:pPr>
        <w:pStyle w:val="ListParagraph"/>
        <w:numPr>
          <w:ilvl w:val="0"/>
          <w:numId w:val="5"/>
        </w:numPr>
      </w:pPr>
      <w:proofErr w:type="spellStart"/>
      <w:r>
        <w:t>Modify</w:t>
      </w:r>
      <w:proofErr w:type="spellEnd"/>
      <w:r>
        <w:t xml:space="preserve"> (Изменение) — включает в себя все вышеперечисленные разрешения. Имея разрешение </w:t>
      </w:r>
      <w:proofErr w:type="spellStart"/>
      <w:proofErr w:type="gramStart"/>
      <w:r>
        <w:t>Modify</w:t>
      </w:r>
      <w:proofErr w:type="spellEnd"/>
      <w:proofErr w:type="gramEnd"/>
      <w:r>
        <w:t xml:space="preserve"> можно создавать, редактировать и удалять любые объекты файловой системы;</w:t>
      </w:r>
    </w:p>
    <w:p w:rsidR="001A0803" w:rsidP="001A0803" w:rsidRDefault="001A0803" w14:paraId="79B618E6" w14:textId="4BD629F4">
      <w:pPr>
        <w:pStyle w:val="ListParagraph"/>
        <w:numPr>
          <w:ilvl w:val="0"/>
          <w:numId w:val="5"/>
        </w:numPr>
      </w:pPr>
      <w:r>
        <w:t xml:space="preserve">Full Control (Полный доступ) — включает в себя разрешение </w:t>
      </w:r>
      <w:proofErr w:type="spellStart"/>
      <w:r>
        <w:t>Modify</w:t>
      </w:r>
      <w:proofErr w:type="spellEnd"/>
      <w:r>
        <w:t xml:space="preserve">, </w:t>
      </w:r>
      <w:proofErr w:type="gramStart"/>
      <w:r>
        <w:t>кроме того</w:t>
      </w:r>
      <w:proofErr w:type="gramEnd"/>
      <w:r>
        <w:t xml:space="preserve"> позволяет изменять текущие разрешения объекта.</w:t>
      </w:r>
    </w:p>
    <w:p w:rsidR="00D12C65" w:rsidP="00D12C65" w:rsidRDefault="00914E2B" w14:paraId="0EAA6556" w14:textId="6B60988C">
      <w:pPr>
        <w:ind w:left="360"/>
      </w:pPr>
      <w:r>
        <w:t>Дополнительные:</w:t>
      </w:r>
    </w:p>
    <w:p w:rsidR="00914E2B" w:rsidP="00914E2B" w:rsidRDefault="00914E2B" w14:paraId="07710D4E" w14:textId="5300AA38">
      <w:pPr>
        <w:pStyle w:val="ListParagraph"/>
        <w:numPr>
          <w:ilvl w:val="0"/>
          <w:numId w:val="3"/>
        </w:numPr>
      </w:pPr>
      <w:r>
        <w:t>Траверс папок / Выполнение файлов</w:t>
      </w:r>
    </w:p>
    <w:p w:rsidR="00914E2B" w:rsidP="00914E2B" w:rsidRDefault="004F049D" w14:paraId="54576CAB" w14:textId="34445BE9">
      <w:pPr>
        <w:pStyle w:val="ListParagraph"/>
        <w:numPr>
          <w:ilvl w:val="0"/>
          <w:numId w:val="3"/>
        </w:numPr>
      </w:pPr>
      <w:r>
        <w:t>Содержимое папки / чтение данных</w:t>
      </w:r>
    </w:p>
    <w:p w:rsidR="004F049D" w:rsidP="00914E2B" w:rsidRDefault="00BE640C" w14:paraId="77DC542F" w14:textId="77815D6E">
      <w:pPr>
        <w:pStyle w:val="ListParagraph"/>
        <w:numPr>
          <w:ilvl w:val="0"/>
          <w:numId w:val="3"/>
        </w:numPr>
      </w:pPr>
      <w:r>
        <w:t>Чтение расширенных атрибутов</w:t>
      </w:r>
    </w:p>
    <w:p w:rsidR="00BE640C" w:rsidP="00914E2B" w:rsidRDefault="00C176D7" w14:paraId="0E74CDB2" w14:textId="4FD2AF87">
      <w:pPr>
        <w:pStyle w:val="ListParagraph"/>
        <w:numPr>
          <w:ilvl w:val="0"/>
          <w:numId w:val="3"/>
        </w:numPr>
      </w:pPr>
      <w:r>
        <w:t>Создание файлов / запись данных</w:t>
      </w:r>
    </w:p>
    <w:p w:rsidR="00C176D7" w:rsidP="00914E2B" w:rsidRDefault="00F13B38" w14:paraId="26CF4607" w14:textId="17749957">
      <w:pPr>
        <w:pStyle w:val="ListParagraph"/>
        <w:numPr>
          <w:ilvl w:val="0"/>
          <w:numId w:val="3"/>
        </w:numPr>
      </w:pPr>
      <w:r>
        <w:t>Создание папок / добавление данных</w:t>
      </w:r>
    </w:p>
    <w:p w:rsidR="00F13B38" w:rsidP="00914E2B" w:rsidRDefault="003A2C85" w14:paraId="6EBECCDB" w14:textId="1CB332CB">
      <w:pPr>
        <w:pStyle w:val="ListParagraph"/>
        <w:numPr>
          <w:ilvl w:val="0"/>
          <w:numId w:val="3"/>
        </w:numPr>
      </w:pPr>
      <w:r>
        <w:t>Запись атрибутов</w:t>
      </w:r>
    </w:p>
    <w:p w:rsidR="003A2C85" w:rsidP="00914E2B" w:rsidRDefault="00F30316" w14:paraId="028E660A" w14:textId="24F06CCD">
      <w:pPr>
        <w:pStyle w:val="ListParagraph"/>
        <w:numPr>
          <w:ilvl w:val="0"/>
          <w:numId w:val="3"/>
        </w:numPr>
      </w:pPr>
      <w:r>
        <w:t>Запись расширенных атрибутов</w:t>
      </w:r>
    </w:p>
    <w:p w:rsidR="00F30316" w:rsidP="00914E2B" w:rsidRDefault="000F507E" w14:paraId="04AF8C09" w14:textId="68A84E3B">
      <w:pPr>
        <w:pStyle w:val="ListParagraph"/>
        <w:numPr>
          <w:ilvl w:val="0"/>
          <w:numId w:val="3"/>
        </w:numPr>
      </w:pPr>
      <w:r>
        <w:t>Удаление подпапок и файлов</w:t>
      </w:r>
    </w:p>
    <w:p w:rsidR="000F507E" w:rsidP="00914E2B" w:rsidRDefault="00A1115A" w14:paraId="4B69C98C" w14:textId="50C3AA8A">
      <w:pPr>
        <w:pStyle w:val="ListParagraph"/>
        <w:numPr>
          <w:ilvl w:val="0"/>
          <w:numId w:val="3"/>
        </w:numPr>
      </w:pPr>
      <w:r>
        <w:t>Удаление</w:t>
      </w:r>
    </w:p>
    <w:p w:rsidR="00A1115A" w:rsidP="00914E2B" w:rsidRDefault="008F5A11" w14:paraId="25084192" w14:textId="183BF526">
      <w:pPr>
        <w:pStyle w:val="ListParagraph"/>
        <w:numPr>
          <w:ilvl w:val="0"/>
          <w:numId w:val="3"/>
        </w:numPr>
      </w:pPr>
      <w:r>
        <w:t>Чтение разрешений</w:t>
      </w:r>
    </w:p>
    <w:p w:rsidR="008F5A11" w:rsidP="00914E2B" w:rsidRDefault="00A54C64" w14:paraId="410951B8" w14:textId="371C866C">
      <w:pPr>
        <w:pStyle w:val="ListParagraph"/>
        <w:numPr>
          <w:ilvl w:val="0"/>
          <w:numId w:val="3"/>
        </w:numPr>
      </w:pPr>
      <w:r>
        <w:t>Изменение разрешений</w:t>
      </w:r>
    </w:p>
    <w:p w:rsidRPr="001A0803" w:rsidR="00A54C64" w:rsidP="00914E2B" w:rsidRDefault="009E5BF4" w14:paraId="2ACEBFAB" w14:textId="5FAE270A">
      <w:pPr>
        <w:pStyle w:val="ListParagraph"/>
        <w:numPr>
          <w:ilvl w:val="0"/>
          <w:numId w:val="3"/>
        </w:numPr>
      </w:pPr>
      <w:r>
        <w:t>Смена владельца</w:t>
      </w:r>
    </w:p>
    <w:p w:rsidR="003C34AE" w:rsidP="00622156" w:rsidRDefault="003C34AE" w14:paraId="74722162" w14:textId="77777777">
      <w:pPr>
        <w:pStyle w:val="Heading2"/>
        <w:numPr>
          <w:ilvl w:val="0"/>
          <w:numId w:val="7"/>
        </w:numPr>
      </w:pPr>
      <w:r w:rsidRPr="003C34AE">
        <w:t>Расскажите про наследование разрешений.</w:t>
      </w:r>
    </w:p>
    <w:p w:rsidRPr="00583E74" w:rsidR="00583E74" w:rsidP="00583E74" w:rsidRDefault="000734E3" w14:paraId="113A4227" w14:textId="3A26BF4D">
      <w:r>
        <w:t>Если вы установили определенные разрешения для папки, то эти разреше</w:t>
      </w:r>
      <w:r>
        <w:softHyphen/>
        <w:t>ния распространяются на все ее файлы и подпапки (хотя обычно во время настройки Windows спрашивает, нужно ли включить наследование). Когда разрешения для родительской папки распространяются также и на дочернюю папку или файл, то говорят, что дочерний объект «наследует» разрешения от родительского. Изменить унаследованные разрешения дочернего объекта невозможно, по крайней мере, пока включено наследование от предка.</w:t>
      </w:r>
    </w:p>
    <w:p w:rsidR="003C34AE" w:rsidP="00622156" w:rsidRDefault="003C34AE" w14:paraId="32FBE1DC" w14:textId="56B4C82D">
      <w:pPr>
        <w:pStyle w:val="Heading2"/>
        <w:numPr>
          <w:ilvl w:val="0"/>
          <w:numId w:val="7"/>
        </w:numPr>
      </w:pPr>
      <w:r w:rsidRPr="003C34AE">
        <w:t>Перечислите способы для разграничения доступа.</w:t>
      </w:r>
    </w:p>
    <w:p w:rsidRPr="0043402D" w:rsidR="0043402D" w:rsidP="0043402D" w:rsidRDefault="0043402D" w14:paraId="1062C8D1" w14:textId="77777777">
      <w:pPr>
        <w:spacing w:before="100" w:beforeAutospacing="1" w:after="100" w:afterAutospacing="1" w:line="240" w:lineRule="auto"/>
        <w:rPr>
          <w:rFonts w:ascii="Times New Roman" w:hAnsi="Times New Roman" w:eastAsia="Times New Roman" w:cs="Times New Roman"/>
          <w:sz w:val="24"/>
          <w:szCs w:val="24"/>
          <w:lang w:eastAsia="ru-RU"/>
        </w:rPr>
      </w:pPr>
      <w:r w:rsidRPr="0043402D">
        <w:rPr>
          <w:rFonts w:ascii="Times New Roman" w:hAnsi="Times New Roman" w:eastAsia="Times New Roman" w:cs="Times New Roman"/>
          <w:sz w:val="24"/>
          <w:szCs w:val="24"/>
          <w:lang w:eastAsia="ru-RU"/>
        </w:rPr>
        <w:t>Существуют следующие методы разграничения доступа:</w:t>
      </w:r>
    </w:p>
    <w:p w:rsidR="0043402D" w:rsidP="0043402D" w:rsidRDefault="0043402D" w14:paraId="38BEBC03" w14:textId="3C9AB662">
      <w:pPr>
        <w:numPr>
          <w:ilvl w:val="0"/>
          <w:numId w:val="20"/>
        </w:numPr>
        <w:spacing w:before="100" w:beforeAutospacing="1" w:after="100" w:afterAutospacing="1" w:line="240" w:lineRule="auto"/>
        <w:rPr>
          <w:rFonts w:ascii="Times New Roman" w:hAnsi="Times New Roman" w:eastAsia="Times New Roman" w:cs="Times New Roman"/>
          <w:sz w:val="24"/>
          <w:szCs w:val="24"/>
          <w:lang w:eastAsia="ru-RU"/>
        </w:rPr>
      </w:pPr>
      <w:r w:rsidRPr="0043402D">
        <w:rPr>
          <w:rFonts w:ascii="Times New Roman" w:hAnsi="Times New Roman" w:eastAsia="Times New Roman" w:cs="Times New Roman"/>
          <w:sz w:val="24"/>
          <w:szCs w:val="24"/>
          <w:lang w:eastAsia="ru-RU"/>
        </w:rPr>
        <w:t>разграничение по спискам;</w:t>
      </w:r>
    </w:p>
    <w:p w:rsidRPr="00860804" w:rsidR="00860804" w:rsidP="00860804" w:rsidRDefault="00860804" w14:paraId="72318B71" w14:textId="521CA1F8">
      <w:pPr>
        <w:spacing w:before="100" w:beforeAutospacing="1" w:after="100" w:afterAutospacing="1" w:line="240" w:lineRule="auto"/>
        <w:ind w:left="720"/>
        <w:rPr>
          <w:rFonts w:ascii="Times New Roman" w:hAnsi="Times New Roman" w:eastAsia="Times New Roman" w:cs="Times New Roman"/>
          <w:sz w:val="24"/>
          <w:szCs w:val="24"/>
          <w:lang w:eastAsia="ru-RU"/>
        </w:rPr>
      </w:pPr>
      <w:r w:rsidRPr="00860804">
        <w:rPr>
          <w:rFonts w:ascii="Times New Roman" w:hAnsi="Times New Roman" w:eastAsia="Times New Roman" w:cs="Times New Roman"/>
          <w:sz w:val="24"/>
          <w:szCs w:val="24"/>
          <w:lang w:eastAsia="ru-RU"/>
        </w:rPr>
        <w:t>При разграничении доступа по спискам задаются соответствия: каждому пользователю — список ресурсов и прав доступа к ним или каждому ресурсу — список пользователей и их прав доступа к данному ресурсу.</w:t>
      </w:r>
    </w:p>
    <w:p w:rsidRPr="0043402D" w:rsidR="00AD1ABC" w:rsidP="00860804" w:rsidRDefault="00860804" w14:paraId="1F1F99EE" w14:textId="71BF52FA">
      <w:pPr>
        <w:spacing w:before="100" w:beforeAutospacing="1" w:after="100" w:afterAutospacing="1" w:line="240" w:lineRule="auto"/>
        <w:ind w:left="720"/>
        <w:rPr>
          <w:rFonts w:ascii="Times New Roman" w:hAnsi="Times New Roman" w:eastAsia="Times New Roman" w:cs="Times New Roman"/>
          <w:sz w:val="24"/>
          <w:szCs w:val="24"/>
          <w:lang w:eastAsia="ru-RU"/>
        </w:rPr>
      </w:pPr>
      <w:r w:rsidRPr="00860804">
        <w:rPr>
          <w:rFonts w:ascii="Times New Roman" w:hAnsi="Times New Roman" w:eastAsia="Times New Roman" w:cs="Times New Roman"/>
          <w:sz w:val="24"/>
          <w:szCs w:val="24"/>
          <w:lang w:eastAsia="ru-RU"/>
        </w:rPr>
        <w:t>Списки позволяют установить права с точностью до пользователя. Здесь нетрудно добавить права или явным образом запретить доступ. Списки используются в подсистемах безопасности операционных систем и систем управления базами данных.</w:t>
      </w:r>
    </w:p>
    <w:p w:rsidR="0043402D" w:rsidP="0043402D" w:rsidRDefault="0043402D" w14:paraId="083FA0E0" w14:textId="23B8B549">
      <w:pPr>
        <w:numPr>
          <w:ilvl w:val="0"/>
          <w:numId w:val="20"/>
        </w:numPr>
        <w:spacing w:before="100" w:beforeAutospacing="1" w:after="100" w:afterAutospacing="1" w:line="240" w:lineRule="auto"/>
        <w:rPr>
          <w:rFonts w:ascii="Times New Roman" w:hAnsi="Times New Roman" w:eastAsia="Times New Roman" w:cs="Times New Roman"/>
          <w:sz w:val="24"/>
          <w:szCs w:val="24"/>
          <w:lang w:eastAsia="ru-RU"/>
        </w:rPr>
      </w:pPr>
      <w:r w:rsidRPr="0043402D">
        <w:rPr>
          <w:rFonts w:ascii="Times New Roman" w:hAnsi="Times New Roman" w:eastAsia="Times New Roman" w:cs="Times New Roman"/>
          <w:sz w:val="24"/>
          <w:szCs w:val="24"/>
          <w:lang w:eastAsia="ru-RU"/>
        </w:rPr>
        <w:t>использование матрицы установления полномочий;</w:t>
      </w:r>
    </w:p>
    <w:p w:rsidR="00AE0A64" w:rsidP="00AE0A64" w:rsidRDefault="00AE0A64" w14:paraId="6783CEC8" w14:textId="721A3842">
      <w:pPr>
        <w:spacing w:before="100" w:beforeAutospacing="1" w:after="100" w:afterAutospacing="1" w:line="240" w:lineRule="auto"/>
        <w:ind w:left="720"/>
      </w:pPr>
      <w:r>
        <w:t>Использование матрицы установления полномочий подразумевает применение матрицы доступа (таблицы полномочий). В указанной матрице строками являются идентификаторы субъектов, имеющих доступ в ИС, а столбцами — объекты (ресурсы) ИС. Каждый элемент матрицы может содержать имя и размер предоставляемого ресурса, право доступа (чтение, запись и др.), ссылку на другую информационную структуру, уточняющую права доступа, ссылку на программу, управляющую правами доступа и др.</w:t>
      </w:r>
    </w:p>
    <w:p w:rsidRPr="0043402D" w:rsidR="00244811" w:rsidP="00244811" w:rsidRDefault="00244811" w14:paraId="08334CE9" w14:textId="687C7D80">
      <w:pPr>
        <w:spacing w:before="100" w:beforeAutospacing="1" w:after="100" w:afterAutospacing="1" w:line="240" w:lineRule="auto"/>
        <w:ind w:left="720"/>
        <w:jc w:val="center"/>
        <w:rPr>
          <w:rFonts w:ascii="Times New Roman" w:hAnsi="Times New Roman" w:eastAsia="Times New Roman" w:cs="Times New Roman"/>
          <w:sz w:val="24"/>
          <w:szCs w:val="24"/>
          <w:lang w:eastAsia="ru-RU"/>
        </w:rPr>
      </w:pPr>
      <w:r>
        <w:rPr>
          <w:noProof/>
        </w:rPr>
        <w:drawing>
          <wp:inline distT="0" distB="0" distL="0" distR="0" wp14:anchorId="0AE78A25" wp14:editId="30FD10C1">
            <wp:extent cx="3597144" cy="2907323"/>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25">
                      <a:extLst>
                        <a:ext uri="{28A0092B-C50C-407E-A947-70E740481C1C}">
                          <a14:useLocalDpi xmlns:a14="http://schemas.microsoft.com/office/drawing/2010/main" val="0"/>
                        </a:ext>
                      </a:extLst>
                    </a:blip>
                    <a:stretch>
                      <a:fillRect/>
                    </a:stretch>
                  </pic:blipFill>
                  <pic:spPr>
                    <a:xfrm>
                      <a:off x="0" y="0"/>
                      <a:ext cx="3597144" cy="2907323"/>
                    </a:xfrm>
                    <a:prstGeom prst="rect">
                      <a:avLst/>
                    </a:prstGeom>
                  </pic:spPr>
                </pic:pic>
              </a:graphicData>
            </a:graphic>
          </wp:inline>
        </w:drawing>
      </w:r>
    </w:p>
    <w:p w:rsidR="0043402D" w:rsidP="0043402D" w:rsidRDefault="0043402D" w14:paraId="0C0B666D" w14:textId="69DBD9B8">
      <w:pPr>
        <w:numPr>
          <w:ilvl w:val="0"/>
          <w:numId w:val="20"/>
        </w:numPr>
        <w:spacing w:before="100" w:beforeAutospacing="1" w:after="100" w:afterAutospacing="1" w:line="240" w:lineRule="auto"/>
        <w:rPr>
          <w:rFonts w:ascii="Times New Roman" w:hAnsi="Times New Roman" w:eastAsia="Times New Roman" w:cs="Times New Roman"/>
          <w:sz w:val="24"/>
          <w:szCs w:val="24"/>
          <w:lang w:eastAsia="ru-RU"/>
        </w:rPr>
      </w:pPr>
      <w:r w:rsidRPr="0043402D">
        <w:rPr>
          <w:rFonts w:ascii="Times New Roman" w:hAnsi="Times New Roman" w:eastAsia="Times New Roman" w:cs="Times New Roman"/>
          <w:sz w:val="24"/>
          <w:szCs w:val="24"/>
          <w:lang w:eastAsia="ru-RU"/>
        </w:rPr>
        <w:t>разграничение по уровням секретности и категориям;</w:t>
      </w:r>
    </w:p>
    <w:p w:rsidR="00244811" w:rsidP="00244811" w:rsidRDefault="00F06D2C" w14:paraId="672C2FA9" w14:textId="0E5F6204">
      <w:pPr>
        <w:spacing w:before="100" w:beforeAutospacing="1" w:after="100" w:afterAutospacing="1" w:line="240" w:lineRule="auto"/>
        <w:ind w:left="720"/>
      </w:pPr>
      <w:r>
        <w:t>При разграничении по степени секретности выделяют несколько уровней, например: общий доступ, конфиденциально, секретно, совершенно секретно. Полномочия каждого пользователя задаются в соответствии с максимальным уровнем секретности, к которому он допущен. Пользователь имеет доступ ко всем данным, имеющим уровень конфиденциальности не выше, чем ему определен. Например, пользователь имеющий доступ к данным «секретно», также имеет доступ к данным «конфиденциально» и «общий доступ».</w:t>
      </w:r>
    </w:p>
    <w:p w:rsidRPr="0043402D" w:rsidR="001D0B15" w:rsidP="00244811" w:rsidRDefault="001D0B15" w14:paraId="5EEFE865" w14:textId="24C0341E">
      <w:pPr>
        <w:spacing w:before="100" w:beforeAutospacing="1" w:after="100" w:afterAutospacing="1" w:line="240" w:lineRule="auto"/>
        <w:ind w:left="720"/>
        <w:rPr>
          <w:rFonts w:ascii="Times New Roman" w:hAnsi="Times New Roman" w:eastAsia="Times New Roman" w:cs="Times New Roman"/>
          <w:sz w:val="24"/>
          <w:szCs w:val="24"/>
          <w:lang w:eastAsia="ru-RU"/>
        </w:rPr>
      </w:pPr>
      <w:r>
        <w:t>При разграничении по категориям задается и контролируется ранг категории пользователей. Соответственно, все ресурсы ИС разделяются по уровням важности, причем определенному уровню соответствует категория пользователей.</w:t>
      </w:r>
    </w:p>
    <w:p w:rsidRPr="0043402D" w:rsidR="0043402D" w:rsidP="0043402D" w:rsidRDefault="0043402D" w14:paraId="2C652E27" w14:textId="323C61E8">
      <w:pPr>
        <w:numPr>
          <w:ilvl w:val="0"/>
          <w:numId w:val="20"/>
        </w:numPr>
        <w:spacing w:before="100" w:beforeAutospacing="1" w:after="100" w:afterAutospacing="1" w:line="240" w:lineRule="auto"/>
        <w:rPr>
          <w:rFonts w:ascii="Times New Roman" w:hAnsi="Times New Roman" w:eastAsia="Times New Roman" w:cs="Times New Roman"/>
          <w:sz w:val="24"/>
          <w:szCs w:val="24"/>
          <w:lang w:eastAsia="ru-RU"/>
        </w:rPr>
      </w:pPr>
      <w:r w:rsidRPr="0043402D">
        <w:rPr>
          <w:rFonts w:ascii="Times New Roman" w:hAnsi="Times New Roman" w:eastAsia="Times New Roman" w:cs="Times New Roman"/>
          <w:sz w:val="24"/>
          <w:szCs w:val="24"/>
          <w:lang w:eastAsia="ru-RU"/>
        </w:rPr>
        <w:t>парольное разграничение.</w:t>
      </w:r>
    </w:p>
    <w:p w:rsidRPr="00C65564" w:rsidR="00C65564" w:rsidP="00C65564" w:rsidRDefault="00151228" w14:paraId="0C36AE3B" w14:textId="145708BB">
      <w:r>
        <w:t xml:space="preserve">Парольное разграничение, очевидно, представляет использование методов доступа субъектов к объектам по паролю. При этом используются все методы парольной защиты. Очевидно, что постоянное использование паролей </w:t>
      </w:r>
      <w:proofErr w:type="gramStart"/>
      <w:r>
        <w:t>создает неудобства</w:t>
      </w:r>
      <w:proofErr w:type="gramEnd"/>
      <w:r>
        <w:t xml:space="preserve"> пользователям и временные задержки. Поэтому указанные методы используют в исключительных ситуациях.</w:t>
      </w:r>
    </w:p>
    <w:p w:rsidR="003C34AE" w:rsidP="00622156" w:rsidRDefault="003C34AE" w14:paraId="28D0E49E" w14:textId="53080925">
      <w:pPr>
        <w:pStyle w:val="Heading2"/>
        <w:numPr>
          <w:ilvl w:val="0"/>
          <w:numId w:val="7"/>
        </w:numPr>
      </w:pPr>
      <w:r w:rsidRPr="003C34AE">
        <w:t>В   чем   отличие   между   пользовательскими   и   системными переменными окружения</w:t>
      </w:r>
    </w:p>
    <w:p w:rsidR="00085166" w:rsidP="00085166" w:rsidRDefault="00085166" w14:paraId="0CA4A2DD" w14:textId="5CBD968C">
      <w:r>
        <w:t>Очень похоже на то, как работает реестр в Windows, у нас есть переменные среды системы и пользователя. Системные переменные являются общесистемными и не меняются от пользователя к пользователю. Принимая во внимание, что пользовательские среды настраиваются по-разному от пользователя к пользователю. Вы можете добавить свои переменные под пользователем, чтобы другие пользователи не влияли на них.</w:t>
      </w:r>
    </w:p>
    <w:p w:rsidRPr="00085166" w:rsidR="008F1C0E" w:rsidP="00085166" w:rsidRDefault="008F1C0E" w14:paraId="3A4C62F2" w14:textId="5CBD968C">
      <w:r>
        <w:rPr>
          <w:rStyle w:val="Strong"/>
        </w:rPr>
        <w:t>Системные переменные</w:t>
      </w:r>
      <w:r>
        <w:t xml:space="preserve"> имеют меньший приоритет, чем </w:t>
      </w:r>
      <w:r>
        <w:rPr>
          <w:rStyle w:val="Strong"/>
        </w:rPr>
        <w:t>пользовательские переменные</w:t>
      </w:r>
      <w:r>
        <w:t>. Таким образом, если есть некоторые пользовательские переменные с тем же именем, что и системные переменные, то будут учитываться пользовательские переменные. Переменная пути генерируется другим способом. Эффективным путем будет переменная «Пользовательский путь», добавляемая к переменной «Системный путь». Таким образом, порядок записей будет системных записей, за которыми следуют пользовательские записи.</w:t>
      </w:r>
    </w:p>
    <w:p w:rsidR="003C34AE" w:rsidP="00622156" w:rsidRDefault="003C34AE" w14:paraId="3A9D636C" w14:textId="394327B3">
      <w:pPr>
        <w:pStyle w:val="Heading2"/>
        <w:numPr>
          <w:ilvl w:val="0"/>
          <w:numId w:val="7"/>
        </w:numPr>
      </w:pPr>
      <w:r w:rsidRPr="003C34AE">
        <w:t>Перечислите три</w:t>
      </w:r>
      <w:r w:rsidR="0036149F">
        <w:t xml:space="preserve"> </w:t>
      </w:r>
      <w:r w:rsidRPr="003C34AE">
        <w:t>достоинства FAT.</w:t>
      </w:r>
    </w:p>
    <w:p w:rsidR="004F59F0" w:rsidP="004F59F0" w:rsidRDefault="00F06899" w14:paraId="41736AC5" w14:textId="0B309EF5">
      <w:hyperlink r:id="rId26">
        <w:r w:rsidRPr="5D610B79" w:rsidR="004F59F0">
          <w:rPr>
            <w:rStyle w:val="Hyperlink"/>
          </w:rPr>
          <w:t>http://2828.ru/pro/fat32_vs_ntfs</w:t>
        </w:r>
      </w:hyperlink>
    </w:p>
    <w:p w:rsidRPr="00DA251D" w:rsidR="00DA251D" w:rsidP="00DA251D" w:rsidRDefault="005944C2" w14:paraId="3FE0E858" w14:textId="74675CA5">
      <w:r>
        <w:rPr>
          <w:noProof/>
        </w:rPr>
        <w:drawing>
          <wp:inline distT="0" distB="0" distL="0" distR="0" wp14:anchorId="3C5A10F1" wp14:editId="31911797">
            <wp:extent cx="5940427" cy="10668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27">
                      <a:extLst>
                        <a:ext uri="{28A0092B-C50C-407E-A947-70E740481C1C}">
                          <a14:useLocalDpi xmlns:a14="http://schemas.microsoft.com/office/drawing/2010/main" val="0"/>
                        </a:ext>
                      </a:extLst>
                    </a:blip>
                    <a:stretch>
                      <a:fillRect/>
                    </a:stretch>
                  </pic:blipFill>
                  <pic:spPr>
                    <a:xfrm>
                      <a:off x="0" y="0"/>
                      <a:ext cx="5940427" cy="1066800"/>
                    </a:xfrm>
                    <a:prstGeom prst="rect">
                      <a:avLst/>
                    </a:prstGeom>
                  </pic:spPr>
                </pic:pic>
              </a:graphicData>
            </a:graphic>
          </wp:inline>
        </w:drawing>
      </w:r>
    </w:p>
    <w:p w:rsidR="00C00A61" w:rsidP="00622156" w:rsidRDefault="003C34AE" w14:paraId="0008BC35" w14:textId="5B431CD2">
      <w:pPr>
        <w:pStyle w:val="Heading2"/>
        <w:numPr>
          <w:ilvl w:val="0"/>
          <w:numId w:val="7"/>
        </w:numPr>
      </w:pPr>
      <w:r w:rsidRPr="003C34AE">
        <w:t>Перечислите три</w:t>
      </w:r>
      <w:r w:rsidR="0036149F">
        <w:t xml:space="preserve"> </w:t>
      </w:r>
      <w:r w:rsidRPr="003C34AE">
        <w:t>недостатка NTFS.</w:t>
      </w:r>
    </w:p>
    <w:p w:rsidR="004F59F0" w:rsidP="004F59F0" w:rsidRDefault="00F06899" w14:paraId="37102740" w14:textId="69204E72">
      <w:hyperlink r:id="rId28">
        <w:r w:rsidRPr="5D610B79" w:rsidR="004F59F0">
          <w:rPr>
            <w:rStyle w:val="Hyperlink"/>
          </w:rPr>
          <w:t>http://2828.ru/pro/fat32_vs_ntfs</w:t>
        </w:r>
      </w:hyperlink>
    </w:p>
    <w:p w:rsidRPr="005944C2" w:rsidR="005944C2" w:rsidP="005944C2" w:rsidRDefault="00247305" w14:paraId="0CE76627" w14:textId="489C1D32">
      <w:r>
        <w:rPr>
          <w:noProof/>
        </w:rPr>
        <w:drawing>
          <wp:inline distT="0" distB="0" distL="0" distR="0" wp14:anchorId="2818E188" wp14:editId="5CB309CD">
            <wp:extent cx="5940427" cy="15976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29">
                      <a:extLst>
                        <a:ext uri="{28A0092B-C50C-407E-A947-70E740481C1C}">
                          <a14:useLocalDpi xmlns:a14="http://schemas.microsoft.com/office/drawing/2010/main" val="0"/>
                        </a:ext>
                      </a:extLst>
                    </a:blip>
                    <a:stretch>
                      <a:fillRect/>
                    </a:stretch>
                  </pic:blipFill>
                  <pic:spPr>
                    <a:xfrm>
                      <a:off x="0" y="0"/>
                      <a:ext cx="5940427" cy="1597660"/>
                    </a:xfrm>
                    <a:prstGeom prst="rect">
                      <a:avLst/>
                    </a:prstGeom>
                  </pic:spPr>
                </pic:pic>
              </a:graphicData>
            </a:graphic>
          </wp:inline>
        </w:drawing>
      </w:r>
    </w:p>
    <w:p w:rsidR="00C84437" w:rsidP="00C84437" w:rsidRDefault="00C84437" w14:paraId="736D3DCC" w14:textId="22FDCE1D">
      <w:pPr>
        <w:pStyle w:val="Heading1"/>
      </w:pPr>
      <w:r>
        <w:t>Работа 3</w:t>
      </w:r>
    </w:p>
    <w:p w:rsidR="008E6411" w:rsidP="00622156" w:rsidRDefault="008E6411" w14:paraId="70E47284" w14:textId="77777777">
      <w:pPr>
        <w:pStyle w:val="Heading2"/>
        <w:numPr>
          <w:ilvl w:val="0"/>
          <w:numId w:val="19"/>
        </w:numPr>
      </w:pPr>
      <w:r w:rsidRPr="008E6411">
        <w:t>Что такое реестр?</w:t>
      </w:r>
    </w:p>
    <w:p w:rsidR="00771748" w:rsidP="00771748" w:rsidRDefault="00771748" w14:paraId="14FD7C0D" w14:textId="77777777">
      <w:r>
        <w:t xml:space="preserve">Реестр Windows (англ. Windows </w:t>
      </w:r>
      <w:proofErr w:type="spellStart"/>
      <w:r>
        <w:t>Registry</w:t>
      </w:r>
      <w:proofErr w:type="spellEnd"/>
      <w:r>
        <w:t>), или системный реестр — иерархически построенная база данных параметров и настроек в большинстве операционных систем Microsoft Windows.</w:t>
      </w:r>
    </w:p>
    <w:p w:rsidR="00771748" w:rsidP="00771748" w:rsidRDefault="00771748" w14:paraId="41EA65B0" w14:textId="77777777">
      <w:r>
        <w:t>Реестр содержит информацию и настройки для аппаратного обеспечения, программного обеспечения, профилей пользователей, предустановки. Большинство изменений в Панели управления, ассоциации файлов, системные политики, список установленного ПО фиксируются в реестре.</w:t>
      </w:r>
    </w:p>
    <w:p w:rsidRPr="001523DB" w:rsidR="001523DB" w:rsidP="00771748" w:rsidRDefault="00771748" w14:paraId="24512590" w14:textId="7349C829">
      <w:r>
        <w:t xml:space="preserve">Реестр Windows был введён для упорядочения информации, хранившейся до этого во множестве INI-файлов, обеспечения единого механизма (API) записи-чтения настроек и избавления от проблем коротких имён, отсутствия разграничения прав доступа и медленного доступа к </w:t>
      </w:r>
      <w:proofErr w:type="spellStart"/>
      <w:r>
        <w:t>ini</w:t>
      </w:r>
      <w:proofErr w:type="spellEnd"/>
      <w:r>
        <w:t xml:space="preserve">-файлам, хранящимся на файловой системе FAT16, имевшей серьёзные проблемы быстродействия при поиске файлов в каталогах с большим их количеством.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Windows, включая последнюю. Поскольку сейчас не существует реальных предпосылок для использования подобного механизма, Microsoft Windows — единственная (не считая </w:t>
      </w:r>
      <w:proofErr w:type="spellStart"/>
      <w:r>
        <w:t>ReactOS</w:t>
      </w:r>
      <w:proofErr w:type="spellEnd"/>
      <w:r>
        <w:t xml:space="preserve"> и </w:t>
      </w:r>
      <w:proofErr w:type="spellStart"/>
      <w:r>
        <w:t>eComStation</w:t>
      </w:r>
      <w:proofErr w:type="spellEnd"/>
      <w:r>
        <w:t>) операционная система из используемых сегодня, в которой используется механизм реестра операционной системы.</w:t>
      </w:r>
    </w:p>
    <w:p w:rsidR="008E6411" w:rsidP="00622156" w:rsidRDefault="008E6411" w14:paraId="4429E67F" w14:textId="77777777">
      <w:pPr>
        <w:pStyle w:val="Heading2"/>
        <w:numPr>
          <w:ilvl w:val="0"/>
          <w:numId w:val="19"/>
        </w:numPr>
      </w:pPr>
      <w:r w:rsidRPr="008E6411">
        <w:t>Как запустить редактор реестра?</w:t>
      </w:r>
    </w:p>
    <w:p w:rsidR="00A060F5" w:rsidP="00A060F5" w:rsidRDefault="00A060F5" w14:paraId="62578CB7" w14:textId="57865C00">
      <w:r>
        <w:t>Существует два способа открыть редактор реестра в Windows 10:</w:t>
      </w:r>
    </w:p>
    <w:p w:rsidR="00A060F5" w:rsidP="00622156" w:rsidRDefault="00A060F5" w14:paraId="410F0BC3" w14:textId="4E8BE803">
      <w:pPr>
        <w:pStyle w:val="ListParagraph"/>
        <w:numPr>
          <w:ilvl w:val="0"/>
          <w:numId w:val="11"/>
        </w:numPr>
      </w:pPr>
      <w:r>
        <w:t xml:space="preserve">В поле поиска на панели задач введите </w:t>
      </w:r>
      <w:proofErr w:type="spellStart"/>
      <w:r>
        <w:t>regedit</w:t>
      </w:r>
      <w:proofErr w:type="spellEnd"/>
      <w:r>
        <w:t>, а затем выберите Редактор реестра (настольное приложение) в результатах.</w:t>
      </w:r>
    </w:p>
    <w:p w:rsidRPr="00771748" w:rsidR="00771748" w:rsidP="00622156" w:rsidRDefault="00A060F5" w14:paraId="644A0F76" w14:textId="719524B1">
      <w:pPr>
        <w:pStyle w:val="ListParagraph"/>
        <w:numPr>
          <w:ilvl w:val="0"/>
          <w:numId w:val="11"/>
        </w:numPr>
      </w:pPr>
      <w:r>
        <w:t xml:space="preserve">Щелкните правой кнопкой мыши кнопку Начните и выберите выполнить.  Введите </w:t>
      </w:r>
      <w:proofErr w:type="spellStart"/>
      <w:r>
        <w:t>regedit</w:t>
      </w:r>
      <w:proofErr w:type="spellEnd"/>
      <w:r>
        <w:t xml:space="preserve"> в поле </w:t>
      </w:r>
      <w:r w:rsidR="006A38D1">
        <w:rPr>
          <w:lang w:val="en-US"/>
        </w:rPr>
        <w:t>“</w:t>
      </w:r>
      <w:r>
        <w:t>Открыть</w:t>
      </w:r>
      <w:r w:rsidR="006A38D1">
        <w:rPr>
          <w:lang w:val="en-US"/>
        </w:rPr>
        <w:t>”</w:t>
      </w:r>
      <w:r>
        <w:t>: и выберите ОК.</w:t>
      </w:r>
    </w:p>
    <w:p w:rsidR="008E6411" w:rsidP="00622156" w:rsidRDefault="008E6411" w14:paraId="3005ABA0" w14:textId="77777777">
      <w:pPr>
        <w:pStyle w:val="Heading2"/>
        <w:numPr>
          <w:ilvl w:val="0"/>
          <w:numId w:val="19"/>
        </w:numPr>
      </w:pPr>
      <w:r w:rsidRPr="008E6411">
        <w:t>Как сохранить реестр перед редактированием?</w:t>
      </w:r>
    </w:p>
    <w:p w:rsidR="003D6737" w:rsidP="00622156" w:rsidRDefault="004C0A40" w14:paraId="2A58A795" w14:textId="5BD3C003">
      <w:pPr>
        <w:pStyle w:val="ListParagraph"/>
        <w:numPr>
          <w:ilvl w:val="0"/>
          <w:numId w:val="2"/>
        </w:numPr>
      </w:pPr>
      <w:r>
        <w:t>Открыть редактор реестра</w:t>
      </w:r>
    </w:p>
    <w:p w:rsidR="004C0A40" w:rsidP="00622156" w:rsidRDefault="004C0A40" w14:paraId="15F89C04" w14:textId="33BB383C">
      <w:pPr>
        <w:pStyle w:val="ListParagraph"/>
        <w:numPr>
          <w:ilvl w:val="0"/>
          <w:numId w:val="2"/>
        </w:numPr>
      </w:pPr>
      <w:r w:rsidRPr="004C0A40">
        <w:t>Выберите в открывшемся Редакторе реестра меню Файл / Экспорт.</w:t>
      </w:r>
    </w:p>
    <w:p w:rsidRPr="003D6737" w:rsidR="007A79BD" w:rsidP="00622156" w:rsidRDefault="007A79BD" w14:paraId="6198DB48" w14:textId="1E17FC29">
      <w:pPr>
        <w:pStyle w:val="ListParagraph"/>
        <w:numPr>
          <w:ilvl w:val="0"/>
          <w:numId w:val="2"/>
        </w:numPr>
      </w:pPr>
      <w:r>
        <w:t>У</w:t>
      </w:r>
      <w:r w:rsidRPr="007A79BD">
        <w:t>кажите путь для сохранения файла резервной копии реестра с расширением .</w:t>
      </w:r>
      <w:proofErr w:type="spellStart"/>
      <w:r w:rsidRPr="007A79BD">
        <w:t>reg</w:t>
      </w:r>
      <w:proofErr w:type="spellEnd"/>
      <w:r w:rsidRPr="007A79BD">
        <w:t xml:space="preserve"> и нажмите Сохранить.</w:t>
      </w:r>
    </w:p>
    <w:p w:rsidR="008E6411" w:rsidP="00622156" w:rsidRDefault="008E6411" w14:paraId="14799D75" w14:textId="3C29F0BF">
      <w:pPr>
        <w:pStyle w:val="Heading2"/>
        <w:numPr>
          <w:ilvl w:val="0"/>
          <w:numId w:val="2"/>
        </w:numPr>
      </w:pPr>
      <w:r w:rsidRPr="008E6411">
        <w:t>Как восстановить реестр?</w:t>
      </w:r>
    </w:p>
    <w:p w:rsidRPr="00A527D4" w:rsidR="00A527D4" w:rsidP="00A527D4" w:rsidRDefault="00A527D4" w14:paraId="6F17FF28" w14:textId="5AFA1229">
      <w:r>
        <w:t>Способ 1</w:t>
      </w:r>
    </w:p>
    <w:p w:rsidRPr="00A527D4" w:rsidR="00A527D4" w:rsidP="00622156" w:rsidRDefault="00A527D4" w14:paraId="4572D083" w14:textId="69445D23">
      <w:pPr>
        <w:pStyle w:val="ListParagraph"/>
        <w:numPr>
          <w:ilvl w:val="0"/>
          <w:numId w:val="15"/>
        </w:numPr>
      </w:pPr>
      <w:r w:rsidRPr="00A527D4">
        <w:t>Открыть редактор реестра</w:t>
      </w:r>
    </w:p>
    <w:p w:rsidR="006A38D1" w:rsidP="00622156" w:rsidRDefault="00A527D4" w14:paraId="44AEC49F" w14:textId="49B3DB45">
      <w:pPr>
        <w:pStyle w:val="ListParagraph"/>
        <w:numPr>
          <w:ilvl w:val="0"/>
          <w:numId w:val="15"/>
        </w:numPr>
      </w:pPr>
      <w:r>
        <w:t>В</w:t>
      </w:r>
      <w:r w:rsidR="006A38D1">
        <w:t xml:space="preserve">ыберите в открывшемся </w:t>
      </w:r>
      <w:r w:rsidRPr="00A527D4" w:rsidR="006A38D1">
        <w:rPr>
          <w:b/>
          <w:bCs/>
        </w:rPr>
        <w:t>Редакторе реестра</w:t>
      </w:r>
      <w:r w:rsidR="006A38D1">
        <w:t xml:space="preserve"> меню </w:t>
      </w:r>
      <w:r w:rsidRPr="00A527D4" w:rsidR="006A38D1">
        <w:rPr>
          <w:b/>
          <w:bCs/>
        </w:rPr>
        <w:t>Файл</w:t>
      </w:r>
      <w:r w:rsidR="006A38D1">
        <w:t xml:space="preserve"> / </w:t>
      </w:r>
      <w:r w:rsidRPr="00A527D4" w:rsidR="006A38D1">
        <w:rPr>
          <w:b/>
          <w:bCs/>
        </w:rPr>
        <w:t>Импорт</w:t>
      </w:r>
      <w:r w:rsidR="006A38D1">
        <w:t>.</w:t>
      </w:r>
    </w:p>
    <w:p w:rsidR="00A527D4" w:rsidP="00622156" w:rsidRDefault="00A527D4" w14:paraId="2D736C3B" w14:textId="39AECB96">
      <w:pPr>
        <w:pStyle w:val="ListParagraph"/>
        <w:numPr>
          <w:ilvl w:val="0"/>
          <w:numId w:val="15"/>
        </w:numPr>
      </w:pPr>
      <w:r>
        <w:t xml:space="preserve">Укажите путь для к сохранённому раннее файлу резервной копии реестра с расширением </w:t>
      </w:r>
      <w:r w:rsidRPr="00A527D4">
        <w:rPr>
          <w:b/>
          <w:bCs/>
        </w:rPr>
        <w:t>.</w:t>
      </w:r>
      <w:proofErr w:type="spellStart"/>
      <w:r w:rsidRPr="00A527D4">
        <w:rPr>
          <w:b/>
          <w:bCs/>
        </w:rPr>
        <w:t>reg</w:t>
      </w:r>
      <w:proofErr w:type="spellEnd"/>
      <w:r>
        <w:t xml:space="preserve"> и нажмите </w:t>
      </w:r>
      <w:r w:rsidRPr="00A527D4">
        <w:rPr>
          <w:b/>
          <w:bCs/>
        </w:rPr>
        <w:t>Открыть</w:t>
      </w:r>
      <w:r>
        <w:t>.</w:t>
      </w:r>
    </w:p>
    <w:p w:rsidR="00A527D4" w:rsidP="00622156" w:rsidRDefault="00A527D4" w14:paraId="011EAE92" w14:textId="5058F46E">
      <w:pPr>
        <w:pStyle w:val="ListParagraph"/>
        <w:numPr>
          <w:ilvl w:val="0"/>
          <w:numId w:val="15"/>
        </w:numPr>
      </w:pPr>
      <w:r>
        <w:t>Перезагрузите компьютер для завершения процесса восстановления резервной копии реестра</w:t>
      </w:r>
    </w:p>
    <w:p w:rsidR="002E443B" w:rsidP="002E443B" w:rsidRDefault="00A527D4" w14:paraId="7A62B988" w14:textId="75312D5B">
      <w:r>
        <w:t>Способ 2</w:t>
      </w:r>
    </w:p>
    <w:p w:rsidR="002E443B" w:rsidP="00622156" w:rsidRDefault="002E443B" w14:paraId="38747FE8" w14:textId="78BD08C9">
      <w:pPr>
        <w:pStyle w:val="ListParagraph"/>
        <w:numPr>
          <w:ilvl w:val="0"/>
          <w:numId w:val="13"/>
        </w:numPr>
      </w:pPr>
      <w:r>
        <w:t>Кликните дважды на .</w:t>
      </w:r>
      <w:proofErr w:type="spellStart"/>
      <w:r>
        <w:t>reg</w:t>
      </w:r>
      <w:proofErr w:type="spellEnd"/>
      <w:r>
        <w:t>-файле реестра (файл сохранённой раннее резервной копии реестра).</w:t>
      </w:r>
    </w:p>
    <w:p w:rsidR="002E443B" w:rsidP="00622156" w:rsidRDefault="002E443B" w14:paraId="685BB787" w14:textId="7BAE9209">
      <w:pPr>
        <w:pStyle w:val="ListParagraph"/>
        <w:numPr>
          <w:ilvl w:val="0"/>
          <w:numId w:val="13"/>
        </w:numPr>
      </w:pPr>
      <w:r>
        <w:t>Подтвердите необходимость редактирования реестра.</w:t>
      </w:r>
    </w:p>
    <w:p w:rsidR="00A527D4" w:rsidP="00622156" w:rsidRDefault="002E443B" w14:paraId="2675CA90" w14:textId="27B799B1">
      <w:pPr>
        <w:pStyle w:val="ListParagraph"/>
        <w:numPr>
          <w:ilvl w:val="0"/>
          <w:numId w:val="13"/>
        </w:numPr>
      </w:pPr>
      <w:r>
        <w:t>Перезагрузите компьютер.</w:t>
      </w:r>
    </w:p>
    <w:p w:rsidR="005A5373" w:rsidP="005A5373" w:rsidRDefault="005A5373" w14:paraId="6B8600E8" w14:textId="5C44783E">
      <w:r>
        <w:t>Способ 3</w:t>
      </w:r>
    </w:p>
    <w:p w:rsidR="005A5373" w:rsidP="00622156" w:rsidRDefault="005A5373" w14:paraId="0EDDB9EC" w14:textId="46D8A004">
      <w:pPr>
        <w:pStyle w:val="ListParagraph"/>
        <w:numPr>
          <w:ilvl w:val="0"/>
          <w:numId w:val="27"/>
        </w:numPr>
      </w:pPr>
      <w:r>
        <w:t>Кликните правой кнопкой мыши на файле резервной копии реестра.</w:t>
      </w:r>
    </w:p>
    <w:p w:rsidR="005A5373" w:rsidP="00622156" w:rsidRDefault="005A5373" w14:paraId="6B324D1A" w14:textId="476099A3">
      <w:pPr>
        <w:pStyle w:val="ListParagraph"/>
        <w:numPr>
          <w:ilvl w:val="0"/>
          <w:numId w:val="27"/>
        </w:numPr>
      </w:pPr>
      <w:r>
        <w:t>Выберите пункт Слияние.</w:t>
      </w:r>
    </w:p>
    <w:p w:rsidR="005A5373" w:rsidP="00622156" w:rsidRDefault="005A5373" w14:paraId="2B49E84B" w14:textId="35742FDD">
      <w:pPr>
        <w:pStyle w:val="ListParagraph"/>
        <w:numPr>
          <w:ilvl w:val="0"/>
          <w:numId w:val="27"/>
        </w:numPr>
      </w:pPr>
      <w:r>
        <w:t>Перезагрузите компьютер.</w:t>
      </w:r>
    </w:p>
    <w:p w:rsidRPr="006A38D1" w:rsidR="00EC0ACE" w:rsidP="00A0275E" w:rsidRDefault="00A0275E" w14:paraId="1DCE1F71" w14:textId="38EC474A">
      <w:r w:rsidRPr="00A0275E">
        <w:t>Также возможен вариант использования восстановления системы, так как точка восстановления хранит в себе параметры реестра. Таким образом, нужно лишь откатиться к созданной точке восстановления либо импортировать значение файла точки восстановления используя диск восстановления и командную строку</w:t>
      </w:r>
      <w:r w:rsidR="005B2BA5">
        <w:t>,</w:t>
      </w:r>
      <w:r w:rsidR="005B5EEF">
        <w:tab/>
      </w:r>
      <w:r w:rsidRPr="00A0275E">
        <w:t xml:space="preserve"> запущенную из оного средства.</w:t>
      </w:r>
    </w:p>
    <w:p w:rsidR="008E6411" w:rsidP="00622156" w:rsidRDefault="008E6411" w14:paraId="2464B8DC" w14:textId="75CDE3D9">
      <w:pPr>
        <w:pStyle w:val="Heading2"/>
        <w:numPr>
          <w:ilvl w:val="0"/>
          <w:numId w:val="15"/>
        </w:numPr>
      </w:pPr>
      <w:r w:rsidRPr="008E6411">
        <w:t>Расскажите о структуре</w:t>
      </w:r>
      <w:r w:rsidR="00096BDB">
        <w:rPr>
          <w:lang w:val="en-US"/>
        </w:rPr>
        <w:t xml:space="preserve"> </w:t>
      </w:r>
      <w:r w:rsidRPr="008E6411">
        <w:t>реестра.</w:t>
      </w:r>
    </w:p>
    <w:p w:rsidR="00B366D2" w:rsidP="00B366D2" w:rsidRDefault="00B366D2" w14:paraId="2E56AB5E" w14:textId="710AAA34">
      <w:r>
        <w:t>Редактор реестра очень похож на проводник, а структура реестра похожа на файловую систему вашего компьютера:</w:t>
      </w:r>
    </w:p>
    <w:p w:rsidR="00B366D2" w:rsidP="00622156" w:rsidRDefault="00B366D2" w14:paraId="61DB89F7" w14:textId="5A4A9C34">
      <w:pPr>
        <w:pStyle w:val="ListParagraph"/>
        <w:numPr>
          <w:ilvl w:val="0"/>
          <w:numId w:val="14"/>
        </w:numPr>
      </w:pPr>
      <w:r>
        <w:t>слева отображаются разделы, похожие на папки, внутри них есть подразделы (совсем как подпапки);</w:t>
      </w:r>
    </w:p>
    <w:p w:rsidR="005A5373" w:rsidP="00622156" w:rsidRDefault="00B366D2" w14:paraId="2DBEE302" w14:textId="18890667">
      <w:pPr>
        <w:pStyle w:val="ListParagraph"/>
        <w:numPr>
          <w:ilvl w:val="0"/>
          <w:numId w:val="14"/>
        </w:numPr>
      </w:pPr>
      <w:r>
        <w:t>справа отображаются параметры (очень похожи на файлы) и их значения.</w:t>
      </w:r>
    </w:p>
    <w:p w:rsidRPr="00FF4021" w:rsidR="00FF4021" w:rsidP="00FF4021" w:rsidRDefault="00FF4021" w14:paraId="241F9EE5" w14:textId="77777777">
      <w:pPr>
        <w:spacing w:before="100" w:beforeAutospacing="1" w:after="100" w:afterAutospacing="1" w:line="240" w:lineRule="auto"/>
        <w:rPr>
          <w:rFonts w:ascii="Times New Roman" w:hAnsi="Times New Roman" w:eastAsia="Times New Roman" w:cs="Times New Roman"/>
          <w:sz w:val="24"/>
          <w:szCs w:val="24"/>
          <w:lang w:eastAsia="ru-RU"/>
        </w:rPr>
      </w:pPr>
      <w:r w:rsidRPr="00FF4021">
        <w:rPr>
          <w:rFonts w:ascii="Times New Roman" w:hAnsi="Times New Roman" w:eastAsia="Times New Roman" w:cs="Times New Roman"/>
          <w:sz w:val="24"/>
          <w:szCs w:val="24"/>
          <w:lang w:eastAsia="ru-RU"/>
        </w:rPr>
        <w:t>Реестр Windows 10, 8, 7, XP состоит из пяти стандартных разделов – корневых ключей:</w:t>
      </w:r>
    </w:p>
    <w:p w:rsidRPr="00FF4021" w:rsidR="00FF4021" w:rsidP="00622156" w:rsidRDefault="00FF4021" w14:paraId="6C1F711C" w14:textId="77777777">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sidRPr="00FF4021">
        <w:rPr>
          <w:rFonts w:ascii="Times New Roman" w:hAnsi="Times New Roman" w:eastAsia="Times New Roman" w:cs="Times New Roman"/>
          <w:b/>
          <w:bCs/>
          <w:sz w:val="24"/>
          <w:szCs w:val="24"/>
          <w:lang w:eastAsia="ru-RU"/>
        </w:rPr>
        <w:t>HKEY_CLASSES_ROOT</w:t>
      </w:r>
      <w:r w:rsidRPr="00FF4021">
        <w:rPr>
          <w:rFonts w:ascii="Times New Roman" w:hAnsi="Times New Roman" w:eastAsia="Times New Roman" w:cs="Times New Roman"/>
          <w:sz w:val="24"/>
          <w:szCs w:val="24"/>
          <w:lang w:eastAsia="ru-RU"/>
        </w:rPr>
        <w:t xml:space="preserve"> – информация о зарегистрированных в Windows типах файлов</w:t>
      </w:r>
    </w:p>
    <w:p w:rsidRPr="00FF4021" w:rsidR="00FF4021" w:rsidP="00622156" w:rsidRDefault="00FF4021" w14:paraId="0D4328AD" w14:textId="77777777">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sidRPr="00FF4021">
        <w:rPr>
          <w:rFonts w:ascii="Times New Roman" w:hAnsi="Times New Roman" w:eastAsia="Times New Roman" w:cs="Times New Roman"/>
          <w:b/>
          <w:bCs/>
          <w:sz w:val="24"/>
          <w:szCs w:val="24"/>
          <w:lang w:eastAsia="ru-RU"/>
        </w:rPr>
        <w:t>HKEY_CURRENT_USER</w:t>
      </w:r>
      <w:r w:rsidRPr="00FF4021">
        <w:rPr>
          <w:rFonts w:ascii="Times New Roman" w:hAnsi="Times New Roman" w:eastAsia="Times New Roman" w:cs="Times New Roman"/>
          <w:sz w:val="24"/>
          <w:szCs w:val="24"/>
          <w:lang w:eastAsia="ru-RU"/>
        </w:rPr>
        <w:t xml:space="preserve"> – настройки пользователя, вошедшего в Windows</w:t>
      </w:r>
    </w:p>
    <w:p w:rsidRPr="00FF4021" w:rsidR="00FF4021" w:rsidP="00622156" w:rsidRDefault="00FF4021" w14:paraId="647C1EBB" w14:textId="77777777">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sidRPr="00FF4021">
        <w:rPr>
          <w:rFonts w:ascii="Times New Roman" w:hAnsi="Times New Roman" w:eastAsia="Times New Roman" w:cs="Times New Roman"/>
          <w:b/>
          <w:bCs/>
          <w:sz w:val="24"/>
          <w:szCs w:val="24"/>
          <w:lang w:eastAsia="ru-RU"/>
        </w:rPr>
        <w:t>HKEY_LOCAL_MACHINE</w:t>
      </w:r>
      <w:r w:rsidRPr="00FF4021">
        <w:rPr>
          <w:rFonts w:ascii="Times New Roman" w:hAnsi="Times New Roman" w:eastAsia="Times New Roman" w:cs="Times New Roman"/>
          <w:sz w:val="24"/>
          <w:szCs w:val="24"/>
          <w:lang w:eastAsia="ru-RU"/>
        </w:rPr>
        <w:t xml:space="preserve"> – настройки, относящиеся к компьютеру</w:t>
      </w:r>
    </w:p>
    <w:p w:rsidRPr="00FF4021" w:rsidR="00FF4021" w:rsidP="00622156" w:rsidRDefault="00FF4021" w14:paraId="08B3DA62" w14:textId="77777777">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sidRPr="00FF4021">
        <w:rPr>
          <w:rFonts w:ascii="Times New Roman" w:hAnsi="Times New Roman" w:eastAsia="Times New Roman" w:cs="Times New Roman"/>
          <w:b/>
          <w:bCs/>
          <w:sz w:val="24"/>
          <w:szCs w:val="24"/>
          <w:lang w:eastAsia="ru-RU"/>
        </w:rPr>
        <w:t>HKEY_USERS</w:t>
      </w:r>
      <w:r w:rsidRPr="00FF4021">
        <w:rPr>
          <w:rFonts w:ascii="Times New Roman" w:hAnsi="Times New Roman" w:eastAsia="Times New Roman" w:cs="Times New Roman"/>
          <w:sz w:val="24"/>
          <w:szCs w:val="24"/>
          <w:lang w:eastAsia="ru-RU"/>
        </w:rPr>
        <w:t xml:space="preserve"> – настройки для всех пользователей</w:t>
      </w:r>
    </w:p>
    <w:p w:rsidRPr="00FF4021" w:rsidR="00FF4021" w:rsidP="00622156" w:rsidRDefault="00FF4021" w14:paraId="76CD8B09" w14:textId="77777777">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sidRPr="00FF4021">
        <w:rPr>
          <w:rFonts w:ascii="Times New Roman" w:hAnsi="Times New Roman" w:eastAsia="Times New Roman" w:cs="Times New Roman"/>
          <w:b/>
          <w:bCs/>
          <w:sz w:val="24"/>
          <w:szCs w:val="24"/>
          <w:lang w:eastAsia="ru-RU"/>
        </w:rPr>
        <w:t>HKEY_CURRENT_CONFIG</w:t>
      </w:r>
      <w:r w:rsidRPr="00FF4021">
        <w:rPr>
          <w:rFonts w:ascii="Times New Roman" w:hAnsi="Times New Roman" w:eastAsia="Times New Roman" w:cs="Times New Roman"/>
          <w:sz w:val="24"/>
          <w:szCs w:val="24"/>
          <w:lang w:eastAsia="ru-RU"/>
        </w:rPr>
        <w:t xml:space="preserve"> – сведения о настройках оборудования</w:t>
      </w:r>
    </w:p>
    <w:p w:rsidR="00383BEA" w:rsidP="008756A5" w:rsidRDefault="00FF4021" w14:paraId="283625B7" w14:textId="203E361A">
      <w:pPr>
        <w:spacing w:before="100" w:beforeAutospacing="1" w:after="100" w:afterAutospacing="1" w:line="240" w:lineRule="auto"/>
      </w:pPr>
      <w:proofErr w:type="gramStart"/>
      <w:r w:rsidRPr="00FF4021">
        <w:rPr>
          <w:rFonts w:ascii="Times New Roman" w:hAnsi="Times New Roman" w:eastAsia="Times New Roman" w:cs="Times New Roman"/>
          <w:sz w:val="24"/>
          <w:szCs w:val="24"/>
          <w:lang w:eastAsia="ru-RU"/>
        </w:rPr>
        <w:t>Для простоты,</w:t>
      </w:r>
      <w:proofErr w:type="gramEnd"/>
      <w:r w:rsidRPr="00FF4021">
        <w:rPr>
          <w:rFonts w:ascii="Times New Roman" w:hAnsi="Times New Roman" w:eastAsia="Times New Roman" w:cs="Times New Roman"/>
          <w:sz w:val="24"/>
          <w:szCs w:val="24"/>
          <w:lang w:eastAsia="ru-RU"/>
        </w:rPr>
        <w:t xml:space="preserve"> их часто указывают в сокращенном обозначении (аббревиатура из первых букв): </w:t>
      </w:r>
      <w:r w:rsidRPr="00FF4021">
        <w:rPr>
          <w:rFonts w:ascii="Times New Roman" w:hAnsi="Times New Roman" w:eastAsia="Times New Roman" w:cs="Times New Roman"/>
          <w:b/>
          <w:bCs/>
          <w:sz w:val="24"/>
          <w:szCs w:val="24"/>
          <w:lang w:eastAsia="ru-RU"/>
        </w:rPr>
        <w:t>HKCR, HKCU, HKLM, HKU, HKCC</w:t>
      </w:r>
      <w:r w:rsidRPr="00FF4021">
        <w:rPr>
          <w:rFonts w:ascii="Times New Roman" w:hAnsi="Times New Roman" w:eastAsia="Times New Roman" w:cs="Times New Roman"/>
          <w:sz w:val="24"/>
          <w:szCs w:val="24"/>
          <w:lang w:eastAsia="ru-RU"/>
        </w:rPr>
        <w:t>.</w:t>
      </w:r>
    </w:p>
    <w:p w:rsidRPr="00DD4F5E" w:rsidR="00DD4F5E" w:rsidP="00DD4F5E" w:rsidRDefault="00DD4F5E" w14:paraId="4B6D2202" w14:textId="77777777">
      <w:pPr>
        <w:spacing w:before="100" w:beforeAutospacing="1" w:after="100" w:afterAutospacing="1" w:line="240" w:lineRule="auto"/>
        <w:rPr>
          <w:rFonts w:ascii="Times New Roman" w:hAnsi="Times New Roman" w:eastAsia="Times New Roman" w:cs="Times New Roman"/>
          <w:sz w:val="24"/>
          <w:szCs w:val="24"/>
          <w:lang w:eastAsia="ru-RU"/>
        </w:rPr>
      </w:pPr>
      <w:r w:rsidRPr="00DD4F5E">
        <w:rPr>
          <w:rFonts w:ascii="Times New Roman" w:hAnsi="Times New Roman" w:eastAsia="Times New Roman" w:cs="Times New Roman"/>
          <w:sz w:val="24"/>
          <w:szCs w:val="24"/>
          <w:lang w:eastAsia="ru-RU"/>
        </w:rPr>
        <w:t>Параметры реестра делятся на три основных типа (и несколько разновидностей):</w:t>
      </w:r>
    </w:p>
    <w:p w:rsidRPr="00DD4F5E" w:rsidR="00DD4F5E" w:rsidP="00622156" w:rsidRDefault="00DD4F5E" w14:paraId="34BE8DFB" w14:textId="77777777">
      <w:pPr>
        <w:numPr>
          <w:ilvl w:val="0"/>
          <w:numId w:val="16"/>
        </w:numPr>
        <w:spacing w:before="100" w:beforeAutospacing="1" w:after="100" w:afterAutospacing="1" w:line="240" w:lineRule="auto"/>
        <w:rPr>
          <w:rFonts w:ascii="Times New Roman" w:hAnsi="Times New Roman" w:eastAsia="Times New Roman" w:cs="Times New Roman"/>
          <w:sz w:val="24"/>
          <w:szCs w:val="24"/>
          <w:lang w:eastAsia="ru-RU"/>
        </w:rPr>
      </w:pPr>
      <w:r w:rsidRPr="00DD4F5E">
        <w:rPr>
          <w:rFonts w:ascii="Times New Roman" w:hAnsi="Times New Roman" w:eastAsia="Times New Roman" w:cs="Times New Roman"/>
          <w:b/>
          <w:bCs/>
          <w:sz w:val="24"/>
          <w:szCs w:val="24"/>
          <w:lang w:eastAsia="ru-RU"/>
        </w:rPr>
        <w:t xml:space="preserve">Строковые параметры – </w:t>
      </w:r>
      <w:r w:rsidRPr="00DD4F5E">
        <w:rPr>
          <w:rFonts w:ascii="Times New Roman" w:hAnsi="Times New Roman" w:eastAsia="Times New Roman" w:cs="Times New Roman"/>
          <w:sz w:val="24"/>
          <w:szCs w:val="24"/>
          <w:lang w:eastAsia="ru-RU"/>
        </w:rPr>
        <w:t>REG_SZ</w:t>
      </w:r>
    </w:p>
    <w:p w:rsidRPr="00DD4F5E" w:rsidR="00DD4F5E" w:rsidP="00622156" w:rsidRDefault="00DD4F5E" w14:paraId="0D599534" w14:textId="77777777">
      <w:pPr>
        <w:numPr>
          <w:ilvl w:val="0"/>
          <w:numId w:val="16"/>
        </w:numPr>
        <w:spacing w:before="100" w:beforeAutospacing="1" w:after="100" w:afterAutospacing="1" w:line="240" w:lineRule="auto"/>
        <w:rPr>
          <w:rFonts w:ascii="Times New Roman" w:hAnsi="Times New Roman" w:eastAsia="Times New Roman" w:cs="Times New Roman"/>
          <w:sz w:val="24"/>
          <w:szCs w:val="24"/>
          <w:lang w:eastAsia="ru-RU"/>
        </w:rPr>
      </w:pPr>
      <w:r w:rsidRPr="00DD4F5E">
        <w:rPr>
          <w:rFonts w:ascii="Times New Roman" w:hAnsi="Times New Roman" w:eastAsia="Times New Roman" w:cs="Times New Roman"/>
          <w:b/>
          <w:bCs/>
          <w:sz w:val="24"/>
          <w:szCs w:val="24"/>
          <w:lang w:eastAsia="ru-RU"/>
        </w:rPr>
        <w:t>Двоичные параметры –</w:t>
      </w:r>
      <w:r w:rsidRPr="00DD4F5E">
        <w:rPr>
          <w:rFonts w:ascii="Times New Roman" w:hAnsi="Times New Roman" w:eastAsia="Times New Roman" w:cs="Times New Roman"/>
          <w:sz w:val="24"/>
          <w:szCs w:val="24"/>
          <w:lang w:eastAsia="ru-RU"/>
        </w:rPr>
        <w:t xml:space="preserve"> REG_BINARY</w:t>
      </w:r>
    </w:p>
    <w:p w:rsidRPr="008756A5" w:rsidR="00DD4F5E" w:rsidP="00622156" w:rsidRDefault="00DD4F5E" w14:paraId="2E314486" w14:textId="7203B898">
      <w:pPr>
        <w:numPr>
          <w:ilvl w:val="0"/>
          <w:numId w:val="16"/>
        </w:numPr>
        <w:spacing w:before="100" w:beforeAutospacing="1" w:after="100" w:afterAutospacing="1" w:line="240" w:lineRule="auto"/>
        <w:rPr>
          <w:rFonts w:ascii="Times New Roman" w:hAnsi="Times New Roman" w:eastAsia="Times New Roman" w:cs="Times New Roman"/>
          <w:sz w:val="24"/>
          <w:szCs w:val="24"/>
          <w:lang w:eastAsia="ru-RU"/>
        </w:rPr>
      </w:pPr>
      <w:r w:rsidRPr="00DD4F5E">
        <w:rPr>
          <w:rFonts w:ascii="Times New Roman" w:hAnsi="Times New Roman" w:eastAsia="Times New Roman" w:cs="Times New Roman"/>
          <w:b/>
          <w:bCs/>
          <w:sz w:val="24"/>
          <w:szCs w:val="24"/>
          <w:lang w:eastAsia="ru-RU"/>
        </w:rPr>
        <w:t>DWORD-параметры –</w:t>
      </w:r>
      <w:r w:rsidRPr="00DD4F5E">
        <w:rPr>
          <w:rFonts w:ascii="Times New Roman" w:hAnsi="Times New Roman" w:eastAsia="Times New Roman" w:cs="Times New Roman"/>
          <w:sz w:val="24"/>
          <w:szCs w:val="24"/>
          <w:lang w:eastAsia="ru-RU"/>
        </w:rPr>
        <w:t xml:space="preserve"> REG_DWORD</w:t>
      </w:r>
    </w:p>
    <w:p w:rsidR="002C74F8" w:rsidP="00622156" w:rsidRDefault="008E6411" w14:paraId="48A6441D" w14:textId="77777777">
      <w:pPr>
        <w:pStyle w:val="Heading2"/>
        <w:numPr>
          <w:ilvl w:val="0"/>
          <w:numId w:val="15"/>
        </w:numPr>
      </w:pPr>
      <w:r w:rsidRPr="008E6411">
        <w:t>Из каких файлов состоит реестр? Где они расположены?</w:t>
      </w:r>
    </w:p>
    <w:p w:rsidR="002C74F8" w:rsidP="002C74F8" w:rsidRDefault="002C74F8" w14:paraId="77E565ED" w14:textId="4A4B5FC7">
      <w:r>
        <w:t>Файлы, составляющие реестр, хранятся в папке %</w:t>
      </w:r>
      <w:proofErr w:type="spellStart"/>
      <w:r>
        <w:t>systemroot</w:t>
      </w:r>
      <w:proofErr w:type="spellEnd"/>
      <w:r>
        <w:t>%/system32/</w:t>
      </w:r>
      <w:proofErr w:type="spellStart"/>
      <w:r>
        <w:t>config</w:t>
      </w:r>
      <w:proofErr w:type="spellEnd"/>
      <w:r>
        <w:t xml:space="preserve"> и состоят из: </w:t>
      </w:r>
    </w:p>
    <w:p w:rsidR="002C74F8" w:rsidP="00622156" w:rsidRDefault="002C74F8" w14:paraId="36843EF7" w14:textId="77777777">
      <w:pPr>
        <w:numPr>
          <w:ilvl w:val="0"/>
          <w:numId w:val="31"/>
        </w:numPr>
        <w:spacing w:before="100" w:beforeAutospacing="1" w:after="100" w:afterAutospacing="1" w:line="240" w:lineRule="auto"/>
      </w:pPr>
      <w:r>
        <w:t>SAM - HKEY_LOCAL_MACHINE\SAM</w:t>
      </w:r>
    </w:p>
    <w:p w:rsidR="002C74F8" w:rsidP="00622156" w:rsidRDefault="002C74F8" w14:paraId="0A706BF7" w14:textId="77777777">
      <w:pPr>
        <w:numPr>
          <w:ilvl w:val="0"/>
          <w:numId w:val="31"/>
        </w:numPr>
        <w:spacing w:before="100" w:beforeAutospacing="1" w:after="100" w:afterAutospacing="1" w:line="240" w:lineRule="auto"/>
      </w:pPr>
      <w:r>
        <w:t>SECURITY - HKEY_LOCAL_MACHINE\Security</w:t>
      </w:r>
    </w:p>
    <w:p w:rsidR="002C74F8" w:rsidP="00622156" w:rsidRDefault="002C74F8" w14:paraId="15EA9B3B" w14:textId="77777777">
      <w:pPr>
        <w:numPr>
          <w:ilvl w:val="0"/>
          <w:numId w:val="31"/>
        </w:numPr>
        <w:spacing w:before="100" w:beforeAutospacing="1" w:after="100" w:afterAutospacing="1" w:line="240" w:lineRule="auto"/>
      </w:pPr>
      <w:proofErr w:type="spellStart"/>
      <w:r>
        <w:t>software</w:t>
      </w:r>
      <w:proofErr w:type="spellEnd"/>
      <w:r>
        <w:t xml:space="preserve"> - HKEY_LOCAL_MACHINE\Software</w:t>
      </w:r>
    </w:p>
    <w:p w:rsidRPr="002C74F8" w:rsidR="002C74F8" w:rsidP="00622156" w:rsidRDefault="002C74F8" w14:paraId="6451D842" w14:textId="77777777">
      <w:pPr>
        <w:numPr>
          <w:ilvl w:val="0"/>
          <w:numId w:val="31"/>
        </w:numPr>
        <w:spacing w:before="100" w:beforeAutospacing="1" w:after="100" w:afterAutospacing="1" w:line="240" w:lineRule="auto"/>
        <w:rPr>
          <w:lang w:val="en-US"/>
        </w:rPr>
      </w:pPr>
      <w:r w:rsidRPr="002C74F8">
        <w:rPr>
          <w:lang w:val="en-US"/>
        </w:rPr>
        <w:t>system - HKEY_LOCAL_MACHINE\System &amp; HKEY_CURRENT_CONFIG</w:t>
      </w:r>
    </w:p>
    <w:p w:rsidR="002C74F8" w:rsidP="00622156" w:rsidRDefault="002C74F8" w14:paraId="32E2542A" w14:textId="77777777">
      <w:pPr>
        <w:numPr>
          <w:ilvl w:val="0"/>
          <w:numId w:val="31"/>
        </w:numPr>
        <w:spacing w:before="100" w:beforeAutospacing="1" w:after="100" w:afterAutospacing="1" w:line="240" w:lineRule="auto"/>
      </w:pPr>
      <w:proofErr w:type="spellStart"/>
      <w:r>
        <w:t>default</w:t>
      </w:r>
      <w:proofErr w:type="spellEnd"/>
      <w:r>
        <w:t xml:space="preserve"> - HKEY_USERS\.DEFAULT</w:t>
      </w:r>
    </w:p>
    <w:p w:rsidRPr="002C74F8" w:rsidR="002C74F8" w:rsidP="00622156" w:rsidRDefault="002C74F8" w14:paraId="2FC39039" w14:textId="77777777">
      <w:pPr>
        <w:numPr>
          <w:ilvl w:val="0"/>
          <w:numId w:val="31"/>
        </w:numPr>
        <w:spacing w:before="100" w:beforeAutospacing="1" w:after="100" w:afterAutospacing="1" w:line="240" w:lineRule="auto"/>
        <w:rPr>
          <w:lang w:val="en-US"/>
        </w:rPr>
      </w:pPr>
      <w:r w:rsidRPr="002C74F8">
        <w:rPr>
          <w:lang w:val="en-US"/>
        </w:rPr>
        <w:t>Ntuser.dat - HKEY_CURRENT_USER (</w:t>
      </w:r>
      <w:r>
        <w:t>этот</w:t>
      </w:r>
      <w:r w:rsidRPr="002C74F8">
        <w:rPr>
          <w:lang w:val="en-US"/>
        </w:rPr>
        <w:t xml:space="preserve"> </w:t>
      </w:r>
      <w:r>
        <w:t>файл</w:t>
      </w:r>
      <w:r w:rsidRPr="002C74F8">
        <w:rPr>
          <w:lang w:val="en-US"/>
        </w:rPr>
        <w:t xml:space="preserve"> </w:t>
      </w:r>
      <w:r>
        <w:t>хранится</w:t>
      </w:r>
      <w:r w:rsidRPr="002C74F8">
        <w:rPr>
          <w:lang w:val="en-US"/>
        </w:rPr>
        <w:t xml:space="preserve"> </w:t>
      </w:r>
      <w:r>
        <w:t>в</w:t>
      </w:r>
      <w:r w:rsidRPr="002C74F8">
        <w:rPr>
          <w:lang w:val="en-US"/>
        </w:rPr>
        <w:t xml:space="preserve"> %</w:t>
      </w:r>
      <w:proofErr w:type="spellStart"/>
      <w:r w:rsidRPr="002C74F8">
        <w:rPr>
          <w:lang w:val="en-US"/>
        </w:rPr>
        <w:t>SystemRoot</w:t>
      </w:r>
      <w:proofErr w:type="spellEnd"/>
      <w:r w:rsidRPr="002C74F8">
        <w:rPr>
          <w:lang w:val="en-US"/>
        </w:rPr>
        <w:t>%\Profiles\%username%)</w:t>
      </w:r>
    </w:p>
    <w:p w:rsidR="002C74F8" w:rsidP="002C74F8" w:rsidRDefault="002C74F8" w14:paraId="7C80A0B0" w14:textId="77777777">
      <w:pPr>
        <w:pStyle w:val="NormalWeb"/>
      </w:pPr>
      <w:r>
        <w:t xml:space="preserve">Также имеются файлы с другими расширениями: </w:t>
      </w:r>
    </w:p>
    <w:p w:rsidR="002C74F8" w:rsidP="00622156" w:rsidRDefault="002C74F8" w14:paraId="6DA172CD" w14:textId="77777777">
      <w:pPr>
        <w:numPr>
          <w:ilvl w:val="0"/>
          <w:numId w:val="10"/>
        </w:numPr>
        <w:spacing w:before="100" w:beforeAutospacing="1" w:after="100" w:afterAutospacing="1" w:line="240" w:lineRule="auto"/>
      </w:pPr>
      <w:proofErr w:type="gramStart"/>
      <w:r>
        <w:t>.</w:t>
      </w:r>
      <w:proofErr w:type="spellStart"/>
      <w:r>
        <w:t>alt</w:t>
      </w:r>
      <w:proofErr w:type="spellEnd"/>
      <w:proofErr w:type="gramEnd"/>
      <w:r>
        <w:t xml:space="preserve"> - Содержит резервную копию раздела HKEY_LOCAL_MACHINE\System. Только у System </w:t>
      </w:r>
      <w:proofErr w:type="gramStart"/>
      <w:r>
        <w:t>есть .</w:t>
      </w:r>
      <w:proofErr w:type="spellStart"/>
      <w:r>
        <w:t>alt</w:t>
      </w:r>
      <w:proofErr w:type="spellEnd"/>
      <w:proofErr w:type="gramEnd"/>
      <w:r>
        <w:t xml:space="preserve"> файлы.</w:t>
      </w:r>
    </w:p>
    <w:p w:rsidR="002C74F8" w:rsidP="00622156" w:rsidRDefault="002C74F8" w14:paraId="65BE0DD8" w14:textId="77777777">
      <w:pPr>
        <w:numPr>
          <w:ilvl w:val="0"/>
          <w:numId w:val="10"/>
        </w:numPr>
        <w:spacing w:before="100" w:beforeAutospacing="1" w:after="100" w:afterAutospacing="1" w:line="240" w:lineRule="auto"/>
      </w:pPr>
      <w:r>
        <w:t>.</w:t>
      </w:r>
      <w:proofErr w:type="spellStart"/>
      <w:r>
        <w:t>log</w:t>
      </w:r>
      <w:proofErr w:type="spellEnd"/>
      <w:r>
        <w:t xml:space="preserve"> - Файл регистрации изменений значений параметров в разделе.</w:t>
      </w:r>
    </w:p>
    <w:p w:rsidR="002C74F8" w:rsidP="00622156" w:rsidRDefault="002C74F8" w14:paraId="4725FC8C" w14:textId="77777777">
      <w:pPr>
        <w:numPr>
          <w:ilvl w:val="0"/>
          <w:numId w:val="10"/>
        </w:numPr>
        <w:spacing w:before="100" w:beforeAutospacing="1" w:after="100" w:afterAutospacing="1" w:line="240" w:lineRule="auto"/>
      </w:pPr>
      <w:r>
        <w:t>.</w:t>
      </w:r>
      <w:proofErr w:type="spellStart"/>
      <w:r>
        <w:t>sav</w:t>
      </w:r>
      <w:proofErr w:type="spellEnd"/>
      <w:r>
        <w:t xml:space="preserve"> - Копия раздела, создаваемая в конце </w:t>
      </w:r>
      <w:proofErr w:type="spellStart"/>
      <w:r>
        <w:t>text</w:t>
      </w:r>
      <w:proofErr w:type="spellEnd"/>
      <w:r>
        <w:t xml:space="preserve"> </w:t>
      </w:r>
      <w:proofErr w:type="spellStart"/>
      <w:r>
        <w:t>mode</w:t>
      </w:r>
      <w:proofErr w:type="spellEnd"/>
      <w:r>
        <w:t xml:space="preserve"> </w:t>
      </w:r>
      <w:proofErr w:type="spellStart"/>
      <w:r>
        <w:t>stage</w:t>
      </w:r>
      <w:proofErr w:type="spellEnd"/>
      <w:r>
        <w:t xml:space="preserve"> установки.</w:t>
      </w:r>
    </w:p>
    <w:p w:rsidR="008E6411" w:rsidP="00622156" w:rsidRDefault="008E6411" w14:paraId="47507803" w14:textId="76AAEA93">
      <w:pPr>
        <w:pStyle w:val="Heading2"/>
        <w:numPr>
          <w:ilvl w:val="0"/>
          <w:numId w:val="15"/>
        </w:numPr>
      </w:pPr>
      <w:r w:rsidRPr="008E6411">
        <w:t>Расскажите о назначении</w:t>
      </w:r>
      <w:r w:rsidR="00096BDB">
        <w:rPr>
          <w:lang w:val="en-US"/>
        </w:rPr>
        <w:t xml:space="preserve"> </w:t>
      </w:r>
      <w:r w:rsidRPr="008E6411">
        <w:t>реестра.</w:t>
      </w:r>
    </w:p>
    <w:p w:rsidR="00483D55" w:rsidP="00483D55" w:rsidRDefault="00483D55" w14:paraId="2C0FCA0A" w14:textId="23177623">
      <w:r>
        <w:t xml:space="preserve">Реестр – это база данных (БД), предназначенная для хранения сведений о конфигурации компьютера. Реестр содержит </w:t>
      </w:r>
      <w:proofErr w:type="gramStart"/>
      <w:r>
        <w:t>сведения</w:t>
      </w:r>
      <w:proofErr w:type="gramEnd"/>
      <w:r>
        <w:t xml:space="preserve"> к которым Windows постоянно обращается во время работы:</w:t>
      </w:r>
    </w:p>
    <w:p w:rsidR="00483D55" w:rsidP="00622156" w:rsidRDefault="00483D55" w14:paraId="07777E1B" w14:textId="38A79FD1">
      <w:pPr>
        <w:pStyle w:val="ListParagraph"/>
        <w:numPr>
          <w:ilvl w:val="0"/>
          <w:numId w:val="8"/>
        </w:numPr>
      </w:pPr>
      <w:r>
        <w:t>Профили всех пользователей;</w:t>
      </w:r>
    </w:p>
    <w:p w:rsidR="00483D55" w:rsidP="00622156" w:rsidRDefault="00483D55" w14:paraId="04B243EF" w14:textId="64C7B02F">
      <w:pPr>
        <w:pStyle w:val="ListParagraph"/>
        <w:numPr>
          <w:ilvl w:val="0"/>
          <w:numId w:val="8"/>
        </w:numPr>
      </w:pPr>
      <w:r>
        <w:t>Данные об установленных программах и типов документов, создаваемых каждой программой;</w:t>
      </w:r>
    </w:p>
    <w:p w:rsidR="00483D55" w:rsidP="00622156" w:rsidRDefault="00483D55" w14:paraId="7989D5F3" w14:textId="472276D4">
      <w:pPr>
        <w:pStyle w:val="ListParagraph"/>
        <w:numPr>
          <w:ilvl w:val="0"/>
          <w:numId w:val="8"/>
        </w:numPr>
      </w:pPr>
      <w:r>
        <w:t>Значения свойств для папок и значков программ;</w:t>
      </w:r>
    </w:p>
    <w:p w:rsidR="00483D55" w:rsidP="00622156" w:rsidRDefault="00483D55" w14:paraId="6B22CC9F" w14:textId="70681F31">
      <w:pPr>
        <w:pStyle w:val="ListParagraph"/>
        <w:numPr>
          <w:ilvl w:val="0"/>
          <w:numId w:val="8"/>
        </w:numPr>
      </w:pPr>
      <w:r>
        <w:t>Конфигурация оборудования, установленного в операционной системе;</w:t>
      </w:r>
    </w:p>
    <w:p w:rsidRPr="00483D55" w:rsidR="00483D55" w:rsidP="00622156" w:rsidRDefault="00483D55" w14:paraId="37F08401" w14:textId="363B9D19">
      <w:pPr>
        <w:pStyle w:val="ListParagraph"/>
        <w:numPr>
          <w:ilvl w:val="0"/>
          <w:numId w:val="8"/>
        </w:numPr>
      </w:pPr>
      <w:r>
        <w:t>Данные об используемых портах.</w:t>
      </w:r>
    </w:p>
    <w:p w:rsidR="008E6411" w:rsidP="00622156" w:rsidRDefault="008E6411" w14:paraId="4FD90340" w14:textId="77777777">
      <w:pPr>
        <w:pStyle w:val="Heading2"/>
        <w:numPr>
          <w:ilvl w:val="0"/>
          <w:numId w:val="15"/>
        </w:numPr>
      </w:pPr>
      <w:r w:rsidRPr="008E6411">
        <w:t>Назовите ключи, имеющие псевдонимы.</w:t>
      </w:r>
    </w:p>
    <w:p w:rsidRPr="00DD4F5E" w:rsidR="00DD4F5E" w:rsidP="00783EC4" w:rsidRDefault="00DD4F5E" w14:paraId="65951946" w14:textId="34BDD8D1">
      <w:pPr>
        <w:spacing w:before="100" w:beforeAutospacing="1" w:after="100" w:afterAutospacing="1" w:line="240" w:lineRule="auto"/>
      </w:pPr>
      <w:proofErr w:type="gramStart"/>
      <w:r w:rsidRPr="00DD4F5E">
        <w:rPr>
          <w:rFonts w:ascii="Times New Roman" w:hAnsi="Times New Roman" w:eastAsia="Times New Roman" w:cs="Times New Roman"/>
          <w:sz w:val="24"/>
          <w:szCs w:val="24"/>
          <w:lang w:eastAsia="ru-RU"/>
        </w:rPr>
        <w:t>Для простоты,</w:t>
      </w:r>
      <w:proofErr w:type="gramEnd"/>
      <w:r w:rsidRPr="00DD4F5E">
        <w:rPr>
          <w:rFonts w:ascii="Times New Roman" w:hAnsi="Times New Roman" w:eastAsia="Times New Roman" w:cs="Times New Roman"/>
          <w:sz w:val="24"/>
          <w:szCs w:val="24"/>
          <w:lang w:eastAsia="ru-RU"/>
        </w:rPr>
        <w:t xml:space="preserve"> их часто указывают в сокращенном обозначении (аббревиатура из первых букв): </w:t>
      </w:r>
      <w:r w:rsidRPr="00DD4F5E">
        <w:rPr>
          <w:rFonts w:ascii="Times New Roman" w:hAnsi="Times New Roman" w:eastAsia="Times New Roman" w:cs="Times New Roman"/>
          <w:b/>
          <w:bCs/>
          <w:sz w:val="24"/>
          <w:szCs w:val="24"/>
          <w:lang w:eastAsia="ru-RU"/>
        </w:rPr>
        <w:t>HKCR, HKCU, HKLM, HKU, HKCC</w:t>
      </w:r>
      <w:r w:rsidRPr="00DD4F5E">
        <w:rPr>
          <w:rFonts w:ascii="Times New Roman" w:hAnsi="Times New Roman" w:eastAsia="Times New Roman" w:cs="Times New Roman"/>
          <w:sz w:val="24"/>
          <w:szCs w:val="24"/>
          <w:lang w:eastAsia="ru-RU"/>
        </w:rPr>
        <w:t>.</w:t>
      </w:r>
    </w:p>
    <w:p w:rsidR="008E6411" w:rsidP="00622156" w:rsidRDefault="008E6411" w14:paraId="083CD8DB" w14:textId="15F5F53A">
      <w:pPr>
        <w:pStyle w:val="Heading2"/>
        <w:numPr>
          <w:ilvl w:val="0"/>
          <w:numId w:val="15"/>
        </w:numPr>
      </w:pPr>
      <w:r w:rsidRPr="008E6411">
        <w:t>Расскажите о способах</w:t>
      </w:r>
      <w:r w:rsidRPr="00096BDB" w:rsidR="00096BDB">
        <w:t xml:space="preserve"> </w:t>
      </w:r>
      <w:r w:rsidRPr="008E6411">
        <w:t>редактирования реестра.</w:t>
      </w:r>
    </w:p>
    <w:p w:rsidR="002A42ED" w:rsidP="002A42ED" w:rsidRDefault="002A42ED" w14:paraId="0792CC8C" w14:textId="77777777">
      <w:r>
        <w:t>Основные операции, которые можно выполнить в Редакторе реестра, это:</w:t>
      </w:r>
    </w:p>
    <w:p w:rsidR="00EB0982" w:rsidP="00622156" w:rsidRDefault="00EB0982" w14:paraId="00888686" w14:textId="33318E71">
      <w:pPr>
        <w:pStyle w:val="ListParagraph"/>
        <w:numPr>
          <w:ilvl w:val="0"/>
          <w:numId w:val="22"/>
        </w:numPr>
      </w:pPr>
      <w:r>
        <w:rPr>
          <w:rStyle w:val="Strong"/>
        </w:rPr>
        <w:t>Поиск</w:t>
      </w:r>
      <w:r>
        <w:t xml:space="preserve"> раздела реестра, строк или параметра.</w:t>
      </w:r>
    </w:p>
    <w:p w:rsidR="00E12637" w:rsidP="00622156" w:rsidRDefault="00E12637" w14:paraId="6082A246" w14:textId="104550C0">
      <w:pPr>
        <w:pStyle w:val="ListParagraph"/>
        <w:numPr>
          <w:ilvl w:val="0"/>
          <w:numId w:val="22"/>
        </w:numPr>
      </w:pPr>
      <w:r>
        <w:rPr>
          <w:rStyle w:val="Strong"/>
        </w:rPr>
        <w:t>Добавление</w:t>
      </w:r>
      <w:r>
        <w:t xml:space="preserve"> раздела или параметра реестра. В левой части редактора реестра выделите раздел, в который необходимо добавить подраздел. В меню “Правка” выберите команду “Создать” – “Раздел” – введите имя нового раздела и нажмите Enter.</w:t>
      </w:r>
      <w:r>
        <w:br/>
      </w:r>
      <w:r>
        <w:t xml:space="preserve">Для создания нового параметра выберите в меню “Правка” один из типов параметров: Строковый, Двоичный, Параметр DWORD, </w:t>
      </w:r>
      <w:proofErr w:type="spellStart"/>
      <w:r>
        <w:t>Мультистроковый</w:t>
      </w:r>
      <w:proofErr w:type="spellEnd"/>
      <w:r>
        <w:t>, либо Расширяемый строковый параметр. Затем введите имя параметра и нажмите Enter.</w:t>
      </w:r>
    </w:p>
    <w:p w:rsidRPr="00AC1247" w:rsidR="00AC1247" w:rsidP="00622156" w:rsidRDefault="00AC1247" w14:paraId="126FF16C" w14:textId="1B5C22D2">
      <w:pPr>
        <w:pStyle w:val="ListParagraph"/>
        <w:numPr>
          <w:ilvl w:val="0"/>
          <w:numId w:val="22"/>
        </w:numPr>
        <w:rPr>
          <w:rStyle w:val="Strong"/>
          <w:b w:val="0"/>
          <w:bCs w:val="0"/>
        </w:rPr>
      </w:pPr>
      <w:r>
        <w:rPr>
          <w:rStyle w:val="Strong"/>
        </w:rPr>
        <w:t>Удаление</w:t>
      </w:r>
      <w:r>
        <w:t xml:space="preserve"> раздела или параметра. Выделите удаляемый раздел или параметр – в меню “Правка” выберите “Удалить” (либо нажмите на клавиатуре </w:t>
      </w:r>
      <w:proofErr w:type="spellStart"/>
      <w:r>
        <w:t>Delete</w:t>
      </w:r>
      <w:proofErr w:type="spellEnd"/>
      <w:r>
        <w:t>)</w:t>
      </w:r>
    </w:p>
    <w:p w:rsidRPr="00AC1247" w:rsidR="00AC1247" w:rsidP="00622156" w:rsidRDefault="00AC1247" w14:paraId="2C81E51A" w14:textId="38B0944D">
      <w:pPr>
        <w:pStyle w:val="ListParagraph"/>
        <w:numPr>
          <w:ilvl w:val="0"/>
          <w:numId w:val="22"/>
        </w:numPr>
        <w:rPr>
          <w:rStyle w:val="Strong"/>
          <w:b w:val="0"/>
          <w:bCs w:val="0"/>
        </w:rPr>
      </w:pPr>
      <w:r>
        <w:rPr>
          <w:rStyle w:val="Strong"/>
        </w:rPr>
        <w:t>Изменения значения</w:t>
      </w:r>
      <w:r>
        <w:t xml:space="preserve"> параметра. Выделите параметр, значение которого требуется изменить. В меню “Правка” выберите команду “Изменить”. В поле “Значение” введите новое значение параметра и нажмите кнопку “ОК”.</w:t>
      </w:r>
    </w:p>
    <w:p w:rsidR="002A42ED" w:rsidP="00622156" w:rsidRDefault="00AC1247" w14:paraId="542DF1E1" w14:textId="419D2C4E">
      <w:pPr>
        <w:pStyle w:val="ListParagraph"/>
        <w:numPr>
          <w:ilvl w:val="0"/>
          <w:numId w:val="22"/>
        </w:numPr>
      </w:pPr>
      <w:r>
        <w:rPr>
          <w:rStyle w:val="Strong"/>
        </w:rPr>
        <w:t>Переименование</w:t>
      </w:r>
      <w:r>
        <w:t xml:space="preserve"> раздела или параметра реестра. Выберите раздел или параметр, который требуется переименовать. В меню “Правка” выберите команду “Переименовать”. Введите новое имя и нажмите клавишу Enter.</w:t>
      </w:r>
    </w:p>
    <w:p w:rsidR="008E6411" w:rsidP="00622156" w:rsidRDefault="008E6411" w14:paraId="7DD8F125" w14:textId="223BF5DD">
      <w:pPr>
        <w:pStyle w:val="Heading2"/>
        <w:numPr>
          <w:ilvl w:val="0"/>
          <w:numId w:val="15"/>
        </w:numPr>
      </w:pPr>
      <w:r w:rsidRPr="008E6411">
        <w:t>Назовите основные разделы и их назначение</w:t>
      </w:r>
    </w:p>
    <w:tbl>
      <w:tblPr>
        <w:tblStyle w:val="PlainTable1"/>
        <w:tblW w:w="0" w:type="auto"/>
        <w:tblLook w:val="04A0" w:firstRow="1" w:lastRow="0" w:firstColumn="1" w:lastColumn="0" w:noHBand="0" w:noVBand="1"/>
      </w:tblPr>
      <w:tblGrid>
        <w:gridCol w:w="3000"/>
        <w:gridCol w:w="6345"/>
      </w:tblGrid>
      <w:tr w:rsidRPr="001A3541" w:rsidR="001A3541" w:rsidTr="001A3541" w14:paraId="16E0B4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1A3541" w:rsidR="001A3541" w:rsidP="001A3541" w:rsidRDefault="001A3541" w14:paraId="7F20F602" w14:textId="77777777">
            <w:pPr>
              <w:jc w:val="center"/>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Раздел реестра</w:t>
            </w:r>
          </w:p>
        </w:tc>
        <w:tc>
          <w:tcPr>
            <w:tcW w:w="0" w:type="auto"/>
            <w:hideMark/>
          </w:tcPr>
          <w:p w:rsidRPr="001A3541" w:rsidR="001A3541" w:rsidP="001A3541" w:rsidRDefault="001A3541" w14:paraId="2E8A9E1E"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Описание</w:t>
            </w:r>
          </w:p>
        </w:tc>
      </w:tr>
      <w:tr w:rsidRPr="001A3541" w:rsidR="001A3541" w:rsidTr="001A3541" w14:paraId="219FC0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rsidRPr="001A3541" w:rsidR="001A3541" w:rsidP="001A3541" w:rsidRDefault="001A3541" w14:paraId="456FBC70" w14:textId="77777777">
            <w:pPr>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HKEY_CLASSES_ROOT</w:t>
            </w:r>
            <w:r w:rsidRPr="001A3541">
              <w:rPr>
                <w:rFonts w:ascii="Times New Roman" w:hAnsi="Times New Roman" w:eastAsia="Times New Roman" w:cs="Times New Roman"/>
                <w:sz w:val="24"/>
                <w:szCs w:val="24"/>
                <w:lang w:eastAsia="ru-RU"/>
              </w:rPr>
              <w:br/>
            </w:r>
            <w:r w:rsidRPr="001A3541">
              <w:rPr>
                <w:rFonts w:ascii="Times New Roman" w:hAnsi="Times New Roman" w:eastAsia="Times New Roman" w:cs="Times New Roman"/>
                <w:sz w:val="24"/>
                <w:szCs w:val="24"/>
                <w:lang w:eastAsia="ru-RU"/>
              </w:rPr>
              <w:t>(HKCR)</w:t>
            </w:r>
          </w:p>
        </w:tc>
        <w:tc>
          <w:tcPr>
            <w:tcW w:w="7275" w:type="dxa"/>
            <w:hideMark/>
          </w:tcPr>
          <w:p w:rsidRPr="001A3541" w:rsidR="001A3541" w:rsidP="001A3541" w:rsidRDefault="001A3541" w14:paraId="6A9CEF93"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 xml:space="preserve">Раздел хранит информацию </w:t>
            </w:r>
            <w:proofErr w:type="gramStart"/>
            <w:r w:rsidRPr="001A3541">
              <w:rPr>
                <w:rFonts w:ascii="Times New Roman" w:hAnsi="Times New Roman" w:eastAsia="Times New Roman" w:cs="Times New Roman"/>
                <w:sz w:val="24"/>
                <w:szCs w:val="24"/>
                <w:lang w:eastAsia="ru-RU"/>
              </w:rPr>
              <w:t>о всех</w:t>
            </w:r>
            <w:proofErr w:type="gramEnd"/>
            <w:r w:rsidRPr="001A3541">
              <w:rPr>
                <w:rFonts w:ascii="Times New Roman" w:hAnsi="Times New Roman" w:eastAsia="Times New Roman" w:cs="Times New Roman"/>
                <w:sz w:val="24"/>
                <w:szCs w:val="24"/>
                <w:lang w:eastAsia="ru-RU"/>
              </w:rPr>
              <w:t xml:space="preserve"> типах файлов, о которых должна знать Windows (</w:t>
            </w:r>
            <w:proofErr w:type="spellStart"/>
            <w:r w:rsidRPr="001A3541">
              <w:rPr>
                <w:rFonts w:ascii="Times New Roman" w:hAnsi="Times New Roman" w:eastAsia="Times New Roman" w:cs="Times New Roman"/>
                <w:sz w:val="24"/>
                <w:szCs w:val="24"/>
                <w:lang w:eastAsia="ru-RU"/>
              </w:rPr>
              <w:t>avi</w:t>
            </w:r>
            <w:proofErr w:type="spellEnd"/>
            <w:r w:rsidRPr="001A3541">
              <w:rPr>
                <w:rFonts w:ascii="Times New Roman" w:hAnsi="Times New Roman" w:eastAsia="Times New Roman" w:cs="Times New Roman"/>
                <w:sz w:val="24"/>
                <w:szCs w:val="24"/>
                <w:lang w:eastAsia="ru-RU"/>
              </w:rPr>
              <w:t xml:space="preserve">, </w:t>
            </w:r>
            <w:proofErr w:type="spellStart"/>
            <w:r w:rsidRPr="001A3541">
              <w:rPr>
                <w:rFonts w:ascii="Times New Roman" w:hAnsi="Times New Roman" w:eastAsia="Times New Roman" w:cs="Times New Roman"/>
                <w:sz w:val="24"/>
                <w:szCs w:val="24"/>
                <w:lang w:eastAsia="ru-RU"/>
              </w:rPr>
              <w:t>doc</w:t>
            </w:r>
            <w:proofErr w:type="spellEnd"/>
            <w:r w:rsidRPr="001A3541">
              <w:rPr>
                <w:rFonts w:ascii="Times New Roman" w:hAnsi="Times New Roman" w:eastAsia="Times New Roman" w:cs="Times New Roman"/>
                <w:sz w:val="24"/>
                <w:szCs w:val="24"/>
                <w:lang w:eastAsia="ru-RU"/>
              </w:rPr>
              <w:t xml:space="preserve">, </w:t>
            </w:r>
            <w:proofErr w:type="spellStart"/>
            <w:r w:rsidRPr="001A3541">
              <w:rPr>
                <w:rFonts w:ascii="Times New Roman" w:hAnsi="Times New Roman" w:eastAsia="Times New Roman" w:cs="Times New Roman"/>
                <w:sz w:val="24"/>
                <w:szCs w:val="24"/>
                <w:lang w:eastAsia="ru-RU"/>
              </w:rPr>
              <w:t>jpg</w:t>
            </w:r>
            <w:proofErr w:type="spellEnd"/>
            <w:r w:rsidRPr="001A3541">
              <w:rPr>
                <w:rFonts w:ascii="Times New Roman" w:hAnsi="Times New Roman" w:eastAsia="Times New Roman" w:cs="Times New Roman"/>
                <w:sz w:val="24"/>
                <w:szCs w:val="24"/>
                <w:lang w:eastAsia="ru-RU"/>
              </w:rPr>
              <w:t xml:space="preserve"> и все остальные). Для каждого типа указана программа, связанная с ним, закреплен значок, который отображается в проводнике, приведены команды, которые можно использовать для данных файлов (открыть, печать и </w:t>
            </w:r>
            <w:proofErr w:type="gramStart"/>
            <w:r w:rsidRPr="001A3541">
              <w:rPr>
                <w:rFonts w:ascii="Times New Roman" w:hAnsi="Times New Roman" w:eastAsia="Times New Roman" w:cs="Times New Roman"/>
                <w:sz w:val="24"/>
                <w:szCs w:val="24"/>
                <w:lang w:eastAsia="ru-RU"/>
              </w:rPr>
              <w:t>т.д.</w:t>
            </w:r>
            <w:proofErr w:type="gramEnd"/>
            <w:r w:rsidRPr="001A3541">
              <w:rPr>
                <w:rFonts w:ascii="Times New Roman" w:hAnsi="Times New Roman" w:eastAsia="Times New Roman" w:cs="Times New Roman"/>
                <w:sz w:val="24"/>
                <w:szCs w:val="24"/>
                <w:lang w:eastAsia="ru-RU"/>
              </w:rPr>
              <w:t xml:space="preserve">) </w:t>
            </w:r>
            <w:proofErr w:type="gramStart"/>
            <w:r w:rsidRPr="001A3541">
              <w:rPr>
                <w:rFonts w:ascii="Times New Roman" w:hAnsi="Times New Roman" w:eastAsia="Times New Roman" w:cs="Times New Roman"/>
                <w:sz w:val="24"/>
                <w:szCs w:val="24"/>
                <w:lang w:eastAsia="ru-RU"/>
              </w:rPr>
              <w:t>После установки различных программ,</w:t>
            </w:r>
            <w:proofErr w:type="gramEnd"/>
            <w:r w:rsidRPr="001A3541">
              <w:rPr>
                <w:rFonts w:ascii="Times New Roman" w:hAnsi="Times New Roman" w:eastAsia="Times New Roman" w:cs="Times New Roman"/>
                <w:sz w:val="24"/>
                <w:szCs w:val="24"/>
                <w:lang w:eastAsia="ru-RU"/>
              </w:rPr>
              <w:t xml:space="preserve"> здесь регистрируются новые типы файлов (например, после установки архиватора 7-Zip появляется тип файла .7z)</w:t>
            </w:r>
            <w:r w:rsidRPr="001A3541">
              <w:rPr>
                <w:rFonts w:ascii="Times New Roman" w:hAnsi="Times New Roman" w:eastAsia="Times New Roman" w:cs="Times New Roman"/>
                <w:sz w:val="24"/>
                <w:szCs w:val="24"/>
                <w:lang w:eastAsia="ru-RU"/>
              </w:rPr>
              <w:br/>
            </w:r>
            <w:r w:rsidRPr="001A3541">
              <w:rPr>
                <w:rFonts w:ascii="Times New Roman" w:hAnsi="Times New Roman" w:eastAsia="Times New Roman" w:cs="Times New Roman"/>
                <w:sz w:val="24"/>
                <w:szCs w:val="24"/>
                <w:lang w:eastAsia="ru-RU"/>
              </w:rPr>
              <w:t>Раздел является копией подраздела HKEY_LOCAL_MACHINE\Software\</w:t>
            </w:r>
            <w:proofErr w:type="spellStart"/>
            <w:r w:rsidRPr="001A3541">
              <w:rPr>
                <w:rFonts w:ascii="Times New Roman" w:hAnsi="Times New Roman" w:eastAsia="Times New Roman" w:cs="Times New Roman"/>
                <w:sz w:val="24"/>
                <w:szCs w:val="24"/>
                <w:lang w:eastAsia="ru-RU"/>
              </w:rPr>
              <w:t>Classes</w:t>
            </w:r>
            <w:proofErr w:type="spellEnd"/>
          </w:p>
        </w:tc>
      </w:tr>
      <w:tr w:rsidRPr="001A3541" w:rsidR="001A3541" w:rsidTr="001A3541" w14:paraId="67972314" w14:textId="77777777">
        <w:tc>
          <w:tcPr>
            <w:cnfStyle w:val="001000000000" w:firstRow="0" w:lastRow="0" w:firstColumn="1" w:lastColumn="0" w:oddVBand="0" w:evenVBand="0" w:oddHBand="0" w:evenHBand="0" w:firstRowFirstColumn="0" w:firstRowLastColumn="0" w:lastRowFirstColumn="0" w:lastRowLastColumn="0"/>
            <w:tcW w:w="2295" w:type="dxa"/>
            <w:hideMark/>
          </w:tcPr>
          <w:p w:rsidRPr="001A3541" w:rsidR="001A3541" w:rsidP="001A3541" w:rsidRDefault="001A3541" w14:paraId="08B84A58" w14:textId="77777777">
            <w:pPr>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HKEY_CURRENT_USER</w:t>
            </w:r>
            <w:r w:rsidRPr="001A3541">
              <w:rPr>
                <w:rFonts w:ascii="Times New Roman" w:hAnsi="Times New Roman" w:eastAsia="Times New Roman" w:cs="Times New Roman"/>
                <w:sz w:val="24"/>
                <w:szCs w:val="24"/>
                <w:lang w:eastAsia="ru-RU"/>
              </w:rPr>
              <w:br/>
            </w:r>
            <w:r w:rsidRPr="001A3541">
              <w:rPr>
                <w:rFonts w:ascii="Times New Roman" w:hAnsi="Times New Roman" w:eastAsia="Times New Roman" w:cs="Times New Roman"/>
                <w:sz w:val="24"/>
                <w:szCs w:val="24"/>
                <w:lang w:eastAsia="ru-RU"/>
              </w:rPr>
              <w:t>(HKCU)</w:t>
            </w:r>
          </w:p>
        </w:tc>
        <w:tc>
          <w:tcPr>
            <w:tcW w:w="7275" w:type="dxa"/>
            <w:hideMark/>
          </w:tcPr>
          <w:p w:rsidRPr="001A3541" w:rsidR="001A3541" w:rsidP="001A3541" w:rsidRDefault="001A3541" w14:paraId="2108BF14"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Этот раздел содержит настройки пользователя, вошедшего в систему в данный момент. Здесь хранятся настройки экрана, раскладка клавиатуры, сетевые подключения, настройки программ и многое другое.</w:t>
            </w:r>
            <w:r w:rsidRPr="001A3541">
              <w:rPr>
                <w:rFonts w:ascii="Times New Roman" w:hAnsi="Times New Roman" w:eastAsia="Times New Roman" w:cs="Times New Roman"/>
                <w:sz w:val="24"/>
                <w:szCs w:val="24"/>
                <w:lang w:eastAsia="ru-RU"/>
              </w:rPr>
              <w:br/>
            </w:r>
            <w:r w:rsidRPr="001A3541">
              <w:rPr>
                <w:rFonts w:ascii="Times New Roman" w:hAnsi="Times New Roman" w:eastAsia="Times New Roman" w:cs="Times New Roman"/>
                <w:sz w:val="24"/>
                <w:szCs w:val="24"/>
                <w:lang w:eastAsia="ru-RU"/>
              </w:rPr>
              <w:t>Большинство рекомендаций по настройке реестра относятся к этому разделу.</w:t>
            </w:r>
          </w:p>
        </w:tc>
      </w:tr>
      <w:tr w:rsidRPr="001A3541" w:rsidR="001A3541" w:rsidTr="001A3541" w14:paraId="03C6DC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rsidRPr="001A3541" w:rsidR="001A3541" w:rsidP="001A3541" w:rsidRDefault="001A3541" w14:paraId="2C2994AD" w14:textId="77777777">
            <w:pPr>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HKEY_USERS</w:t>
            </w:r>
            <w:r w:rsidRPr="001A3541">
              <w:rPr>
                <w:rFonts w:ascii="Times New Roman" w:hAnsi="Times New Roman" w:eastAsia="Times New Roman" w:cs="Times New Roman"/>
                <w:sz w:val="24"/>
                <w:szCs w:val="24"/>
                <w:lang w:eastAsia="ru-RU"/>
              </w:rPr>
              <w:br/>
            </w:r>
            <w:r w:rsidRPr="001A3541">
              <w:rPr>
                <w:rFonts w:ascii="Times New Roman" w:hAnsi="Times New Roman" w:eastAsia="Times New Roman" w:cs="Times New Roman"/>
                <w:sz w:val="24"/>
                <w:szCs w:val="24"/>
                <w:lang w:eastAsia="ru-RU"/>
              </w:rPr>
              <w:t>(HKU)</w:t>
            </w:r>
          </w:p>
        </w:tc>
        <w:tc>
          <w:tcPr>
            <w:tcW w:w="7275" w:type="dxa"/>
            <w:hideMark/>
          </w:tcPr>
          <w:p w:rsidRPr="001A3541" w:rsidR="001A3541" w:rsidP="001A3541" w:rsidRDefault="001A3541" w14:paraId="52398597"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Здесь находятся настройки всех пользователей операционной системы, а также настройки по умолчанию. На самом деле раздел HKEY_CURRENT_USER – это один из подразделов раздела HKEY_USERS и все изменения настроек, совершенные пользователем, сохраняются в выделенном для него подразделе.</w:t>
            </w:r>
          </w:p>
        </w:tc>
      </w:tr>
      <w:tr w:rsidRPr="001A3541" w:rsidR="001A3541" w:rsidTr="001A3541" w14:paraId="5362234B" w14:textId="77777777">
        <w:tc>
          <w:tcPr>
            <w:cnfStyle w:val="001000000000" w:firstRow="0" w:lastRow="0" w:firstColumn="1" w:lastColumn="0" w:oddVBand="0" w:evenVBand="0" w:oddHBand="0" w:evenHBand="0" w:firstRowFirstColumn="0" w:firstRowLastColumn="0" w:lastRowFirstColumn="0" w:lastRowLastColumn="0"/>
            <w:tcW w:w="2295" w:type="dxa"/>
            <w:hideMark/>
          </w:tcPr>
          <w:p w:rsidRPr="001A3541" w:rsidR="001A3541" w:rsidP="001A3541" w:rsidRDefault="001A3541" w14:paraId="7F02407E" w14:textId="77777777">
            <w:pPr>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HKEY_LOCAL_MACHINE</w:t>
            </w:r>
            <w:r w:rsidRPr="001A3541">
              <w:rPr>
                <w:rFonts w:ascii="Times New Roman" w:hAnsi="Times New Roman" w:eastAsia="Times New Roman" w:cs="Times New Roman"/>
                <w:sz w:val="24"/>
                <w:szCs w:val="24"/>
                <w:lang w:eastAsia="ru-RU"/>
              </w:rPr>
              <w:br/>
            </w:r>
            <w:r w:rsidRPr="001A3541">
              <w:rPr>
                <w:rFonts w:ascii="Times New Roman" w:hAnsi="Times New Roman" w:eastAsia="Times New Roman" w:cs="Times New Roman"/>
                <w:sz w:val="24"/>
                <w:szCs w:val="24"/>
                <w:lang w:eastAsia="ru-RU"/>
              </w:rPr>
              <w:t>(HKLM)</w:t>
            </w:r>
          </w:p>
        </w:tc>
        <w:tc>
          <w:tcPr>
            <w:tcW w:w="7275" w:type="dxa"/>
            <w:hideMark/>
          </w:tcPr>
          <w:p w:rsidRPr="001A3541" w:rsidR="001A3541" w:rsidP="001A3541" w:rsidRDefault="001A3541" w14:paraId="14712341"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В этом разделе хранится информация о настройках компьютера (программной и аппаратной конфигурации). Всё, что вы измените в этом разделе, будет влиять на всех пользователей ПК.</w:t>
            </w:r>
            <w:r w:rsidRPr="001A3541">
              <w:rPr>
                <w:rFonts w:ascii="Times New Roman" w:hAnsi="Times New Roman" w:eastAsia="Times New Roman" w:cs="Times New Roman"/>
                <w:sz w:val="24"/>
                <w:szCs w:val="24"/>
                <w:lang w:eastAsia="ru-RU"/>
              </w:rPr>
              <w:br/>
            </w:r>
            <w:r w:rsidRPr="001A3541">
              <w:rPr>
                <w:rFonts w:ascii="Times New Roman" w:hAnsi="Times New Roman" w:eastAsia="Times New Roman" w:cs="Times New Roman"/>
                <w:sz w:val="24"/>
                <w:szCs w:val="24"/>
                <w:lang w:eastAsia="ru-RU"/>
              </w:rPr>
              <w:t>Этот раздел второй по популярности вносимых изменений.</w:t>
            </w:r>
          </w:p>
        </w:tc>
      </w:tr>
      <w:tr w:rsidRPr="001A3541" w:rsidR="001A3541" w:rsidTr="001A3541" w14:paraId="724AEF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hideMark/>
          </w:tcPr>
          <w:p w:rsidRPr="001A3541" w:rsidR="001A3541" w:rsidP="001A3541" w:rsidRDefault="001A3541" w14:paraId="76F0D44D" w14:textId="77777777">
            <w:pPr>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HKEY_CURRENT_CONFIG</w:t>
            </w:r>
            <w:r w:rsidRPr="001A3541">
              <w:rPr>
                <w:rFonts w:ascii="Times New Roman" w:hAnsi="Times New Roman" w:eastAsia="Times New Roman" w:cs="Times New Roman"/>
                <w:sz w:val="24"/>
                <w:szCs w:val="24"/>
                <w:lang w:eastAsia="ru-RU"/>
              </w:rPr>
              <w:br/>
            </w:r>
            <w:r w:rsidRPr="001A3541">
              <w:rPr>
                <w:rFonts w:ascii="Times New Roman" w:hAnsi="Times New Roman" w:eastAsia="Times New Roman" w:cs="Times New Roman"/>
                <w:sz w:val="24"/>
                <w:szCs w:val="24"/>
                <w:lang w:eastAsia="ru-RU"/>
              </w:rPr>
              <w:t>(HKCC)</w:t>
            </w:r>
          </w:p>
        </w:tc>
        <w:tc>
          <w:tcPr>
            <w:tcW w:w="7275" w:type="dxa"/>
            <w:hideMark/>
          </w:tcPr>
          <w:p w:rsidRPr="001A3541" w:rsidR="001A3541" w:rsidP="001A3541" w:rsidRDefault="001A3541" w14:paraId="100D88EF"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ru-RU"/>
              </w:rPr>
            </w:pPr>
            <w:r w:rsidRPr="001A3541">
              <w:rPr>
                <w:rFonts w:ascii="Times New Roman" w:hAnsi="Times New Roman" w:eastAsia="Times New Roman" w:cs="Times New Roman"/>
                <w:sz w:val="24"/>
                <w:szCs w:val="24"/>
                <w:lang w:eastAsia="ru-RU"/>
              </w:rPr>
              <w:t>Раздел содержит информацию о настройке оборудования для текущего сеанса (профиль оборудования). Этот раздел является копией подраздела «HKEY_LOCAL_MACHINE\SYSTEM\</w:t>
            </w:r>
            <w:proofErr w:type="spellStart"/>
            <w:r w:rsidRPr="001A3541">
              <w:rPr>
                <w:rFonts w:ascii="Times New Roman" w:hAnsi="Times New Roman" w:eastAsia="Times New Roman" w:cs="Times New Roman"/>
                <w:sz w:val="24"/>
                <w:szCs w:val="24"/>
                <w:lang w:eastAsia="ru-RU"/>
              </w:rPr>
              <w:t>CurrentControlSet</w:t>
            </w:r>
            <w:proofErr w:type="spellEnd"/>
            <w:r w:rsidRPr="001A3541">
              <w:rPr>
                <w:rFonts w:ascii="Times New Roman" w:hAnsi="Times New Roman" w:eastAsia="Times New Roman" w:cs="Times New Roman"/>
                <w:sz w:val="24"/>
                <w:szCs w:val="24"/>
                <w:lang w:eastAsia="ru-RU"/>
              </w:rPr>
              <w:t>\</w:t>
            </w:r>
            <w:proofErr w:type="spellStart"/>
            <w:r w:rsidRPr="001A3541">
              <w:rPr>
                <w:rFonts w:ascii="Times New Roman" w:hAnsi="Times New Roman" w:eastAsia="Times New Roman" w:cs="Times New Roman"/>
                <w:sz w:val="24"/>
                <w:szCs w:val="24"/>
                <w:lang w:eastAsia="ru-RU"/>
              </w:rPr>
              <w:t>Hardware</w:t>
            </w:r>
            <w:proofErr w:type="spellEnd"/>
            <w:r w:rsidRPr="001A3541">
              <w:rPr>
                <w:rFonts w:ascii="Times New Roman" w:hAnsi="Times New Roman" w:eastAsia="Times New Roman" w:cs="Times New Roman"/>
                <w:sz w:val="24"/>
                <w:szCs w:val="24"/>
                <w:lang w:eastAsia="ru-RU"/>
              </w:rPr>
              <w:t xml:space="preserve"> </w:t>
            </w:r>
            <w:proofErr w:type="spellStart"/>
            <w:r w:rsidRPr="001A3541">
              <w:rPr>
                <w:rFonts w:ascii="Times New Roman" w:hAnsi="Times New Roman" w:eastAsia="Times New Roman" w:cs="Times New Roman"/>
                <w:sz w:val="24"/>
                <w:szCs w:val="24"/>
                <w:lang w:eastAsia="ru-RU"/>
              </w:rPr>
              <w:t>Profiles</w:t>
            </w:r>
            <w:proofErr w:type="spellEnd"/>
            <w:r w:rsidRPr="001A3541">
              <w:rPr>
                <w:rFonts w:ascii="Times New Roman" w:hAnsi="Times New Roman" w:eastAsia="Times New Roman" w:cs="Times New Roman"/>
                <w:sz w:val="24"/>
                <w:szCs w:val="24"/>
                <w:lang w:eastAsia="ru-RU"/>
              </w:rPr>
              <w:t xml:space="preserve">» и практически не используется при ручных изменениях. </w:t>
            </w:r>
          </w:p>
        </w:tc>
      </w:tr>
    </w:tbl>
    <w:p w:rsidRPr="001A3541" w:rsidR="001A3541" w:rsidP="001A3541" w:rsidRDefault="001A3541" w14:paraId="5D3AD97D" w14:textId="3F49FE86"/>
    <w:p w:rsidRPr="00C84437" w:rsidR="00C84437" w:rsidP="00C84437" w:rsidRDefault="00C84437" w14:paraId="26479C00" w14:textId="77777777"/>
    <w:sectPr w:rsidRPr="00C84437" w:rsidR="00C844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421"/>
    <w:multiLevelType w:val="hybridMultilevel"/>
    <w:tmpl w:val="E43C8F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1">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AA18FB"/>
    <w:multiLevelType w:val="hybridMultilevel"/>
    <w:tmpl w:val="22B266C0"/>
    <w:lvl w:ilvl="0" w:tplc="6322AFD6">
      <w:start w:val="1"/>
      <w:numFmt w:val="decimal"/>
      <w:lvlText w:val="%1."/>
      <w:lvlJc w:val="left"/>
      <w:pPr>
        <w:ind w:left="720" w:hanging="360"/>
      </w:pPr>
    </w:lvl>
    <w:lvl w:ilvl="1" w:tplc="409CF8EE">
      <w:start w:val="1"/>
      <w:numFmt w:val="lowerLetter"/>
      <w:lvlText w:val="%2."/>
      <w:lvlJc w:val="left"/>
      <w:pPr>
        <w:ind w:left="1440" w:hanging="360"/>
      </w:pPr>
    </w:lvl>
    <w:lvl w:ilvl="2" w:tplc="777A2924">
      <w:start w:val="1"/>
      <w:numFmt w:val="lowerRoman"/>
      <w:lvlText w:val="%3."/>
      <w:lvlJc w:val="right"/>
      <w:pPr>
        <w:ind w:left="2160" w:hanging="180"/>
      </w:pPr>
    </w:lvl>
    <w:lvl w:ilvl="3" w:tplc="B4663F9A">
      <w:start w:val="1"/>
      <w:numFmt w:val="decimal"/>
      <w:lvlText w:val="%4."/>
      <w:lvlJc w:val="left"/>
      <w:pPr>
        <w:ind w:left="2880" w:hanging="360"/>
      </w:pPr>
    </w:lvl>
    <w:lvl w:ilvl="4" w:tplc="81DA1E62">
      <w:start w:val="1"/>
      <w:numFmt w:val="lowerLetter"/>
      <w:lvlText w:val="%5."/>
      <w:lvlJc w:val="left"/>
      <w:pPr>
        <w:ind w:left="3600" w:hanging="360"/>
      </w:pPr>
    </w:lvl>
    <w:lvl w:ilvl="5" w:tplc="FD58C094">
      <w:start w:val="1"/>
      <w:numFmt w:val="lowerRoman"/>
      <w:lvlText w:val="%6."/>
      <w:lvlJc w:val="right"/>
      <w:pPr>
        <w:ind w:left="4320" w:hanging="180"/>
      </w:pPr>
    </w:lvl>
    <w:lvl w:ilvl="6" w:tplc="A70E6796">
      <w:start w:val="1"/>
      <w:numFmt w:val="decimal"/>
      <w:lvlText w:val="%7."/>
      <w:lvlJc w:val="left"/>
      <w:pPr>
        <w:ind w:left="5040" w:hanging="360"/>
      </w:pPr>
    </w:lvl>
    <w:lvl w:ilvl="7" w:tplc="4112AE7A">
      <w:start w:val="1"/>
      <w:numFmt w:val="lowerLetter"/>
      <w:lvlText w:val="%8."/>
      <w:lvlJc w:val="left"/>
      <w:pPr>
        <w:ind w:left="5760" w:hanging="360"/>
      </w:pPr>
    </w:lvl>
    <w:lvl w:ilvl="8" w:tplc="086692FA">
      <w:start w:val="1"/>
      <w:numFmt w:val="lowerRoman"/>
      <w:lvlText w:val="%9."/>
      <w:lvlJc w:val="right"/>
      <w:pPr>
        <w:ind w:left="6480" w:hanging="180"/>
      </w:pPr>
    </w:lvl>
  </w:abstractNum>
  <w:abstractNum w:abstractNumId="2" w15:restartNumberingAfterBreak="0">
    <w:nsid w:val="07230997"/>
    <w:multiLevelType w:val="hybridMultilevel"/>
    <w:tmpl w:val="FFFFFFFF"/>
    <w:lvl w:ilvl="0" w:tplc="3E28D174">
      <w:start w:val="1"/>
      <w:numFmt w:val="bullet"/>
      <w:lvlText w:val=""/>
      <w:lvlJc w:val="left"/>
      <w:pPr>
        <w:ind w:left="720" w:hanging="360"/>
      </w:pPr>
      <w:rPr>
        <w:rFonts w:hint="default" w:ascii="Symbol" w:hAnsi="Symbol"/>
      </w:rPr>
    </w:lvl>
    <w:lvl w:ilvl="1" w:tplc="DC6E25C8">
      <w:start w:val="1"/>
      <w:numFmt w:val="bullet"/>
      <w:lvlText w:val="o"/>
      <w:lvlJc w:val="left"/>
      <w:pPr>
        <w:ind w:left="1440" w:hanging="360"/>
      </w:pPr>
      <w:rPr>
        <w:rFonts w:hint="default" w:ascii="Courier New" w:hAnsi="Courier New"/>
      </w:rPr>
    </w:lvl>
    <w:lvl w:ilvl="2" w:tplc="DF323954">
      <w:start w:val="1"/>
      <w:numFmt w:val="bullet"/>
      <w:lvlText w:val=""/>
      <w:lvlJc w:val="left"/>
      <w:pPr>
        <w:ind w:left="2160" w:hanging="360"/>
      </w:pPr>
      <w:rPr>
        <w:rFonts w:hint="default" w:ascii="Wingdings" w:hAnsi="Wingdings"/>
      </w:rPr>
    </w:lvl>
    <w:lvl w:ilvl="3" w:tplc="B008983C">
      <w:start w:val="1"/>
      <w:numFmt w:val="bullet"/>
      <w:lvlText w:val=""/>
      <w:lvlJc w:val="left"/>
      <w:pPr>
        <w:ind w:left="2880" w:hanging="360"/>
      </w:pPr>
      <w:rPr>
        <w:rFonts w:hint="default" w:ascii="Symbol" w:hAnsi="Symbol"/>
      </w:rPr>
    </w:lvl>
    <w:lvl w:ilvl="4" w:tplc="E2FA400E">
      <w:start w:val="1"/>
      <w:numFmt w:val="bullet"/>
      <w:lvlText w:val="o"/>
      <w:lvlJc w:val="left"/>
      <w:pPr>
        <w:ind w:left="3600" w:hanging="360"/>
      </w:pPr>
      <w:rPr>
        <w:rFonts w:hint="default" w:ascii="Courier New" w:hAnsi="Courier New"/>
      </w:rPr>
    </w:lvl>
    <w:lvl w:ilvl="5" w:tplc="B6DEE85C">
      <w:start w:val="1"/>
      <w:numFmt w:val="bullet"/>
      <w:lvlText w:val=""/>
      <w:lvlJc w:val="left"/>
      <w:pPr>
        <w:ind w:left="4320" w:hanging="360"/>
      </w:pPr>
      <w:rPr>
        <w:rFonts w:hint="default" w:ascii="Wingdings" w:hAnsi="Wingdings"/>
      </w:rPr>
    </w:lvl>
    <w:lvl w:ilvl="6" w:tplc="B9F683A2">
      <w:start w:val="1"/>
      <w:numFmt w:val="bullet"/>
      <w:lvlText w:val=""/>
      <w:lvlJc w:val="left"/>
      <w:pPr>
        <w:ind w:left="5040" w:hanging="360"/>
      </w:pPr>
      <w:rPr>
        <w:rFonts w:hint="default" w:ascii="Symbol" w:hAnsi="Symbol"/>
      </w:rPr>
    </w:lvl>
    <w:lvl w:ilvl="7" w:tplc="4608125E">
      <w:start w:val="1"/>
      <w:numFmt w:val="bullet"/>
      <w:lvlText w:val="o"/>
      <w:lvlJc w:val="left"/>
      <w:pPr>
        <w:ind w:left="5760" w:hanging="360"/>
      </w:pPr>
      <w:rPr>
        <w:rFonts w:hint="default" w:ascii="Courier New" w:hAnsi="Courier New"/>
      </w:rPr>
    </w:lvl>
    <w:lvl w:ilvl="8" w:tplc="FE548D44">
      <w:start w:val="1"/>
      <w:numFmt w:val="bullet"/>
      <w:lvlText w:val=""/>
      <w:lvlJc w:val="left"/>
      <w:pPr>
        <w:ind w:left="6480" w:hanging="360"/>
      </w:pPr>
      <w:rPr>
        <w:rFonts w:hint="default" w:ascii="Wingdings" w:hAnsi="Wingdings"/>
      </w:rPr>
    </w:lvl>
  </w:abstractNum>
  <w:abstractNum w:abstractNumId="3" w15:restartNumberingAfterBreak="0">
    <w:nsid w:val="08D7538E"/>
    <w:multiLevelType w:val="hybridMultilevel"/>
    <w:tmpl w:val="FFFFFFFF"/>
    <w:lvl w:ilvl="0" w:tplc="84D43B30">
      <w:start w:val="1"/>
      <w:numFmt w:val="decimal"/>
      <w:lvlText w:val="%1."/>
      <w:lvlJc w:val="left"/>
      <w:pPr>
        <w:ind w:left="720" w:hanging="360"/>
      </w:pPr>
    </w:lvl>
    <w:lvl w:ilvl="1" w:tplc="0B10CDEA">
      <w:start w:val="1"/>
      <w:numFmt w:val="lowerLetter"/>
      <w:lvlText w:val="%2."/>
      <w:lvlJc w:val="left"/>
      <w:pPr>
        <w:ind w:left="1440" w:hanging="360"/>
      </w:pPr>
    </w:lvl>
    <w:lvl w:ilvl="2" w:tplc="31306FBC">
      <w:start w:val="1"/>
      <w:numFmt w:val="lowerRoman"/>
      <w:lvlText w:val="%3."/>
      <w:lvlJc w:val="right"/>
      <w:pPr>
        <w:ind w:left="2160" w:hanging="180"/>
      </w:pPr>
    </w:lvl>
    <w:lvl w:ilvl="3" w:tplc="F69AF706">
      <w:start w:val="1"/>
      <w:numFmt w:val="decimal"/>
      <w:lvlText w:val="%4."/>
      <w:lvlJc w:val="left"/>
      <w:pPr>
        <w:ind w:left="2880" w:hanging="360"/>
      </w:pPr>
    </w:lvl>
    <w:lvl w:ilvl="4" w:tplc="282A193C">
      <w:start w:val="1"/>
      <w:numFmt w:val="lowerLetter"/>
      <w:lvlText w:val="%5."/>
      <w:lvlJc w:val="left"/>
      <w:pPr>
        <w:ind w:left="3600" w:hanging="360"/>
      </w:pPr>
    </w:lvl>
    <w:lvl w:ilvl="5" w:tplc="97A4FA84">
      <w:start w:val="1"/>
      <w:numFmt w:val="lowerRoman"/>
      <w:lvlText w:val="%6."/>
      <w:lvlJc w:val="right"/>
      <w:pPr>
        <w:ind w:left="4320" w:hanging="180"/>
      </w:pPr>
    </w:lvl>
    <w:lvl w:ilvl="6" w:tplc="4322E006">
      <w:start w:val="1"/>
      <w:numFmt w:val="decimal"/>
      <w:lvlText w:val="%7."/>
      <w:lvlJc w:val="left"/>
      <w:pPr>
        <w:ind w:left="5040" w:hanging="360"/>
      </w:pPr>
    </w:lvl>
    <w:lvl w:ilvl="7" w:tplc="DCE03248">
      <w:start w:val="1"/>
      <w:numFmt w:val="lowerLetter"/>
      <w:lvlText w:val="%8."/>
      <w:lvlJc w:val="left"/>
      <w:pPr>
        <w:ind w:left="5760" w:hanging="360"/>
      </w:pPr>
    </w:lvl>
    <w:lvl w:ilvl="8" w:tplc="84C2AB9A">
      <w:start w:val="1"/>
      <w:numFmt w:val="lowerRoman"/>
      <w:lvlText w:val="%9."/>
      <w:lvlJc w:val="right"/>
      <w:pPr>
        <w:ind w:left="6480" w:hanging="180"/>
      </w:pPr>
    </w:lvl>
  </w:abstractNum>
  <w:abstractNum w:abstractNumId="4" w15:restartNumberingAfterBreak="0">
    <w:nsid w:val="0EF502CA"/>
    <w:multiLevelType w:val="hybridMultilevel"/>
    <w:tmpl w:val="85BC11C2"/>
    <w:lvl w:ilvl="0" w:tplc="04190011">
      <w:start w:val="1"/>
      <w:numFmt w:val="decimal"/>
      <w:lvlText w:val="%1)"/>
      <w:lvlJc w:val="left"/>
      <w:pPr>
        <w:tabs>
          <w:tab w:val="num" w:pos="720"/>
        </w:tabs>
        <w:ind w:left="720" w:hanging="360"/>
      </w:pPr>
      <w:rPr>
        <w:rFonts w:hint="default"/>
        <w:sz w:val="20"/>
      </w:rPr>
    </w:lvl>
    <w:lvl w:ilvl="1" w:tplc="653E5DEA" w:tentative="1">
      <w:start w:val="1"/>
      <w:numFmt w:val="bullet"/>
      <w:lvlText w:val="o"/>
      <w:lvlJc w:val="left"/>
      <w:pPr>
        <w:tabs>
          <w:tab w:val="num" w:pos="1440"/>
        </w:tabs>
        <w:ind w:left="1440" w:hanging="360"/>
      </w:pPr>
      <w:rPr>
        <w:rFonts w:hint="default" w:ascii="Courier New" w:hAnsi="Courier New"/>
        <w:sz w:val="20"/>
      </w:rPr>
    </w:lvl>
    <w:lvl w:ilvl="2" w:tplc="6A801962" w:tentative="1">
      <w:start w:val="1"/>
      <w:numFmt w:val="bullet"/>
      <w:lvlText w:val=""/>
      <w:lvlJc w:val="left"/>
      <w:pPr>
        <w:tabs>
          <w:tab w:val="num" w:pos="2160"/>
        </w:tabs>
        <w:ind w:left="2160" w:hanging="360"/>
      </w:pPr>
      <w:rPr>
        <w:rFonts w:hint="default" w:ascii="Wingdings" w:hAnsi="Wingdings"/>
        <w:sz w:val="20"/>
      </w:rPr>
    </w:lvl>
    <w:lvl w:ilvl="3" w:tplc="4D86A5FC" w:tentative="1">
      <w:start w:val="1"/>
      <w:numFmt w:val="bullet"/>
      <w:lvlText w:val=""/>
      <w:lvlJc w:val="left"/>
      <w:pPr>
        <w:tabs>
          <w:tab w:val="num" w:pos="2880"/>
        </w:tabs>
        <w:ind w:left="2880" w:hanging="360"/>
      </w:pPr>
      <w:rPr>
        <w:rFonts w:hint="default" w:ascii="Wingdings" w:hAnsi="Wingdings"/>
        <w:sz w:val="20"/>
      </w:rPr>
    </w:lvl>
    <w:lvl w:ilvl="4" w:tplc="4AB8F318" w:tentative="1">
      <w:start w:val="1"/>
      <w:numFmt w:val="bullet"/>
      <w:lvlText w:val=""/>
      <w:lvlJc w:val="left"/>
      <w:pPr>
        <w:tabs>
          <w:tab w:val="num" w:pos="3600"/>
        </w:tabs>
        <w:ind w:left="3600" w:hanging="360"/>
      </w:pPr>
      <w:rPr>
        <w:rFonts w:hint="default" w:ascii="Wingdings" w:hAnsi="Wingdings"/>
        <w:sz w:val="20"/>
      </w:rPr>
    </w:lvl>
    <w:lvl w:ilvl="5" w:tplc="79949664" w:tentative="1">
      <w:start w:val="1"/>
      <w:numFmt w:val="bullet"/>
      <w:lvlText w:val=""/>
      <w:lvlJc w:val="left"/>
      <w:pPr>
        <w:tabs>
          <w:tab w:val="num" w:pos="4320"/>
        </w:tabs>
        <w:ind w:left="4320" w:hanging="360"/>
      </w:pPr>
      <w:rPr>
        <w:rFonts w:hint="default" w:ascii="Wingdings" w:hAnsi="Wingdings"/>
        <w:sz w:val="20"/>
      </w:rPr>
    </w:lvl>
    <w:lvl w:ilvl="6" w:tplc="E0002274" w:tentative="1">
      <w:start w:val="1"/>
      <w:numFmt w:val="bullet"/>
      <w:lvlText w:val=""/>
      <w:lvlJc w:val="left"/>
      <w:pPr>
        <w:tabs>
          <w:tab w:val="num" w:pos="5040"/>
        </w:tabs>
        <w:ind w:left="5040" w:hanging="360"/>
      </w:pPr>
      <w:rPr>
        <w:rFonts w:hint="default" w:ascii="Wingdings" w:hAnsi="Wingdings"/>
        <w:sz w:val="20"/>
      </w:rPr>
    </w:lvl>
    <w:lvl w:ilvl="7" w:tplc="3E941AF8" w:tentative="1">
      <w:start w:val="1"/>
      <w:numFmt w:val="bullet"/>
      <w:lvlText w:val=""/>
      <w:lvlJc w:val="left"/>
      <w:pPr>
        <w:tabs>
          <w:tab w:val="num" w:pos="5760"/>
        </w:tabs>
        <w:ind w:left="5760" w:hanging="360"/>
      </w:pPr>
      <w:rPr>
        <w:rFonts w:hint="default" w:ascii="Wingdings" w:hAnsi="Wingdings"/>
        <w:sz w:val="20"/>
      </w:rPr>
    </w:lvl>
    <w:lvl w:ilvl="8" w:tplc="FD0076E2"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42B79AA"/>
    <w:multiLevelType w:val="hybridMultilevel"/>
    <w:tmpl w:val="98928AC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15:restartNumberingAfterBreak="0">
    <w:nsid w:val="149544E0"/>
    <w:multiLevelType w:val="hybridMultilevel"/>
    <w:tmpl w:val="FFFFFFFF"/>
    <w:lvl w:ilvl="0" w:tplc="2D3A69AE">
      <w:start w:val="1"/>
      <w:numFmt w:val="decimal"/>
      <w:lvlText w:val="%1."/>
      <w:lvlJc w:val="left"/>
      <w:pPr>
        <w:ind w:left="720" w:hanging="360"/>
      </w:pPr>
    </w:lvl>
    <w:lvl w:ilvl="1" w:tplc="B50AF7E4">
      <w:start w:val="1"/>
      <w:numFmt w:val="lowerLetter"/>
      <w:lvlText w:val="%2."/>
      <w:lvlJc w:val="left"/>
      <w:pPr>
        <w:ind w:left="1440" w:hanging="360"/>
      </w:pPr>
    </w:lvl>
    <w:lvl w:ilvl="2" w:tplc="7D7EC508">
      <w:start w:val="1"/>
      <w:numFmt w:val="lowerRoman"/>
      <w:lvlText w:val="%3."/>
      <w:lvlJc w:val="right"/>
      <w:pPr>
        <w:ind w:left="2160" w:hanging="180"/>
      </w:pPr>
    </w:lvl>
    <w:lvl w:ilvl="3" w:tplc="74C87A7C">
      <w:start w:val="1"/>
      <w:numFmt w:val="decimal"/>
      <w:lvlText w:val="%4."/>
      <w:lvlJc w:val="left"/>
      <w:pPr>
        <w:ind w:left="2880" w:hanging="360"/>
      </w:pPr>
    </w:lvl>
    <w:lvl w:ilvl="4" w:tplc="4978FE02">
      <w:start w:val="1"/>
      <w:numFmt w:val="lowerLetter"/>
      <w:lvlText w:val="%5."/>
      <w:lvlJc w:val="left"/>
      <w:pPr>
        <w:ind w:left="3600" w:hanging="360"/>
      </w:pPr>
    </w:lvl>
    <w:lvl w:ilvl="5" w:tplc="1A50D69A">
      <w:start w:val="1"/>
      <w:numFmt w:val="lowerRoman"/>
      <w:lvlText w:val="%6."/>
      <w:lvlJc w:val="right"/>
      <w:pPr>
        <w:ind w:left="4320" w:hanging="180"/>
      </w:pPr>
    </w:lvl>
    <w:lvl w:ilvl="6" w:tplc="8DE04D7E">
      <w:start w:val="1"/>
      <w:numFmt w:val="decimal"/>
      <w:lvlText w:val="%7."/>
      <w:lvlJc w:val="left"/>
      <w:pPr>
        <w:ind w:left="5040" w:hanging="360"/>
      </w:pPr>
    </w:lvl>
    <w:lvl w:ilvl="7" w:tplc="470CF64C">
      <w:start w:val="1"/>
      <w:numFmt w:val="lowerLetter"/>
      <w:lvlText w:val="%8."/>
      <w:lvlJc w:val="left"/>
      <w:pPr>
        <w:ind w:left="5760" w:hanging="360"/>
      </w:pPr>
    </w:lvl>
    <w:lvl w:ilvl="8" w:tplc="58F629F8">
      <w:start w:val="1"/>
      <w:numFmt w:val="lowerRoman"/>
      <w:lvlText w:val="%9."/>
      <w:lvlJc w:val="right"/>
      <w:pPr>
        <w:ind w:left="6480" w:hanging="180"/>
      </w:pPr>
    </w:lvl>
  </w:abstractNum>
  <w:abstractNum w:abstractNumId="7" w15:restartNumberingAfterBreak="0">
    <w:nsid w:val="1D7012A0"/>
    <w:multiLevelType w:val="hybridMultilevel"/>
    <w:tmpl w:val="7ABAC3CE"/>
    <w:lvl w:ilvl="0" w:tplc="62BACE92">
      <w:start w:val="1"/>
      <w:numFmt w:val="decimal"/>
      <w:lvlText w:val="%1."/>
      <w:lvlJc w:val="left"/>
      <w:pPr>
        <w:ind w:left="720" w:hanging="360"/>
      </w:pPr>
    </w:lvl>
    <w:lvl w:ilvl="1" w:tplc="593A7550">
      <w:start w:val="1"/>
      <w:numFmt w:val="lowerLetter"/>
      <w:lvlText w:val="%2."/>
      <w:lvlJc w:val="left"/>
      <w:pPr>
        <w:ind w:left="1440" w:hanging="360"/>
      </w:pPr>
    </w:lvl>
    <w:lvl w:ilvl="2" w:tplc="0EDC5892">
      <w:start w:val="1"/>
      <w:numFmt w:val="lowerRoman"/>
      <w:lvlText w:val="%3."/>
      <w:lvlJc w:val="right"/>
      <w:pPr>
        <w:ind w:left="2160" w:hanging="180"/>
      </w:pPr>
    </w:lvl>
    <w:lvl w:ilvl="3" w:tplc="4E1E6752">
      <w:start w:val="1"/>
      <w:numFmt w:val="decimal"/>
      <w:lvlText w:val="%4."/>
      <w:lvlJc w:val="left"/>
      <w:pPr>
        <w:ind w:left="2880" w:hanging="360"/>
      </w:pPr>
    </w:lvl>
    <w:lvl w:ilvl="4" w:tplc="27540DFE">
      <w:start w:val="1"/>
      <w:numFmt w:val="lowerLetter"/>
      <w:lvlText w:val="%5."/>
      <w:lvlJc w:val="left"/>
      <w:pPr>
        <w:ind w:left="3600" w:hanging="360"/>
      </w:pPr>
    </w:lvl>
    <w:lvl w:ilvl="5" w:tplc="03F634C2">
      <w:start w:val="1"/>
      <w:numFmt w:val="lowerRoman"/>
      <w:lvlText w:val="%6."/>
      <w:lvlJc w:val="right"/>
      <w:pPr>
        <w:ind w:left="4320" w:hanging="180"/>
      </w:pPr>
    </w:lvl>
    <w:lvl w:ilvl="6" w:tplc="3D9E43A2">
      <w:start w:val="1"/>
      <w:numFmt w:val="decimal"/>
      <w:lvlText w:val="%7."/>
      <w:lvlJc w:val="left"/>
      <w:pPr>
        <w:ind w:left="5040" w:hanging="360"/>
      </w:pPr>
    </w:lvl>
    <w:lvl w:ilvl="7" w:tplc="129A159A">
      <w:start w:val="1"/>
      <w:numFmt w:val="lowerLetter"/>
      <w:lvlText w:val="%8."/>
      <w:lvlJc w:val="left"/>
      <w:pPr>
        <w:ind w:left="5760" w:hanging="360"/>
      </w:pPr>
    </w:lvl>
    <w:lvl w:ilvl="8" w:tplc="384648D0">
      <w:start w:val="1"/>
      <w:numFmt w:val="lowerRoman"/>
      <w:lvlText w:val="%9."/>
      <w:lvlJc w:val="right"/>
      <w:pPr>
        <w:ind w:left="6480" w:hanging="180"/>
      </w:pPr>
    </w:lvl>
  </w:abstractNum>
  <w:abstractNum w:abstractNumId="8" w15:restartNumberingAfterBreak="0">
    <w:nsid w:val="1DC419AC"/>
    <w:multiLevelType w:val="multilevel"/>
    <w:tmpl w:val="1ACC4B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251358A"/>
    <w:multiLevelType w:val="hybridMultilevel"/>
    <w:tmpl w:val="7B1C46D0"/>
    <w:lvl w:ilvl="0" w:tplc="C340F6B2">
      <w:start w:val="1"/>
      <w:numFmt w:val="decimal"/>
      <w:lvlText w:val="%1."/>
      <w:lvlJc w:val="left"/>
      <w:pPr>
        <w:tabs>
          <w:tab w:val="num" w:pos="720"/>
        </w:tabs>
        <w:ind w:left="720" w:hanging="360"/>
      </w:pPr>
      <w:rPr>
        <w:rFonts w:hint="default"/>
        <w:sz w:val="20"/>
      </w:rPr>
    </w:lvl>
    <w:lvl w:ilvl="1" w:tplc="A3A21F36">
      <w:start w:val="1"/>
      <w:numFmt w:val="bullet"/>
      <w:lvlText w:val="o"/>
      <w:lvlJc w:val="left"/>
      <w:pPr>
        <w:tabs>
          <w:tab w:val="num" w:pos="1440"/>
        </w:tabs>
        <w:ind w:left="1440" w:hanging="360"/>
      </w:pPr>
      <w:rPr>
        <w:rFonts w:hint="default" w:ascii="Courier New" w:hAnsi="Courier New"/>
        <w:sz w:val="20"/>
      </w:rPr>
    </w:lvl>
    <w:lvl w:ilvl="2" w:tplc="ABF0B0D8" w:tentative="1">
      <w:start w:val="1"/>
      <w:numFmt w:val="bullet"/>
      <w:lvlText w:val=""/>
      <w:lvlJc w:val="left"/>
      <w:pPr>
        <w:tabs>
          <w:tab w:val="num" w:pos="2160"/>
        </w:tabs>
        <w:ind w:left="2160" w:hanging="360"/>
      </w:pPr>
      <w:rPr>
        <w:rFonts w:hint="default" w:ascii="Wingdings" w:hAnsi="Wingdings"/>
        <w:sz w:val="20"/>
      </w:rPr>
    </w:lvl>
    <w:lvl w:ilvl="3" w:tplc="D9926BDE" w:tentative="1">
      <w:start w:val="1"/>
      <w:numFmt w:val="bullet"/>
      <w:lvlText w:val=""/>
      <w:lvlJc w:val="left"/>
      <w:pPr>
        <w:tabs>
          <w:tab w:val="num" w:pos="2880"/>
        </w:tabs>
        <w:ind w:left="2880" w:hanging="360"/>
      </w:pPr>
      <w:rPr>
        <w:rFonts w:hint="default" w:ascii="Wingdings" w:hAnsi="Wingdings"/>
        <w:sz w:val="20"/>
      </w:rPr>
    </w:lvl>
    <w:lvl w:ilvl="4" w:tplc="96024A7C" w:tentative="1">
      <w:start w:val="1"/>
      <w:numFmt w:val="bullet"/>
      <w:lvlText w:val=""/>
      <w:lvlJc w:val="left"/>
      <w:pPr>
        <w:tabs>
          <w:tab w:val="num" w:pos="3600"/>
        </w:tabs>
        <w:ind w:left="3600" w:hanging="360"/>
      </w:pPr>
      <w:rPr>
        <w:rFonts w:hint="default" w:ascii="Wingdings" w:hAnsi="Wingdings"/>
        <w:sz w:val="20"/>
      </w:rPr>
    </w:lvl>
    <w:lvl w:ilvl="5" w:tplc="EEA8525E" w:tentative="1">
      <w:start w:val="1"/>
      <w:numFmt w:val="bullet"/>
      <w:lvlText w:val=""/>
      <w:lvlJc w:val="left"/>
      <w:pPr>
        <w:tabs>
          <w:tab w:val="num" w:pos="4320"/>
        </w:tabs>
        <w:ind w:left="4320" w:hanging="360"/>
      </w:pPr>
      <w:rPr>
        <w:rFonts w:hint="default" w:ascii="Wingdings" w:hAnsi="Wingdings"/>
        <w:sz w:val="20"/>
      </w:rPr>
    </w:lvl>
    <w:lvl w:ilvl="6" w:tplc="4942B98C" w:tentative="1">
      <w:start w:val="1"/>
      <w:numFmt w:val="bullet"/>
      <w:lvlText w:val=""/>
      <w:lvlJc w:val="left"/>
      <w:pPr>
        <w:tabs>
          <w:tab w:val="num" w:pos="5040"/>
        </w:tabs>
        <w:ind w:left="5040" w:hanging="360"/>
      </w:pPr>
      <w:rPr>
        <w:rFonts w:hint="default" w:ascii="Wingdings" w:hAnsi="Wingdings"/>
        <w:sz w:val="20"/>
      </w:rPr>
    </w:lvl>
    <w:lvl w:ilvl="7" w:tplc="B23638F4" w:tentative="1">
      <w:start w:val="1"/>
      <w:numFmt w:val="bullet"/>
      <w:lvlText w:val=""/>
      <w:lvlJc w:val="left"/>
      <w:pPr>
        <w:tabs>
          <w:tab w:val="num" w:pos="5760"/>
        </w:tabs>
        <w:ind w:left="5760" w:hanging="360"/>
      </w:pPr>
      <w:rPr>
        <w:rFonts w:hint="default" w:ascii="Wingdings" w:hAnsi="Wingdings"/>
        <w:sz w:val="20"/>
      </w:rPr>
    </w:lvl>
    <w:lvl w:ilvl="8" w:tplc="79589F40"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DE72592"/>
    <w:multiLevelType w:val="hybridMultilevel"/>
    <w:tmpl w:val="FFFFFFFF"/>
    <w:lvl w:ilvl="0" w:tplc="1E225DDA">
      <w:start w:val="1"/>
      <w:numFmt w:val="decimal"/>
      <w:lvlText w:val="%1."/>
      <w:lvlJc w:val="left"/>
      <w:pPr>
        <w:ind w:left="720" w:hanging="360"/>
      </w:pPr>
    </w:lvl>
    <w:lvl w:ilvl="1" w:tplc="FE9EBC8A">
      <w:start w:val="1"/>
      <w:numFmt w:val="lowerLetter"/>
      <w:lvlText w:val="%2."/>
      <w:lvlJc w:val="left"/>
      <w:pPr>
        <w:ind w:left="1440" w:hanging="360"/>
      </w:pPr>
    </w:lvl>
    <w:lvl w:ilvl="2" w:tplc="A44697B0">
      <w:start w:val="1"/>
      <w:numFmt w:val="lowerRoman"/>
      <w:lvlText w:val="%3."/>
      <w:lvlJc w:val="right"/>
      <w:pPr>
        <w:ind w:left="2160" w:hanging="180"/>
      </w:pPr>
    </w:lvl>
    <w:lvl w:ilvl="3" w:tplc="C584E564">
      <w:start w:val="1"/>
      <w:numFmt w:val="decimal"/>
      <w:lvlText w:val="%4."/>
      <w:lvlJc w:val="left"/>
      <w:pPr>
        <w:ind w:left="2880" w:hanging="360"/>
      </w:pPr>
    </w:lvl>
    <w:lvl w:ilvl="4" w:tplc="E864EF3A">
      <w:start w:val="1"/>
      <w:numFmt w:val="lowerLetter"/>
      <w:lvlText w:val="%5."/>
      <w:lvlJc w:val="left"/>
      <w:pPr>
        <w:ind w:left="3600" w:hanging="360"/>
      </w:pPr>
    </w:lvl>
    <w:lvl w:ilvl="5" w:tplc="1BB66162">
      <w:start w:val="1"/>
      <w:numFmt w:val="lowerRoman"/>
      <w:lvlText w:val="%6."/>
      <w:lvlJc w:val="right"/>
      <w:pPr>
        <w:ind w:left="4320" w:hanging="180"/>
      </w:pPr>
    </w:lvl>
    <w:lvl w:ilvl="6" w:tplc="744021A8">
      <w:start w:val="1"/>
      <w:numFmt w:val="decimal"/>
      <w:lvlText w:val="%7."/>
      <w:lvlJc w:val="left"/>
      <w:pPr>
        <w:ind w:left="5040" w:hanging="360"/>
      </w:pPr>
    </w:lvl>
    <w:lvl w:ilvl="7" w:tplc="96C20454">
      <w:start w:val="1"/>
      <w:numFmt w:val="lowerLetter"/>
      <w:lvlText w:val="%8."/>
      <w:lvlJc w:val="left"/>
      <w:pPr>
        <w:ind w:left="5760" w:hanging="360"/>
      </w:pPr>
    </w:lvl>
    <w:lvl w:ilvl="8" w:tplc="88B035A0">
      <w:start w:val="1"/>
      <w:numFmt w:val="lowerRoman"/>
      <w:lvlText w:val="%9."/>
      <w:lvlJc w:val="right"/>
      <w:pPr>
        <w:ind w:left="6480" w:hanging="180"/>
      </w:pPr>
    </w:lvl>
  </w:abstractNum>
  <w:abstractNum w:abstractNumId="11" w15:restartNumberingAfterBreak="0">
    <w:nsid w:val="2F5A45A9"/>
    <w:multiLevelType w:val="hybridMultilevel"/>
    <w:tmpl w:val="FFFFFFFF"/>
    <w:lvl w:ilvl="0" w:tplc="6A7693DC">
      <w:start w:val="1"/>
      <w:numFmt w:val="bullet"/>
      <w:lvlText w:val=""/>
      <w:lvlJc w:val="left"/>
      <w:pPr>
        <w:ind w:left="720" w:hanging="360"/>
      </w:pPr>
      <w:rPr>
        <w:rFonts w:hint="default" w:ascii="Symbol" w:hAnsi="Symbol"/>
      </w:rPr>
    </w:lvl>
    <w:lvl w:ilvl="1" w:tplc="07FA6E38">
      <w:start w:val="1"/>
      <w:numFmt w:val="bullet"/>
      <w:lvlText w:val="o"/>
      <w:lvlJc w:val="left"/>
      <w:pPr>
        <w:ind w:left="1440" w:hanging="360"/>
      </w:pPr>
      <w:rPr>
        <w:rFonts w:hint="default" w:ascii="Courier New" w:hAnsi="Courier New"/>
      </w:rPr>
    </w:lvl>
    <w:lvl w:ilvl="2" w:tplc="DAF45A1C">
      <w:start w:val="1"/>
      <w:numFmt w:val="bullet"/>
      <w:lvlText w:val=""/>
      <w:lvlJc w:val="left"/>
      <w:pPr>
        <w:ind w:left="2160" w:hanging="360"/>
      </w:pPr>
      <w:rPr>
        <w:rFonts w:hint="default" w:ascii="Wingdings" w:hAnsi="Wingdings"/>
      </w:rPr>
    </w:lvl>
    <w:lvl w:ilvl="3" w:tplc="78A4BAB6">
      <w:start w:val="1"/>
      <w:numFmt w:val="bullet"/>
      <w:lvlText w:val=""/>
      <w:lvlJc w:val="left"/>
      <w:pPr>
        <w:ind w:left="2880" w:hanging="360"/>
      </w:pPr>
      <w:rPr>
        <w:rFonts w:hint="default" w:ascii="Symbol" w:hAnsi="Symbol"/>
      </w:rPr>
    </w:lvl>
    <w:lvl w:ilvl="4" w:tplc="8616978E">
      <w:start w:val="1"/>
      <w:numFmt w:val="bullet"/>
      <w:lvlText w:val="o"/>
      <w:lvlJc w:val="left"/>
      <w:pPr>
        <w:ind w:left="3600" w:hanging="360"/>
      </w:pPr>
      <w:rPr>
        <w:rFonts w:hint="default" w:ascii="Courier New" w:hAnsi="Courier New"/>
      </w:rPr>
    </w:lvl>
    <w:lvl w:ilvl="5" w:tplc="BF6C40D6">
      <w:start w:val="1"/>
      <w:numFmt w:val="bullet"/>
      <w:lvlText w:val=""/>
      <w:lvlJc w:val="left"/>
      <w:pPr>
        <w:ind w:left="4320" w:hanging="360"/>
      </w:pPr>
      <w:rPr>
        <w:rFonts w:hint="default" w:ascii="Wingdings" w:hAnsi="Wingdings"/>
      </w:rPr>
    </w:lvl>
    <w:lvl w:ilvl="6" w:tplc="C644949E">
      <w:start w:val="1"/>
      <w:numFmt w:val="bullet"/>
      <w:lvlText w:val=""/>
      <w:lvlJc w:val="left"/>
      <w:pPr>
        <w:ind w:left="5040" w:hanging="360"/>
      </w:pPr>
      <w:rPr>
        <w:rFonts w:hint="default" w:ascii="Symbol" w:hAnsi="Symbol"/>
      </w:rPr>
    </w:lvl>
    <w:lvl w:ilvl="7" w:tplc="F246F3E8">
      <w:start w:val="1"/>
      <w:numFmt w:val="bullet"/>
      <w:lvlText w:val="o"/>
      <w:lvlJc w:val="left"/>
      <w:pPr>
        <w:ind w:left="5760" w:hanging="360"/>
      </w:pPr>
      <w:rPr>
        <w:rFonts w:hint="default" w:ascii="Courier New" w:hAnsi="Courier New"/>
      </w:rPr>
    </w:lvl>
    <w:lvl w:ilvl="8" w:tplc="AE34A520">
      <w:start w:val="1"/>
      <w:numFmt w:val="bullet"/>
      <w:lvlText w:val=""/>
      <w:lvlJc w:val="left"/>
      <w:pPr>
        <w:ind w:left="6480" w:hanging="360"/>
      </w:pPr>
      <w:rPr>
        <w:rFonts w:hint="default" w:ascii="Wingdings" w:hAnsi="Wingdings"/>
      </w:rPr>
    </w:lvl>
  </w:abstractNum>
  <w:abstractNum w:abstractNumId="12" w15:restartNumberingAfterBreak="0">
    <w:nsid w:val="31FD0396"/>
    <w:multiLevelType w:val="hybridMultilevel"/>
    <w:tmpl w:val="8D382B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4226C0"/>
    <w:multiLevelType w:val="hybridMultilevel"/>
    <w:tmpl w:val="FFFFFFFF"/>
    <w:lvl w:ilvl="0" w:tplc="C0701CE4">
      <w:start w:val="1"/>
      <w:numFmt w:val="bullet"/>
      <w:lvlText w:val=""/>
      <w:lvlJc w:val="left"/>
      <w:pPr>
        <w:ind w:left="720" w:hanging="360"/>
      </w:pPr>
      <w:rPr>
        <w:rFonts w:hint="default" w:ascii="Symbol" w:hAnsi="Symbol"/>
      </w:rPr>
    </w:lvl>
    <w:lvl w:ilvl="1" w:tplc="DDCC7EEA">
      <w:start w:val="1"/>
      <w:numFmt w:val="bullet"/>
      <w:lvlText w:val="o"/>
      <w:lvlJc w:val="left"/>
      <w:pPr>
        <w:ind w:left="1440" w:hanging="360"/>
      </w:pPr>
      <w:rPr>
        <w:rFonts w:hint="default" w:ascii="Courier New" w:hAnsi="Courier New"/>
      </w:rPr>
    </w:lvl>
    <w:lvl w:ilvl="2" w:tplc="6C6CF154">
      <w:start w:val="1"/>
      <w:numFmt w:val="bullet"/>
      <w:lvlText w:val=""/>
      <w:lvlJc w:val="left"/>
      <w:pPr>
        <w:ind w:left="2160" w:hanging="360"/>
      </w:pPr>
      <w:rPr>
        <w:rFonts w:hint="default" w:ascii="Wingdings" w:hAnsi="Wingdings"/>
      </w:rPr>
    </w:lvl>
    <w:lvl w:ilvl="3" w:tplc="B36832EC">
      <w:start w:val="1"/>
      <w:numFmt w:val="bullet"/>
      <w:lvlText w:val=""/>
      <w:lvlJc w:val="left"/>
      <w:pPr>
        <w:ind w:left="2880" w:hanging="360"/>
      </w:pPr>
      <w:rPr>
        <w:rFonts w:hint="default" w:ascii="Symbol" w:hAnsi="Symbol"/>
      </w:rPr>
    </w:lvl>
    <w:lvl w:ilvl="4" w:tplc="FE28DAF0">
      <w:start w:val="1"/>
      <w:numFmt w:val="bullet"/>
      <w:lvlText w:val="o"/>
      <w:lvlJc w:val="left"/>
      <w:pPr>
        <w:ind w:left="3600" w:hanging="360"/>
      </w:pPr>
      <w:rPr>
        <w:rFonts w:hint="default" w:ascii="Courier New" w:hAnsi="Courier New"/>
      </w:rPr>
    </w:lvl>
    <w:lvl w:ilvl="5" w:tplc="E1D8DE1A">
      <w:start w:val="1"/>
      <w:numFmt w:val="bullet"/>
      <w:lvlText w:val=""/>
      <w:lvlJc w:val="left"/>
      <w:pPr>
        <w:ind w:left="4320" w:hanging="360"/>
      </w:pPr>
      <w:rPr>
        <w:rFonts w:hint="default" w:ascii="Wingdings" w:hAnsi="Wingdings"/>
      </w:rPr>
    </w:lvl>
    <w:lvl w:ilvl="6" w:tplc="28A81862">
      <w:start w:val="1"/>
      <w:numFmt w:val="bullet"/>
      <w:lvlText w:val=""/>
      <w:lvlJc w:val="left"/>
      <w:pPr>
        <w:ind w:left="5040" w:hanging="360"/>
      </w:pPr>
      <w:rPr>
        <w:rFonts w:hint="default" w:ascii="Symbol" w:hAnsi="Symbol"/>
      </w:rPr>
    </w:lvl>
    <w:lvl w:ilvl="7" w:tplc="E36EA238">
      <w:start w:val="1"/>
      <w:numFmt w:val="bullet"/>
      <w:lvlText w:val="o"/>
      <w:lvlJc w:val="left"/>
      <w:pPr>
        <w:ind w:left="5760" w:hanging="360"/>
      </w:pPr>
      <w:rPr>
        <w:rFonts w:hint="default" w:ascii="Courier New" w:hAnsi="Courier New"/>
      </w:rPr>
    </w:lvl>
    <w:lvl w:ilvl="8" w:tplc="E7D45BA8">
      <w:start w:val="1"/>
      <w:numFmt w:val="bullet"/>
      <w:lvlText w:val=""/>
      <w:lvlJc w:val="left"/>
      <w:pPr>
        <w:ind w:left="6480" w:hanging="360"/>
      </w:pPr>
      <w:rPr>
        <w:rFonts w:hint="default" w:ascii="Wingdings" w:hAnsi="Wingdings"/>
      </w:rPr>
    </w:lvl>
  </w:abstractNum>
  <w:abstractNum w:abstractNumId="14" w15:restartNumberingAfterBreak="0">
    <w:nsid w:val="34A31A19"/>
    <w:multiLevelType w:val="hybridMultilevel"/>
    <w:tmpl w:val="FFFFFFFF"/>
    <w:lvl w:ilvl="0" w:tplc="CDBE95F6">
      <w:start w:val="1"/>
      <w:numFmt w:val="bullet"/>
      <w:lvlText w:val=""/>
      <w:lvlJc w:val="left"/>
      <w:pPr>
        <w:ind w:left="720" w:hanging="360"/>
      </w:pPr>
      <w:rPr>
        <w:rFonts w:hint="default" w:ascii="Symbol" w:hAnsi="Symbol"/>
      </w:rPr>
    </w:lvl>
    <w:lvl w:ilvl="1" w:tplc="7DA81E78">
      <w:start w:val="1"/>
      <w:numFmt w:val="bullet"/>
      <w:lvlText w:val="o"/>
      <w:lvlJc w:val="left"/>
      <w:pPr>
        <w:ind w:left="1440" w:hanging="360"/>
      </w:pPr>
      <w:rPr>
        <w:rFonts w:hint="default" w:ascii="Courier New" w:hAnsi="Courier New"/>
      </w:rPr>
    </w:lvl>
    <w:lvl w:ilvl="2" w:tplc="4886B5E2">
      <w:start w:val="1"/>
      <w:numFmt w:val="bullet"/>
      <w:lvlText w:val=""/>
      <w:lvlJc w:val="left"/>
      <w:pPr>
        <w:ind w:left="2160" w:hanging="360"/>
      </w:pPr>
      <w:rPr>
        <w:rFonts w:hint="default" w:ascii="Wingdings" w:hAnsi="Wingdings"/>
      </w:rPr>
    </w:lvl>
    <w:lvl w:ilvl="3" w:tplc="3F4498AC">
      <w:start w:val="1"/>
      <w:numFmt w:val="bullet"/>
      <w:lvlText w:val=""/>
      <w:lvlJc w:val="left"/>
      <w:pPr>
        <w:ind w:left="2880" w:hanging="360"/>
      </w:pPr>
      <w:rPr>
        <w:rFonts w:hint="default" w:ascii="Symbol" w:hAnsi="Symbol"/>
      </w:rPr>
    </w:lvl>
    <w:lvl w:ilvl="4" w:tplc="92A8A2C0">
      <w:start w:val="1"/>
      <w:numFmt w:val="bullet"/>
      <w:lvlText w:val="o"/>
      <w:lvlJc w:val="left"/>
      <w:pPr>
        <w:ind w:left="3600" w:hanging="360"/>
      </w:pPr>
      <w:rPr>
        <w:rFonts w:hint="default" w:ascii="Courier New" w:hAnsi="Courier New"/>
      </w:rPr>
    </w:lvl>
    <w:lvl w:ilvl="5" w:tplc="1E82B1FC">
      <w:start w:val="1"/>
      <w:numFmt w:val="bullet"/>
      <w:lvlText w:val=""/>
      <w:lvlJc w:val="left"/>
      <w:pPr>
        <w:ind w:left="4320" w:hanging="360"/>
      </w:pPr>
      <w:rPr>
        <w:rFonts w:hint="default" w:ascii="Wingdings" w:hAnsi="Wingdings"/>
      </w:rPr>
    </w:lvl>
    <w:lvl w:ilvl="6" w:tplc="A70E44D6">
      <w:start w:val="1"/>
      <w:numFmt w:val="bullet"/>
      <w:lvlText w:val=""/>
      <w:lvlJc w:val="left"/>
      <w:pPr>
        <w:ind w:left="5040" w:hanging="360"/>
      </w:pPr>
      <w:rPr>
        <w:rFonts w:hint="default" w:ascii="Symbol" w:hAnsi="Symbol"/>
      </w:rPr>
    </w:lvl>
    <w:lvl w:ilvl="7" w:tplc="40FEB056">
      <w:start w:val="1"/>
      <w:numFmt w:val="bullet"/>
      <w:lvlText w:val="o"/>
      <w:lvlJc w:val="left"/>
      <w:pPr>
        <w:ind w:left="5760" w:hanging="360"/>
      </w:pPr>
      <w:rPr>
        <w:rFonts w:hint="default" w:ascii="Courier New" w:hAnsi="Courier New"/>
      </w:rPr>
    </w:lvl>
    <w:lvl w:ilvl="8" w:tplc="738AFA18">
      <w:start w:val="1"/>
      <w:numFmt w:val="bullet"/>
      <w:lvlText w:val=""/>
      <w:lvlJc w:val="left"/>
      <w:pPr>
        <w:ind w:left="6480" w:hanging="360"/>
      </w:pPr>
      <w:rPr>
        <w:rFonts w:hint="default" w:ascii="Wingdings" w:hAnsi="Wingdings"/>
      </w:rPr>
    </w:lvl>
  </w:abstractNum>
  <w:abstractNum w:abstractNumId="15" w15:restartNumberingAfterBreak="0">
    <w:nsid w:val="379B0685"/>
    <w:multiLevelType w:val="hybridMultilevel"/>
    <w:tmpl w:val="76005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E452105"/>
    <w:multiLevelType w:val="hybridMultilevel"/>
    <w:tmpl w:val="4B7AF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582072"/>
    <w:multiLevelType w:val="hybridMultilevel"/>
    <w:tmpl w:val="E07C887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8" w15:restartNumberingAfterBreak="0">
    <w:nsid w:val="4F7D4104"/>
    <w:multiLevelType w:val="hybridMultilevel"/>
    <w:tmpl w:val="EED2AEA0"/>
    <w:lvl w:ilvl="0" w:tplc="F16C3D9A">
      <w:start w:val="1"/>
      <w:numFmt w:val="bullet"/>
      <w:lvlText w:val=""/>
      <w:lvlJc w:val="left"/>
      <w:pPr>
        <w:tabs>
          <w:tab w:val="num" w:pos="720"/>
        </w:tabs>
        <w:ind w:left="720" w:hanging="360"/>
      </w:pPr>
      <w:rPr>
        <w:rFonts w:hint="default" w:ascii="Symbol" w:hAnsi="Symbol"/>
        <w:sz w:val="20"/>
      </w:rPr>
    </w:lvl>
    <w:lvl w:ilvl="1" w:tplc="99DE495C" w:tentative="1">
      <w:start w:val="1"/>
      <w:numFmt w:val="bullet"/>
      <w:lvlText w:val="o"/>
      <w:lvlJc w:val="left"/>
      <w:pPr>
        <w:tabs>
          <w:tab w:val="num" w:pos="1440"/>
        </w:tabs>
        <w:ind w:left="1440" w:hanging="360"/>
      </w:pPr>
      <w:rPr>
        <w:rFonts w:hint="default" w:ascii="Courier New" w:hAnsi="Courier New"/>
        <w:sz w:val="20"/>
      </w:rPr>
    </w:lvl>
    <w:lvl w:ilvl="2" w:tplc="B240E818" w:tentative="1">
      <w:start w:val="1"/>
      <w:numFmt w:val="bullet"/>
      <w:lvlText w:val=""/>
      <w:lvlJc w:val="left"/>
      <w:pPr>
        <w:tabs>
          <w:tab w:val="num" w:pos="2160"/>
        </w:tabs>
        <w:ind w:left="2160" w:hanging="360"/>
      </w:pPr>
      <w:rPr>
        <w:rFonts w:hint="default" w:ascii="Wingdings" w:hAnsi="Wingdings"/>
        <w:sz w:val="20"/>
      </w:rPr>
    </w:lvl>
    <w:lvl w:ilvl="3" w:tplc="7C8C6BD6" w:tentative="1">
      <w:start w:val="1"/>
      <w:numFmt w:val="bullet"/>
      <w:lvlText w:val=""/>
      <w:lvlJc w:val="left"/>
      <w:pPr>
        <w:tabs>
          <w:tab w:val="num" w:pos="2880"/>
        </w:tabs>
        <w:ind w:left="2880" w:hanging="360"/>
      </w:pPr>
      <w:rPr>
        <w:rFonts w:hint="default" w:ascii="Wingdings" w:hAnsi="Wingdings"/>
        <w:sz w:val="20"/>
      </w:rPr>
    </w:lvl>
    <w:lvl w:ilvl="4" w:tplc="56AEEC2C" w:tentative="1">
      <w:start w:val="1"/>
      <w:numFmt w:val="bullet"/>
      <w:lvlText w:val=""/>
      <w:lvlJc w:val="left"/>
      <w:pPr>
        <w:tabs>
          <w:tab w:val="num" w:pos="3600"/>
        </w:tabs>
        <w:ind w:left="3600" w:hanging="360"/>
      </w:pPr>
      <w:rPr>
        <w:rFonts w:hint="default" w:ascii="Wingdings" w:hAnsi="Wingdings"/>
        <w:sz w:val="20"/>
      </w:rPr>
    </w:lvl>
    <w:lvl w:ilvl="5" w:tplc="F94A0F9A" w:tentative="1">
      <w:start w:val="1"/>
      <w:numFmt w:val="bullet"/>
      <w:lvlText w:val=""/>
      <w:lvlJc w:val="left"/>
      <w:pPr>
        <w:tabs>
          <w:tab w:val="num" w:pos="4320"/>
        </w:tabs>
        <w:ind w:left="4320" w:hanging="360"/>
      </w:pPr>
      <w:rPr>
        <w:rFonts w:hint="default" w:ascii="Wingdings" w:hAnsi="Wingdings"/>
        <w:sz w:val="20"/>
      </w:rPr>
    </w:lvl>
    <w:lvl w:ilvl="6" w:tplc="CA780A6E" w:tentative="1">
      <w:start w:val="1"/>
      <w:numFmt w:val="bullet"/>
      <w:lvlText w:val=""/>
      <w:lvlJc w:val="left"/>
      <w:pPr>
        <w:tabs>
          <w:tab w:val="num" w:pos="5040"/>
        </w:tabs>
        <w:ind w:left="5040" w:hanging="360"/>
      </w:pPr>
      <w:rPr>
        <w:rFonts w:hint="default" w:ascii="Wingdings" w:hAnsi="Wingdings"/>
        <w:sz w:val="20"/>
      </w:rPr>
    </w:lvl>
    <w:lvl w:ilvl="7" w:tplc="6204A2DE" w:tentative="1">
      <w:start w:val="1"/>
      <w:numFmt w:val="bullet"/>
      <w:lvlText w:val=""/>
      <w:lvlJc w:val="left"/>
      <w:pPr>
        <w:tabs>
          <w:tab w:val="num" w:pos="5760"/>
        </w:tabs>
        <w:ind w:left="5760" w:hanging="360"/>
      </w:pPr>
      <w:rPr>
        <w:rFonts w:hint="default" w:ascii="Wingdings" w:hAnsi="Wingdings"/>
        <w:sz w:val="20"/>
      </w:rPr>
    </w:lvl>
    <w:lvl w:ilvl="8" w:tplc="9D508556"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2FB2972"/>
    <w:multiLevelType w:val="hybridMultilevel"/>
    <w:tmpl w:val="FFFFFFFF"/>
    <w:lvl w:ilvl="0" w:tplc="60CE407E">
      <w:start w:val="1"/>
      <w:numFmt w:val="bullet"/>
      <w:lvlText w:val=""/>
      <w:lvlJc w:val="left"/>
      <w:pPr>
        <w:ind w:left="720" w:hanging="360"/>
      </w:pPr>
      <w:rPr>
        <w:rFonts w:hint="default" w:ascii="Symbol" w:hAnsi="Symbol"/>
      </w:rPr>
    </w:lvl>
    <w:lvl w:ilvl="1" w:tplc="8D882B0A">
      <w:start w:val="1"/>
      <w:numFmt w:val="bullet"/>
      <w:lvlText w:val="o"/>
      <w:lvlJc w:val="left"/>
      <w:pPr>
        <w:ind w:left="1440" w:hanging="360"/>
      </w:pPr>
      <w:rPr>
        <w:rFonts w:hint="default" w:ascii="Courier New" w:hAnsi="Courier New"/>
      </w:rPr>
    </w:lvl>
    <w:lvl w:ilvl="2" w:tplc="76865A2E">
      <w:start w:val="1"/>
      <w:numFmt w:val="bullet"/>
      <w:lvlText w:val=""/>
      <w:lvlJc w:val="left"/>
      <w:pPr>
        <w:ind w:left="2160" w:hanging="360"/>
      </w:pPr>
      <w:rPr>
        <w:rFonts w:hint="default" w:ascii="Wingdings" w:hAnsi="Wingdings"/>
      </w:rPr>
    </w:lvl>
    <w:lvl w:ilvl="3" w:tplc="3238D6B8">
      <w:start w:val="1"/>
      <w:numFmt w:val="bullet"/>
      <w:lvlText w:val=""/>
      <w:lvlJc w:val="left"/>
      <w:pPr>
        <w:ind w:left="2880" w:hanging="360"/>
      </w:pPr>
      <w:rPr>
        <w:rFonts w:hint="default" w:ascii="Symbol" w:hAnsi="Symbol"/>
      </w:rPr>
    </w:lvl>
    <w:lvl w:ilvl="4" w:tplc="E954DEAC">
      <w:start w:val="1"/>
      <w:numFmt w:val="bullet"/>
      <w:lvlText w:val="o"/>
      <w:lvlJc w:val="left"/>
      <w:pPr>
        <w:ind w:left="3600" w:hanging="360"/>
      </w:pPr>
      <w:rPr>
        <w:rFonts w:hint="default" w:ascii="Courier New" w:hAnsi="Courier New"/>
      </w:rPr>
    </w:lvl>
    <w:lvl w:ilvl="5" w:tplc="EB8620FA">
      <w:start w:val="1"/>
      <w:numFmt w:val="bullet"/>
      <w:lvlText w:val=""/>
      <w:lvlJc w:val="left"/>
      <w:pPr>
        <w:ind w:left="4320" w:hanging="360"/>
      </w:pPr>
      <w:rPr>
        <w:rFonts w:hint="default" w:ascii="Wingdings" w:hAnsi="Wingdings"/>
      </w:rPr>
    </w:lvl>
    <w:lvl w:ilvl="6" w:tplc="63206086">
      <w:start w:val="1"/>
      <w:numFmt w:val="bullet"/>
      <w:lvlText w:val=""/>
      <w:lvlJc w:val="left"/>
      <w:pPr>
        <w:ind w:left="5040" w:hanging="360"/>
      </w:pPr>
      <w:rPr>
        <w:rFonts w:hint="default" w:ascii="Symbol" w:hAnsi="Symbol"/>
      </w:rPr>
    </w:lvl>
    <w:lvl w:ilvl="7" w:tplc="8A9CF2F2">
      <w:start w:val="1"/>
      <w:numFmt w:val="bullet"/>
      <w:lvlText w:val="o"/>
      <w:lvlJc w:val="left"/>
      <w:pPr>
        <w:ind w:left="5760" w:hanging="360"/>
      </w:pPr>
      <w:rPr>
        <w:rFonts w:hint="default" w:ascii="Courier New" w:hAnsi="Courier New"/>
      </w:rPr>
    </w:lvl>
    <w:lvl w:ilvl="8" w:tplc="C39253F4">
      <w:start w:val="1"/>
      <w:numFmt w:val="bullet"/>
      <w:lvlText w:val=""/>
      <w:lvlJc w:val="left"/>
      <w:pPr>
        <w:ind w:left="6480" w:hanging="360"/>
      </w:pPr>
      <w:rPr>
        <w:rFonts w:hint="default" w:ascii="Wingdings" w:hAnsi="Wingdings"/>
      </w:rPr>
    </w:lvl>
  </w:abstractNum>
  <w:abstractNum w:abstractNumId="20" w15:restartNumberingAfterBreak="0">
    <w:nsid w:val="55915A2D"/>
    <w:multiLevelType w:val="hybridMultilevel"/>
    <w:tmpl w:val="8D7C5D2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15:restartNumberingAfterBreak="0">
    <w:nsid w:val="596544A2"/>
    <w:multiLevelType w:val="hybridMultilevel"/>
    <w:tmpl w:val="FFFFFFFF"/>
    <w:lvl w:ilvl="0" w:tplc="664045AA">
      <w:start w:val="1"/>
      <w:numFmt w:val="bullet"/>
      <w:lvlText w:val=""/>
      <w:lvlJc w:val="left"/>
      <w:pPr>
        <w:ind w:left="720" w:hanging="360"/>
      </w:pPr>
      <w:rPr>
        <w:rFonts w:hint="default" w:ascii="Symbol" w:hAnsi="Symbol"/>
      </w:rPr>
    </w:lvl>
    <w:lvl w:ilvl="1" w:tplc="1B0610E4">
      <w:start w:val="1"/>
      <w:numFmt w:val="bullet"/>
      <w:lvlText w:val="o"/>
      <w:lvlJc w:val="left"/>
      <w:pPr>
        <w:ind w:left="1440" w:hanging="360"/>
      </w:pPr>
      <w:rPr>
        <w:rFonts w:hint="default" w:ascii="Courier New" w:hAnsi="Courier New"/>
      </w:rPr>
    </w:lvl>
    <w:lvl w:ilvl="2" w:tplc="784203EC">
      <w:start w:val="1"/>
      <w:numFmt w:val="bullet"/>
      <w:lvlText w:val=""/>
      <w:lvlJc w:val="left"/>
      <w:pPr>
        <w:ind w:left="2160" w:hanging="360"/>
      </w:pPr>
      <w:rPr>
        <w:rFonts w:hint="default" w:ascii="Wingdings" w:hAnsi="Wingdings"/>
      </w:rPr>
    </w:lvl>
    <w:lvl w:ilvl="3" w:tplc="AF664A68">
      <w:start w:val="1"/>
      <w:numFmt w:val="bullet"/>
      <w:lvlText w:val=""/>
      <w:lvlJc w:val="left"/>
      <w:pPr>
        <w:ind w:left="2880" w:hanging="360"/>
      </w:pPr>
      <w:rPr>
        <w:rFonts w:hint="default" w:ascii="Symbol" w:hAnsi="Symbol"/>
      </w:rPr>
    </w:lvl>
    <w:lvl w:ilvl="4" w:tplc="E6BC7738">
      <w:start w:val="1"/>
      <w:numFmt w:val="bullet"/>
      <w:lvlText w:val="o"/>
      <w:lvlJc w:val="left"/>
      <w:pPr>
        <w:ind w:left="3600" w:hanging="360"/>
      </w:pPr>
      <w:rPr>
        <w:rFonts w:hint="default" w:ascii="Courier New" w:hAnsi="Courier New"/>
      </w:rPr>
    </w:lvl>
    <w:lvl w:ilvl="5" w:tplc="36441C7C">
      <w:start w:val="1"/>
      <w:numFmt w:val="bullet"/>
      <w:lvlText w:val=""/>
      <w:lvlJc w:val="left"/>
      <w:pPr>
        <w:ind w:left="4320" w:hanging="360"/>
      </w:pPr>
      <w:rPr>
        <w:rFonts w:hint="default" w:ascii="Wingdings" w:hAnsi="Wingdings"/>
      </w:rPr>
    </w:lvl>
    <w:lvl w:ilvl="6" w:tplc="0FB6246A">
      <w:start w:val="1"/>
      <w:numFmt w:val="bullet"/>
      <w:lvlText w:val=""/>
      <w:lvlJc w:val="left"/>
      <w:pPr>
        <w:ind w:left="5040" w:hanging="360"/>
      </w:pPr>
      <w:rPr>
        <w:rFonts w:hint="default" w:ascii="Symbol" w:hAnsi="Symbol"/>
      </w:rPr>
    </w:lvl>
    <w:lvl w:ilvl="7" w:tplc="83D2A346">
      <w:start w:val="1"/>
      <w:numFmt w:val="bullet"/>
      <w:lvlText w:val="o"/>
      <w:lvlJc w:val="left"/>
      <w:pPr>
        <w:ind w:left="5760" w:hanging="360"/>
      </w:pPr>
      <w:rPr>
        <w:rFonts w:hint="default" w:ascii="Courier New" w:hAnsi="Courier New"/>
      </w:rPr>
    </w:lvl>
    <w:lvl w:ilvl="8" w:tplc="47C00874">
      <w:start w:val="1"/>
      <w:numFmt w:val="bullet"/>
      <w:lvlText w:val=""/>
      <w:lvlJc w:val="left"/>
      <w:pPr>
        <w:ind w:left="6480" w:hanging="360"/>
      </w:pPr>
      <w:rPr>
        <w:rFonts w:hint="default" w:ascii="Wingdings" w:hAnsi="Wingdings"/>
      </w:rPr>
    </w:lvl>
  </w:abstractNum>
  <w:abstractNum w:abstractNumId="22" w15:restartNumberingAfterBreak="0">
    <w:nsid w:val="59C93D16"/>
    <w:multiLevelType w:val="hybridMultilevel"/>
    <w:tmpl w:val="8D928D84"/>
    <w:lvl w:ilvl="0" w:tplc="979E142C">
      <w:start w:val="1"/>
      <w:numFmt w:val="decimal"/>
      <w:lvlText w:val="%1."/>
      <w:lvlJc w:val="left"/>
      <w:pPr>
        <w:tabs>
          <w:tab w:val="num" w:pos="720"/>
        </w:tabs>
        <w:ind w:left="720" w:hanging="360"/>
      </w:pPr>
    </w:lvl>
    <w:lvl w:ilvl="1" w:tplc="2CF2A57E" w:tentative="1">
      <w:start w:val="1"/>
      <w:numFmt w:val="decimal"/>
      <w:lvlText w:val="%2."/>
      <w:lvlJc w:val="left"/>
      <w:pPr>
        <w:tabs>
          <w:tab w:val="num" w:pos="1440"/>
        </w:tabs>
        <w:ind w:left="1440" w:hanging="360"/>
      </w:pPr>
    </w:lvl>
    <w:lvl w:ilvl="2" w:tplc="818AF316" w:tentative="1">
      <w:start w:val="1"/>
      <w:numFmt w:val="decimal"/>
      <w:lvlText w:val="%3."/>
      <w:lvlJc w:val="left"/>
      <w:pPr>
        <w:tabs>
          <w:tab w:val="num" w:pos="2160"/>
        </w:tabs>
        <w:ind w:left="2160" w:hanging="360"/>
      </w:pPr>
    </w:lvl>
    <w:lvl w:ilvl="3" w:tplc="28824DAE" w:tentative="1">
      <w:start w:val="1"/>
      <w:numFmt w:val="decimal"/>
      <w:lvlText w:val="%4."/>
      <w:lvlJc w:val="left"/>
      <w:pPr>
        <w:tabs>
          <w:tab w:val="num" w:pos="2880"/>
        </w:tabs>
        <w:ind w:left="2880" w:hanging="360"/>
      </w:pPr>
    </w:lvl>
    <w:lvl w:ilvl="4" w:tplc="94BC9C9A" w:tentative="1">
      <w:start w:val="1"/>
      <w:numFmt w:val="decimal"/>
      <w:lvlText w:val="%5."/>
      <w:lvlJc w:val="left"/>
      <w:pPr>
        <w:tabs>
          <w:tab w:val="num" w:pos="3600"/>
        </w:tabs>
        <w:ind w:left="3600" w:hanging="360"/>
      </w:pPr>
    </w:lvl>
    <w:lvl w:ilvl="5" w:tplc="5BF076B6" w:tentative="1">
      <w:start w:val="1"/>
      <w:numFmt w:val="decimal"/>
      <w:lvlText w:val="%6."/>
      <w:lvlJc w:val="left"/>
      <w:pPr>
        <w:tabs>
          <w:tab w:val="num" w:pos="4320"/>
        </w:tabs>
        <w:ind w:left="4320" w:hanging="360"/>
      </w:pPr>
    </w:lvl>
    <w:lvl w:ilvl="6" w:tplc="B98CB0C8" w:tentative="1">
      <w:start w:val="1"/>
      <w:numFmt w:val="decimal"/>
      <w:lvlText w:val="%7."/>
      <w:lvlJc w:val="left"/>
      <w:pPr>
        <w:tabs>
          <w:tab w:val="num" w:pos="5040"/>
        </w:tabs>
        <w:ind w:left="5040" w:hanging="360"/>
      </w:pPr>
    </w:lvl>
    <w:lvl w:ilvl="7" w:tplc="8EBEB728" w:tentative="1">
      <w:start w:val="1"/>
      <w:numFmt w:val="decimal"/>
      <w:lvlText w:val="%8."/>
      <w:lvlJc w:val="left"/>
      <w:pPr>
        <w:tabs>
          <w:tab w:val="num" w:pos="5760"/>
        </w:tabs>
        <w:ind w:left="5760" w:hanging="360"/>
      </w:pPr>
    </w:lvl>
    <w:lvl w:ilvl="8" w:tplc="2326BC90" w:tentative="1">
      <w:start w:val="1"/>
      <w:numFmt w:val="decimal"/>
      <w:lvlText w:val="%9."/>
      <w:lvlJc w:val="left"/>
      <w:pPr>
        <w:tabs>
          <w:tab w:val="num" w:pos="6480"/>
        </w:tabs>
        <w:ind w:left="6480" w:hanging="360"/>
      </w:pPr>
    </w:lvl>
  </w:abstractNum>
  <w:abstractNum w:abstractNumId="23" w15:restartNumberingAfterBreak="0">
    <w:nsid w:val="5A663936"/>
    <w:multiLevelType w:val="hybridMultilevel"/>
    <w:tmpl w:val="FD6846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8E1BEE"/>
    <w:multiLevelType w:val="hybridMultilevel"/>
    <w:tmpl w:val="840C5D2C"/>
    <w:lvl w:ilvl="0" w:tplc="04190001">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25" w15:restartNumberingAfterBreak="0">
    <w:nsid w:val="5BC60B99"/>
    <w:multiLevelType w:val="hybridMultilevel"/>
    <w:tmpl w:val="1D48B25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6" w15:restartNumberingAfterBreak="0">
    <w:nsid w:val="5DD21865"/>
    <w:multiLevelType w:val="hybridMultilevel"/>
    <w:tmpl w:val="FFFFFFFF"/>
    <w:lvl w:ilvl="0" w:tplc="3A3C76F0">
      <w:start w:val="1"/>
      <w:numFmt w:val="bullet"/>
      <w:lvlText w:val=""/>
      <w:lvlJc w:val="left"/>
      <w:pPr>
        <w:ind w:left="720" w:hanging="360"/>
      </w:pPr>
      <w:rPr>
        <w:rFonts w:hint="default" w:ascii="Symbol" w:hAnsi="Symbol"/>
      </w:rPr>
    </w:lvl>
    <w:lvl w:ilvl="1" w:tplc="72FE0D00">
      <w:start w:val="1"/>
      <w:numFmt w:val="bullet"/>
      <w:lvlText w:val="o"/>
      <w:lvlJc w:val="left"/>
      <w:pPr>
        <w:ind w:left="1440" w:hanging="360"/>
      </w:pPr>
      <w:rPr>
        <w:rFonts w:hint="default" w:ascii="Courier New" w:hAnsi="Courier New"/>
      </w:rPr>
    </w:lvl>
    <w:lvl w:ilvl="2" w:tplc="05888BA0">
      <w:start w:val="1"/>
      <w:numFmt w:val="bullet"/>
      <w:lvlText w:val=""/>
      <w:lvlJc w:val="left"/>
      <w:pPr>
        <w:ind w:left="2160" w:hanging="360"/>
      </w:pPr>
      <w:rPr>
        <w:rFonts w:hint="default" w:ascii="Wingdings" w:hAnsi="Wingdings"/>
      </w:rPr>
    </w:lvl>
    <w:lvl w:ilvl="3" w:tplc="F19A3888">
      <w:start w:val="1"/>
      <w:numFmt w:val="bullet"/>
      <w:lvlText w:val=""/>
      <w:lvlJc w:val="left"/>
      <w:pPr>
        <w:ind w:left="2880" w:hanging="360"/>
      </w:pPr>
      <w:rPr>
        <w:rFonts w:hint="default" w:ascii="Symbol" w:hAnsi="Symbol"/>
      </w:rPr>
    </w:lvl>
    <w:lvl w:ilvl="4" w:tplc="1BE457CE">
      <w:start w:val="1"/>
      <w:numFmt w:val="bullet"/>
      <w:lvlText w:val="o"/>
      <w:lvlJc w:val="left"/>
      <w:pPr>
        <w:ind w:left="3600" w:hanging="360"/>
      </w:pPr>
      <w:rPr>
        <w:rFonts w:hint="default" w:ascii="Courier New" w:hAnsi="Courier New"/>
      </w:rPr>
    </w:lvl>
    <w:lvl w:ilvl="5" w:tplc="1676059A">
      <w:start w:val="1"/>
      <w:numFmt w:val="bullet"/>
      <w:lvlText w:val=""/>
      <w:lvlJc w:val="left"/>
      <w:pPr>
        <w:ind w:left="4320" w:hanging="360"/>
      </w:pPr>
      <w:rPr>
        <w:rFonts w:hint="default" w:ascii="Wingdings" w:hAnsi="Wingdings"/>
      </w:rPr>
    </w:lvl>
    <w:lvl w:ilvl="6" w:tplc="35AEDAF8">
      <w:start w:val="1"/>
      <w:numFmt w:val="bullet"/>
      <w:lvlText w:val=""/>
      <w:lvlJc w:val="left"/>
      <w:pPr>
        <w:ind w:left="5040" w:hanging="360"/>
      </w:pPr>
      <w:rPr>
        <w:rFonts w:hint="default" w:ascii="Symbol" w:hAnsi="Symbol"/>
      </w:rPr>
    </w:lvl>
    <w:lvl w:ilvl="7" w:tplc="FC166F84">
      <w:start w:val="1"/>
      <w:numFmt w:val="bullet"/>
      <w:lvlText w:val="o"/>
      <w:lvlJc w:val="left"/>
      <w:pPr>
        <w:ind w:left="5760" w:hanging="360"/>
      </w:pPr>
      <w:rPr>
        <w:rFonts w:hint="default" w:ascii="Courier New" w:hAnsi="Courier New"/>
      </w:rPr>
    </w:lvl>
    <w:lvl w:ilvl="8" w:tplc="A9B65100">
      <w:start w:val="1"/>
      <w:numFmt w:val="bullet"/>
      <w:lvlText w:val=""/>
      <w:lvlJc w:val="left"/>
      <w:pPr>
        <w:ind w:left="6480" w:hanging="360"/>
      </w:pPr>
      <w:rPr>
        <w:rFonts w:hint="default" w:ascii="Wingdings" w:hAnsi="Wingdings"/>
      </w:rPr>
    </w:lvl>
  </w:abstractNum>
  <w:abstractNum w:abstractNumId="27" w15:restartNumberingAfterBreak="0">
    <w:nsid w:val="62412589"/>
    <w:multiLevelType w:val="hybridMultilevel"/>
    <w:tmpl w:val="429813A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8" w15:restartNumberingAfterBreak="0">
    <w:nsid w:val="77BE0C10"/>
    <w:multiLevelType w:val="hybridMultilevel"/>
    <w:tmpl w:val="FAE0F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6F5D59"/>
    <w:multiLevelType w:val="hybridMultilevel"/>
    <w:tmpl w:val="25441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92893"/>
    <w:multiLevelType w:val="multilevel"/>
    <w:tmpl w:val="7B1C46D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15"/>
  </w:num>
  <w:num w:numId="3">
    <w:abstractNumId w:val="29"/>
  </w:num>
  <w:num w:numId="4">
    <w:abstractNumId w:val="5"/>
  </w:num>
  <w:num w:numId="5">
    <w:abstractNumId w:val="23"/>
  </w:num>
  <w:num w:numId="6">
    <w:abstractNumId w:val="16"/>
  </w:num>
  <w:num w:numId="7">
    <w:abstractNumId w:val="28"/>
  </w:num>
  <w:num w:numId="8">
    <w:abstractNumId w:val="12"/>
  </w:num>
  <w:num w:numId="9">
    <w:abstractNumId w:val="25"/>
  </w:num>
  <w:num w:numId="10">
    <w:abstractNumId w:val="18"/>
  </w:num>
  <w:num w:numId="11">
    <w:abstractNumId w:val="22"/>
  </w:num>
  <w:num w:numId="12">
    <w:abstractNumId w:val="14"/>
  </w:num>
  <w:num w:numId="13">
    <w:abstractNumId w:val="11"/>
  </w:num>
  <w:num w:numId="14">
    <w:abstractNumId w:val="17"/>
  </w:num>
  <w:num w:numId="15">
    <w:abstractNumId w:val="27"/>
  </w:num>
  <w:num w:numId="16">
    <w:abstractNumId w:val="13"/>
  </w:num>
  <w:num w:numId="17">
    <w:abstractNumId w:val="21"/>
  </w:num>
  <w:num w:numId="18">
    <w:abstractNumId w:val="8"/>
  </w:num>
  <w:num w:numId="19">
    <w:abstractNumId w:val="4"/>
  </w:num>
  <w:num w:numId="20">
    <w:abstractNumId w:val="19"/>
  </w:num>
  <w:num w:numId="21">
    <w:abstractNumId w:val="2"/>
  </w:num>
  <w:num w:numId="22">
    <w:abstractNumId w:val="26"/>
  </w:num>
  <w:num w:numId="23">
    <w:abstractNumId w:val="10"/>
  </w:num>
  <w:num w:numId="24">
    <w:abstractNumId w:val="6"/>
  </w:num>
  <w:num w:numId="25">
    <w:abstractNumId w:val="9"/>
  </w:num>
  <w:num w:numId="26">
    <w:abstractNumId w:val="20"/>
  </w:num>
  <w:num w:numId="27">
    <w:abstractNumId w:val="24"/>
  </w:num>
  <w:num w:numId="28">
    <w:abstractNumId w:val="1"/>
  </w:num>
  <w:num w:numId="29">
    <w:abstractNumId w:val="30"/>
  </w:num>
  <w:num w:numId="30">
    <w:abstractNumId w:val="7"/>
  </w:num>
  <w:num w:numId="31">
    <w:abstractNumId w:val="3"/>
  </w:num>
  <w:numIdMacAtCleanup w:val="2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4A"/>
    <w:rsid w:val="00004283"/>
    <w:rsid w:val="0000725D"/>
    <w:rsid w:val="00011358"/>
    <w:rsid w:val="00015A1F"/>
    <w:rsid w:val="00023A57"/>
    <w:rsid w:val="0003508C"/>
    <w:rsid w:val="0003587F"/>
    <w:rsid w:val="000554ED"/>
    <w:rsid w:val="000734E3"/>
    <w:rsid w:val="0007515B"/>
    <w:rsid w:val="00076638"/>
    <w:rsid w:val="00081E1A"/>
    <w:rsid w:val="00085166"/>
    <w:rsid w:val="00096BDB"/>
    <w:rsid w:val="000B78BA"/>
    <w:rsid w:val="000C7993"/>
    <w:rsid w:val="000E4136"/>
    <w:rsid w:val="000F507E"/>
    <w:rsid w:val="00100942"/>
    <w:rsid w:val="00100E91"/>
    <w:rsid w:val="00103093"/>
    <w:rsid w:val="00103EF5"/>
    <w:rsid w:val="001043D4"/>
    <w:rsid w:val="0012140B"/>
    <w:rsid w:val="0013186B"/>
    <w:rsid w:val="00131CF4"/>
    <w:rsid w:val="00142E36"/>
    <w:rsid w:val="00151228"/>
    <w:rsid w:val="00151D4E"/>
    <w:rsid w:val="001523DB"/>
    <w:rsid w:val="00154C07"/>
    <w:rsid w:val="00190697"/>
    <w:rsid w:val="001A0803"/>
    <w:rsid w:val="001A13BD"/>
    <w:rsid w:val="001A3541"/>
    <w:rsid w:val="001A6B32"/>
    <w:rsid w:val="001C2987"/>
    <w:rsid w:val="001C7868"/>
    <w:rsid w:val="001D096B"/>
    <w:rsid w:val="001D0B15"/>
    <w:rsid w:val="001D6740"/>
    <w:rsid w:val="001E2864"/>
    <w:rsid w:val="001E4B36"/>
    <w:rsid w:val="001E6515"/>
    <w:rsid w:val="001E6E55"/>
    <w:rsid w:val="00202FB6"/>
    <w:rsid w:val="00214A2E"/>
    <w:rsid w:val="002157A6"/>
    <w:rsid w:val="0022214B"/>
    <w:rsid w:val="00225FD1"/>
    <w:rsid w:val="002340E0"/>
    <w:rsid w:val="00236729"/>
    <w:rsid w:val="00241930"/>
    <w:rsid w:val="00242908"/>
    <w:rsid w:val="00243B48"/>
    <w:rsid w:val="00244491"/>
    <w:rsid w:val="00244811"/>
    <w:rsid w:val="00247305"/>
    <w:rsid w:val="00250195"/>
    <w:rsid w:val="00261760"/>
    <w:rsid w:val="00267009"/>
    <w:rsid w:val="002714CD"/>
    <w:rsid w:val="00280D13"/>
    <w:rsid w:val="002900D2"/>
    <w:rsid w:val="00292F8C"/>
    <w:rsid w:val="002A342F"/>
    <w:rsid w:val="002A42ED"/>
    <w:rsid w:val="002A6C6F"/>
    <w:rsid w:val="002B0EEB"/>
    <w:rsid w:val="002B18E0"/>
    <w:rsid w:val="002B1CA9"/>
    <w:rsid w:val="002C74F8"/>
    <w:rsid w:val="002D57EA"/>
    <w:rsid w:val="002E443B"/>
    <w:rsid w:val="002F1075"/>
    <w:rsid w:val="002F1979"/>
    <w:rsid w:val="002F462F"/>
    <w:rsid w:val="00300DFF"/>
    <w:rsid w:val="003038F0"/>
    <w:rsid w:val="00311570"/>
    <w:rsid w:val="00320371"/>
    <w:rsid w:val="00343137"/>
    <w:rsid w:val="00352F15"/>
    <w:rsid w:val="0036149F"/>
    <w:rsid w:val="0036393C"/>
    <w:rsid w:val="00370054"/>
    <w:rsid w:val="003733C7"/>
    <w:rsid w:val="00377376"/>
    <w:rsid w:val="003778AF"/>
    <w:rsid w:val="00380F3C"/>
    <w:rsid w:val="00383BEA"/>
    <w:rsid w:val="003904DA"/>
    <w:rsid w:val="00393877"/>
    <w:rsid w:val="00394B56"/>
    <w:rsid w:val="003A29A9"/>
    <w:rsid w:val="003A2C85"/>
    <w:rsid w:val="003A5797"/>
    <w:rsid w:val="003A7E69"/>
    <w:rsid w:val="003C34AE"/>
    <w:rsid w:val="003C3B9F"/>
    <w:rsid w:val="003D1225"/>
    <w:rsid w:val="003D4524"/>
    <w:rsid w:val="003D6737"/>
    <w:rsid w:val="003E48F4"/>
    <w:rsid w:val="003E48F6"/>
    <w:rsid w:val="003E6519"/>
    <w:rsid w:val="003F196F"/>
    <w:rsid w:val="003F6EEF"/>
    <w:rsid w:val="004026BB"/>
    <w:rsid w:val="00403212"/>
    <w:rsid w:val="00416BB6"/>
    <w:rsid w:val="00420E0F"/>
    <w:rsid w:val="00425EEB"/>
    <w:rsid w:val="004265BB"/>
    <w:rsid w:val="00426B82"/>
    <w:rsid w:val="00432FAE"/>
    <w:rsid w:val="0043402D"/>
    <w:rsid w:val="0043432A"/>
    <w:rsid w:val="0043707E"/>
    <w:rsid w:val="00445A61"/>
    <w:rsid w:val="004475E4"/>
    <w:rsid w:val="00452E82"/>
    <w:rsid w:val="004622CB"/>
    <w:rsid w:val="00471293"/>
    <w:rsid w:val="00471F6B"/>
    <w:rsid w:val="00483812"/>
    <w:rsid w:val="00483D55"/>
    <w:rsid w:val="0048512E"/>
    <w:rsid w:val="00485BBA"/>
    <w:rsid w:val="00486B46"/>
    <w:rsid w:val="004B1C81"/>
    <w:rsid w:val="004C0A40"/>
    <w:rsid w:val="004C2E4D"/>
    <w:rsid w:val="004C5642"/>
    <w:rsid w:val="004C5FBC"/>
    <w:rsid w:val="004D0C02"/>
    <w:rsid w:val="004D559A"/>
    <w:rsid w:val="004E1F0B"/>
    <w:rsid w:val="004E6295"/>
    <w:rsid w:val="004F049D"/>
    <w:rsid w:val="004F0983"/>
    <w:rsid w:val="004F1286"/>
    <w:rsid w:val="004F2C5E"/>
    <w:rsid w:val="004F3371"/>
    <w:rsid w:val="004F4AD2"/>
    <w:rsid w:val="004F59F0"/>
    <w:rsid w:val="004F6EE3"/>
    <w:rsid w:val="005023AA"/>
    <w:rsid w:val="00511FEF"/>
    <w:rsid w:val="00512DA5"/>
    <w:rsid w:val="0052219A"/>
    <w:rsid w:val="005267F9"/>
    <w:rsid w:val="00530956"/>
    <w:rsid w:val="005351CF"/>
    <w:rsid w:val="00544A27"/>
    <w:rsid w:val="005451AA"/>
    <w:rsid w:val="00545DF5"/>
    <w:rsid w:val="00546CB7"/>
    <w:rsid w:val="00550D6F"/>
    <w:rsid w:val="00550F56"/>
    <w:rsid w:val="00552C66"/>
    <w:rsid w:val="00554311"/>
    <w:rsid w:val="00562D45"/>
    <w:rsid w:val="00566940"/>
    <w:rsid w:val="00572FB2"/>
    <w:rsid w:val="00583E74"/>
    <w:rsid w:val="00587D91"/>
    <w:rsid w:val="005944C2"/>
    <w:rsid w:val="00596972"/>
    <w:rsid w:val="005972DD"/>
    <w:rsid w:val="005A0A94"/>
    <w:rsid w:val="005A2769"/>
    <w:rsid w:val="005A5373"/>
    <w:rsid w:val="005B20A8"/>
    <w:rsid w:val="005B291B"/>
    <w:rsid w:val="005B2BA5"/>
    <w:rsid w:val="005B5EEF"/>
    <w:rsid w:val="005C36C4"/>
    <w:rsid w:val="005C3FF7"/>
    <w:rsid w:val="005D2511"/>
    <w:rsid w:val="005D5348"/>
    <w:rsid w:val="005E7F18"/>
    <w:rsid w:val="0060001B"/>
    <w:rsid w:val="00621F0E"/>
    <w:rsid w:val="00622156"/>
    <w:rsid w:val="00633638"/>
    <w:rsid w:val="006405AD"/>
    <w:rsid w:val="0064142C"/>
    <w:rsid w:val="00642CD1"/>
    <w:rsid w:val="00657D2C"/>
    <w:rsid w:val="00665766"/>
    <w:rsid w:val="00667BC8"/>
    <w:rsid w:val="00692845"/>
    <w:rsid w:val="006937B5"/>
    <w:rsid w:val="00697E3C"/>
    <w:rsid w:val="006A38D1"/>
    <w:rsid w:val="006B4265"/>
    <w:rsid w:val="006B5EA3"/>
    <w:rsid w:val="006C7DE2"/>
    <w:rsid w:val="006D5A6B"/>
    <w:rsid w:val="006D5F3E"/>
    <w:rsid w:val="006DF7C1"/>
    <w:rsid w:val="006E32B0"/>
    <w:rsid w:val="006E352E"/>
    <w:rsid w:val="006E448D"/>
    <w:rsid w:val="006F6153"/>
    <w:rsid w:val="00703CEA"/>
    <w:rsid w:val="0071031D"/>
    <w:rsid w:val="007117CD"/>
    <w:rsid w:val="007334C6"/>
    <w:rsid w:val="007409C0"/>
    <w:rsid w:val="00751FFA"/>
    <w:rsid w:val="0076598D"/>
    <w:rsid w:val="00771748"/>
    <w:rsid w:val="00772086"/>
    <w:rsid w:val="007834A5"/>
    <w:rsid w:val="00783EC4"/>
    <w:rsid w:val="00794B86"/>
    <w:rsid w:val="007A6047"/>
    <w:rsid w:val="007A6BB2"/>
    <w:rsid w:val="007A79BD"/>
    <w:rsid w:val="007B465B"/>
    <w:rsid w:val="007B526B"/>
    <w:rsid w:val="007C720F"/>
    <w:rsid w:val="007C72D3"/>
    <w:rsid w:val="007D21F8"/>
    <w:rsid w:val="007D5B91"/>
    <w:rsid w:val="007F1F30"/>
    <w:rsid w:val="007F6A4A"/>
    <w:rsid w:val="0080645C"/>
    <w:rsid w:val="00810B98"/>
    <w:rsid w:val="00822D7A"/>
    <w:rsid w:val="008237EE"/>
    <w:rsid w:val="0083204C"/>
    <w:rsid w:val="0083594B"/>
    <w:rsid w:val="00855D4E"/>
    <w:rsid w:val="00860804"/>
    <w:rsid w:val="008756A5"/>
    <w:rsid w:val="00887127"/>
    <w:rsid w:val="008A104D"/>
    <w:rsid w:val="008A7045"/>
    <w:rsid w:val="008B283F"/>
    <w:rsid w:val="008C040E"/>
    <w:rsid w:val="008C1E4D"/>
    <w:rsid w:val="008D05E9"/>
    <w:rsid w:val="008E5A64"/>
    <w:rsid w:val="008E6411"/>
    <w:rsid w:val="008F1C0E"/>
    <w:rsid w:val="008F5A11"/>
    <w:rsid w:val="008F7B44"/>
    <w:rsid w:val="00905649"/>
    <w:rsid w:val="00905FD7"/>
    <w:rsid w:val="009102B3"/>
    <w:rsid w:val="00911D1E"/>
    <w:rsid w:val="00911F35"/>
    <w:rsid w:val="00914E2B"/>
    <w:rsid w:val="00922842"/>
    <w:rsid w:val="00930519"/>
    <w:rsid w:val="00933C14"/>
    <w:rsid w:val="00936634"/>
    <w:rsid w:val="00941C84"/>
    <w:rsid w:val="00960B9D"/>
    <w:rsid w:val="00967442"/>
    <w:rsid w:val="009716AE"/>
    <w:rsid w:val="009A0718"/>
    <w:rsid w:val="009A3EAE"/>
    <w:rsid w:val="009A7A3D"/>
    <w:rsid w:val="009B4819"/>
    <w:rsid w:val="009C5AA6"/>
    <w:rsid w:val="009D1C64"/>
    <w:rsid w:val="009E23E5"/>
    <w:rsid w:val="009E5B83"/>
    <w:rsid w:val="009E5BF4"/>
    <w:rsid w:val="009E7344"/>
    <w:rsid w:val="00A0275E"/>
    <w:rsid w:val="00A060F5"/>
    <w:rsid w:val="00A0651C"/>
    <w:rsid w:val="00A1115A"/>
    <w:rsid w:val="00A11BF7"/>
    <w:rsid w:val="00A1604D"/>
    <w:rsid w:val="00A161D0"/>
    <w:rsid w:val="00A20BFE"/>
    <w:rsid w:val="00A31CEE"/>
    <w:rsid w:val="00A32D9F"/>
    <w:rsid w:val="00A33BCE"/>
    <w:rsid w:val="00A3434D"/>
    <w:rsid w:val="00A34BB4"/>
    <w:rsid w:val="00A40266"/>
    <w:rsid w:val="00A40CD2"/>
    <w:rsid w:val="00A42DCA"/>
    <w:rsid w:val="00A52600"/>
    <w:rsid w:val="00A527D4"/>
    <w:rsid w:val="00A54C64"/>
    <w:rsid w:val="00A72E09"/>
    <w:rsid w:val="00A81952"/>
    <w:rsid w:val="00A822EC"/>
    <w:rsid w:val="00A91915"/>
    <w:rsid w:val="00AB396D"/>
    <w:rsid w:val="00AB7835"/>
    <w:rsid w:val="00AC1247"/>
    <w:rsid w:val="00AD1ABC"/>
    <w:rsid w:val="00AD5DA1"/>
    <w:rsid w:val="00AE0A64"/>
    <w:rsid w:val="00AE5161"/>
    <w:rsid w:val="00AF1E3A"/>
    <w:rsid w:val="00AF300A"/>
    <w:rsid w:val="00AF5FD2"/>
    <w:rsid w:val="00B17DC2"/>
    <w:rsid w:val="00B21116"/>
    <w:rsid w:val="00B366D2"/>
    <w:rsid w:val="00B52AAD"/>
    <w:rsid w:val="00B56310"/>
    <w:rsid w:val="00B646A8"/>
    <w:rsid w:val="00B6658D"/>
    <w:rsid w:val="00B76720"/>
    <w:rsid w:val="00B8169D"/>
    <w:rsid w:val="00BA164C"/>
    <w:rsid w:val="00BA1A4F"/>
    <w:rsid w:val="00BA36CC"/>
    <w:rsid w:val="00BA384D"/>
    <w:rsid w:val="00BA665C"/>
    <w:rsid w:val="00BB7F16"/>
    <w:rsid w:val="00BC0F8A"/>
    <w:rsid w:val="00BD17C2"/>
    <w:rsid w:val="00BD28A2"/>
    <w:rsid w:val="00BD57D5"/>
    <w:rsid w:val="00BE0EA9"/>
    <w:rsid w:val="00BE188E"/>
    <w:rsid w:val="00BE640C"/>
    <w:rsid w:val="00BF6B60"/>
    <w:rsid w:val="00C00A61"/>
    <w:rsid w:val="00C01349"/>
    <w:rsid w:val="00C05E7D"/>
    <w:rsid w:val="00C14409"/>
    <w:rsid w:val="00C1490D"/>
    <w:rsid w:val="00C1507D"/>
    <w:rsid w:val="00C162F7"/>
    <w:rsid w:val="00C1694B"/>
    <w:rsid w:val="00C176D7"/>
    <w:rsid w:val="00C65564"/>
    <w:rsid w:val="00C70FF4"/>
    <w:rsid w:val="00C84437"/>
    <w:rsid w:val="00CA2F20"/>
    <w:rsid w:val="00CC3982"/>
    <w:rsid w:val="00CD0CF4"/>
    <w:rsid w:val="00CE3339"/>
    <w:rsid w:val="00CE42E8"/>
    <w:rsid w:val="00CF05F6"/>
    <w:rsid w:val="00CF2E23"/>
    <w:rsid w:val="00CF6118"/>
    <w:rsid w:val="00D0237A"/>
    <w:rsid w:val="00D0404F"/>
    <w:rsid w:val="00D102CF"/>
    <w:rsid w:val="00D12C65"/>
    <w:rsid w:val="00D316A2"/>
    <w:rsid w:val="00D31F93"/>
    <w:rsid w:val="00D511D4"/>
    <w:rsid w:val="00D54373"/>
    <w:rsid w:val="00D612F6"/>
    <w:rsid w:val="00D63AFB"/>
    <w:rsid w:val="00D7252C"/>
    <w:rsid w:val="00D81B5C"/>
    <w:rsid w:val="00D85D98"/>
    <w:rsid w:val="00D8607D"/>
    <w:rsid w:val="00DA1255"/>
    <w:rsid w:val="00DA12BA"/>
    <w:rsid w:val="00DA251D"/>
    <w:rsid w:val="00DA5D88"/>
    <w:rsid w:val="00DA669C"/>
    <w:rsid w:val="00DB0519"/>
    <w:rsid w:val="00DD4F5E"/>
    <w:rsid w:val="00DF4390"/>
    <w:rsid w:val="00E047E1"/>
    <w:rsid w:val="00E04DAC"/>
    <w:rsid w:val="00E07D15"/>
    <w:rsid w:val="00E12637"/>
    <w:rsid w:val="00E151F6"/>
    <w:rsid w:val="00E20607"/>
    <w:rsid w:val="00E21E3A"/>
    <w:rsid w:val="00E2580A"/>
    <w:rsid w:val="00E30153"/>
    <w:rsid w:val="00E40E94"/>
    <w:rsid w:val="00E43AAF"/>
    <w:rsid w:val="00E44BC8"/>
    <w:rsid w:val="00E50371"/>
    <w:rsid w:val="00E614EF"/>
    <w:rsid w:val="00EA4A28"/>
    <w:rsid w:val="00EA512E"/>
    <w:rsid w:val="00EB0982"/>
    <w:rsid w:val="00EB29D2"/>
    <w:rsid w:val="00EC0ACE"/>
    <w:rsid w:val="00EC7121"/>
    <w:rsid w:val="00ED45C5"/>
    <w:rsid w:val="00ED4A99"/>
    <w:rsid w:val="00EE0188"/>
    <w:rsid w:val="00EE1CA0"/>
    <w:rsid w:val="00EE50FE"/>
    <w:rsid w:val="00EE68F6"/>
    <w:rsid w:val="00EF3282"/>
    <w:rsid w:val="00EF382E"/>
    <w:rsid w:val="00EF40D6"/>
    <w:rsid w:val="00EF42E7"/>
    <w:rsid w:val="00F06899"/>
    <w:rsid w:val="00F06D2C"/>
    <w:rsid w:val="00F06F6A"/>
    <w:rsid w:val="00F0765D"/>
    <w:rsid w:val="00F13B38"/>
    <w:rsid w:val="00F13D7B"/>
    <w:rsid w:val="00F23BF4"/>
    <w:rsid w:val="00F244BB"/>
    <w:rsid w:val="00F24A44"/>
    <w:rsid w:val="00F30316"/>
    <w:rsid w:val="00F30EEA"/>
    <w:rsid w:val="00F43760"/>
    <w:rsid w:val="00F56109"/>
    <w:rsid w:val="00F720B7"/>
    <w:rsid w:val="00F861CD"/>
    <w:rsid w:val="00F94FA7"/>
    <w:rsid w:val="00FA0B3D"/>
    <w:rsid w:val="00FC758E"/>
    <w:rsid w:val="00FD5BD3"/>
    <w:rsid w:val="00FE18E5"/>
    <w:rsid w:val="00FE3A4A"/>
    <w:rsid w:val="00FF4021"/>
    <w:rsid w:val="0123B431"/>
    <w:rsid w:val="015F3784"/>
    <w:rsid w:val="01989DFA"/>
    <w:rsid w:val="019F8C8B"/>
    <w:rsid w:val="02836CB0"/>
    <w:rsid w:val="02B54335"/>
    <w:rsid w:val="02C675F9"/>
    <w:rsid w:val="02E301C8"/>
    <w:rsid w:val="02FD8B15"/>
    <w:rsid w:val="032BEF59"/>
    <w:rsid w:val="036E4B33"/>
    <w:rsid w:val="03BE5A5E"/>
    <w:rsid w:val="03E85DC5"/>
    <w:rsid w:val="0437D88E"/>
    <w:rsid w:val="0447FE11"/>
    <w:rsid w:val="048AB055"/>
    <w:rsid w:val="04FC02B6"/>
    <w:rsid w:val="055B97F8"/>
    <w:rsid w:val="058701E3"/>
    <w:rsid w:val="05917F1F"/>
    <w:rsid w:val="05AE5417"/>
    <w:rsid w:val="05B35D55"/>
    <w:rsid w:val="05BA75FA"/>
    <w:rsid w:val="05FEFEEB"/>
    <w:rsid w:val="061A0B12"/>
    <w:rsid w:val="066E39DE"/>
    <w:rsid w:val="06F7818E"/>
    <w:rsid w:val="070858BE"/>
    <w:rsid w:val="073E30CA"/>
    <w:rsid w:val="0742B83C"/>
    <w:rsid w:val="07B8F3F0"/>
    <w:rsid w:val="07BB5B9F"/>
    <w:rsid w:val="080E6B43"/>
    <w:rsid w:val="08A0D10D"/>
    <w:rsid w:val="08A90718"/>
    <w:rsid w:val="08DF2015"/>
    <w:rsid w:val="08F0359C"/>
    <w:rsid w:val="08F40EFA"/>
    <w:rsid w:val="09243E42"/>
    <w:rsid w:val="09352C8B"/>
    <w:rsid w:val="09371843"/>
    <w:rsid w:val="0981B38C"/>
    <w:rsid w:val="09B62065"/>
    <w:rsid w:val="09D8CCBD"/>
    <w:rsid w:val="09E0F6B1"/>
    <w:rsid w:val="09F8F01E"/>
    <w:rsid w:val="0A8BF977"/>
    <w:rsid w:val="0B177AEC"/>
    <w:rsid w:val="0B2B7DD1"/>
    <w:rsid w:val="0B9E9AB0"/>
    <w:rsid w:val="0C5B204E"/>
    <w:rsid w:val="0CCADF18"/>
    <w:rsid w:val="0CF77270"/>
    <w:rsid w:val="0CFA7DB3"/>
    <w:rsid w:val="0D04C24E"/>
    <w:rsid w:val="0D071F33"/>
    <w:rsid w:val="0D4E040E"/>
    <w:rsid w:val="0D53D0D7"/>
    <w:rsid w:val="0E4B609B"/>
    <w:rsid w:val="0E905C49"/>
    <w:rsid w:val="0EE51964"/>
    <w:rsid w:val="0EE9FEFE"/>
    <w:rsid w:val="0F842B98"/>
    <w:rsid w:val="0F89FB1D"/>
    <w:rsid w:val="0F97BB93"/>
    <w:rsid w:val="0FCBF60B"/>
    <w:rsid w:val="0FCC66DD"/>
    <w:rsid w:val="103DCE39"/>
    <w:rsid w:val="10771C03"/>
    <w:rsid w:val="10831F6C"/>
    <w:rsid w:val="108ADA21"/>
    <w:rsid w:val="109417AE"/>
    <w:rsid w:val="109F0955"/>
    <w:rsid w:val="10CA6C3F"/>
    <w:rsid w:val="113FD11B"/>
    <w:rsid w:val="11980879"/>
    <w:rsid w:val="11AC1CBB"/>
    <w:rsid w:val="126CE5FF"/>
    <w:rsid w:val="1278E039"/>
    <w:rsid w:val="13768F3A"/>
    <w:rsid w:val="13B171E2"/>
    <w:rsid w:val="13BF7AF3"/>
    <w:rsid w:val="13D6129F"/>
    <w:rsid w:val="13F668D1"/>
    <w:rsid w:val="145717D3"/>
    <w:rsid w:val="14890D83"/>
    <w:rsid w:val="14CCAC5A"/>
    <w:rsid w:val="152A5C5B"/>
    <w:rsid w:val="156EDF4A"/>
    <w:rsid w:val="15C88500"/>
    <w:rsid w:val="16B3F5C6"/>
    <w:rsid w:val="17294ECE"/>
    <w:rsid w:val="17B4D043"/>
    <w:rsid w:val="17E752D3"/>
    <w:rsid w:val="17ECD268"/>
    <w:rsid w:val="18464605"/>
    <w:rsid w:val="188807F6"/>
    <w:rsid w:val="189B1E6F"/>
    <w:rsid w:val="19BB71D8"/>
    <w:rsid w:val="1A17FEA1"/>
    <w:rsid w:val="1A2DF8EB"/>
    <w:rsid w:val="1A9C3F7A"/>
    <w:rsid w:val="1AAE3E45"/>
    <w:rsid w:val="1ADE51C9"/>
    <w:rsid w:val="1BBE40F6"/>
    <w:rsid w:val="1BD9ECDE"/>
    <w:rsid w:val="1C44D8FC"/>
    <w:rsid w:val="1CCD3855"/>
    <w:rsid w:val="1CD27BEE"/>
    <w:rsid w:val="1D0B46A4"/>
    <w:rsid w:val="1D95D332"/>
    <w:rsid w:val="1D96F223"/>
    <w:rsid w:val="1D9843F0"/>
    <w:rsid w:val="1DB39524"/>
    <w:rsid w:val="1DC91AA4"/>
    <w:rsid w:val="1DCB7789"/>
    <w:rsid w:val="1E752004"/>
    <w:rsid w:val="1EB6E84F"/>
    <w:rsid w:val="1F08E5DB"/>
    <w:rsid w:val="1F6A6EF9"/>
    <w:rsid w:val="1FA58AB1"/>
    <w:rsid w:val="1FCC3CF5"/>
    <w:rsid w:val="1FDBBDC8"/>
    <w:rsid w:val="1FE85665"/>
    <w:rsid w:val="2095B761"/>
    <w:rsid w:val="212EDC45"/>
    <w:rsid w:val="213105E7"/>
    <w:rsid w:val="219E5EBC"/>
    <w:rsid w:val="21C05207"/>
    <w:rsid w:val="21E2AAE5"/>
    <w:rsid w:val="223E07D4"/>
    <w:rsid w:val="22448726"/>
    <w:rsid w:val="22657239"/>
    <w:rsid w:val="22773D67"/>
    <w:rsid w:val="2282AF4F"/>
    <w:rsid w:val="22DB7738"/>
    <w:rsid w:val="22F02CDC"/>
    <w:rsid w:val="2325E132"/>
    <w:rsid w:val="2342D2CD"/>
    <w:rsid w:val="23569285"/>
    <w:rsid w:val="23646ECE"/>
    <w:rsid w:val="23C7266D"/>
    <w:rsid w:val="23D4EA31"/>
    <w:rsid w:val="23E1C496"/>
    <w:rsid w:val="243A7BD9"/>
    <w:rsid w:val="243EB51C"/>
    <w:rsid w:val="24618595"/>
    <w:rsid w:val="2475CA38"/>
    <w:rsid w:val="2485F84D"/>
    <w:rsid w:val="24BAC127"/>
    <w:rsid w:val="24D87C10"/>
    <w:rsid w:val="2519B42F"/>
    <w:rsid w:val="25BB9BA4"/>
    <w:rsid w:val="261B1BB6"/>
    <w:rsid w:val="26327B24"/>
    <w:rsid w:val="2661EF30"/>
    <w:rsid w:val="274D5346"/>
    <w:rsid w:val="2885F8FB"/>
    <w:rsid w:val="28D04BE6"/>
    <w:rsid w:val="28DA9651"/>
    <w:rsid w:val="28E51D2A"/>
    <w:rsid w:val="291C70AA"/>
    <w:rsid w:val="296C2119"/>
    <w:rsid w:val="29D5956C"/>
    <w:rsid w:val="2AD4E590"/>
    <w:rsid w:val="2AF1B9FE"/>
    <w:rsid w:val="2B0E0C14"/>
    <w:rsid w:val="2B64EE86"/>
    <w:rsid w:val="2BE4B749"/>
    <w:rsid w:val="2C3CC76A"/>
    <w:rsid w:val="2C4BBF3F"/>
    <w:rsid w:val="2C9D5D7E"/>
    <w:rsid w:val="2CD7AFC9"/>
    <w:rsid w:val="2DE859E9"/>
    <w:rsid w:val="2E249A04"/>
    <w:rsid w:val="2E4D9844"/>
    <w:rsid w:val="2E5003EF"/>
    <w:rsid w:val="2ED9F1CD"/>
    <w:rsid w:val="2EFBE2B6"/>
    <w:rsid w:val="3059353A"/>
    <w:rsid w:val="306F6249"/>
    <w:rsid w:val="3074C463"/>
    <w:rsid w:val="30883568"/>
    <w:rsid w:val="30F259E8"/>
    <w:rsid w:val="31281A07"/>
    <w:rsid w:val="312C60F8"/>
    <w:rsid w:val="31870D39"/>
    <w:rsid w:val="318BBECB"/>
    <w:rsid w:val="319253C3"/>
    <w:rsid w:val="322C7C68"/>
    <w:rsid w:val="326078DF"/>
    <w:rsid w:val="327BF389"/>
    <w:rsid w:val="332508A9"/>
    <w:rsid w:val="335FA99A"/>
    <w:rsid w:val="33A4A089"/>
    <w:rsid w:val="340190E5"/>
    <w:rsid w:val="3414FA15"/>
    <w:rsid w:val="34171F60"/>
    <w:rsid w:val="342DFF0B"/>
    <w:rsid w:val="347F46B2"/>
    <w:rsid w:val="34EC4D3C"/>
    <w:rsid w:val="35541EA7"/>
    <w:rsid w:val="357F197D"/>
    <w:rsid w:val="357FDE09"/>
    <w:rsid w:val="35D8C5EB"/>
    <w:rsid w:val="361E7BE6"/>
    <w:rsid w:val="36C7D4AE"/>
    <w:rsid w:val="36D084A1"/>
    <w:rsid w:val="372900AB"/>
    <w:rsid w:val="37EC68CF"/>
    <w:rsid w:val="37FC5BF0"/>
    <w:rsid w:val="383AA0DC"/>
    <w:rsid w:val="384CD867"/>
    <w:rsid w:val="38A521F5"/>
    <w:rsid w:val="38BD424D"/>
    <w:rsid w:val="38CE2596"/>
    <w:rsid w:val="38DC2A52"/>
    <w:rsid w:val="38EDD056"/>
    <w:rsid w:val="3901FF8A"/>
    <w:rsid w:val="394AFD20"/>
    <w:rsid w:val="39D4EAFE"/>
    <w:rsid w:val="39E0C900"/>
    <w:rsid w:val="3A64FED5"/>
    <w:rsid w:val="3AAAB695"/>
    <w:rsid w:val="3ADFCC78"/>
    <w:rsid w:val="3AE03724"/>
    <w:rsid w:val="3B03BDF7"/>
    <w:rsid w:val="3B28AEC7"/>
    <w:rsid w:val="3B3968DA"/>
    <w:rsid w:val="3BAF1AF6"/>
    <w:rsid w:val="3BF969F4"/>
    <w:rsid w:val="3C48B6AC"/>
    <w:rsid w:val="3CFA3283"/>
    <w:rsid w:val="3D17D24A"/>
    <w:rsid w:val="3D9C081F"/>
    <w:rsid w:val="3DA2853B"/>
    <w:rsid w:val="3DCE1B9A"/>
    <w:rsid w:val="3E6ED7E1"/>
    <w:rsid w:val="3E8CFE1D"/>
    <w:rsid w:val="3EFB0B01"/>
    <w:rsid w:val="3F262E94"/>
    <w:rsid w:val="3F7F3EE9"/>
    <w:rsid w:val="3F94F516"/>
    <w:rsid w:val="3FAF352C"/>
    <w:rsid w:val="3FEF5B58"/>
    <w:rsid w:val="40231DFD"/>
    <w:rsid w:val="4034D5C5"/>
    <w:rsid w:val="40C02DF5"/>
    <w:rsid w:val="40CDEB43"/>
    <w:rsid w:val="40DB9747"/>
    <w:rsid w:val="413B553C"/>
    <w:rsid w:val="41CA932C"/>
    <w:rsid w:val="4208FE56"/>
    <w:rsid w:val="420D5E51"/>
    <w:rsid w:val="420F8A1B"/>
    <w:rsid w:val="4230E5DA"/>
    <w:rsid w:val="42DFFE81"/>
    <w:rsid w:val="432FF401"/>
    <w:rsid w:val="433E5E39"/>
    <w:rsid w:val="44B941EB"/>
    <w:rsid w:val="451AC4D3"/>
    <w:rsid w:val="45509518"/>
    <w:rsid w:val="459037F2"/>
    <w:rsid w:val="4590C51D"/>
    <w:rsid w:val="45F4EE17"/>
    <w:rsid w:val="4602B53F"/>
    <w:rsid w:val="46CC30C1"/>
    <w:rsid w:val="46E5F1AB"/>
    <w:rsid w:val="486BCA36"/>
    <w:rsid w:val="4892B7E8"/>
    <w:rsid w:val="48FEA1E3"/>
    <w:rsid w:val="490886AC"/>
    <w:rsid w:val="493BC773"/>
    <w:rsid w:val="49DC9678"/>
    <w:rsid w:val="49F75C09"/>
    <w:rsid w:val="4A54A88B"/>
    <w:rsid w:val="4A9B3C54"/>
    <w:rsid w:val="4AA94905"/>
    <w:rsid w:val="4BBC4706"/>
    <w:rsid w:val="4C19AB19"/>
    <w:rsid w:val="4C62DB80"/>
    <w:rsid w:val="4C6E86B1"/>
    <w:rsid w:val="4C7164D9"/>
    <w:rsid w:val="4D2E3971"/>
    <w:rsid w:val="4DAB2650"/>
    <w:rsid w:val="4DBC545B"/>
    <w:rsid w:val="4EA9E07D"/>
    <w:rsid w:val="4EC34548"/>
    <w:rsid w:val="4EDD051D"/>
    <w:rsid w:val="4F2458F1"/>
    <w:rsid w:val="4F2D6342"/>
    <w:rsid w:val="502A5443"/>
    <w:rsid w:val="509987B6"/>
    <w:rsid w:val="51492313"/>
    <w:rsid w:val="515F10AD"/>
    <w:rsid w:val="51B120B9"/>
    <w:rsid w:val="51C83826"/>
    <w:rsid w:val="5206488C"/>
    <w:rsid w:val="52881685"/>
    <w:rsid w:val="52BA162B"/>
    <w:rsid w:val="52C59BF7"/>
    <w:rsid w:val="52DB5CAC"/>
    <w:rsid w:val="52DEF54A"/>
    <w:rsid w:val="52F759C6"/>
    <w:rsid w:val="53D5F85E"/>
    <w:rsid w:val="53F08542"/>
    <w:rsid w:val="5400B3B9"/>
    <w:rsid w:val="54897619"/>
    <w:rsid w:val="54AB1E0C"/>
    <w:rsid w:val="550A0B93"/>
    <w:rsid w:val="55160582"/>
    <w:rsid w:val="553C0477"/>
    <w:rsid w:val="55438226"/>
    <w:rsid w:val="555CB86D"/>
    <w:rsid w:val="5563FFC2"/>
    <w:rsid w:val="556F66A5"/>
    <w:rsid w:val="55C493DC"/>
    <w:rsid w:val="565609C8"/>
    <w:rsid w:val="5666FFEE"/>
    <w:rsid w:val="56C04384"/>
    <w:rsid w:val="56E1586C"/>
    <w:rsid w:val="5730024E"/>
    <w:rsid w:val="57419630"/>
    <w:rsid w:val="5762E985"/>
    <w:rsid w:val="5784AB15"/>
    <w:rsid w:val="578F5A27"/>
    <w:rsid w:val="57C4926C"/>
    <w:rsid w:val="58125363"/>
    <w:rsid w:val="581457AC"/>
    <w:rsid w:val="586D0CDA"/>
    <w:rsid w:val="587412BB"/>
    <w:rsid w:val="587E3E0C"/>
    <w:rsid w:val="5887A609"/>
    <w:rsid w:val="597A9EB3"/>
    <w:rsid w:val="5996889C"/>
    <w:rsid w:val="59BDF51C"/>
    <w:rsid w:val="5A195DD5"/>
    <w:rsid w:val="5A7EEE90"/>
    <w:rsid w:val="5AAD50CD"/>
    <w:rsid w:val="5AB52ABB"/>
    <w:rsid w:val="5AF85844"/>
    <w:rsid w:val="5B086603"/>
    <w:rsid w:val="5B866B47"/>
    <w:rsid w:val="5BD2DAB2"/>
    <w:rsid w:val="5BF74518"/>
    <w:rsid w:val="5C3FE65D"/>
    <w:rsid w:val="5C61F764"/>
    <w:rsid w:val="5CCD91E6"/>
    <w:rsid w:val="5D2F3DDF"/>
    <w:rsid w:val="5D577F0A"/>
    <w:rsid w:val="5D610B79"/>
    <w:rsid w:val="5F24FB9E"/>
    <w:rsid w:val="5F2E6B34"/>
    <w:rsid w:val="5F49CA8B"/>
    <w:rsid w:val="5F55E89B"/>
    <w:rsid w:val="5F8433BD"/>
    <w:rsid w:val="5F90EBC0"/>
    <w:rsid w:val="600500D2"/>
    <w:rsid w:val="604132A0"/>
    <w:rsid w:val="60792AEA"/>
    <w:rsid w:val="60F034BF"/>
    <w:rsid w:val="617E5872"/>
    <w:rsid w:val="62E593A7"/>
    <w:rsid w:val="636A610E"/>
    <w:rsid w:val="63883970"/>
    <w:rsid w:val="63A8AC50"/>
    <w:rsid w:val="64046DBC"/>
    <w:rsid w:val="6432886C"/>
    <w:rsid w:val="6438B49F"/>
    <w:rsid w:val="646EA778"/>
    <w:rsid w:val="64C4D773"/>
    <w:rsid w:val="64F37EAB"/>
    <w:rsid w:val="656F3D42"/>
    <w:rsid w:val="65892FC6"/>
    <w:rsid w:val="659E1F94"/>
    <w:rsid w:val="65B8AC95"/>
    <w:rsid w:val="65F02187"/>
    <w:rsid w:val="666C5249"/>
    <w:rsid w:val="668164F1"/>
    <w:rsid w:val="66AD000F"/>
    <w:rsid w:val="67085CFE"/>
    <w:rsid w:val="6739E36F"/>
    <w:rsid w:val="67AE6796"/>
    <w:rsid w:val="67D5E728"/>
    <w:rsid w:val="68E8B334"/>
    <w:rsid w:val="68F43902"/>
    <w:rsid w:val="6953FA6B"/>
    <w:rsid w:val="6998EC71"/>
    <w:rsid w:val="69AF4BD2"/>
    <w:rsid w:val="69B2AC46"/>
    <w:rsid w:val="69E379B7"/>
    <w:rsid w:val="69E6FEDB"/>
    <w:rsid w:val="6A364035"/>
    <w:rsid w:val="6B0A446E"/>
    <w:rsid w:val="6B22486A"/>
    <w:rsid w:val="6BDB8620"/>
    <w:rsid w:val="6C2B424C"/>
    <w:rsid w:val="6C347818"/>
    <w:rsid w:val="6C43CCA4"/>
    <w:rsid w:val="6CA61F67"/>
    <w:rsid w:val="6CAF0AE4"/>
    <w:rsid w:val="6CCEAF16"/>
    <w:rsid w:val="6CD8D757"/>
    <w:rsid w:val="6D1E0825"/>
    <w:rsid w:val="6D3BC5BB"/>
    <w:rsid w:val="6D8FFC96"/>
    <w:rsid w:val="6E12A8E9"/>
    <w:rsid w:val="6EE51840"/>
    <w:rsid w:val="6F6BC120"/>
    <w:rsid w:val="6F6FC7C7"/>
    <w:rsid w:val="6F928663"/>
    <w:rsid w:val="6F96D0FC"/>
    <w:rsid w:val="6FC09CB8"/>
    <w:rsid w:val="70177197"/>
    <w:rsid w:val="704A8A96"/>
    <w:rsid w:val="70788437"/>
    <w:rsid w:val="70833DCD"/>
    <w:rsid w:val="70B24122"/>
    <w:rsid w:val="70B2AD06"/>
    <w:rsid w:val="70CBABC6"/>
    <w:rsid w:val="70D53FA0"/>
    <w:rsid w:val="71483CC0"/>
    <w:rsid w:val="7178F8C0"/>
    <w:rsid w:val="718D692A"/>
    <w:rsid w:val="71B0FFFE"/>
    <w:rsid w:val="720D642C"/>
    <w:rsid w:val="72B40DF4"/>
    <w:rsid w:val="73341D54"/>
    <w:rsid w:val="73B777F7"/>
    <w:rsid w:val="743A4F1B"/>
    <w:rsid w:val="7452C110"/>
    <w:rsid w:val="74A1E4CB"/>
    <w:rsid w:val="74B0CCA5"/>
    <w:rsid w:val="75703C08"/>
    <w:rsid w:val="757E1DDB"/>
    <w:rsid w:val="75A4349E"/>
    <w:rsid w:val="75B59A62"/>
    <w:rsid w:val="760C6B74"/>
    <w:rsid w:val="762464E1"/>
    <w:rsid w:val="76310B51"/>
    <w:rsid w:val="76521EE6"/>
    <w:rsid w:val="7658EA47"/>
    <w:rsid w:val="766DEE32"/>
    <w:rsid w:val="76E696CB"/>
    <w:rsid w:val="77137861"/>
    <w:rsid w:val="7720EB2E"/>
    <w:rsid w:val="772B1ECA"/>
    <w:rsid w:val="788829A3"/>
    <w:rsid w:val="78C864D2"/>
    <w:rsid w:val="78D1B2F4"/>
    <w:rsid w:val="791C2F1B"/>
    <w:rsid w:val="794171E8"/>
    <w:rsid w:val="795137E6"/>
    <w:rsid w:val="7B2DAD04"/>
    <w:rsid w:val="7B81F6B3"/>
    <w:rsid w:val="7C2D760D"/>
    <w:rsid w:val="7C9A5FBA"/>
    <w:rsid w:val="7CCD23F9"/>
    <w:rsid w:val="7CF54DDA"/>
    <w:rsid w:val="7D08F4D5"/>
    <w:rsid w:val="7DE4F031"/>
    <w:rsid w:val="7E077EBE"/>
    <w:rsid w:val="7E171888"/>
    <w:rsid w:val="7EAB1E2A"/>
    <w:rsid w:val="7F356617"/>
    <w:rsid w:val="7F5DB36C"/>
    <w:rsid w:val="7F777341"/>
    <w:rsid w:val="7FBC6A30"/>
    <w:rsid w:val="7FE2DA59"/>
    <w:rsid w:val="7FF8CB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77BB"/>
  <w15:chartTrackingRefBased/>
  <w15:docId w15:val="{116D5D06-D291-4457-9183-3743B2E730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4F5E"/>
  </w:style>
  <w:style w:type="paragraph" w:styleId="Heading1">
    <w:name w:val="heading 1"/>
    <w:basedOn w:val="Normal"/>
    <w:next w:val="Normal"/>
    <w:link w:val="Heading1Char"/>
    <w:uiPriority w:val="9"/>
    <w:qFormat/>
    <w:rsid w:val="00C8443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363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237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84437"/>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633638"/>
    <w:pPr>
      <w:ind w:left="720"/>
      <w:contextualSpacing/>
    </w:pPr>
  </w:style>
  <w:style w:type="character" w:styleId="Heading2Char" w:customStyle="1">
    <w:name w:val="Heading 2 Char"/>
    <w:basedOn w:val="DefaultParagraphFont"/>
    <w:link w:val="Heading2"/>
    <w:uiPriority w:val="9"/>
    <w:rsid w:val="00633638"/>
    <w:rPr>
      <w:rFonts w:asciiTheme="majorHAnsi" w:hAnsiTheme="majorHAnsi" w:eastAsiaTheme="majorEastAsia" w:cstheme="majorBidi"/>
      <w:color w:val="2F5496" w:themeColor="accent1" w:themeShade="BF"/>
      <w:sz w:val="26"/>
      <w:szCs w:val="26"/>
    </w:rPr>
  </w:style>
  <w:style w:type="character" w:styleId="IntenseEmphasis">
    <w:name w:val="Intense Emphasis"/>
    <w:basedOn w:val="DefaultParagraphFont"/>
    <w:uiPriority w:val="21"/>
    <w:qFormat/>
    <w:rsid w:val="00C1507D"/>
    <w:rPr>
      <w:i/>
      <w:iCs/>
      <w:color w:val="4472C4" w:themeColor="accent1"/>
    </w:rPr>
  </w:style>
  <w:style w:type="character" w:styleId="Heading3Char" w:customStyle="1">
    <w:name w:val="Heading 3 Char"/>
    <w:basedOn w:val="DefaultParagraphFont"/>
    <w:link w:val="Heading3"/>
    <w:uiPriority w:val="9"/>
    <w:rsid w:val="00D0237A"/>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semiHidden/>
    <w:unhideWhenUsed/>
    <w:rsid w:val="00FF4021"/>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Strong">
    <w:name w:val="Strong"/>
    <w:basedOn w:val="DefaultParagraphFont"/>
    <w:uiPriority w:val="22"/>
    <w:qFormat/>
    <w:rsid w:val="00FF4021"/>
    <w:rPr>
      <w:b/>
      <w:bCs/>
    </w:rPr>
  </w:style>
  <w:style w:type="table" w:styleId="PlainTable1">
    <w:name w:val="Plain Table 1"/>
    <w:basedOn w:val="TableNormal"/>
    <w:uiPriority w:val="41"/>
    <w:rsid w:val="001A35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554ED"/>
    <w:rPr>
      <w:color w:val="0563C1" w:themeColor="hyperlink"/>
      <w:u w:val="single"/>
    </w:rPr>
  </w:style>
  <w:style w:type="character" w:styleId="UnresolvedMention">
    <w:name w:val="Unresolved Mention"/>
    <w:basedOn w:val="DefaultParagraphFont"/>
    <w:uiPriority w:val="99"/>
    <w:semiHidden/>
    <w:unhideWhenUsed/>
    <w:rsid w:val="004F59F0"/>
    <w:rPr>
      <w:color w:val="605E5C"/>
      <w:shd w:val="clear" w:color="auto" w:fill="E1DFDD"/>
    </w:rPr>
  </w:style>
  <w:style w:type="character" w:styleId="ts-comment-commentedtext" w:customStyle="1">
    <w:name w:val="ts-comment-commentedtext"/>
    <w:basedOn w:val="DefaultParagraphFont"/>
    <w:rsid w:val="006D5F3E"/>
  </w:style>
  <w:style w:type="character" w:styleId="grame" w:customStyle="1">
    <w:name w:val="grame"/>
    <w:basedOn w:val="DefaultParagraphFont"/>
    <w:rsid w:val="006E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19979">
      <w:bodyDiv w:val="1"/>
      <w:marLeft w:val="0"/>
      <w:marRight w:val="0"/>
      <w:marTop w:val="0"/>
      <w:marBottom w:val="0"/>
      <w:divBdr>
        <w:top w:val="none" w:sz="0" w:space="0" w:color="auto"/>
        <w:left w:val="none" w:sz="0" w:space="0" w:color="auto"/>
        <w:bottom w:val="none" w:sz="0" w:space="0" w:color="auto"/>
        <w:right w:val="none" w:sz="0" w:space="0" w:color="auto"/>
      </w:divBdr>
    </w:div>
    <w:div w:id="189802690">
      <w:bodyDiv w:val="1"/>
      <w:marLeft w:val="0"/>
      <w:marRight w:val="0"/>
      <w:marTop w:val="0"/>
      <w:marBottom w:val="0"/>
      <w:divBdr>
        <w:top w:val="none" w:sz="0" w:space="0" w:color="auto"/>
        <w:left w:val="none" w:sz="0" w:space="0" w:color="auto"/>
        <w:bottom w:val="none" w:sz="0" w:space="0" w:color="auto"/>
        <w:right w:val="none" w:sz="0" w:space="0" w:color="auto"/>
      </w:divBdr>
    </w:div>
    <w:div w:id="248856919">
      <w:bodyDiv w:val="1"/>
      <w:marLeft w:val="0"/>
      <w:marRight w:val="0"/>
      <w:marTop w:val="0"/>
      <w:marBottom w:val="0"/>
      <w:divBdr>
        <w:top w:val="none" w:sz="0" w:space="0" w:color="auto"/>
        <w:left w:val="none" w:sz="0" w:space="0" w:color="auto"/>
        <w:bottom w:val="none" w:sz="0" w:space="0" w:color="auto"/>
        <w:right w:val="none" w:sz="0" w:space="0" w:color="auto"/>
      </w:divBdr>
      <w:divsChild>
        <w:div w:id="1370641411">
          <w:marLeft w:val="0"/>
          <w:marRight w:val="0"/>
          <w:marTop w:val="0"/>
          <w:marBottom w:val="0"/>
          <w:divBdr>
            <w:top w:val="none" w:sz="0" w:space="0" w:color="auto"/>
            <w:left w:val="none" w:sz="0" w:space="0" w:color="auto"/>
            <w:bottom w:val="none" w:sz="0" w:space="0" w:color="auto"/>
            <w:right w:val="none" w:sz="0" w:space="0" w:color="auto"/>
          </w:divBdr>
        </w:div>
      </w:divsChild>
    </w:div>
    <w:div w:id="325982595">
      <w:bodyDiv w:val="1"/>
      <w:marLeft w:val="0"/>
      <w:marRight w:val="0"/>
      <w:marTop w:val="0"/>
      <w:marBottom w:val="0"/>
      <w:divBdr>
        <w:top w:val="none" w:sz="0" w:space="0" w:color="auto"/>
        <w:left w:val="none" w:sz="0" w:space="0" w:color="auto"/>
        <w:bottom w:val="none" w:sz="0" w:space="0" w:color="auto"/>
        <w:right w:val="none" w:sz="0" w:space="0" w:color="auto"/>
      </w:divBdr>
      <w:divsChild>
        <w:div w:id="791824443">
          <w:marLeft w:val="0"/>
          <w:marRight w:val="0"/>
          <w:marTop w:val="0"/>
          <w:marBottom w:val="0"/>
          <w:divBdr>
            <w:top w:val="none" w:sz="0" w:space="0" w:color="auto"/>
            <w:left w:val="none" w:sz="0" w:space="0" w:color="auto"/>
            <w:bottom w:val="none" w:sz="0" w:space="0" w:color="auto"/>
            <w:right w:val="none" w:sz="0" w:space="0" w:color="auto"/>
          </w:divBdr>
        </w:div>
      </w:divsChild>
    </w:div>
    <w:div w:id="671228298">
      <w:bodyDiv w:val="1"/>
      <w:marLeft w:val="0"/>
      <w:marRight w:val="0"/>
      <w:marTop w:val="0"/>
      <w:marBottom w:val="0"/>
      <w:divBdr>
        <w:top w:val="none" w:sz="0" w:space="0" w:color="auto"/>
        <w:left w:val="none" w:sz="0" w:space="0" w:color="auto"/>
        <w:bottom w:val="none" w:sz="0" w:space="0" w:color="auto"/>
        <w:right w:val="none" w:sz="0" w:space="0" w:color="auto"/>
      </w:divBdr>
    </w:div>
    <w:div w:id="953826508">
      <w:bodyDiv w:val="1"/>
      <w:marLeft w:val="0"/>
      <w:marRight w:val="0"/>
      <w:marTop w:val="0"/>
      <w:marBottom w:val="0"/>
      <w:divBdr>
        <w:top w:val="none" w:sz="0" w:space="0" w:color="auto"/>
        <w:left w:val="none" w:sz="0" w:space="0" w:color="auto"/>
        <w:bottom w:val="none" w:sz="0" w:space="0" w:color="auto"/>
        <w:right w:val="none" w:sz="0" w:space="0" w:color="auto"/>
      </w:divBdr>
    </w:div>
    <w:div w:id="1008093005">
      <w:bodyDiv w:val="1"/>
      <w:marLeft w:val="0"/>
      <w:marRight w:val="0"/>
      <w:marTop w:val="0"/>
      <w:marBottom w:val="0"/>
      <w:divBdr>
        <w:top w:val="none" w:sz="0" w:space="0" w:color="auto"/>
        <w:left w:val="none" w:sz="0" w:space="0" w:color="auto"/>
        <w:bottom w:val="none" w:sz="0" w:space="0" w:color="auto"/>
        <w:right w:val="none" w:sz="0" w:space="0" w:color="auto"/>
      </w:divBdr>
    </w:div>
    <w:div w:id="1024937492">
      <w:bodyDiv w:val="1"/>
      <w:marLeft w:val="0"/>
      <w:marRight w:val="0"/>
      <w:marTop w:val="0"/>
      <w:marBottom w:val="0"/>
      <w:divBdr>
        <w:top w:val="none" w:sz="0" w:space="0" w:color="auto"/>
        <w:left w:val="none" w:sz="0" w:space="0" w:color="auto"/>
        <w:bottom w:val="none" w:sz="0" w:space="0" w:color="auto"/>
        <w:right w:val="none" w:sz="0" w:space="0" w:color="auto"/>
      </w:divBdr>
    </w:div>
    <w:div w:id="1034619896">
      <w:bodyDiv w:val="1"/>
      <w:marLeft w:val="0"/>
      <w:marRight w:val="0"/>
      <w:marTop w:val="0"/>
      <w:marBottom w:val="0"/>
      <w:divBdr>
        <w:top w:val="none" w:sz="0" w:space="0" w:color="auto"/>
        <w:left w:val="none" w:sz="0" w:space="0" w:color="auto"/>
        <w:bottom w:val="none" w:sz="0" w:space="0" w:color="auto"/>
        <w:right w:val="none" w:sz="0" w:space="0" w:color="auto"/>
      </w:divBdr>
      <w:divsChild>
        <w:div w:id="144593227">
          <w:marLeft w:val="0"/>
          <w:marRight w:val="0"/>
          <w:marTop w:val="0"/>
          <w:marBottom w:val="0"/>
          <w:divBdr>
            <w:top w:val="none" w:sz="0" w:space="0" w:color="auto"/>
            <w:left w:val="none" w:sz="0" w:space="0" w:color="auto"/>
            <w:bottom w:val="none" w:sz="0" w:space="0" w:color="auto"/>
            <w:right w:val="none" w:sz="0" w:space="0" w:color="auto"/>
          </w:divBdr>
        </w:div>
      </w:divsChild>
    </w:div>
    <w:div w:id="1191452819">
      <w:bodyDiv w:val="1"/>
      <w:marLeft w:val="0"/>
      <w:marRight w:val="0"/>
      <w:marTop w:val="0"/>
      <w:marBottom w:val="0"/>
      <w:divBdr>
        <w:top w:val="none" w:sz="0" w:space="0" w:color="auto"/>
        <w:left w:val="none" w:sz="0" w:space="0" w:color="auto"/>
        <w:bottom w:val="none" w:sz="0" w:space="0" w:color="auto"/>
        <w:right w:val="none" w:sz="0" w:space="0" w:color="auto"/>
      </w:divBdr>
    </w:div>
    <w:div w:id="1265651846">
      <w:bodyDiv w:val="1"/>
      <w:marLeft w:val="0"/>
      <w:marRight w:val="0"/>
      <w:marTop w:val="0"/>
      <w:marBottom w:val="0"/>
      <w:divBdr>
        <w:top w:val="none" w:sz="0" w:space="0" w:color="auto"/>
        <w:left w:val="none" w:sz="0" w:space="0" w:color="auto"/>
        <w:bottom w:val="none" w:sz="0" w:space="0" w:color="auto"/>
        <w:right w:val="none" w:sz="0" w:space="0" w:color="auto"/>
      </w:divBdr>
    </w:div>
    <w:div w:id="1400665083">
      <w:bodyDiv w:val="1"/>
      <w:marLeft w:val="0"/>
      <w:marRight w:val="0"/>
      <w:marTop w:val="0"/>
      <w:marBottom w:val="0"/>
      <w:divBdr>
        <w:top w:val="none" w:sz="0" w:space="0" w:color="auto"/>
        <w:left w:val="none" w:sz="0" w:space="0" w:color="auto"/>
        <w:bottom w:val="none" w:sz="0" w:space="0" w:color="auto"/>
        <w:right w:val="none" w:sz="0" w:space="0" w:color="auto"/>
      </w:divBdr>
    </w:div>
    <w:div w:id="1459105617">
      <w:bodyDiv w:val="1"/>
      <w:marLeft w:val="0"/>
      <w:marRight w:val="0"/>
      <w:marTop w:val="0"/>
      <w:marBottom w:val="0"/>
      <w:divBdr>
        <w:top w:val="none" w:sz="0" w:space="0" w:color="auto"/>
        <w:left w:val="none" w:sz="0" w:space="0" w:color="auto"/>
        <w:bottom w:val="none" w:sz="0" w:space="0" w:color="auto"/>
        <w:right w:val="none" w:sz="0" w:space="0" w:color="auto"/>
      </w:divBdr>
    </w:div>
    <w:div w:id="1488126695">
      <w:bodyDiv w:val="1"/>
      <w:marLeft w:val="0"/>
      <w:marRight w:val="0"/>
      <w:marTop w:val="0"/>
      <w:marBottom w:val="0"/>
      <w:divBdr>
        <w:top w:val="none" w:sz="0" w:space="0" w:color="auto"/>
        <w:left w:val="none" w:sz="0" w:space="0" w:color="auto"/>
        <w:bottom w:val="none" w:sz="0" w:space="0" w:color="auto"/>
        <w:right w:val="none" w:sz="0" w:space="0" w:color="auto"/>
      </w:divBdr>
    </w:div>
    <w:div w:id="1488470372">
      <w:bodyDiv w:val="1"/>
      <w:marLeft w:val="0"/>
      <w:marRight w:val="0"/>
      <w:marTop w:val="0"/>
      <w:marBottom w:val="0"/>
      <w:divBdr>
        <w:top w:val="none" w:sz="0" w:space="0" w:color="auto"/>
        <w:left w:val="none" w:sz="0" w:space="0" w:color="auto"/>
        <w:bottom w:val="none" w:sz="0" w:space="0" w:color="auto"/>
        <w:right w:val="none" w:sz="0" w:space="0" w:color="auto"/>
      </w:divBdr>
    </w:div>
    <w:div w:id="1545865507">
      <w:bodyDiv w:val="1"/>
      <w:marLeft w:val="0"/>
      <w:marRight w:val="0"/>
      <w:marTop w:val="0"/>
      <w:marBottom w:val="0"/>
      <w:divBdr>
        <w:top w:val="none" w:sz="0" w:space="0" w:color="auto"/>
        <w:left w:val="none" w:sz="0" w:space="0" w:color="auto"/>
        <w:bottom w:val="none" w:sz="0" w:space="0" w:color="auto"/>
        <w:right w:val="none" w:sz="0" w:space="0" w:color="auto"/>
      </w:divBdr>
    </w:div>
    <w:div w:id="1655329973">
      <w:bodyDiv w:val="1"/>
      <w:marLeft w:val="0"/>
      <w:marRight w:val="0"/>
      <w:marTop w:val="0"/>
      <w:marBottom w:val="0"/>
      <w:divBdr>
        <w:top w:val="none" w:sz="0" w:space="0" w:color="auto"/>
        <w:left w:val="none" w:sz="0" w:space="0" w:color="auto"/>
        <w:bottom w:val="none" w:sz="0" w:space="0" w:color="auto"/>
        <w:right w:val="none" w:sz="0" w:space="0" w:color="auto"/>
      </w:divBdr>
    </w:div>
    <w:div w:id="1767072602">
      <w:bodyDiv w:val="1"/>
      <w:marLeft w:val="0"/>
      <w:marRight w:val="0"/>
      <w:marTop w:val="0"/>
      <w:marBottom w:val="0"/>
      <w:divBdr>
        <w:top w:val="none" w:sz="0" w:space="0" w:color="auto"/>
        <w:left w:val="none" w:sz="0" w:space="0" w:color="auto"/>
        <w:bottom w:val="none" w:sz="0" w:space="0" w:color="auto"/>
        <w:right w:val="none" w:sz="0" w:space="0" w:color="auto"/>
      </w:divBdr>
      <w:divsChild>
        <w:div w:id="842166936">
          <w:marLeft w:val="0"/>
          <w:marRight w:val="0"/>
          <w:marTop w:val="0"/>
          <w:marBottom w:val="0"/>
          <w:divBdr>
            <w:top w:val="none" w:sz="0" w:space="0" w:color="auto"/>
            <w:left w:val="none" w:sz="0" w:space="0" w:color="auto"/>
            <w:bottom w:val="none" w:sz="0" w:space="0" w:color="auto"/>
            <w:right w:val="none" w:sz="0" w:space="0" w:color="auto"/>
          </w:divBdr>
        </w:div>
      </w:divsChild>
    </w:div>
    <w:div w:id="1835560518">
      <w:bodyDiv w:val="1"/>
      <w:marLeft w:val="0"/>
      <w:marRight w:val="0"/>
      <w:marTop w:val="0"/>
      <w:marBottom w:val="0"/>
      <w:divBdr>
        <w:top w:val="none" w:sz="0" w:space="0" w:color="auto"/>
        <w:left w:val="none" w:sz="0" w:space="0" w:color="auto"/>
        <w:bottom w:val="none" w:sz="0" w:space="0" w:color="auto"/>
        <w:right w:val="none" w:sz="0" w:space="0" w:color="auto"/>
      </w:divBdr>
    </w:div>
    <w:div w:id="2068992541">
      <w:bodyDiv w:val="1"/>
      <w:marLeft w:val="0"/>
      <w:marRight w:val="0"/>
      <w:marTop w:val="0"/>
      <w:marBottom w:val="0"/>
      <w:divBdr>
        <w:top w:val="none" w:sz="0" w:space="0" w:color="auto"/>
        <w:left w:val="none" w:sz="0" w:space="0" w:color="auto"/>
        <w:bottom w:val="none" w:sz="0" w:space="0" w:color="auto"/>
        <w:right w:val="none" w:sz="0" w:space="0" w:color="auto"/>
      </w:divBdr>
      <w:divsChild>
        <w:div w:id="178915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ichip.ru/sovety/5-sposobov-dobavit-novuyu-uchetnuyu-zapis-v-windows-10-229222" TargetMode="External" Id="rId8" /><Relationship Type="http://schemas.openxmlformats.org/officeDocument/2006/relationships/hyperlink" Target="https://www.aladdin-rd.ru/company/pressroom/articles/obzor_tehnologij_identifikacii_i_autentifikacii" TargetMode="External" Id="rId13" /><Relationship Type="http://schemas.openxmlformats.org/officeDocument/2006/relationships/hyperlink" Target="https://www.aladdin-rd.ru/company/pressroom/articles/obzor_tehnologij_identifikacii_i_autentifikacii" TargetMode="External" Id="rId18" /><Relationship Type="http://schemas.openxmlformats.org/officeDocument/2006/relationships/hyperlink" Target="http://2828.ru/pro/fat32_vs_ntfs" TargetMode="External" Id="rId26" /><Relationship Type="http://schemas.openxmlformats.org/officeDocument/2006/relationships/styles" Target="styles.xml" Id="rId3" /><Relationship Type="http://schemas.openxmlformats.org/officeDocument/2006/relationships/hyperlink" Target="https://www.sites.google.com/a/i-dist.ru/informacionnye-tehnologii-ucebnoe-posobie/operacionnye-sistemy-personalnogo-komputera/fajly-i-fajlovaa-sistema" TargetMode="External" Id="rId21" /><Relationship Type="http://schemas.openxmlformats.org/officeDocument/2006/relationships/hyperlink" Target="https://en.wikipedia.org/wiki/Windows_domain" TargetMode="External" Id="rId7" /><Relationship Type="http://schemas.openxmlformats.org/officeDocument/2006/relationships/hyperlink" Target="https://www.aladdin-rd.ru/company/pressroom/articles/obzor_tehnologij_identifikacii_i_autentifikacii" TargetMode="External" Id="rId12" /><Relationship Type="http://schemas.openxmlformats.org/officeDocument/2006/relationships/hyperlink" Target="https://intuit.ru/studies/courses/10/10/lecture/314" TargetMode="External" Id="rId17" /><Relationship Type="http://schemas.openxmlformats.org/officeDocument/2006/relationships/image" Target="media/image5.png" Id="rId25" /><Relationship Type="http://schemas.openxmlformats.org/officeDocument/2006/relationships/numbering" Target="numbering.xml" Id="rId2" /><Relationship Type="http://schemas.openxmlformats.org/officeDocument/2006/relationships/hyperlink" Target="https://www.aladdin-rd.ru/company/pressroom/articles/obzor_tehnologij_identifikacii_i_autentifikacii" TargetMode="External" Id="rId16" /><Relationship Type="http://schemas.openxmlformats.org/officeDocument/2006/relationships/image" Target="media/image4.png" Id="rId20" /><Relationship Type="http://schemas.openxmlformats.org/officeDocument/2006/relationships/image" Target="media/image7.png" Id="rId29" /><Relationship Type="http://schemas.openxmlformats.org/officeDocument/2006/relationships/customXml" Target="../customXml/item1.xml" Id="rId1" /><Relationship Type="http://schemas.openxmlformats.org/officeDocument/2006/relationships/hyperlink" Target="https://dic.academic.ru/dic.nsf/ruwiki/92937" TargetMode="External" Id="rId6" /><Relationship Type="http://schemas.openxmlformats.org/officeDocument/2006/relationships/image" Target="media/image3.png" Id="rId11" /><Relationship Type="http://schemas.openxmlformats.org/officeDocument/2006/relationships/hyperlink" Target="https://windowsnotes.ru/other/nastrojka-razreshenij-fajlovoj-sistemy-ntfs/" TargetMode="External" Id="rId24" /><Relationship Type="http://schemas.openxmlformats.org/officeDocument/2006/relationships/webSettings" Target="webSettings.xml" Id="rId5" /><Relationship Type="http://schemas.openxmlformats.org/officeDocument/2006/relationships/hyperlink" Target="https://dic.academic.ru/dic.nsf/ruwiki/92937" TargetMode="External" Id="rId15" /><Relationship Type="http://schemas.openxmlformats.org/officeDocument/2006/relationships/hyperlink" Target="https://intuit.ru/studies/professional_retraining/962/courses/217/lecture/5609?pag" TargetMode="External" Id="rId23" /><Relationship Type="http://schemas.openxmlformats.org/officeDocument/2006/relationships/hyperlink" Target="http://2828.ru/pro/fat32_vs_ntfs" TargetMode="External" Id="rId28" /><Relationship Type="http://schemas.openxmlformats.org/officeDocument/2006/relationships/image" Target="media/image2.png" Id="rId10" /><Relationship Type="http://schemas.openxmlformats.org/officeDocument/2006/relationships/hyperlink" Target="https://en.wikipedia.org/wiki/Access_token" TargetMode="Externa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image" Target="media/image1.jpg" Id="rId9" /><Relationship Type="http://schemas.openxmlformats.org/officeDocument/2006/relationships/hyperlink" Target="https://ru.wikipedia.org/wiki/%D0%98%D0%B4%D0%B5%D0%BD%D1%82%D0%B8%D1%84%D0%B8%D0%BA%D0%B0%D1%86%D0%B8%D1%8F_(%D0%B8%D0%BD%D1%84%D0%BE%D1%80%D0%BC%D0%B0%D1%86%D0%B8%D0%BE%D0%BD%D0%BD%D1%8B%D0%B5_%D1%81%D0%B8%D1%81%D1%82%D0%B5%D0%BC%D1%8B" TargetMode="External" Id="rId14" /><Relationship Type="http://schemas.openxmlformats.org/officeDocument/2006/relationships/hyperlink" Target="https://ru.wikipedia.org/wiki/%D0%A4%D0%B0%D0%B9%D0%BB%D0%BE%D0%B2%D0%B0%D1%8F_%D1%81%D0%B8%D1%81%D1%82%D0%B5%D0%BC%D0%B0" TargetMode="External" Id="rId22" /><Relationship Type="http://schemas.openxmlformats.org/officeDocument/2006/relationships/image" Target="media/image6.png" Id="rId27" /><Relationship Type="http://schemas.openxmlformats.org/officeDocument/2006/relationships/fontTable" Target="fontTable.xml" Id="rId30"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24BC2-18DA-4EC8-B1EE-2FCF0E4A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3824</Words>
  <Characters>21798</Characters>
  <Application>Microsoft Office Word</Application>
  <DocSecurity>4</DocSecurity>
  <Lines>181</Lines>
  <Paragraphs>51</Paragraphs>
  <ScaleCrop>false</ScaleCrop>
  <Company/>
  <LinksUpToDate>false</LinksUpToDate>
  <CharactersWithSpaces>25571</CharactersWithSpaces>
  <SharedDoc>false</SharedDoc>
  <HLinks>
    <vt:vector size="102" baseType="variant">
      <vt:variant>
        <vt:i4>6357119</vt:i4>
      </vt:variant>
      <vt:variant>
        <vt:i4>48</vt:i4>
      </vt:variant>
      <vt:variant>
        <vt:i4>0</vt:i4>
      </vt:variant>
      <vt:variant>
        <vt:i4>5</vt:i4>
      </vt:variant>
      <vt:variant>
        <vt:lpwstr>http://2828.ru/pro/fat32_vs_ntfs</vt:lpwstr>
      </vt:variant>
      <vt:variant>
        <vt:lpwstr/>
      </vt:variant>
      <vt:variant>
        <vt:i4>6357119</vt:i4>
      </vt:variant>
      <vt:variant>
        <vt:i4>45</vt:i4>
      </vt:variant>
      <vt:variant>
        <vt:i4>0</vt:i4>
      </vt:variant>
      <vt:variant>
        <vt:i4>5</vt:i4>
      </vt:variant>
      <vt:variant>
        <vt:lpwstr>http://2828.ru/pro/fat32_vs_ntfs</vt:lpwstr>
      </vt:variant>
      <vt:variant>
        <vt:lpwstr/>
      </vt:variant>
      <vt:variant>
        <vt:i4>3539071</vt:i4>
      </vt:variant>
      <vt:variant>
        <vt:i4>42</vt:i4>
      </vt:variant>
      <vt:variant>
        <vt:i4>0</vt:i4>
      </vt:variant>
      <vt:variant>
        <vt:i4>5</vt:i4>
      </vt:variant>
      <vt:variant>
        <vt:lpwstr>https://windowsnotes.ru/other/nastrojka-razreshenij-fajlovoj-sistemy-ntfs/</vt:lpwstr>
      </vt:variant>
      <vt:variant>
        <vt:lpwstr/>
      </vt:variant>
      <vt:variant>
        <vt:i4>3735559</vt:i4>
      </vt:variant>
      <vt:variant>
        <vt:i4>39</vt:i4>
      </vt:variant>
      <vt:variant>
        <vt:i4>0</vt:i4>
      </vt:variant>
      <vt:variant>
        <vt:i4>5</vt:i4>
      </vt:variant>
      <vt:variant>
        <vt:lpwstr>https://intuit.ru/studies/professional_retraining/962/courses/217/lecture/5609?pag</vt:lpwstr>
      </vt:variant>
      <vt:variant>
        <vt:lpwstr/>
      </vt:variant>
      <vt:variant>
        <vt:i4>4456569</vt:i4>
      </vt:variant>
      <vt:variant>
        <vt:i4>36</vt:i4>
      </vt:variant>
      <vt:variant>
        <vt:i4>0</vt:i4>
      </vt:variant>
      <vt:variant>
        <vt:i4>5</vt:i4>
      </vt:variant>
      <vt:variant>
        <vt:lpwstr>https://ru.wikipedia.org/wiki/%D0%A4%D0%B0%D0%B9%D0%BB%D0%BE%D0%B2%D0%B0%D1%8F_%D1%81%D0%B8%D1%81%D1%82%D0%B5%D0%BC%D0%B0</vt:lpwstr>
      </vt:variant>
      <vt:variant>
        <vt:lpwstr/>
      </vt:variant>
      <vt:variant>
        <vt:i4>3211327</vt:i4>
      </vt:variant>
      <vt:variant>
        <vt:i4>33</vt:i4>
      </vt:variant>
      <vt:variant>
        <vt:i4>0</vt:i4>
      </vt:variant>
      <vt:variant>
        <vt:i4>5</vt:i4>
      </vt:variant>
      <vt:variant>
        <vt:lpwstr>https://www.sites.google.com/a/i-dist.ru/informacionnye-tehnologii-ucebnoe-posobie/operacionnye-sistemy-personalnogo-komputera/fajly-i-fajlovaa-sistema</vt:lpwstr>
      </vt:variant>
      <vt:variant>
        <vt:lpwstr/>
      </vt:variant>
      <vt:variant>
        <vt:i4>2687056</vt:i4>
      </vt:variant>
      <vt:variant>
        <vt:i4>30</vt:i4>
      </vt:variant>
      <vt:variant>
        <vt:i4>0</vt:i4>
      </vt:variant>
      <vt:variant>
        <vt:i4>5</vt:i4>
      </vt:variant>
      <vt:variant>
        <vt:lpwstr>https://en.wikipedia.org/wiki/Access_token</vt:lpwstr>
      </vt:variant>
      <vt:variant>
        <vt:lpwstr/>
      </vt:variant>
      <vt:variant>
        <vt:i4>7864432</vt:i4>
      </vt:variant>
      <vt:variant>
        <vt:i4>27</vt:i4>
      </vt:variant>
      <vt:variant>
        <vt:i4>0</vt:i4>
      </vt:variant>
      <vt:variant>
        <vt:i4>5</vt:i4>
      </vt:variant>
      <vt:variant>
        <vt:lpwstr>https://www.aladdin-rd.ru/company/pressroom/articles/obzor_tehnologij_identifikacii_i_autentifikacii</vt:lpwstr>
      </vt:variant>
      <vt:variant>
        <vt:lpwstr/>
      </vt:variant>
      <vt:variant>
        <vt:i4>8192103</vt:i4>
      </vt:variant>
      <vt:variant>
        <vt:i4>24</vt:i4>
      </vt:variant>
      <vt:variant>
        <vt:i4>0</vt:i4>
      </vt:variant>
      <vt:variant>
        <vt:i4>5</vt:i4>
      </vt:variant>
      <vt:variant>
        <vt:lpwstr>https://intuit.ru/studies/courses/10/10/lecture/314</vt:lpwstr>
      </vt:variant>
      <vt:variant>
        <vt:lpwstr/>
      </vt:variant>
      <vt:variant>
        <vt:i4>7864432</vt:i4>
      </vt:variant>
      <vt:variant>
        <vt:i4>21</vt:i4>
      </vt:variant>
      <vt:variant>
        <vt:i4>0</vt:i4>
      </vt:variant>
      <vt:variant>
        <vt:i4>5</vt:i4>
      </vt:variant>
      <vt:variant>
        <vt:lpwstr>https://www.aladdin-rd.ru/company/pressroom/articles/obzor_tehnologij_identifikacii_i_autentifikacii</vt:lpwstr>
      </vt:variant>
      <vt:variant>
        <vt:lpwstr/>
      </vt:variant>
      <vt:variant>
        <vt:i4>5963871</vt:i4>
      </vt:variant>
      <vt:variant>
        <vt:i4>18</vt:i4>
      </vt:variant>
      <vt:variant>
        <vt:i4>0</vt:i4>
      </vt:variant>
      <vt:variant>
        <vt:i4>5</vt:i4>
      </vt:variant>
      <vt:variant>
        <vt:lpwstr>https://dic.academic.ru/dic.nsf/ruwiki/92937</vt:lpwstr>
      </vt:variant>
      <vt:variant>
        <vt:lpwstr/>
      </vt:variant>
      <vt:variant>
        <vt:i4>1572946</vt:i4>
      </vt:variant>
      <vt:variant>
        <vt:i4>15</vt:i4>
      </vt:variant>
      <vt:variant>
        <vt:i4>0</vt:i4>
      </vt:variant>
      <vt:variant>
        <vt:i4>5</vt:i4>
      </vt:variant>
      <vt:variant>
        <vt:lpwstr>https://ru.wikipedia.org/wiki/%D0%98%D0%B4%D0%B5%D0%BD%D1%82%D0%B8%D1%84%D0%B8%D0%BA%D0%B0%D1%86%D0%B8%D1%8F_(%D0%B8%D0%BD%D1%84%D0%BE%D1%80%D0%BC%D0%B0%D1%86%D0%B8%D0%BE%D0%BD%D0%BD%D1%8B%D0%B5_%D1%81%D0%B8%D1%81%D1%82%D0%B5%D0%BC%D1%8B</vt:lpwstr>
      </vt:variant>
      <vt:variant>
        <vt:lpwstr/>
      </vt:variant>
      <vt:variant>
        <vt:i4>7864432</vt:i4>
      </vt:variant>
      <vt:variant>
        <vt:i4>12</vt:i4>
      </vt:variant>
      <vt:variant>
        <vt:i4>0</vt:i4>
      </vt:variant>
      <vt:variant>
        <vt:i4>5</vt:i4>
      </vt:variant>
      <vt:variant>
        <vt:lpwstr>https://www.aladdin-rd.ru/company/pressroom/articles/obzor_tehnologij_identifikacii_i_autentifikacii</vt:lpwstr>
      </vt:variant>
      <vt:variant>
        <vt:lpwstr/>
      </vt:variant>
      <vt:variant>
        <vt:i4>7864432</vt:i4>
      </vt:variant>
      <vt:variant>
        <vt:i4>9</vt:i4>
      </vt:variant>
      <vt:variant>
        <vt:i4>0</vt:i4>
      </vt:variant>
      <vt:variant>
        <vt:i4>5</vt:i4>
      </vt:variant>
      <vt:variant>
        <vt:lpwstr>https://www.aladdin-rd.ru/company/pressroom/articles/obzor_tehnologij_identifikacii_i_autentifikacii</vt:lpwstr>
      </vt:variant>
      <vt:variant>
        <vt:lpwstr/>
      </vt:variant>
      <vt:variant>
        <vt:i4>393281</vt:i4>
      </vt:variant>
      <vt:variant>
        <vt:i4>6</vt:i4>
      </vt:variant>
      <vt:variant>
        <vt:i4>0</vt:i4>
      </vt:variant>
      <vt:variant>
        <vt:i4>5</vt:i4>
      </vt:variant>
      <vt:variant>
        <vt:lpwstr>https://ichip.ru/sovety/5-sposobov-dobavit-novuyu-uchetnuyu-zapis-v-windows-10-229222</vt:lpwstr>
      </vt:variant>
      <vt:variant>
        <vt:lpwstr/>
      </vt:variant>
      <vt:variant>
        <vt:i4>6815761</vt:i4>
      </vt:variant>
      <vt:variant>
        <vt:i4>3</vt:i4>
      </vt:variant>
      <vt:variant>
        <vt:i4>0</vt:i4>
      </vt:variant>
      <vt:variant>
        <vt:i4>5</vt:i4>
      </vt:variant>
      <vt:variant>
        <vt:lpwstr>https://en.wikipedia.org/wiki/Windows_domain</vt:lpwstr>
      </vt:variant>
      <vt:variant>
        <vt:lpwstr/>
      </vt:variant>
      <vt:variant>
        <vt:i4>5963871</vt:i4>
      </vt:variant>
      <vt:variant>
        <vt:i4>0</vt:i4>
      </vt:variant>
      <vt:variant>
        <vt:i4>0</vt:i4>
      </vt:variant>
      <vt:variant>
        <vt:i4>5</vt:i4>
      </vt:variant>
      <vt:variant>
        <vt:lpwstr>https://dic.academic.ru/dic.nsf/ruwiki/92937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Ореховский Антон Михайлович</dc:creator>
  <cp:keywords/>
  <dc:description/>
  <cp:lastModifiedBy>Ореховский Антон Михайлович</cp:lastModifiedBy>
  <cp:revision>276</cp:revision>
  <dcterms:created xsi:type="dcterms:W3CDTF">2021-05-13T04:51:00Z</dcterms:created>
  <dcterms:modified xsi:type="dcterms:W3CDTF">2021-05-31T16:36:00Z</dcterms:modified>
</cp:coreProperties>
</file>