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240" w:after="240"/>
        <w:jc w:val="center"/>
      </w:pPr>
      <w:r>
        <w:rPr>
          <w:rFonts w:ascii="Arial" w:hAnsi="Arial"/>
          <w:color w:val="000000"/>
          <w:sz w:val="32"/>
        </w:rPr>
        <w:t>Vistiplau tècnic de la versió SIF PrisMa</w:t>
      </w:r>
    </w:p>
    <w:p>
      <w:pPr>
        <w:widowControl/>
        <w:spacing w:after="220"/>
        <w:jc w:val="center"/>
      </w:pPr>
      <w:r>
        <w:rPr>
          <w:rFonts w:ascii="Arial" w:hAnsi="Arial"/>
          <w:b/>
          <w:color w:val="000000"/>
          <w:sz w:val="21"/>
        </w:rPr>
        <w:t>Estat documental:</w:t>
      </w:r>
      <w:r>
        <w:rPr>
          <w:rFonts w:ascii="Arial" w:hAnsi="Arial"/>
          <w:color w:val="000000"/>
          <w:sz w:val="21"/>
        </w:rPr>
        <w:t xml:space="preserve"> PENDENT D'EMISSIÓ. NO SIGNAR COM A FAVORABLE FINS COMPLETAR LES EVIDÈNCIES.</w:t>
      </w:r>
    </w:p>
    <w:p>
      <w:pPr>
        <w:widowControl/>
      </w:pPr>
      <w:r>
        <w:rPr>
          <w:rFonts w:ascii="Arial" w:hAnsi="Arial"/>
          <w:color w:val="000000"/>
          <w:sz w:val="21"/>
        </w:rPr>
        <w:t>Aquest document recull la revisió tècnica prèvia a la subscripció de la declaració responsable i a la decisió d'entrada en producció. No substitueix la declaració responsable de l'entitat productora ni l'autorització de direcció.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Identificació de la revisió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Sistema: SIF PrisMa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Codi del sistema: SIF-PRISMA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Versió candidata: 1.0.0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Entorn verificat: pendent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Referència del codi o desplegament: pendent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Data de la revisió: pendent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Responsable tècnica: Meriem Abjil Bajja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Abast del vistiplau</w:t>
      </w:r>
    </w:p>
    <w:p>
      <w:pPr>
        <w:widowControl/>
      </w:pPr>
      <w:r>
        <w:rPr>
          <w:rFonts w:ascii="Arial" w:hAnsi="Arial"/>
          <w:color w:val="000000"/>
          <w:sz w:val="21"/>
        </w:rPr>
        <w:t>La revisió tècnica ha de confirmar que la versió identificada coincideix amb el codi desplegat, que els components descrits a la declaració responsable existeixen i que les proves conservades permeten sostenir el resultat emès.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Evidències mínimes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2450"/>
        <w:gridCol w:w="2450"/>
        <w:gridCol w:w="2450"/>
        <w:gridCol w:w="2450"/>
      </w:tblGrid>
      <w:tr>
        <w:trPr>
          <w:tblHeader w:val="true"/>
        </w:trP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4F4F4F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ID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4F4F4F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Comprovació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4F4F4F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Estat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  <w:shd w:fill="4F4F4F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7"/>
              </w:rPr>
              <w:t>Referència de l'evidència</w:t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VT-01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Versió 1.0.0 identificada i desplegada a l'entorn verificat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VT-02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Migracions de base de dades aplicades i esquema fiscal revisat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VT-03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Numeració fiscal, registres d'alta i rectificatives verificats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VT-04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Encadenament hash i integritat dels registres verificats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VT-05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Idempotència i tractament de duplicats verificats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VT-06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XML i validacions XSD o del servei AEAT superats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VT-07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Certificat o representació configurat i autenticació AEAT provada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VT-08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Cua AEAT, reintents, respostes i incidències verificats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VT-09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PDF, QR i accés als documents fiscals verificats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VT-10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Permisos, secrets, logs i absència de claus al repositori revisats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VT-11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Backup i restauració executats amb evidència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VT-12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Declaració responsable accessible dins del SIF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VT-13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Proves dels canals i casos especials exigits pel projecte superades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  <w:tr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VT-14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Incidències bloquejants tancades o inexistents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  <w:t>PENDENT</w:t>
            </w:r>
          </w:p>
        </w:tc>
        <w:tc>
          <w:tcPr>
            <w:tcW w:type="dxa" w:w="2450"/>
            <w:tcMar>
              <w:top w:w="130" w:type="dxa"/>
              <w:start w:w="150" w:type="dxa"/>
              <w:bottom w:w="130" w:type="dxa"/>
              <w:end w:w="15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b w:val="0"/>
                <w:color w:val="000000"/>
                <w:sz w:val="17"/>
              </w:rPr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rial" w:hAnsi="Arial"/>
          <w:color w:val="000000"/>
          <w:sz w:val="21"/>
        </w:rPr>
        <w:t xml:space="preserve">Estats admesos: </w:t>
      </w:r>
      <w:r>
        <w:rPr>
          <w:rFonts w:ascii="Arial" w:hAnsi="Arial"/>
          <w:color w:val="000000"/>
          <w:sz w:val="21"/>
        </w:rPr>
        <w:t>OK</w:t>
      </w:r>
      <w:r>
        <w:rPr>
          <w:rFonts w:ascii="Arial" w:hAnsi="Arial"/>
          <w:color w:val="000000"/>
          <w:sz w:val="21"/>
        </w:rPr>
        <w:t xml:space="preserve">, </w:t>
      </w:r>
      <w:r>
        <w:rPr>
          <w:rFonts w:ascii="Arial" w:hAnsi="Arial"/>
          <w:color w:val="000000"/>
          <w:sz w:val="21"/>
        </w:rPr>
        <w:t>NO OK</w:t>
      </w:r>
      <w:r>
        <w:rPr>
          <w:rFonts w:ascii="Arial" w:hAnsi="Arial"/>
          <w:color w:val="000000"/>
          <w:sz w:val="21"/>
        </w:rPr>
        <w:t xml:space="preserve">, </w:t>
      </w:r>
      <w:r>
        <w:rPr>
          <w:rFonts w:ascii="Arial" w:hAnsi="Arial"/>
          <w:color w:val="000000"/>
          <w:sz w:val="21"/>
        </w:rPr>
        <w:t>NO APLICA</w:t>
      </w:r>
      <w:r>
        <w:rPr>
          <w:rFonts w:ascii="Arial" w:hAnsi="Arial"/>
          <w:color w:val="000000"/>
          <w:sz w:val="21"/>
        </w:rPr>
        <w:t xml:space="preserve"> amb justificació o </w:t>
      </w:r>
      <w:r>
        <w:rPr>
          <w:rFonts w:ascii="Arial" w:hAnsi="Arial"/>
          <w:color w:val="000000"/>
          <w:sz w:val="21"/>
        </w:rPr>
        <w:t>PENDENT</w:t>
      </w:r>
      <w:r>
        <w:rPr>
          <w:rFonts w:ascii="Arial" w:hAnsi="Arial"/>
          <w:color w:val="000000"/>
          <w:sz w:val="21"/>
        </w:rPr>
        <w:t>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Resultat tècnic</w:t>
      </w:r>
    </w:p>
    <w:p>
      <w:pPr>
        <w:widowControl/>
      </w:pPr>
      <w:r>
        <w:rPr>
          <w:rFonts w:ascii="Arial" w:hAnsi="Arial"/>
          <w:color w:val="000000"/>
          <w:sz w:val="21"/>
        </w:rPr>
        <w:t>S'ha de marcar una única opció quan totes les comprovacions necessàries tinguin evidència: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GO. Versió tècnicament preparada per a l'aprovació de direcció i la subscripció de la declaració responsable.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GO AMB LIMITACIONS. Preparada únicament dins de les limitacions descrites i acceptades expressament per direcció.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NO-GO. No preparada per entrar en producció ni per subscriure la declaració responsable com a versió conforme.</w:t>
      </w:r>
    </w:p>
    <w:p>
      <w:pPr>
        <w:widowControl/>
      </w:pPr>
      <w:r>
        <w:rPr>
          <w:rFonts w:ascii="Arial" w:hAnsi="Arial"/>
          <w:b/>
          <w:color w:val="000000"/>
          <w:sz w:val="21"/>
        </w:rPr>
        <w:t>Resultat actual:</w:t>
      </w:r>
      <w:r>
        <w:rPr>
          <w:rFonts w:ascii="Arial" w:hAnsi="Arial"/>
          <w:color w:val="000000"/>
          <w:sz w:val="21"/>
        </w:rPr>
        <w:t xml:space="preserve"> PENDENT D'EMISSIÓ.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Limitacions i incidències obertes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________________________________________________________________________________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________________________________________________________________________________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________________________________________________________________________________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Manifestació de la responsable tècnica</w:t>
      </w:r>
    </w:p>
    <w:p>
      <w:pPr>
        <w:widowControl/>
      </w:pPr>
      <w:r>
        <w:rPr>
          <w:rFonts w:ascii="Arial" w:hAnsi="Arial"/>
          <w:color w:val="000000"/>
          <w:sz w:val="21"/>
        </w:rPr>
        <w:t>Quan s'emeti el resultat, la responsable tècnica declara que ha revisat la versió i les evidències identificades en aquest document, que el resultat reflecteix les comprovacions efectivament realitzades i que ha comunicat les limitacions o incidències conegudes.</w:t>
      </w:r>
    </w:p>
    <w:p>
      <w:pPr>
        <w:widowControl/>
      </w:pPr>
      <w:r>
        <w:rPr>
          <w:rFonts w:ascii="Arial" w:hAnsi="Arial"/>
          <w:color w:val="000000"/>
          <w:sz w:val="21"/>
        </w:rPr>
        <w:t>El vistiplau tècnic no atribueix a la responsable tècnica la condició de productora externa, representant legal o garant personal de les obligacions tributàries d'Associació PrisMa.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Signatura tècnica</w:t>
      </w:r>
    </w:p>
    <w:p>
      <w:pPr>
        <w:widowControl/>
      </w:pPr>
      <w:r>
        <w:rPr>
          <w:rFonts w:ascii="Arial" w:hAnsi="Arial"/>
          <w:color w:val="000000"/>
          <w:sz w:val="21"/>
        </w:rPr>
        <w:t>Meriem Abjil Bajja</w:t>
      </w:r>
    </w:p>
    <w:p>
      <w:pPr>
        <w:widowControl/>
      </w:pPr>
      <w:r>
        <w:rPr>
          <w:rFonts w:ascii="Arial" w:hAnsi="Arial"/>
          <w:color w:val="000000"/>
          <w:sz w:val="21"/>
        </w:rPr>
        <w:t>Responsable tècnica, funcional i documental del projecte SIF PrisMa</w:t>
      </w:r>
    </w:p>
    <w:p>
      <w:pPr>
        <w:widowControl/>
      </w:pPr>
      <w:r>
        <w:rPr>
          <w:rFonts w:ascii="Arial" w:hAnsi="Arial"/>
          <w:color w:val="000000"/>
          <w:sz w:val="21"/>
        </w:rPr>
        <w:t>Data: ____ de ____________________ de ______</w:t>
      </w:r>
    </w:p>
    <w:p>
      <w:pPr>
        <w:widowControl/>
      </w:pPr>
      <w:r>
        <w:rPr>
          <w:rFonts w:ascii="Arial" w:hAnsi="Arial"/>
          <w:color w:val="000000"/>
          <w:sz w:val="21"/>
        </w:rPr>
        <w:t>Signatura: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Recepció i decisió de direcció</w:t>
      </w:r>
    </w:p>
    <w:p>
      <w:pPr>
        <w:widowControl/>
      </w:pPr>
      <w:r>
        <w:rPr>
          <w:rFonts w:ascii="Arial" w:hAnsi="Arial"/>
          <w:color w:val="000000"/>
          <w:sz w:val="21"/>
        </w:rPr>
        <w:t>La direcció confirma que ha rebut el resultat tècnic i adopta la decisió següent: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Autoritza l'entrada en producció i la subscripció de la declaració responsable.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Autoritza amb les limitacions documentades.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☐ No autoritza l'entrada en producció.</w:t>
      </w:r>
    </w:p>
    <w:p>
      <w:pPr>
        <w:widowControl/>
      </w:pPr>
      <w:r>
        <w:rPr>
          <w:rFonts w:ascii="Arial" w:hAnsi="Arial"/>
          <w:color w:val="000000"/>
          <w:sz w:val="21"/>
        </w:rPr>
        <w:t>Adam Carmona</w:t>
      </w:r>
    </w:p>
    <w:p>
      <w:pPr>
        <w:widowControl/>
      </w:pPr>
      <w:r>
        <w:rPr>
          <w:rFonts w:ascii="Arial" w:hAnsi="Arial"/>
          <w:color w:val="000000"/>
          <w:sz w:val="21"/>
        </w:rPr>
        <w:t>Director d'Associació PrisMa</w:t>
      </w:r>
    </w:p>
    <w:p>
      <w:pPr>
        <w:widowControl/>
      </w:pPr>
      <w:r>
        <w:rPr>
          <w:rFonts w:ascii="Arial" w:hAnsi="Arial"/>
          <w:color w:val="000000"/>
          <w:sz w:val="21"/>
        </w:rPr>
        <w:t>Data: ____ de ____________________ de ______</w:t>
      </w:r>
    </w:p>
    <w:p>
      <w:pPr>
        <w:widowControl/>
      </w:pPr>
      <w:r>
        <w:rPr>
          <w:rFonts w:ascii="Arial" w:hAnsi="Arial"/>
          <w:color w:val="000000"/>
          <w:sz w:val="21"/>
        </w:rPr>
        <w:t>Signatura:</w:t>
      </w:r>
    </w:p>
    <w:p>
      <w:pPr>
        <w:widowControl/>
      </w:pPr>
      <w:r>
        <w:rPr>
          <w:rFonts w:ascii="Arial" w:hAnsi="Arial"/>
          <w:color w:val="000000"/>
          <w:sz w:val="21"/>
        </w:rPr>
        <w:t>____________________________________</w:t>
      </w:r>
    </w:p>
    <w:p>
      <w:pPr>
        <w:pStyle w:val="Heading1"/>
        <w:widowControl/>
      </w:pPr>
      <w:r>
        <w:rPr>
          <w:rFonts w:ascii="Arial" w:hAnsi="Arial"/>
          <w:color w:val="000000"/>
          <w:sz w:val="24"/>
        </w:rPr>
        <w:t>Documents vinculats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Declaració responsable del sistema informàtic de facturació SIF PrisMa, versió candidata 1.0.0.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Acord intern de designació i responsabilitats del projecte SIF PrisMa.</w:t>
      </w:r>
    </w:p>
    <w:p>
      <w:pPr>
        <w:pStyle w:val="ListBullet"/>
        <w:widowControl/>
        <w:ind w:left="369" w:hanging="159"/>
      </w:pPr>
      <w:r>
        <w:rPr>
          <w:rFonts w:ascii="Arial" w:hAnsi="Arial"/>
          <w:color w:val="000000"/>
          <w:sz w:val="21"/>
        </w:rPr>
        <w:t>Expedient de proves i decisió GO o NO-GO de la versió.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77" w:right="1219" w:bottom="1020" w:left="1219" w:header="425" w:footer="42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SIF PrisMa   ·   Pàgina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666666"/>
        <w:sz w:val="16"/>
      </w:rPr>
      <w:t xml:space="preserve"> de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555555"/>
        <w:sz w:val="16"/>
      </w:rPr>
      <w:t>ASSOCIACIÓ PRISMA   |   SIF PRISMA   |   PENDENT D'EMISSIÓ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Vistiplau tècnic de la versió SIF PrisMa</dc:title>
  <dc:subject>Documentació del sistema informàtic de facturació SIF PrisMa</dc:subject>
  <dc:creator>Associació PrisMa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