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060" w:rsidRPr="00BC7060" w:rsidRDefault="00BC7060" w:rsidP="00BC7060">
      <w:pPr>
        <w:jc w:val="center"/>
        <w:rPr>
          <w:b/>
          <w:bCs/>
          <w:sz w:val="36"/>
          <w:szCs w:val="36"/>
        </w:rPr>
      </w:pPr>
      <w:r>
        <w:rPr>
          <w:sz w:val="36"/>
          <w:szCs w:val="36"/>
        </w:rPr>
        <w:t>Calculating and M</w:t>
      </w:r>
      <w:r w:rsidRPr="00BC7060">
        <w:rPr>
          <w:sz w:val="36"/>
          <w:szCs w:val="36"/>
        </w:rPr>
        <w:t>anaging Student GPA</w:t>
      </w:r>
    </w:p>
    <w:p w:rsidR="00BC7060" w:rsidRDefault="00BC7060" w:rsidP="00BC7060">
      <w:pPr>
        <w:jc w:val="center"/>
        <w:rPr>
          <w:b/>
          <w:bCs/>
          <w:sz w:val="24"/>
          <w:szCs w:val="24"/>
        </w:rPr>
      </w:pPr>
      <w:r>
        <w:rPr>
          <w:b/>
          <w:bCs/>
          <w:sz w:val="24"/>
          <w:szCs w:val="24"/>
        </w:rPr>
        <w:t>Name: Mohammed Abdel Moneim Badran</w:t>
      </w:r>
    </w:p>
    <w:p w:rsidR="00BC7060" w:rsidRPr="00E866E6" w:rsidRDefault="00BC7060" w:rsidP="00BC7060">
      <w:pPr>
        <w:jc w:val="both"/>
        <w:rPr>
          <w:sz w:val="24"/>
          <w:szCs w:val="24"/>
        </w:rPr>
      </w:pPr>
      <w:r w:rsidRPr="003045AC">
        <w:rPr>
          <w:rStyle w:val="Heading1Char"/>
        </w:rPr>
        <w:t>Scope:</w:t>
      </w:r>
      <w:r w:rsidRPr="00E866E6">
        <w:rPr>
          <w:sz w:val="24"/>
          <w:szCs w:val="24"/>
        </w:rPr>
        <w:t xml:space="preserve">  Develop and maintain a project that allows calculating and managing Student GPA.  The system should have a user login and transaction tracking module for the auditing purpose.   System must be able to generate reports (Here create to generate grade card, Student Details, and Course VS Student report) for all the levels of users.</w:t>
      </w:r>
    </w:p>
    <w:p w:rsidR="00BC7060" w:rsidRDefault="00151350" w:rsidP="003045AC">
      <w:pPr>
        <w:rPr>
          <w:sz w:val="24"/>
          <w:szCs w:val="24"/>
        </w:rPr>
      </w:pPr>
      <w:r w:rsidRPr="003045AC">
        <w:rPr>
          <w:rStyle w:val="Heading1Char"/>
        </w:rPr>
        <w:t>Scope Details:</w:t>
      </w:r>
      <w:r>
        <w:rPr>
          <w:sz w:val="24"/>
          <w:szCs w:val="24"/>
        </w:rPr>
        <w:t xml:space="preserve">   </w:t>
      </w:r>
      <w:r w:rsidR="00BC7060">
        <w:rPr>
          <w:sz w:val="24"/>
          <w:szCs w:val="24"/>
        </w:rPr>
        <w:t xml:space="preserve">System users will be assigned different privileges </w:t>
      </w:r>
      <w:r w:rsidR="00CA33D3">
        <w:rPr>
          <w:sz w:val="24"/>
          <w:szCs w:val="24"/>
        </w:rPr>
        <w:t xml:space="preserve">and functionalities </w:t>
      </w:r>
      <w:r w:rsidR="00BC7060">
        <w:rPr>
          <w:sz w:val="24"/>
          <w:szCs w:val="24"/>
        </w:rPr>
        <w:t xml:space="preserve">according to their user type.  </w:t>
      </w:r>
      <w:r w:rsidR="00CA33D3">
        <w:rPr>
          <w:sz w:val="24"/>
          <w:szCs w:val="24"/>
        </w:rPr>
        <w:t>The system consists of server modules. Each Module offer a number of functionalities as illustrated below.</w:t>
      </w:r>
    </w:p>
    <w:p w:rsidR="00151350" w:rsidRPr="00BF02AD" w:rsidRDefault="00BC7060">
      <w:pPr>
        <w:pStyle w:val="ListParagraph"/>
        <w:numPr>
          <w:ilvl w:val="0"/>
          <w:numId w:val="1"/>
        </w:numPr>
        <w:rPr>
          <w:b/>
          <w:bCs/>
          <w:sz w:val="24"/>
          <w:szCs w:val="24"/>
        </w:rPr>
      </w:pPr>
      <w:r w:rsidRPr="00BF02AD">
        <w:rPr>
          <w:b/>
          <w:bCs/>
          <w:sz w:val="24"/>
          <w:szCs w:val="24"/>
        </w:rPr>
        <w:t>Authentication and Authorization</w:t>
      </w:r>
      <w:r w:rsidR="00151350" w:rsidRPr="00BF02AD">
        <w:rPr>
          <w:b/>
          <w:bCs/>
          <w:sz w:val="24"/>
          <w:szCs w:val="24"/>
        </w:rPr>
        <w:t xml:space="preserve"> Module</w:t>
      </w:r>
    </w:p>
    <w:p w:rsidR="00CA33D3" w:rsidRDefault="00CA33D3" w:rsidP="00CA33D3">
      <w:pPr>
        <w:pStyle w:val="ListParagraph"/>
        <w:numPr>
          <w:ilvl w:val="1"/>
          <w:numId w:val="7"/>
        </w:numPr>
        <w:rPr>
          <w:sz w:val="24"/>
          <w:szCs w:val="24"/>
        </w:rPr>
      </w:pPr>
      <w:r w:rsidRPr="00BF02AD">
        <w:rPr>
          <w:b/>
          <w:bCs/>
          <w:sz w:val="24"/>
          <w:szCs w:val="24"/>
        </w:rPr>
        <w:t>Authentication</w:t>
      </w:r>
      <w:r>
        <w:rPr>
          <w:sz w:val="24"/>
          <w:szCs w:val="24"/>
        </w:rPr>
        <w:t>: verifies who you are the user trying to log into the system; and grants him/her access if he was in the database records.</w:t>
      </w:r>
    </w:p>
    <w:p w:rsidR="00CA33D3" w:rsidRDefault="00CA33D3" w:rsidP="00CA33D3">
      <w:pPr>
        <w:pStyle w:val="ListParagraph"/>
        <w:numPr>
          <w:ilvl w:val="1"/>
          <w:numId w:val="7"/>
        </w:numPr>
        <w:rPr>
          <w:sz w:val="24"/>
          <w:szCs w:val="24"/>
        </w:rPr>
      </w:pPr>
      <w:r w:rsidRPr="00BF02AD">
        <w:rPr>
          <w:b/>
          <w:bCs/>
          <w:sz w:val="24"/>
          <w:szCs w:val="24"/>
        </w:rPr>
        <w:t>Authorization</w:t>
      </w:r>
      <w:r>
        <w:rPr>
          <w:sz w:val="24"/>
          <w:szCs w:val="24"/>
        </w:rPr>
        <w:t>: verifies what an authentic user is</w:t>
      </w:r>
      <w:r w:rsidRPr="00CA33D3">
        <w:rPr>
          <w:sz w:val="24"/>
          <w:szCs w:val="24"/>
        </w:rPr>
        <w:t xml:space="preserve"> authorized to do</w:t>
      </w:r>
      <w:r>
        <w:rPr>
          <w:sz w:val="24"/>
          <w:szCs w:val="24"/>
        </w:rPr>
        <w:t xml:space="preserve">. For example, </w:t>
      </w:r>
      <w:r w:rsidR="00514A38">
        <w:rPr>
          <w:sz w:val="24"/>
          <w:szCs w:val="24"/>
        </w:rPr>
        <w:t>a</w:t>
      </w:r>
      <w:r>
        <w:rPr>
          <w:sz w:val="24"/>
          <w:szCs w:val="24"/>
        </w:rPr>
        <w:t xml:space="preserve"> faculty will b</w:t>
      </w:r>
      <w:r w:rsidR="00BF02AD">
        <w:rPr>
          <w:sz w:val="24"/>
          <w:szCs w:val="24"/>
        </w:rPr>
        <w:t>e able to perform a set of functionalities that is different from the functionalities that a student can do.</w:t>
      </w:r>
    </w:p>
    <w:p w:rsidR="00151350" w:rsidRPr="00BF02AD" w:rsidRDefault="00151350">
      <w:pPr>
        <w:pStyle w:val="ListParagraph"/>
        <w:numPr>
          <w:ilvl w:val="0"/>
          <w:numId w:val="1"/>
        </w:numPr>
        <w:rPr>
          <w:b/>
          <w:bCs/>
          <w:sz w:val="24"/>
          <w:szCs w:val="24"/>
        </w:rPr>
      </w:pPr>
      <w:r w:rsidRPr="00BF02AD">
        <w:rPr>
          <w:b/>
          <w:bCs/>
          <w:sz w:val="24"/>
          <w:szCs w:val="24"/>
        </w:rPr>
        <w:t>Search Modu</w:t>
      </w:r>
      <w:r w:rsidR="00BF02AD" w:rsidRPr="00BF02AD">
        <w:rPr>
          <w:b/>
          <w:bCs/>
          <w:sz w:val="24"/>
          <w:szCs w:val="24"/>
        </w:rPr>
        <w:t>le</w:t>
      </w:r>
    </w:p>
    <w:p w:rsidR="00BC7060" w:rsidRDefault="00BC7060" w:rsidP="00BF02AD">
      <w:pPr>
        <w:pStyle w:val="ListParagraph"/>
        <w:numPr>
          <w:ilvl w:val="1"/>
          <w:numId w:val="6"/>
        </w:numPr>
        <w:rPr>
          <w:sz w:val="24"/>
          <w:szCs w:val="24"/>
        </w:rPr>
      </w:pPr>
      <w:r w:rsidRPr="00BF02AD">
        <w:rPr>
          <w:b/>
          <w:bCs/>
          <w:sz w:val="24"/>
          <w:szCs w:val="24"/>
        </w:rPr>
        <w:t>For Student</w:t>
      </w:r>
      <w:r w:rsidR="00CA33D3" w:rsidRPr="00BF02AD">
        <w:rPr>
          <w:b/>
          <w:bCs/>
          <w:sz w:val="24"/>
          <w:szCs w:val="24"/>
        </w:rPr>
        <w:t>:</w:t>
      </w:r>
      <w:r w:rsidR="00CA33D3">
        <w:rPr>
          <w:sz w:val="24"/>
          <w:szCs w:val="24"/>
        </w:rPr>
        <w:t xml:space="preserve"> </w:t>
      </w:r>
      <w:r w:rsidR="00BF02AD">
        <w:rPr>
          <w:sz w:val="24"/>
          <w:szCs w:val="24"/>
        </w:rPr>
        <w:t>searches for a student by Student ID and returns all details about him/her.</w:t>
      </w:r>
    </w:p>
    <w:p w:rsidR="00BC7060" w:rsidRPr="00BF02AD" w:rsidRDefault="00BC7060" w:rsidP="00BF02AD">
      <w:pPr>
        <w:pStyle w:val="ListParagraph"/>
        <w:numPr>
          <w:ilvl w:val="1"/>
          <w:numId w:val="6"/>
        </w:numPr>
        <w:rPr>
          <w:sz w:val="24"/>
          <w:szCs w:val="24"/>
        </w:rPr>
      </w:pPr>
      <w:r w:rsidRPr="00BF02AD">
        <w:rPr>
          <w:b/>
          <w:bCs/>
          <w:sz w:val="24"/>
          <w:szCs w:val="24"/>
        </w:rPr>
        <w:t>F</w:t>
      </w:r>
      <w:r w:rsidR="00BF02AD" w:rsidRPr="00BF02AD">
        <w:rPr>
          <w:b/>
          <w:bCs/>
          <w:sz w:val="24"/>
          <w:szCs w:val="24"/>
        </w:rPr>
        <w:t>or Course</w:t>
      </w:r>
      <w:r w:rsidR="00CA33D3" w:rsidRPr="00BF02AD">
        <w:rPr>
          <w:b/>
          <w:bCs/>
          <w:sz w:val="24"/>
          <w:szCs w:val="24"/>
        </w:rPr>
        <w:t>:</w:t>
      </w:r>
      <w:r w:rsidR="00BF02AD">
        <w:rPr>
          <w:sz w:val="24"/>
          <w:szCs w:val="24"/>
        </w:rPr>
        <w:t xml:space="preserve">  searches for a course by Course ID and returns all details about that course (i.e. all sections offered for that course).</w:t>
      </w:r>
    </w:p>
    <w:p w:rsidR="00BF02AD" w:rsidRDefault="00BC7060" w:rsidP="00BF02AD">
      <w:pPr>
        <w:pStyle w:val="ListParagraph"/>
        <w:numPr>
          <w:ilvl w:val="1"/>
          <w:numId w:val="6"/>
        </w:numPr>
        <w:rPr>
          <w:sz w:val="24"/>
          <w:szCs w:val="24"/>
        </w:rPr>
      </w:pPr>
      <w:r w:rsidRPr="00BF02AD">
        <w:rPr>
          <w:b/>
          <w:bCs/>
          <w:sz w:val="24"/>
          <w:szCs w:val="24"/>
        </w:rPr>
        <w:t xml:space="preserve">For </w:t>
      </w:r>
      <w:r w:rsidR="00BF02AD" w:rsidRPr="00BF02AD">
        <w:rPr>
          <w:b/>
          <w:bCs/>
          <w:sz w:val="24"/>
          <w:szCs w:val="24"/>
        </w:rPr>
        <w:t>Section</w:t>
      </w:r>
      <w:r w:rsidR="00CA33D3" w:rsidRPr="00BF02AD">
        <w:rPr>
          <w:b/>
          <w:bCs/>
          <w:sz w:val="24"/>
          <w:szCs w:val="24"/>
        </w:rPr>
        <w:t>:</w:t>
      </w:r>
      <w:r w:rsidR="00BF02AD">
        <w:rPr>
          <w:sz w:val="24"/>
          <w:szCs w:val="24"/>
        </w:rPr>
        <w:t xml:space="preserve"> searches for a section by Section ID and returns all details about that section (i.e. all students taking that section).</w:t>
      </w:r>
    </w:p>
    <w:p w:rsidR="00BC7060" w:rsidRPr="00BF02AD" w:rsidRDefault="00BF02AD" w:rsidP="00BF02AD">
      <w:pPr>
        <w:pStyle w:val="ListParagraph"/>
        <w:numPr>
          <w:ilvl w:val="1"/>
          <w:numId w:val="6"/>
        </w:numPr>
        <w:rPr>
          <w:sz w:val="24"/>
          <w:szCs w:val="24"/>
        </w:rPr>
      </w:pPr>
      <w:r w:rsidRPr="00BF02AD">
        <w:rPr>
          <w:b/>
          <w:bCs/>
          <w:sz w:val="24"/>
          <w:szCs w:val="24"/>
        </w:rPr>
        <w:t xml:space="preserve">For </w:t>
      </w:r>
      <w:r>
        <w:rPr>
          <w:b/>
          <w:bCs/>
          <w:sz w:val="24"/>
          <w:szCs w:val="24"/>
        </w:rPr>
        <w:t>Grade Transactions</w:t>
      </w:r>
      <w:r w:rsidRPr="00BF02AD">
        <w:rPr>
          <w:b/>
          <w:bCs/>
          <w:sz w:val="24"/>
          <w:szCs w:val="24"/>
        </w:rPr>
        <w:t>:</w:t>
      </w:r>
      <w:r>
        <w:rPr>
          <w:sz w:val="24"/>
          <w:szCs w:val="24"/>
        </w:rPr>
        <w:t xml:space="preserve"> searches for all transactions done to add grades for students of a certain Section ID and returns date and time - when each grade was added.</w:t>
      </w:r>
    </w:p>
    <w:p w:rsidR="00151350" w:rsidRDefault="00151350" w:rsidP="00BC7060">
      <w:pPr>
        <w:pStyle w:val="ListParagraph"/>
        <w:numPr>
          <w:ilvl w:val="0"/>
          <w:numId w:val="6"/>
        </w:numPr>
        <w:rPr>
          <w:b/>
          <w:bCs/>
          <w:sz w:val="24"/>
          <w:szCs w:val="24"/>
        </w:rPr>
      </w:pPr>
      <w:r w:rsidRPr="00BF02AD">
        <w:rPr>
          <w:b/>
          <w:bCs/>
          <w:sz w:val="24"/>
          <w:szCs w:val="24"/>
        </w:rPr>
        <w:t>User Managemen</w:t>
      </w:r>
      <w:r w:rsidR="004611B1">
        <w:rPr>
          <w:b/>
          <w:bCs/>
          <w:sz w:val="24"/>
          <w:szCs w:val="24"/>
        </w:rPr>
        <w:t>t Module</w:t>
      </w:r>
    </w:p>
    <w:p w:rsidR="003045AC" w:rsidRDefault="003045AC" w:rsidP="003045AC">
      <w:pPr>
        <w:pStyle w:val="ListParagraph"/>
        <w:numPr>
          <w:ilvl w:val="1"/>
          <w:numId w:val="6"/>
        </w:numPr>
        <w:rPr>
          <w:b/>
          <w:bCs/>
          <w:sz w:val="24"/>
          <w:szCs w:val="24"/>
        </w:rPr>
      </w:pPr>
      <w:r>
        <w:rPr>
          <w:b/>
          <w:bCs/>
          <w:sz w:val="24"/>
          <w:szCs w:val="24"/>
        </w:rPr>
        <w:t xml:space="preserve">Create: </w:t>
      </w:r>
      <w:r w:rsidRPr="003045AC">
        <w:rPr>
          <w:sz w:val="24"/>
          <w:szCs w:val="24"/>
        </w:rPr>
        <w:t>a new user</w:t>
      </w:r>
    </w:p>
    <w:p w:rsidR="003045AC" w:rsidRDefault="003045AC" w:rsidP="003045AC">
      <w:pPr>
        <w:pStyle w:val="ListParagraph"/>
        <w:numPr>
          <w:ilvl w:val="1"/>
          <w:numId w:val="6"/>
        </w:numPr>
        <w:rPr>
          <w:b/>
          <w:bCs/>
          <w:sz w:val="24"/>
          <w:szCs w:val="24"/>
        </w:rPr>
      </w:pPr>
      <w:r>
        <w:rPr>
          <w:b/>
          <w:bCs/>
          <w:sz w:val="24"/>
          <w:szCs w:val="24"/>
        </w:rPr>
        <w:t xml:space="preserve">Read: </w:t>
      </w:r>
      <w:r w:rsidRPr="003045AC">
        <w:rPr>
          <w:sz w:val="24"/>
          <w:szCs w:val="24"/>
        </w:rPr>
        <w:t>an existing user data</w:t>
      </w:r>
    </w:p>
    <w:p w:rsidR="003045AC" w:rsidRDefault="003045AC" w:rsidP="003045AC">
      <w:pPr>
        <w:pStyle w:val="ListParagraph"/>
        <w:numPr>
          <w:ilvl w:val="1"/>
          <w:numId w:val="6"/>
        </w:numPr>
        <w:rPr>
          <w:b/>
          <w:bCs/>
          <w:sz w:val="24"/>
          <w:szCs w:val="24"/>
        </w:rPr>
      </w:pPr>
      <w:r>
        <w:rPr>
          <w:b/>
          <w:bCs/>
          <w:sz w:val="24"/>
          <w:szCs w:val="24"/>
        </w:rPr>
        <w:lastRenderedPageBreak/>
        <w:t xml:space="preserve">Update: </w:t>
      </w:r>
      <w:r w:rsidRPr="003045AC">
        <w:rPr>
          <w:sz w:val="24"/>
          <w:szCs w:val="24"/>
        </w:rPr>
        <w:t>an existing user data</w:t>
      </w:r>
    </w:p>
    <w:p w:rsidR="00BF02AD" w:rsidRPr="00BF02AD" w:rsidRDefault="003045AC" w:rsidP="003045AC">
      <w:pPr>
        <w:pStyle w:val="ListParagraph"/>
        <w:numPr>
          <w:ilvl w:val="1"/>
          <w:numId w:val="6"/>
        </w:numPr>
        <w:rPr>
          <w:b/>
          <w:bCs/>
          <w:sz w:val="24"/>
          <w:szCs w:val="24"/>
        </w:rPr>
      </w:pPr>
      <w:r>
        <w:rPr>
          <w:b/>
          <w:bCs/>
          <w:sz w:val="24"/>
          <w:szCs w:val="24"/>
        </w:rPr>
        <w:t>D</w:t>
      </w:r>
      <w:r w:rsidRPr="003045AC">
        <w:rPr>
          <w:b/>
          <w:bCs/>
          <w:sz w:val="24"/>
          <w:szCs w:val="24"/>
        </w:rPr>
        <w:t>elete</w:t>
      </w:r>
      <w:r>
        <w:rPr>
          <w:b/>
          <w:bCs/>
          <w:sz w:val="24"/>
          <w:szCs w:val="24"/>
        </w:rPr>
        <w:t xml:space="preserve">: </w:t>
      </w:r>
      <w:r w:rsidRPr="003045AC">
        <w:rPr>
          <w:sz w:val="24"/>
          <w:szCs w:val="24"/>
        </w:rPr>
        <w:t>an existing user</w:t>
      </w:r>
    </w:p>
    <w:p w:rsidR="00151350" w:rsidRPr="00F7169B" w:rsidRDefault="00151350" w:rsidP="00BC7060">
      <w:pPr>
        <w:pStyle w:val="ListParagraph"/>
        <w:numPr>
          <w:ilvl w:val="0"/>
          <w:numId w:val="6"/>
        </w:numPr>
        <w:rPr>
          <w:b/>
          <w:bCs/>
          <w:sz w:val="24"/>
          <w:szCs w:val="24"/>
        </w:rPr>
      </w:pPr>
      <w:r w:rsidRPr="00F7169B">
        <w:rPr>
          <w:b/>
          <w:bCs/>
          <w:sz w:val="24"/>
          <w:szCs w:val="24"/>
        </w:rPr>
        <w:t xml:space="preserve">Course </w:t>
      </w:r>
      <w:r w:rsidR="00AE681C" w:rsidRPr="00F7169B">
        <w:rPr>
          <w:b/>
          <w:bCs/>
          <w:sz w:val="24"/>
          <w:szCs w:val="24"/>
        </w:rPr>
        <w:t>Management</w:t>
      </w:r>
      <w:r w:rsidR="00F7169B" w:rsidRPr="00F7169B">
        <w:rPr>
          <w:b/>
          <w:bCs/>
          <w:sz w:val="24"/>
          <w:szCs w:val="24"/>
        </w:rPr>
        <w:t xml:space="preserve"> Module</w:t>
      </w:r>
    </w:p>
    <w:p w:rsidR="00AE681C" w:rsidRDefault="00AE681C" w:rsidP="00AE681C">
      <w:pPr>
        <w:pStyle w:val="ListParagraph"/>
        <w:numPr>
          <w:ilvl w:val="1"/>
          <w:numId w:val="6"/>
        </w:numPr>
        <w:rPr>
          <w:b/>
          <w:bCs/>
          <w:sz w:val="24"/>
          <w:szCs w:val="24"/>
        </w:rPr>
      </w:pPr>
      <w:r>
        <w:rPr>
          <w:b/>
          <w:bCs/>
          <w:sz w:val="24"/>
          <w:szCs w:val="24"/>
        </w:rPr>
        <w:t xml:space="preserve">Create: </w:t>
      </w:r>
      <w:r w:rsidRPr="003045AC">
        <w:rPr>
          <w:sz w:val="24"/>
          <w:szCs w:val="24"/>
        </w:rPr>
        <w:t xml:space="preserve">a new </w:t>
      </w:r>
      <w:r>
        <w:rPr>
          <w:sz w:val="24"/>
          <w:szCs w:val="24"/>
        </w:rPr>
        <w:t>course</w:t>
      </w:r>
    </w:p>
    <w:p w:rsidR="00AE681C" w:rsidRDefault="00AE681C" w:rsidP="00AE681C">
      <w:pPr>
        <w:pStyle w:val="ListParagraph"/>
        <w:numPr>
          <w:ilvl w:val="1"/>
          <w:numId w:val="6"/>
        </w:numPr>
        <w:rPr>
          <w:b/>
          <w:bCs/>
          <w:sz w:val="24"/>
          <w:szCs w:val="24"/>
        </w:rPr>
      </w:pPr>
      <w:r>
        <w:rPr>
          <w:b/>
          <w:bCs/>
          <w:sz w:val="24"/>
          <w:szCs w:val="24"/>
        </w:rPr>
        <w:t xml:space="preserve">Read: </w:t>
      </w:r>
      <w:r>
        <w:rPr>
          <w:sz w:val="24"/>
          <w:szCs w:val="24"/>
        </w:rPr>
        <w:t>an existing course</w:t>
      </w:r>
      <w:r w:rsidRPr="003045AC">
        <w:rPr>
          <w:sz w:val="24"/>
          <w:szCs w:val="24"/>
        </w:rPr>
        <w:t xml:space="preserve"> data</w:t>
      </w:r>
    </w:p>
    <w:p w:rsidR="00AE681C" w:rsidRDefault="00AE681C" w:rsidP="00AE681C">
      <w:pPr>
        <w:pStyle w:val="ListParagraph"/>
        <w:numPr>
          <w:ilvl w:val="1"/>
          <w:numId w:val="6"/>
        </w:numPr>
        <w:rPr>
          <w:b/>
          <w:bCs/>
          <w:sz w:val="24"/>
          <w:szCs w:val="24"/>
        </w:rPr>
      </w:pPr>
      <w:r w:rsidRPr="00BD2E7E">
        <w:rPr>
          <w:b/>
          <w:bCs/>
          <w:sz w:val="24"/>
          <w:szCs w:val="24"/>
        </w:rPr>
        <w:t>Update</w:t>
      </w:r>
      <w:r>
        <w:rPr>
          <w:b/>
          <w:bCs/>
          <w:sz w:val="24"/>
          <w:szCs w:val="24"/>
        </w:rPr>
        <w:t xml:space="preserve">: </w:t>
      </w:r>
      <w:r>
        <w:rPr>
          <w:sz w:val="24"/>
          <w:szCs w:val="24"/>
        </w:rPr>
        <w:t>an existing course</w:t>
      </w:r>
      <w:r w:rsidRPr="003045AC">
        <w:rPr>
          <w:sz w:val="24"/>
          <w:szCs w:val="24"/>
        </w:rPr>
        <w:t xml:space="preserve"> data</w:t>
      </w:r>
    </w:p>
    <w:p w:rsidR="00AE681C" w:rsidRPr="00AE681C" w:rsidRDefault="00AE681C" w:rsidP="00AE681C">
      <w:pPr>
        <w:pStyle w:val="ListParagraph"/>
        <w:numPr>
          <w:ilvl w:val="1"/>
          <w:numId w:val="6"/>
        </w:numPr>
        <w:rPr>
          <w:b/>
          <w:bCs/>
          <w:sz w:val="24"/>
          <w:szCs w:val="24"/>
        </w:rPr>
      </w:pPr>
      <w:r>
        <w:rPr>
          <w:b/>
          <w:bCs/>
          <w:sz w:val="24"/>
          <w:szCs w:val="24"/>
        </w:rPr>
        <w:t>D</w:t>
      </w:r>
      <w:r w:rsidRPr="003045AC">
        <w:rPr>
          <w:b/>
          <w:bCs/>
          <w:sz w:val="24"/>
          <w:szCs w:val="24"/>
        </w:rPr>
        <w:t>elete</w:t>
      </w:r>
      <w:r>
        <w:rPr>
          <w:b/>
          <w:bCs/>
          <w:sz w:val="24"/>
          <w:szCs w:val="24"/>
        </w:rPr>
        <w:t xml:space="preserve">: </w:t>
      </w:r>
      <w:r w:rsidRPr="003045AC">
        <w:rPr>
          <w:sz w:val="24"/>
          <w:szCs w:val="24"/>
        </w:rPr>
        <w:t xml:space="preserve">an existing </w:t>
      </w:r>
      <w:r>
        <w:rPr>
          <w:sz w:val="24"/>
          <w:szCs w:val="24"/>
        </w:rPr>
        <w:t>course</w:t>
      </w:r>
    </w:p>
    <w:p w:rsidR="004611B1" w:rsidRPr="00AE681C" w:rsidRDefault="00AE681C" w:rsidP="00AE681C">
      <w:pPr>
        <w:pStyle w:val="ListParagraph"/>
        <w:numPr>
          <w:ilvl w:val="1"/>
          <w:numId w:val="6"/>
        </w:numPr>
        <w:rPr>
          <w:b/>
          <w:bCs/>
          <w:sz w:val="24"/>
          <w:szCs w:val="24"/>
        </w:rPr>
      </w:pPr>
      <w:r>
        <w:rPr>
          <w:b/>
          <w:bCs/>
          <w:sz w:val="24"/>
          <w:szCs w:val="24"/>
        </w:rPr>
        <w:t xml:space="preserve">Evaluate/Add Grades: </w:t>
      </w:r>
      <w:r>
        <w:rPr>
          <w:sz w:val="24"/>
          <w:szCs w:val="24"/>
        </w:rPr>
        <w:t>assign grades to the students per section</w:t>
      </w:r>
    </w:p>
    <w:p w:rsidR="00F7169B" w:rsidRPr="00BD2E7E" w:rsidRDefault="00F7169B" w:rsidP="00BC7060">
      <w:pPr>
        <w:pStyle w:val="ListParagraph"/>
        <w:numPr>
          <w:ilvl w:val="0"/>
          <w:numId w:val="6"/>
        </w:numPr>
        <w:rPr>
          <w:b/>
          <w:bCs/>
          <w:sz w:val="24"/>
          <w:szCs w:val="24"/>
        </w:rPr>
      </w:pPr>
      <w:r w:rsidRPr="00F7169B">
        <w:rPr>
          <w:b/>
          <w:bCs/>
          <w:sz w:val="24"/>
          <w:szCs w:val="24"/>
        </w:rPr>
        <w:t>Feedback Module</w:t>
      </w:r>
    </w:p>
    <w:p w:rsidR="00F7169B" w:rsidRDefault="00F7169B" w:rsidP="00F7169B">
      <w:pPr>
        <w:pStyle w:val="ListParagraph"/>
        <w:numPr>
          <w:ilvl w:val="1"/>
          <w:numId w:val="6"/>
        </w:numPr>
        <w:rPr>
          <w:sz w:val="24"/>
          <w:szCs w:val="24"/>
        </w:rPr>
      </w:pPr>
      <w:r w:rsidRPr="00BD2E7E">
        <w:rPr>
          <w:b/>
          <w:bCs/>
          <w:sz w:val="24"/>
          <w:szCs w:val="24"/>
        </w:rPr>
        <w:t>Publish Grade</w:t>
      </w:r>
      <w:r w:rsidRPr="00F7169B">
        <w:rPr>
          <w:b/>
          <w:bCs/>
          <w:sz w:val="24"/>
          <w:szCs w:val="24"/>
        </w:rPr>
        <w:t xml:space="preserve"> R</w:t>
      </w:r>
      <w:r w:rsidR="00151350" w:rsidRPr="00F7169B">
        <w:rPr>
          <w:b/>
          <w:bCs/>
          <w:sz w:val="24"/>
          <w:szCs w:val="24"/>
        </w:rPr>
        <w:t>epo</w:t>
      </w:r>
      <w:r w:rsidRPr="00F7169B">
        <w:rPr>
          <w:b/>
          <w:bCs/>
          <w:sz w:val="24"/>
          <w:szCs w:val="24"/>
        </w:rPr>
        <w:t>rt:</w:t>
      </w:r>
      <w:r w:rsidR="00BD2E7E">
        <w:rPr>
          <w:sz w:val="24"/>
          <w:szCs w:val="24"/>
        </w:rPr>
        <w:t xml:space="preserve"> print all grades for a given section</w:t>
      </w:r>
    </w:p>
    <w:p w:rsidR="00151350" w:rsidRDefault="00F7169B" w:rsidP="00F7169B">
      <w:pPr>
        <w:pStyle w:val="ListParagraph"/>
        <w:numPr>
          <w:ilvl w:val="1"/>
          <w:numId w:val="6"/>
        </w:numPr>
        <w:rPr>
          <w:sz w:val="24"/>
          <w:szCs w:val="24"/>
        </w:rPr>
      </w:pPr>
      <w:r w:rsidRPr="00F7169B">
        <w:rPr>
          <w:b/>
          <w:bCs/>
          <w:sz w:val="24"/>
          <w:szCs w:val="24"/>
        </w:rPr>
        <w:t>Print Grade Card:</w:t>
      </w:r>
      <w:r w:rsidR="00BD2E7E">
        <w:rPr>
          <w:sz w:val="24"/>
          <w:szCs w:val="24"/>
        </w:rPr>
        <w:t xml:space="preserve">  print grades for a certain student</w:t>
      </w:r>
    </w:p>
    <w:p w:rsidR="00BC7060" w:rsidRPr="00BD2E7E" w:rsidRDefault="00CA33D3" w:rsidP="00BC7060">
      <w:pPr>
        <w:pStyle w:val="ListParagraph"/>
        <w:numPr>
          <w:ilvl w:val="0"/>
          <w:numId w:val="6"/>
        </w:numPr>
        <w:rPr>
          <w:b/>
          <w:bCs/>
          <w:sz w:val="24"/>
          <w:szCs w:val="24"/>
        </w:rPr>
      </w:pPr>
      <w:r w:rsidRPr="00BD2E7E">
        <w:rPr>
          <w:b/>
          <w:bCs/>
          <w:sz w:val="24"/>
          <w:szCs w:val="24"/>
        </w:rPr>
        <w:t>Transaction Tracking Module</w:t>
      </w:r>
    </w:p>
    <w:p w:rsidR="006D3B28" w:rsidRPr="00013AB4" w:rsidRDefault="00BD2E7E" w:rsidP="006D3B28">
      <w:pPr>
        <w:pStyle w:val="ListParagraph"/>
        <w:numPr>
          <w:ilvl w:val="1"/>
          <w:numId w:val="6"/>
        </w:numPr>
        <w:rPr>
          <w:sz w:val="24"/>
          <w:szCs w:val="24"/>
        </w:rPr>
      </w:pPr>
      <w:r w:rsidRPr="00013AB4">
        <w:rPr>
          <w:b/>
          <w:bCs/>
          <w:sz w:val="24"/>
          <w:szCs w:val="24"/>
        </w:rPr>
        <w:t xml:space="preserve">Tracks date and time: </w:t>
      </w:r>
      <w:r w:rsidRPr="00013AB4">
        <w:rPr>
          <w:sz w:val="24"/>
          <w:szCs w:val="24"/>
        </w:rPr>
        <w:t>of Grade Addition</w:t>
      </w:r>
    </w:p>
    <w:p w:rsidR="00151350" w:rsidRDefault="00151350" w:rsidP="003045AC">
      <w:pPr>
        <w:rPr>
          <w:rFonts w:ascii="Times New Roman" w:hAnsi="Times New Roman" w:cs="Times New Roman"/>
          <w:b/>
          <w:bCs/>
          <w:sz w:val="24"/>
          <w:szCs w:val="24"/>
        </w:rPr>
      </w:pPr>
      <w:r w:rsidRPr="003045AC">
        <w:rPr>
          <w:rStyle w:val="Heading1Char"/>
        </w:rPr>
        <w:t>Technologies</w:t>
      </w:r>
    </w:p>
    <w:p w:rsidR="00151350" w:rsidRDefault="00151350">
      <w:pPr>
        <w:pStyle w:val="ListParagraph"/>
        <w:numPr>
          <w:ilvl w:val="0"/>
          <w:numId w:val="2"/>
        </w:numPr>
        <w:rPr>
          <w:sz w:val="24"/>
          <w:szCs w:val="24"/>
        </w:rPr>
      </w:pPr>
      <w:r>
        <w:rPr>
          <w:sz w:val="24"/>
          <w:szCs w:val="24"/>
        </w:rPr>
        <w:t xml:space="preserve"> Microsoft SQL Server 2008</w:t>
      </w:r>
    </w:p>
    <w:p w:rsidR="00151350" w:rsidRDefault="00151350">
      <w:pPr>
        <w:pStyle w:val="ListParagraph"/>
        <w:numPr>
          <w:ilvl w:val="0"/>
          <w:numId w:val="2"/>
        </w:numPr>
        <w:rPr>
          <w:sz w:val="24"/>
          <w:szCs w:val="24"/>
        </w:rPr>
      </w:pPr>
      <w:r>
        <w:rPr>
          <w:sz w:val="24"/>
          <w:szCs w:val="24"/>
        </w:rPr>
        <w:t>Html / DHTML / AJAX</w:t>
      </w:r>
    </w:p>
    <w:p w:rsidR="00151350" w:rsidRDefault="00151350">
      <w:pPr>
        <w:pStyle w:val="ListParagraph"/>
        <w:numPr>
          <w:ilvl w:val="0"/>
          <w:numId w:val="2"/>
        </w:numPr>
        <w:rPr>
          <w:sz w:val="24"/>
          <w:szCs w:val="24"/>
        </w:rPr>
      </w:pPr>
      <w:r>
        <w:rPr>
          <w:sz w:val="24"/>
          <w:szCs w:val="24"/>
        </w:rPr>
        <w:t>Java Script</w:t>
      </w:r>
    </w:p>
    <w:p w:rsidR="00151350" w:rsidRDefault="00151350">
      <w:pPr>
        <w:pStyle w:val="ListParagraph"/>
        <w:numPr>
          <w:ilvl w:val="0"/>
          <w:numId w:val="2"/>
        </w:numPr>
        <w:rPr>
          <w:sz w:val="24"/>
          <w:szCs w:val="24"/>
        </w:rPr>
      </w:pPr>
      <w:r>
        <w:rPr>
          <w:sz w:val="24"/>
          <w:szCs w:val="24"/>
        </w:rPr>
        <w:t>Java</w:t>
      </w:r>
    </w:p>
    <w:p w:rsidR="00151350" w:rsidRDefault="00151350">
      <w:pPr>
        <w:pStyle w:val="ListParagraph"/>
        <w:numPr>
          <w:ilvl w:val="0"/>
          <w:numId w:val="2"/>
        </w:numPr>
        <w:rPr>
          <w:sz w:val="24"/>
          <w:szCs w:val="24"/>
        </w:rPr>
      </w:pPr>
      <w:r>
        <w:rPr>
          <w:sz w:val="24"/>
          <w:szCs w:val="24"/>
        </w:rPr>
        <w:t>JSF</w:t>
      </w:r>
    </w:p>
    <w:p w:rsidR="00151350" w:rsidRDefault="00151350">
      <w:pPr>
        <w:pStyle w:val="ListParagraph"/>
        <w:numPr>
          <w:ilvl w:val="0"/>
          <w:numId w:val="2"/>
        </w:numPr>
        <w:rPr>
          <w:sz w:val="24"/>
          <w:szCs w:val="24"/>
        </w:rPr>
      </w:pPr>
      <w:r>
        <w:rPr>
          <w:sz w:val="24"/>
          <w:szCs w:val="24"/>
        </w:rPr>
        <w:t>EJB or JPA</w:t>
      </w:r>
    </w:p>
    <w:p w:rsidR="00151350" w:rsidRDefault="00151350">
      <w:pPr>
        <w:pStyle w:val="ListParagraph"/>
        <w:numPr>
          <w:ilvl w:val="0"/>
          <w:numId w:val="2"/>
        </w:numPr>
        <w:rPr>
          <w:sz w:val="24"/>
          <w:szCs w:val="24"/>
        </w:rPr>
      </w:pPr>
      <w:r>
        <w:rPr>
          <w:rFonts w:ascii="Arial" w:hAnsi="Arial" w:cs="Arial"/>
        </w:rPr>
        <w:t>Glassfish or JBOSS</w:t>
      </w:r>
      <w:r w:rsidR="003045AC">
        <w:rPr>
          <w:rFonts w:ascii="Arial" w:hAnsi="Arial" w:cs="Arial"/>
        </w:rPr>
        <w:t xml:space="preserve"> (will go with Glassfish and try using </w:t>
      </w:r>
    </w:p>
    <w:p w:rsidR="00151350" w:rsidRDefault="00151350">
      <w:pPr>
        <w:pStyle w:val="ListParagraph"/>
        <w:numPr>
          <w:ilvl w:val="0"/>
          <w:numId w:val="2"/>
        </w:numPr>
        <w:rPr>
          <w:rFonts w:ascii="Times New Roman" w:hAnsi="Times New Roman" w:cs="Times New Roman"/>
          <w:sz w:val="24"/>
          <w:szCs w:val="24"/>
        </w:rPr>
      </w:pPr>
      <w:r>
        <w:rPr>
          <w:sz w:val="24"/>
          <w:szCs w:val="24"/>
        </w:rPr>
        <w:t>GIT</w:t>
      </w:r>
    </w:p>
    <w:p w:rsidR="00151350" w:rsidRPr="00C35DA8" w:rsidRDefault="00151350" w:rsidP="00C35D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JUnit</w:t>
      </w:r>
    </w:p>
    <w:p w:rsidR="00D43A3B" w:rsidRDefault="00D43A3B" w:rsidP="00C35DA8">
      <w:pPr>
        <w:rPr>
          <w:rStyle w:val="Heading1Char"/>
        </w:rPr>
      </w:pPr>
    </w:p>
    <w:p w:rsidR="00151350" w:rsidRPr="00C35DA8" w:rsidRDefault="00946A92" w:rsidP="00C35DA8">
      <w:pPr>
        <w:rPr>
          <w:rFonts w:asciiTheme="majorHAnsi" w:eastAsiaTheme="majorEastAsia" w:hAnsiTheme="majorHAnsi" w:cstheme="majorBidi"/>
          <w:b/>
          <w:bCs/>
          <w:kern w:val="32"/>
          <w:sz w:val="32"/>
          <w:szCs w:val="32"/>
        </w:rPr>
      </w:pPr>
      <w:r w:rsidRPr="00946A92">
        <w:rPr>
          <w:rStyle w:val="Heading1Char"/>
        </w:rPr>
        <w:t>Design Patterns</w:t>
      </w:r>
    </w:p>
    <w:p w:rsidR="00151350" w:rsidRDefault="00151350" w:rsidP="00C35DA8">
      <w:pPr>
        <w:numPr>
          <w:ilvl w:val="0"/>
          <w:numId w:val="9"/>
        </w:numPr>
        <w:rPr>
          <w:rFonts w:ascii="Times New Roman" w:hAnsi="Times New Roman" w:cs="Times New Roman"/>
          <w:sz w:val="24"/>
          <w:szCs w:val="24"/>
        </w:rPr>
      </w:pPr>
      <w:r w:rsidRPr="00C35DA8">
        <w:rPr>
          <w:rFonts w:ascii="Times New Roman" w:hAnsi="Times New Roman" w:cs="Times New Roman"/>
          <w:b/>
          <w:bCs/>
          <w:sz w:val="24"/>
          <w:szCs w:val="24"/>
        </w:rPr>
        <w:t>Singleton</w:t>
      </w:r>
      <w:r w:rsidR="00C35DA8" w:rsidRPr="00C35DA8">
        <w:rPr>
          <w:rFonts w:ascii="Times New Roman" w:hAnsi="Times New Roman" w:cs="Times New Roman"/>
          <w:b/>
          <w:bCs/>
          <w:sz w:val="24"/>
          <w:szCs w:val="24"/>
        </w:rPr>
        <w:t>:</w:t>
      </w:r>
      <w:r>
        <w:rPr>
          <w:rFonts w:ascii="Times New Roman" w:hAnsi="Times New Roman" w:cs="Times New Roman"/>
          <w:sz w:val="24"/>
          <w:szCs w:val="24"/>
        </w:rPr>
        <w:t xml:space="preserve"> for DB connection</w:t>
      </w:r>
    </w:p>
    <w:p w:rsidR="00151350" w:rsidRDefault="00C35DA8" w:rsidP="00C35DA8">
      <w:pPr>
        <w:numPr>
          <w:ilvl w:val="0"/>
          <w:numId w:val="9"/>
        </w:numPr>
        <w:rPr>
          <w:rFonts w:ascii="Times New Roman" w:hAnsi="Times New Roman" w:cs="Times New Roman"/>
          <w:sz w:val="24"/>
          <w:szCs w:val="24"/>
        </w:rPr>
      </w:pPr>
      <w:r w:rsidRPr="00C35DA8">
        <w:rPr>
          <w:rFonts w:ascii="Times New Roman" w:hAnsi="Times New Roman" w:cs="Times New Roman"/>
          <w:b/>
          <w:bCs/>
          <w:sz w:val="24"/>
          <w:szCs w:val="24"/>
        </w:rPr>
        <w:t>Observer:</w:t>
      </w:r>
      <w:r>
        <w:rPr>
          <w:rFonts w:ascii="Times New Roman" w:hAnsi="Times New Roman" w:cs="Times New Roman"/>
          <w:sz w:val="24"/>
          <w:szCs w:val="24"/>
        </w:rPr>
        <w:t xml:space="preserve"> Tracking M</w:t>
      </w:r>
      <w:r w:rsidR="00151350">
        <w:rPr>
          <w:rFonts w:ascii="Times New Roman" w:hAnsi="Times New Roman" w:cs="Times New Roman"/>
          <w:sz w:val="24"/>
          <w:szCs w:val="24"/>
        </w:rPr>
        <w:t xml:space="preserve">odule </w:t>
      </w:r>
    </w:p>
    <w:p w:rsidR="00151350" w:rsidRDefault="00C35DA8" w:rsidP="00C35DA8">
      <w:pPr>
        <w:numPr>
          <w:ilvl w:val="0"/>
          <w:numId w:val="9"/>
        </w:numPr>
        <w:rPr>
          <w:rFonts w:ascii="Times New Roman" w:hAnsi="Times New Roman" w:cs="Times New Roman"/>
          <w:sz w:val="24"/>
          <w:szCs w:val="24"/>
        </w:rPr>
      </w:pPr>
      <w:r w:rsidRPr="00C35DA8">
        <w:rPr>
          <w:rFonts w:ascii="Times New Roman" w:hAnsi="Times New Roman" w:cs="Times New Roman"/>
          <w:b/>
          <w:bCs/>
          <w:sz w:val="24"/>
          <w:szCs w:val="24"/>
        </w:rPr>
        <w:t>Strategy Pattern:</w:t>
      </w:r>
      <w:r>
        <w:rPr>
          <w:rFonts w:ascii="Times New Roman" w:hAnsi="Times New Roman" w:cs="Times New Roman"/>
          <w:sz w:val="24"/>
          <w:szCs w:val="24"/>
        </w:rPr>
        <w:t xml:space="preserve"> User Role Module</w:t>
      </w:r>
      <w:r w:rsidR="00151350">
        <w:rPr>
          <w:rFonts w:ascii="Times New Roman" w:hAnsi="Times New Roman" w:cs="Times New Roman"/>
          <w:sz w:val="24"/>
          <w:szCs w:val="24"/>
        </w:rPr>
        <w:t xml:space="preserve"> (</w:t>
      </w:r>
      <w:r>
        <w:rPr>
          <w:rFonts w:ascii="Times New Roman" w:hAnsi="Times New Roman" w:cs="Times New Roman"/>
          <w:sz w:val="24"/>
          <w:szCs w:val="24"/>
        </w:rPr>
        <w:t xml:space="preserve">benefit: </w:t>
      </w:r>
      <w:r w:rsidR="00151350">
        <w:rPr>
          <w:rFonts w:ascii="Times New Roman" w:hAnsi="Times New Roman" w:cs="Times New Roman"/>
          <w:sz w:val="24"/>
          <w:szCs w:val="24"/>
        </w:rPr>
        <w:t>latter on if we decided to</w:t>
      </w:r>
      <w:r>
        <w:rPr>
          <w:rFonts w:ascii="Times New Roman" w:hAnsi="Times New Roman" w:cs="Times New Roman"/>
          <w:sz w:val="24"/>
          <w:szCs w:val="24"/>
        </w:rPr>
        <w:t xml:space="preserve"> add a new user type - say employee - we do not have to change the db schema</w:t>
      </w:r>
      <w:r w:rsidR="00151350">
        <w:rPr>
          <w:rFonts w:ascii="Times New Roman" w:hAnsi="Times New Roman" w:cs="Times New Roman"/>
          <w:sz w:val="24"/>
          <w:szCs w:val="24"/>
        </w:rPr>
        <w:t>)</w:t>
      </w:r>
      <w:r>
        <w:rPr>
          <w:rFonts w:ascii="Times New Roman" w:hAnsi="Times New Roman" w:cs="Times New Roman"/>
          <w:sz w:val="24"/>
          <w:szCs w:val="24"/>
        </w:rPr>
        <w:t>.</w:t>
      </w:r>
    </w:p>
    <w:p w:rsidR="00D43A3B" w:rsidRDefault="00D43A3B">
      <w:pPr>
        <w:rPr>
          <w:rStyle w:val="Heading1Char"/>
        </w:rPr>
      </w:pPr>
    </w:p>
    <w:p w:rsidR="00151350" w:rsidRDefault="00151350">
      <w:pPr>
        <w:rPr>
          <w:sz w:val="24"/>
          <w:szCs w:val="24"/>
        </w:rPr>
      </w:pPr>
      <w:r w:rsidRPr="003045AC">
        <w:rPr>
          <w:rStyle w:val="Heading1Char"/>
        </w:rPr>
        <w:t>Assumptions</w:t>
      </w:r>
    </w:p>
    <w:p w:rsidR="003045AC" w:rsidRDefault="003045AC" w:rsidP="008D0789">
      <w:pPr>
        <w:rPr>
          <w:sz w:val="24"/>
          <w:szCs w:val="24"/>
        </w:rPr>
      </w:pPr>
      <w:r>
        <w:rPr>
          <w:sz w:val="24"/>
          <w:szCs w:val="24"/>
        </w:rPr>
        <w:t xml:space="preserve">We assume that the </w:t>
      </w:r>
      <w:r w:rsidR="008D0789">
        <w:rPr>
          <w:sz w:val="24"/>
          <w:szCs w:val="24"/>
        </w:rPr>
        <w:t>following</w:t>
      </w:r>
      <w:r>
        <w:rPr>
          <w:sz w:val="24"/>
          <w:szCs w:val="24"/>
        </w:rPr>
        <w:t xml:space="preserve"> functionality is req</w:t>
      </w:r>
      <w:r w:rsidR="008D0789">
        <w:rPr>
          <w:sz w:val="24"/>
          <w:szCs w:val="24"/>
        </w:rPr>
        <w:t>uired by the customer:</w:t>
      </w:r>
    </w:p>
    <w:p w:rsidR="00151350" w:rsidRDefault="00151350" w:rsidP="008D0789">
      <w:pPr>
        <w:numPr>
          <w:ilvl w:val="0"/>
          <w:numId w:val="8"/>
        </w:numPr>
        <w:rPr>
          <w:sz w:val="24"/>
          <w:szCs w:val="24"/>
        </w:rPr>
      </w:pPr>
      <w:r>
        <w:rPr>
          <w:sz w:val="24"/>
          <w:szCs w:val="24"/>
        </w:rPr>
        <w:t>CRUD user</w:t>
      </w:r>
      <w:r w:rsidR="003045AC">
        <w:rPr>
          <w:sz w:val="24"/>
          <w:szCs w:val="24"/>
        </w:rPr>
        <w:t xml:space="preserve"> is required to implement</w:t>
      </w:r>
    </w:p>
    <w:p w:rsidR="00151350" w:rsidRDefault="00151350" w:rsidP="008D0789">
      <w:pPr>
        <w:numPr>
          <w:ilvl w:val="0"/>
          <w:numId w:val="8"/>
        </w:numPr>
        <w:rPr>
          <w:sz w:val="24"/>
          <w:szCs w:val="24"/>
        </w:rPr>
      </w:pPr>
      <w:r>
        <w:rPr>
          <w:sz w:val="24"/>
          <w:szCs w:val="24"/>
        </w:rPr>
        <w:t>CRUD course</w:t>
      </w:r>
      <w:r w:rsidR="003045AC">
        <w:rPr>
          <w:sz w:val="24"/>
          <w:szCs w:val="24"/>
        </w:rPr>
        <w:t xml:space="preserve"> is required to implement</w:t>
      </w:r>
    </w:p>
    <w:p w:rsidR="00151350" w:rsidRDefault="00151350" w:rsidP="008D0789">
      <w:pPr>
        <w:numPr>
          <w:ilvl w:val="0"/>
          <w:numId w:val="8"/>
        </w:numPr>
        <w:rPr>
          <w:sz w:val="24"/>
          <w:szCs w:val="24"/>
        </w:rPr>
      </w:pPr>
      <w:r>
        <w:rPr>
          <w:sz w:val="24"/>
          <w:szCs w:val="24"/>
        </w:rPr>
        <w:t>Administrating User Rules</w:t>
      </w:r>
      <w:r w:rsidR="008D0789">
        <w:rPr>
          <w:sz w:val="24"/>
          <w:szCs w:val="24"/>
        </w:rPr>
        <w:t xml:space="preserve"> </w:t>
      </w:r>
    </w:p>
    <w:p w:rsidR="00151350" w:rsidRDefault="00151350" w:rsidP="008D0789">
      <w:pPr>
        <w:numPr>
          <w:ilvl w:val="0"/>
          <w:numId w:val="8"/>
        </w:numPr>
        <w:rPr>
          <w:sz w:val="24"/>
          <w:szCs w:val="24"/>
        </w:rPr>
      </w:pPr>
      <w:r>
        <w:rPr>
          <w:sz w:val="24"/>
          <w:szCs w:val="24"/>
        </w:rPr>
        <w:t>Session/Security Management</w:t>
      </w:r>
    </w:p>
    <w:p w:rsidR="00151350" w:rsidRDefault="00151350" w:rsidP="008D0789">
      <w:pPr>
        <w:numPr>
          <w:ilvl w:val="0"/>
          <w:numId w:val="8"/>
        </w:numPr>
        <w:rPr>
          <w:sz w:val="24"/>
          <w:szCs w:val="24"/>
        </w:rPr>
      </w:pPr>
      <w:r>
        <w:rPr>
          <w:sz w:val="24"/>
          <w:szCs w:val="24"/>
        </w:rPr>
        <w:t>Student Evaluation OR Claim about the grade</w:t>
      </w:r>
    </w:p>
    <w:p w:rsidR="00151350" w:rsidRDefault="00151350" w:rsidP="008D0789">
      <w:pPr>
        <w:numPr>
          <w:ilvl w:val="0"/>
          <w:numId w:val="8"/>
        </w:numPr>
        <w:rPr>
          <w:sz w:val="24"/>
          <w:szCs w:val="24"/>
        </w:rPr>
      </w:pPr>
      <w:r>
        <w:rPr>
          <w:sz w:val="24"/>
          <w:szCs w:val="24"/>
        </w:rPr>
        <w:t>Communication Layer between roles (internal email system)</w:t>
      </w:r>
    </w:p>
    <w:p w:rsidR="00151350" w:rsidRDefault="00151350" w:rsidP="008D0789">
      <w:pPr>
        <w:numPr>
          <w:ilvl w:val="0"/>
          <w:numId w:val="8"/>
        </w:numPr>
        <w:rPr>
          <w:sz w:val="24"/>
          <w:szCs w:val="24"/>
        </w:rPr>
      </w:pPr>
      <w:r>
        <w:rPr>
          <w:sz w:val="24"/>
          <w:szCs w:val="24"/>
        </w:rPr>
        <w:t xml:space="preserve">Bulk Email Module or Web Service </w:t>
      </w:r>
      <w:r w:rsidR="008D0789">
        <w:rPr>
          <w:sz w:val="24"/>
          <w:szCs w:val="24"/>
        </w:rPr>
        <w:t>whenever</w:t>
      </w:r>
      <w:r>
        <w:rPr>
          <w:sz w:val="24"/>
          <w:szCs w:val="24"/>
        </w:rPr>
        <w:t xml:space="preserve"> the </w:t>
      </w:r>
      <w:r w:rsidR="008D0789">
        <w:rPr>
          <w:sz w:val="24"/>
          <w:szCs w:val="24"/>
        </w:rPr>
        <w:t>grades</w:t>
      </w:r>
      <w:r>
        <w:rPr>
          <w:sz w:val="24"/>
          <w:szCs w:val="24"/>
        </w:rPr>
        <w:t xml:space="preserve"> are published the </w:t>
      </w:r>
      <w:r w:rsidR="008D0789">
        <w:rPr>
          <w:sz w:val="24"/>
          <w:szCs w:val="24"/>
        </w:rPr>
        <w:t>grades</w:t>
      </w:r>
      <w:r>
        <w:rPr>
          <w:sz w:val="24"/>
          <w:szCs w:val="24"/>
        </w:rPr>
        <w:t xml:space="preserve"> are sent to him</w:t>
      </w:r>
    </w:p>
    <w:p w:rsidR="00151350" w:rsidRDefault="00151350" w:rsidP="008D0789">
      <w:pPr>
        <w:numPr>
          <w:ilvl w:val="0"/>
          <w:numId w:val="8"/>
        </w:numPr>
        <w:rPr>
          <w:sz w:val="24"/>
          <w:szCs w:val="24"/>
        </w:rPr>
      </w:pPr>
      <w:r>
        <w:rPr>
          <w:sz w:val="24"/>
          <w:szCs w:val="24"/>
        </w:rPr>
        <w:t>System failure Notification for Administrator</w:t>
      </w:r>
    </w:p>
    <w:p w:rsidR="00151350" w:rsidRDefault="00151350" w:rsidP="008D0789">
      <w:pPr>
        <w:numPr>
          <w:ilvl w:val="0"/>
          <w:numId w:val="8"/>
        </w:numPr>
        <w:rPr>
          <w:sz w:val="24"/>
          <w:szCs w:val="24"/>
        </w:rPr>
      </w:pPr>
      <w:r>
        <w:rPr>
          <w:sz w:val="24"/>
          <w:szCs w:val="24"/>
        </w:rPr>
        <w:t>Reporting format (PDF, Word, etc ...)</w:t>
      </w:r>
    </w:p>
    <w:p w:rsidR="00151350" w:rsidRDefault="008D0789" w:rsidP="00D43A3B">
      <w:pPr>
        <w:numPr>
          <w:ilvl w:val="0"/>
          <w:numId w:val="8"/>
        </w:numPr>
        <w:rPr>
          <w:sz w:val="24"/>
          <w:szCs w:val="24"/>
        </w:rPr>
      </w:pPr>
      <w:r>
        <w:rPr>
          <w:sz w:val="24"/>
          <w:szCs w:val="24"/>
        </w:rPr>
        <w:t>Course</w:t>
      </w:r>
      <w:r w:rsidR="00151350">
        <w:rPr>
          <w:sz w:val="24"/>
          <w:szCs w:val="24"/>
        </w:rPr>
        <w:t xml:space="preserve"> and semester will be like (software2023)</w:t>
      </w:r>
    </w:p>
    <w:p w:rsidR="00013AB4" w:rsidRDefault="00013AB4" w:rsidP="00013AB4">
      <w:pPr>
        <w:ind w:left="720"/>
        <w:rPr>
          <w:sz w:val="24"/>
          <w:szCs w:val="24"/>
        </w:rPr>
      </w:pPr>
    </w:p>
    <w:p w:rsidR="00013AB4" w:rsidRDefault="00013AB4" w:rsidP="00013AB4">
      <w:pPr>
        <w:ind w:left="720"/>
        <w:rPr>
          <w:sz w:val="24"/>
          <w:szCs w:val="24"/>
        </w:rPr>
      </w:pPr>
    </w:p>
    <w:p w:rsidR="00D43A3B" w:rsidRPr="00D43A3B" w:rsidRDefault="00D43A3B" w:rsidP="00D43A3B">
      <w:pPr>
        <w:ind w:left="720"/>
        <w:rPr>
          <w:sz w:val="24"/>
          <w:szCs w:val="24"/>
        </w:rPr>
      </w:pPr>
    </w:p>
    <w:p w:rsidR="00151350" w:rsidRPr="008D0789" w:rsidRDefault="008D0789">
      <w:pPr>
        <w:rPr>
          <w:rStyle w:val="Heading1Char"/>
        </w:rPr>
      </w:pPr>
      <w:r>
        <w:rPr>
          <w:rStyle w:val="Heading1Char"/>
        </w:rPr>
        <w:lastRenderedPageBreak/>
        <w:t>Concerns</w:t>
      </w:r>
    </w:p>
    <w:p w:rsidR="00151350" w:rsidRDefault="00151350" w:rsidP="00D43A3B">
      <w:pPr>
        <w:numPr>
          <w:ilvl w:val="0"/>
          <w:numId w:val="10"/>
        </w:numPr>
        <w:rPr>
          <w:sz w:val="24"/>
          <w:szCs w:val="24"/>
        </w:rPr>
      </w:pPr>
      <w:r w:rsidRPr="00D43A3B">
        <w:rPr>
          <w:b/>
          <w:bCs/>
          <w:sz w:val="24"/>
          <w:szCs w:val="24"/>
        </w:rPr>
        <w:t>Production Server</w:t>
      </w:r>
      <w:r w:rsidR="00D43A3B" w:rsidRPr="00D43A3B">
        <w:rPr>
          <w:b/>
          <w:bCs/>
          <w:sz w:val="24"/>
          <w:szCs w:val="24"/>
        </w:rPr>
        <w:t>:</w:t>
      </w:r>
      <w:r w:rsidR="00D43A3B">
        <w:rPr>
          <w:sz w:val="24"/>
          <w:szCs w:val="24"/>
        </w:rPr>
        <w:t xml:space="preserve"> Customer requires a production server that we may not be able to provide.</w:t>
      </w:r>
    </w:p>
    <w:p w:rsidR="00151350" w:rsidRDefault="00151350" w:rsidP="0068677A">
      <w:pPr>
        <w:numPr>
          <w:ilvl w:val="0"/>
          <w:numId w:val="10"/>
        </w:numPr>
        <w:rPr>
          <w:sz w:val="24"/>
          <w:szCs w:val="24"/>
        </w:rPr>
      </w:pPr>
      <w:r w:rsidRPr="00D43A3B">
        <w:rPr>
          <w:b/>
          <w:bCs/>
          <w:sz w:val="24"/>
          <w:szCs w:val="24"/>
        </w:rPr>
        <w:t>Backup System</w:t>
      </w:r>
      <w:r w:rsidR="00D43A3B" w:rsidRPr="00D43A3B">
        <w:rPr>
          <w:b/>
          <w:bCs/>
          <w:sz w:val="24"/>
          <w:szCs w:val="24"/>
        </w:rPr>
        <w:t>:</w:t>
      </w:r>
      <w:r w:rsidR="00D43A3B">
        <w:rPr>
          <w:sz w:val="24"/>
          <w:szCs w:val="24"/>
        </w:rPr>
        <w:t xml:space="preserve"> Customer requires a </w:t>
      </w:r>
      <w:r w:rsidR="0068677A">
        <w:rPr>
          <w:sz w:val="24"/>
          <w:szCs w:val="24"/>
        </w:rPr>
        <w:t>backup</w:t>
      </w:r>
      <w:r w:rsidR="00D43A3B">
        <w:rPr>
          <w:sz w:val="24"/>
          <w:szCs w:val="24"/>
        </w:rPr>
        <w:t xml:space="preserve"> server that we may not be able to provide.</w:t>
      </w:r>
    </w:p>
    <w:p w:rsidR="00151350" w:rsidRDefault="00151350" w:rsidP="0068677A">
      <w:pPr>
        <w:numPr>
          <w:ilvl w:val="0"/>
          <w:numId w:val="10"/>
        </w:numPr>
        <w:rPr>
          <w:sz w:val="24"/>
          <w:szCs w:val="24"/>
        </w:rPr>
      </w:pPr>
      <w:r w:rsidRPr="00D43A3B">
        <w:rPr>
          <w:b/>
          <w:bCs/>
          <w:sz w:val="24"/>
          <w:szCs w:val="24"/>
        </w:rPr>
        <w:t>Development Server</w:t>
      </w:r>
      <w:r w:rsidR="00D43A3B" w:rsidRPr="00D43A3B">
        <w:rPr>
          <w:b/>
          <w:bCs/>
          <w:sz w:val="24"/>
          <w:szCs w:val="24"/>
        </w:rPr>
        <w:t>:</w:t>
      </w:r>
      <w:r w:rsidR="00D43A3B">
        <w:rPr>
          <w:sz w:val="24"/>
          <w:szCs w:val="24"/>
        </w:rPr>
        <w:t xml:space="preserve"> Customer requires a </w:t>
      </w:r>
      <w:r w:rsidR="0068677A">
        <w:rPr>
          <w:sz w:val="24"/>
          <w:szCs w:val="24"/>
        </w:rPr>
        <w:t>development</w:t>
      </w:r>
      <w:r w:rsidR="00D43A3B">
        <w:rPr>
          <w:sz w:val="24"/>
          <w:szCs w:val="24"/>
        </w:rPr>
        <w:t xml:space="preserve"> server that we may not be able to provide.</w:t>
      </w:r>
    </w:p>
    <w:p w:rsidR="00D43A3B" w:rsidRDefault="00D43A3B" w:rsidP="00D43A3B">
      <w:pPr>
        <w:numPr>
          <w:ilvl w:val="0"/>
          <w:numId w:val="10"/>
        </w:numPr>
        <w:rPr>
          <w:sz w:val="24"/>
          <w:szCs w:val="24"/>
        </w:rPr>
      </w:pPr>
      <w:r w:rsidRPr="00D43A3B">
        <w:rPr>
          <w:b/>
          <w:bCs/>
          <w:sz w:val="24"/>
          <w:szCs w:val="24"/>
        </w:rPr>
        <w:t>GPA Equation:</w:t>
      </w:r>
      <w:r>
        <w:rPr>
          <w:sz w:val="24"/>
          <w:szCs w:val="24"/>
        </w:rPr>
        <w:t xml:space="preserve"> </w:t>
      </w:r>
      <w:r w:rsidR="0068677A">
        <w:rPr>
          <w:sz w:val="24"/>
          <w:szCs w:val="24"/>
        </w:rPr>
        <w:t>GPA Equation has to be provided maximum by tomorrow</w:t>
      </w:r>
      <w:r>
        <w:rPr>
          <w:sz w:val="24"/>
          <w:szCs w:val="24"/>
        </w:rPr>
        <w:t>.</w:t>
      </w:r>
    </w:p>
    <w:p w:rsidR="00151350" w:rsidRPr="00975FC9" w:rsidRDefault="00975FC9">
      <w:pPr>
        <w:rPr>
          <w:rStyle w:val="Heading1Char"/>
        </w:rPr>
      </w:pPr>
      <w:r w:rsidRPr="00975FC9">
        <w:rPr>
          <w:rStyle w:val="Heading1Char"/>
        </w:rPr>
        <w:t>Matrix</w:t>
      </w:r>
    </w:p>
    <w:p w:rsidR="00151350" w:rsidRDefault="00151350">
      <w:pPr>
        <w:rPr>
          <w:rFonts w:ascii="Times New Roman" w:hAnsi="Times New Roman" w:cs="Times New Roman"/>
          <w:sz w:val="24"/>
          <w:szCs w:val="24"/>
        </w:rPr>
      </w:pPr>
    </w:p>
    <w:tbl>
      <w:tblPr>
        <w:tblW w:w="7612" w:type="dxa"/>
        <w:tblInd w:w="-7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685"/>
        <w:gridCol w:w="685"/>
        <w:gridCol w:w="1433"/>
        <w:gridCol w:w="685"/>
        <w:gridCol w:w="685"/>
        <w:gridCol w:w="685"/>
        <w:gridCol w:w="685"/>
        <w:gridCol w:w="685"/>
        <w:gridCol w:w="685"/>
        <w:gridCol w:w="688"/>
        <w:gridCol w:w="11"/>
      </w:tblGrid>
      <w:tr w:rsidR="00F6615D" w:rsidRPr="00C86F6F" w:rsidTr="00013AB4">
        <w:trPr>
          <w:gridAfter w:val="1"/>
          <w:wAfter w:w="11" w:type="dxa"/>
          <w:cantSplit/>
          <w:trHeight w:val="1936"/>
          <w:tblHeader/>
        </w:trPr>
        <w:tc>
          <w:tcPr>
            <w:tcW w:w="2803" w:type="dxa"/>
            <w:gridSpan w:val="3"/>
            <w:shd w:val="clear" w:color="auto" w:fill="E6E6E6"/>
            <w:vAlign w:val="bottom"/>
          </w:tcPr>
          <w:p w:rsidR="00F6615D" w:rsidRPr="00C86F6F" w:rsidRDefault="00F6615D">
            <w:pPr>
              <w:pStyle w:val="TableText"/>
              <w:keepNext/>
              <w:rPr>
                <w:rFonts w:ascii="Times New Roman" w:eastAsiaTheme="minorEastAsia" w:hAnsi="Times New Roman" w:cs="Times New Roman"/>
                <w:b/>
                <w:bCs/>
                <w:sz w:val="24"/>
                <w:szCs w:val="24"/>
              </w:rPr>
            </w:pPr>
            <w:r w:rsidRPr="00C86F6F">
              <w:rPr>
                <w:rFonts w:ascii="Times New Roman" w:eastAsiaTheme="minorEastAsia" w:hAnsi="Times New Roman" w:cs="Times New Roman"/>
                <w:b/>
                <w:bCs/>
                <w:sz w:val="24"/>
                <w:szCs w:val="24"/>
              </w:rPr>
              <w:t>Major Milestone</w:t>
            </w:r>
          </w:p>
        </w:tc>
        <w:tc>
          <w:tcPr>
            <w:tcW w:w="685" w:type="dxa"/>
            <w:shd w:val="clear" w:color="auto" w:fill="E6E6E6"/>
            <w:tcMar>
              <w:bottom w:w="72" w:type="dxa"/>
            </w:tcMar>
            <w:textDirection w:val="btLr"/>
            <w:vAlign w:val="center"/>
          </w:tcPr>
          <w:p w:rsidR="00F6615D" w:rsidRPr="00C86F6F" w:rsidRDefault="00F6615D">
            <w:pPr>
              <w:pStyle w:val="TableText"/>
              <w:keepNext/>
              <w:spacing w:line="180" w:lineRule="exact"/>
              <w:rPr>
                <w:rFonts w:ascii="Times New Roman" w:eastAsiaTheme="minorEastAsia" w:hAnsi="Times New Roman" w:cs="Times New Roman"/>
                <w:b/>
                <w:bCs/>
                <w:sz w:val="24"/>
                <w:szCs w:val="24"/>
              </w:rPr>
            </w:pPr>
            <w:r w:rsidRPr="00C86F6F">
              <w:rPr>
                <w:rFonts w:ascii="Times New Roman" w:eastAsiaTheme="minorEastAsia" w:hAnsi="Times New Roman" w:cs="Times New Roman"/>
                <w:b/>
                <w:bCs/>
                <w:sz w:val="24"/>
                <w:szCs w:val="24"/>
              </w:rPr>
              <w:t>Develooper1</w:t>
            </w:r>
          </w:p>
        </w:tc>
        <w:tc>
          <w:tcPr>
            <w:tcW w:w="685" w:type="dxa"/>
            <w:shd w:val="clear" w:color="auto" w:fill="E6E6E6"/>
            <w:tcMar>
              <w:bottom w:w="72" w:type="dxa"/>
            </w:tcMar>
            <w:textDirection w:val="btLr"/>
            <w:vAlign w:val="center"/>
          </w:tcPr>
          <w:p w:rsidR="00F6615D" w:rsidRPr="00C86F6F" w:rsidRDefault="00F6615D">
            <w:pPr>
              <w:pStyle w:val="TableText"/>
              <w:keepNext/>
              <w:spacing w:line="180" w:lineRule="exact"/>
              <w:rPr>
                <w:rFonts w:ascii="Times New Roman" w:eastAsiaTheme="minorEastAsia" w:hAnsi="Times New Roman" w:cs="Times New Roman"/>
                <w:b/>
                <w:bCs/>
                <w:sz w:val="24"/>
                <w:szCs w:val="24"/>
              </w:rPr>
            </w:pPr>
            <w:r w:rsidRPr="00C86F6F">
              <w:rPr>
                <w:rFonts w:ascii="Times New Roman" w:eastAsiaTheme="minorEastAsia" w:hAnsi="Times New Roman" w:cs="Times New Roman"/>
                <w:b/>
                <w:bCs/>
                <w:sz w:val="24"/>
                <w:szCs w:val="24"/>
              </w:rPr>
              <w:t>Develooper2</w:t>
            </w:r>
          </w:p>
        </w:tc>
        <w:tc>
          <w:tcPr>
            <w:tcW w:w="685" w:type="dxa"/>
            <w:shd w:val="clear" w:color="auto" w:fill="E6E6E6"/>
            <w:tcMar>
              <w:bottom w:w="72" w:type="dxa"/>
            </w:tcMar>
            <w:textDirection w:val="btLr"/>
            <w:vAlign w:val="center"/>
          </w:tcPr>
          <w:p w:rsidR="00F6615D" w:rsidRPr="00C86F6F" w:rsidRDefault="00F6615D">
            <w:pPr>
              <w:pStyle w:val="TableText"/>
              <w:keepNext/>
              <w:spacing w:line="180" w:lineRule="exact"/>
              <w:rPr>
                <w:rFonts w:ascii="Times New Roman" w:eastAsiaTheme="minorEastAsia" w:hAnsi="Times New Roman" w:cs="Times New Roman"/>
                <w:b/>
                <w:bCs/>
                <w:sz w:val="24"/>
                <w:szCs w:val="24"/>
              </w:rPr>
            </w:pPr>
            <w:r w:rsidRPr="00C86F6F">
              <w:rPr>
                <w:rFonts w:ascii="Times New Roman" w:eastAsiaTheme="minorEastAsia" w:hAnsi="Times New Roman" w:cs="Times New Roman"/>
                <w:b/>
                <w:bCs/>
                <w:sz w:val="24"/>
                <w:szCs w:val="24"/>
              </w:rPr>
              <w:t>Develooper3</w:t>
            </w:r>
          </w:p>
        </w:tc>
        <w:tc>
          <w:tcPr>
            <w:tcW w:w="685" w:type="dxa"/>
            <w:shd w:val="clear" w:color="auto" w:fill="E6E6E6"/>
            <w:textDirection w:val="btLr"/>
          </w:tcPr>
          <w:p w:rsidR="00F6615D" w:rsidRPr="00C86F6F" w:rsidRDefault="00F6615D">
            <w:pPr>
              <w:pStyle w:val="TableText"/>
              <w:keepNext/>
              <w:spacing w:line="180" w:lineRule="exact"/>
              <w:rPr>
                <w:rFonts w:ascii="Times New Roman" w:eastAsiaTheme="minorEastAsia" w:hAnsi="Times New Roman" w:cs="Times New Roman"/>
                <w:b/>
                <w:bCs/>
                <w:sz w:val="24"/>
                <w:szCs w:val="24"/>
              </w:rPr>
            </w:pPr>
            <w:r w:rsidRPr="00C86F6F">
              <w:rPr>
                <w:rFonts w:ascii="Times New Roman" w:eastAsiaTheme="minorEastAsia" w:hAnsi="Times New Roman" w:cs="Times New Roman"/>
                <w:b/>
                <w:bCs/>
                <w:sz w:val="24"/>
                <w:szCs w:val="24"/>
              </w:rPr>
              <w:t>Develooper4</w:t>
            </w:r>
          </w:p>
        </w:tc>
        <w:tc>
          <w:tcPr>
            <w:tcW w:w="685" w:type="dxa"/>
            <w:shd w:val="clear" w:color="auto" w:fill="E6E6E6"/>
            <w:textDirection w:val="btLr"/>
          </w:tcPr>
          <w:p w:rsidR="00F6615D" w:rsidRPr="00C86F6F" w:rsidRDefault="00F6615D">
            <w:pPr>
              <w:pStyle w:val="TableText"/>
              <w:keepNext/>
              <w:spacing w:line="180" w:lineRule="exact"/>
              <w:rPr>
                <w:rFonts w:ascii="Times New Roman" w:eastAsiaTheme="minorEastAsia" w:hAnsi="Times New Roman" w:cs="Times New Roman"/>
                <w:b/>
                <w:bCs/>
                <w:sz w:val="24"/>
                <w:szCs w:val="24"/>
              </w:rPr>
            </w:pPr>
            <w:r w:rsidRPr="00C86F6F">
              <w:rPr>
                <w:rFonts w:ascii="Times New Roman" w:eastAsiaTheme="minorEastAsia" w:hAnsi="Times New Roman" w:cs="Times New Roman"/>
                <w:b/>
                <w:bCs/>
                <w:sz w:val="24"/>
                <w:szCs w:val="24"/>
              </w:rPr>
              <w:t>Develooper5</w:t>
            </w:r>
          </w:p>
        </w:tc>
        <w:tc>
          <w:tcPr>
            <w:tcW w:w="685" w:type="dxa"/>
            <w:shd w:val="clear" w:color="auto" w:fill="E6E6E6"/>
            <w:tcMar>
              <w:bottom w:w="72" w:type="dxa"/>
            </w:tcMar>
            <w:textDirection w:val="btLr"/>
            <w:vAlign w:val="center"/>
          </w:tcPr>
          <w:p w:rsidR="00F6615D" w:rsidRPr="00C86F6F" w:rsidRDefault="00F6615D">
            <w:pPr>
              <w:pStyle w:val="TableText"/>
              <w:keepNext/>
              <w:spacing w:line="180" w:lineRule="exact"/>
              <w:rPr>
                <w:rFonts w:ascii="Times New Roman" w:eastAsiaTheme="minorEastAsia" w:hAnsi="Times New Roman" w:cs="Times New Roman"/>
                <w:b/>
                <w:bCs/>
                <w:sz w:val="24"/>
                <w:szCs w:val="24"/>
              </w:rPr>
            </w:pPr>
            <w:r w:rsidRPr="00C86F6F">
              <w:rPr>
                <w:rFonts w:ascii="Times New Roman" w:eastAsiaTheme="minorEastAsia" w:hAnsi="Times New Roman" w:cs="Times New Roman"/>
                <w:b/>
                <w:bCs/>
                <w:sz w:val="24"/>
                <w:szCs w:val="24"/>
              </w:rPr>
              <w:t>Project Manager</w:t>
            </w:r>
          </w:p>
        </w:tc>
        <w:tc>
          <w:tcPr>
            <w:tcW w:w="688" w:type="dxa"/>
            <w:shd w:val="clear" w:color="auto" w:fill="E6E6E6"/>
            <w:tcMar>
              <w:bottom w:w="72" w:type="dxa"/>
            </w:tcMar>
            <w:textDirection w:val="btLr"/>
            <w:vAlign w:val="center"/>
          </w:tcPr>
          <w:p w:rsidR="00F6615D" w:rsidRPr="00C86F6F" w:rsidRDefault="00F6615D">
            <w:pPr>
              <w:pStyle w:val="TableText"/>
              <w:keepNext/>
              <w:spacing w:line="180" w:lineRule="exact"/>
              <w:rPr>
                <w:rFonts w:ascii="Times New Roman" w:eastAsiaTheme="minorEastAsia" w:hAnsi="Times New Roman" w:cs="Times New Roman"/>
                <w:b/>
                <w:bCs/>
                <w:sz w:val="24"/>
                <w:szCs w:val="24"/>
              </w:rPr>
            </w:pPr>
            <w:r w:rsidRPr="00C86F6F">
              <w:rPr>
                <w:rFonts w:ascii="Times New Roman" w:eastAsiaTheme="minorEastAsia" w:hAnsi="Times New Roman" w:cs="Times New Roman"/>
                <w:b/>
                <w:bCs/>
                <w:sz w:val="24"/>
                <w:szCs w:val="24"/>
              </w:rPr>
              <w:t>Sponsoring Authority</w:t>
            </w:r>
          </w:p>
        </w:tc>
      </w:tr>
      <w:tr w:rsidR="00F6615D" w:rsidRPr="00C86F6F" w:rsidTr="00013AB4">
        <w:trPr>
          <w:gridAfter w:val="1"/>
          <w:wAfter w:w="11" w:type="dxa"/>
          <w:cantSplit/>
          <w:trHeight w:val="239"/>
        </w:trPr>
        <w:tc>
          <w:tcPr>
            <w:tcW w:w="2803" w:type="dxa"/>
            <w:gridSpan w:val="3"/>
            <w:vAlign w:val="center"/>
          </w:tcPr>
          <w:p w:rsidR="00F6615D" w:rsidRPr="00C86F6F" w:rsidRDefault="00975FC9" w:rsidP="006D63E2">
            <w:pPr>
              <w:pStyle w:val="ListParagraph"/>
              <w:ind w:left="0"/>
              <w:rPr>
                <w:rFonts w:eastAsiaTheme="minorEastAsia"/>
                <w:sz w:val="24"/>
                <w:szCs w:val="24"/>
              </w:rPr>
            </w:pPr>
            <w:r w:rsidRPr="00C86F6F">
              <w:rPr>
                <w:rFonts w:eastAsiaTheme="minorEastAsia"/>
                <w:sz w:val="24"/>
                <w:szCs w:val="24"/>
              </w:rPr>
              <w:t xml:space="preserve">1. </w:t>
            </w:r>
            <w:r w:rsidR="00F6615D" w:rsidRPr="00C86F6F">
              <w:rPr>
                <w:rFonts w:eastAsiaTheme="minorEastAsia"/>
                <w:sz w:val="24"/>
                <w:szCs w:val="24"/>
              </w:rPr>
              <w:t>Authentication and Authorization Module</w:t>
            </w:r>
          </w:p>
          <w:p w:rsidR="00F6615D" w:rsidRPr="00C86F6F" w:rsidRDefault="00F6615D">
            <w:pPr>
              <w:pStyle w:val="TableText"/>
              <w:keepNext/>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E</w:t>
            </w: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I</w:t>
            </w:r>
            <w:r w:rsidR="00AE1199" w:rsidRPr="00C86F6F">
              <w:rPr>
                <w:rFonts w:ascii="Times New Roman" w:eastAsiaTheme="minorEastAsia" w:hAnsi="Times New Roman" w:cs="Times New Roman"/>
                <w:sz w:val="24"/>
                <w:szCs w:val="24"/>
              </w:rPr>
              <w:t>/C</w:t>
            </w:r>
          </w:p>
        </w:tc>
        <w:tc>
          <w:tcPr>
            <w:tcW w:w="688"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A</w:t>
            </w:r>
          </w:p>
        </w:tc>
      </w:tr>
      <w:tr w:rsidR="00F6615D" w:rsidRPr="00C86F6F" w:rsidTr="00013AB4">
        <w:trPr>
          <w:gridAfter w:val="1"/>
          <w:wAfter w:w="11" w:type="dxa"/>
          <w:cantSplit/>
          <w:trHeight w:val="239"/>
        </w:trPr>
        <w:tc>
          <w:tcPr>
            <w:tcW w:w="2803" w:type="dxa"/>
            <w:gridSpan w:val="3"/>
            <w:vAlign w:val="center"/>
          </w:tcPr>
          <w:p w:rsidR="00F6615D" w:rsidRPr="00C86F6F" w:rsidRDefault="00975FC9" w:rsidP="006D63E2">
            <w:pPr>
              <w:pStyle w:val="ListParagraph"/>
              <w:ind w:left="0"/>
              <w:rPr>
                <w:rFonts w:eastAsiaTheme="minorEastAsia"/>
                <w:sz w:val="24"/>
                <w:szCs w:val="24"/>
              </w:rPr>
            </w:pPr>
            <w:r w:rsidRPr="00C86F6F">
              <w:rPr>
                <w:rFonts w:eastAsiaTheme="minorEastAsia"/>
                <w:sz w:val="24"/>
                <w:szCs w:val="24"/>
              </w:rPr>
              <w:t xml:space="preserve">2. </w:t>
            </w:r>
            <w:r w:rsidR="00F6615D" w:rsidRPr="00C86F6F">
              <w:rPr>
                <w:rFonts w:eastAsiaTheme="minorEastAsia"/>
                <w:sz w:val="24"/>
                <w:szCs w:val="24"/>
              </w:rPr>
              <w:t>Search Module</w:t>
            </w:r>
          </w:p>
          <w:p w:rsidR="00F6615D" w:rsidRPr="00C86F6F" w:rsidRDefault="00F6615D">
            <w:pPr>
              <w:pStyle w:val="TableText"/>
              <w:keepNext/>
              <w:rPr>
                <w:rFonts w:ascii="Times New Roman" w:eastAsiaTheme="minorEastAsia" w:hAnsi="Times New Roman" w:cs="Times New Roman"/>
                <w:sz w:val="24"/>
                <w:szCs w:val="24"/>
              </w:rPr>
            </w:pPr>
          </w:p>
        </w:tc>
        <w:tc>
          <w:tcPr>
            <w:tcW w:w="685" w:type="dxa"/>
            <w:vAlign w:val="center"/>
          </w:tcPr>
          <w:p w:rsidR="00F6615D" w:rsidRPr="00C86F6F" w:rsidRDefault="002764AE">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C</w:t>
            </w: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E</w:t>
            </w:r>
          </w:p>
        </w:tc>
        <w:tc>
          <w:tcPr>
            <w:tcW w:w="685" w:type="dxa"/>
            <w:vAlign w:val="center"/>
          </w:tcPr>
          <w:p w:rsidR="00F6615D" w:rsidRPr="00C86F6F" w:rsidRDefault="002764AE">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C</w:t>
            </w:r>
          </w:p>
        </w:tc>
        <w:tc>
          <w:tcPr>
            <w:tcW w:w="685" w:type="dxa"/>
          </w:tcPr>
          <w:p w:rsidR="002764AE" w:rsidRPr="00C86F6F" w:rsidRDefault="002764AE">
            <w:pPr>
              <w:pStyle w:val="TableText"/>
              <w:keepNext/>
              <w:jc w:val="center"/>
              <w:rPr>
                <w:rFonts w:ascii="Times New Roman" w:eastAsiaTheme="minorEastAsia" w:hAnsi="Times New Roman" w:cs="Times New Roman"/>
                <w:sz w:val="24"/>
                <w:szCs w:val="24"/>
              </w:rPr>
            </w:pPr>
          </w:p>
          <w:p w:rsidR="00F6615D" w:rsidRPr="00C86F6F" w:rsidRDefault="002764AE">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C</w:t>
            </w:r>
          </w:p>
        </w:tc>
        <w:tc>
          <w:tcPr>
            <w:tcW w:w="685" w:type="dxa"/>
          </w:tcPr>
          <w:p w:rsidR="00F6615D" w:rsidRPr="00C86F6F" w:rsidRDefault="00F6615D">
            <w:pPr>
              <w:pStyle w:val="TableText"/>
              <w:keepNext/>
              <w:jc w:val="center"/>
              <w:rPr>
                <w:rFonts w:ascii="Times New Roman" w:eastAsiaTheme="minorEastAsia" w:hAnsi="Times New Roman" w:cs="Times New Roman"/>
                <w:sz w:val="24"/>
                <w:szCs w:val="24"/>
              </w:rPr>
            </w:pPr>
          </w:p>
          <w:p w:rsidR="002764AE" w:rsidRPr="00C86F6F" w:rsidRDefault="002764AE">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C</w:t>
            </w: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I</w:t>
            </w:r>
            <w:r w:rsidR="00AE1199" w:rsidRPr="00C86F6F">
              <w:rPr>
                <w:rFonts w:ascii="Times New Roman" w:eastAsiaTheme="minorEastAsia" w:hAnsi="Times New Roman" w:cs="Times New Roman"/>
                <w:sz w:val="24"/>
                <w:szCs w:val="24"/>
              </w:rPr>
              <w:t>/C</w:t>
            </w:r>
          </w:p>
        </w:tc>
        <w:tc>
          <w:tcPr>
            <w:tcW w:w="688"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A</w:t>
            </w:r>
          </w:p>
        </w:tc>
      </w:tr>
      <w:tr w:rsidR="00F6615D" w:rsidRPr="00C86F6F" w:rsidTr="00013AB4">
        <w:trPr>
          <w:gridAfter w:val="1"/>
          <w:wAfter w:w="11" w:type="dxa"/>
          <w:cantSplit/>
          <w:trHeight w:val="255"/>
        </w:trPr>
        <w:tc>
          <w:tcPr>
            <w:tcW w:w="2803" w:type="dxa"/>
            <w:gridSpan w:val="3"/>
            <w:vAlign w:val="center"/>
          </w:tcPr>
          <w:p w:rsidR="00F6615D" w:rsidRPr="00C86F6F" w:rsidRDefault="00975FC9" w:rsidP="006D63E2">
            <w:pPr>
              <w:pStyle w:val="ListParagraph"/>
              <w:ind w:left="0"/>
              <w:rPr>
                <w:rFonts w:eastAsiaTheme="minorEastAsia"/>
                <w:sz w:val="24"/>
                <w:szCs w:val="24"/>
              </w:rPr>
            </w:pPr>
            <w:r w:rsidRPr="00C86F6F">
              <w:rPr>
                <w:rFonts w:eastAsiaTheme="minorEastAsia"/>
                <w:sz w:val="24"/>
                <w:szCs w:val="24"/>
              </w:rPr>
              <w:t>3.</w:t>
            </w:r>
            <w:r w:rsidR="00F6615D" w:rsidRPr="00C86F6F">
              <w:rPr>
                <w:rFonts w:eastAsiaTheme="minorEastAsia"/>
                <w:sz w:val="24"/>
                <w:szCs w:val="24"/>
              </w:rPr>
              <w:t>User Management Module</w:t>
            </w:r>
          </w:p>
          <w:p w:rsidR="00F6615D" w:rsidRPr="00C86F6F" w:rsidRDefault="00F6615D">
            <w:pPr>
              <w:pStyle w:val="TableText"/>
              <w:keepNext/>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E</w:t>
            </w:r>
          </w:p>
        </w:tc>
        <w:tc>
          <w:tcPr>
            <w:tcW w:w="685" w:type="dxa"/>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I</w:t>
            </w:r>
            <w:r w:rsidR="002764AE" w:rsidRPr="00C86F6F">
              <w:rPr>
                <w:rFonts w:ascii="Times New Roman" w:eastAsiaTheme="minorEastAsia" w:hAnsi="Times New Roman" w:cs="Times New Roman"/>
                <w:sz w:val="24"/>
                <w:szCs w:val="24"/>
              </w:rPr>
              <w:t>/C</w:t>
            </w:r>
          </w:p>
        </w:tc>
        <w:tc>
          <w:tcPr>
            <w:tcW w:w="688"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A</w:t>
            </w:r>
          </w:p>
        </w:tc>
      </w:tr>
      <w:tr w:rsidR="00F6615D" w:rsidRPr="00C86F6F" w:rsidTr="00013AB4">
        <w:trPr>
          <w:gridAfter w:val="1"/>
          <w:wAfter w:w="11" w:type="dxa"/>
          <w:cantSplit/>
          <w:trHeight w:val="183"/>
        </w:trPr>
        <w:tc>
          <w:tcPr>
            <w:tcW w:w="2803" w:type="dxa"/>
            <w:gridSpan w:val="3"/>
            <w:vAlign w:val="center"/>
          </w:tcPr>
          <w:p w:rsidR="00F6615D" w:rsidRPr="00C86F6F" w:rsidRDefault="00975FC9" w:rsidP="006D63E2">
            <w:pPr>
              <w:pStyle w:val="ListParagraph"/>
              <w:ind w:left="0"/>
              <w:rPr>
                <w:rFonts w:eastAsiaTheme="minorEastAsia"/>
                <w:sz w:val="24"/>
                <w:szCs w:val="24"/>
              </w:rPr>
            </w:pPr>
            <w:r w:rsidRPr="00C86F6F">
              <w:rPr>
                <w:rFonts w:eastAsiaTheme="minorEastAsia"/>
                <w:sz w:val="24"/>
                <w:szCs w:val="24"/>
              </w:rPr>
              <w:t xml:space="preserve">4. </w:t>
            </w:r>
            <w:r w:rsidR="00F6615D" w:rsidRPr="00C86F6F">
              <w:rPr>
                <w:rFonts w:eastAsiaTheme="minorEastAsia"/>
                <w:sz w:val="24"/>
                <w:szCs w:val="24"/>
              </w:rPr>
              <w:t>Course Management Module</w:t>
            </w:r>
          </w:p>
          <w:p w:rsidR="00F6615D" w:rsidRPr="00C86F6F" w:rsidRDefault="00F6615D">
            <w:pPr>
              <w:pStyle w:val="TableText"/>
              <w:keepNext/>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tcPr>
          <w:p w:rsidR="002764AE" w:rsidRPr="00C86F6F" w:rsidRDefault="002764AE">
            <w:pPr>
              <w:pStyle w:val="TableText"/>
              <w:keepNext/>
              <w:jc w:val="center"/>
              <w:rPr>
                <w:rFonts w:ascii="Times New Roman" w:eastAsiaTheme="minorEastAsia" w:hAnsi="Times New Roman" w:cs="Times New Roman"/>
                <w:sz w:val="24"/>
                <w:szCs w:val="24"/>
              </w:rPr>
            </w:pPr>
          </w:p>
          <w:p w:rsidR="002764AE" w:rsidRPr="00C86F6F" w:rsidRDefault="002764AE">
            <w:pPr>
              <w:pStyle w:val="TableText"/>
              <w:keepNext/>
              <w:jc w:val="center"/>
              <w:rPr>
                <w:rFonts w:ascii="Times New Roman" w:eastAsiaTheme="minorEastAsia" w:hAnsi="Times New Roman" w:cs="Times New Roman"/>
                <w:sz w:val="24"/>
                <w:szCs w:val="24"/>
              </w:rPr>
            </w:pPr>
          </w:p>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E</w:t>
            </w:r>
          </w:p>
        </w:tc>
        <w:tc>
          <w:tcPr>
            <w:tcW w:w="685" w:type="dxa"/>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I</w:t>
            </w:r>
            <w:r w:rsidR="002764AE" w:rsidRPr="00C86F6F">
              <w:rPr>
                <w:rFonts w:ascii="Times New Roman" w:eastAsiaTheme="minorEastAsia" w:hAnsi="Times New Roman" w:cs="Times New Roman"/>
                <w:sz w:val="24"/>
                <w:szCs w:val="24"/>
              </w:rPr>
              <w:t>/C</w:t>
            </w:r>
          </w:p>
        </w:tc>
        <w:tc>
          <w:tcPr>
            <w:tcW w:w="688"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A</w:t>
            </w:r>
          </w:p>
        </w:tc>
      </w:tr>
      <w:tr w:rsidR="00F6615D" w:rsidRPr="00C86F6F" w:rsidTr="00013AB4">
        <w:trPr>
          <w:gridAfter w:val="1"/>
          <w:wAfter w:w="11" w:type="dxa"/>
          <w:cantSplit/>
          <w:trHeight w:val="183"/>
        </w:trPr>
        <w:tc>
          <w:tcPr>
            <w:tcW w:w="2803" w:type="dxa"/>
            <w:gridSpan w:val="3"/>
            <w:vAlign w:val="center"/>
          </w:tcPr>
          <w:p w:rsidR="00F6615D" w:rsidRPr="00C86F6F" w:rsidRDefault="00975FC9" w:rsidP="006D63E2">
            <w:pPr>
              <w:pStyle w:val="ListParagraph"/>
              <w:ind w:left="0"/>
              <w:rPr>
                <w:rFonts w:eastAsiaTheme="minorEastAsia"/>
                <w:sz w:val="24"/>
                <w:szCs w:val="24"/>
              </w:rPr>
            </w:pPr>
            <w:r w:rsidRPr="00C86F6F">
              <w:rPr>
                <w:rFonts w:eastAsiaTheme="minorEastAsia"/>
                <w:sz w:val="24"/>
                <w:szCs w:val="24"/>
              </w:rPr>
              <w:lastRenderedPageBreak/>
              <w:t>5.</w:t>
            </w:r>
            <w:r w:rsidR="00F6615D" w:rsidRPr="00C86F6F">
              <w:rPr>
                <w:rFonts w:eastAsiaTheme="minorEastAsia"/>
                <w:sz w:val="24"/>
                <w:szCs w:val="24"/>
              </w:rPr>
              <w:t>Feedback Module</w:t>
            </w:r>
          </w:p>
          <w:p w:rsidR="00F6615D" w:rsidRPr="00C86F6F" w:rsidRDefault="00F6615D" w:rsidP="006D63E2">
            <w:pPr>
              <w:pStyle w:val="ListParagraph"/>
              <w:ind w:left="0"/>
              <w:rPr>
                <w:rFonts w:eastAsiaTheme="minorEastAsia"/>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tcPr>
          <w:p w:rsidR="002764AE" w:rsidRPr="00C86F6F" w:rsidRDefault="002764AE">
            <w:pPr>
              <w:pStyle w:val="TableText"/>
              <w:keepNext/>
              <w:jc w:val="center"/>
              <w:rPr>
                <w:rFonts w:ascii="Times New Roman" w:eastAsiaTheme="minorEastAsia" w:hAnsi="Times New Roman" w:cs="Times New Roman"/>
                <w:sz w:val="24"/>
                <w:szCs w:val="24"/>
              </w:rPr>
            </w:pPr>
          </w:p>
          <w:p w:rsidR="002764AE" w:rsidRPr="00C86F6F" w:rsidRDefault="002764AE">
            <w:pPr>
              <w:pStyle w:val="TableText"/>
              <w:keepNext/>
              <w:jc w:val="center"/>
              <w:rPr>
                <w:rFonts w:ascii="Times New Roman" w:eastAsiaTheme="minorEastAsia" w:hAnsi="Times New Roman" w:cs="Times New Roman"/>
                <w:sz w:val="24"/>
                <w:szCs w:val="24"/>
              </w:rPr>
            </w:pPr>
          </w:p>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E</w:t>
            </w: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I</w:t>
            </w:r>
            <w:r w:rsidR="002764AE" w:rsidRPr="00C86F6F">
              <w:rPr>
                <w:rFonts w:ascii="Times New Roman" w:eastAsiaTheme="minorEastAsia" w:hAnsi="Times New Roman" w:cs="Times New Roman"/>
                <w:sz w:val="24"/>
                <w:szCs w:val="24"/>
              </w:rPr>
              <w:t>/C</w:t>
            </w:r>
          </w:p>
        </w:tc>
        <w:tc>
          <w:tcPr>
            <w:tcW w:w="688"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A</w:t>
            </w:r>
          </w:p>
        </w:tc>
      </w:tr>
      <w:tr w:rsidR="00F6615D" w:rsidRPr="00C86F6F" w:rsidTr="00013AB4">
        <w:trPr>
          <w:gridAfter w:val="1"/>
          <w:wAfter w:w="11" w:type="dxa"/>
          <w:cantSplit/>
          <w:trHeight w:val="183"/>
        </w:trPr>
        <w:tc>
          <w:tcPr>
            <w:tcW w:w="2803" w:type="dxa"/>
            <w:gridSpan w:val="3"/>
            <w:vAlign w:val="center"/>
          </w:tcPr>
          <w:p w:rsidR="00F6615D" w:rsidRPr="00C86F6F" w:rsidRDefault="00975FC9" w:rsidP="006D63E2">
            <w:pPr>
              <w:pStyle w:val="ListParagraph"/>
              <w:ind w:left="0"/>
              <w:rPr>
                <w:rFonts w:eastAsiaTheme="minorEastAsia"/>
                <w:sz w:val="24"/>
                <w:szCs w:val="24"/>
              </w:rPr>
            </w:pPr>
            <w:r w:rsidRPr="00C86F6F">
              <w:rPr>
                <w:rFonts w:eastAsiaTheme="minorEastAsia"/>
                <w:sz w:val="24"/>
                <w:szCs w:val="24"/>
              </w:rPr>
              <w:t>6.</w:t>
            </w:r>
            <w:r w:rsidR="00F6615D" w:rsidRPr="00C86F6F">
              <w:rPr>
                <w:rFonts w:eastAsiaTheme="minorEastAsia"/>
                <w:sz w:val="24"/>
                <w:szCs w:val="24"/>
              </w:rPr>
              <w:t>Transaction Tracking Module</w:t>
            </w:r>
          </w:p>
          <w:p w:rsidR="00F6615D" w:rsidRPr="00C86F6F" w:rsidRDefault="00F6615D" w:rsidP="006D63E2">
            <w:pPr>
              <w:pStyle w:val="ListParagraph"/>
              <w:ind w:left="0"/>
              <w:rPr>
                <w:rFonts w:eastAsiaTheme="minorEastAsia"/>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tcPr>
          <w:p w:rsidR="00F6615D" w:rsidRPr="00C86F6F" w:rsidRDefault="00F6615D">
            <w:pPr>
              <w:pStyle w:val="TableText"/>
              <w:keepNext/>
              <w:jc w:val="center"/>
              <w:rPr>
                <w:rFonts w:ascii="Times New Roman" w:eastAsiaTheme="minorEastAsia" w:hAnsi="Times New Roman" w:cs="Times New Roman"/>
                <w:sz w:val="24"/>
                <w:szCs w:val="24"/>
              </w:rPr>
            </w:pPr>
          </w:p>
        </w:tc>
        <w:tc>
          <w:tcPr>
            <w:tcW w:w="685"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E/I</w:t>
            </w:r>
            <w:r w:rsidR="002764AE" w:rsidRPr="00C86F6F">
              <w:rPr>
                <w:rFonts w:ascii="Times New Roman" w:eastAsiaTheme="minorEastAsia" w:hAnsi="Times New Roman" w:cs="Times New Roman"/>
                <w:sz w:val="24"/>
                <w:szCs w:val="24"/>
              </w:rPr>
              <w:t>/C</w:t>
            </w:r>
          </w:p>
        </w:tc>
        <w:tc>
          <w:tcPr>
            <w:tcW w:w="688" w:type="dxa"/>
            <w:vAlign w:val="center"/>
          </w:tcPr>
          <w:p w:rsidR="00F6615D" w:rsidRPr="00C86F6F" w:rsidRDefault="00F6615D">
            <w:pPr>
              <w:pStyle w:val="TableText"/>
              <w:keepNext/>
              <w:jc w:val="center"/>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A</w:t>
            </w:r>
          </w:p>
        </w:tc>
      </w:tr>
      <w:tr w:rsidR="006D63E2" w:rsidRPr="00C86F6F" w:rsidTr="00013AB4">
        <w:trPr>
          <w:cantSplit/>
          <w:trHeight w:val="1605"/>
        </w:trPr>
        <w:tc>
          <w:tcPr>
            <w:tcW w:w="685" w:type="dxa"/>
            <w:shd w:val="clear" w:color="auto" w:fill="E6E6E6"/>
          </w:tcPr>
          <w:p w:rsidR="006D63E2" w:rsidRPr="00C86F6F" w:rsidRDefault="006D63E2">
            <w:pPr>
              <w:pStyle w:val="TableText"/>
              <w:tabs>
                <w:tab w:val="center" w:pos="108"/>
                <w:tab w:val="center" w:pos="317"/>
                <w:tab w:val="left" w:pos="468"/>
              </w:tabs>
              <w:rPr>
                <w:rFonts w:ascii="Times New Roman" w:eastAsiaTheme="minorEastAsia" w:hAnsi="Times New Roman" w:cs="Times New Roman"/>
                <w:b/>
                <w:bCs/>
                <w:sz w:val="24"/>
                <w:szCs w:val="24"/>
              </w:rPr>
            </w:pPr>
          </w:p>
        </w:tc>
        <w:tc>
          <w:tcPr>
            <w:tcW w:w="685" w:type="dxa"/>
            <w:shd w:val="clear" w:color="auto" w:fill="E6E6E6"/>
          </w:tcPr>
          <w:p w:rsidR="006D63E2" w:rsidRPr="00C86F6F" w:rsidRDefault="006D63E2">
            <w:pPr>
              <w:pStyle w:val="TableText"/>
              <w:tabs>
                <w:tab w:val="center" w:pos="108"/>
                <w:tab w:val="center" w:pos="317"/>
                <w:tab w:val="left" w:pos="468"/>
              </w:tabs>
              <w:rPr>
                <w:rFonts w:ascii="Times New Roman" w:eastAsiaTheme="minorEastAsia" w:hAnsi="Times New Roman" w:cs="Times New Roman"/>
                <w:b/>
                <w:bCs/>
                <w:sz w:val="24"/>
                <w:szCs w:val="24"/>
              </w:rPr>
            </w:pPr>
          </w:p>
        </w:tc>
        <w:tc>
          <w:tcPr>
            <w:tcW w:w="6242" w:type="dxa"/>
            <w:gridSpan w:val="9"/>
            <w:shd w:val="clear" w:color="auto" w:fill="E6E6E6"/>
            <w:vAlign w:val="center"/>
          </w:tcPr>
          <w:p w:rsidR="006D63E2" w:rsidRPr="00C86F6F" w:rsidRDefault="006D63E2">
            <w:pPr>
              <w:pStyle w:val="TableText"/>
              <w:tabs>
                <w:tab w:val="center" w:pos="108"/>
                <w:tab w:val="center" w:pos="317"/>
                <w:tab w:val="left" w:pos="468"/>
              </w:tabs>
              <w:rPr>
                <w:rFonts w:ascii="Times New Roman" w:eastAsiaTheme="minorEastAsia" w:hAnsi="Times New Roman" w:cs="Times New Roman"/>
                <w:sz w:val="24"/>
                <w:szCs w:val="24"/>
              </w:rPr>
            </w:pPr>
            <w:r w:rsidRPr="00C86F6F">
              <w:rPr>
                <w:rFonts w:ascii="Times New Roman" w:eastAsiaTheme="minorEastAsia" w:hAnsi="Times New Roman" w:cs="Times New Roman"/>
                <w:b/>
                <w:bCs/>
                <w:sz w:val="24"/>
                <w:szCs w:val="24"/>
              </w:rPr>
              <w:t xml:space="preserve">Legend </w:t>
            </w:r>
            <w:r w:rsidRPr="00C86F6F">
              <w:rPr>
                <w:rFonts w:ascii="Times New Roman" w:eastAsiaTheme="minorEastAsia" w:hAnsi="Times New Roman" w:cs="Times New Roman"/>
                <w:b/>
                <w:bCs/>
                <w:sz w:val="24"/>
                <w:szCs w:val="24"/>
              </w:rPr>
              <w:br/>
            </w:r>
            <w:r w:rsidRPr="00C86F6F">
              <w:rPr>
                <w:rFonts w:ascii="Times New Roman" w:eastAsiaTheme="minorEastAsia" w:hAnsi="Times New Roman" w:cs="Times New Roman"/>
                <w:b/>
                <w:bCs/>
                <w:sz w:val="24"/>
                <w:szCs w:val="24"/>
              </w:rPr>
              <w:tab/>
            </w:r>
            <w:r w:rsidRPr="00C86F6F">
              <w:rPr>
                <w:rFonts w:ascii="Times New Roman" w:eastAsiaTheme="minorEastAsia" w:hAnsi="Times New Roman" w:cs="Times New Roman"/>
                <w:sz w:val="24"/>
                <w:szCs w:val="24"/>
              </w:rPr>
              <w:t>E</w:t>
            </w:r>
            <w:r w:rsidRPr="00C86F6F">
              <w:rPr>
                <w:rFonts w:ascii="Times New Roman" w:eastAsiaTheme="minorEastAsia" w:hAnsi="Times New Roman" w:cs="Times New Roman"/>
                <w:sz w:val="24"/>
                <w:szCs w:val="24"/>
              </w:rPr>
              <w:tab/>
              <w:t>=</w:t>
            </w:r>
            <w:r w:rsidRPr="00C86F6F">
              <w:rPr>
                <w:rFonts w:ascii="Times New Roman" w:eastAsiaTheme="minorEastAsia" w:hAnsi="Times New Roman" w:cs="Times New Roman"/>
                <w:sz w:val="24"/>
                <w:szCs w:val="24"/>
              </w:rPr>
              <w:tab/>
              <w:t>responsible for execution (may be shared)</w:t>
            </w:r>
          </w:p>
          <w:p w:rsidR="006D63E2" w:rsidRPr="00C86F6F" w:rsidRDefault="006D63E2">
            <w:pPr>
              <w:pStyle w:val="TableText"/>
              <w:tabs>
                <w:tab w:val="center" w:pos="108"/>
                <w:tab w:val="center" w:pos="317"/>
                <w:tab w:val="left" w:pos="468"/>
              </w:tabs>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ab/>
              <w:t>A</w:t>
            </w:r>
            <w:r w:rsidRPr="00C86F6F">
              <w:rPr>
                <w:rFonts w:ascii="Times New Roman" w:eastAsiaTheme="minorEastAsia" w:hAnsi="Times New Roman" w:cs="Times New Roman"/>
                <w:sz w:val="24"/>
                <w:szCs w:val="24"/>
              </w:rPr>
              <w:tab/>
              <w:t>=</w:t>
            </w:r>
            <w:r w:rsidRPr="00C86F6F">
              <w:rPr>
                <w:rFonts w:ascii="Times New Roman" w:eastAsiaTheme="minorEastAsia" w:hAnsi="Times New Roman" w:cs="Times New Roman"/>
                <w:sz w:val="24"/>
                <w:szCs w:val="24"/>
              </w:rPr>
              <w:tab/>
              <w:t>final approval for authority</w:t>
            </w:r>
          </w:p>
          <w:p w:rsidR="006D63E2" w:rsidRPr="00C86F6F" w:rsidRDefault="006D63E2">
            <w:pPr>
              <w:pStyle w:val="TableText"/>
              <w:tabs>
                <w:tab w:val="center" w:pos="108"/>
                <w:tab w:val="center" w:pos="317"/>
                <w:tab w:val="left" w:pos="468"/>
              </w:tabs>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ab/>
              <w:t>C</w:t>
            </w:r>
            <w:r w:rsidRPr="00C86F6F">
              <w:rPr>
                <w:rFonts w:ascii="Times New Roman" w:eastAsiaTheme="minorEastAsia" w:hAnsi="Times New Roman" w:cs="Times New Roman"/>
                <w:sz w:val="24"/>
                <w:szCs w:val="24"/>
              </w:rPr>
              <w:tab/>
              <w:t>=</w:t>
            </w:r>
            <w:r w:rsidRPr="00C86F6F">
              <w:rPr>
                <w:rFonts w:ascii="Times New Roman" w:eastAsiaTheme="minorEastAsia" w:hAnsi="Times New Roman" w:cs="Times New Roman"/>
                <w:sz w:val="24"/>
                <w:szCs w:val="24"/>
              </w:rPr>
              <w:tab/>
              <w:t>must be consulted</w:t>
            </w:r>
          </w:p>
          <w:p w:rsidR="006D63E2" w:rsidRPr="00C86F6F" w:rsidRDefault="006D63E2">
            <w:pPr>
              <w:pStyle w:val="TableText"/>
              <w:tabs>
                <w:tab w:val="center" w:pos="108"/>
                <w:tab w:val="center" w:pos="317"/>
                <w:tab w:val="left" w:pos="468"/>
              </w:tabs>
              <w:rPr>
                <w:rFonts w:ascii="Times New Roman" w:eastAsiaTheme="minorEastAsia" w:hAnsi="Times New Roman" w:cs="Times New Roman"/>
                <w:sz w:val="24"/>
                <w:szCs w:val="24"/>
              </w:rPr>
            </w:pPr>
            <w:r w:rsidRPr="00C86F6F">
              <w:rPr>
                <w:rFonts w:ascii="Times New Roman" w:eastAsiaTheme="minorEastAsia" w:hAnsi="Times New Roman" w:cs="Times New Roman"/>
                <w:sz w:val="24"/>
                <w:szCs w:val="24"/>
              </w:rPr>
              <w:tab/>
              <w:t>I</w:t>
            </w:r>
            <w:r w:rsidRPr="00C86F6F">
              <w:rPr>
                <w:rFonts w:ascii="Times New Roman" w:eastAsiaTheme="minorEastAsia" w:hAnsi="Times New Roman" w:cs="Times New Roman"/>
                <w:sz w:val="24"/>
                <w:szCs w:val="24"/>
              </w:rPr>
              <w:tab/>
              <w:t>=</w:t>
            </w:r>
            <w:r w:rsidRPr="00C86F6F">
              <w:rPr>
                <w:rFonts w:ascii="Times New Roman" w:eastAsiaTheme="minorEastAsia" w:hAnsi="Times New Roman" w:cs="Times New Roman"/>
                <w:sz w:val="24"/>
                <w:szCs w:val="24"/>
              </w:rPr>
              <w:tab/>
              <w:t>must be informed</w:t>
            </w:r>
          </w:p>
        </w:tc>
      </w:tr>
    </w:tbl>
    <w:p w:rsidR="00151350" w:rsidRDefault="00151350" w:rsidP="00D43A3B">
      <w:pPr>
        <w:pStyle w:val="ListParagraph"/>
        <w:ind w:left="0"/>
        <w:rPr>
          <w:rFonts w:ascii="Times New Roman" w:hAnsi="Times New Roman" w:cs="Times New Roman"/>
          <w:sz w:val="24"/>
          <w:szCs w:val="24"/>
        </w:rPr>
      </w:pPr>
    </w:p>
    <w:sectPr w:rsidR="00151350" w:rsidSect="00BC7060">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318" w:rsidRDefault="009A7318">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9A7318" w:rsidRDefault="009A7318">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350" w:rsidRDefault="00151350">
    <w:pPr>
      <w:rPr>
        <w:rFonts w:ascii="Times New Roman" w:hAnsi="Times New Roman" w:cs="Times New Roman"/>
      </w:rPr>
    </w:pPr>
    <w:r>
      <w:t xml:space="preserve">Page </w:t>
    </w:r>
    <w:fldSimple w:instr=" PAGE ">
      <w:r w:rsidR="0068677A">
        <w:rPr>
          <w:noProof/>
        </w:rPr>
        <w:t>3</w:t>
      </w:r>
    </w:fldSimple>
    <w:r>
      <w:t xml:space="preserve"> of </w:t>
    </w:r>
    <w:fldSimple w:instr=" NUMPAGES  ">
      <w:r w:rsidR="0068677A">
        <w:rPr>
          <w:noProof/>
        </w:rPr>
        <w:t>5</w:t>
      </w:r>
    </w:fldSimple>
  </w:p>
  <w:p w:rsidR="00151350" w:rsidRDefault="00151350">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318" w:rsidRDefault="009A7318">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9A7318" w:rsidRDefault="009A7318">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350" w:rsidRDefault="00151350">
    <w:pPr>
      <w:pStyle w:val="Title"/>
      <w:rPr>
        <w:rFonts w:cs="Times New Roman"/>
      </w:rPr>
    </w:pPr>
    <w:r>
      <w:rPr>
        <w:rFonts w:cs="Times New Roman"/>
      </w:rPr>
      <w:t>CS490 Project Management Seminar</w:t>
    </w:r>
  </w:p>
  <w:p w:rsidR="00151350" w:rsidRDefault="00151350">
    <w:pPr>
      <w:pStyle w:val="Subtitle"/>
      <w:rPr>
        <w:rFonts w:ascii="Times New Roman" w:hAnsi="Times New Roman" w:cs="Times New Roman"/>
        <w:sz w:val="36"/>
        <w:szCs w:val="36"/>
      </w:rPr>
    </w:pPr>
    <w:r>
      <w:rPr>
        <w:rFonts w:ascii="Times New Roman" w:hAnsi="Times New Roman" w:cs="Times New Roman"/>
      </w:rPr>
      <w:t>The Organizing Power of Pure Consciousness</w:t>
    </w:r>
  </w:p>
  <w:p w:rsidR="00151350" w:rsidRDefault="00151350">
    <w:pPr>
      <w:pStyle w:val="Subtitle"/>
      <w:rPr>
        <w:rFonts w:ascii="Times New Roman" w:hAnsi="Times New Roman" w:cs="Times New Roman"/>
      </w:rPr>
    </w:pPr>
    <w:r>
      <w:rPr>
        <w:rFonts w:ascii="Times New Roman" w:hAnsi="Times New Roman" w:cs="Times New Roman"/>
      </w:rPr>
      <w:t>December, 2013</w:t>
    </w:r>
  </w:p>
  <w:p w:rsidR="00151350" w:rsidRDefault="00151350">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150B"/>
    <w:multiLevelType w:val="hybridMultilevel"/>
    <w:tmpl w:val="FF9E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F34AF"/>
    <w:multiLevelType w:val="hybridMultilevel"/>
    <w:tmpl w:val="99D61548"/>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nsid w:val="213F3728"/>
    <w:multiLevelType w:val="hybridMultilevel"/>
    <w:tmpl w:val="2A08F14E"/>
    <w:lvl w:ilvl="0" w:tplc="0409001B">
      <w:start w:val="1"/>
      <w:numFmt w:val="lowerRoman"/>
      <w:lvlText w:val="%1."/>
      <w:lvlJc w:val="righ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nsid w:val="29E32699"/>
    <w:multiLevelType w:val="hybridMultilevel"/>
    <w:tmpl w:val="99D61548"/>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4">
    <w:nsid w:val="2FDF3C98"/>
    <w:multiLevelType w:val="hybridMultilevel"/>
    <w:tmpl w:val="A6E2B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D2326D"/>
    <w:multiLevelType w:val="hybridMultilevel"/>
    <w:tmpl w:val="5648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CF0077"/>
    <w:multiLevelType w:val="hybridMultilevel"/>
    <w:tmpl w:val="F8CA0086"/>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nsid w:val="45047BFB"/>
    <w:multiLevelType w:val="hybridMultilevel"/>
    <w:tmpl w:val="D5665F54"/>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nsid w:val="4F8A2D5D"/>
    <w:multiLevelType w:val="hybridMultilevel"/>
    <w:tmpl w:val="E7C65BF2"/>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61897F06"/>
    <w:multiLevelType w:val="multilevel"/>
    <w:tmpl w:val="CFA44A4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b w:val="0"/>
        <w:bCs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nsid w:val="6E5C1846"/>
    <w:multiLevelType w:val="hybridMultilevel"/>
    <w:tmpl w:val="99D61548"/>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715E74BE"/>
    <w:multiLevelType w:val="multilevel"/>
    <w:tmpl w:val="E71818E8"/>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8"/>
  </w:num>
  <w:num w:numId="3">
    <w:abstractNumId w:val="7"/>
  </w:num>
  <w:num w:numId="4">
    <w:abstractNumId w:val="6"/>
  </w:num>
  <w:num w:numId="5">
    <w:abstractNumId w:val="2"/>
  </w:num>
  <w:num w:numId="6">
    <w:abstractNumId w:val="9"/>
  </w:num>
  <w:num w:numId="7">
    <w:abstractNumId w:val="11"/>
  </w:num>
  <w:num w:numId="8">
    <w:abstractNumId w:val="5"/>
  </w:num>
  <w:num w:numId="9">
    <w:abstractNumId w:val="4"/>
  </w:num>
  <w:num w:numId="10">
    <w:abstractNumId w:val="0"/>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51350"/>
    <w:rsid w:val="00013AB4"/>
    <w:rsid w:val="000A3FED"/>
    <w:rsid w:val="00151350"/>
    <w:rsid w:val="001C07DF"/>
    <w:rsid w:val="002764AE"/>
    <w:rsid w:val="003045AC"/>
    <w:rsid w:val="004611B1"/>
    <w:rsid w:val="00514A38"/>
    <w:rsid w:val="0068677A"/>
    <w:rsid w:val="006D3B28"/>
    <w:rsid w:val="006D63E2"/>
    <w:rsid w:val="00846180"/>
    <w:rsid w:val="008D0789"/>
    <w:rsid w:val="00946A92"/>
    <w:rsid w:val="00975FC9"/>
    <w:rsid w:val="009A7318"/>
    <w:rsid w:val="00A143E2"/>
    <w:rsid w:val="00A47CBC"/>
    <w:rsid w:val="00A8192A"/>
    <w:rsid w:val="00AD74B4"/>
    <w:rsid w:val="00AE1199"/>
    <w:rsid w:val="00AE681C"/>
    <w:rsid w:val="00BC7060"/>
    <w:rsid w:val="00BD2E7E"/>
    <w:rsid w:val="00BF02AD"/>
    <w:rsid w:val="00C35DA8"/>
    <w:rsid w:val="00C86F6F"/>
    <w:rsid w:val="00CA33D3"/>
    <w:rsid w:val="00D43A3B"/>
    <w:rsid w:val="00D8142C"/>
    <w:rsid w:val="00F6615D"/>
    <w:rsid w:val="00F7169B"/>
  </w:rsids>
  <m:mathPr>
    <m:mathFont m:val="Cambria Math"/>
    <m:brkBin m:val="before"/>
    <m:brkBinSub m:val="--"/>
    <m:smallFrac m:val="off"/>
    <m:dispDef/>
    <m:lMargin m:val="0"/>
    <m:rMargin m:val="0"/>
    <m:defJc m:val="centerGroup"/>
    <m:wrapIndent m:val="1440"/>
    <m:intLim m:val="subSup"/>
    <m:naryLim m:val="undOvr"/>
  </m:mathPr>
  <w:uiCompat97To2003/>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7DF"/>
    <w:pPr>
      <w:spacing w:after="200" w:line="276" w:lineRule="auto"/>
    </w:pPr>
    <w:rPr>
      <w:rFonts w:cs="Calibri"/>
      <w:sz w:val="22"/>
      <w:szCs w:val="22"/>
    </w:rPr>
  </w:style>
  <w:style w:type="paragraph" w:styleId="Heading1">
    <w:name w:val="heading 1"/>
    <w:basedOn w:val="Normal"/>
    <w:next w:val="Normal"/>
    <w:link w:val="Heading1Char"/>
    <w:uiPriority w:val="9"/>
    <w:qFormat/>
    <w:rsid w:val="003045AC"/>
    <w:pPr>
      <w:keepNext/>
      <w:spacing w:before="240" w:after="60"/>
      <w:outlineLvl w:val="0"/>
    </w:pPr>
    <w:rPr>
      <w:rFonts w:ascii="Cambria"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C07DF"/>
    <w:pPr>
      <w:ind w:left="720"/>
    </w:pPr>
  </w:style>
  <w:style w:type="paragraph" w:styleId="Header">
    <w:name w:val="header"/>
    <w:basedOn w:val="Normal"/>
    <w:link w:val="HeaderChar"/>
    <w:uiPriority w:val="99"/>
    <w:rsid w:val="001C0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7DF"/>
    <w:rPr>
      <w:rFonts w:ascii="Times New Roman" w:hAnsi="Times New Roman" w:cs="Times New Roman"/>
    </w:rPr>
  </w:style>
  <w:style w:type="paragraph" w:styleId="Footer">
    <w:name w:val="footer"/>
    <w:basedOn w:val="Normal"/>
    <w:link w:val="FooterChar"/>
    <w:uiPriority w:val="99"/>
    <w:rsid w:val="001C0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7DF"/>
    <w:rPr>
      <w:rFonts w:ascii="Times New Roman" w:hAnsi="Times New Roman" w:cs="Times New Roman"/>
    </w:rPr>
  </w:style>
  <w:style w:type="paragraph" w:styleId="Title">
    <w:name w:val="Title"/>
    <w:basedOn w:val="Normal"/>
    <w:link w:val="TitleChar"/>
    <w:uiPriority w:val="99"/>
    <w:qFormat/>
    <w:rsid w:val="001C07DF"/>
    <w:pPr>
      <w:spacing w:after="0" w:line="240" w:lineRule="auto"/>
      <w:jc w:val="center"/>
    </w:pPr>
    <w:rPr>
      <w:rFonts w:ascii="Times New Roman" w:hAnsi="Times New Roman" w:cs="Arial"/>
      <w:b/>
      <w:bCs/>
      <w:sz w:val="24"/>
      <w:szCs w:val="24"/>
    </w:rPr>
  </w:style>
  <w:style w:type="character" w:customStyle="1" w:styleId="TitleChar">
    <w:name w:val="Title Char"/>
    <w:basedOn w:val="DefaultParagraphFont"/>
    <w:link w:val="Title"/>
    <w:uiPriority w:val="99"/>
    <w:rsid w:val="001C07DF"/>
    <w:rPr>
      <w:rFonts w:ascii="Times New Roman" w:hAnsi="Times New Roman" w:cs="Times New Roman"/>
      <w:b/>
      <w:bCs/>
      <w:sz w:val="20"/>
      <w:szCs w:val="20"/>
    </w:rPr>
  </w:style>
  <w:style w:type="paragraph" w:styleId="Subtitle">
    <w:name w:val="Subtitle"/>
    <w:basedOn w:val="Normal"/>
    <w:link w:val="SubtitleChar"/>
    <w:uiPriority w:val="99"/>
    <w:qFormat/>
    <w:rsid w:val="001C07DF"/>
    <w:pPr>
      <w:spacing w:after="0" w:line="240" w:lineRule="auto"/>
      <w:ind w:right="270"/>
      <w:jc w:val="center"/>
    </w:pPr>
    <w:rPr>
      <w:rFonts w:ascii="Times" w:hAnsi="Times" w:cs="Times"/>
      <w:b/>
      <w:bCs/>
      <w:noProof/>
      <w:sz w:val="24"/>
      <w:szCs w:val="24"/>
    </w:rPr>
  </w:style>
  <w:style w:type="character" w:customStyle="1" w:styleId="SubtitleChar">
    <w:name w:val="Subtitle Char"/>
    <w:basedOn w:val="DefaultParagraphFont"/>
    <w:link w:val="Subtitle"/>
    <w:uiPriority w:val="99"/>
    <w:rsid w:val="001C07DF"/>
    <w:rPr>
      <w:rFonts w:ascii="Times" w:hAnsi="Times" w:cs="Times"/>
      <w:b/>
      <w:bCs/>
      <w:noProof/>
      <w:sz w:val="20"/>
      <w:szCs w:val="20"/>
    </w:rPr>
  </w:style>
  <w:style w:type="paragraph" w:customStyle="1" w:styleId="TableText">
    <w:name w:val="Table Text"/>
    <w:basedOn w:val="Normal"/>
    <w:uiPriority w:val="99"/>
    <w:rsid w:val="001C07DF"/>
    <w:pPr>
      <w:spacing w:after="0" w:line="220" w:lineRule="exact"/>
    </w:pPr>
    <w:rPr>
      <w:rFonts w:ascii="Arial" w:hAnsi="Arial" w:cs="Arial"/>
      <w:sz w:val="18"/>
      <w:szCs w:val="18"/>
    </w:rPr>
  </w:style>
  <w:style w:type="character" w:customStyle="1" w:styleId="Heading1Char">
    <w:name w:val="Heading 1 Char"/>
    <w:basedOn w:val="DefaultParagraphFont"/>
    <w:link w:val="Heading1"/>
    <w:uiPriority w:val="9"/>
    <w:rsid w:val="003045AC"/>
    <w:rPr>
      <w:rFonts w:ascii="Cambria" w:eastAsia="Times New Roman" w:hAnsi="Cambria" w:cs="Times New Roman"/>
      <w:b/>
      <w:bCs/>
      <w:kern w:val="3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srao</dc:creator>
  <cp:keywords/>
  <dc:description/>
  <cp:lastModifiedBy>Badran</cp:lastModifiedBy>
  <cp:revision>47</cp:revision>
  <cp:lastPrinted>2013-12-30T19:52:00Z</cp:lastPrinted>
  <dcterms:created xsi:type="dcterms:W3CDTF">2013-07-05T18:45:00Z</dcterms:created>
  <dcterms:modified xsi:type="dcterms:W3CDTF">2013-12-31T07:05:00Z</dcterms:modified>
</cp:coreProperties>
</file>