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AA" w:rsidRDefault="002825AA">
      <w:pPr>
        <w:rPr>
          <w:rFonts w:asciiTheme="majorEastAsia" w:eastAsiaTheme="majorEastAsia" w:hAnsiTheme="majorEastAsia" w:hint="eastAsia"/>
        </w:rPr>
      </w:pPr>
    </w:p>
    <w:p w:rsidR="002825AA" w:rsidRDefault="002825A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これは、断章だ</w:t>
      </w:r>
    </w:p>
    <w:p w:rsidR="002825AA" w:rsidRDefault="002825A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インキュベーターが暁美ほむらの言葉を信じることなく、時を進めたもう一つの世界の物語だ</w:t>
      </w:r>
    </w:p>
    <w:p w:rsidR="002825AA" w:rsidRPr="002825AA" w:rsidRDefault="002825AA">
      <w:pPr>
        <w:rPr>
          <w:rFonts w:asciiTheme="majorEastAsia" w:eastAsiaTheme="majorEastAsia" w:hAnsiTheme="majorEastAsia" w:hint="eastAsia"/>
        </w:rPr>
      </w:pPr>
    </w:p>
    <w:p w:rsidR="00AA116D" w:rsidRDefault="002825A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時は進み、</w:t>
      </w:r>
      <w:r w:rsidR="00985074">
        <w:rPr>
          <w:rFonts w:asciiTheme="majorEastAsia" w:eastAsiaTheme="majorEastAsia" w:hAnsiTheme="majorEastAsia" w:hint="eastAsia"/>
        </w:rPr>
        <w:t>人類は死に絶えた</w:t>
      </w:r>
    </w:p>
    <w:p w:rsidR="00985074" w:rsidRPr="002825AA" w:rsidRDefault="00985074">
      <w:pPr>
        <w:rPr>
          <w:rFonts w:asciiTheme="majorEastAsia" w:eastAsiaTheme="majorEastAsia" w:hAnsiTheme="majorEastAsia"/>
        </w:rPr>
      </w:pP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人類とインキュベーターの協力関係による文明の発展の末にもたらされたものは、生命の死に絶えた荒野のみだった</w:t>
      </w:r>
    </w:p>
    <w:p w:rsidR="00985074" w:rsidRDefault="00985074">
      <w:pPr>
        <w:rPr>
          <w:rFonts w:asciiTheme="majorEastAsia" w:eastAsiaTheme="majorEastAsia" w:hAnsiTheme="majorEastAsia"/>
        </w:rPr>
      </w:pP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最後に残された存在は</w:t>
      </w:r>
      <w:r w:rsidR="00BD15F0">
        <w:rPr>
          <w:rFonts w:asciiTheme="majorEastAsia" w:eastAsiaTheme="majorEastAsia" w:hAnsiTheme="majorEastAsia" w:hint="eastAsia"/>
        </w:rPr>
        <w:t>４</w:t>
      </w:r>
      <w:r>
        <w:rPr>
          <w:rFonts w:asciiTheme="majorEastAsia" w:eastAsiaTheme="majorEastAsia" w:hAnsiTheme="majorEastAsia" w:hint="eastAsia"/>
        </w:rPr>
        <w:t>つ</w:t>
      </w:r>
    </w:p>
    <w:p w:rsidR="00985074" w:rsidRPr="00BD15F0" w:rsidRDefault="00985074">
      <w:pPr>
        <w:rPr>
          <w:rFonts w:asciiTheme="majorEastAsia" w:eastAsiaTheme="majorEastAsia" w:hAnsiTheme="majorEastAsia"/>
        </w:rPr>
      </w:pP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世界を守るため、最後の魔法少女として、最後の</w:t>
      </w:r>
      <w:r w:rsidR="00654EA2">
        <w:rPr>
          <w:rFonts w:asciiTheme="majorEastAsia" w:eastAsiaTheme="majorEastAsia" w:hAnsiTheme="majorEastAsia" w:hint="eastAsia"/>
        </w:rPr>
        <w:t>人類</w:t>
      </w:r>
      <w:r>
        <w:rPr>
          <w:rFonts w:asciiTheme="majorEastAsia" w:eastAsiaTheme="majorEastAsia" w:hAnsiTheme="majorEastAsia" w:hint="eastAsia"/>
        </w:rPr>
        <w:t>として戦い続けた暁美ほむら</w:t>
      </w: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人類に文明の火を与え、</w:t>
      </w:r>
      <w:r w:rsidR="00BD15F0">
        <w:rPr>
          <w:rFonts w:asciiTheme="majorEastAsia" w:eastAsiaTheme="majorEastAsia" w:hAnsiTheme="majorEastAsia" w:hint="eastAsia"/>
        </w:rPr>
        <w:t>人類の発展と</w:t>
      </w:r>
      <w:r>
        <w:rPr>
          <w:rFonts w:asciiTheme="majorEastAsia" w:eastAsiaTheme="majorEastAsia" w:hAnsiTheme="majorEastAsia" w:hint="eastAsia"/>
        </w:rPr>
        <w:t>終焉を見届けたインキュベーター</w:t>
      </w:r>
    </w:p>
    <w:p w:rsidR="00BD15F0" w:rsidRDefault="00654EA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人類</w:t>
      </w:r>
      <w:r w:rsidR="00BD15F0">
        <w:rPr>
          <w:rFonts w:asciiTheme="majorEastAsia" w:eastAsiaTheme="majorEastAsia" w:hAnsiTheme="majorEastAsia" w:hint="eastAsia"/>
        </w:rPr>
        <w:t>の負の想念の具現である魔獣</w:t>
      </w: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ほむらが初めて出会うことになる謎の魔法少女</w:t>
      </w:r>
    </w:p>
    <w:p w:rsidR="00985074" w:rsidRPr="00985074" w:rsidRDefault="00985074">
      <w:pPr>
        <w:rPr>
          <w:rFonts w:asciiTheme="majorEastAsia" w:eastAsiaTheme="majorEastAsia" w:hAnsiTheme="majorEastAsia"/>
        </w:rPr>
      </w:pP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謎の魔法少女との戦いの中、ほむらはかつてまどかが居た世界にたどりつく</w:t>
      </w: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そこにいたのは、かつて自分が出会った魔法少女たち</w:t>
      </w: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そして、ありとあらゆる宇宙から消えたはずの鹿目まどかの姿だった</w:t>
      </w:r>
    </w:p>
    <w:p w:rsidR="00985074" w:rsidRDefault="00985074">
      <w:pPr>
        <w:rPr>
          <w:rFonts w:asciiTheme="majorEastAsia" w:eastAsiaTheme="majorEastAsia" w:hAnsiTheme="majorEastAsia"/>
        </w:rPr>
      </w:pP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この世界は何？</w:t>
      </w: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このまどかは本物なのか？</w:t>
      </w:r>
    </w:p>
    <w:p w:rsidR="00985074" w:rsidRDefault="00985074">
      <w:pPr>
        <w:rPr>
          <w:rFonts w:asciiTheme="majorEastAsia" w:eastAsiaTheme="majorEastAsia" w:hAnsiTheme="majorEastAsia"/>
        </w:rPr>
      </w:pP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疑問を抱きながらも、ほむらは歩きだす</w:t>
      </w: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この世界で、かつてできなかった「すべての魔法少女の救済」を密やかに胸に抱いて</w:t>
      </w:r>
    </w:p>
    <w:p w:rsidR="00985074" w:rsidRDefault="00985074">
      <w:pPr>
        <w:rPr>
          <w:rFonts w:asciiTheme="majorEastAsia" w:eastAsiaTheme="majorEastAsia" w:hAnsiTheme="majorEastAsia"/>
        </w:rPr>
      </w:pP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この世界の真実が明らかになるとき、魔法少女最後の戦いが始まる</w:t>
      </w:r>
    </w:p>
    <w:p w:rsidR="00985074" w:rsidRDefault="00985074">
      <w:pPr>
        <w:rPr>
          <w:rFonts w:asciiTheme="majorEastAsia" w:eastAsiaTheme="majorEastAsia" w:hAnsiTheme="majorEastAsia"/>
        </w:rPr>
      </w:pPr>
    </w:p>
    <w:p w:rsidR="00985074" w:rsidRDefault="00985074">
      <w:pPr>
        <w:rPr>
          <w:rFonts w:asciiTheme="majorEastAsia" w:eastAsiaTheme="majorEastAsia" w:hAnsiTheme="majorEastAsia"/>
        </w:rPr>
      </w:pPr>
    </w:p>
    <w:p w:rsid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魔法少女　まどか★マギカ Behold The Another World</w:t>
      </w:r>
    </w:p>
    <w:p w:rsidR="00985074" w:rsidRPr="00985074" w:rsidRDefault="009850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今、最後の魔法少女物語が幕を上げる・・・・・・・・・・</w:t>
      </w:r>
    </w:p>
    <w:sectPr w:rsidR="00985074" w:rsidRPr="00985074" w:rsidSect="00AA11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C68" w:rsidRDefault="009C1C68" w:rsidP="00985074">
      <w:r>
        <w:separator/>
      </w:r>
    </w:p>
  </w:endnote>
  <w:endnote w:type="continuationSeparator" w:id="0">
    <w:p w:rsidR="009C1C68" w:rsidRDefault="009C1C68" w:rsidP="00985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C68" w:rsidRDefault="009C1C68" w:rsidP="00985074">
      <w:r>
        <w:separator/>
      </w:r>
    </w:p>
  </w:footnote>
  <w:footnote w:type="continuationSeparator" w:id="0">
    <w:p w:rsidR="009C1C68" w:rsidRDefault="009C1C68" w:rsidP="009850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074"/>
    <w:rsid w:val="002825AA"/>
    <w:rsid w:val="00284535"/>
    <w:rsid w:val="00654EA2"/>
    <w:rsid w:val="00985074"/>
    <w:rsid w:val="009C1C68"/>
    <w:rsid w:val="00AA116D"/>
    <w:rsid w:val="00AB22E4"/>
    <w:rsid w:val="00BD15F0"/>
    <w:rsid w:val="00D57886"/>
    <w:rsid w:val="00DB58AB"/>
    <w:rsid w:val="00F3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1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8507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85074"/>
  </w:style>
  <w:style w:type="paragraph" w:styleId="a5">
    <w:name w:val="footer"/>
    <w:basedOn w:val="a"/>
    <w:link w:val="a6"/>
    <w:uiPriority w:val="99"/>
    <w:semiHidden/>
    <w:unhideWhenUsed/>
    <w:rsid w:val="00985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85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orochi</dc:creator>
  <cp:keywords/>
  <dc:description/>
  <cp:lastModifiedBy>orochi</cp:lastModifiedBy>
  <cp:revision>6</cp:revision>
  <dcterms:created xsi:type="dcterms:W3CDTF">2012-07-07T09:41:00Z</dcterms:created>
  <dcterms:modified xsi:type="dcterms:W3CDTF">2014-02-09T11:17:00Z</dcterms:modified>
</cp:coreProperties>
</file>