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4E767" w14:textId="21696DC1" w:rsidR="00BB785F" w:rsidRPr="00282A12" w:rsidRDefault="00FE0B76" w:rsidP="00FE0B76">
      <w:pPr>
        <w:jc w:val="center"/>
        <w:rPr>
          <w:rFonts w:asciiTheme="minorBidi" w:hAnsiTheme="minorBidi"/>
          <w:b/>
          <w:bCs/>
          <w:sz w:val="36"/>
          <w:szCs w:val="36"/>
          <w:u w:val="single"/>
          <w:rtl/>
        </w:rPr>
      </w:pPr>
      <w:r w:rsidRPr="00282A12">
        <w:rPr>
          <w:rFonts w:asciiTheme="minorBidi" w:hAnsiTheme="minorBidi"/>
          <w:b/>
          <w:bCs/>
          <w:sz w:val="36"/>
          <w:szCs w:val="36"/>
          <w:u w:val="single"/>
          <w:rtl/>
        </w:rPr>
        <w:t xml:space="preserve">דרישות </w:t>
      </w:r>
      <w:proofErr w:type="spellStart"/>
      <w:r w:rsidRPr="00282A12">
        <w:rPr>
          <w:rFonts w:asciiTheme="minorBidi" w:hAnsiTheme="minorBidi"/>
          <w:b/>
          <w:bCs/>
          <w:sz w:val="36"/>
          <w:szCs w:val="36"/>
          <w:u w:val="single"/>
          <w:rtl/>
        </w:rPr>
        <w:t>איפיון</w:t>
      </w:r>
      <w:proofErr w:type="spellEnd"/>
      <w:r w:rsidRPr="00282A12">
        <w:rPr>
          <w:rFonts w:asciiTheme="minorBidi" w:hAnsiTheme="minorBidi"/>
          <w:b/>
          <w:bCs/>
          <w:sz w:val="36"/>
          <w:szCs w:val="36"/>
          <w:u w:val="single"/>
          <w:rtl/>
        </w:rPr>
        <w:t xml:space="preserve"> ממשק</w:t>
      </w:r>
    </w:p>
    <w:sdt>
      <w:sdtPr>
        <w:rPr>
          <w:rFonts w:asciiTheme="minorHAnsi" w:eastAsiaTheme="minorHAnsi" w:hAnsiTheme="minorHAnsi" w:cstheme="minorBidi"/>
          <w:color w:val="auto"/>
          <w:sz w:val="22"/>
          <w:szCs w:val="22"/>
          <w:cs w:val="0"/>
          <w:lang w:val="he-IL"/>
        </w:rPr>
        <w:id w:val="285477077"/>
        <w:docPartObj>
          <w:docPartGallery w:val="Table of Contents"/>
          <w:docPartUnique/>
        </w:docPartObj>
      </w:sdtPr>
      <w:sdtEndPr>
        <w:rPr>
          <w:sz w:val="24"/>
          <w:szCs w:val="24"/>
          <w:lang w:val="en-US"/>
        </w:rPr>
      </w:sdtEndPr>
      <w:sdtContent>
        <w:p w14:paraId="6ADFD9C4" w14:textId="244F126A" w:rsidR="004B349A" w:rsidRPr="007D1F06" w:rsidRDefault="004B349A">
          <w:pPr>
            <w:pStyle w:val="a3"/>
            <w:rPr>
              <w:sz w:val="40"/>
              <w:szCs w:val="40"/>
            </w:rPr>
          </w:pPr>
          <w:r w:rsidRPr="007D1F06">
            <w:rPr>
              <w:sz w:val="40"/>
              <w:szCs w:val="40"/>
              <w:lang w:val="he-IL"/>
            </w:rPr>
            <w:t>תוכן עניינים</w:t>
          </w:r>
        </w:p>
        <w:p w14:paraId="17DFE52A" w14:textId="78270D6A" w:rsidR="00F4740C" w:rsidRDefault="004B349A">
          <w:pPr>
            <w:pStyle w:val="TOC1"/>
            <w:tabs>
              <w:tab w:val="right" w:leader="dot" w:pos="8296"/>
            </w:tabs>
            <w:rPr>
              <w:rFonts w:eastAsiaTheme="minorEastAsia"/>
              <w:noProof/>
              <w:rtl/>
            </w:rPr>
          </w:pPr>
          <w:r w:rsidRPr="007D1F06">
            <w:rPr>
              <w:sz w:val="28"/>
              <w:szCs w:val="28"/>
            </w:rPr>
            <w:fldChar w:fldCharType="begin"/>
          </w:r>
          <w:r w:rsidRPr="007D1F06">
            <w:rPr>
              <w:sz w:val="28"/>
              <w:szCs w:val="28"/>
            </w:rPr>
            <w:instrText xml:space="preserve"> TOC \o "1-3" \h \z \u </w:instrText>
          </w:r>
          <w:r w:rsidRPr="007D1F06">
            <w:rPr>
              <w:sz w:val="28"/>
              <w:szCs w:val="28"/>
            </w:rPr>
            <w:fldChar w:fldCharType="separate"/>
          </w:r>
          <w:hyperlink w:anchor="_Toc10204601" w:history="1">
            <w:r w:rsidR="00F4740C" w:rsidRPr="001B7BEC">
              <w:rPr>
                <w:rStyle w:val="Hyperlink"/>
                <w:rFonts w:asciiTheme="minorBidi" w:hAnsiTheme="minorBidi"/>
                <w:b/>
                <w:bCs/>
                <w:noProof/>
                <w:rtl/>
              </w:rPr>
              <w:t>דרישות כלליות</w:t>
            </w:r>
            <w:r w:rsidR="00F4740C">
              <w:rPr>
                <w:noProof/>
                <w:webHidden/>
                <w:rtl/>
              </w:rPr>
              <w:tab/>
            </w:r>
            <w:r w:rsidR="00F4740C">
              <w:rPr>
                <w:rStyle w:val="Hyperlink"/>
                <w:noProof/>
                <w:rtl/>
              </w:rPr>
              <w:fldChar w:fldCharType="begin"/>
            </w:r>
            <w:r w:rsidR="00F4740C">
              <w:rPr>
                <w:noProof/>
                <w:webHidden/>
                <w:rtl/>
              </w:rPr>
              <w:instrText xml:space="preserve"> </w:instrText>
            </w:r>
            <w:r w:rsidR="00F4740C">
              <w:rPr>
                <w:noProof/>
                <w:webHidden/>
              </w:rPr>
              <w:instrText>PAGEREF</w:instrText>
            </w:r>
            <w:r w:rsidR="00F4740C">
              <w:rPr>
                <w:noProof/>
                <w:webHidden/>
                <w:rtl/>
              </w:rPr>
              <w:instrText xml:space="preserve"> _</w:instrText>
            </w:r>
            <w:r w:rsidR="00F4740C">
              <w:rPr>
                <w:noProof/>
                <w:webHidden/>
              </w:rPr>
              <w:instrText>Toc10204601 \h</w:instrText>
            </w:r>
            <w:r w:rsidR="00F4740C">
              <w:rPr>
                <w:noProof/>
                <w:webHidden/>
                <w:rtl/>
              </w:rPr>
              <w:instrText xml:space="preserve"> </w:instrText>
            </w:r>
            <w:r w:rsidR="00F4740C">
              <w:rPr>
                <w:rStyle w:val="Hyperlink"/>
                <w:noProof/>
                <w:rtl/>
              </w:rPr>
            </w:r>
            <w:r w:rsidR="00F4740C">
              <w:rPr>
                <w:rStyle w:val="Hyperlink"/>
                <w:noProof/>
                <w:rtl/>
              </w:rPr>
              <w:fldChar w:fldCharType="separate"/>
            </w:r>
            <w:r w:rsidR="00F4740C">
              <w:rPr>
                <w:noProof/>
                <w:webHidden/>
                <w:rtl/>
              </w:rPr>
              <w:t>1</w:t>
            </w:r>
            <w:r w:rsidR="00F4740C">
              <w:rPr>
                <w:rStyle w:val="Hyperlink"/>
                <w:noProof/>
                <w:rtl/>
              </w:rPr>
              <w:fldChar w:fldCharType="end"/>
            </w:r>
          </w:hyperlink>
        </w:p>
        <w:p w14:paraId="036735BB" w14:textId="2CC188C3" w:rsidR="00F4740C" w:rsidRDefault="006D06EB">
          <w:pPr>
            <w:pStyle w:val="TOC1"/>
            <w:tabs>
              <w:tab w:val="right" w:leader="dot" w:pos="8296"/>
            </w:tabs>
            <w:rPr>
              <w:rFonts w:eastAsiaTheme="minorEastAsia"/>
              <w:noProof/>
              <w:rtl/>
            </w:rPr>
          </w:pPr>
          <w:hyperlink w:anchor="_Toc10204602" w:history="1">
            <w:r w:rsidR="00F4740C" w:rsidRPr="001B7BEC">
              <w:rPr>
                <w:rStyle w:val="Hyperlink"/>
                <w:rFonts w:asciiTheme="minorBidi" w:hAnsiTheme="minorBidi"/>
                <w:b/>
                <w:bCs/>
                <w:noProof/>
                <w:rtl/>
              </w:rPr>
              <w:t>עמוד האודות</w:t>
            </w:r>
            <w:r w:rsidR="00F4740C">
              <w:rPr>
                <w:noProof/>
                <w:webHidden/>
                <w:rtl/>
              </w:rPr>
              <w:tab/>
            </w:r>
            <w:r w:rsidR="00F4740C">
              <w:rPr>
                <w:rStyle w:val="Hyperlink"/>
                <w:noProof/>
                <w:rtl/>
              </w:rPr>
              <w:fldChar w:fldCharType="begin"/>
            </w:r>
            <w:r w:rsidR="00F4740C">
              <w:rPr>
                <w:noProof/>
                <w:webHidden/>
                <w:rtl/>
              </w:rPr>
              <w:instrText xml:space="preserve"> </w:instrText>
            </w:r>
            <w:r w:rsidR="00F4740C">
              <w:rPr>
                <w:noProof/>
                <w:webHidden/>
              </w:rPr>
              <w:instrText>PAGEREF</w:instrText>
            </w:r>
            <w:r w:rsidR="00F4740C">
              <w:rPr>
                <w:noProof/>
                <w:webHidden/>
                <w:rtl/>
              </w:rPr>
              <w:instrText xml:space="preserve"> _</w:instrText>
            </w:r>
            <w:r w:rsidR="00F4740C">
              <w:rPr>
                <w:noProof/>
                <w:webHidden/>
              </w:rPr>
              <w:instrText>Toc10204602 \h</w:instrText>
            </w:r>
            <w:r w:rsidR="00F4740C">
              <w:rPr>
                <w:noProof/>
                <w:webHidden/>
                <w:rtl/>
              </w:rPr>
              <w:instrText xml:space="preserve"> </w:instrText>
            </w:r>
            <w:r w:rsidR="00F4740C">
              <w:rPr>
                <w:rStyle w:val="Hyperlink"/>
                <w:noProof/>
                <w:rtl/>
              </w:rPr>
            </w:r>
            <w:r w:rsidR="00F4740C">
              <w:rPr>
                <w:rStyle w:val="Hyperlink"/>
                <w:noProof/>
                <w:rtl/>
              </w:rPr>
              <w:fldChar w:fldCharType="separate"/>
            </w:r>
            <w:r w:rsidR="00F4740C">
              <w:rPr>
                <w:noProof/>
                <w:webHidden/>
                <w:rtl/>
              </w:rPr>
              <w:t>2</w:t>
            </w:r>
            <w:r w:rsidR="00F4740C">
              <w:rPr>
                <w:rStyle w:val="Hyperlink"/>
                <w:noProof/>
                <w:rtl/>
              </w:rPr>
              <w:fldChar w:fldCharType="end"/>
            </w:r>
          </w:hyperlink>
        </w:p>
        <w:p w14:paraId="298506A0" w14:textId="52D4E7D0" w:rsidR="00F4740C" w:rsidRDefault="006D06EB">
          <w:pPr>
            <w:pStyle w:val="TOC1"/>
            <w:tabs>
              <w:tab w:val="right" w:leader="dot" w:pos="8296"/>
            </w:tabs>
            <w:rPr>
              <w:rFonts w:eastAsiaTheme="minorEastAsia"/>
              <w:noProof/>
              <w:rtl/>
            </w:rPr>
          </w:pPr>
          <w:hyperlink w:anchor="_Toc10204603" w:history="1">
            <w:r w:rsidR="00F4740C" w:rsidRPr="001B7BEC">
              <w:rPr>
                <w:rStyle w:val="Hyperlink"/>
                <w:rFonts w:asciiTheme="minorBidi" w:hAnsiTheme="minorBidi"/>
                <w:b/>
                <w:bCs/>
                <w:noProof/>
                <w:rtl/>
              </w:rPr>
              <w:t>סל קניות</w:t>
            </w:r>
            <w:r w:rsidR="00F4740C">
              <w:rPr>
                <w:noProof/>
                <w:webHidden/>
                <w:rtl/>
              </w:rPr>
              <w:tab/>
            </w:r>
            <w:r w:rsidR="00F4740C">
              <w:rPr>
                <w:rStyle w:val="Hyperlink"/>
                <w:noProof/>
                <w:rtl/>
              </w:rPr>
              <w:fldChar w:fldCharType="begin"/>
            </w:r>
            <w:r w:rsidR="00F4740C">
              <w:rPr>
                <w:noProof/>
                <w:webHidden/>
                <w:rtl/>
              </w:rPr>
              <w:instrText xml:space="preserve"> </w:instrText>
            </w:r>
            <w:r w:rsidR="00F4740C">
              <w:rPr>
                <w:noProof/>
                <w:webHidden/>
              </w:rPr>
              <w:instrText>PAGEREF</w:instrText>
            </w:r>
            <w:r w:rsidR="00F4740C">
              <w:rPr>
                <w:noProof/>
                <w:webHidden/>
                <w:rtl/>
              </w:rPr>
              <w:instrText xml:space="preserve"> _</w:instrText>
            </w:r>
            <w:r w:rsidR="00F4740C">
              <w:rPr>
                <w:noProof/>
                <w:webHidden/>
              </w:rPr>
              <w:instrText>Toc10204603 \h</w:instrText>
            </w:r>
            <w:r w:rsidR="00F4740C">
              <w:rPr>
                <w:noProof/>
                <w:webHidden/>
                <w:rtl/>
              </w:rPr>
              <w:instrText xml:space="preserve"> </w:instrText>
            </w:r>
            <w:r w:rsidR="00F4740C">
              <w:rPr>
                <w:rStyle w:val="Hyperlink"/>
                <w:noProof/>
                <w:rtl/>
              </w:rPr>
            </w:r>
            <w:r w:rsidR="00F4740C">
              <w:rPr>
                <w:rStyle w:val="Hyperlink"/>
                <w:noProof/>
                <w:rtl/>
              </w:rPr>
              <w:fldChar w:fldCharType="separate"/>
            </w:r>
            <w:r w:rsidR="00F4740C">
              <w:rPr>
                <w:noProof/>
                <w:webHidden/>
                <w:rtl/>
              </w:rPr>
              <w:t>2</w:t>
            </w:r>
            <w:r w:rsidR="00F4740C">
              <w:rPr>
                <w:rStyle w:val="Hyperlink"/>
                <w:noProof/>
                <w:rtl/>
              </w:rPr>
              <w:fldChar w:fldCharType="end"/>
            </w:r>
          </w:hyperlink>
        </w:p>
        <w:p w14:paraId="6F5BEABC" w14:textId="38F596D9" w:rsidR="00F4740C" w:rsidRDefault="006D06EB">
          <w:pPr>
            <w:pStyle w:val="TOC1"/>
            <w:tabs>
              <w:tab w:val="right" w:leader="dot" w:pos="8296"/>
            </w:tabs>
            <w:rPr>
              <w:rFonts w:eastAsiaTheme="minorEastAsia"/>
              <w:noProof/>
              <w:rtl/>
            </w:rPr>
          </w:pPr>
          <w:hyperlink w:anchor="_Toc10204604" w:history="1">
            <w:r w:rsidR="00F4740C" w:rsidRPr="001B7BEC">
              <w:rPr>
                <w:rStyle w:val="Hyperlink"/>
                <w:rFonts w:asciiTheme="minorBidi" w:hAnsiTheme="minorBidi"/>
                <w:b/>
                <w:bCs/>
                <w:noProof/>
                <w:rtl/>
              </w:rPr>
              <w:t>עמוד הרשמה</w:t>
            </w:r>
            <w:r w:rsidR="00F4740C">
              <w:rPr>
                <w:noProof/>
                <w:webHidden/>
                <w:rtl/>
              </w:rPr>
              <w:tab/>
            </w:r>
            <w:r w:rsidR="00F4740C">
              <w:rPr>
                <w:rStyle w:val="Hyperlink"/>
                <w:noProof/>
                <w:rtl/>
              </w:rPr>
              <w:fldChar w:fldCharType="begin"/>
            </w:r>
            <w:r w:rsidR="00F4740C">
              <w:rPr>
                <w:noProof/>
                <w:webHidden/>
                <w:rtl/>
              </w:rPr>
              <w:instrText xml:space="preserve"> </w:instrText>
            </w:r>
            <w:r w:rsidR="00F4740C">
              <w:rPr>
                <w:noProof/>
                <w:webHidden/>
              </w:rPr>
              <w:instrText>PAGEREF</w:instrText>
            </w:r>
            <w:r w:rsidR="00F4740C">
              <w:rPr>
                <w:noProof/>
                <w:webHidden/>
                <w:rtl/>
              </w:rPr>
              <w:instrText xml:space="preserve"> _</w:instrText>
            </w:r>
            <w:r w:rsidR="00F4740C">
              <w:rPr>
                <w:noProof/>
                <w:webHidden/>
              </w:rPr>
              <w:instrText>Toc10204604 \h</w:instrText>
            </w:r>
            <w:r w:rsidR="00F4740C">
              <w:rPr>
                <w:noProof/>
                <w:webHidden/>
                <w:rtl/>
              </w:rPr>
              <w:instrText xml:space="preserve"> </w:instrText>
            </w:r>
            <w:r w:rsidR="00F4740C">
              <w:rPr>
                <w:rStyle w:val="Hyperlink"/>
                <w:noProof/>
                <w:rtl/>
              </w:rPr>
            </w:r>
            <w:r w:rsidR="00F4740C">
              <w:rPr>
                <w:rStyle w:val="Hyperlink"/>
                <w:noProof/>
                <w:rtl/>
              </w:rPr>
              <w:fldChar w:fldCharType="separate"/>
            </w:r>
            <w:r w:rsidR="00F4740C">
              <w:rPr>
                <w:noProof/>
                <w:webHidden/>
                <w:rtl/>
              </w:rPr>
              <w:t>2</w:t>
            </w:r>
            <w:r w:rsidR="00F4740C">
              <w:rPr>
                <w:rStyle w:val="Hyperlink"/>
                <w:noProof/>
                <w:rtl/>
              </w:rPr>
              <w:fldChar w:fldCharType="end"/>
            </w:r>
          </w:hyperlink>
        </w:p>
        <w:p w14:paraId="34491A7F" w14:textId="4217052D" w:rsidR="00F4740C" w:rsidRDefault="006D06EB">
          <w:pPr>
            <w:pStyle w:val="TOC1"/>
            <w:tabs>
              <w:tab w:val="right" w:leader="dot" w:pos="8296"/>
            </w:tabs>
            <w:rPr>
              <w:rFonts w:eastAsiaTheme="minorEastAsia"/>
              <w:noProof/>
              <w:rtl/>
            </w:rPr>
          </w:pPr>
          <w:hyperlink w:anchor="_Toc10204605" w:history="1">
            <w:r w:rsidR="00F4740C" w:rsidRPr="001B7BEC">
              <w:rPr>
                <w:rStyle w:val="Hyperlink"/>
                <w:rFonts w:asciiTheme="minorBidi" w:hAnsiTheme="minorBidi"/>
                <w:b/>
                <w:bCs/>
                <w:noProof/>
                <w:rtl/>
              </w:rPr>
              <w:t>עמוד התחברות</w:t>
            </w:r>
            <w:r w:rsidR="00F4740C">
              <w:rPr>
                <w:noProof/>
                <w:webHidden/>
                <w:rtl/>
              </w:rPr>
              <w:tab/>
            </w:r>
            <w:r w:rsidR="00F4740C">
              <w:rPr>
                <w:rStyle w:val="Hyperlink"/>
                <w:noProof/>
                <w:rtl/>
              </w:rPr>
              <w:fldChar w:fldCharType="begin"/>
            </w:r>
            <w:r w:rsidR="00F4740C">
              <w:rPr>
                <w:noProof/>
                <w:webHidden/>
                <w:rtl/>
              </w:rPr>
              <w:instrText xml:space="preserve"> </w:instrText>
            </w:r>
            <w:r w:rsidR="00F4740C">
              <w:rPr>
                <w:noProof/>
                <w:webHidden/>
              </w:rPr>
              <w:instrText>PAGEREF</w:instrText>
            </w:r>
            <w:r w:rsidR="00F4740C">
              <w:rPr>
                <w:noProof/>
                <w:webHidden/>
                <w:rtl/>
              </w:rPr>
              <w:instrText xml:space="preserve"> _</w:instrText>
            </w:r>
            <w:r w:rsidR="00F4740C">
              <w:rPr>
                <w:noProof/>
                <w:webHidden/>
              </w:rPr>
              <w:instrText>Toc10204605 \h</w:instrText>
            </w:r>
            <w:r w:rsidR="00F4740C">
              <w:rPr>
                <w:noProof/>
                <w:webHidden/>
                <w:rtl/>
              </w:rPr>
              <w:instrText xml:space="preserve"> </w:instrText>
            </w:r>
            <w:r w:rsidR="00F4740C">
              <w:rPr>
                <w:rStyle w:val="Hyperlink"/>
                <w:noProof/>
                <w:rtl/>
              </w:rPr>
            </w:r>
            <w:r w:rsidR="00F4740C">
              <w:rPr>
                <w:rStyle w:val="Hyperlink"/>
                <w:noProof/>
                <w:rtl/>
              </w:rPr>
              <w:fldChar w:fldCharType="separate"/>
            </w:r>
            <w:r w:rsidR="00F4740C">
              <w:rPr>
                <w:noProof/>
                <w:webHidden/>
                <w:rtl/>
              </w:rPr>
              <w:t>3</w:t>
            </w:r>
            <w:r w:rsidR="00F4740C">
              <w:rPr>
                <w:rStyle w:val="Hyperlink"/>
                <w:noProof/>
                <w:rtl/>
              </w:rPr>
              <w:fldChar w:fldCharType="end"/>
            </w:r>
          </w:hyperlink>
        </w:p>
        <w:p w14:paraId="4DD5F023" w14:textId="2E94BC63" w:rsidR="00417AB3" w:rsidRPr="00B2188D" w:rsidRDefault="004B349A" w:rsidP="00B2188D">
          <w:pPr>
            <w:rPr>
              <w:sz w:val="24"/>
              <w:szCs w:val="24"/>
              <w:rtl/>
            </w:rPr>
          </w:pPr>
          <w:r w:rsidRPr="007D1F06">
            <w:rPr>
              <w:b/>
              <w:bCs/>
              <w:sz w:val="28"/>
              <w:szCs w:val="28"/>
              <w:lang w:val="he-IL"/>
            </w:rPr>
            <w:fldChar w:fldCharType="end"/>
          </w:r>
        </w:p>
      </w:sdtContent>
    </w:sdt>
    <w:bookmarkStart w:id="0" w:name="_Toc8675302" w:displacedByCustomXml="prev"/>
    <w:p w14:paraId="46C4B24E" w14:textId="0F7191FA" w:rsidR="00417AB3" w:rsidRDefault="00417AB3" w:rsidP="00417AB3">
      <w:pPr>
        <w:pStyle w:val="1"/>
        <w:rPr>
          <w:rFonts w:asciiTheme="minorBidi" w:hAnsiTheme="minorBidi" w:cstheme="minorBidi"/>
          <w:b/>
          <w:bCs/>
          <w:color w:val="auto"/>
          <w:u w:val="single"/>
          <w:rtl/>
        </w:rPr>
      </w:pPr>
      <w:bookmarkStart w:id="1" w:name="_Toc10204601"/>
      <w:r w:rsidRPr="00417AB3">
        <w:rPr>
          <w:rFonts w:asciiTheme="minorBidi" w:hAnsiTheme="minorBidi" w:cstheme="minorBidi"/>
          <w:b/>
          <w:bCs/>
          <w:color w:val="auto"/>
          <w:u w:val="single"/>
          <w:rtl/>
        </w:rPr>
        <w:t>דרישות כלליות</w:t>
      </w:r>
      <w:bookmarkEnd w:id="1"/>
    </w:p>
    <w:p w14:paraId="6FCBCABC" w14:textId="1D0644B7" w:rsidR="00417AB3" w:rsidRDefault="00417AB3" w:rsidP="00417AB3">
      <w:pPr>
        <w:rPr>
          <w:sz w:val="28"/>
          <w:szCs w:val="28"/>
          <w:rtl/>
        </w:rPr>
      </w:pPr>
      <w:r>
        <w:rPr>
          <w:rFonts w:hint="cs"/>
          <w:sz w:val="28"/>
          <w:szCs w:val="28"/>
          <w:rtl/>
        </w:rPr>
        <w:t>משתמש יקבל פידבק על פעולות שהוא עושה באתר. למשל לאחר קניה תוצג הודעה שמאשרת שהקניה בוצעה בהצלחה.</w:t>
      </w:r>
    </w:p>
    <w:p w14:paraId="1486D42F" w14:textId="157AB524" w:rsidR="00417AB3" w:rsidRDefault="00417AB3" w:rsidP="00417AB3">
      <w:pPr>
        <w:rPr>
          <w:sz w:val="28"/>
          <w:szCs w:val="28"/>
          <w:rtl/>
        </w:rPr>
      </w:pPr>
      <w:r>
        <w:rPr>
          <w:rFonts w:hint="cs"/>
          <w:sz w:val="28"/>
          <w:szCs w:val="28"/>
          <w:rtl/>
        </w:rPr>
        <w:t>במקרה של כישלון המשתמש יקבל תגובה מתאימה בחזרה שתצביע על כך שהיה כישלון.</w:t>
      </w:r>
    </w:p>
    <w:p w14:paraId="0AB024C6" w14:textId="7493E8E0" w:rsidR="00641141" w:rsidRDefault="00641141" w:rsidP="00641141">
      <w:pPr>
        <w:rPr>
          <w:sz w:val="28"/>
          <w:szCs w:val="28"/>
          <w:rtl/>
        </w:rPr>
      </w:pPr>
      <w:r>
        <w:rPr>
          <w:rFonts w:hint="cs"/>
          <w:sz w:val="28"/>
          <w:szCs w:val="28"/>
          <w:rtl/>
        </w:rPr>
        <w:t>עבור אפשרות בחירה של המשתמש של מספר מתוך קבוצת מספרים שלמים מוגדרת, יש עדיפות לשימוש בתיבת תוכן בה אפשר לבחור את המספר מתוך קבוצה של מספרים שתוצג. יהיה ניתן לגלול כדי לקבל מספקים בטווח נמוך</w:t>
      </w:r>
      <w:r>
        <w:rPr>
          <w:sz w:val="28"/>
          <w:szCs w:val="28"/>
        </w:rPr>
        <w:t>/</w:t>
      </w:r>
      <w:r>
        <w:rPr>
          <w:rFonts w:hint="cs"/>
          <w:sz w:val="28"/>
          <w:szCs w:val="28"/>
          <w:rtl/>
        </w:rPr>
        <w:t>גבוה יותר.</w:t>
      </w:r>
    </w:p>
    <w:p w14:paraId="6C818B89" w14:textId="2C60E9A0" w:rsidR="00641141" w:rsidRDefault="00641141" w:rsidP="00641141">
      <w:pPr>
        <w:rPr>
          <w:sz w:val="28"/>
          <w:szCs w:val="28"/>
          <w:rtl/>
        </w:rPr>
      </w:pPr>
      <w:r>
        <w:rPr>
          <w:rFonts w:hint="cs"/>
          <w:sz w:val="28"/>
          <w:szCs w:val="28"/>
          <w:rtl/>
        </w:rPr>
        <w:t>ניתן יהיה לחזור לעמוד הקודם בכל עת.</w:t>
      </w:r>
    </w:p>
    <w:p w14:paraId="1CEF6855" w14:textId="76A64EE0" w:rsidR="00641141" w:rsidRPr="00B20D2D" w:rsidRDefault="00641141" w:rsidP="00641141">
      <w:pPr>
        <w:rPr>
          <w:rFonts w:asciiTheme="minorBidi" w:hAnsiTheme="minorBidi"/>
          <w:sz w:val="28"/>
          <w:szCs w:val="28"/>
          <w:rtl/>
        </w:rPr>
      </w:pPr>
      <w:r w:rsidRPr="00B20D2D">
        <w:rPr>
          <w:rFonts w:asciiTheme="minorBidi" w:hAnsiTheme="minorBidi"/>
          <w:sz w:val="28"/>
          <w:szCs w:val="28"/>
          <w:rtl/>
        </w:rPr>
        <w:t>בעת חזרה לעמוד הקודם לאחר מילוי פרטים בעמוד הקודם, הפרטים יופיעו באופן אוטומטי בתיבות הטקסט המתאימות להן.</w:t>
      </w:r>
    </w:p>
    <w:p w14:paraId="2C0EA2A3" w14:textId="37E61BC0" w:rsidR="00417AB3" w:rsidRPr="00B20D2D" w:rsidRDefault="00EC1F29" w:rsidP="00417AB3">
      <w:pPr>
        <w:rPr>
          <w:rFonts w:asciiTheme="minorBidi" w:hAnsiTheme="minorBidi"/>
          <w:sz w:val="28"/>
          <w:szCs w:val="28"/>
          <w:rtl/>
        </w:rPr>
      </w:pPr>
      <w:r w:rsidRPr="00B20D2D">
        <w:rPr>
          <w:rFonts w:asciiTheme="minorBidi" w:hAnsiTheme="minorBidi"/>
          <w:sz w:val="28"/>
          <w:szCs w:val="28"/>
          <w:rtl/>
        </w:rPr>
        <w:t>המשתמש ידע בכל עת באיזה עמוד באתר הוא נמצא</w:t>
      </w:r>
      <w:r w:rsidR="00E06BB3" w:rsidRPr="00B20D2D">
        <w:rPr>
          <w:rFonts w:asciiTheme="minorBidi" w:hAnsiTheme="minorBidi"/>
          <w:sz w:val="28"/>
          <w:szCs w:val="28"/>
          <w:rtl/>
        </w:rPr>
        <w:t xml:space="preserve"> למשל על ידי </w:t>
      </w:r>
      <w:r w:rsidR="00E06BB3" w:rsidRPr="00B20D2D">
        <w:rPr>
          <w:rFonts w:asciiTheme="minorBidi" w:hAnsiTheme="minorBidi"/>
          <w:sz w:val="28"/>
          <w:szCs w:val="28"/>
        </w:rPr>
        <w:t>breadcrumbs</w:t>
      </w:r>
      <w:r w:rsidR="00E06BB3" w:rsidRPr="00B20D2D">
        <w:rPr>
          <w:rFonts w:asciiTheme="minorBidi" w:hAnsiTheme="minorBidi"/>
          <w:sz w:val="28"/>
          <w:szCs w:val="28"/>
          <w:rtl/>
        </w:rPr>
        <w:t>.</w:t>
      </w:r>
    </w:p>
    <w:p w14:paraId="11C358F0" w14:textId="156D3ABD" w:rsidR="00A6691C" w:rsidRPr="00B20D2D" w:rsidRDefault="00B20D2D" w:rsidP="00417AB3">
      <w:pPr>
        <w:rPr>
          <w:rFonts w:asciiTheme="minorBidi" w:hAnsiTheme="minorBidi"/>
          <w:sz w:val="28"/>
          <w:szCs w:val="28"/>
          <w:rtl/>
        </w:rPr>
      </w:pPr>
      <w:r w:rsidRPr="00B20D2D">
        <w:rPr>
          <w:rFonts w:asciiTheme="minorBidi" w:hAnsiTheme="minorBidi"/>
          <w:sz w:val="28"/>
          <w:szCs w:val="28"/>
          <w:rtl/>
        </w:rPr>
        <w:t>תהיה חלופה טקסטואלית לתוכן שאינו טקסט.</w:t>
      </w:r>
    </w:p>
    <w:p w14:paraId="1A731D89" w14:textId="27D9778F" w:rsidR="00B20D2D" w:rsidRDefault="00B20D2D" w:rsidP="00417AB3">
      <w:pPr>
        <w:rPr>
          <w:rFonts w:asciiTheme="minorBidi" w:hAnsiTheme="minorBidi"/>
          <w:sz w:val="28"/>
          <w:szCs w:val="28"/>
          <w:rtl/>
        </w:rPr>
      </w:pPr>
      <w:r w:rsidRPr="00B20D2D">
        <w:rPr>
          <w:rFonts w:asciiTheme="minorBidi" w:hAnsiTheme="minorBidi"/>
          <w:sz w:val="28"/>
          <w:szCs w:val="28"/>
          <w:rtl/>
        </w:rPr>
        <w:t xml:space="preserve">יהיה </w:t>
      </w:r>
      <w:r w:rsidRPr="00B20D2D">
        <w:rPr>
          <w:rFonts w:asciiTheme="minorBidi" w:hAnsiTheme="minorBidi"/>
          <w:sz w:val="28"/>
          <w:szCs w:val="28"/>
        </w:rPr>
        <w:t>ALT TAG</w:t>
      </w:r>
      <w:r w:rsidRPr="00B20D2D">
        <w:rPr>
          <w:rFonts w:asciiTheme="minorBidi" w:hAnsiTheme="minorBidi"/>
          <w:sz w:val="28"/>
          <w:szCs w:val="28"/>
          <w:rtl/>
        </w:rPr>
        <w:t xml:space="preserve"> לתמונות</w:t>
      </w:r>
      <w:r>
        <w:rPr>
          <w:rFonts w:asciiTheme="minorBidi" w:hAnsiTheme="minorBidi" w:hint="cs"/>
          <w:sz w:val="28"/>
          <w:szCs w:val="28"/>
          <w:rtl/>
        </w:rPr>
        <w:t>.</w:t>
      </w:r>
    </w:p>
    <w:p w14:paraId="5CCC7F1E" w14:textId="66548E7A" w:rsidR="00B20D2D" w:rsidRDefault="00B20D2D" w:rsidP="00417AB3">
      <w:pPr>
        <w:rPr>
          <w:rFonts w:asciiTheme="minorBidi" w:hAnsiTheme="minorBidi"/>
          <w:sz w:val="28"/>
          <w:szCs w:val="28"/>
          <w:rtl/>
        </w:rPr>
      </w:pPr>
      <w:r w:rsidRPr="00B20D2D">
        <w:rPr>
          <w:rFonts w:asciiTheme="minorBidi" w:hAnsiTheme="minorBidi" w:cs="Arial"/>
          <w:sz w:val="28"/>
          <w:szCs w:val="28"/>
          <w:rtl/>
        </w:rPr>
        <w:t>קטע אודיו או וידאו יהיה בעל מנגנון עצירה, עוצמת הצליל וקצב ההשמעה</w:t>
      </w:r>
      <w:r>
        <w:rPr>
          <w:rFonts w:asciiTheme="minorBidi" w:hAnsiTheme="minorBidi" w:hint="cs"/>
          <w:sz w:val="28"/>
          <w:szCs w:val="28"/>
          <w:rtl/>
        </w:rPr>
        <w:t>.</w:t>
      </w:r>
    </w:p>
    <w:p w14:paraId="54EACF76" w14:textId="4457D2CC" w:rsidR="00B20D2D" w:rsidRDefault="00B20D2D" w:rsidP="00417AB3">
      <w:pPr>
        <w:rPr>
          <w:rFonts w:asciiTheme="minorBidi" w:hAnsiTheme="minorBidi"/>
          <w:sz w:val="28"/>
          <w:szCs w:val="28"/>
          <w:rtl/>
        </w:rPr>
      </w:pPr>
      <w:r>
        <w:rPr>
          <w:rFonts w:asciiTheme="minorBidi" w:hAnsiTheme="minorBidi" w:cs="Arial" w:hint="cs"/>
          <w:sz w:val="28"/>
          <w:szCs w:val="28"/>
          <w:rtl/>
        </w:rPr>
        <w:t xml:space="preserve">תהיה </w:t>
      </w:r>
      <w:r w:rsidRPr="00B20D2D">
        <w:rPr>
          <w:rFonts w:asciiTheme="minorBidi" w:hAnsiTheme="minorBidi" w:cs="Arial"/>
          <w:sz w:val="28"/>
          <w:szCs w:val="28"/>
          <w:rtl/>
        </w:rPr>
        <w:t>כותרת בעלת משמעות לכל עמוד</w:t>
      </w:r>
      <w:r>
        <w:rPr>
          <w:rFonts w:asciiTheme="minorBidi" w:hAnsiTheme="minorBidi" w:hint="cs"/>
          <w:sz w:val="28"/>
          <w:szCs w:val="28"/>
          <w:rtl/>
        </w:rPr>
        <w:t>.</w:t>
      </w:r>
    </w:p>
    <w:p w14:paraId="783EADEE" w14:textId="7BBC0D99" w:rsidR="00234254" w:rsidRDefault="00234254" w:rsidP="00417AB3">
      <w:pPr>
        <w:rPr>
          <w:rFonts w:asciiTheme="minorBidi" w:hAnsiTheme="minorBidi"/>
          <w:sz w:val="28"/>
          <w:szCs w:val="28"/>
          <w:rtl/>
        </w:rPr>
      </w:pPr>
      <w:r w:rsidRPr="00234254">
        <w:rPr>
          <w:rFonts w:asciiTheme="minorBidi" w:hAnsiTheme="minorBidi" w:cs="Arial"/>
          <w:sz w:val="28"/>
          <w:szCs w:val="28"/>
          <w:rtl/>
        </w:rPr>
        <w:t>קישורים בעלי משמעות (אין להשתמש ב"לחץ כאן" וכד')</w:t>
      </w:r>
      <w:r>
        <w:rPr>
          <w:rFonts w:asciiTheme="minorBidi" w:hAnsiTheme="minorBidi" w:hint="cs"/>
          <w:sz w:val="28"/>
          <w:szCs w:val="28"/>
          <w:rtl/>
        </w:rPr>
        <w:t>.</w:t>
      </w:r>
    </w:p>
    <w:p w14:paraId="57529FB4" w14:textId="77777777" w:rsidR="00F4740C" w:rsidRDefault="00234254" w:rsidP="00F4740C">
      <w:pPr>
        <w:rPr>
          <w:rFonts w:asciiTheme="minorBidi" w:hAnsiTheme="minorBidi"/>
          <w:sz w:val="28"/>
          <w:szCs w:val="28"/>
          <w:rtl/>
        </w:rPr>
      </w:pPr>
      <w:r w:rsidRPr="00234254">
        <w:rPr>
          <w:rFonts w:asciiTheme="minorBidi" w:hAnsiTheme="minorBidi" w:cs="Arial"/>
          <w:sz w:val="28"/>
          <w:szCs w:val="28"/>
          <w:rtl/>
        </w:rPr>
        <w:t>כל קישור, כפתור או דבר דומה יכיל כמה אלמנטים עיצוביים</w:t>
      </w:r>
      <w:r>
        <w:rPr>
          <w:rFonts w:asciiTheme="minorBidi" w:hAnsiTheme="minorBidi" w:hint="cs"/>
          <w:sz w:val="28"/>
          <w:szCs w:val="28"/>
          <w:rtl/>
        </w:rPr>
        <w:t>.</w:t>
      </w:r>
    </w:p>
    <w:p w14:paraId="15CFFCB0" w14:textId="3F7F5DD7" w:rsidR="00F4740C" w:rsidRDefault="00F4740C" w:rsidP="00F4740C">
      <w:pPr>
        <w:rPr>
          <w:rFonts w:asciiTheme="minorBidi" w:hAnsiTheme="minorBidi"/>
          <w:sz w:val="28"/>
          <w:szCs w:val="28"/>
          <w:rtl/>
        </w:rPr>
      </w:pPr>
    </w:p>
    <w:p w14:paraId="143FDCD2" w14:textId="7107245A" w:rsidR="006D06EB" w:rsidRDefault="006D06EB" w:rsidP="00F4740C">
      <w:pPr>
        <w:rPr>
          <w:rFonts w:asciiTheme="minorBidi" w:hAnsiTheme="minorBidi"/>
          <w:sz w:val="28"/>
          <w:szCs w:val="28"/>
          <w:rtl/>
        </w:rPr>
      </w:pPr>
    </w:p>
    <w:p w14:paraId="3A0A7626" w14:textId="77777777" w:rsidR="006D06EB" w:rsidRDefault="006D06EB" w:rsidP="00F4740C">
      <w:pPr>
        <w:rPr>
          <w:rFonts w:asciiTheme="minorBidi" w:hAnsiTheme="minorBidi"/>
          <w:sz w:val="28"/>
          <w:szCs w:val="28"/>
          <w:rtl/>
        </w:rPr>
      </w:pPr>
      <w:bookmarkStart w:id="2" w:name="_GoBack"/>
      <w:bookmarkEnd w:id="2"/>
    </w:p>
    <w:p w14:paraId="7EAB72E8" w14:textId="17C5AECF" w:rsidR="004B4BA0" w:rsidRPr="00F4740C" w:rsidRDefault="004B4BA0" w:rsidP="00F4740C">
      <w:pPr>
        <w:rPr>
          <w:rFonts w:asciiTheme="minorBidi" w:hAnsiTheme="minorBidi"/>
          <w:sz w:val="40"/>
          <w:szCs w:val="40"/>
          <w:rtl/>
        </w:rPr>
      </w:pPr>
      <w:r w:rsidRPr="00F4740C">
        <w:rPr>
          <w:rFonts w:asciiTheme="minorBidi" w:hAnsiTheme="minorBidi"/>
          <w:b/>
          <w:bCs/>
          <w:sz w:val="32"/>
          <w:szCs w:val="32"/>
          <w:u w:val="single"/>
          <w:rtl/>
        </w:rPr>
        <w:lastRenderedPageBreak/>
        <w:t>עמוד הבית</w:t>
      </w:r>
      <w:bookmarkEnd w:id="0"/>
    </w:p>
    <w:p w14:paraId="2C839D96" w14:textId="622C49A9" w:rsidR="00FE0B76" w:rsidRPr="00282A12" w:rsidRDefault="00FE0B76" w:rsidP="00FE0B76">
      <w:pPr>
        <w:rPr>
          <w:rFonts w:asciiTheme="minorBidi" w:hAnsiTheme="minorBidi"/>
          <w:sz w:val="28"/>
          <w:szCs w:val="28"/>
          <w:rtl/>
        </w:rPr>
      </w:pPr>
      <w:r w:rsidRPr="00282A12">
        <w:rPr>
          <w:rFonts w:asciiTheme="minorBidi" w:hAnsiTheme="minorBidi"/>
          <w:sz w:val="28"/>
          <w:szCs w:val="28"/>
          <w:rtl/>
        </w:rPr>
        <w:t>לוגו החברה יופיע באופן ברור בצידו השמאלי העליון של הדף, עבור כל דף באתר.</w:t>
      </w:r>
    </w:p>
    <w:p w14:paraId="498FEE5D" w14:textId="0BA85F05" w:rsidR="00FE0B76" w:rsidRPr="00282A12" w:rsidRDefault="00FE0B76" w:rsidP="00FE0B76">
      <w:pPr>
        <w:rPr>
          <w:rFonts w:asciiTheme="minorBidi" w:hAnsiTheme="minorBidi"/>
          <w:sz w:val="28"/>
          <w:szCs w:val="28"/>
          <w:rtl/>
        </w:rPr>
      </w:pPr>
      <w:r w:rsidRPr="00282A12">
        <w:rPr>
          <w:rFonts w:asciiTheme="minorBidi" w:hAnsiTheme="minorBidi"/>
          <w:sz w:val="28"/>
          <w:szCs w:val="28"/>
          <w:rtl/>
        </w:rPr>
        <w:t>בכל דף באתר יופיע סרגל הכלים בו תופענה האפשרויות השונות לניווט באתר. בין היתר ניווט לעמוד הבית, לעמוד האודות ולסל הקניות של המשתמש.</w:t>
      </w:r>
    </w:p>
    <w:p w14:paraId="5551F611" w14:textId="4C638214" w:rsidR="00FE0B76" w:rsidRPr="00282A12" w:rsidRDefault="00FE0B76" w:rsidP="00FE0B76">
      <w:pPr>
        <w:rPr>
          <w:rFonts w:asciiTheme="minorBidi" w:hAnsiTheme="minorBidi"/>
          <w:sz w:val="28"/>
          <w:szCs w:val="28"/>
          <w:rtl/>
        </w:rPr>
      </w:pPr>
      <w:r w:rsidRPr="00282A12">
        <w:rPr>
          <w:rFonts w:asciiTheme="minorBidi" w:hAnsiTheme="minorBidi"/>
          <w:sz w:val="28"/>
          <w:szCs w:val="28"/>
          <w:rtl/>
        </w:rPr>
        <w:t>עבור אורח, יופיעו בעמוד הבית ובכל העמודים השונים שני לחצנים בצידו הימני העליון של הדף בסרגל הכלים. לחצן רישום ולחצן התחברות למערכת.</w:t>
      </w:r>
    </w:p>
    <w:p w14:paraId="2082271D" w14:textId="26B7234A" w:rsidR="00005161" w:rsidRPr="00282A12" w:rsidRDefault="00005161" w:rsidP="00FE0B76">
      <w:pPr>
        <w:rPr>
          <w:rFonts w:asciiTheme="minorBidi" w:hAnsiTheme="minorBidi"/>
          <w:sz w:val="28"/>
          <w:szCs w:val="28"/>
          <w:rtl/>
        </w:rPr>
      </w:pPr>
      <w:r w:rsidRPr="00282A12">
        <w:rPr>
          <w:rFonts w:asciiTheme="minorBidi" w:hAnsiTheme="minorBidi"/>
          <w:sz w:val="28"/>
          <w:szCs w:val="28"/>
          <w:rtl/>
        </w:rPr>
        <w:t>בעמוד הבית תופיע תיבה בה יוכל המשתמש לחפש מוצרים.</w:t>
      </w:r>
    </w:p>
    <w:p w14:paraId="5AD1852E" w14:textId="604C137D" w:rsidR="0012703B" w:rsidRPr="00282A12" w:rsidRDefault="0012703B" w:rsidP="00FE0B76">
      <w:pPr>
        <w:rPr>
          <w:rFonts w:asciiTheme="minorBidi" w:hAnsiTheme="minorBidi"/>
          <w:sz w:val="28"/>
          <w:szCs w:val="28"/>
          <w:rtl/>
        </w:rPr>
      </w:pPr>
      <w:r w:rsidRPr="00282A12">
        <w:rPr>
          <w:rFonts w:asciiTheme="minorBidi" w:hAnsiTheme="minorBidi"/>
          <w:sz w:val="28"/>
          <w:szCs w:val="28"/>
          <w:rtl/>
        </w:rPr>
        <w:t>תיבת החיפוש תאפשר הצגה של החיפושים הקודמים של המשתמש.</w:t>
      </w:r>
    </w:p>
    <w:p w14:paraId="407CBFB4" w14:textId="2BCF8D37" w:rsidR="00005161" w:rsidRPr="00282A12" w:rsidRDefault="00005161" w:rsidP="00FE0B76">
      <w:pPr>
        <w:rPr>
          <w:rFonts w:asciiTheme="minorBidi" w:hAnsiTheme="minorBidi"/>
          <w:sz w:val="28"/>
          <w:szCs w:val="28"/>
          <w:rtl/>
        </w:rPr>
      </w:pPr>
      <w:r w:rsidRPr="00282A12">
        <w:rPr>
          <w:rFonts w:asciiTheme="minorBidi" w:hAnsiTheme="minorBidi"/>
          <w:sz w:val="28"/>
          <w:szCs w:val="28"/>
          <w:rtl/>
        </w:rPr>
        <w:t>על תיבת החיפוש לאפשר חיפוש לפי שם, קטגוריה ומילות מפתח בצורה של</w:t>
      </w:r>
      <w:r w:rsidR="003F3914" w:rsidRPr="00282A12">
        <w:rPr>
          <w:rFonts w:asciiTheme="minorBidi" w:hAnsiTheme="minorBidi"/>
          <w:sz w:val="28"/>
          <w:szCs w:val="28"/>
          <w:rtl/>
        </w:rPr>
        <w:t xml:space="preserve"> בחירה בין האפשרויות.</w:t>
      </w:r>
    </w:p>
    <w:p w14:paraId="2F169955" w14:textId="2018305B" w:rsidR="00EC0E87" w:rsidRPr="00282A12" w:rsidRDefault="00EC0E87" w:rsidP="00FE0B76">
      <w:pPr>
        <w:rPr>
          <w:rFonts w:asciiTheme="minorBidi" w:hAnsiTheme="minorBidi"/>
          <w:sz w:val="28"/>
          <w:szCs w:val="28"/>
          <w:rtl/>
        </w:rPr>
      </w:pPr>
      <w:r w:rsidRPr="00282A12">
        <w:rPr>
          <w:rFonts w:asciiTheme="minorBidi" w:hAnsiTheme="minorBidi"/>
          <w:sz w:val="28"/>
          <w:szCs w:val="28"/>
          <w:rtl/>
        </w:rPr>
        <w:t>כפתור החיפוש יופיע בצורה שונה מהטקס השונה הנמצא באתר ויאפשר זיהוי שלו ככפתור.</w:t>
      </w:r>
    </w:p>
    <w:p w14:paraId="5B03E789" w14:textId="3FD65078" w:rsidR="004B4BA0" w:rsidRPr="00282A12" w:rsidRDefault="004B4BA0" w:rsidP="00FE0B76">
      <w:pPr>
        <w:rPr>
          <w:rFonts w:asciiTheme="minorBidi" w:hAnsiTheme="minorBidi"/>
          <w:sz w:val="28"/>
          <w:szCs w:val="28"/>
          <w:rtl/>
        </w:rPr>
      </w:pPr>
    </w:p>
    <w:p w14:paraId="1BD9D7B9" w14:textId="76D36D7A" w:rsidR="004B4BA0" w:rsidRPr="00282A12" w:rsidRDefault="004B4BA0" w:rsidP="00282A12">
      <w:pPr>
        <w:pStyle w:val="1"/>
        <w:rPr>
          <w:rFonts w:asciiTheme="minorBidi" w:hAnsiTheme="minorBidi" w:cstheme="minorBidi"/>
          <w:b/>
          <w:bCs/>
          <w:color w:val="auto"/>
          <w:u w:val="single"/>
          <w:rtl/>
        </w:rPr>
      </w:pPr>
      <w:bookmarkStart w:id="3" w:name="_Toc8675303"/>
      <w:bookmarkStart w:id="4" w:name="_Toc10204602"/>
      <w:r w:rsidRPr="00282A12">
        <w:rPr>
          <w:rFonts w:asciiTheme="minorBidi" w:hAnsiTheme="minorBidi" w:cstheme="minorBidi"/>
          <w:b/>
          <w:bCs/>
          <w:color w:val="auto"/>
          <w:u w:val="single"/>
          <w:rtl/>
        </w:rPr>
        <w:t>עמוד האודות</w:t>
      </w:r>
      <w:bookmarkEnd w:id="3"/>
      <w:bookmarkEnd w:id="4"/>
    </w:p>
    <w:p w14:paraId="281BD10A" w14:textId="1E658616" w:rsidR="004B4BA0" w:rsidRPr="00282A12" w:rsidRDefault="004B4BA0" w:rsidP="00FE0B76">
      <w:pPr>
        <w:rPr>
          <w:rFonts w:asciiTheme="minorBidi" w:hAnsiTheme="minorBidi"/>
          <w:sz w:val="28"/>
          <w:szCs w:val="28"/>
          <w:rtl/>
        </w:rPr>
      </w:pPr>
      <w:r w:rsidRPr="00282A12">
        <w:rPr>
          <w:rFonts w:asciiTheme="minorBidi" w:hAnsiTheme="minorBidi"/>
          <w:sz w:val="28"/>
          <w:szCs w:val="28"/>
          <w:rtl/>
        </w:rPr>
        <w:t>לעמוד תהיה כותרת מודגשת ובפונט גדול יותר משאר הטקסט בעמוד.</w:t>
      </w:r>
    </w:p>
    <w:p w14:paraId="37D5CC1D" w14:textId="53CE4EAB" w:rsidR="004B4BA0" w:rsidRPr="00282A12" w:rsidRDefault="004B4BA0" w:rsidP="00FE0B76">
      <w:pPr>
        <w:rPr>
          <w:rFonts w:asciiTheme="minorBidi" w:hAnsiTheme="minorBidi"/>
          <w:sz w:val="28"/>
          <w:szCs w:val="28"/>
          <w:rtl/>
        </w:rPr>
      </w:pPr>
      <w:r w:rsidRPr="00282A12">
        <w:rPr>
          <w:rFonts w:asciiTheme="minorBidi" w:hAnsiTheme="minorBidi"/>
          <w:sz w:val="28"/>
          <w:szCs w:val="28"/>
          <w:rtl/>
        </w:rPr>
        <w:t>המלל יהיה קצר ותמציתי.</w:t>
      </w:r>
    </w:p>
    <w:p w14:paraId="65E94DB6" w14:textId="77777777" w:rsidR="00F01CD6" w:rsidRPr="00282A12" w:rsidRDefault="00F01CD6" w:rsidP="00FE0B76">
      <w:pPr>
        <w:rPr>
          <w:rFonts w:asciiTheme="minorBidi" w:hAnsiTheme="minorBidi"/>
          <w:sz w:val="28"/>
          <w:szCs w:val="28"/>
          <w:rtl/>
        </w:rPr>
      </w:pPr>
    </w:p>
    <w:p w14:paraId="4B2BF578" w14:textId="63EE21CC" w:rsidR="00F01CD6" w:rsidRPr="00282A12" w:rsidRDefault="00F01CD6" w:rsidP="00282A12">
      <w:pPr>
        <w:pStyle w:val="1"/>
        <w:rPr>
          <w:rFonts w:asciiTheme="minorBidi" w:hAnsiTheme="minorBidi" w:cstheme="minorBidi"/>
          <w:b/>
          <w:bCs/>
          <w:color w:val="auto"/>
          <w:u w:val="single"/>
          <w:rtl/>
        </w:rPr>
      </w:pPr>
      <w:bookmarkStart w:id="5" w:name="_Toc8675304"/>
      <w:bookmarkStart w:id="6" w:name="_Toc10204603"/>
      <w:r w:rsidRPr="00282A12">
        <w:rPr>
          <w:rFonts w:asciiTheme="minorBidi" w:hAnsiTheme="minorBidi" w:cstheme="minorBidi"/>
          <w:b/>
          <w:bCs/>
          <w:color w:val="auto"/>
          <w:u w:val="single"/>
          <w:rtl/>
        </w:rPr>
        <w:t>סל קניות</w:t>
      </w:r>
      <w:bookmarkEnd w:id="5"/>
      <w:bookmarkEnd w:id="6"/>
    </w:p>
    <w:p w14:paraId="58664286" w14:textId="0C88FFAE" w:rsidR="004B4BA0" w:rsidRPr="00282A12" w:rsidRDefault="00B54969" w:rsidP="00FE0B76">
      <w:pPr>
        <w:rPr>
          <w:rFonts w:asciiTheme="minorBidi" w:hAnsiTheme="minorBidi"/>
          <w:sz w:val="28"/>
          <w:szCs w:val="28"/>
          <w:rtl/>
        </w:rPr>
      </w:pPr>
      <w:r w:rsidRPr="00282A12">
        <w:rPr>
          <w:rFonts w:asciiTheme="minorBidi" w:hAnsiTheme="minorBidi"/>
          <w:sz w:val="28"/>
          <w:szCs w:val="28"/>
          <w:rtl/>
        </w:rPr>
        <w:t>בעמוד סל הקניות תהיה כותרת ברורה.</w:t>
      </w:r>
    </w:p>
    <w:p w14:paraId="7EC5639D" w14:textId="06064512" w:rsidR="00634425" w:rsidRPr="00282A12" w:rsidRDefault="00634425" w:rsidP="00FE0B76">
      <w:pPr>
        <w:rPr>
          <w:rFonts w:asciiTheme="minorBidi" w:hAnsiTheme="minorBidi"/>
          <w:sz w:val="28"/>
          <w:szCs w:val="28"/>
          <w:rtl/>
        </w:rPr>
      </w:pPr>
      <w:r w:rsidRPr="00282A12">
        <w:rPr>
          <w:rFonts w:asciiTheme="minorBidi" w:hAnsiTheme="minorBidi"/>
          <w:sz w:val="28"/>
          <w:szCs w:val="28"/>
          <w:rtl/>
        </w:rPr>
        <w:t xml:space="preserve">תתאפר בחירה בין כרטיס אשראי לאמצעי תשלום אחרים כגון </w:t>
      </w:r>
      <w:proofErr w:type="spellStart"/>
      <w:r w:rsidRPr="00282A12">
        <w:rPr>
          <w:rFonts w:asciiTheme="minorBidi" w:hAnsiTheme="minorBidi"/>
          <w:sz w:val="28"/>
          <w:szCs w:val="28"/>
        </w:rPr>
        <w:t>paypal</w:t>
      </w:r>
      <w:proofErr w:type="spellEnd"/>
      <w:r w:rsidR="00996451" w:rsidRPr="00282A12">
        <w:rPr>
          <w:rFonts w:asciiTheme="minorBidi" w:hAnsiTheme="minorBidi"/>
          <w:sz w:val="28"/>
          <w:szCs w:val="28"/>
          <w:rtl/>
        </w:rPr>
        <w:t xml:space="preserve"> באמצעות תפריט גלילה.</w:t>
      </w:r>
    </w:p>
    <w:p w14:paraId="39947644" w14:textId="6E9362A8" w:rsidR="00A95776" w:rsidRPr="00282A12" w:rsidRDefault="00A95776" w:rsidP="00FE0B76">
      <w:pPr>
        <w:rPr>
          <w:rFonts w:asciiTheme="minorBidi" w:hAnsiTheme="minorBidi"/>
          <w:sz w:val="28"/>
          <w:szCs w:val="28"/>
          <w:rtl/>
        </w:rPr>
      </w:pPr>
      <w:r w:rsidRPr="00282A12">
        <w:rPr>
          <w:rFonts w:asciiTheme="minorBidi" w:hAnsiTheme="minorBidi"/>
          <w:sz w:val="28"/>
          <w:szCs w:val="28"/>
          <w:rtl/>
        </w:rPr>
        <w:t>הממשק יאפשר הקלדה של פרטי החשבון של הרוכש באמצעות תיבות טקסט.</w:t>
      </w:r>
    </w:p>
    <w:p w14:paraId="273CC43D" w14:textId="5AAC908B" w:rsidR="006A64BD" w:rsidRPr="00282A12" w:rsidRDefault="006A64BD" w:rsidP="00FE0B76">
      <w:pPr>
        <w:rPr>
          <w:rFonts w:asciiTheme="minorBidi" w:hAnsiTheme="minorBidi"/>
          <w:sz w:val="28"/>
          <w:szCs w:val="28"/>
          <w:rtl/>
        </w:rPr>
      </w:pPr>
      <w:r w:rsidRPr="00282A12">
        <w:rPr>
          <w:rFonts w:asciiTheme="minorBidi" w:hAnsiTheme="minorBidi"/>
          <w:sz w:val="28"/>
          <w:szCs w:val="28"/>
          <w:rtl/>
        </w:rPr>
        <w:t>תתאפשר הקלדת הכתובת למשלוח המוצרים.</w:t>
      </w:r>
    </w:p>
    <w:p w14:paraId="0FA552D3" w14:textId="1FB591EB" w:rsidR="00A95776" w:rsidRPr="00282A12" w:rsidRDefault="00A95776" w:rsidP="00FE0B76">
      <w:pPr>
        <w:rPr>
          <w:rFonts w:asciiTheme="minorBidi" w:hAnsiTheme="minorBidi"/>
          <w:sz w:val="28"/>
          <w:szCs w:val="28"/>
          <w:rtl/>
        </w:rPr>
      </w:pPr>
      <w:r w:rsidRPr="00282A12">
        <w:rPr>
          <w:rFonts w:asciiTheme="minorBidi" w:hAnsiTheme="minorBidi"/>
          <w:sz w:val="28"/>
          <w:szCs w:val="28"/>
          <w:rtl/>
        </w:rPr>
        <w:t>מעל כל תיבת טקסט כזו תוצג כותרת שתוכנה הוא סוג המזה</w:t>
      </w:r>
      <w:r w:rsidR="005B2166" w:rsidRPr="00282A12">
        <w:rPr>
          <w:rFonts w:asciiTheme="minorBidi" w:hAnsiTheme="minorBidi"/>
          <w:sz w:val="28"/>
          <w:szCs w:val="28"/>
          <w:rtl/>
        </w:rPr>
        <w:t xml:space="preserve">ה </w:t>
      </w:r>
      <w:r w:rsidRPr="00282A12">
        <w:rPr>
          <w:rFonts w:asciiTheme="minorBidi" w:hAnsiTheme="minorBidi"/>
          <w:sz w:val="28"/>
          <w:szCs w:val="28"/>
          <w:rtl/>
        </w:rPr>
        <w:t>שמוקלד כעת.</w:t>
      </w:r>
    </w:p>
    <w:p w14:paraId="3ED444BE" w14:textId="64B00971" w:rsidR="00B83BDA" w:rsidRPr="00282A12" w:rsidRDefault="00A036A9" w:rsidP="00B83BDA">
      <w:pPr>
        <w:rPr>
          <w:rFonts w:asciiTheme="minorBidi" w:hAnsiTheme="minorBidi"/>
          <w:sz w:val="28"/>
          <w:szCs w:val="28"/>
          <w:rtl/>
        </w:rPr>
      </w:pPr>
      <w:r w:rsidRPr="00282A12">
        <w:rPr>
          <w:rFonts w:asciiTheme="minorBidi" w:hAnsiTheme="minorBidi"/>
          <w:sz w:val="28"/>
          <w:szCs w:val="28"/>
          <w:rtl/>
        </w:rPr>
        <w:t>יופיע כפתור מתחת לתיבות הכנסת הפרטים המזהים</w:t>
      </w:r>
      <w:r w:rsidR="00B83BDA" w:rsidRPr="00282A12">
        <w:rPr>
          <w:rFonts w:asciiTheme="minorBidi" w:hAnsiTheme="minorBidi"/>
          <w:sz w:val="28"/>
          <w:szCs w:val="28"/>
          <w:rtl/>
        </w:rPr>
        <w:t xml:space="preserve"> שיוביל לביצוע הרכישה.</w:t>
      </w:r>
    </w:p>
    <w:p w14:paraId="66CBE3ED" w14:textId="77777777" w:rsidR="00024F80" w:rsidRPr="00282A12" w:rsidRDefault="00024F80" w:rsidP="00B83BDA">
      <w:pPr>
        <w:rPr>
          <w:rFonts w:asciiTheme="minorBidi" w:hAnsiTheme="minorBidi"/>
          <w:sz w:val="28"/>
          <w:szCs w:val="28"/>
          <w:rtl/>
        </w:rPr>
      </w:pPr>
    </w:p>
    <w:p w14:paraId="5536600C" w14:textId="21FFA0E3" w:rsidR="0012703B" w:rsidRPr="00282A12" w:rsidRDefault="0012703B" w:rsidP="00282A12">
      <w:pPr>
        <w:pStyle w:val="1"/>
        <w:rPr>
          <w:rFonts w:asciiTheme="minorBidi" w:hAnsiTheme="minorBidi" w:cstheme="minorBidi"/>
          <w:b/>
          <w:bCs/>
          <w:color w:val="auto"/>
          <w:u w:val="single"/>
          <w:rtl/>
        </w:rPr>
      </w:pPr>
      <w:bookmarkStart w:id="7" w:name="_Toc8675305"/>
      <w:bookmarkStart w:id="8" w:name="_Toc10204604"/>
      <w:r w:rsidRPr="00282A12">
        <w:rPr>
          <w:rFonts w:asciiTheme="minorBidi" w:hAnsiTheme="minorBidi" w:cstheme="minorBidi"/>
          <w:b/>
          <w:bCs/>
          <w:color w:val="auto"/>
          <w:u w:val="single"/>
          <w:rtl/>
        </w:rPr>
        <w:t>עמוד הרשמה</w:t>
      </w:r>
      <w:bookmarkEnd w:id="7"/>
      <w:bookmarkEnd w:id="8"/>
    </w:p>
    <w:p w14:paraId="7D9A5E59" w14:textId="23D14647" w:rsidR="009A16D9" w:rsidRPr="00282A12" w:rsidRDefault="009A16D9" w:rsidP="00B83BDA">
      <w:pPr>
        <w:rPr>
          <w:rFonts w:asciiTheme="minorBidi" w:hAnsiTheme="minorBidi"/>
          <w:sz w:val="28"/>
          <w:szCs w:val="28"/>
          <w:rtl/>
        </w:rPr>
      </w:pPr>
      <w:r w:rsidRPr="00282A12">
        <w:rPr>
          <w:rFonts w:asciiTheme="minorBidi" w:hAnsiTheme="minorBidi"/>
          <w:sz w:val="28"/>
          <w:szCs w:val="28"/>
          <w:rtl/>
        </w:rPr>
        <w:t>המשתמש יוכל לבחור שם משתמש</w:t>
      </w:r>
      <w:r w:rsidR="0008117F" w:rsidRPr="00282A12">
        <w:rPr>
          <w:rFonts w:asciiTheme="minorBidi" w:hAnsiTheme="minorBidi"/>
          <w:sz w:val="28"/>
          <w:szCs w:val="28"/>
          <w:rtl/>
        </w:rPr>
        <w:t xml:space="preserve"> שיזהה אותו במהלך הביקורים באתר.</w:t>
      </w:r>
    </w:p>
    <w:p w14:paraId="62B2CCF5" w14:textId="2E81D7C7" w:rsidR="0012703B" w:rsidRPr="00282A12" w:rsidRDefault="009A16D9" w:rsidP="00B83BDA">
      <w:pPr>
        <w:rPr>
          <w:rFonts w:asciiTheme="minorBidi" w:hAnsiTheme="minorBidi"/>
          <w:sz w:val="28"/>
          <w:szCs w:val="28"/>
          <w:rtl/>
        </w:rPr>
      </w:pPr>
      <w:r w:rsidRPr="00282A12">
        <w:rPr>
          <w:rFonts w:asciiTheme="minorBidi" w:hAnsiTheme="minorBidi"/>
          <w:sz w:val="28"/>
          <w:szCs w:val="28"/>
          <w:rtl/>
        </w:rPr>
        <w:lastRenderedPageBreak/>
        <w:t>הממשק ידרוש מהמשתמש להזין שוב את הסיסמא שהוא בחר.</w:t>
      </w:r>
    </w:p>
    <w:p w14:paraId="463FB9CB" w14:textId="51CCA861" w:rsidR="0008117F" w:rsidRPr="00282A12" w:rsidRDefault="0008117F" w:rsidP="00B83BDA">
      <w:pPr>
        <w:rPr>
          <w:rFonts w:asciiTheme="minorBidi" w:hAnsiTheme="minorBidi"/>
          <w:sz w:val="28"/>
          <w:szCs w:val="28"/>
        </w:rPr>
      </w:pPr>
      <w:r w:rsidRPr="00282A12">
        <w:rPr>
          <w:rFonts w:asciiTheme="minorBidi" w:hAnsiTheme="minorBidi"/>
          <w:sz w:val="28"/>
          <w:szCs w:val="28"/>
          <w:rtl/>
        </w:rPr>
        <w:t>בתחתית העמוד תופיע אפשרות לניווט לדף ההתחברות למקרה שלמשתמש קיים</w:t>
      </w:r>
      <w:r w:rsidR="00D97C7F" w:rsidRPr="00282A12">
        <w:rPr>
          <w:rFonts w:asciiTheme="minorBidi" w:hAnsiTheme="minorBidi"/>
          <w:sz w:val="28"/>
          <w:szCs w:val="28"/>
          <w:rtl/>
        </w:rPr>
        <w:t xml:space="preserve"> </w:t>
      </w:r>
      <w:r w:rsidRPr="00282A12">
        <w:rPr>
          <w:rFonts w:asciiTheme="minorBidi" w:hAnsiTheme="minorBidi"/>
          <w:sz w:val="28"/>
          <w:szCs w:val="28"/>
          <w:rtl/>
        </w:rPr>
        <w:t>חשבון.</w:t>
      </w:r>
    </w:p>
    <w:p w14:paraId="3174CD05" w14:textId="793A7C9E" w:rsidR="00D97C7F" w:rsidRDefault="00876767" w:rsidP="004B349A">
      <w:pPr>
        <w:rPr>
          <w:rFonts w:asciiTheme="minorBidi" w:hAnsiTheme="minorBidi"/>
          <w:sz w:val="28"/>
          <w:szCs w:val="28"/>
          <w:rtl/>
        </w:rPr>
      </w:pPr>
      <w:r w:rsidRPr="00282A12">
        <w:rPr>
          <w:rFonts w:asciiTheme="minorBidi" w:hAnsiTheme="minorBidi"/>
          <w:sz w:val="28"/>
          <w:szCs w:val="28"/>
          <w:rtl/>
        </w:rPr>
        <w:t>כפתור סיום ההרשמה יופיע מתחת לתיבות הטקסט ויהיה תחום על ידי קו בצורת ריבוע ובצבע שונ</w:t>
      </w:r>
      <w:r w:rsidR="009307AE" w:rsidRPr="00282A12">
        <w:rPr>
          <w:rFonts w:asciiTheme="minorBidi" w:hAnsiTheme="minorBidi"/>
          <w:sz w:val="28"/>
          <w:szCs w:val="28"/>
          <w:rtl/>
        </w:rPr>
        <w:t>ה</w:t>
      </w:r>
      <w:r w:rsidRPr="00282A12">
        <w:rPr>
          <w:rFonts w:asciiTheme="minorBidi" w:hAnsiTheme="minorBidi"/>
          <w:sz w:val="28"/>
          <w:szCs w:val="28"/>
          <w:rtl/>
        </w:rPr>
        <w:t>.</w:t>
      </w:r>
    </w:p>
    <w:p w14:paraId="53CBA66B" w14:textId="77777777" w:rsidR="004B349A" w:rsidRPr="00282A12" w:rsidRDefault="004B349A" w:rsidP="004B349A">
      <w:pPr>
        <w:rPr>
          <w:rFonts w:asciiTheme="minorBidi" w:hAnsiTheme="minorBidi"/>
          <w:sz w:val="28"/>
          <w:szCs w:val="28"/>
          <w:rtl/>
        </w:rPr>
      </w:pPr>
    </w:p>
    <w:p w14:paraId="36ECF510" w14:textId="2906AA19" w:rsidR="0012703B" w:rsidRPr="00282A12" w:rsidRDefault="0012703B" w:rsidP="00282A12">
      <w:pPr>
        <w:pStyle w:val="1"/>
        <w:rPr>
          <w:rFonts w:asciiTheme="minorBidi" w:hAnsiTheme="minorBidi" w:cstheme="minorBidi"/>
          <w:b/>
          <w:bCs/>
          <w:color w:val="auto"/>
          <w:u w:val="single"/>
          <w:rtl/>
        </w:rPr>
      </w:pPr>
      <w:bookmarkStart w:id="9" w:name="_Toc8675306"/>
      <w:bookmarkStart w:id="10" w:name="_Toc10204605"/>
      <w:r w:rsidRPr="00282A12">
        <w:rPr>
          <w:rFonts w:asciiTheme="minorBidi" w:hAnsiTheme="minorBidi" w:cstheme="minorBidi"/>
          <w:b/>
          <w:bCs/>
          <w:color w:val="auto"/>
          <w:u w:val="single"/>
          <w:rtl/>
        </w:rPr>
        <w:t>עמוד התחברות</w:t>
      </w:r>
      <w:bookmarkEnd w:id="9"/>
      <w:bookmarkEnd w:id="10"/>
    </w:p>
    <w:p w14:paraId="7FB84FFA" w14:textId="7DAB5D39" w:rsidR="00EA63CE" w:rsidRPr="00282A12" w:rsidRDefault="00EA63CE" w:rsidP="00B83BDA">
      <w:pPr>
        <w:rPr>
          <w:rFonts w:asciiTheme="minorBidi" w:hAnsiTheme="minorBidi"/>
          <w:sz w:val="28"/>
          <w:szCs w:val="28"/>
          <w:rtl/>
        </w:rPr>
      </w:pPr>
      <w:r w:rsidRPr="00282A12">
        <w:rPr>
          <w:rFonts w:asciiTheme="minorBidi" w:hAnsiTheme="minorBidi"/>
          <w:sz w:val="28"/>
          <w:szCs w:val="28"/>
          <w:rtl/>
        </w:rPr>
        <w:t>תתאפשר התחברות באמצעות המייל של המשתמש ולא בעזרת שם המשתמש.</w:t>
      </w:r>
    </w:p>
    <w:p w14:paraId="32244706" w14:textId="1C937358" w:rsidR="00FA7716" w:rsidRPr="00282A12" w:rsidRDefault="00FA7716" w:rsidP="00B83BDA">
      <w:pPr>
        <w:rPr>
          <w:rFonts w:asciiTheme="minorBidi" w:hAnsiTheme="minorBidi"/>
          <w:sz w:val="28"/>
          <w:szCs w:val="28"/>
          <w:rtl/>
        </w:rPr>
      </w:pPr>
      <w:r w:rsidRPr="00282A12">
        <w:rPr>
          <w:rFonts w:asciiTheme="minorBidi" w:hAnsiTheme="minorBidi"/>
          <w:sz w:val="28"/>
          <w:szCs w:val="28"/>
          <w:rtl/>
        </w:rPr>
        <w:t xml:space="preserve">המשתמש יוכל בעזרת לחיצה על תיבת הטקסט של המייל לראות את המיילים האחרונים שבעזרתם הוא ניסה להתחבר למערכת וגם </w:t>
      </w:r>
      <w:r w:rsidR="006F7570" w:rsidRPr="00282A12">
        <w:rPr>
          <w:rFonts w:asciiTheme="minorBidi" w:hAnsiTheme="minorBidi"/>
          <w:sz w:val="28"/>
          <w:szCs w:val="28"/>
          <w:rtl/>
        </w:rPr>
        <w:t>ל</w:t>
      </w:r>
      <w:r w:rsidRPr="00282A12">
        <w:rPr>
          <w:rFonts w:asciiTheme="minorBidi" w:hAnsiTheme="minorBidi"/>
          <w:sz w:val="28"/>
          <w:szCs w:val="28"/>
          <w:rtl/>
        </w:rPr>
        <w:t xml:space="preserve">בחור באחד מהם. כתובת המייל הנבחרת </w:t>
      </w:r>
      <w:r w:rsidR="006F6A14" w:rsidRPr="00282A12">
        <w:rPr>
          <w:rFonts w:asciiTheme="minorBidi" w:hAnsiTheme="minorBidi"/>
          <w:sz w:val="28"/>
          <w:szCs w:val="28"/>
          <w:rtl/>
        </w:rPr>
        <w:t>תו</w:t>
      </w:r>
      <w:r w:rsidRPr="00282A12">
        <w:rPr>
          <w:rFonts w:asciiTheme="minorBidi" w:hAnsiTheme="minorBidi"/>
          <w:sz w:val="28"/>
          <w:szCs w:val="28"/>
          <w:rtl/>
        </w:rPr>
        <w:t>כנס כקלט לתיבת הטקסט.</w:t>
      </w:r>
    </w:p>
    <w:p w14:paraId="602ECC05" w14:textId="26F2B512" w:rsidR="00EA63CE" w:rsidRPr="00282A12" w:rsidRDefault="00EA63CE" w:rsidP="00B83BDA">
      <w:pPr>
        <w:rPr>
          <w:rFonts w:asciiTheme="minorBidi" w:hAnsiTheme="minorBidi"/>
          <w:sz w:val="28"/>
          <w:szCs w:val="28"/>
        </w:rPr>
      </w:pPr>
      <w:r w:rsidRPr="00282A12">
        <w:rPr>
          <w:rFonts w:asciiTheme="minorBidi" w:hAnsiTheme="minorBidi"/>
          <w:sz w:val="28"/>
          <w:szCs w:val="28"/>
          <w:rtl/>
        </w:rPr>
        <w:t>הממשק יציג למשתמש, מתחת לתיבות הכנסת פרטי ההזדהות,</w:t>
      </w:r>
      <w:r w:rsidR="009307AE" w:rsidRPr="00282A12">
        <w:rPr>
          <w:rFonts w:asciiTheme="minorBidi" w:hAnsiTheme="minorBidi"/>
          <w:sz w:val="28"/>
          <w:szCs w:val="28"/>
          <w:rtl/>
        </w:rPr>
        <w:t xml:space="preserve"> אפשרות "זכור אותי" בצורה של תיבת סימון.</w:t>
      </w:r>
    </w:p>
    <w:p w14:paraId="735C47A2" w14:textId="1A77CE7B" w:rsidR="009307AE" w:rsidRPr="00282A12" w:rsidRDefault="009307AE" w:rsidP="009307AE">
      <w:pPr>
        <w:rPr>
          <w:rFonts w:asciiTheme="minorBidi" w:hAnsiTheme="minorBidi"/>
          <w:sz w:val="28"/>
          <w:szCs w:val="28"/>
          <w:rtl/>
        </w:rPr>
      </w:pPr>
      <w:r w:rsidRPr="00282A12">
        <w:rPr>
          <w:rFonts w:asciiTheme="minorBidi" w:hAnsiTheme="minorBidi"/>
          <w:sz w:val="28"/>
          <w:szCs w:val="28"/>
          <w:rtl/>
        </w:rPr>
        <w:t>לפני שהמשתמש בוחר באפשרות "זכור אותי" או במקרה שהמשתמש אינו בוחר באפשרות זו כלל, תוכן תיבת הסימן יהיה ריק.</w:t>
      </w:r>
    </w:p>
    <w:p w14:paraId="04C849B6" w14:textId="77777777" w:rsidR="009307AE" w:rsidRPr="00282A12" w:rsidRDefault="009307AE" w:rsidP="009307AE">
      <w:pPr>
        <w:rPr>
          <w:rFonts w:asciiTheme="minorBidi" w:hAnsiTheme="minorBidi"/>
          <w:sz w:val="28"/>
          <w:szCs w:val="28"/>
          <w:rtl/>
        </w:rPr>
      </w:pPr>
      <w:r w:rsidRPr="00282A12">
        <w:rPr>
          <w:rFonts w:asciiTheme="minorBidi" w:hAnsiTheme="minorBidi"/>
          <w:sz w:val="28"/>
          <w:szCs w:val="28"/>
          <w:rtl/>
        </w:rPr>
        <w:t>כאשר המשתמש בוחר באפשרות "זכור אותי", תוכן תיבת הסימן יהיה הסימן וי.</w:t>
      </w:r>
    </w:p>
    <w:p w14:paraId="7D31B97F" w14:textId="0996C5C6" w:rsidR="009307AE" w:rsidRPr="00282A12" w:rsidRDefault="009307AE" w:rsidP="009307AE">
      <w:pPr>
        <w:rPr>
          <w:rFonts w:asciiTheme="minorBidi" w:hAnsiTheme="minorBidi"/>
          <w:sz w:val="28"/>
          <w:szCs w:val="28"/>
          <w:rtl/>
        </w:rPr>
      </w:pPr>
      <w:r w:rsidRPr="00282A12">
        <w:rPr>
          <w:rFonts w:asciiTheme="minorBidi" w:hAnsiTheme="minorBidi"/>
          <w:sz w:val="28"/>
          <w:szCs w:val="28"/>
          <w:rtl/>
        </w:rPr>
        <w:t>יופיע כפתור התחברות מתחת לתיבות הטקסט. הכפתור יהיה תחום על ידי קו בצורת ריבוע ובצבע שונה.</w:t>
      </w:r>
    </w:p>
    <w:p w14:paraId="244BC3CE" w14:textId="09A380B1" w:rsidR="00BC33B5" w:rsidRPr="00282A12" w:rsidRDefault="00BC33B5" w:rsidP="00BC33B5">
      <w:pPr>
        <w:rPr>
          <w:rFonts w:asciiTheme="minorBidi" w:hAnsiTheme="minorBidi"/>
          <w:sz w:val="28"/>
          <w:szCs w:val="28"/>
          <w:rtl/>
        </w:rPr>
      </w:pPr>
      <w:r w:rsidRPr="00282A12">
        <w:rPr>
          <w:rFonts w:asciiTheme="minorBidi" w:hAnsiTheme="minorBidi"/>
          <w:sz w:val="28"/>
          <w:szCs w:val="28"/>
          <w:rtl/>
        </w:rPr>
        <w:t>מצידו של כפתור ההתחברות יופיע קישור לעמוד "שכחתי את הסיסמא"</w:t>
      </w:r>
      <w:r w:rsidRPr="00282A12">
        <w:rPr>
          <w:rFonts w:asciiTheme="minorBidi" w:hAnsiTheme="minorBidi"/>
          <w:sz w:val="28"/>
          <w:szCs w:val="28"/>
        </w:rPr>
        <w:t>.</w:t>
      </w:r>
    </w:p>
    <w:p w14:paraId="2F2A989B" w14:textId="6BFCBEE0" w:rsidR="00BC33B5" w:rsidRPr="00282A12" w:rsidRDefault="00BC33B5" w:rsidP="00B83BDA">
      <w:pPr>
        <w:rPr>
          <w:rFonts w:asciiTheme="minorBidi" w:hAnsiTheme="minorBidi"/>
          <w:sz w:val="28"/>
          <w:szCs w:val="28"/>
          <w:rtl/>
        </w:rPr>
      </w:pPr>
      <w:r w:rsidRPr="00282A12">
        <w:rPr>
          <w:rFonts w:asciiTheme="minorBidi" w:hAnsiTheme="minorBidi"/>
          <w:sz w:val="28"/>
          <w:szCs w:val="28"/>
          <w:rtl/>
        </w:rPr>
        <w:t>כאשר העכבר ירחף מעל הקישור לעמוד "שכחתי את הסיסמא" יופיע קו תחתון מתחת לכיתוב.</w:t>
      </w:r>
    </w:p>
    <w:p w14:paraId="6E4DCFE5" w14:textId="77777777" w:rsidR="004B349A" w:rsidRDefault="00962422" w:rsidP="004B349A">
      <w:pPr>
        <w:rPr>
          <w:rFonts w:asciiTheme="minorBidi" w:hAnsiTheme="minorBidi"/>
          <w:sz w:val="28"/>
          <w:szCs w:val="28"/>
          <w:rtl/>
        </w:rPr>
      </w:pPr>
      <w:r w:rsidRPr="00282A12">
        <w:rPr>
          <w:rFonts w:asciiTheme="minorBidi" w:hAnsiTheme="minorBidi"/>
          <w:sz w:val="28"/>
          <w:szCs w:val="28"/>
          <w:rtl/>
        </w:rPr>
        <w:t>במקרה של כישלון ברישום תופיע בראשון העמוד הודעה מתאימה.</w:t>
      </w:r>
    </w:p>
    <w:p w14:paraId="24D0E9F0" w14:textId="5408BD2A" w:rsidR="00FA7716" w:rsidRPr="00282A12" w:rsidRDefault="00962422" w:rsidP="004B349A">
      <w:pPr>
        <w:rPr>
          <w:rFonts w:asciiTheme="minorBidi" w:hAnsiTheme="minorBidi"/>
          <w:sz w:val="28"/>
          <w:szCs w:val="28"/>
        </w:rPr>
      </w:pPr>
      <w:r w:rsidRPr="00282A12">
        <w:rPr>
          <w:rFonts w:asciiTheme="minorBidi" w:hAnsiTheme="minorBidi"/>
          <w:sz w:val="28"/>
          <w:szCs w:val="28"/>
          <w:rtl/>
        </w:rPr>
        <w:t>ההודעה תופיע על רקע בצבע אדום. בהודעה יובהר שההתחברות נכשלה והמשתמש יוכל לנסות להתחבר שוב.</w:t>
      </w:r>
    </w:p>
    <w:sectPr w:rsidR="00FA7716" w:rsidRPr="00282A12" w:rsidSect="00A51CE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33366"/>
    <w:multiLevelType w:val="multilevel"/>
    <w:tmpl w:val="F9F4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CD"/>
    <w:rsid w:val="00005161"/>
    <w:rsid w:val="00024F80"/>
    <w:rsid w:val="0008117F"/>
    <w:rsid w:val="000D0D57"/>
    <w:rsid w:val="0012703B"/>
    <w:rsid w:val="001446D0"/>
    <w:rsid w:val="001D16CD"/>
    <w:rsid w:val="00234254"/>
    <w:rsid w:val="00282A12"/>
    <w:rsid w:val="003F3914"/>
    <w:rsid w:val="00417AB3"/>
    <w:rsid w:val="004B349A"/>
    <w:rsid w:val="004B4BA0"/>
    <w:rsid w:val="005B2166"/>
    <w:rsid w:val="005C2C37"/>
    <w:rsid w:val="00634425"/>
    <w:rsid w:val="00641141"/>
    <w:rsid w:val="00670CDE"/>
    <w:rsid w:val="006A64BD"/>
    <w:rsid w:val="006D06EB"/>
    <w:rsid w:val="006F6A14"/>
    <w:rsid w:val="006F7570"/>
    <w:rsid w:val="00742BFF"/>
    <w:rsid w:val="007D1F06"/>
    <w:rsid w:val="00876767"/>
    <w:rsid w:val="0089102A"/>
    <w:rsid w:val="00893FAD"/>
    <w:rsid w:val="008C717C"/>
    <w:rsid w:val="009307AE"/>
    <w:rsid w:val="00962422"/>
    <w:rsid w:val="00996451"/>
    <w:rsid w:val="009A16D9"/>
    <w:rsid w:val="00A036A9"/>
    <w:rsid w:val="00A51CE2"/>
    <w:rsid w:val="00A6691C"/>
    <w:rsid w:val="00A95776"/>
    <w:rsid w:val="00B20D2D"/>
    <w:rsid w:val="00B2188D"/>
    <w:rsid w:val="00B54969"/>
    <w:rsid w:val="00B83BDA"/>
    <w:rsid w:val="00BB785F"/>
    <w:rsid w:val="00BC33B5"/>
    <w:rsid w:val="00C7715E"/>
    <w:rsid w:val="00D97C7F"/>
    <w:rsid w:val="00E06BB3"/>
    <w:rsid w:val="00EA63CE"/>
    <w:rsid w:val="00EC0E87"/>
    <w:rsid w:val="00EC1F29"/>
    <w:rsid w:val="00EE5CE5"/>
    <w:rsid w:val="00F01CD6"/>
    <w:rsid w:val="00F4740C"/>
    <w:rsid w:val="00FA7716"/>
    <w:rsid w:val="00FE0B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B61B"/>
  <w15:chartTrackingRefBased/>
  <w15:docId w15:val="{E59CFE5E-01DE-41D9-A764-E7D46F93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82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82A12"/>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4B349A"/>
    <w:pPr>
      <w:outlineLvl w:val="9"/>
    </w:pPr>
    <w:rPr>
      <w:rtl/>
      <w:cs/>
    </w:rPr>
  </w:style>
  <w:style w:type="paragraph" w:styleId="TOC1">
    <w:name w:val="toc 1"/>
    <w:basedOn w:val="a"/>
    <w:next w:val="a"/>
    <w:autoRedefine/>
    <w:uiPriority w:val="39"/>
    <w:unhideWhenUsed/>
    <w:rsid w:val="004B349A"/>
    <w:pPr>
      <w:spacing w:after="100"/>
    </w:pPr>
  </w:style>
  <w:style w:type="character" w:styleId="Hyperlink">
    <w:name w:val="Hyperlink"/>
    <w:basedOn w:val="a0"/>
    <w:uiPriority w:val="99"/>
    <w:unhideWhenUsed/>
    <w:rsid w:val="004B3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335778">
      <w:bodyDiv w:val="1"/>
      <w:marLeft w:val="0"/>
      <w:marRight w:val="0"/>
      <w:marTop w:val="0"/>
      <w:marBottom w:val="0"/>
      <w:divBdr>
        <w:top w:val="none" w:sz="0" w:space="0" w:color="auto"/>
        <w:left w:val="none" w:sz="0" w:space="0" w:color="auto"/>
        <w:bottom w:val="none" w:sz="0" w:space="0" w:color="auto"/>
        <w:right w:val="none" w:sz="0" w:space="0" w:color="auto"/>
      </w:divBdr>
    </w:div>
    <w:div w:id="1592010240">
      <w:bodyDiv w:val="1"/>
      <w:marLeft w:val="0"/>
      <w:marRight w:val="0"/>
      <w:marTop w:val="0"/>
      <w:marBottom w:val="0"/>
      <w:divBdr>
        <w:top w:val="none" w:sz="0" w:space="0" w:color="auto"/>
        <w:left w:val="none" w:sz="0" w:space="0" w:color="auto"/>
        <w:bottom w:val="none" w:sz="0" w:space="0" w:color="auto"/>
        <w:right w:val="none" w:sz="0" w:space="0" w:color="auto"/>
      </w:divBdr>
    </w:div>
    <w:div w:id="19473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F340F-CB22-4967-8947-481168C21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587</Words>
  <Characters>2939</Characters>
  <Application>Microsoft Office Word</Application>
  <DocSecurity>0</DocSecurity>
  <Lines>24</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דוד</dc:creator>
  <cp:keywords/>
  <dc:description/>
  <cp:lastModifiedBy>רועי דוד</cp:lastModifiedBy>
  <cp:revision>52</cp:revision>
  <dcterms:created xsi:type="dcterms:W3CDTF">2019-05-13T17:32:00Z</dcterms:created>
  <dcterms:modified xsi:type="dcterms:W3CDTF">2019-05-31T11:21:00Z</dcterms:modified>
</cp:coreProperties>
</file>