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80" w:dyaOrig="2210">
          <v:rect xmlns:o="urn:schemas-microsoft-com:office:office" xmlns:v="urn:schemas-microsoft-com:vml" id="rectole0000000000" style="width:289.000000pt;height:11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Juliana Tiemi Oshiro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Este projeto aborda a análise de qualidade detalhada de um par de meia da marca Puket sob um ponto de vista de usuário.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qualidade de um par de meia da marca Puket será analisada considerando diversas perspectivas qualitativas do produto e um usuário que o utiliza por aproximadamente um ano. Esta análise poderá basear a compra de consumidores de pares de meias, especialmente os interessados na marca Puket.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objeto da análise é um par de meia da marca Puket.</w:t>
      </w:r>
    </w:p>
    <w:p>
      <w:pPr>
        <w:numPr>
          <w:ilvl w:val="0"/>
          <w:numId w:val="19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Meia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Puket</w:t>
            </w:r>
          </w:p>
        </w:tc>
      </w:tr>
      <w:tr>
        <w:trPr>
          <w:trHeight w:val="336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Um ano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Tamanho 34-39;</w:t>
              <w:br/>
              <w:t xml:space="preserve">Soquete;</w:t>
              <w:br/>
              <w:t xml:space="preserve">Cano médio.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56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[caso tenha]</w:t>
            </w:r>
          </w:p>
        </w:tc>
      </w:tr>
      <w:tr>
        <w:trPr>
          <w:trHeight w:val="135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usuário consegue facilmente distiguir qual parte da meia deverá ficar no peito do pé e qual parte deverá ficar na sola do pé, bem como qual é o avesso na meia. Além disso, o usuário consegue vestir o par de meia em ambos os pés sem dificuldades. Também não é necessário realizar ajustes para caber corretamente.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A principal matéria prima é o algodão, que permite a transpiração, bem como a absorção do suor dos pés. A segunda matéria prima mais utilizada é a poliamida, que permite a elasticidade.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A meia performa muito bem, uma vez que dada a sua matéria prima, absorve muito bem o suor, além de possibilitar o conforto devido ao seu tecido macio e que se ajusta ao pé. Além disso, não esquenta demasiadamente o pé durante o uso.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design da meia permite que ela se ajuste perfeitamente ao pé, de maneira confortável. Além disso, o modelo soquete permite que o pé e parte da perna fiquem totalmente cobertos, sem contato direto com o calçado, caso este seja de cano curto, como um tênis. Além disso, a meia possui uma estampa divertida, que pode ser do agrado de muitas pessoas.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Imagem 1 </w:t>
            </w:r>
          </w:p>
        </w:tc>
      </w:tr>
      <w:tr>
        <w:trPr>
          <w:trHeight w:val="95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Durabilidade: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usuário utilizou o produto por aproximadamente um ano, apesar de ser perceptível que o produto não é novo, o par de meia continua utilizável, sem furos e sem afrouxamentos.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par de meias Puket é um item que pode ser utilizado frequentemente, o usuário que realizou esta análise o utiliza uma vez por semana. É um item que pode ser vestido para diversas ocasiões, como: trabalhar, ir a academia e passear. Pode ser combinado com diversos calçados e roupas. Além disso, cumpre o propósito pelo qual foi feito de maneira eficiente e divertida.</w:t>
      </w:r>
    </w:p>
    <w:p>
      <w:pPr>
        <w:spacing w:before="0" w:after="160" w:line="36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3479" w:dyaOrig="4512">
          <v:rect xmlns:o="urn:schemas-microsoft-com:office:office" xmlns:v="urn:schemas-microsoft-com:vml" id="rectole0000000001" style="width:173.950000pt;height:22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Imagem 1 - Par de meia Puket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par de meia Puket pode ser encontrado em lojas físicas da Puket e também na loja online.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loja online está disponível neste link: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https://www.puket.com.br/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Já os endereços das lojas físicas podem ser verificados neste link: 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https://www.puket.com.br/institucional/nossas-lojas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Realizando este trabalho percebi que é possível detalhar e analisar de forma crítica qualquer tipo de serviço e produto, sendo assim, espero poder aplicar mais rapidamente e facilmente análises detalhadas como esta sempre que necessário na minha vida profissional.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Plastbrinq. Poliamida: o que é, aplicação, características e composição. Plastbrinq, 2018. Disponível em: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https://plastbrinq.com.br/poliamida/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Acesso em: 04 de Novembro de 2023.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Green Actitude. Guida das propriedades e vantagens do aldodão, uma das fibras naturais mais populares.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Green Actitude, 2023. Disponível em: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https://www.greenactitude.com/pt/guia-das-propriedades-e-vantagens-do-algodao-uma-das-fibras-naturais-mais-populares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Acesso em: 04 de Novembro de 2023.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Puket. Meia soquete cano médio feminina sorvetes. Puket, 2023. Disponível em: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https://www.puket.com.br/meia-soquete-cano-medio-feminina-sorvetes-010604377-727/p?skuId=54695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Acesso em: 04 de Novembro de 2023.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7">
    <w:abstractNumId w:val="60"/>
  </w:num>
  <w:num w:numId="10">
    <w:abstractNumId w:val="54"/>
  </w:num>
  <w:num w:numId="15">
    <w:abstractNumId w:val="48"/>
  </w:num>
  <w:num w:numId="17">
    <w:abstractNumId w:val="42"/>
  </w:num>
  <w:num w:numId="19">
    <w:abstractNumId w:val="36"/>
  </w:num>
  <w:num w:numId="36">
    <w:abstractNumId w:val="30"/>
  </w:num>
  <w:num w:numId="62">
    <w:abstractNumId w:val="24"/>
  </w:num>
  <w:num w:numId="65">
    <w:abstractNumId w:val="18"/>
  </w:num>
  <w:num w:numId="70">
    <w:abstractNumId w:val="12"/>
  </w:num>
  <w:num w:numId="72">
    <w:abstractNumId w:val="6"/>
  </w:num>
  <w:num w:numId="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www.greenactitude.com/pt/guia-das-propriedades-e-vantagens-do-algodao-uma-das-fibras-naturais-mais-populares" Id="docRId7" Type="http://schemas.openxmlformats.org/officeDocument/2006/relationships/hyperlink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Mode="External" Target="https://www.puket.com.br/" Id="docRId4" Type="http://schemas.openxmlformats.org/officeDocument/2006/relationships/hyperlink" /><Relationship TargetMode="External" Target="https://plastbrinq.com.br/poliamida/" Id="docRId6" Type="http://schemas.openxmlformats.org/officeDocument/2006/relationships/hyperlink" /><Relationship TargetMode="External" Target="https://www.puket.com.br/meia-soquete-cano-medio-feminina-sorvetes-010604377-727/p?skuId=54695" Id="docRId8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puket.com.br/institucional/nossas-lojas" Id="docRId5" Type="http://schemas.openxmlformats.org/officeDocument/2006/relationships/hyperlink" /><Relationship Target="numbering.xml" Id="docRId9" Type="http://schemas.openxmlformats.org/officeDocument/2006/relationships/numbering" /></Relationships>
</file>