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7710" w:type="dxa"/>
        <w:tblInd w:w="1951" w:type="dxa"/>
        <w:tblBorders>
          <w:left w:val="single" w:sz="18" w:space="0" w:color="00A9A7"/>
        </w:tblBorders>
        <w:tblLook w:val="0400" w:firstRow="0" w:lastRow="0" w:firstColumn="0" w:lastColumn="0" w:noHBand="0" w:noVBand="1"/>
      </w:tblPr>
      <w:tblGrid>
        <w:gridCol w:w="284"/>
        <w:gridCol w:w="7426"/>
      </w:tblGrid>
      <w:tr w:rsidR="006E0E27" w:rsidRPr="004A7C1C" w14:paraId="6E7FE37C" w14:textId="77777777" w:rsidTr="006E0E27">
        <w:trPr>
          <w:cantSplit/>
          <w:trHeight w:val="3628"/>
        </w:trPr>
        <w:tc>
          <w:tcPr>
            <w:tcW w:w="284" w:type="dxa"/>
            <w:tcBorders>
              <w:left w:val="nil"/>
            </w:tcBorders>
            <w:shd w:val="clear" w:color="auto" w:fill="auto"/>
            <w:vAlign w:val="bottom"/>
          </w:tcPr>
          <w:p w14:paraId="47B8F861" w14:textId="77777777" w:rsidR="006E0E27" w:rsidRPr="004A7C1C" w:rsidRDefault="006E0E27" w:rsidP="006E0E27">
            <w:pPr>
              <w:pStyle w:val="Brdtext"/>
            </w:pPr>
          </w:p>
        </w:tc>
        <w:tc>
          <w:tcPr>
            <w:tcW w:w="7426" w:type="dxa"/>
            <w:shd w:val="clear" w:color="auto" w:fill="auto"/>
            <w:vAlign w:val="bottom"/>
          </w:tcPr>
          <w:p w14:paraId="1E1D8B90" w14:textId="77777777" w:rsidR="006E0E27" w:rsidRPr="004A7C1C" w:rsidRDefault="006E0E27" w:rsidP="006E0E27"/>
        </w:tc>
      </w:tr>
      <w:tr w:rsidR="000927B9" w:rsidRPr="004A7C1C" w14:paraId="3F132189" w14:textId="77777777" w:rsidTr="00CF10DE">
        <w:trPr>
          <w:cantSplit/>
        </w:trPr>
        <w:tc>
          <w:tcPr>
            <w:tcW w:w="284" w:type="dxa"/>
            <w:shd w:val="clear" w:color="auto" w:fill="auto"/>
          </w:tcPr>
          <w:p w14:paraId="3B46F386" w14:textId="77777777" w:rsidR="000927B9" w:rsidRPr="004A7C1C" w:rsidRDefault="000927B9" w:rsidP="00C15048">
            <w:pPr>
              <w:pStyle w:val="Brdtext"/>
            </w:pPr>
          </w:p>
        </w:tc>
        <w:tc>
          <w:tcPr>
            <w:tcW w:w="7426" w:type="dxa"/>
            <w:shd w:val="clear" w:color="auto" w:fill="auto"/>
          </w:tcPr>
          <w:p w14:paraId="2BF92FAD" w14:textId="77777777" w:rsidR="000C6CFF" w:rsidRDefault="00AC5707" w:rsidP="00AC5707">
            <w:pPr>
              <w:pStyle w:val="Rubrik"/>
              <w:rPr>
                <w:color w:val="008000"/>
              </w:rPr>
            </w:pPr>
            <w:r w:rsidRPr="00AC5707">
              <w:rPr>
                <w:color w:val="008000"/>
              </w:rPr>
              <w:fldChar w:fldCharType="begin"/>
            </w:r>
            <w:r w:rsidRPr="00AC5707">
              <w:rPr>
                <w:color w:val="008000"/>
              </w:rPr>
              <w:instrText xml:space="preserve"> TITLE  \* MERGEFORMAT </w:instrText>
            </w:r>
            <w:r w:rsidRPr="00AC5707">
              <w:rPr>
                <w:color w:val="008000"/>
              </w:rPr>
              <w:fldChar w:fldCharType="separate"/>
            </w:r>
            <w:proofErr w:type="spellStart"/>
            <w:r w:rsidR="00860D51">
              <w:rPr>
                <w:color w:val="008000"/>
              </w:rPr>
              <w:t>clinicalprocess</w:t>
            </w:r>
            <w:proofErr w:type="spellEnd"/>
            <w:r w:rsidR="00860D51">
              <w:rPr>
                <w:color w:val="008000"/>
              </w:rPr>
              <w:t>_</w:t>
            </w:r>
          </w:p>
          <w:p w14:paraId="11A6CB14" w14:textId="77777777" w:rsidR="000C6CFF" w:rsidRDefault="000C6CFF" w:rsidP="00AC5707">
            <w:pPr>
              <w:pStyle w:val="Rubrik"/>
              <w:rPr>
                <w:color w:val="008000"/>
              </w:rPr>
            </w:pPr>
            <w:proofErr w:type="spellStart"/>
            <w:r>
              <w:rPr>
                <w:color w:val="008000"/>
              </w:rPr>
              <w:t>activityprescription</w:t>
            </w:r>
            <w:proofErr w:type="spellEnd"/>
            <w:r w:rsidR="00860D51">
              <w:rPr>
                <w:color w:val="008000"/>
              </w:rPr>
              <w:t>_</w:t>
            </w:r>
          </w:p>
          <w:p w14:paraId="46C97FD4" w14:textId="77777777" w:rsidR="00AC5707" w:rsidRPr="00AC5707" w:rsidRDefault="000C6CFF" w:rsidP="00AC5707">
            <w:pPr>
              <w:pStyle w:val="Rubrik"/>
              <w:rPr>
                <w:color w:val="008000"/>
              </w:rPr>
            </w:pPr>
            <w:proofErr w:type="spellStart"/>
            <w:r>
              <w:rPr>
                <w:color w:val="008000"/>
              </w:rPr>
              <w:t>prescribe</w:t>
            </w:r>
            <w:proofErr w:type="spellEnd"/>
            <w:r w:rsidR="00AC5707" w:rsidRPr="00AC5707">
              <w:rPr>
                <w:color w:val="008000"/>
              </w:rPr>
              <w:fldChar w:fldCharType="end"/>
            </w:r>
          </w:p>
          <w:p w14:paraId="3B39BF62" w14:textId="77777777" w:rsidR="000927B9" w:rsidRDefault="00CF10DE" w:rsidP="00DE0233">
            <w:pPr>
              <w:pStyle w:val="FrsttsbladUnderrubrik"/>
            </w:pPr>
            <w:r>
              <w:t xml:space="preserve">Arkitekturella beslut </w:t>
            </w:r>
            <w:r w:rsidRPr="00CF10DE">
              <w:rPr>
                <w:i/>
              </w:rPr>
              <w:t>(beslut som påverkar arkitekturens utformning)</w:t>
            </w:r>
          </w:p>
          <w:p w14:paraId="316FE480" w14:textId="77777777" w:rsidR="00D31AA7" w:rsidRPr="00D31AA7" w:rsidRDefault="00F856C4" w:rsidP="00AC5707">
            <w:pPr>
              <w:pStyle w:val="Brdtext"/>
              <w:rPr>
                <w:sz w:val="32"/>
              </w:rPr>
            </w:pPr>
            <w:r w:rsidRPr="00F856C4">
              <w:rPr>
                <w:sz w:val="32"/>
              </w:rPr>
              <w:t>Version</w:t>
            </w:r>
            <w:r>
              <w:rPr>
                <w:sz w:val="32"/>
              </w:rPr>
              <w:t xml:space="preserve"> </w:t>
            </w:r>
            <w:r w:rsidR="00561EF4">
              <w:rPr>
                <w:color w:val="008000"/>
                <w:sz w:val="32"/>
              </w:rPr>
              <w:fldChar w:fldCharType="begin"/>
            </w:r>
            <w:r w:rsidR="00561EF4">
              <w:rPr>
                <w:color w:val="008000"/>
                <w:sz w:val="32"/>
              </w:rPr>
              <w:instrText xml:space="preserve"> DOCPROPERTY "Version" \* MERGEFORMAT </w:instrText>
            </w:r>
            <w:r w:rsidR="00561EF4">
              <w:rPr>
                <w:color w:val="008000"/>
                <w:sz w:val="32"/>
              </w:rPr>
              <w:fldChar w:fldCharType="separate"/>
            </w:r>
            <w:r w:rsidR="000C6CFF">
              <w:rPr>
                <w:color w:val="008000"/>
                <w:sz w:val="32"/>
              </w:rPr>
              <w:t>2.0</w:t>
            </w:r>
            <w:r w:rsidR="00561EF4">
              <w:rPr>
                <w:color w:val="008000"/>
                <w:sz w:val="32"/>
              </w:rPr>
              <w:fldChar w:fldCharType="end"/>
            </w:r>
          </w:p>
          <w:p w14:paraId="2C9DCA6F" w14:textId="77777777" w:rsidR="00AC5707" w:rsidRDefault="00AC5707" w:rsidP="00AC5707">
            <w:pPr>
              <w:pStyle w:val="Brdtext"/>
              <w:rPr>
                <w:color w:val="008000"/>
                <w:sz w:val="28"/>
              </w:rPr>
            </w:pPr>
            <w:r w:rsidRPr="00AC5707">
              <w:rPr>
                <w:color w:val="008000"/>
                <w:sz w:val="40"/>
              </w:rPr>
              <w:fldChar w:fldCharType="begin"/>
            </w:r>
            <w:r w:rsidRPr="00F856C4">
              <w:rPr>
                <w:color w:val="008000"/>
                <w:sz w:val="40"/>
              </w:rPr>
              <w:instrText xml:space="preserve"> DOCPROPERTY  "arknummer" \* MERGEFORMAT </w:instrText>
            </w:r>
            <w:r w:rsidRPr="00AC5707">
              <w:rPr>
                <w:color w:val="008000"/>
                <w:sz w:val="40"/>
              </w:rPr>
              <w:fldChar w:fldCharType="separate"/>
            </w:r>
            <w:r w:rsidR="000C6CFF" w:rsidRPr="000C6CFF">
              <w:rPr>
                <w:color w:val="008000"/>
                <w:sz w:val="28"/>
              </w:rPr>
              <w:t>ARK_0023</w:t>
            </w:r>
            <w:r w:rsidRPr="00AC5707">
              <w:rPr>
                <w:color w:val="008000"/>
                <w:sz w:val="28"/>
              </w:rPr>
              <w:fldChar w:fldCharType="end"/>
            </w:r>
          </w:p>
          <w:p w14:paraId="3C6BC630" w14:textId="77777777" w:rsidR="00AC5707" w:rsidRDefault="00F856C4" w:rsidP="00AC5707">
            <w:pPr>
              <w:pStyle w:val="Brdtext"/>
              <w:rPr>
                <w:color w:val="008000"/>
                <w:sz w:val="28"/>
              </w:rPr>
            </w:pPr>
            <w:r>
              <w:rPr>
                <w:color w:val="008000"/>
                <w:sz w:val="28"/>
              </w:rPr>
              <w:fldChar w:fldCharType="begin"/>
            </w:r>
            <w:r>
              <w:rPr>
                <w:color w:val="008000"/>
                <w:sz w:val="28"/>
              </w:rPr>
              <w:instrText xml:space="preserve"> DOCPROPERTY "publisheddate" \* MERGEFORMAT </w:instrText>
            </w:r>
            <w:r>
              <w:rPr>
                <w:color w:val="008000"/>
                <w:sz w:val="28"/>
              </w:rPr>
              <w:fldChar w:fldCharType="separate"/>
            </w:r>
            <w:r w:rsidR="00FC2F9F">
              <w:rPr>
                <w:color w:val="008000"/>
                <w:sz w:val="28"/>
              </w:rPr>
              <w:t>2015-07-02</w:t>
            </w:r>
            <w:r>
              <w:rPr>
                <w:color w:val="008000"/>
                <w:sz w:val="28"/>
              </w:rPr>
              <w:fldChar w:fldCharType="end"/>
            </w:r>
          </w:p>
          <w:p w14:paraId="0D9EEC51" w14:textId="77777777" w:rsidR="00F856C4" w:rsidRPr="00AC5707" w:rsidRDefault="00F856C4" w:rsidP="00AC5707">
            <w:pPr>
              <w:pStyle w:val="Brdtext"/>
              <w:rPr>
                <w:color w:val="008000"/>
                <w:sz w:val="28"/>
              </w:rPr>
            </w:pPr>
          </w:p>
          <w:p w14:paraId="24DCA0D7" w14:textId="77777777" w:rsidR="00AC5707" w:rsidRPr="00AC5707" w:rsidRDefault="00AC5707" w:rsidP="00AC5707">
            <w:pPr>
              <w:pStyle w:val="Brdtext"/>
            </w:pPr>
          </w:p>
        </w:tc>
      </w:tr>
      <w:tr w:rsidR="003E78D2" w:rsidRPr="004A7C1C" w14:paraId="40BFA8EC" w14:textId="77777777" w:rsidTr="00CF10DE">
        <w:trPr>
          <w:cantSplit/>
        </w:trPr>
        <w:tc>
          <w:tcPr>
            <w:tcW w:w="284" w:type="dxa"/>
            <w:shd w:val="clear" w:color="auto" w:fill="auto"/>
          </w:tcPr>
          <w:p w14:paraId="5BFA5EE8" w14:textId="77777777" w:rsidR="003E78D2" w:rsidRPr="004A7C1C" w:rsidRDefault="003E78D2" w:rsidP="00C15048">
            <w:pPr>
              <w:pStyle w:val="Brdtext"/>
            </w:pPr>
          </w:p>
        </w:tc>
        <w:tc>
          <w:tcPr>
            <w:tcW w:w="7426" w:type="dxa"/>
            <w:shd w:val="clear" w:color="auto" w:fill="auto"/>
          </w:tcPr>
          <w:p w14:paraId="2F17D7D4" w14:textId="77777777" w:rsidR="003E78D2" w:rsidRPr="00AC5707" w:rsidRDefault="003E78D2" w:rsidP="00AC5707">
            <w:pPr>
              <w:pStyle w:val="Rubrik"/>
              <w:rPr>
                <w:color w:val="008000"/>
              </w:rPr>
            </w:pPr>
          </w:p>
        </w:tc>
      </w:tr>
    </w:tbl>
    <w:p w14:paraId="13C03576" w14:textId="77777777" w:rsidR="000927B9" w:rsidRPr="004A7C1C" w:rsidRDefault="000927B9" w:rsidP="00A47B77"/>
    <w:p w14:paraId="4FCFAD88" w14:textId="77777777" w:rsidR="00495E86" w:rsidRDefault="000927B9" w:rsidP="00495E86">
      <w:pPr>
        <w:pStyle w:val="Indexrubrik"/>
      </w:pPr>
      <w:r w:rsidRPr="004A7C1C">
        <w:rPr>
          <w:rFonts w:cs="Arial"/>
          <w:color w:val="00A9A7"/>
          <w:sz w:val="56"/>
          <w:szCs w:val="56"/>
        </w:rPr>
        <w:br w:type="page"/>
      </w:r>
      <w:bookmarkStart w:id="0" w:name="_Toc321289647"/>
      <w:bookmarkStart w:id="1" w:name="_Toc321289821"/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4"/>
          <w:lang w:eastAsia="en-GB"/>
        </w:rPr>
        <w:id w:val="1065996246"/>
        <w:docPartObj>
          <w:docPartGallery w:val="Table of Contents"/>
          <w:docPartUnique/>
        </w:docPartObj>
      </w:sdtPr>
      <w:sdtEndPr/>
      <w:sdtContent>
        <w:p w14:paraId="6D41270D" w14:textId="77777777" w:rsidR="00B26C77" w:rsidRPr="00B26C77" w:rsidRDefault="00B26C77" w:rsidP="00B26C77">
          <w:pPr>
            <w:pStyle w:val="Innehllsfrteckningsrubrik"/>
            <w:rPr>
              <w:rStyle w:val="FrsttsbladUnderrubrikChar"/>
            </w:rPr>
          </w:pPr>
          <w:r w:rsidRPr="00B26C77">
            <w:rPr>
              <w:rStyle w:val="FrsttsbladUnderrubrikChar"/>
            </w:rPr>
            <w:t>Innehåll</w:t>
          </w:r>
        </w:p>
        <w:p w14:paraId="77840618" w14:textId="77777777" w:rsidR="00260594" w:rsidRDefault="00D31AA7">
          <w:pPr>
            <w:pStyle w:val="Innehll1"/>
            <w:tabs>
              <w:tab w:val="left" w:pos="407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  <w:lang w:eastAsia="ja-JP"/>
            </w:rPr>
          </w:pP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TOC \o "1-3" </w:instrText>
          </w:r>
          <w:r>
            <w:rPr>
              <w:b w:val="0"/>
            </w:rPr>
            <w:fldChar w:fldCharType="separate"/>
          </w:r>
          <w:r w:rsidR="00260594">
            <w:rPr>
              <w:noProof/>
            </w:rPr>
            <w:t>1.</w:t>
          </w:r>
          <w:r w:rsidR="00260594"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  <w:lang w:eastAsia="ja-JP"/>
            </w:rPr>
            <w:tab/>
          </w:r>
          <w:r w:rsidR="00260594">
            <w:rPr>
              <w:noProof/>
            </w:rPr>
            <w:t>Inledning</w:t>
          </w:r>
          <w:r w:rsidR="00260594">
            <w:rPr>
              <w:noProof/>
            </w:rPr>
            <w:tab/>
          </w:r>
          <w:r w:rsidR="00260594">
            <w:rPr>
              <w:noProof/>
            </w:rPr>
            <w:fldChar w:fldCharType="begin"/>
          </w:r>
          <w:r w:rsidR="00260594">
            <w:rPr>
              <w:noProof/>
            </w:rPr>
            <w:instrText xml:space="preserve"> PAGEREF _Toc297491455 \h </w:instrText>
          </w:r>
          <w:r w:rsidR="00260594">
            <w:rPr>
              <w:noProof/>
            </w:rPr>
          </w:r>
          <w:r w:rsidR="00260594">
            <w:rPr>
              <w:noProof/>
            </w:rPr>
            <w:fldChar w:fldCharType="separate"/>
          </w:r>
          <w:r w:rsidR="00260594">
            <w:rPr>
              <w:noProof/>
            </w:rPr>
            <w:t>3</w:t>
          </w:r>
          <w:r w:rsidR="00260594">
            <w:rPr>
              <w:noProof/>
            </w:rPr>
            <w:fldChar w:fldCharType="end"/>
          </w:r>
        </w:p>
        <w:p w14:paraId="1EEAC7F9" w14:textId="77777777" w:rsidR="00260594" w:rsidRDefault="00260594">
          <w:pPr>
            <w:pStyle w:val="Innehll2"/>
            <w:tabs>
              <w:tab w:val="left" w:pos="73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lang w:eastAsia="ja-JP"/>
            </w:rPr>
          </w:pPr>
          <w:r>
            <w:rPr>
              <w:noProof/>
            </w:rPr>
            <w:t>1.1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4"/>
              <w:lang w:eastAsia="ja-JP"/>
            </w:rPr>
            <w:tab/>
          </w:r>
          <w:r>
            <w:rPr>
              <w:noProof/>
            </w:rPr>
            <w:t>Syfte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_Toc297491456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30065BAC" w14:textId="77777777" w:rsidR="00260594" w:rsidRDefault="00260594">
          <w:pPr>
            <w:pStyle w:val="Innehll2"/>
            <w:tabs>
              <w:tab w:val="left" w:pos="73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lang w:eastAsia="ja-JP"/>
            </w:rPr>
          </w:pPr>
          <w:r>
            <w:rPr>
              <w:noProof/>
            </w:rPr>
            <w:t>1.2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4"/>
              <w:lang w:eastAsia="ja-JP"/>
            </w:rPr>
            <w:tab/>
          </w:r>
          <w:r>
            <w:rPr>
              <w:noProof/>
            </w:rPr>
            <w:t>Begrepp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_Toc297491457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7EF7A282" w14:textId="77777777" w:rsidR="00260594" w:rsidRDefault="00260594">
          <w:pPr>
            <w:pStyle w:val="Innehll1"/>
            <w:tabs>
              <w:tab w:val="left" w:pos="407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  <w:lang w:eastAsia="ja-JP"/>
            </w:rPr>
          </w:pPr>
          <w:r>
            <w:rPr>
              <w:noProof/>
            </w:rPr>
            <w:t>2.</w:t>
          </w:r>
          <w:r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  <w:lang w:eastAsia="ja-JP"/>
            </w:rPr>
            <w:tab/>
          </w:r>
          <w:r>
            <w:rPr>
              <w:noProof/>
            </w:rPr>
            <w:t>Arkitekturella beslut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_Toc297491458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7D224AEF" w14:textId="77777777" w:rsidR="00260594" w:rsidRDefault="00260594">
          <w:pPr>
            <w:pStyle w:val="Innehll2"/>
            <w:tabs>
              <w:tab w:val="left" w:pos="73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lang w:eastAsia="ja-JP"/>
            </w:rPr>
          </w:pPr>
          <w:r>
            <w:rPr>
              <w:noProof/>
            </w:rPr>
            <w:t>2.1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4"/>
              <w:lang w:eastAsia="ja-JP"/>
            </w:rPr>
            <w:tab/>
          </w:r>
          <w:r>
            <w:rPr>
              <w:noProof/>
            </w:rPr>
            <w:t>HL7 FHIR resources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_Toc297491459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27A1C0D1" w14:textId="77777777" w:rsidR="00260594" w:rsidRDefault="00260594">
          <w:pPr>
            <w:pStyle w:val="Innehll2"/>
            <w:tabs>
              <w:tab w:val="left" w:pos="73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lang w:eastAsia="ja-JP"/>
            </w:rPr>
          </w:pPr>
          <w:r>
            <w:rPr>
              <w:noProof/>
            </w:rPr>
            <w:t>2.2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4"/>
              <w:lang w:eastAsia="ja-JP"/>
            </w:rPr>
            <w:tab/>
          </w:r>
          <w:r>
            <w:rPr>
              <w:noProof/>
            </w:rPr>
            <w:t>HL7 FHIR datatyper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_Toc297491460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036ECD7F" w14:textId="77777777" w:rsidR="00B26C77" w:rsidRDefault="00D31AA7" w:rsidP="00B26C77">
          <w:r>
            <w:rPr>
              <w:rFonts w:ascii="Arial" w:hAnsi="Arial"/>
              <w:b/>
              <w:color w:val="1C1C1C"/>
              <w:sz w:val="20"/>
            </w:rPr>
            <w:fldChar w:fldCharType="end"/>
          </w:r>
        </w:p>
      </w:sdtContent>
    </w:sdt>
    <w:p w14:paraId="4CCE441F" w14:textId="77777777" w:rsidR="0030019C" w:rsidRDefault="0030019C">
      <w:pPr>
        <w:spacing w:before="0" w:after="0"/>
        <w:rPr>
          <w:rFonts w:ascii="Arial" w:hAnsi="Arial" w:cs="Arial"/>
          <w:bCs/>
          <w:kern w:val="32"/>
          <w:sz w:val="36"/>
          <w:szCs w:val="32"/>
          <w:lang w:eastAsia="sv-SE"/>
        </w:rPr>
      </w:pPr>
      <w:bookmarkStart w:id="2" w:name="_Toc333492260"/>
      <w:r>
        <w:br w:type="page"/>
      </w:r>
    </w:p>
    <w:p w14:paraId="201841F0" w14:textId="77777777" w:rsidR="0030019C" w:rsidRDefault="0030019C">
      <w:pPr>
        <w:spacing w:before="0" w:after="0"/>
        <w:rPr>
          <w:rFonts w:ascii="Arial" w:hAnsi="Arial" w:cs="Arial"/>
          <w:bCs/>
          <w:kern w:val="32"/>
          <w:sz w:val="36"/>
          <w:szCs w:val="32"/>
          <w:lang w:eastAsia="sv-SE"/>
        </w:rPr>
      </w:pPr>
    </w:p>
    <w:tbl>
      <w:tblPr>
        <w:tblStyle w:val="Tabellrutnt"/>
        <w:tblpPr w:leftFromText="141" w:rightFromText="141" w:vertAnchor="text" w:horzAnchor="margin" w:tblpY="91"/>
        <w:tblW w:w="0" w:type="auto"/>
        <w:tblLook w:val="04A0" w:firstRow="1" w:lastRow="0" w:firstColumn="1" w:lastColumn="0" w:noHBand="0" w:noVBand="1"/>
      </w:tblPr>
      <w:tblGrid>
        <w:gridCol w:w="1101"/>
        <w:gridCol w:w="1842"/>
        <w:gridCol w:w="3261"/>
        <w:gridCol w:w="2440"/>
      </w:tblGrid>
      <w:tr w:rsidR="00D31AA7" w14:paraId="536AC4A3" w14:textId="77777777" w:rsidTr="00D31A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644" w:type="dxa"/>
            <w:gridSpan w:val="4"/>
          </w:tcPr>
          <w:p w14:paraId="5DA66482" w14:textId="77777777" w:rsidR="00D31AA7" w:rsidRDefault="00D31AA7" w:rsidP="00D31AA7">
            <w:pPr>
              <w:pStyle w:val="Brdtext"/>
            </w:pPr>
            <w:r>
              <w:t>Revisionshistorik inom projekt</w:t>
            </w:r>
          </w:p>
        </w:tc>
      </w:tr>
      <w:tr w:rsidR="00D31AA7" w14:paraId="38D12350" w14:textId="77777777" w:rsidTr="00D31AA7">
        <w:tc>
          <w:tcPr>
            <w:tcW w:w="1101" w:type="dxa"/>
          </w:tcPr>
          <w:p w14:paraId="42069342" w14:textId="77777777" w:rsidR="00D31AA7" w:rsidRDefault="00D31AA7" w:rsidP="00D31AA7">
            <w:pPr>
              <w:pStyle w:val="Brdtext"/>
            </w:pPr>
            <w:r>
              <w:t>Revison nr</w:t>
            </w:r>
          </w:p>
        </w:tc>
        <w:tc>
          <w:tcPr>
            <w:tcW w:w="1842" w:type="dxa"/>
          </w:tcPr>
          <w:p w14:paraId="114C0FFD" w14:textId="77777777" w:rsidR="00D31AA7" w:rsidRDefault="00D31AA7" w:rsidP="00D31AA7">
            <w:pPr>
              <w:pStyle w:val="Brdtext"/>
            </w:pPr>
            <w:r>
              <w:t>Revison Datum</w:t>
            </w:r>
          </w:p>
        </w:tc>
        <w:tc>
          <w:tcPr>
            <w:tcW w:w="3261" w:type="dxa"/>
          </w:tcPr>
          <w:p w14:paraId="2E0E1B8D" w14:textId="77777777" w:rsidR="00D31AA7" w:rsidRDefault="00D31AA7" w:rsidP="00D31AA7">
            <w:pPr>
              <w:pStyle w:val="Brdtext"/>
            </w:pPr>
            <w:r>
              <w:t>Kommentar</w:t>
            </w:r>
          </w:p>
        </w:tc>
        <w:tc>
          <w:tcPr>
            <w:tcW w:w="2440" w:type="dxa"/>
          </w:tcPr>
          <w:p w14:paraId="6E43C45D" w14:textId="77777777" w:rsidR="00D31AA7" w:rsidRDefault="00D31AA7" w:rsidP="00D31AA7">
            <w:pPr>
              <w:pStyle w:val="Brdtext"/>
            </w:pPr>
            <w:r>
              <w:t>Ändrat av</w:t>
            </w:r>
          </w:p>
        </w:tc>
      </w:tr>
      <w:tr w:rsidR="004C4C4F" w14:paraId="420766CF" w14:textId="77777777" w:rsidTr="00D31AA7">
        <w:tc>
          <w:tcPr>
            <w:tcW w:w="1101" w:type="dxa"/>
          </w:tcPr>
          <w:p w14:paraId="4A4493E5" w14:textId="77777777" w:rsidR="004C4C4F" w:rsidRDefault="004C4C4F" w:rsidP="00FC2F9F">
            <w:pPr>
              <w:pStyle w:val="TableText"/>
              <w:ind w:right="0"/>
              <w:jc w:val="center"/>
            </w:pPr>
            <w:r>
              <w:t>2.</w:t>
            </w:r>
            <w:r w:rsidR="00883093">
              <w:t>0</w:t>
            </w:r>
          </w:p>
        </w:tc>
        <w:tc>
          <w:tcPr>
            <w:tcW w:w="1842" w:type="dxa"/>
          </w:tcPr>
          <w:p w14:paraId="43EA9E3E" w14:textId="77777777" w:rsidR="004C4C4F" w:rsidRDefault="00883093" w:rsidP="00FC2F9F">
            <w:pPr>
              <w:pStyle w:val="TableText"/>
              <w:ind w:right="0"/>
              <w:jc w:val="center"/>
            </w:pPr>
            <w:r>
              <w:t>2015-03</w:t>
            </w:r>
            <w:r w:rsidR="004C4C4F">
              <w:t>-</w:t>
            </w:r>
            <w:r>
              <w:t>19</w:t>
            </w:r>
          </w:p>
        </w:tc>
        <w:tc>
          <w:tcPr>
            <w:tcW w:w="3261" w:type="dxa"/>
          </w:tcPr>
          <w:p w14:paraId="1AC59980" w14:textId="77777777" w:rsidR="004C4C4F" w:rsidRDefault="00883093" w:rsidP="0098158A">
            <w:pPr>
              <w:pStyle w:val="TableText"/>
              <w:ind w:right="0"/>
              <w:rPr>
                <w:lang w:val="sv-SE"/>
              </w:rPr>
            </w:pPr>
            <w:r>
              <w:rPr>
                <w:lang w:val="sv-SE"/>
              </w:rPr>
              <w:t>Första utkast</w:t>
            </w:r>
          </w:p>
        </w:tc>
        <w:tc>
          <w:tcPr>
            <w:tcW w:w="2440" w:type="dxa"/>
          </w:tcPr>
          <w:p w14:paraId="299E8956" w14:textId="77777777" w:rsidR="004C4C4F" w:rsidRDefault="004C4C4F" w:rsidP="00FC2F9F">
            <w:pPr>
              <w:pStyle w:val="TableText"/>
              <w:ind w:right="0"/>
              <w:rPr>
                <w:lang w:val="sv-SE"/>
              </w:rPr>
            </w:pPr>
            <w:r>
              <w:rPr>
                <w:lang w:val="sv-SE"/>
              </w:rPr>
              <w:t>Khaled Daham</w:t>
            </w:r>
          </w:p>
        </w:tc>
      </w:tr>
      <w:tr w:rsidR="00FC2F9F" w14:paraId="4FB5AC81" w14:textId="77777777" w:rsidTr="00D31AA7">
        <w:tc>
          <w:tcPr>
            <w:tcW w:w="1101" w:type="dxa"/>
          </w:tcPr>
          <w:p w14:paraId="30FFE060" w14:textId="77777777" w:rsidR="00FC2F9F" w:rsidRDefault="00FC2F9F" w:rsidP="00FC2F9F">
            <w:pPr>
              <w:pStyle w:val="TableText"/>
              <w:ind w:right="0"/>
              <w:jc w:val="center"/>
            </w:pPr>
            <w:r>
              <w:t>2.0</w:t>
            </w:r>
          </w:p>
        </w:tc>
        <w:tc>
          <w:tcPr>
            <w:tcW w:w="1842" w:type="dxa"/>
          </w:tcPr>
          <w:p w14:paraId="634FA029" w14:textId="77777777" w:rsidR="00FC2F9F" w:rsidRDefault="00FC2F9F" w:rsidP="00FC2F9F">
            <w:pPr>
              <w:pStyle w:val="TableText"/>
              <w:ind w:right="0"/>
              <w:jc w:val="center"/>
            </w:pPr>
            <w:r>
              <w:t>2015-07-02</w:t>
            </w:r>
          </w:p>
        </w:tc>
        <w:tc>
          <w:tcPr>
            <w:tcW w:w="3261" w:type="dxa"/>
          </w:tcPr>
          <w:p w14:paraId="00C02435" w14:textId="77777777" w:rsidR="00FC2F9F" w:rsidRDefault="0094346C" w:rsidP="0094346C">
            <w:pPr>
              <w:pStyle w:val="TableText"/>
              <w:ind w:right="0"/>
              <w:rPr>
                <w:lang w:val="sv-SE"/>
              </w:rPr>
            </w:pPr>
            <w:r>
              <w:rPr>
                <w:lang w:val="sv-SE"/>
              </w:rPr>
              <w:t>Lagt in 2.1 2.2 (HL7 FHIR)</w:t>
            </w:r>
          </w:p>
        </w:tc>
        <w:tc>
          <w:tcPr>
            <w:tcW w:w="2440" w:type="dxa"/>
          </w:tcPr>
          <w:p w14:paraId="6639BA87" w14:textId="77777777" w:rsidR="00FC2F9F" w:rsidRDefault="00FC2F9F" w:rsidP="00FC2F9F">
            <w:pPr>
              <w:pStyle w:val="TableText"/>
              <w:ind w:right="0"/>
              <w:rPr>
                <w:lang w:val="sv-SE"/>
              </w:rPr>
            </w:pPr>
            <w:r>
              <w:rPr>
                <w:lang w:val="sv-SE"/>
              </w:rPr>
              <w:t>Per Mützell</w:t>
            </w:r>
          </w:p>
        </w:tc>
      </w:tr>
    </w:tbl>
    <w:p w14:paraId="07A79F8B" w14:textId="77777777" w:rsidR="00D31AA7" w:rsidRDefault="00D31AA7" w:rsidP="0030019C">
      <w:pPr>
        <w:pStyle w:val="Brdtext"/>
        <w:rPr>
          <w:lang w:eastAsia="sv-SE"/>
        </w:rPr>
      </w:pPr>
    </w:p>
    <w:tbl>
      <w:tblPr>
        <w:tblStyle w:val="Tabellrutnt"/>
        <w:tblpPr w:leftFromText="141" w:rightFromText="141" w:vertAnchor="text" w:horzAnchor="margin" w:tblpY="91"/>
        <w:tblW w:w="0" w:type="auto"/>
        <w:tblLook w:val="04A0" w:firstRow="1" w:lastRow="0" w:firstColumn="1" w:lastColumn="0" w:noHBand="0" w:noVBand="1"/>
      </w:tblPr>
      <w:tblGrid>
        <w:gridCol w:w="815"/>
        <w:gridCol w:w="5710"/>
        <w:gridCol w:w="1431"/>
        <w:gridCol w:w="764"/>
      </w:tblGrid>
      <w:tr w:rsidR="00D31AA7" w14:paraId="52D0D67E" w14:textId="77777777" w:rsidTr="00860D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720" w:type="dxa"/>
            <w:gridSpan w:val="4"/>
          </w:tcPr>
          <w:p w14:paraId="44A04055" w14:textId="77777777" w:rsidR="00D31AA7" w:rsidRDefault="00D31AA7" w:rsidP="00D31AA7">
            <w:pPr>
              <w:pStyle w:val="Brdtext"/>
            </w:pPr>
            <w:r>
              <w:t>Referenser</w:t>
            </w:r>
          </w:p>
        </w:tc>
      </w:tr>
      <w:tr w:rsidR="00D31AA7" w14:paraId="363F14A1" w14:textId="77777777" w:rsidTr="00860D51">
        <w:tc>
          <w:tcPr>
            <w:tcW w:w="858" w:type="dxa"/>
          </w:tcPr>
          <w:p w14:paraId="30C182E8" w14:textId="77777777" w:rsidR="00D31AA7" w:rsidRDefault="00D31AA7" w:rsidP="00D31AA7">
            <w:pPr>
              <w:pStyle w:val="Brdtext"/>
            </w:pPr>
            <w:r>
              <w:t>Namn</w:t>
            </w:r>
          </w:p>
        </w:tc>
        <w:tc>
          <w:tcPr>
            <w:tcW w:w="5136" w:type="dxa"/>
          </w:tcPr>
          <w:p w14:paraId="0AC7BDAD" w14:textId="77777777" w:rsidR="00D31AA7" w:rsidRDefault="00D31AA7" w:rsidP="00D31AA7">
            <w:pPr>
              <w:pStyle w:val="Brdtext"/>
            </w:pPr>
            <w:r>
              <w:t>Dokument</w:t>
            </w:r>
          </w:p>
        </w:tc>
        <w:tc>
          <w:tcPr>
            <w:tcW w:w="1708" w:type="dxa"/>
          </w:tcPr>
          <w:p w14:paraId="2BC43C96" w14:textId="77777777" w:rsidR="00D31AA7" w:rsidRDefault="00D31AA7" w:rsidP="00D31AA7">
            <w:pPr>
              <w:pStyle w:val="Brdtext"/>
            </w:pPr>
            <w:r>
              <w:t>Kommentar</w:t>
            </w:r>
          </w:p>
        </w:tc>
        <w:tc>
          <w:tcPr>
            <w:tcW w:w="1018" w:type="dxa"/>
          </w:tcPr>
          <w:p w14:paraId="22551CD0" w14:textId="77777777" w:rsidR="00D31AA7" w:rsidRDefault="00D31AA7" w:rsidP="00D31AA7">
            <w:pPr>
              <w:pStyle w:val="Brdtext"/>
            </w:pPr>
            <w:r>
              <w:t>Länk</w:t>
            </w:r>
          </w:p>
        </w:tc>
      </w:tr>
      <w:tr w:rsidR="00860D51" w14:paraId="1FC1F94A" w14:textId="77777777" w:rsidTr="00860D51">
        <w:tc>
          <w:tcPr>
            <w:tcW w:w="858" w:type="dxa"/>
          </w:tcPr>
          <w:p w14:paraId="2D073FC1" w14:textId="77777777" w:rsidR="00860D51" w:rsidRDefault="00860D51" w:rsidP="00FC2F9F">
            <w:pPr>
              <w:pStyle w:val="TableText"/>
              <w:ind w:right="0"/>
              <w:jc w:val="center"/>
            </w:pPr>
            <w:r>
              <w:t>R1</w:t>
            </w:r>
          </w:p>
        </w:tc>
        <w:tc>
          <w:tcPr>
            <w:tcW w:w="5136" w:type="dxa"/>
          </w:tcPr>
          <w:p w14:paraId="0A258BBC" w14:textId="77777777" w:rsidR="00860D51" w:rsidRPr="00376584" w:rsidRDefault="00860D51" w:rsidP="00883093">
            <w:pPr>
              <w:pStyle w:val="TableText"/>
              <w:ind w:right="0"/>
              <w:jc w:val="center"/>
              <w:rPr>
                <w:highlight w:val="yellow"/>
              </w:rPr>
            </w:pPr>
            <w:r w:rsidRPr="00376584">
              <w:t>TKB_clinicalprocess_</w:t>
            </w:r>
            <w:r w:rsidR="00883093">
              <w:t>activityprescription_prescribe</w:t>
            </w:r>
            <w:r w:rsidRPr="00376584">
              <w:t>.docx</w:t>
            </w:r>
          </w:p>
        </w:tc>
        <w:tc>
          <w:tcPr>
            <w:tcW w:w="1708" w:type="dxa"/>
          </w:tcPr>
          <w:p w14:paraId="5D6E5CC0" w14:textId="77777777" w:rsidR="00860D51" w:rsidRPr="00D133DF" w:rsidRDefault="00860D51" w:rsidP="00FC2F9F">
            <w:pPr>
              <w:pStyle w:val="TableText"/>
              <w:ind w:right="0"/>
              <w:rPr>
                <w:lang w:val="sv-SE"/>
              </w:rPr>
            </w:pPr>
            <w:proofErr w:type="gramStart"/>
            <w:r>
              <w:rPr>
                <w:lang w:val="sv-SE"/>
              </w:rPr>
              <w:t>---</w:t>
            </w:r>
            <w:proofErr w:type="gramEnd"/>
          </w:p>
        </w:tc>
        <w:tc>
          <w:tcPr>
            <w:tcW w:w="1018" w:type="dxa"/>
          </w:tcPr>
          <w:p w14:paraId="6DE90717" w14:textId="77777777" w:rsidR="00860D51" w:rsidRPr="001E472A" w:rsidRDefault="00860D51" w:rsidP="00FC2F9F">
            <w:pPr>
              <w:pStyle w:val="TableText"/>
              <w:ind w:right="0"/>
              <w:rPr>
                <w:color w:val="00A9A7" w:themeColor="accent1"/>
              </w:rPr>
            </w:pPr>
            <w:r>
              <w:rPr>
                <w:color w:val="00A9A7" w:themeColor="accent1"/>
              </w:rPr>
              <w:t>---</w:t>
            </w:r>
          </w:p>
        </w:tc>
      </w:tr>
    </w:tbl>
    <w:p w14:paraId="6F855024" w14:textId="77777777" w:rsidR="0030019C" w:rsidRDefault="0030019C" w:rsidP="0030019C">
      <w:pPr>
        <w:pStyle w:val="Brdtext"/>
        <w:rPr>
          <w:lang w:eastAsia="sv-SE"/>
        </w:rPr>
      </w:pPr>
      <w:r>
        <w:rPr>
          <w:lang w:eastAsia="sv-SE"/>
        </w:rPr>
        <w:br w:type="page"/>
      </w:r>
    </w:p>
    <w:p w14:paraId="6860611F" w14:textId="77777777" w:rsidR="00CA5524" w:rsidRPr="00C62266" w:rsidRDefault="00CA5524" w:rsidP="00CA5524">
      <w:pPr>
        <w:pStyle w:val="Rubrik1Nr"/>
      </w:pPr>
      <w:bookmarkStart w:id="3" w:name="_Toc230936749"/>
      <w:bookmarkStart w:id="4" w:name="_Toc297491455"/>
      <w:bookmarkEnd w:id="0"/>
      <w:bookmarkEnd w:id="1"/>
      <w:bookmarkEnd w:id="2"/>
      <w:r w:rsidRPr="00C62266">
        <w:lastRenderedPageBreak/>
        <w:t>Inledning</w:t>
      </w:r>
      <w:bookmarkEnd w:id="3"/>
      <w:bookmarkEnd w:id="4"/>
    </w:p>
    <w:p w14:paraId="547ADFC4" w14:textId="77777777" w:rsidR="00CA5524" w:rsidRDefault="00CA5524" w:rsidP="00CA5524">
      <w:r>
        <w:t xml:space="preserve">Detta dokument beskriver de viktiga arkitekturella beslut (AB) som fattats under projektet. Ett arkitekturellt beslut kan innefatta alla aspekter av arkitekturen såsom systemstruktur, funktionalitet, </w:t>
      </w:r>
      <w:proofErr w:type="spellStart"/>
      <w:r>
        <w:t>standarduppfyllnad</w:t>
      </w:r>
      <w:proofErr w:type="spellEnd"/>
      <w:r>
        <w:t xml:space="preserve"> samt operationella aspekter.</w:t>
      </w:r>
    </w:p>
    <w:p w14:paraId="08E74590" w14:textId="77777777" w:rsidR="00CA5524" w:rsidRDefault="00CA5524" w:rsidP="00CA5524">
      <w:pPr>
        <w:pStyle w:val="Brdtext"/>
      </w:pPr>
      <w:r>
        <w:t>En arkitektur kan delvis förstås genom de beslut som fattats för att komma fram till den, därför är det viktigt att dessa beslut dokumenteras. Varje beslut som beskrivs i detta dokument motiveras och dess påverkan på resten av arkitekturen eller andra faktorer beskrivs.</w:t>
      </w:r>
    </w:p>
    <w:p w14:paraId="2B64533F" w14:textId="77777777" w:rsidR="00CA5524" w:rsidRDefault="00CA5524" w:rsidP="00CA5524">
      <w:pPr>
        <w:rPr>
          <w:b/>
        </w:rPr>
      </w:pPr>
    </w:p>
    <w:p w14:paraId="42DA58A0" w14:textId="77777777" w:rsidR="00CA5524" w:rsidRPr="00CA5524" w:rsidRDefault="00CA5524" w:rsidP="00CA5524">
      <w:pPr>
        <w:pStyle w:val="Rubrik2Nr"/>
      </w:pPr>
      <w:bookmarkStart w:id="5" w:name="_Toc264866304"/>
      <w:bookmarkStart w:id="6" w:name="_Toc185913452"/>
      <w:bookmarkStart w:id="7" w:name="_Toc230936750"/>
      <w:bookmarkStart w:id="8" w:name="_Toc297491456"/>
      <w:r w:rsidRPr="00CA5524">
        <w:t>Syfte</w:t>
      </w:r>
      <w:bookmarkEnd w:id="5"/>
      <w:bookmarkEnd w:id="6"/>
      <w:bookmarkEnd w:id="7"/>
      <w:bookmarkEnd w:id="8"/>
    </w:p>
    <w:p w14:paraId="4D86C991" w14:textId="77777777" w:rsidR="00CA5524" w:rsidRDefault="00CA5524" w:rsidP="00CA5524">
      <w:pPr>
        <w:pStyle w:val="Brdtext"/>
      </w:pPr>
      <w:r>
        <w:t>Syftet med detta dokument:</w:t>
      </w:r>
    </w:p>
    <w:p w14:paraId="46EF988A" w14:textId="77777777" w:rsidR="00CA5524" w:rsidRDefault="00CA5524" w:rsidP="00CA5524">
      <w:pPr>
        <w:pStyle w:val="Brd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>Etablera en enda plats där alla viktiga arkitekturella beslut samlas</w:t>
      </w:r>
    </w:p>
    <w:p w14:paraId="70BBD04E" w14:textId="77777777" w:rsidR="00CA5524" w:rsidRDefault="00CA5524" w:rsidP="00CA5524">
      <w:pPr>
        <w:pStyle w:val="Brd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>Explicit uttrycka skälen till och resultatet av att beslut har fattats</w:t>
      </w:r>
    </w:p>
    <w:p w14:paraId="703328EF" w14:textId="77777777" w:rsidR="00CA5524" w:rsidRDefault="00CA5524" w:rsidP="00CA5524">
      <w:pPr>
        <w:pStyle w:val="Brd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>Säkerställa att arkitekturen är utbyggbar och att den stödjer ett system i utveckling</w:t>
      </w:r>
    </w:p>
    <w:p w14:paraId="75B6488A" w14:textId="77777777" w:rsidR="00CA5524" w:rsidRDefault="00CA5524" w:rsidP="00CA5524">
      <w:pPr>
        <w:pStyle w:val="Brd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>Säkerställa att nya personer som startar i projektet snabbt kan sätta sig in i arkitekturen och skälen till att den ser ut som den gör.</w:t>
      </w:r>
      <w:r>
        <w:br/>
      </w:r>
    </w:p>
    <w:p w14:paraId="6D09CFBD" w14:textId="77777777" w:rsidR="00CA5524" w:rsidRPr="00CC0C21" w:rsidRDefault="00CA5524" w:rsidP="00CA5524">
      <w:pPr>
        <w:pStyle w:val="Rubrik2Nr"/>
      </w:pPr>
      <w:bookmarkStart w:id="9" w:name="_Toc230936751"/>
      <w:bookmarkStart w:id="10" w:name="_Toc297491457"/>
      <w:r w:rsidRPr="00C929AE">
        <w:t>Begrepp</w:t>
      </w:r>
      <w:bookmarkEnd w:id="9"/>
      <w:bookmarkEnd w:id="10"/>
    </w:p>
    <w:p w14:paraId="2C737E5F" w14:textId="77777777" w:rsidR="00CA5524" w:rsidRDefault="00CA5524" w:rsidP="00CA5524">
      <w:pPr>
        <w:pStyle w:val="Brdtext"/>
      </w:pPr>
      <w:r>
        <w:t xml:space="preserve">I texten relateras till följande begrepp, vilka man läsa mer om enligt hänvisningarna. </w:t>
      </w:r>
    </w:p>
    <w:p w14:paraId="65C3CDF6" w14:textId="77777777" w:rsidR="00CA5524" w:rsidRDefault="00CA5524" w:rsidP="00CA5524">
      <w:pPr>
        <w:pStyle w:val="Brdtext"/>
      </w:pPr>
    </w:p>
    <w:tbl>
      <w:tblPr>
        <w:tblW w:w="896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72"/>
        <w:gridCol w:w="2964"/>
        <w:gridCol w:w="4430"/>
      </w:tblGrid>
      <w:tr w:rsidR="00CA5524" w14:paraId="3281E354" w14:textId="77777777" w:rsidTr="00FC2F9F">
        <w:trPr>
          <w:trHeight w:val="338"/>
        </w:trPr>
        <w:tc>
          <w:tcPr>
            <w:tcW w:w="1572" w:type="dxa"/>
          </w:tcPr>
          <w:p w14:paraId="23C15333" w14:textId="77777777" w:rsidR="00CA5524" w:rsidRPr="00CC0C21" w:rsidRDefault="00CA5524" w:rsidP="00FC2F9F">
            <w:pPr>
              <w:pStyle w:val="Brdtext"/>
              <w:snapToGrid w:val="0"/>
              <w:rPr>
                <w:b/>
              </w:rPr>
            </w:pPr>
            <w:r w:rsidRPr="00CC0C21">
              <w:rPr>
                <w:b/>
              </w:rPr>
              <w:t>Begrepp</w:t>
            </w:r>
          </w:p>
        </w:tc>
        <w:tc>
          <w:tcPr>
            <w:tcW w:w="2964" w:type="dxa"/>
          </w:tcPr>
          <w:p w14:paraId="4AA19688" w14:textId="77777777" w:rsidR="00CA5524" w:rsidRPr="00CC0C21" w:rsidRDefault="00CA5524" w:rsidP="00FC2F9F">
            <w:pPr>
              <w:pStyle w:val="Brdtext"/>
              <w:snapToGrid w:val="0"/>
              <w:rPr>
                <w:b/>
                <w:bCs/>
              </w:rPr>
            </w:pPr>
            <w:r w:rsidRPr="00CC0C21">
              <w:rPr>
                <w:b/>
                <w:bCs/>
              </w:rPr>
              <w:t>Hänvisning</w:t>
            </w:r>
          </w:p>
        </w:tc>
        <w:tc>
          <w:tcPr>
            <w:tcW w:w="4430" w:type="dxa"/>
          </w:tcPr>
          <w:p w14:paraId="3418B26E" w14:textId="77777777" w:rsidR="00CA5524" w:rsidRPr="00CC0C21" w:rsidRDefault="00CA5524" w:rsidP="00FC2F9F">
            <w:pPr>
              <w:pStyle w:val="Brdtext"/>
              <w:snapToGrid w:val="0"/>
              <w:rPr>
                <w:b/>
                <w:bCs/>
              </w:rPr>
            </w:pPr>
            <w:r w:rsidRPr="00CC0C21">
              <w:rPr>
                <w:b/>
                <w:bCs/>
              </w:rPr>
              <w:t>Kommentar</w:t>
            </w:r>
          </w:p>
        </w:tc>
      </w:tr>
      <w:tr w:rsidR="00CA5524" w14:paraId="6BC1EFD7" w14:textId="77777777" w:rsidTr="00FC2F9F">
        <w:trPr>
          <w:trHeight w:val="351"/>
        </w:trPr>
        <w:tc>
          <w:tcPr>
            <w:tcW w:w="1572" w:type="dxa"/>
          </w:tcPr>
          <w:p w14:paraId="3BFADE4A" w14:textId="77777777" w:rsidR="00CA5524" w:rsidRDefault="00FC2F9F" w:rsidP="00FC2F9F">
            <w:pPr>
              <w:pStyle w:val="Brdtext"/>
              <w:snapToGrid w:val="0"/>
            </w:pPr>
            <w:r>
              <w:t>HL7 FHIR</w:t>
            </w:r>
          </w:p>
        </w:tc>
        <w:tc>
          <w:tcPr>
            <w:tcW w:w="2964" w:type="dxa"/>
          </w:tcPr>
          <w:p w14:paraId="222E8F62" w14:textId="77777777" w:rsidR="00CA5524" w:rsidRPr="00FC2F9F" w:rsidRDefault="00FC2F9F" w:rsidP="00FC2F9F">
            <w:pPr>
              <w:pStyle w:val="Brdtext"/>
              <w:snapToGrid w:val="0"/>
              <w:rPr>
                <w:bCs/>
              </w:rPr>
            </w:pPr>
            <w:r w:rsidRPr="00FC2F9F">
              <w:rPr>
                <w:bCs/>
              </w:rPr>
              <w:t>http://www.hl7.org/fhir/</w:t>
            </w:r>
          </w:p>
        </w:tc>
        <w:tc>
          <w:tcPr>
            <w:tcW w:w="4430" w:type="dxa"/>
          </w:tcPr>
          <w:p w14:paraId="6F3F558D" w14:textId="77777777" w:rsidR="00CA5524" w:rsidRPr="006478D5" w:rsidRDefault="00FC2F9F" w:rsidP="00FC2F9F">
            <w:pPr>
              <w:pStyle w:val="Brdtext"/>
              <w:snapToGrid w:val="0"/>
            </w:pPr>
            <w:r>
              <w:t xml:space="preserve">HL7 FHIR </w:t>
            </w:r>
            <w:r w:rsidRPr="00FC2F9F">
              <w:t xml:space="preserve">(Fast Healthcare Interoperability Resources) </w:t>
            </w:r>
            <w:r>
              <w:t>är HL7s nya generation av standard som bygger vidare på HLv2 och v3/RIM. Standarden är under utveckling, där andra versionen av standarden kommer att publiceras vid halvårsskiftet 2015.</w:t>
            </w:r>
          </w:p>
        </w:tc>
      </w:tr>
      <w:tr w:rsidR="00CA5524" w14:paraId="6A943B44" w14:textId="77777777" w:rsidTr="00FC2F9F">
        <w:trPr>
          <w:trHeight w:val="338"/>
        </w:trPr>
        <w:tc>
          <w:tcPr>
            <w:tcW w:w="1572" w:type="dxa"/>
          </w:tcPr>
          <w:p w14:paraId="0A1B016C" w14:textId="77777777" w:rsidR="00CA5524" w:rsidRDefault="00CA5524" w:rsidP="00FC2F9F">
            <w:pPr>
              <w:pStyle w:val="Brdtext"/>
              <w:snapToGrid w:val="0"/>
            </w:pPr>
          </w:p>
        </w:tc>
        <w:tc>
          <w:tcPr>
            <w:tcW w:w="2964" w:type="dxa"/>
          </w:tcPr>
          <w:p w14:paraId="49123884" w14:textId="77777777" w:rsidR="00CA5524" w:rsidRDefault="00CA5524" w:rsidP="00FC2F9F">
            <w:pPr>
              <w:pStyle w:val="Brdtext"/>
              <w:snapToGrid w:val="0"/>
              <w:rPr>
                <w:b/>
                <w:bCs/>
              </w:rPr>
            </w:pPr>
          </w:p>
        </w:tc>
        <w:tc>
          <w:tcPr>
            <w:tcW w:w="4430" w:type="dxa"/>
          </w:tcPr>
          <w:p w14:paraId="5B0F0734" w14:textId="77777777" w:rsidR="00CA5524" w:rsidRDefault="00CA5524" w:rsidP="00FC2F9F">
            <w:pPr>
              <w:pStyle w:val="Brdtext"/>
              <w:snapToGrid w:val="0"/>
              <w:rPr>
                <w:b/>
                <w:bCs/>
              </w:rPr>
            </w:pPr>
          </w:p>
        </w:tc>
      </w:tr>
      <w:tr w:rsidR="00CA5524" w14:paraId="1C251232" w14:textId="77777777" w:rsidTr="00FC2F9F">
        <w:trPr>
          <w:trHeight w:val="351"/>
        </w:trPr>
        <w:tc>
          <w:tcPr>
            <w:tcW w:w="1572" w:type="dxa"/>
          </w:tcPr>
          <w:p w14:paraId="53B296B0" w14:textId="77777777" w:rsidR="00CA5524" w:rsidRDefault="00CA5524" w:rsidP="00FC2F9F">
            <w:pPr>
              <w:pStyle w:val="Brdtext"/>
              <w:snapToGrid w:val="0"/>
            </w:pPr>
          </w:p>
        </w:tc>
        <w:tc>
          <w:tcPr>
            <w:tcW w:w="2964" w:type="dxa"/>
          </w:tcPr>
          <w:p w14:paraId="054BC8DD" w14:textId="77777777" w:rsidR="00CA5524" w:rsidRDefault="00CA5524" w:rsidP="00FC2F9F">
            <w:pPr>
              <w:pStyle w:val="Brdtext"/>
              <w:snapToGrid w:val="0"/>
              <w:rPr>
                <w:b/>
                <w:bCs/>
              </w:rPr>
            </w:pPr>
          </w:p>
        </w:tc>
        <w:tc>
          <w:tcPr>
            <w:tcW w:w="4430" w:type="dxa"/>
          </w:tcPr>
          <w:p w14:paraId="4765817A" w14:textId="77777777" w:rsidR="00CA5524" w:rsidRDefault="00CA5524" w:rsidP="00FC2F9F">
            <w:pPr>
              <w:pStyle w:val="Brdtext"/>
              <w:snapToGrid w:val="0"/>
              <w:rPr>
                <w:b/>
                <w:bCs/>
              </w:rPr>
            </w:pPr>
          </w:p>
        </w:tc>
      </w:tr>
      <w:tr w:rsidR="00CA5524" w14:paraId="6267CDE5" w14:textId="77777777" w:rsidTr="00FC2F9F">
        <w:trPr>
          <w:trHeight w:val="338"/>
        </w:trPr>
        <w:tc>
          <w:tcPr>
            <w:tcW w:w="1572" w:type="dxa"/>
          </w:tcPr>
          <w:p w14:paraId="5537B8B7" w14:textId="77777777" w:rsidR="00CA5524" w:rsidRDefault="00CA5524" w:rsidP="00FC2F9F">
            <w:pPr>
              <w:pStyle w:val="Brdtext"/>
              <w:snapToGrid w:val="0"/>
            </w:pPr>
          </w:p>
        </w:tc>
        <w:tc>
          <w:tcPr>
            <w:tcW w:w="2964" w:type="dxa"/>
          </w:tcPr>
          <w:p w14:paraId="55B6394B" w14:textId="77777777" w:rsidR="00CA5524" w:rsidRDefault="00CA5524" w:rsidP="00FC2F9F">
            <w:pPr>
              <w:pStyle w:val="Brdtext"/>
              <w:snapToGrid w:val="0"/>
              <w:rPr>
                <w:b/>
                <w:bCs/>
              </w:rPr>
            </w:pPr>
          </w:p>
        </w:tc>
        <w:tc>
          <w:tcPr>
            <w:tcW w:w="4430" w:type="dxa"/>
          </w:tcPr>
          <w:p w14:paraId="4AC0D2E7" w14:textId="77777777" w:rsidR="00CA5524" w:rsidRDefault="00CA5524" w:rsidP="00FC2F9F">
            <w:pPr>
              <w:pStyle w:val="Brdtext"/>
              <w:snapToGrid w:val="0"/>
              <w:rPr>
                <w:b/>
                <w:bCs/>
              </w:rPr>
            </w:pPr>
          </w:p>
        </w:tc>
      </w:tr>
      <w:tr w:rsidR="00CA5524" w14:paraId="3106D5DC" w14:textId="77777777" w:rsidTr="00FC2F9F">
        <w:trPr>
          <w:trHeight w:val="338"/>
        </w:trPr>
        <w:tc>
          <w:tcPr>
            <w:tcW w:w="1572" w:type="dxa"/>
          </w:tcPr>
          <w:p w14:paraId="4352AC33" w14:textId="77777777" w:rsidR="00CA5524" w:rsidRDefault="00CA5524" w:rsidP="00FC2F9F">
            <w:pPr>
              <w:pStyle w:val="Brdtext"/>
              <w:snapToGrid w:val="0"/>
            </w:pPr>
          </w:p>
        </w:tc>
        <w:tc>
          <w:tcPr>
            <w:tcW w:w="2964" w:type="dxa"/>
          </w:tcPr>
          <w:p w14:paraId="55A4EA7B" w14:textId="77777777" w:rsidR="00CA5524" w:rsidRDefault="00CA5524" w:rsidP="00FC2F9F">
            <w:pPr>
              <w:pStyle w:val="Brdtext"/>
              <w:snapToGrid w:val="0"/>
              <w:rPr>
                <w:b/>
                <w:bCs/>
              </w:rPr>
            </w:pPr>
          </w:p>
        </w:tc>
        <w:tc>
          <w:tcPr>
            <w:tcW w:w="4430" w:type="dxa"/>
          </w:tcPr>
          <w:p w14:paraId="32C4553D" w14:textId="77777777" w:rsidR="00CA5524" w:rsidRDefault="00CA5524" w:rsidP="00FC2F9F">
            <w:pPr>
              <w:pStyle w:val="Brdtext"/>
              <w:snapToGrid w:val="0"/>
              <w:rPr>
                <w:b/>
                <w:bCs/>
              </w:rPr>
            </w:pPr>
          </w:p>
        </w:tc>
      </w:tr>
    </w:tbl>
    <w:p w14:paraId="6E472472" w14:textId="77777777" w:rsidR="00CA5524" w:rsidRDefault="00CA5524" w:rsidP="00CA5524">
      <w:pPr>
        <w:pStyle w:val="Brdtext"/>
      </w:pPr>
    </w:p>
    <w:p w14:paraId="3A4E2D37" w14:textId="77777777" w:rsidR="00CA5524" w:rsidRDefault="00CA5524" w:rsidP="00CA5524">
      <w:r>
        <w:br w:type="page"/>
      </w:r>
    </w:p>
    <w:p w14:paraId="64295DF0" w14:textId="77777777" w:rsidR="00FC2F9F" w:rsidRPr="00FC2F9F" w:rsidRDefault="00CA5524" w:rsidP="00FC2F9F">
      <w:pPr>
        <w:pStyle w:val="Rubrik1Nr"/>
      </w:pPr>
      <w:bookmarkStart w:id="11" w:name="_Toc264866307"/>
      <w:bookmarkStart w:id="12" w:name="_Toc185913455"/>
      <w:bookmarkStart w:id="13" w:name="_Toc230936752"/>
      <w:bookmarkStart w:id="14" w:name="_Toc297491458"/>
      <w:r w:rsidRPr="008007C3">
        <w:lastRenderedPageBreak/>
        <w:t>Arkitekturella beslut</w:t>
      </w:r>
      <w:bookmarkEnd w:id="11"/>
      <w:bookmarkEnd w:id="12"/>
      <w:bookmarkEnd w:id="13"/>
      <w:bookmarkEnd w:id="14"/>
    </w:p>
    <w:p w14:paraId="22059A8E" w14:textId="77777777" w:rsidR="004D2F92" w:rsidRDefault="00FC2F9F" w:rsidP="00FC2F9F">
      <w:pPr>
        <w:pStyle w:val="Rubrik2Nr"/>
      </w:pPr>
      <w:bookmarkStart w:id="15" w:name="_Toc297491459"/>
      <w:r>
        <w:t>HL7 FHIR</w:t>
      </w:r>
      <w:r w:rsidR="00AA0206">
        <w:t xml:space="preserve"> resources</w:t>
      </w:r>
      <w:bookmarkEnd w:id="15"/>
    </w:p>
    <w:p w14:paraId="4C06EF4F" w14:textId="77777777" w:rsidR="00FC2F9F" w:rsidRDefault="00FC2F9F" w:rsidP="00FC2F9F">
      <w:r>
        <w:t xml:space="preserve">Vid framtagande av informationsresurser för tjänstedomänens Informationsspecifikation (informationsmodell) har </w:t>
      </w:r>
      <w:r w:rsidRPr="0070699C">
        <w:rPr>
          <w:i/>
        </w:rPr>
        <w:t>HL7 FHIR</w:t>
      </w:r>
      <w:r>
        <w:t xml:space="preserve"> utnyttjats på följande vis:</w:t>
      </w:r>
    </w:p>
    <w:p w14:paraId="41178C9B" w14:textId="77777777" w:rsidR="00FC2F9F" w:rsidRDefault="00FC2F9F" w:rsidP="002142B9">
      <w:pPr>
        <w:pStyle w:val="Brdtext"/>
      </w:pPr>
      <w:r w:rsidRPr="0070699C">
        <w:rPr>
          <w:i/>
        </w:rPr>
        <w:t>HL7 FHIR Resources</w:t>
      </w:r>
      <w:r w:rsidR="0050386E">
        <w:rPr>
          <w:rStyle w:val="Fotnotsreferens"/>
          <w:i/>
        </w:rPr>
        <w:footnoteReference w:id="1"/>
      </w:r>
      <w:r>
        <w:t xml:space="preserve"> har </w:t>
      </w:r>
      <w:r w:rsidR="00AA0206">
        <w:t>ut</w:t>
      </w:r>
      <w:r>
        <w:t xml:space="preserve">nyttjats för att stämma av innehåll och struktur för de centrala informationsklasserna i modellen. </w:t>
      </w:r>
      <w:r w:rsidR="00AA0206">
        <w:t>E</w:t>
      </w:r>
      <w:r>
        <w:t>ngelska beteckningar har i första hand hämtats från standarden</w:t>
      </w:r>
      <w:r w:rsidR="00AA0206">
        <w:t>. För tjänstedomänen Ordination rör detta framförallt resurserna</w:t>
      </w:r>
    </w:p>
    <w:p w14:paraId="3F79E728" w14:textId="77777777" w:rsidR="00AA0206" w:rsidRPr="0070699C" w:rsidRDefault="00AA0206" w:rsidP="00AA0206">
      <w:pPr>
        <w:pStyle w:val="Brdtext"/>
        <w:numPr>
          <w:ilvl w:val="0"/>
          <w:numId w:val="44"/>
        </w:numPr>
        <w:rPr>
          <w:i/>
        </w:rPr>
      </w:pPr>
      <w:proofErr w:type="spellStart"/>
      <w:r w:rsidRPr="0070699C">
        <w:rPr>
          <w:i/>
        </w:rPr>
        <w:t>MedicationPrescription</w:t>
      </w:r>
      <w:proofErr w:type="spellEnd"/>
    </w:p>
    <w:p w14:paraId="42A5C2FF" w14:textId="77777777" w:rsidR="00AA0206" w:rsidRPr="0070699C" w:rsidRDefault="00AA0206" w:rsidP="00AA0206">
      <w:pPr>
        <w:pStyle w:val="Brdtext"/>
        <w:numPr>
          <w:ilvl w:val="0"/>
          <w:numId w:val="44"/>
        </w:numPr>
        <w:rPr>
          <w:i/>
        </w:rPr>
      </w:pPr>
      <w:proofErr w:type="spellStart"/>
      <w:r w:rsidRPr="0070699C">
        <w:rPr>
          <w:i/>
        </w:rPr>
        <w:t>Medication</w:t>
      </w:r>
      <w:proofErr w:type="spellEnd"/>
    </w:p>
    <w:p w14:paraId="6C3685D4" w14:textId="77777777" w:rsidR="00AA0206" w:rsidRPr="0041000E" w:rsidRDefault="00AA0206" w:rsidP="00FC2F9F">
      <w:pPr>
        <w:pStyle w:val="Brdtext"/>
        <w:numPr>
          <w:ilvl w:val="0"/>
          <w:numId w:val="44"/>
        </w:numPr>
        <w:rPr>
          <w:i/>
        </w:rPr>
      </w:pPr>
      <w:proofErr w:type="spellStart"/>
      <w:r w:rsidRPr="0070699C">
        <w:rPr>
          <w:i/>
        </w:rPr>
        <w:t>MedicationStatement</w:t>
      </w:r>
      <w:proofErr w:type="spellEnd"/>
    </w:p>
    <w:p w14:paraId="02B90404" w14:textId="77777777" w:rsidR="00AA0206" w:rsidRDefault="00AA0206" w:rsidP="00FC2F9F"/>
    <w:p w14:paraId="0EDBB372" w14:textId="77777777" w:rsidR="00DA6C51" w:rsidRPr="00DA6C51" w:rsidRDefault="00DA6C51" w:rsidP="00DA6C51">
      <w:pPr>
        <w:pStyle w:val="Brdtext"/>
        <w:rPr>
          <w:u w:val="single"/>
        </w:rPr>
      </w:pPr>
      <w:r w:rsidRPr="00DA6C51">
        <w:rPr>
          <w:u w:val="single"/>
        </w:rPr>
        <w:t>Motiv:</w:t>
      </w:r>
    </w:p>
    <w:p w14:paraId="1D7FD36B" w14:textId="77777777" w:rsidR="00DA6C51" w:rsidRDefault="002142B9" w:rsidP="00AA0206">
      <w:r>
        <w:t>Det är viktigt att e</w:t>
      </w:r>
      <w:r w:rsidR="00DA6C51">
        <w:t xml:space="preserve">n informationsmodell för </w:t>
      </w:r>
      <w:r w:rsidR="00835EE7">
        <w:t>läkemedelso</w:t>
      </w:r>
      <w:r w:rsidR="00DA6C51">
        <w:t>rdination</w:t>
      </w:r>
      <w:r w:rsidR="00835EE7">
        <w:t>er (och relaterade delar)</w:t>
      </w:r>
      <w:r>
        <w:t xml:space="preserve"> är </w:t>
      </w:r>
      <w:r w:rsidR="00DA6C51">
        <w:t xml:space="preserve">så standardiserad och stabil som möjligt. Kan modellen vara nära </w:t>
      </w:r>
      <w:r w:rsidR="00DF2021">
        <w:t xml:space="preserve">en internationell </w:t>
      </w:r>
      <w:r w:rsidR="00DA6C51">
        <w:t>standard och ända klara de svenska kraven, ökar chanserna att marknadens produkter är ell</w:t>
      </w:r>
      <w:r>
        <w:t>er är nära att vara kompatibla, integrationskostnaderna kan minska och det blir även lättare att bredda marknaden till internationella aktörer.</w:t>
      </w:r>
    </w:p>
    <w:p w14:paraId="4BDE606D" w14:textId="77777777" w:rsidR="002142B9" w:rsidRDefault="00DF2021" w:rsidP="00DF2021">
      <w:pPr>
        <w:pStyle w:val="Brdtext"/>
      </w:pPr>
      <w:r>
        <w:t xml:space="preserve">Inom domänen Ordination har ett större svenskt arbete gjorts för att ta fram informationskraven, vad som ska kunna delas i en gemensam ordinationslista, en samlad läkemedelslista. </w:t>
      </w:r>
      <w:r>
        <w:br/>
        <w:t xml:space="preserve">NOD-projektet har byggt vidare på den s.k. UFO-modellen och </w:t>
      </w:r>
      <w:r w:rsidR="002142B9">
        <w:t>tog</w:t>
      </w:r>
      <w:r>
        <w:t xml:space="preserve"> fram en informationsmodell </w:t>
      </w:r>
      <w:r w:rsidR="002142B9">
        <w:t xml:space="preserve">revision 1.0 </w:t>
      </w:r>
      <w:r>
        <w:t xml:space="preserve">att hantera ordination, behandling, </w:t>
      </w:r>
      <w:r w:rsidRPr="00C72BCB">
        <w:t>expedieringsunderlag</w:t>
      </w:r>
      <w:r>
        <w:t xml:space="preserve"> osv, för att skapa en komplett samlad läkemedelslista. </w:t>
      </w:r>
    </w:p>
    <w:p w14:paraId="2D26040D" w14:textId="77777777" w:rsidR="00784439" w:rsidRDefault="002142B9" w:rsidP="00DF2021">
      <w:pPr>
        <w:pStyle w:val="Brdtext"/>
      </w:pPr>
      <w:r>
        <w:t>När det gäller internationella arbeten inom läkemedelsområdet har projektet identifierat framförallt HL7 FHIR och Danmarks FMK (</w:t>
      </w:r>
      <w:proofErr w:type="spellStart"/>
      <w:r>
        <w:t>Faelles</w:t>
      </w:r>
      <w:proofErr w:type="spellEnd"/>
      <w:r>
        <w:t xml:space="preserve"> Medicinkort). </w:t>
      </w:r>
      <w:r w:rsidR="00784439">
        <w:br/>
      </w:r>
      <w:r>
        <w:t>HL7 FHIR har kom</w:t>
      </w:r>
      <w:bookmarkStart w:id="16" w:name="_GoBack"/>
      <w:bookmarkEnd w:id="16"/>
      <w:r>
        <w:t>mit långt med att just strukturera informationen och är även relativt heltäckande på området, även administreri</w:t>
      </w:r>
      <w:r w:rsidR="0041000E">
        <w:t>ngsdelar är t.ex. med, vilket är en fördel om modellerna senare behöver utökas.</w:t>
      </w:r>
      <w:r w:rsidR="00784439">
        <w:t xml:space="preserve"> HL7 FHIR har även arbetat in mappningar emot HL7v3 RIM i modellerna för spårbarhet till denna standard.</w:t>
      </w:r>
    </w:p>
    <w:p w14:paraId="26762105" w14:textId="77777777" w:rsidR="00DF2021" w:rsidRDefault="002142B9" w:rsidP="00DF2021">
      <w:pPr>
        <w:pStyle w:val="Brdtext"/>
      </w:pPr>
      <w:r>
        <w:t xml:space="preserve">Tjänstedomänens </w:t>
      </w:r>
      <w:r w:rsidR="00DF2021">
        <w:t xml:space="preserve">modell har </w:t>
      </w:r>
      <w:r w:rsidR="0050386E">
        <w:t>i revision 2.0</w:t>
      </w:r>
      <w:r>
        <w:t xml:space="preserve"> därför</w:t>
      </w:r>
      <w:r w:rsidR="0050386E">
        <w:t xml:space="preserve"> </w:t>
      </w:r>
      <w:r w:rsidR="00DF2021">
        <w:t>anpassats och stämt av emot HL7 FHIR där det finns motsvarigheter i resursmodellerna.</w:t>
      </w:r>
    </w:p>
    <w:p w14:paraId="1CDD7C6F" w14:textId="77777777" w:rsidR="00DF2021" w:rsidRPr="00DF2021" w:rsidRDefault="0070699C" w:rsidP="00DF2021">
      <w:pPr>
        <w:pStyle w:val="Brdtext"/>
      </w:pPr>
      <w:r>
        <w:t>Tilläggas kan att området läkemedel</w:t>
      </w:r>
      <w:r w:rsidR="00DF2021">
        <w:t xml:space="preserve"> </w:t>
      </w:r>
      <w:r>
        <w:t>inte finns representerat i Nationell Informationsstruktur (NI) hos Socialstyrelsen.</w:t>
      </w:r>
      <w:r w:rsidR="00835EE7">
        <w:t xml:space="preserve"> Det har </w:t>
      </w:r>
      <w:r>
        <w:t>alltså inte</w:t>
      </w:r>
      <w:r w:rsidR="00835EE7">
        <w:t xml:space="preserve"> varit</w:t>
      </w:r>
      <w:r>
        <w:t xml:space="preserve"> meningsfullt att för </w:t>
      </w:r>
      <w:r w:rsidR="00835EE7">
        <w:t>läkemedels</w:t>
      </w:r>
      <w:r>
        <w:t>område</w:t>
      </w:r>
      <w:r w:rsidR="00835EE7">
        <w:t>t</w:t>
      </w:r>
      <w:r>
        <w:t xml:space="preserve"> försöka utgå ifrån eller mappa emot NI.</w:t>
      </w:r>
    </w:p>
    <w:p w14:paraId="77FB69F7" w14:textId="77777777" w:rsidR="00DA6C51" w:rsidRPr="00DA6C51" w:rsidRDefault="00DA6C51" w:rsidP="00DA6C51">
      <w:pPr>
        <w:pStyle w:val="Brdtext"/>
      </w:pPr>
    </w:p>
    <w:p w14:paraId="031D190D" w14:textId="77777777" w:rsidR="00AA0206" w:rsidRDefault="00AA0206" w:rsidP="00AA0206"/>
    <w:p w14:paraId="0E56C5FE" w14:textId="77777777" w:rsidR="00AA0206" w:rsidRDefault="00AA0206" w:rsidP="00AA0206">
      <w:pPr>
        <w:pStyle w:val="Rubrik2Nr"/>
      </w:pPr>
      <w:bookmarkStart w:id="17" w:name="_Toc297491460"/>
      <w:r>
        <w:t>HL7 FHIR datatyper</w:t>
      </w:r>
      <w:bookmarkEnd w:id="17"/>
    </w:p>
    <w:p w14:paraId="31F65294" w14:textId="77777777" w:rsidR="0050386E" w:rsidRPr="00FC2F9F" w:rsidRDefault="0050386E" w:rsidP="0050386E">
      <w:pPr>
        <w:pStyle w:val="Brdtext"/>
      </w:pPr>
      <w:r>
        <w:t xml:space="preserve">För vissa grundläggande datatyper i tjänstedomänen har använts HL7 FHIR datatyper, t.ex. </w:t>
      </w:r>
      <w:proofErr w:type="spellStart"/>
      <w:r w:rsidRPr="0070699C">
        <w:rPr>
          <w:i/>
        </w:rPr>
        <w:t>CodeableConcept</w:t>
      </w:r>
      <w:proofErr w:type="spellEnd"/>
      <w:r>
        <w:t xml:space="preserve"> och </w:t>
      </w:r>
      <w:proofErr w:type="spellStart"/>
      <w:r w:rsidRPr="0070699C">
        <w:rPr>
          <w:i/>
        </w:rPr>
        <w:t>Identifier</w:t>
      </w:r>
      <w:proofErr w:type="spellEnd"/>
      <w:r>
        <w:t>. Datatyperna används från informationspecifikationen till det färdiga tjänstekontraktets schema för god spårbarhet.</w:t>
      </w:r>
    </w:p>
    <w:p w14:paraId="51CAD62D" w14:textId="77777777" w:rsidR="0050386E" w:rsidRPr="00DA6C51" w:rsidRDefault="0050386E" w:rsidP="0050386E">
      <w:pPr>
        <w:pStyle w:val="Brdtext"/>
        <w:rPr>
          <w:u w:val="single"/>
        </w:rPr>
      </w:pPr>
      <w:r w:rsidRPr="00DA6C51">
        <w:rPr>
          <w:u w:val="single"/>
        </w:rPr>
        <w:t>Motiv:</w:t>
      </w:r>
    </w:p>
    <w:p w14:paraId="6D875117" w14:textId="77777777" w:rsidR="00C41B76" w:rsidRDefault="00C41B76" w:rsidP="00C41B76">
      <w:pPr>
        <w:pStyle w:val="Brdtext"/>
      </w:pPr>
      <w:r>
        <w:t xml:space="preserve">Projektet har använt datatyperna i HL7 FHIR av framförallt för att undvika problem som andra utvecklingsprojekt har haft med </w:t>
      </w:r>
      <w:r w:rsidRPr="002E4463">
        <w:t>ISO 21090-datatyper</w:t>
      </w:r>
      <w:r>
        <w:t xml:space="preserve"> (Hl7v3 RIM)</w:t>
      </w:r>
      <w:r w:rsidRPr="002E4463">
        <w:t>.</w:t>
      </w:r>
      <w:r>
        <w:t xml:space="preserve"> Typerna i FHIR har bl.a. tagits fram som en vidareutveckling för att undvika tvetydigheter i typernas tolkning och onödig komplexitet som </w:t>
      </w:r>
      <w:r w:rsidRPr="002E4463">
        <w:t>ISO 21090-datatyper</w:t>
      </w:r>
      <w:r>
        <w:t>na lider av.</w:t>
      </w:r>
    </w:p>
    <w:p w14:paraId="7B3EC9E6" w14:textId="77777777" w:rsidR="00C77176" w:rsidRDefault="00C77176" w:rsidP="00AA0206">
      <w:pPr>
        <w:pStyle w:val="Brdtext"/>
      </w:pPr>
    </w:p>
    <w:p w14:paraId="32D48826" w14:textId="77777777" w:rsidR="00C77176" w:rsidRPr="00C77176" w:rsidRDefault="00C77176" w:rsidP="00AA0206">
      <w:pPr>
        <w:pStyle w:val="Brdtext"/>
        <w:rPr>
          <w:b/>
        </w:rPr>
      </w:pPr>
      <w:r w:rsidRPr="00C77176">
        <w:rPr>
          <w:b/>
        </w:rPr>
        <w:t>Allmän kommentar:</w:t>
      </w:r>
    </w:p>
    <w:p w14:paraId="1E77DC91" w14:textId="77777777" w:rsidR="002E4463" w:rsidRDefault="00C41B76" w:rsidP="00AA0206">
      <w:pPr>
        <w:pStyle w:val="Brdtext"/>
      </w:pPr>
      <w:r>
        <w:t>Det pågår även ett arbete inom Inera för att möjliggöra att öka användningen av HL7 FHIR</w:t>
      </w:r>
      <w:r w:rsidR="00C77176">
        <w:t xml:space="preserve"> i utvecklingen av nationella/gemensamma informationsutbyten och tjänstekontrakt.</w:t>
      </w:r>
      <w:r w:rsidR="00C77176">
        <w:br/>
      </w:r>
      <w:r w:rsidR="002E4463">
        <w:t>Klippt ifrån ett beslutsunderlag som Inera Arkitektur och Regelverk arbetat fram:</w:t>
      </w:r>
    </w:p>
    <w:p w14:paraId="77557A71" w14:textId="77777777" w:rsidR="00AA0206" w:rsidRDefault="002E4463" w:rsidP="00AA0206">
      <w:pPr>
        <w:pStyle w:val="Brdtext"/>
      </w:pPr>
      <w:r>
        <w:t>”</w:t>
      </w:r>
      <w:r w:rsidRPr="002E4463">
        <w:t xml:space="preserve">Datatyperna som är utvecklade i </w:t>
      </w:r>
      <w:r>
        <w:t xml:space="preserve">Hl7 </w:t>
      </w:r>
      <w:r w:rsidRPr="002E4463">
        <w:t>FHIR är väl genomtänkta och har genom sin design löst många problem som finns i dagens ISO 21090-datatyper</w:t>
      </w:r>
      <w:r>
        <w:t xml:space="preserve"> (Hl7v3 RIM)</w:t>
      </w:r>
      <w:r w:rsidRPr="002E4463">
        <w:t xml:space="preserve">. Det finns en grov uppskattning på att genom att använda FHIR-datatyperna kan utvecklingsarbetet minskas med 10 – 15 %. Den troliga utvecklingen är att när ISO </w:t>
      </w:r>
      <w:proofErr w:type="gramStart"/>
      <w:r w:rsidRPr="002E4463">
        <w:t>21090:2011</w:t>
      </w:r>
      <w:proofErr w:type="gramEnd"/>
      <w:r w:rsidRPr="002E4463">
        <w:t xml:space="preserve"> skall revideras (2016) kommer </w:t>
      </w:r>
      <w:proofErr w:type="spellStart"/>
      <w:r w:rsidRPr="002E4463">
        <w:t>FHIR´s</w:t>
      </w:r>
      <w:proofErr w:type="spellEnd"/>
      <w:r w:rsidRPr="002E4463">
        <w:t xml:space="preserve"> datatyper att ingå där.</w:t>
      </w:r>
      <w:r>
        <w:t>”</w:t>
      </w:r>
    </w:p>
    <w:p w14:paraId="2547441A" w14:textId="77777777" w:rsidR="00ED7712" w:rsidRDefault="00ED7712" w:rsidP="00AA0206">
      <w:pPr>
        <w:pStyle w:val="Brdtext"/>
      </w:pPr>
    </w:p>
    <w:p w14:paraId="3A0C6772" w14:textId="77777777" w:rsidR="002E4463" w:rsidRPr="00AA0206" w:rsidRDefault="002E4463" w:rsidP="00AA0206">
      <w:pPr>
        <w:pStyle w:val="Brdtext"/>
      </w:pPr>
    </w:p>
    <w:sectPr w:rsidR="002E4463" w:rsidRPr="00AA0206" w:rsidSect="001F54EF">
      <w:headerReference w:type="even" r:id="rId9"/>
      <w:headerReference w:type="default" r:id="rId10"/>
      <w:footerReference w:type="default" r:id="rId11"/>
      <w:headerReference w:type="first" r:id="rId12"/>
      <w:pgSz w:w="11906" w:h="16838" w:code="9"/>
      <w:pgMar w:top="2948" w:right="1701" w:bottom="1814" w:left="1701" w:header="340" w:footer="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3F693DA" w14:textId="77777777" w:rsidR="00C41B76" w:rsidRDefault="00C41B76" w:rsidP="00C15048">
      <w:r>
        <w:separator/>
      </w:r>
    </w:p>
    <w:p w14:paraId="55930A14" w14:textId="77777777" w:rsidR="00C41B76" w:rsidRDefault="00C41B76" w:rsidP="00C15048"/>
    <w:p w14:paraId="04F69316" w14:textId="77777777" w:rsidR="00C41B76" w:rsidRDefault="00C41B76" w:rsidP="00C15048"/>
  </w:endnote>
  <w:endnote w:type="continuationSeparator" w:id="0">
    <w:p w14:paraId="6C678115" w14:textId="77777777" w:rsidR="00C41B76" w:rsidRDefault="00C41B76" w:rsidP="00C15048">
      <w:r>
        <w:continuationSeparator/>
      </w:r>
    </w:p>
    <w:p w14:paraId="59CFFC04" w14:textId="77777777" w:rsidR="00C41B76" w:rsidRDefault="00C41B76" w:rsidP="00C15048"/>
    <w:p w14:paraId="1B03F9E6" w14:textId="77777777" w:rsidR="00C41B76" w:rsidRDefault="00C41B76" w:rsidP="00C1504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auto"/>
    <w:pitch w:val="variable"/>
    <w:sig w:usb0="A00002EF" w:usb1="4000004B" w:usb2="00000000" w:usb3="00000000" w:csb0="000000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Georgia">
    <w:panose1 w:val="02040502050405020303"/>
    <w:charset w:val="00"/>
    <w:family w:val="auto"/>
    <w:pitch w:val="variable"/>
    <w:sig w:usb0="00000287" w:usb1="00000000" w:usb2="00000000" w:usb3="00000000" w:csb0="0000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23" w:type="dxa"/>
      <w:tblInd w:w="-34" w:type="dxa"/>
      <w:tblBorders>
        <w:left w:val="single" w:sz="4" w:space="0" w:color="00A9A7"/>
        <w:insideH w:val="single" w:sz="4" w:space="0" w:color="00A9A7"/>
        <w:insideV w:val="single" w:sz="4" w:space="0" w:color="00A9A7"/>
      </w:tblBorders>
      <w:tblLayout w:type="fixed"/>
      <w:tblLook w:val="01E0" w:firstRow="1" w:lastRow="1" w:firstColumn="1" w:lastColumn="1" w:noHBand="0" w:noVBand="0"/>
    </w:tblPr>
    <w:tblGrid>
      <w:gridCol w:w="1702"/>
      <w:gridCol w:w="2384"/>
      <w:gridCol w:w="2293"/>
      <w:gridCol w:w="2410"/>
      <w:gridCol w:w="1134"/>
    </w:tblGrid>
    <w:tr w:rsidR="00C41B76" w:rsidRPr="004A7C1C" w14:paraId="7B281EE6" w14:textId="77777777" w:rsidTr="00B16F63">
      <w:trPr>
        <w:trHeight w:val="629"/>
      </w:trPr>
      <w:tc>
        <w:tcPr>
          <w:tcW w:w="1702" w:type="dxa"/>
        </w:tcPr>
        <w:p w14:paraId="66B4C10D" w14:textId="77777777" w:rsidR="00C41B76" w:rsidRPr="004A7C1C" w:rsidRDefault="00C41B76" w:rsidP="00C15048">
          <w:pPr>
            <w:pStyle w:val="Sidfot"/>
          </w:pPr>
          <w:r w:rsidRPr="004A7C1C">
            <w:t>Inera AB</w:t>
          </w:r>
        </w:p>
      </w:tc>
      <w:tc>
        <w:tcPr>
          <w:tcW w:w="2384" w:type="dxa"/>
        </w:tcPr>
        <w:p w14:paraId="3F5F01FD" w14:textId="77777777" w:rsidR="00C41B76" w:rsidRPr="004A7C1C" w:rsidRDefault="00C41B76" w:rsidP="00C15048">
          <w:pPr>
            <w:pStyle w:val="Sidfot"/>
          </w:pPr>
          <w:r w:rsidRPr="004A7C1C">
            <w:t>Box 177 03</w:t>
          </w:r>
        </w:p>
        <w:p w14:paraId="3ADC20D3" w14:textId="77777777" w:rsidR="00C41B76" w:rsidRPr="004A7C1C" w:rsidRDefault="00C41B76" w:rsidP="00C15048">
          <w:pPr>
            <w:pStyle w:val="Sidfot"/>
          </w:pPr>
          <w:r w:rsidRPr="004A7C1C">
            <w:t>Östgötagatan 12</w:t>
          </w:r>
        </w:p>
        <w:p w14:paraId="29E4174B" w14:textId="77777777" w:rsidR="00C41B76" w:rsidRPr="004A7C1C" w:rsidRDefault="00C41B76" w:rsidP="00C15048">
          <w:pPr>
            <w:pStyle w:val="Sidfot"/>
          </w:pPr>
          <w:r w:rsidRPr="004A7C1C">
            <w:t>118 93 Stockholm</w:t>
          </w:r>
        </w:p>
      </w:tc>
      <w:tc>
        <w:tcPr>
          <w:tcW w:w="2293" w:type="dxa"/>
        </w:tcPr>
        <w:p w14:paraId="2E5E6D84" w14:textId="77777777" w:rsidR="00C41B76" w:rsidRPr="00495E86" w:rsidRDefault="00C41B76" w:rsidP="00C15048">
          <w:pPr>
            <w:pStyle w:val="Sidfot"/>
            <w:rPr>
              <w:lang w:val="en-US"/>
            </w:rPr>
          </w:pPr>
          <w:r w:rsidRPr="00495E86">
            <w:rPr>
              <w:lang w:val="en-US"/>
            </w:rPr>
            <w:t>Tel 08 452 71 60</w:t>
          </w:r>
        </w:p>
        <w:p w14:paraId="779C2F8D" w14:textId="77777777" w:rsidR="00C41B76" w:rsidRPr="00495E86" w:rsidRDefault="00C41B76" w:rsidP="00C15048">
          <w:pPr>
            <w:pStyle w:val="Sidfot"/>
            <w:rPr>
              <w:lang w:val="en-US"/>
            </w:rPr>
          </w:pPr>
          <w:r w:rsidRPr="00495E86">
            <w:rPr>
              <w:lang w:val="en-US"/>
            </w:rPr>
            <w:t>info@inera.se</w:t>
          </w:r>
        </w:p>
        <w:p w14:paraId="3DD922D1" w14:textId="77777777" w:rsidR="00C41B76" w:rsidRPr="00495E86" w:rsidRDefault="00C41B76" w:rsidP="00C15048">
          <w:pPr>
            <w:pStyle w:val="Sidfot"/>
            <w:rPr>
              <w:lang w:val="en-US"/>
            </w:rPr>
          </w:pPr>
          <w:r w:rsidRPr="00495E86">
            <w:rPr>
              <w:lang w:val="en-US"/>
            </w:rPr>
            <w:t xml:space="preserve">www.inera.se </w:t>
          </w:r>
        </w:p>
      </w:tc>
      <w:tc>
        <w:tcPr>
          <w:tcW w:w="2410" w:type="dxa"/>
        </w:tcPr>
        <w:p w14:paraId="4E1989A9" w14:textId="77777777" w:rsidR="00C41B76" w:rsidRPr="004A7C1C" w:rsidRDefault="00C41B76" w:rsidP="00C15048">
          <w:pPr>
            <w:pStyle w:val="Sidfot"/>
          </w:pPr>
          <w:r w:rsidRPr="004A7C1C">
            <w:t>Organisationsnummer</w:t>
          </w:r>
        </w:p>
        <w:p w14:paraId="44C2FB26" w14:textId="77777777" w:rsidR="00C41B76" w:rsidRPr="004A7C1C" w:rsidRDefault="00C41B76" w:rsidP="00C15048">
          <w:pPr>
            <w:pStyle w:val="Sidfot"/>
          </w:pPr>
          <w:r w:rsidRPr="004A7C1C">
            <w:t>556559-4230</w:t>
          </w:r>
        </w:p>
        <w:p w14:paraId="0729CA15" w14:textId="77777777" w:rsidR="00C41B76" w:rsidRPr="004A7C1C" w:rsidRDefault="00C41B76" w:rsidP="00C15048">
          <w:pPr>
            <w:pStyle w:val="Sidfot"/>
          </w:pPr>
        </w:p>
      </w:tc>
      <w:tc>
        <w:tcPr>
          <w:tcW w:w="1134" w:type="dxa"/>
        </w:tcPr>
        <w:p w14:paraId="693A42F8" w14:textId="77777777" w:rsidR="00C41B76" w:rsidRPr="004A7C1C" w:rsidRDefault="00C41B76" w:rsidP="00C15048">
          <w:pPr>
            <w:pStyle w:val="Sidfot"/>
            <w:rPr>
              <w:rStyle w:val="Sidnummer"/>
            </w:rPr>
          </w:pPr>
          <w:r w:rsidRPr="004A7C1C">
            <w:t xml:space="preserve"> </w:t>
          </w:r>
          <w:r w:rsidRPr="004A7C1C">
            <w:rPr>
              <w:rStyle w:val="Sidnummer"/>
            </w:rPr>
            <w:t xml:space="preserve">Sid </w:t>
          </w:r>
          <w:r w:rsidRPr="004A7C1C">
            <w:rPr>
              <w:rStyle w:val="Sidnummer"/>
            </w:rPr>
            <w:fldChar w:fldCharType="begin"/>
          </w:r>
          <w:r w:rsidRPr="004A7C1C">
            <w:rPr>
              <w:rStyle w:val="Sidnummer"/>
            </w:rPr>
            <w:instrText xml:space="preserve"> PAGE </w:instrText>
          </w:r>
          <w:r w:rsidRPr="004A7C1C">
            <w:rPr>
              <w:rStyle w:val="Sidnummer"/>
            </w:rPr>
            <w:fldChar w:fldCharType="separate"/>
          </w:r>
          <w:r w:rsidR="009C7F10">
            <w:rPr>
              <w:rStyle w:val="Sidnummer"/>
              <w:noProof/>
            </w:rPr>
            <w:t>4</w:t>
          </w:r>
          <w:r w:rsidRPr="004A7C1C">
            <w:rPr>
              <w:rStyle w:val="Sidnummer"/>
            </w:rPr>
            <w:fldChar w:fldCharType="end"/>
          </w:r>
          <w:r w:rsidRPr="004A7C1C">
            <w:rPr>
              <w:rStyle w:val="Sidnummer"/>
            </w:rPr>
            <w:t>/</w:t>
          </w:r>
          <w:r w:rsidRPr="004A7C1C">
            <w:rPr>
              <w:rStyle w:val="Sidnummer"/>
            </w:rPr>
            <w:fldChar w:fldCharType="begin"/>
          </w:r>
          <w:r w:rsidRPr="004A7C1C">
            <w:rPr>
              <w:rStyle w:val="Sidnummer"/>
            </w:rPr>
            <w:instrText xml:space="preserve"> NUMPAGES </w:instrText>
          </w:r>
          <w:r w:rsidRPr="004A7C1C">
            <w:rPr>
              <w:rStyle w:val="Sidnummer"/>
            </w:rPr>
            <w:fldChar w:fldCharType="separate"/>
          </w:r>
          <w:r w:rsidR="009C7F10">
            <w:rPr>
              <w:rStyle w:val="Sidnummer"/>
              <w:noProof/>
            </w:rPr>
            <w:t>6</w:t>
          </w:r>
          <w:r w:rsidRPr="004A7C1C">
            <w:rPr>
              <w:rStyle w:val="Sidnummer"/>
            </w:rPr>
            <w:fldChar w:fldCharType="end"/>
          </w:r>
        </w:p>
      </w:tc>
    </w:tr>
  </w:tbl>
  <w:p w14:paraId="4D365298" w14:textId="77777777" w:rsidR="00C41B76" w:rsidRPr="004A7C1C" w:rsidRDefault="00C41B76" w:rsidP="00C15048"/>
  <w:p w14:paraId="380B6092" w14:textId="77777777" w:rsidR="00C41B76" w:rsidRPr="004A7C1C" w:rsidRDefault="00C41B76" w:rsidP="00C15048"/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8E95DA1" w14:textId="77777777" w:rsidR="00C41B76" w:rsidRDefault="00C41B76" w:rsidP="00C15048">
      <w:r>
        <w:separator/>
      </w:r>
    </w:p>
    <w:p w14:paraId="7BB99B76" w14:textId="77777777" w:rsidR="00C41B76" w:rsidRDefault="00C41B76" w:rsidP="00C15048"/>
    <w:p w14:paraId="1A8E03FE" w14:textId="77777777" w:rsidR="00C41B76" w:rsidRDefault="00C41B76" w:rsidP="00C15048"/>
  </w:footnote>
  <w:footnote w:type="continuationSeparator" w:id="0">
    <w:p w14:paraId="7512C01C" w14:textId="77777777" w:rsidR="00C41B76" w:rsidRDefault="00C41B76" w:rsidP="00C15048">
      <w:r>
        <w:continuationSeparator/>
      </w:r>
    </w:p>
    <w:p w14:paraId="6B60D5C0" w14:textId="77777777" w:rsidR="00C41B76" w:rsidRDefault="00C41B76" w:rsidP="00C15048"/>
    <w:p w14:paraId="7CF51005" w14:textId="77777777" w:rsidR="00C41B76" w:rsidRDefault="00C41B76" w:rsidP="00C15048"/>
  </w:footnote>
  <w:footnote w:id="1">
    <w:p w14:paraId="638A5FC6" w14:textId="77777777" w:rsidR="00C41B76" w:rsidRPr="0050386E" w:rsidRDefault="00C41B76">
      <w:pPr>
        <w:pStyle w:val="Fotnotstext"/>
        <w:rPr>
          <w:sz w:val="18"/>
        </w:rPr>
      </w:pPr>
      <w:r w:rsidRPr="0050386E">
        <w:rPr>
          <w:rStyle w:val="Fotnotsreferens"/>
          <w:sz w:val="18"/>
        </w:rPr>
        <w:footnoteRef/>
      </w:r>
      <w:r w:rsidRPr="0050386E">
        <w:rPr>
          <w:sz w:val="18"/>
        </w:rPr>
        <w:t xml:space="preserve"> HL7 FHIR Resources är de fundamentala byggstenarna</w:t>
      </w:r>
      <w:r>
        <w:rPr>
          <w:sz w:val="18"/>
        </w:rPr>
        <w:t xml:space="preserve"> för informationsutbyte</w:t>
      </w:r>
      <w:r w:rsidRPr="0050386E">
        <w:rPr>
          <w:sz w:val="18"/>
        </w:rPr>
        <w:t xml:space="preserve"> i HL7 FHIR</w:t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B9995A1" w14:textId="77777777" w:rsidR="00C41B76" w:rsidRDefault="00C41B76" w:rsidP="00C15048"/>
  <w:p w14:paraId="7E0E4177" w14:textId="77777777" w:rsidR="00C41B76" w:rsidRDefault="00C41B76" w:rsidP="00C15048"/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681" w:type="dxa"/>
      <w:tblInd w:w="-792" w:type="dxa"/>
      <w:tblBorders>
        <w:insideH w:val="single" w:sz="4" w:space="0" w:color="auto"/>
        <w:insideV w:val="single" w:sz="4" w:space="0" w:color="00A9A7"/>
      </w:tblBorders>
      <w:tblLayout w:type="fixed"/>
      <w:tblLook w:val="01E0" w:firstRow="1" w:lastRow="1" w:firstColumn="1" w:lastColumn="1" w:noHBand="0" w:noVBand="0"/>
    </w:tblPr>
    <w:tblGrid>
      <w:gridCol w:w="2459"/>
      <w:gridCol w:w="3970"/>
      <w:gridCol w:w="3118"/>
      <w:gridCol w:w="1134"/>
    </w:tblGrid>
    <w:tr w:rsidR="00C41B76" w:rsidRPr="00333716" w14:paraId="450F9BA3" w14:textId="77777777" w:rsidTr="00E6091D">
      <w:trPr>
        <w:trHeight w:hRule="exact" w:val="539"/>
      </w:trPr>
      <w:tc>
        <w:tcPr>
          <w:tcW w:w="2459" w:type="dxa"/>
          <w:tcBorders>
            <w:top w:val="nil"/>
            <w:bottom w:val="nil"/>
          </w:tcBorders>
        </w:tcPr>
        <w:p w14:paraId="0636E86C" w14:textId="77777777" w:rsidR="00C41B76" w:rsidRPr="00333716" w:rsidRDefault="00C41B76" w:rsidP="00C15048">
          <w:pPr>
            <w:pStyle w:val="Sidfot"/>
          </w:pPr>
        </w:p>
      </w:tc>
      <w:tc>
        <w:tcPr>
          <w:tcW w:w="3970" w:type="dxa"/>
          <w:tcBorders>
            <w:top w:val="nil"/>
            <w:bottom w:val="nil"/>
          </w:tcBorders>
        </w:tcPr>
        <w:p w14:paraId="037F21A6" w14:textId="77777777" w:rsidR="00C41B76" w:rsidRPr="00860D51" w:rsidRDefault="00C41B76" w:rsidP="00561EF4">
          <w:pPr>
            <w:pStyle w:val="Sidfot"/>
            <w:rPr>
              <w:lang w:val="en-US"/>
            </w:rPr>
          </w:pPr>
          <w:r>
            <w:fldChar w:fldCharType="begin"/>
          </w:r>
          <w:r w:rsidRPr="00860D51">
            <w:rPr>
              <w:lang w:val="en-US"/>
            </w:rPr>
            <w:instrText xml:space="preserve"> TITLE  \* MERGEFORMAT </w:instrText>
          </w:r>
          <w:r>
            <w:fldChar w:fldCharType="separate"/>
          </w:r>
          <w:proofErr w:type="spellStart"/>
          <w:proofErr w:type="gramStart"/>
          <w:r w:rsidRPr="00860D51">
            <w:rPr>
              <w:lang w:val="en-US"/>
            </w:rPr>
            <w:t>clinicalprocess</w:t>
          </w:r>
          <w:proofErr w:type="gramEnd"/>
          <w:r w:rsidRPr="00860D51">
            <w:rPr>
              <w:lang w:val="en-US"/>
            </w:rPr>
            <w:t>_healthcond_description</w:t>
          </w:r>
          <w:proofErr w:type="spellEnd"/>
          <w:r>
            <w:fldChar w:fldCharType="end"/>
          </w:r>
          <w:r w:rsidRPr="00860D51">
            <w:rPr>
              <w:noProof/>
              <w:lang w:val="en-US"/>
            </w:rPr>
            <w:br/>
          </w:r>
          <w:r w:rsidRPr="00860D51">
            <w:rPr>
              <w:lang w:val="en-US"/>
            </w:rPr>
            <w:t xml:space="preserve">Version: </w:t>
          </w:r>
          <w:r>
            <w:fldChar w:fldCharType="begin"/>
          </w:r>
          <w:r w:rsidRPr="00860D51">
            <w:rPr>
              <w:lang w:val="en-US"/>
            </w:rPr>
            <w:instrText xml:space="preserve"> DOCPROPERTY "Version" \* MERGEFORMAT </w:instrText>
          </w:r>
          <w:r>
            <w:fldChar w:fldCharType="separate"/>
          </w:r>
          <w:r w:rsidRPr="00860D51">
            <w:rPr>
              <w:lang w:val="en-US"/>
            </w:rPr>
            <w:t>2.1</w:t>
          </w:r>
          <w:r>
            <w:fldChar w:fldCharType="end"/>
          </w:r>
          <w:r w:rsidRPr="00860D51">
            <w:rPr>
              <w:lang w:val="en-US"/>
            </w:rPr>
            <w:t xml:space="preserve">  </w:t>
          </w:r>
          <w:r w:rsidRPr="00860D51">
            <w:rPr>
              <w:lang w:val="en-US"/>
            </w:rPr>
            <w:br/>
          </w:r>
          <w:sdt>
            <w:sdtPr>
              <w:alias w:val="Diarienummer"/>
              <w:tag w:val="Diarienummer"/>
              <w:id w:val="-644748828"/>
              <w:temporary/>
              <w:showingPlcHdr/>
              <w:text/>
            </w:sdtPr>
            <w:sdtEndPr/>
            <w:sdtContent>
              <w:r>
                <w:t>Diarienummer: XXX</w:t>
              </w:r>
              <w:r w:rsidRPr="00E6091D">
                <w:t>XXX</w:t>
              </w:r>
            </w:sdtContent>
          </w:sdt>
        </w:p>
      </w:tc>
      <w:tc>
        <w:tcPr>
          <w:tcW w:w="3118" w:type="dxa"/>
          <w:tcBorders>
            <w:top w:val="nil"/>
            <w:bottom w:val="nil"/>
          </w:tcBorders>
        </w:tcPr>
        <w:p w14:paraId="3F3A8970" w14:textId="77777777" w:rsidR="00C41B76" w:rsidRPr="00E6091D" w:rsidRDefault="009C7F10" w:rsidP="00E6091D">
          <w:pPr>
            <w:pStyle w:val="Sidfot"/>
          </w:pPr>
          <w:sdt>
            <w:sdtPr>
              <w:alias w:val="Författare"/>
              <w:tag w:val="Författare"/>
              <w:id w:val="-1722819428"/>
              <w:temporary/>
              <w:text/>
            </w:sdtPr>
            <w:sdtEndPr/>
            <w:sdtContent>
              <w:r w:rsidR="00C41B76" w:rsidRPr="00E6091D">
                <w:t>Författare</w:t>
              </w:r>
              <w:r w:rsidR="00C41B76">
                <w:t>:</w:t>
              </w:r>
            </w:sdtContent>
          </w:sdt>
          <w:r w:rsidR="00C41B76" w:rsidRPr="00E6091D">
            <w:br/>
          </w:r>
          <w:sdt>
            <w:sdtPr>
              <w:alias w:val="Dokumentägare"/>
              <w:tag w:val="Dokumentägare"/>
              <w:id w:val="1157034907"/>
              <w:temporary/>
              <w:text/>
            </w:sdtPr>
            <w:sdtEndPr/>
            <w:sdtContent>
              <w:r w:rsidR="00C41B76" w:rsidRPr="00E6091D">
                <w:t>Dokumentägare:</w:t>
              </w:r>
            </w:sdtContent>
          </w:sdt>
        </w:p>
      </w:tc>
      <w:tc>
        <w:tcPr>
          <w:tcW w:w="1134" w:type="dxa"/>
          <w:tcBorders>
            <w:top w:val="nil"/>
            <w:bottom w:val="nil"/>
          </w:tcBorders>
        </w:tcPr>
        <w:p w14:paraId="43B76701" w14:textId="77777777" w:rsidR="00C41B76" w:rsidRPr="001F54EF" w:rsidRDefault="00C41B76" w:rsidP="00C15048">
          <w:pPr>
            <w:pStyle w:val="Sidfot"/>
          </w:pPr>
          <w:r w:rsidRPr="001F54EF">
            <w:t>Senast ändrad</w:t>
          </w:r>
        </w:p>
        <w:p w14:paraId="6DF7589E" w14:textId="77777777" w:rsidR="00C41B76" w:rsidRPr="001F54EF" w:rsidRDefault="009C7F10" w:rsidP="00BD4FCA">
          <w:pPr>
            <w:pStyle w:val="Sidfot"/>
          </w:pPr>
          <w:r>
            <w:fldChar w:fldCharType="begin"/>
          </w:r>
          <w:r>
            <w:instrText xml:space="preserve"> SAVEDATE  \* MERGEFORMAT </w:instrText>
          </w:r>
          <w:r>
            <w:fldChar w:fldCharType="separate"/>
          </w:r>
          <w:r>
            <w:rPr>
              <w:noProof/>
            </w:rPr>
            <w:t>2015-07-02 21:24</w:t>
          </w:r>
          <w:r>
            <w:rPr>
              <w:noProof/>
            </w:rPr>
            <w:fldChar w:fldCharType="end"/>
          </w:r>
        </w:p>
      </w:tc>
    </w:tr>
    <w:tr w:rsidR="00C41B76" w:rsidRPr="00144360" w14:paraId="61B70112" w14:textId="77777777" w:rsidTr="0070295C">
      <w:tblPrEx>
        <w:tblBorders>
          <w:insideH w:val="none" w:sz="0" w:space="0" w:color="auto"/>
          <w:insideV w:val="none" w:sz="0" w:space="0" w:color="auto"/>
        </w:tblBorders>
      </w:tblPrEx>
      <w:trPr>
        <w:gridAfter w:val="3"/>
        <w:wAfter w:w="8222" w:type="dxa"/>
        <w:trHeight w:hRule="exact" w:val="1444"/>
      </w:trPr>
      <w:tc>
        <w:tcPr>
          <w:tcW w:w="2459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02D287F9" w14:textId="77777777" w:rsidR="00C41B76" w:rsidRDefault="00C41B76" w:rsidP="0070295C">
          <w:pPr>
            <w:pStyle w:val="Sidhuvud"/>
          </w:pPr>
          <w:r>
            <w:rPr>
              <w:noProof/>
              <w:lang w:eastAsia="sv-SE"/>
            </w:rPr>
            <w:drawing>
              <wp:inline distT="0" distB="0" distL="0" distR="0" wp14:anchorId="2F03B00C" wp14:editId="3B859B12">
                <wp:extent cx="1087200" cy="867600"/>
                <wp:effectExtent l="0" t="0" r="0" b="8890"/>
                <wp:docPr id="23" name="Bild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Inera-Logo-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7200" cy="86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4B0F06C" w14:textId="77777777" w:rsidR="00C41B76" w:rsidRDefault="00C41B76" w:rsidP="00C15048"/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681" w:type="dxa"/>
      <w:tblInd w:w="-792" w:type="dxa"/>
      <w:tblLayout w:type="fixed"/>
      <w:tblLook w:val="01E0" w:firstRow="1" w:lastRow="1" w:firstColumn="1" w:lastColumn="1" w:noHBand="0" w:noVBand="0"/>
    </w:tblPr>
    <w:tblGrid>
      <w:gridCol w:w="2460"/>
      <w:gridCol w:w="3969"/>
      <w:gridCol w:w="3118"/>
      <w:gridCol w:w="1134"/>
    </w:tblGrid>
    <w:tr w:rsidR="00C41B76" w:rsidRPr="00144360" w14:paraId="2F6176F5" w14:textId="77777777" w:rsidTr="0070295C">
      <w:trPr>
        <w:trHeight w:hRule="exact" w:val="539"/>
      </w:trPr>
      <w:tc>
        <w:tcPr>
          <w:tcW w:w="2460" w:type="dxa"/>
          <w:tcBorders>
            <w:top w:val="nil"/>
            <w:left w:val="nil"/>
            <w:bottom w:val="nil"/>
            <w:right w:val="nil"/>
          </w:tcBorders>
        </w:tcPr>
        <w:p w14:paraId="2184C5F6" w14:textId="77777777" w:rsidR="00C41B76" w:rsidRPr="002D1CAF" w:rsidRDefault="00C41B76" w:rsidP="00C15048">
          <w:pPr>
            <w:pStyle w:val="Sidhuvud"/>
          </w:pP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</w:tcPr>
        <w:p w14:paraId="7DAB2E81" w14:textId="77777777" w:rsidR="00C41B76" w:rsidRPr="00E123DA" w:rsidRDefault="00C41B76" w:rsidP="00C15048">
          <w:pPr>
            <w:pStyle w:val="Sidhuvud"/>
          </w:pPr>
        </w:p>
      </w:tc>
      <w:tc>
        <w:tcPr>
          <w:tcW w:w="3118" w:type="dxa"/>
          <w:tcBorders>
            <w:top w:val="nil"/>
            <w:left w:val="nil"/>
            <w:bottom w:val="nil"/>
            <w:right w:val="nil"/>
          </w:tcBorders>
        </w:tcPr>
        <w:p w14:paraId="2B23F749" w14:textId="77777777" w:rsidR="00C41B76" w:rsidRPr="00E123DA" w:rsidRDefault="00C41B76" w:rsidP="00C15048">
          <w:pPr>
            <w:pStyle w:val="Sidhuvud"/>
          </w:pPr>
        </w:p>
      </w:tc>
      <w:tc>
        <w:tcPr>
          <w:tcW w:w="1134" w:type="dxa"/>
          <w:tcBorders>
            <w:top w:val="nil"/>
            <w:left w:val="nil"/>
            <w:bottom w:val="nil"/>
            <w:right w:val="nil"/>
          </w:tcBorders>
        </w:tcPr>
        <w:p w14:paraId="1DD27F11" w14:textId="77777777" w:rsidR="00C41B76" w:rsidRPr="00E123DA" w:rsidRDefault="00C41B76" w:rsidP="00C15048">
          <w:pPr>
            <w:pStyle w:val="Sidhuvud"/>
          </w:pPr>
        </w:p>
      </w:tc>
    </w:tr>
    <w:tr w:rsidR="00C41B76" w:rsidRPr="00144360" w14:paraId="0943655E" w14:textId="77777777" w:rsidTr="0070295C">
      <w:trPr>
        <w:gridAfter w:val="3"/>
        <w:wAfter w:w="8221" w:type="dxa"/>
        <w:trHeight w:hRule="exact" w:val="1446"/>
      </w:trPr>
      <w:tc>
        <w:tcPr>
          <w:tcW w:w="246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91D6F4B" w14:textId="77777777" w:rsidR="00C41B76" w:rsidRDefault="00C41B76" w:rsidP="0070295C">
          <w:pPr>
            <w:pStyle w:val="Sidhuvud"/>
          </w:pPr>
          <w:r>
            <w:rPr>
              <w:noProof/>
              <w:lang w:eastAsia="sv-SE"/>
            </w:rPr>
            <w:drawing>
              <wp:inline distT="0" distB="0" distL="0" distR="0" wp14:anchorId="0F9ACBCC" wp14:editId="408904CF">
                <wp:extent cx="1091565" cy="865505"/>
                <wp:effectExtent l="0" t="0" r="0" b="0"/>
                <wp:docPr id="1" name="Bildobjekt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1565" cy="8655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799487CF" w14:textId="77777777" w:rsidR="00C41B76" w:rsidRDefault="00C41B76" w:rsidP="00C15048">
    <w:pPr>
      <w:pStyle w:val="Sidhuvud"/>
    </w:pPr>
  </w:p>
  <w:p w14:paraId="522B0709" w14:textId="77777777" w:rsidR="00C41B76" w:rsidRPr="00144360" w:rsidRDefault="00C41B76" w:rsidP="00C15048">
    <w:pPr>
      <w:pStyle w:val="Sidhuvud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5pt;height:14.4pt" o:bullet="t">
        <v:imagedata r:id="rId1" o:title="Pil-v2-Word"/>
      </v:shape>
    </w:pict>
  </w:numPicBullet>
  <w:numPicBullet w:numPicBulletId="1">
    <w:pict>
      <v:shape id="_x0000_i1043" type="#_x0000_t75" style="width:5pt;height:12.2pt" o:bullet="t">
        <v:imagedata r:id="rId2" o:title="Pil-v2-Word"/>
      </v:shape>
    </w:pict>
  </w:numPicBullet>
  <w:numPicBullet w:numPicBulletId="2">
    <w:pict>
      <v:shape id="_x0000_i1044" type="#_x0000_t75" style="width:5pt;height:9.95pt" o:bullet="t">
        <v:imagedata r:id="rId3" o:title="Pil-v2-Word"/>
      </v:shape>
    </w:pict>
  </w:numPicBullet>
  <w:abstractNum w:abstractNumId="0">
    <w:nsid w:val="FFFFFF1D"/>
    <w:multiLevelType w:val="multilevel"/>
    <w:tmpl w:val="FE6AB7D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FAB0E00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468E023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5A247F6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27F0924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4E9C326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ACDCF00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5F76925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2A00AD8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00000003"/>
    <w:multiLevelType w:val="singleLevel"/>
    <w:tmpl w:val="00000003"/>
    <w:name w:val="WW8Num3"/>
    <w:lvl w:ilvl="0">
      <w:start w:val="2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10">
    <w:nsid w:val="0ECC5A7F"/>
    <w:multiLevelType w:val="hybridMultilevel"/>
    <w:tmpl w:val="238291E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4E556D1"/>
    <w:multiLevelType w:val="multilevel"/>
    <w:tmpl w:val="C53AE648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12">
    <w:nsid w:val="16920F9E"/>
    <w:multiLevelType w:val="hybridMultilevel"/>
    <w:tmpl w:val="B4A6DB54"/>
    <w:lvl w:ilvl="0" w:tplc="A16C3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827359D"/>
    <w:multiLevelType w:val="multilevel"/>
    <w:tmpl w:val="CFB009B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>
    <w:nsid w:val="1C3C737E"/>
    <w:multiLevelType w:val="hybridMultilevel"/>
    <w:tmpl w:val="08F4B5F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F261CF5"/>
    <w:multiLevelType w:val="hybridMultilevel"/>
    <w:tmpl w:val="C63A2888"/>
    <w:lvl w:ilvl="0" w:tplc="DF0C6F4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4F501482">
      <w:start w:val="1"/>
      <w:numFmt w:val="bullet"/>
      <w:lvlText w:val="»"/>
      <w:lvlJc w:val="left"/>
      <w:pPr>
        <w:tabs>
          <w:tab w:val="num" w:pos="737"/>
        </w:tabs>
        <w:ind w:left="737" w:hanging="170"/>
      </w:pPr>
      <w:rPr>
        <w:rFonts w:ascii="Arial" w:hAnsi="Arial" w:hint="default"/>
        <w:b/>
        <w:i w:val="0"/>
        <w:color w:val="9B0E59"/>
        <w:sz w:val="24"/>
        <w:szCs w:val="24"/>
      </w:rPr>
    </w:lvl>
    <w:lvl w:ilvl="2" w:tplc="377E313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5D092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F2F5D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F5EC3E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9EEC0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170DD5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9689B8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269C6865"/>
    <w:multiLevelType w:val="multilevel"/>
    <w:tmpl w:val="50846754"/>
    <w:numStyleLink w:val="111111"/>
  </w:abstractNum>
  <w:abstractNum w:abstractNumId="17">
    <w:nsid w:val="292E12BE"/>
    <w:multiLevelType w:val="hybridMultilevel"/>
    <w:tmpl w:val="56BAB93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CF56A8D"/>
    <w:multiLevelType w:val="hybridMultilevel"/>
    <w:tmpl w:val="D578FA6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FD40E6A"/>
    <w:multiLevelType w:val="hybridMultilevel"/>
    <w:tmpl w:val="54D6EE1C"/>
    <w:lvl w:ilvl="0" w:tplc="A16C3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8AF63C3"/>
    <w:multiLevelType w:val="multilevel"/>
    <w:tmpl w:val="50846754"/>
    <w:styleLink w:val="111111"/>
    <w:lvl w:ilvl="0">
      <w:start w:val="1"/>
      <w:numFmt w:val="decimal"/>
      <w:pStyle w:val="Rubrik1Nr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Rubrik2Nr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pStyle w:val="Rubrik3Nr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1">
    <w:nsid w:val="3958272F"/>
    <w:multiLevelType w:val="multilevel"/>
    <w:tmpl w:val="C58893B6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</w:lvl>
  </w:abstractNum>
  <w:abstractNum w:abstractNumId="22">
    <w:nsid w:val="3A5B7FBF"/>
    <w:multiLevelType w:val="hybridMultilevel"/>
    <w:tmpl w:val="BBB6D46A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D9C44F5"/>
    <w:multiLevelType w:val="multilevel"/>
    <w:tmpl w:val="041D0023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vsnitt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>
    <w:nsid w:val="400714AB"/>
    <w:multiLevelType w:val="multilevel"/>
    <w:tmpl w:val="32FE83A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5">
    <w:nsid w:val="4A3926D6"/>
    <w:multiLevelType w:val="multilevel"/>
    <w:tmpl w:val="464E93B2"/>
    <w:lvl w:ilvl="0">
      <w:start w:val="1"/>
      <w:numFmt w:val="decimal"/>
      <w:pStyle w:val="Numreradlista"/>
      <w:lvlText w:val="%1."/>
      <w:lvlJc w:val="left"/>
      <w:pPr>
        <w:tabs>
          <w:tab w:val="num" w:pos="680"/>
        </w:tabs>
        <w:ind w:left="680" w:hanging="320"/>
      </w:pPr>
      <w:rPr>
        <w:rFonts w:hint="default"/>
        <w:b/>
        <w:color w:val="00A9A7"/>
        <w:sz w:val="22"/>
      </w:rPr>
    </w:lvl>
    <w:lvl w:ilvl="1">
      <w:start w:val="1"/>
      <w:numFmt w:val="decimal"/>
      <w:lvlText w:val="%1.%2."/>
      <w:lvlJc w:val="left"/>
      <w:pPr>
        <w:tabs>
          <w:tab w:val="num" w:pos="1531"/>
        </w:tabs>
        <w:ind w:left="1531" w:hanging="454"/>
      </w:pPr>
      <w:rPr>
        <w:rFonts w:hint="default"/>
        <w:b/>
        <w:color w:val="00A9A7"/>
        <w:sz w:val="22"/>
      </w:rPr>
    </w:lvl>
    <w:lvl w:ilvl="2">
      <w:start w:val="1"/>
      <w:numFmt w:val="decimal"/>
      <w:lvlText w:val="%1.%2.%3."/>
      <w:lvlJc w:val="left"/>
      <w:pPr>
        <w:tabs>
          <w:tab w:val="num" w:pos="2608"/>
        </w:tabs>
        <w:ind w:left="2608" w:hanging="623"/>
      </w:pPr>
      <w:rPr>
        <w:rFonts w:hint="default"/>
        <w:b/>
        <w:color w:val="00A9A7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3969"/>
        </w:tabs>
        <w:ind w:left="3969" w:hanging="794"/>
      </w:pPr>
      <w:rPr>
        <w:rFonts w:hint="default"/>
        <w:color w:val="00A9A7"/>
        <w:sz w:val="22"/>
      </w:rPr>
    </w:lvl>
    <w:lvl w:ilvl="4">
      <w:start w:val="1"/>
      <w:numFmt w:val="decimal"/>
      <w:lvlText w:val="%1.%2.%3.%4.%5."/>
      <w:lvlJc w:val="left"/>
      <w:pPr>
        <w:tabs>
          <w:tab w:val="num" w:pos="4649"/>
        </w:tabs>
        <w:ind w:left="4649" w:hanging="963"/>
      </w:pPr>
      <w:rPr>
        <w:rFonts w:hint="default"/>
        <w:color w:val="00A9A7"/>
        <w:sz w:val="22"/>
      </w:rPr>
    </w:lvl>
    <w:lvl w:ilvl="5">
      <w:start w:val="1"/>
      <w:numFmt w:val="decimal"/>
      <w:lvlText w:val="%1.%2.%3.%4.%5.%6."/>
      <w:lvlJc w:val="left"/>
      <w:pPr>
        <w:tabs>
          <w:tab w:val="num" w:pos="4706"/>
        </w:tabs>
        <w:ind w:left="4706" w:hanging="737"/>
      </w:pPr>
      <w:rPr>
        <w:rFonts w:hint="default"/>
        <w:color w:val="00A9A7"/>
        <w:sz w:val="22"/>
      </w:rPr>
    </w:lvl>
    <w:lvl w:ilvl="6">
      <w:start w:val="1"/>
      <w:numFmt w:val="decimal"/>
      <w:lvlText w:val="%1.%2.%3.%4.%5.%6.%7."/>
      <w:lvlJc w:val="left"/>
      <w:pPr>
        <w:tabs>
          <w:tab w:val="num" w:pos="6124"/>
        </w:tabs>
        <w:ind w:left="6124" w:hanging="1304"/>
      </w:pPr>
      <w:rPr>
        <w:rFonts w:hint="default"/>
        <w:color w:val="00A9A7"/>
        <w:sz w:val="22"/>
      </w:rPr>
    </w:lvl>
    <w:lvl w:ilvl="7">
      <w:start w:val="1"/>
      <w:numFmt w:val="decimal"/>
      <w:lvlText w:val="%1.%2.%3.%4.%5.%6.%7.%8."/>
      <w:lvlJc w:val="left"/>
      <w:pPr>
        <w:tabs>
          <w:tab w:val="num" w:pos="6350"/>
        </w:tabs>
        <w:ind w:left="6350" w:hanging="1360"/>
      </w:pPr>
      <w:rPr>
        <w:rFonts w:hint="default"/>
        <w:color w:val="00A9A7"/>
        <w:sz w:val="22"/>
      </w:rPr>
    </w:lvl>
    <w:lvl w:ilvl="8">
      <w:start w:val="1"/>
      <w:numFmt w:val="decimal"/>
      <w:lvlText w:val="%1.%2.%3.%4.%5.%6.%7.%8.%9."/>
      <w:lvlJc w:val="left"/>
      <w:pPr>
        <w:tabs>
          <w:tab w:val="num" w:pos="6407"/>
        </w:tabs>
        <w:ind w:left="6407" w:hanging="1531"/>
      </w:pPr>
      <w:rPr>
        <w:rFonts w:hint="default"/>
        <w:color w:val="00A9A7"/>
        <w:sz w:val="22"/>
      </w:rPr>
    </w:lvl>
  </w:abstractNum>
  <w:abstractNum w:abstractNumId="26">
    <w:nsid w:val="4DAA45E6"/>
    <w:multiLevelType w:val="multilevel"/>
    <w:tmpl w:val="50846754"/>
    <w:numStyleLink w:val="111111"/>
  </w:abstractNum>
  <w:abstractNum w:abstractNumId="27">
    <w:nsid w:val="4DCC3EB0"/>
    <w:multiLevelType w:val="multilevel"/>
    <w:tmpl w:val="50846754"/>
    <w:numStyleLink w:val="111111"/>
  </w:abstractNum>
  <w:abstractNum w:abstractNumId="28">
    <w:nsid w:val="4FEF3C7F"/>
    <w:multiLevelType w:val="hybridMultilevel"/>
    <w:tmpl w:val="2F227A48"/>
    <w:lvl w:ilvl="0" w:tplc="041D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585205F3"/>
    <w:multiLevelType w:val="multilevel"/>
    <w:tmpl w:val="A4641130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30">
    <w:nsid w:val="60491874"/>
    <w:multiLevelType w:val="multilevel"/>
    <w:tmpl w:val="50846754"/>
    <w:numStyleLink w:val="111111"/>
  </w:abstractNum>
  <w:abstractNum w:abstractNumId="31">
    <w:nsid w:val="60D4610C"/>
    <w:multiLevelType w:val="multilevel"/>
    <w:tmpl w:val="B8ECC4D6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32">
    <w:nsid w:val="6CBF3B20"/>
    <w:multiLevelType w:val="multilevel"/>
    <w:tmpl w:val="08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3">
    <w:nsid w:val="70024556"/>
    <w:multiLevelType w:val="hybridMultilevel"/>
    <w:tmpl w:val="9104C02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40E0FC1"/>
    <w:multiLevelType w:val="multilevel"/>
    <w:tmpl w:val="208292D2"/>
    <w:lvl w:ilvl="0">
      <w:start w:val="1"/>
      <w:numFmt w:val="bullet"/>
      <w:pStyle w:val="Punktlista"/>
      <w:lvlText w:val=""/>
      <w:lvlJc w:val="left"/>
      <w:pPr>
        <w:tabs>
          <w:tab w:val="num" w:pos="567"/>
        </w:tabs>
        <w:ind w:left="567" w:hanging="207"/>
      </w:pPr>
      <w:rPr>
        <w:rFonts w:ascii="Symbol" w:hAnsi="Symbol" w:hint="default"/>
        <w:color w:val="00A9A7"/>
        <w:sz w:val="28"/>
        <w:szCs w:val="24"/>
      </w:rPr>
    </w:lvl>
    <w:lvl w:ilvl="1">
      <w:start w:val="1"/>
      <w:numFmt w:val="bullet"/>
      <w:lvlText w:val=""/>
      <w:lvlPicBulletId w:val="2"/>
      <w:lvlJc w:val="left"/>
      <w:pPr>
        <w:tabs>
          <w:tab w:val="num" w:pos="1247"/>
        </w:tabs>
        <w:ind w:left="1247" w:hanging="167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PicBulletId w:val="2"/>
      <w:lvlJc w:val="left"/>
      <w:pPr>
        <w:tabs>
          <w:tab w:val="num" w:pos="1797"/>
        </w:tabs>
        <w:ind w:left="1985" w:hanging="185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PicBulletId w:val="2"/>
      <w:lvlJc w:val="left"/>
      <w:pPr>
        <w:tabs>
          <w:tab w:val="num" w:pos="2722"/>
        </w:tabs>
        <w:ind w:left="2722" w:hanging="202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PicBulletId w:val="2"/>
      <w:lvlJc w:val="left"/>
      <w:pPr>
        <w:tabs>
          <w:tab w:val="num" w:pos="3459"/>
        </w:tabs>
        <w:ind w:left="3459" w:hanging="219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PicBulletId w:val="2"/>
      <w:lvlJc w:val="left"/>
      <w:pPr>
        <w:tabs>
          <w:tab w:val="num" w:pos="4139"/>
        </w:tabs>
        <w:ind w:left="4139" w:hanging="179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PicBulletId w:val="2"/>
      <w:lvlJc w:val="left"/>
      <w:pPr>
        <w:tabs>
          <w:tab w:val="num" w:pos="4876"/>
        </w:tabs>
        <w:ind w:left="4876" w:hanging="196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PicBulletId w:val="2"/>
      <w:lvlJc w:val="left"/>
      <w:pPr>
        <w:tabs>
          <w:tab w:val="num" w:pos="5613"/>
        </w:tabs>
        <w:ind w:left="5613" w:hanging="213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PicBulletId w:val="2"/>
      <w:lvlJc w:val="left"/>
      <w:pPr>
        <w:tabs>
          <w:tab w:val="num" w:pos="6350"/>
        </w:tabs>
        <w:ind w:left="6350" w:hanging="230"/>
      </w:pPr>
      <w:rPr>
        <w:rFonts w:ascii="Symbol" w:hAnsi="Symbol" w:hint="default"/>
        <w:color w:val="auto"/>
      </w:rPr>
    </w:lvl>
  </w:abstractNum>
  <w:abstractNum w:abstractNumId="35">
    <w:nsid w:val="78441E38"/>
    <w:multiLevelType w:val="multilevel"/>
    <w:tmpl w:val="50846754"/>
    <w:numStyleLink w:val="111111"/>
  </w:abstractNum>
  <w:abstractNum w:abstractNumId="36">
    <w:nsid w:val="7A991A3D"/>
    <w:multiLevelType w:val="multilevel"/>
    <w:tmpl w:val="E7449D14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37">
    <w:nsid w:val="7AA30BAA"/>
    <w:multiLevelType w:val="multilevel"/>
    <w:tmpl w:val="BA945754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38">
    <w:nsid w:val="7EA67584"/>
    <w:multiLevelType w:val="multilevel"/>
    <w:tmpl w:val="4B9897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num w:numId="1">
    <w:abstractNumId w:val="34"/>
  </w:num>
  <w:num w:numId="2">
    <w:abstractNumId w:val="25"/>
  </w:num>
  <w:num w:numId="3">
    <w:abstractNumId w:val="20"/>
  </w:num>
  <w:num w:numId="4">
    <w:abstractNumId w:val="32"/>
  </w:num>
  <w:num w:numId="5">
    <w:abstractNumId w:val="38"/>
  </w:num>
  <w:num w:numId="6">
    <w:abstractNumId w:val="24"/>
  </w:num>
  <w:num w:numId="7">
    <w:abstractNumId w:val="15"/>
  </w:num>
  <w:num w:numId="8">
    <w:abstractNumId w:val="13"/>
  </w:num>
  <w:num w:numId="9">
    <w:abstractNumId w:val="13"/>
  </w:num>
  <w:num w:numId="10">
    <w:abstractNumId w:val="13"/>
  </w:num>
  <w:num w:numId="11">
    <w:abstractNumId w:val="13"/>
  </w:num>
  <w:num w:numId="12">
    <w:abstractNumId w:val="21"/>
  </w:num>
  <w:num w:numId="13">
    <w:abstractNumId w:val="36"/>
  </w:num>
  <w:num w:numId="14">
    <w:abstractNumId w:val="31"/>
  </w:num>
  <w:num w:numId="15">
    <w:abstractNumId w:val="29"/>
  </w:num>
  <w:num w:numId="16">
    <w:abstractNumId w:val="11"/>
  </w:num>
  <w:num w:numId="17">
    <w:abstractNumId w:val="37"/>
  </w:num>
  <w:num w:numId="18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3"/>
  </w:num>
  <w:num w:numId="20">
    <w:abstractNumId w:val="33"/>
  </w:num>
  <w:num w:numId="21">
    <w:abstractNumId w:val="17"/>
  </w:num>
  <w:num w:numId="22">
    <w:abstractNumId w:val="18"/>
  </w:num>
  <w:num w:numId="23">
    <w:abstractNumId w:val="10"/>
  </w:num>
  <w:num w:numId="2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6"/>
  </w:num>
  <w:num w:numId="26">
    <w:abstractNumId w:val="30"/>
  </w:num>
  <w:num w:numId="27">
    <w:abstractNumId w:val="27"/>
  </w:num>
  <w:num w:numId="28">
    <w:abstractNumId w:val="35"/>
  </w:num>
  <w:num w:numId="29">
    <w:abstractNumId w:val="26"/>
  </w:num>
  <w:num w:numId="30">
    <w:abstractNumId w:val="19"/>
  </w:num>
  <w:num w:numId="31">
    <w:abstractNumId w:val="12"/>
  </w:num>
  <w:num w:numId="32">
    <w:abstractNumId w:val="9"/>
  </w:num>
  <w:num w:numId="33">
    <w:abstractNumId w:val="14"/>
  </w:num>
  <w:num w:numId="34">
    <w:abstractNumId w:val="0"/>
  </w:num>
  <w:num w:numId="35">
    <w:abstractNumId w:val="4"/>
  </w:num>
  <w:num w:numId="36">
    <w:abstractNumId w:val="3"/>
  </w:num>
  <w:num w:numId="37">
    <w:abstractNumId w:val="2"/>
  </w:num>
  <w:num w:numId="38">
    <w:abstractNumId w:val="1"/>
  </w:num>
  <w:num w:numId="39">
    <w:abstractNumId w:val="8"/>
  </w:num>
  <w:num w:numId="40">
    <w:abstractNumId w:val="7"/>
  </w:num>
  <w:num w:numId="41">
    <w:abstractNumId w:val="6"/>
  </w:num>
  <w:num w:numId="42">
    <w:abstractNumId w:val="5"/>
  </w:num>
  <w:num w:numId="43">
    <w:abstractNumId w:val="22"/>
  </w:num>
  <w:num w:numId="44">
    <w:abstractNumId w:val="2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attachedTemplate r:id="rId1"/>
  <w:defaultTabStop w:val="720"/>
  <w:hyphenationZone w:val="425"/>
  <w:drawingGridHorizontalSpacing w:val="80"/>
  <w:displayHorizontalDrawingGridEvery w:val="2"/>
  <w:characterSpacingControl w:val="doNotCompress"/>
  <w:hdrShapeDefaults>
    <o:shapedefaults v:ext="edit" spidmax="2050">
      <o:colormru v:ext="edit" colors="#00a9a7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47EF"/>
    <w:rsid w:val="00004227"/>
    <w:rsid w:val="00020563"/>
    <w:rsid w:val="000437A5"/>
    <w:rsid w:val="00047191"/>
    <w:rsid w:val="00066A88"/>
    <w:rsid w:val="00074AED"/>
    <w:rsid w:val="000753E2"/>
    <w:rsid w:val="000778A6"/>
    <w:rsid w:val="00084D4C"/>
    <w:rsid w:val="000927B9"/>
    <w:rsid w:val="00096A1A"/>
    <w:rsid w:val="000A7F19"/>
    <w:rsid w:val="000C0B90"/>
    <w:rsid w:val="000C415D"/>
    <w:rsid w:val="000C6CFF"/>
    <w:rsid w:val="000D68C0"/>
    <w:rsid w:val="000E4174"/>
    <w:rsid w:val="000E630C"/>
    <w:rsid w:val="000F0090"/>
    <w:rsid w:val="000F0CAE"/>
    <w:rsid w:val="000F7331"/>
    <w:rsid w:val="00104E54"/>
    <w:rsid w:val="00115718"/>
    <w:rsid w:val="00135988"/>
    <w:rsid w:val="00144360"/>
    <w:rsid w:val="00144BD5"/>
    <w:rsid w:val="0014548C"/>
    <w:rsid w:val="00152377"/>
    <w:rsid w:val="00152B7B"/>
    <w:rsid w:val="001613FB"/>
    <w:rsid w:val="00162DF2"/>
    <w:rsid w:val="00174DA4"/>
    <w:rsid w:val="0017735B"/>
    <w:rsid w:val="001A4FCC"/>
    <w:rsid w:val="001B2728"/>
    <w:rsid w:val="001C21EE"/>
    <w:rsid w:val="001D5C9D"/>
    <w:rsid w:val="001E1DAA"/>
    <w:rsid w:val="001E7969"/>
    <w:rsid w:val="001F54EF"/>
    <w:rsid w:val="001F5CE8"/>
    <w:rsid w:val="001F7A09"/>
    <w:rsid w:val="002142B9"/>
    <w:rsid w:val="00233192"/>
    <w:rsid w:val="002375A5"/>
    <w:rsid w:val="00250D72"/>
    <w:rsid w:val="002516C6"/>
    <w:rsid w:val="002604AB"/>
    <w:rsid w:val="00260594"/>
    <w:rsid w:val="00264D83"/>
    <w:rsid w:val="002876DE"/>
    <w:rsid w:val="00290373"/>
    <w:rsid w:val="0029121D"/>
    <w:rsid w:val="002A38D5"/>
    <w:rsid w:val="002A6CAB"/>
    <w:rsid w:val="002B779D"/>
    <w:rsid w:val="002C69AB"/>
    <w:rsid w:val="002D1CAF"/>
    <w:rsid w:val="002D2879"/>
    <w:rsid w:val="002D43B3"/>
    <w:rsid w:val="002E35E1"/>
    <w:rsid w:val="002E4463"/>
    <w:rsid w:val="002F3745"/>
    <w:rsid w:val="0030019C"/>
    <w:rsid w:val="003017C6"/>
    <w:rsid w:val="00302E96"/>
    <w:rsid w:val="00307C5E"/>
    <w:rsid w:val="00310672"/>
    <w:rsid w:val="003121C3"/>
    <w:rsid w:val="00333716"/>
    <w:rsid w:val="00337587"/>
    <w:rsid w:val="00340ADE"/>
    <w:rsid w:val="003432B2"/>
    <w:rsid w:val="00343777"/>
    <w:rsid w:val="003441CA"/>
    <w:rsid w:val="00357B9A"/>
    <w:rsid w:val="00360D43"/>
    <w:rsid w:val="003657D7"/>
    <w:rsid w:val="003815C5"/>
    <w:rsid w:val="00385CD7"/>
    <w:rsid w:val="00390E50"/>
    <w:rsid w:val="003C0177"/>
    <w:rsid w:val="003C34CB"/>
    <w:rsid w:val="003C3F05"/>
    <w:rsid w:val="003E0904"/>
    <w:rsid w:val="003E573A"/>
    <w:rsid w:val="003E78D2"/>
    <w:rsid w:val="003F245C"/>
    <w:rsid w:val="004023CA"/>
    <w:rsid w:val="0041000E"/>
    <w:rsid w:val="004167A1"/>
    <w:rsid w:val="00424F93"/>
    <w:rsid w:val="004276D7"/>
    <w:rsid w:val="004327B7"/>
    <w:rsid w:val="00434B16"/>
    <w:rsid w:val="00435BFE"/>
    <w:rsid w:val="0044037C"/>
    <w:rsid w:val="00452A87"/>
    <w:rsid w:val="00464328"/>
    <w:rsid w:val="004647EF"/>
    <w:rsid w:val="00465985"/>
    <w:rsid w:val="00471141"/>
    <w:rsid w:val="00477063"/>
    <w:rsid w:val="00480044"/>
    <w:rsid w:val="004873E3"/>
    <w:rsid w:val="00495E86"/>
    <w:rsid w:val="00497F53"/>
    <w:rsid w:val="004A2C65"/>
    <w:rsid w:val="004A7C1C"/>
    <w:rsid w:val="004B098E"/>
    <w:rsid w:val="004B34AD"/>
    <w:rsid w:val="004B4ADA"/>
    <w:rsid w:val="004B7C7D"/>
    <w:rsid w:val="004C4193"/>
    <w:rsid w:val="004C4C4F"/>
    <w:rsid w:val="004C4DAE"/>
    <w:rsid w:val="004D2F92"/>
    <w:rsid w:val="0050386E"/>
    <w:rsid w:val="00504E9E"/>
    <w:rsid w:val="0050730B"/>
    <w:rsid w:val="005073A3"/>
    <w:rsid w:val="00524F0D"/>
    <w:rsid w:val="005314F5"/>
    <w:rsid w:val="005320FC"/>
    <w:rsid w:val="00535525"/>
    <w:rsid w:val="0054331B"/>
    <w:rsid w:val="00557235"/>
    <w:rsid w:val="00561EF4"/>
    <w:rsid w:val="005636F2"/>
    <w:rsid w:val="00567047"/>
    <w:rsid w:val="00570215"/>
    <w:rsid w:val="005778E4"/>
    <w:rsid w:val="0059082A"/>
    <w:rsid w:val="005921EC"/>
    <w:rsid w:val="005A032B"/>
    <w:rsid w:val="005B0B2D"/>
    <w:rsid w:val="005B4045"/>
    <w:rsid w:val="005C2ACC"/>
    <w:rsid w:val="005D064B"/>
    <w:rsid w:val="005E47E7"/>
    <w:rsid w:val="005F4DD4"/>
    <w:rsid w:val="005F7B47"/>
    <w:rsid w:val="005F7C57"/>
    <w:rsid w:val="00604800"/>
    <w:rsid w:val="00611088"/>
    <w:rsid w:val="006210F1"/>
    <w:rsid w:val="00630E61"/>
    <w:rsid w:val="00640358"/>
    <w:rsid w:val="006406AC"/>
    <w:rsid w:val="0065413A"/>
    <w:rsid w:val="006660F6"/>
    <w:rsid w:val="006A1F81"/>
    <w:rsid w:val="006A2BC6"/>
    <w:rsid w:val="006A389B"/>
    <w:rsid w:val="006B6DB2"/>
    <w:rsid w:val="006C4354"/>
    <w:rsid w:val="006E0E27"/>
    <w:rsid w:val="006E21B0"/>
    <w:rsid w:val="006E69BB"/>
    <w:rsid w:val="006F63CB"/>
    <w:rsid w:val="0070295C"/>
    <w:rsid w:val="0070699C"/>
    <w:rsid w:val="007117E5"/>
    <w:rsid w:val="0074710D"/>
    <w:rsid w:val="007560CB"/>
    <w:rsid w:val="0076353E"/>
    <w:rsid w:val="00764B55"/>
    <w:rsid w:val="00765DDC"/>
    <w:rsid w:val="007807ED"/>
    <w:rsid w:val="00784439"/>
    <w:rsid w:val="0079550A"/>
    <w:rsid w:val="007C4962"/>
    <w:rsid w:val="007C7DC9"/>
    <w:rsid w:val="007F1186"/>
    <w:rsid w:val="00803C09"/>
    <w:rsid w:val="00811A36"/>
    <w:rsid w:val="00812605"/>
    <w:rsid w:val="00813DD9"/>
    <w:rsid w:val="00815A4A"/>
    <w:rsid w:val="00826AFF"/>
    <w:rsid w:val="00832031"/>
    <w:rsid w:val="00835EE7"/>
    <w:rsid w:val="00860D51"/>
    <w:rsid w:val="008679ED"/>
    <w:rsid w:val="00883093"/>
    <w:rsid w:val="0088630E"/>
    <w:rsid w:val="00890AB6"/>
    <w:rsid w:val="008A40AB"/>
    <w:rsid w:val="008C6F28"/>
    <w:rsid w:val="008D1435"/>
    <w:rsid w:val="008D2C37"/>
    <w:rsid w:val="008E5170"/>
    <w:rsid w:val="008F4354"/>
    <w:rsid w:val="008F5601"/>
    <w:rsid w:val="009013ED"/>
    <w:rsid w:val="00903A8C"/>
    <w:rsid w:val="00930DEB"/>
    <w:rsid w:val="00937364"/>
    <w:rsid w:val="00942224"/>
    <w:rsid w:val="0094346C"/>
    <w:rsid w:val="009436FF"/>
    <w:rsid w:val="009506F6"/>
    <w:rsid w:val="00961C67"/>
    <w:rsid w:val="009654D1"/>
    <w:rsid w:val="00967AC6"/>
    <w:rsid w:val="00977E26"/>
    <w:rsid w:val="0098158A"/>
    <w:rsid w:val="00981A15"/>
    <w:rsid w:val="009908AB"/>
    <w:rsid w:val="009A0859"/>
    <w:rsid w:val="009A0C7F"/>
    <w:rsid w:val="009C0B13"/>
    <w:rsid w:val="009C7F10"/>
    <w:rsid w:val="009C7FFA"/>
    <w:rsid w:val="009D2B37"/>
    <w:rsid w:val="009E765F"/>
    <w:rsid w:val="00A10931"/>
    <w:rsid w:val="00A15E99"/>
    <w:rsid w:val="00A37EE9"/>
    <w:rsid w:val="00A410AD"/>
    <w:rsid w:val="00A4265D"/>
    <w:rsid w:val="00A47B77"/>
    <w:rsid w:val="00A5360F"/>
    <w:rsid w:val="00A5683B"/>
    <w:rsid w:val="00A641FE"/>
    <w:rsid w:val="00A675BB"/>
    <w:rsid w:val="00A7154D"/>
    <w:rsid w:val="00A76D3E"/>
    <w:rsid w:val="00A90E90"/>
    <w:rsid w:val="00A92184"/>
    <w:rsid w:val="00A97A01"/>
    <w:rsid w:val="00AA0206"/>
    <w:rsid w:val="00AA7254"/>
    <w:rsid w:val="00AC5707"/>
    <w:rsid w:val="00AE42C5"/>
    <w:rsid w:val="00B0708C"/>
    <w:rsid w:val="00B16F63"/>
    <w:rsid w:val="00B201E6"/>
    <w:rsid w:val="00B23AAE"/>
    <w:rsid w:val="00B26C77"/>
    <w:rsid w:val="00B47003"/>
    <w:rsid w:val="00B60546"/>
    <w:rsid w:val="00B6207B"/>
    <w:rsid w:val="00B63972"/>
    <w:rsid w:val="00B66F6F"/>
    <w:rsid w:val="00B71CD5"/>
    <w:rsid w:val="00B81400"/>
    <w:rsid w:val="00B957BE"/>
    <w:rsid w:val="00B9611C"/>
    <w:rsid w:val="00B967C3"/>
    <w:rsid w:val="00BC1D83"/>
    <w:rsid w:val="00BD4FCA"/>
    <w:rsid w:val="00BD7C4A"/>
    <w:rsid w:val="00BE1DFD"/>
    <w:rsid w:val="00BE6519"/>
    <w:rsid w:val="00BE7E72"/>
    <w:rsid w:val="00BF05F7"/>
    <w:rsid w:val="00BF3126"/>
    <w:rsid w:val="00BF4373"/>
    <w:rsid w:val="00C008C5"/>
    <w:rsid w:val="00C07E72"/>
    <w:rsid w:val="00C15048"/>
    <w:rsid w:val="00C27FA3"/>
    <w:rsid w:val="00C31418"/>
    <w:rsid w:val="00C346A8"/>
    <w:rsid w:val="00C3718E"/>
    <w:rsid w:val="00C41199"/>
    <w:rsid w:val="00C41B76"/>
    <w:rsid w:val="00C77176"/>
    <w:rsid w:val="00C86683"/>
    <w:rsid w:val="00C94A5C"/>
    <w:rsid w:val="00CA2E69"/>
    <w:rsid w:val="00CA5524"/>
    <w:rsid w:val="00CC5010"/>
    <w:rsid w:val="00CD0298"/>
    <w:rsid w:val="00CD0F93"/>
    <w:rsid w:val="00CD1534"/>
    <w:rsid w:val="00CD6E73"/>
    <w:rsid w:val="00CE12F7"/>
    <w:rsid w:val="00CE2C77"/>
    <w:rsid w:val="00CE5486"/>
    <w:rsid w:val="00CF10DE"/>
    <w:rsid w:val="00CF19C2"/>
    <w:rsid w:val="00D0207B"/>
    <w:rsid w:val="00D049F3"/>
    <w:rsid w:val="00D04D21"/>
    <w:rsid w:val="00D103B1"/>
    <w:rsid w:val="00D1515F"/>
    <w:rsid w:val="00D20F1F"/>
    <w:rsid w:val="00D31AA7"/>
    <w:rsid w:val="00D366CD"/>
    <w:rsid w:val="00D40199"/>
    <w:rsid w:val="00D46E78"/>
    <w:rsid w:val="00D51370"/>
    <w:rsid w:val="00D56684"/>
    <w:rsid w:val="00D618C7"/>
    <w:rsid w:val="00D63E12"/>
    <w:rsid w:val="00D658D8"/>
    <w:rsid w:val="00D74D0C"/>
    <w:rsid w:val="00D825F1"/>
    <w:rsid w:val="00D83D2E"/>
    <w:rsid w:val="00D86616"/>
    <w:rsid w:val="00D87FDF"/>
    <w:rsid w:val="00D90AC5"/>
    <w:rsid w:val="00DA6C51"/>
    <w:rsid w:val="00DA7395"/>
    <w:rsid w:val="00DC1959"/>
    <w:rsid w:val="00DC710E"/>
    <w:rsid w:val="00DD6F80"/>
    <w:rsid w:val="00DE0233"/>
    <w:rsid w:val="00DE2580"/>
    <w:rsid w:val="00DF0B25"/>
    <w:rsid w:val="00DF18EF"/>
    <w:rsid w:val="00DF2021"/>
    <w:rsid w:val="00DF4C32"/>
    <w:rsid w:val="00E02FD5"/>
    <w:rsid w:val="00E1002D"/>
    <w:rsid w:val="00E123DA"/>
    <w:rsid w:val="00E15DB0"/>
    <w:rsid w:val="00E255E5"/>
    <w:rsid w:val="00E26245"/>
    <w:rsid w:val="00E27C54"/>
    <w:rsid w:val="00E31BAF"/>
    <w:rsid w:val="00E3257D"/>
    <w:rsid w:val="00E325F4"/>
    <w:rsid w:val="00E350B7"/>
    <w:rsid w:val="00E35B04"/>
    <w:rsid w:val="00E36B43"/>
    <w:rsid w:val="00E435D9"/>
    <w:rsid w:val="00E43FAE"/>
    <w:rsid w:val="00E5401A"/>
    <w:rsid w:val="00E557D1"/>
    <w:rsid w:val="00E6091D"/>
    <w:rsid w:val="00E609E9"/>
    <w:rsid w:val="00E61829"/>
    <w:rsid w:val="00E7335D"/>
    <w:rsid w:val="00E75F85"/>
    <w:rsid w:val="00E944AA"/>
    <w:rsid w:val="00EA375D"/>
    <w:rsid w:val="00EB0EF6"/>
    <w:rsid w:val="00EB44BC"/>
    <w:rsid w:val="00EB690E"/>
    <w:rsid w:val="00EB72D9"/>
    <w:rsid w:val="00EC5077"/>
    <w:rsid w:val="00EC5E7A"/>
    <w:rsid w:val="00EC615D"/>
    <w:rsid w:val="00ED1F7E"/>
    <w:rsid w:val="00ED7712"/>
    <w:rsid w:val="00F044D5"/>
    <w:rsid w:val="00F10E7B"/>
    <w:rsid w:val="00F116B0"/>
    <w:rsid w:val="00F1522A"/>
    <w:rsid w:val="00F17D02"/>
    <w:rsid w:val="00F209E0"/>
    <w:rsid w:val="00F30EF7"/>
    <w:rsid w:val="00F47DCD"/>
    <w:rsid w:val="00F50257"/>
    <w:rsid w:val="00F53355"/>
    <w:rsid w:val="00F5751F"/>
    <w:rsid w:val="00F606E4"/>
    <w:rsid w:val="00F64FED"/>
    <w:rsid w:val="00F729B4"/>
    <w:rsid w:val="00F75926"/>
    <w:rsid w:val="00F856C4"/>
    <w:rsid w:val="00FA363D"/>
    <w:rsid w:val="00FA5C95"/>
    <w:rsid w:val="00FA66C6"/>
    <w:rsid w:val="00FC1ABF"/>
    <w:rsid w:val="00FC2B29"/>
    <w:rsid w:val="00FC2F9F"/>
    <w:rsid w:val="00FF6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00a9a7"/>
    </o:shapedefaults>
    <o:shapelayout v:ext="edit">
      <o:idmap v:ext="edit" data="1"/>
    </o:shapelayout>
  </w:shapeDefaults>
  <w:decimalSymbol w:val=","/>
  <w:listSeparator w:val=";"/>
  <w14:docId w14:val="72ABED4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List Bullet" w:qFormat="1"/>
    <w:lsdException w:name="List Number" w:qFormat="1"/>
    <w:lsdException w:name="Title" w:qFormat="1"/>
    <w:lsdException w:name="Hyperlink" w:uiPriority="99" w:qFormat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next w:val="Brdtext"/>
    <w:qFormat/>
    <w:rsid w:val="003F245C"/>
    <w:pPr>
      <w:spacing w:before="20" w:after="100"/>
    </w:pPr>
    <w:rPr>
      <w:sz w:val="22"/>
      <w:szCs w:val="24"/>
      <w:lang w:eastAsia="en-GB"/>
    </w:rPr>
  </w:style>
  <w:style w:type="paragraph" w:styleId="Rubrik1">
    <w:name w:val="heading 1"/>
    <w:basedOn w:val="Brdtext"/>
    <w:next w:val="Normal"/>
    <w:link w:val="Rubrik1Char"/>
    <w:qFormat/>
    <w:rsid w:val="003F245C"/>
    <w:pPr>
      <w:keepNext/>
      <w:spacing w:before="600" w:after="160"/>
      <w:outlineLvl w:val="0"/>
    </w:pPr>
    <w:rPr>
      <w:rFonts w:ascii="Arial" w:hAnsi="Arial" w:cs="Arial"/>
      <w:bCs/>
      <w:kern w:val="32"/>
      <w:sz w:val="36"/>
      <w:szCs w:val="32"/>
    </w:rPr>
  </w:style>
  <w:style w:type="paragraph" w:styleId="Rubrik2">
    <w:name w:val="heading 2"/>
    <w:basedOn w:val="Brdtext"/>
    <w:next w:val="Normal"/>
    <w:qFormat/>
    <w:rsid w:val="003F245C"/>
    <w:pPr>
      <w:keepNext/>
      <w:spacing w:before="480" w:after="120"/>
      <w:outlineLvl w:val="1"/>
    </w:pPr>
    <w:rPr>
      <w:rFonts w:ascii="Arial" w:hAnsi="Arial" w:cs="Arial"/>
      <w:bCs/>
      <w:iCs/>
      <w:sz w:val="28"/>
      <w:szCs w:val="28"/>
    </w:rPr>
  </w:style>
  <w:style w:type="paragraph" w:styleId="Rubrik3">
    <w:name w:val="heading 3"/>
    <w:basedOn w:val="Brdtext"/>
    <w:next w:val="Normal"/>
    <w:qFormat/>
    <w:rsid w:val="003F245C"/>
    <w:pPr>
      <w:keepNext/>
      <w:spacing w:before="400" w:after="0"/>
      <w:outlineLvl w:val="2"/>
    </w:pPr>
    <w:rPr>
      <w:rFonts w:ascii="Arial" w:hAnsi="Arial" w:cs="Arial"/>
      <w:b/>
      <w:bCs/>
      <w:szCs w:val="26"/>
    </w:rPr>
  </w:style>
  <w:style w:type="paragraph" w:styleId="Rubrik4">
    <w:name w:val="heading 4"/>
    <w:basedOn w:val="Rubrik3"/>
    <w:next w:val="Normal"/>
    <w:rsid w:val="008F5601"/>
    <w:pPr>
      <w:spacing w:before="360"/>
      <w:outlineLvl w:val="3"/>
    </w:pPr>
  </w:style>
  <w:style w:type="paragraph" w:styleId="Rubrik5">
    <w:name w:val="heading 5"/>
    <w:basedOn w:val="Rubrik4"/>
    <w:next w:val="Normal"/>
    <w:rsid w:val="008F5601"/>
    <w:pPr>
      <w:spacing w:before="240"/>
      <w:outlineLvl w:val="4"/>
    </w:pPr>
  </w:style>
  <w:style w:type="paragraph" w:styleId="Rubrik6">
    <w:name w:val="heading 6"/>
    <w:basedOn w:val="Normal"/>
    <w:next w:val="Normal"/>
    <w:rsid w:val="008F5601"/>
    <w:pPr>
      <w:spacing w:before="120" w:after="60"/>
      <w:outlineLvl w:val="5"/>
    </w:pPr>
    <w:rPr>
      <w:b/>
      <w:bCs/>
      <w:szCs w:val="22"/>
    </w:rPr>
  </w:style>
  <w:style w:type="paragraph" w:styleId="Rubrik7">
    <w:name w:val="heading 7"/>
    <w:basedOn w:val="Normal"/>
    <w:next w:val="Normal"/>
    <w:rsid w:val="008F5601"/>
    <w:pPr>
      <w:spacing w:before="240" w:after="60"/>
      <w:outlineLvl w:val="6"/>
    </w:pPr>
    <w:rPr>
      <w:sz w:val="24"/>
    </w:rPr>
  </w:style>
  <w:style w:type="paragraph" w:styleId="Rubrik8">
    <w:name w:val="heading 8"/>
    <w:basedOn w:val="Normal"/>
    <w:next w:val="Normal"/>
    <w:rsid w:val="008F5601"/>
    <w:pPr>
      <w:spacing w:before="240" w:after="60"/>
      <w:outlineLvl w:val="7"/>
    </w:pPr>
    <w:rPr>
      <w:iCs/>
      <w:sz w:val="24"/>
    </w:rPr>
  </w:style>
  <w:style w:type="paragraph" w:styleId="Rubrik9">
    <w:name w:val="heading 9"/>
    <w:basedOn w:val="Normal"/>
    <w:next w:val="Normal"/>
    <w:rsid w:val="008F5601"/>
    <w:pPr>
      <w:spacing w:before="240" w:after="60"/>
      <w:outlineLvl w:val="8"/>
    </w:pPr>
    <w:rPr>
      <w:rFonts w:ascii="Arial" w:hAnsi="Arial" w:cs="Arial"/>
      <w:szCs w:val="22"/>
    </w:rPr>
  </w:style>
  <w:style w:type="character" w:default="1" w:styleId="Standardstycketyp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link w:val="Rubrik1"/>
    <w:rsid w:val="003F245C"/>
    <w:rPr>
      <w:rFonts w:ascii="Arial" w:hAnsi="Arial" w:cs="Arial"/>
      <w:bCs/>
      <w:kern w:val="32"/>
      <w:sz w:val="36"/>
      <w:szCs w:val="32"/>
      <w:lang w:eastAsia="en-GB"/>
    </w:rPr>
  </w:style>
  <w:style w:type="paragraph" w:styleId="Sidhuvud">
    <w:name w:val="header"/>
    <w:basedOn w:val="Brdtext"/>
    <w:semiHidden/>
    <w:rsid w:val="00E123DA"/>
    <w:pPr>
      <w:spacing w:after="0"/>
    </w:pPr>
    <w:rPr>
      <w:rFonts w:ascii="Arial" w:hAnsi="Arial"/>
      <w:color w:val="00A9A7"/>
      <w:sz w:val="14"/>
    </w:rPr>
  </w:style>
  <w:style w:type="paragraph" w:styleId="Sidfot">
    <w:name w:val="footer"/>
    <w:basedOn w:val="Brdtext"/>
    <w:semiHidden/>
    <w:rsid w:val="00E123DA"/>
    <w:pPr>
      <w:tabs>
        <w:tab w:val="center" w:pos="4153"/>
        <w:tab w:val="right" w:pos="8306"/>
      </w:tabs>
      <w:spacing w:after="0"/>
    </w:pPr>
    <w:rPr>
      <w:rFonts w:ascii="Arial" w:hAnsi="Arial"/>
      <w:color w:val="00A9A7"/>
      <w:sz w:val="14"/>
    </w:rPr>
  </w:style>
  <w:style w:type="table" w:styleId="Professionelltabell">
    <w:name w:val="Table Professional"/>
    <w:basedOn w:val="Normaltabell"/>
    <w:rsid w:val="00C86683"/>
    <w:pPr>
      <w:spacing w:before="20"/>
    </w:pPr>
    <w:rPr>
      <w:rFonts w:ascii="Arial" w:hAnsi="Arial"/>
      <w:sz w:val="16"/>
    </w:rPr>
    <w:tblPr>
      <w:tblInd w:w="0" w:type="dxa"/>
      <w:tblBorders>
        <w:top w:val="single" w:sz="6" w:space="0" w:color="00A9A7"/>
        <w:left w:val="single" w:sz="6" w:space="0" w:color="00A9A7"/>
        <w:bottom w:val="single" w:sz="6" w:space="0" w:color="00A9A7"/>
        <w:right w:val="single" w:sz="6" w:space="0" w:color="00A9A7"/>
        <w:insideH w:val="single" w:sz="6" w:space="0" w:color="00A9A7"/>
        <w:insideV w:val="single" w:sz="6" w:space="0" w:color="00A9A7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pPr>
        <w:wordWrap/>
        <w:spacing w:beforeLines="20" w:before="20" w:beforeAutospacing="0" w:afterLines="0" w:after="0" w:afterAutospacing="0"/>
      </w:pPr>
      <w:rPr>
        <w:rFonts w:ascii="Arial" w:hAnsi="Arial"/>
        <w:b/>
        <w:bCs/>
        <w:color w:val="FFFFFF"/>
        <w:sz w:val="16"/>
      </w:rPr>
      <w:tblPr/>
      <w:tcPr>
        <w:tcBorders>
          <w:top w:val="single" w:sz="4" w:space="0" w:color="00A9A7"/>
          <w:left w:val="single" w:sz="4" w:space="0" w:color="00A9A7"/>
          <w:bottom w:val="single" w:sz="4" w:space="0" w:color="00A9A7"/>
          <w:right w:val="single" w:sz="4" w:space="0" w:color="00A9A7"/>
          <w:insideH w:val="nil"/>
          <w:insideV w:val="nil"/>
        </w:tcBorders>
        <w:shd w:val="solid" w:color="00A9A7" w:fill="FFFFFF"/>
      </w:tcPr>
    </w:tblStylePr>
  </w:style>
  <w:style w:type="character" w:styleId="Sidnummer">
    <w:name w:val="page number"/>
    <w:semiHidden/>
    <w:rsid w:val="000D68C0"/>
    <w:rPr>
      <w:rFonts w:ascii="Arial" w:hAnsi="Arial"/>
      <w:b/>
      <w:color w:val="1C1C1C"/>
      <w:sz w:val="14"/>
    </w:rPr>
  </w:style>
  <w:style w:type="character" w:styleId="Hyperlnk">
    <w:name w:val="Hyperlink"/>
    <w:uiPriority w:val="99"/>
    <w:qFormat/>
    <w:rsid w:val="00B26C77"/>
    <w:rPr>
      <w:rFonts w:ascii="Arial" w:hAnsi="Arial"/>
      <w:color w:val="CD5227"/>
      <w:sz w:val="22"/>
      <w:u w:val="single"/>
      <w:lang w:val="sv-SE"/>
    </w:rPr>
  </w:style>
  <w:style w:type="character" w:styleId="AnvndHyperlnk">
    <w:name w:val="FollowedHyperlink"/>
    <w:semiHidden/>
    <w:rsid w:val="00524F0D"/>
    <w:rPr>
      <w:rFonts w:ascii="Times New Roman" w:hAnsi="Times New Roman"/>
      <w:color w:val="CD5227"/>
      <w:sz w:val="22"/>
      <w:u w:val="single"/>
    </w:rPr>
  </w:style>
  <w:style w:type="paragraph" w:styleId="Punktlista">
    <w:name w:val="List Bullet"/>
    <w:basedOn w:val="Brdtext"/>
    <w:qFormat/>
    <w:rsid w:val="003F245C"/>
    <w:pPr>
      <w:numPr>
        <w:numId w:val="1"/>
      </w:numPr>
      <w:tabs>
        <w:tab w:val="clear" w:pos="567"/>
      </w:tabs>
      <w:ind w:left="692" w:hanging="335"/>
      <w:contextualSpacing/>
    </w:pPr>
  </w:style>
  <w:style w:type="paragraph" w:styleId="Innehll1">
    <w:name w:val="toc 1"/>
    <w:basedOn w:val="Normal"/>
    <w:next w:val="Normal"/>
    <w:autoRedefine/>
    <w:uiPriority w:val="39"/>
    <w:rsid w:val="00E435D9"/>
    <w:pPr>
      <w:spacing w:after="160"/>
    </w:pPr>
    <w:rPr>
      <w:rFonts w:ascii="Arial" w:hAnsi="Arial"/>
      <w:b/>
      <w:color w:val="1C1C1C"/>
      <w:sz w:val="20"/>
    </w:rPr>
  </w:style>
  <w:style w:type="paragraph" w:styleId="Innehll2">
    <w:name w:val="toc 2"/>
    <w:basedOn w:val="Normal"/>
    <w:next w:val="Normal"/>
    <w:autoRedefine/>
    <w:uiPriority w:val="39"/>
    <w:rsid w:val="00E435D9"/>
    <w:pPr>
      <w:spacing w:after="160"/>
      <w:ind w:left="221"/>
    </w:pPr>
    <w:rPr>
      <w:rFonts w:ascii="Arial" w:hAnsi="Arial"/>
      <w:color w:val="1C1C1C"/>
      <w:sz w:val="20"/>
    </w:rPr>
  </w:style>
  <w:style w:type="paragraph" w:styleId="Innehll3">
    <w:name w:val="toc 3"/>
    <w:basedOn w:val="Normal"/>
    <w:next w:val="Normal"/>
    <w:autoRedefine/>
    <w:uiPriority w:val="39"/>
    <w:rsid w:val="006660F6"/>
    <w:pPr>
      <w:ind w:left="440"/>
    </w:pPr>
    <w:rPr>
      <w:rFonts w:ascii="Arial" w:hAnsi="Arial"/>
      <w:sz w:val="20"/>
    </w:rPr>
  </w:style>
  <w:style w:type="paragraph" w:styleId="Innehll4">
    <w:name w:val="toc 4"/>
    <w:basedOn w:val="Normal"/>
    <w:next w:val="Normal"/>
    <w:autoRedefine/>
    <w:semiHidden/>
    <w:rsid w:val="00E435D9"/>
    <w:pPr>
      <w:spacing w:after="160"/>
      <w:ind w:left="658"/>
    </w:pPr>
    <w:rPr>
      <w:rFonts w:ascii="Arial" w:hAnsi="Arial"/>
      <w:color w:val="1C1C1C"/>
      <w:sz w:val="20"/>
    </w:rPr>
  </w:style>
  <w:style w:type="paragraph" w:styleId="Innehll5">
    <w:name w:val="toc 5"/>
    <w:basedOn w:val="Normal"/>
    <w:next w:val="Normal"/>
    <w:autoRedefine/>
    <w:semiHidden/>
    <w:rsid w:val="00E435D9"/>
    <w:pPr>
      <w:spacing w:after="160"/>
      <w:ind w:left="879"/>
    </w:pPr>
    <w:rPr>
      <w:rFonts w:ascii="Arial" w:hAnsi="Arial"/>
      <w:color w:val="1C1C1C"/>
      <w:sz w:val="20"/>
    </w:rPr>
  </w:style>
  <w:style w:type="paragraph" w:styleId="Innehll6">
    <w:name w:val="toc 6"/>
    <w:basedOn w:val="Normal"/>
    <w:next w:val="Normal"/>
    <w:autoRedefine/>
    <w:semiHidden/>
    <w:rsid w:val="00E435D9"/>
    <w:pPr>
      <w:spacing w:after="160"/>
      <w:ind w:left="1100"/>
    </w:pPr>
    <w:rPr>
      <w:rFonts w:ascii="Arial" w:hAnsi="Arial"/>
      <w:color w:val="1C1C1C"/>
      <w:sz w:val="20"/>
    </w:rPr>
  </w:style>
  <w:style w:type="paragraph" w:styleId="Innehll7">
    <w:name w:val="toc 7"/>
    <w:basedOn w:val="Normal"/>
    <w:next w:val="Normal"/>
    <w:autoRedefine/>
    <w:semiHidden/>
    <w:rsid w:val="00E435D9"/>
    <w:pPr>
      <w:spacing w:after="160"/>
      <w:ind w:left="1321"/>
    </w:pPr>
    <w:rPr>
      <w:rFonts w:ascii="Arial" w:hAnsi="Arial"/>
      <w:color w:val="1C1C1C"/>
      <w:sz w:val="20"/>
    </w:rPr>
  </w:style>
  <w:style w:type="paragraph" w:styleId="Innehll8">
    <w:name w:val="toc 8"/>
    <w:basedOn w:val="Normal"/>
    <w:next w:val="Normal"/>
    <w:autoRedefine/>
    <w:semiHidden/>
    <w:rsid w:val="00E435D9"/>
    <w:pPr>
      <w:spacing w:after="160"/>
      <w:ind w:left="1542"/>
    </w:pPr>
    <w:rPr>
      <w:rFonts w:ascii="Arial" w:hAnsi="Arial"/>
      <w:color w:val="1C1C1C"/>
      <w:sz w:val="20"/>
    </w:rPr>
  </w:style>
  <w:style w:type="paragraph" w:styleId="Innehll9">
    <w:name w:val="toc 9"/>
    <w:basedOn w:val="Normal"/>
    <w:next w:val="Normal"/>
    <w:autoRedefine/>
    <w:semiHidden/>
    <w:rsid w:val="00E435D9"/>
    <w:pPr>
      <w:spacing w:after="160"/>
      <w:ind w:left="1758"/>
    </w:pPr>
    <w:rPr>
      <w:rFonts w:ascii="Arial" w:hAnsi="Arial"/>
      <w:color w:val="1C1C1C"/>
      <w:sz w:val="20"/>
    </w:rPr>
  </w:style>
  <w:style w:type="paragraph" w:styleId="Numreradlista">
    <w:name w:val="List Number"/>
    <w:basedOn w:val="Brdtext"/>
    <w:qFormat/>
    <w:rsid w:val="00DA7395"/>
    <w:pPr>
      <w:numPr>
        <w:numId w:val="2"/>
      </w:numPr>
    </w:pPr>
  </w:style>
  <w:style w:type="paragraph" w:styleId="Brdtext">
    <w:name w:val="Body Text"/>
    <w:basedOn w:val="Normal"/>
    <w:link w:val="BrdtextChar"/>
    <w:rsid w:val="003F245C"/>
  </w:style>
  <w:style w:type="paragraph" w:styleId="Brdtext2">
    <w:name w:val="Body Text 2"/>
    <w:basedOn w:val="Brdtext"/>
    <w:next w:val="Brdtext"/>
    <w:semiHidden/>
    <w:rsid w:val="00104E54"/>
    <w:pPr>
      <w:spacing w:after="20"/>
    </w:pPr>
    <w:rPr>
      <w:rFonts w:ascii="Arial" w:hAnsi="Arial"/>
      <w:sz w:val="18"/>
    </w:rPr>
  </w:style>
  <w:style w:type="paragraph" w:customStyle="1" w:styleId="FrsttsbladUnderrubrik">
    <w:name w:val="Försättsblad Underrubrik"/>
    <w:basedOn w:val="Normal"/>
    <w:next w:val="Brdtext"/>
    <w:link w:val="FrsttsbladUnderrubrikChar"/>
    <w:qFormat/>
    <w:rsid w:val="00477063"/>
    <w:pPr>
      <w:spacing w:before="120" w:after="600"/>
    </w:pPr>
    <w:rPr>
      <w:rFonts w:ascii="Arial" w:hAnsi="Arial" w:cs="Arial"/>
      <w:sz w:val="28"/>
      <w:szCs w:val="28"/>
    </w:rPr>
  </w:style>
  <w:style w:type="numbering" w:styleId="111111">
    <w:name w:val="Outline List 2"/>
    <w:basedOn w:val="Ingenlista"/>
    <w:semiHidden/>
    <w:rsid w:val="004D2F92"/>
    <w:pPr>
      <w:numPr>
        <w:numId w:val="3"/>
      </w:numPr>
    </w:pPr>
  </w:style>
  <w:style w:type="numbering" w:styleId="1ai">
    <w:name w:val="Outline List 1"/>
    <w:basedOn w:val="Ingenlista"/>
    <w:semiHidden/>
    <w:rsid w:val="00524F0D"/>
    <w:pPr>
      <w:numPr>
        <w:numId w:val="4"/>
      </w:numPr>
    </w:pPr>
  </w:style>
  <w:style w:type="paragraph" w:styleId="Index1">
    <w:name w:val="index 1"/>
    <w:basedOn w:val="Normal"/>
    <w:next w:val="Normal"/>
    <w:autoRedefine/>
    <w:rsid w:val="00465985"/>
    <w:pPr>
      <w:ind w:left="220" w:hanging="220"/>
    </w:pPr>
  </w:style>
  <w:style w:type="paragraph" w:customStyle="1" w:styleId="Rubrik1Nr">
    <w:name w:val="Rubrik 1 Nr"/>
    <w:next w:val="Normal"/>
    <w:qFormat/>
    <w:rsid w:val="004D2F92"/>
    <w:pPr>
      <w:numPr>
        <w:numId w:val="29"/>
      </w:numPr>
      <w:spacing w:before="600" w:after="160"/>
      <w:outlineLvl w:val="0"/>
    </w:pPr>
    <w:rPr>
      <w:rFonts w:ascii="Arial" w:hAnsi="Arial" w:cs="Arial"/>
      <w:bCs/>
      <w:kern w:val="32"/>
      <w:sz w:val="36"/>
      <w:szCs w:val="32"/>
    </w:rPr>
  </w:style>
  <w:style w:type="paragraph" w:customStyle="1" w:styleId="Rubrik2Nr">
    <w:name w:val="Rubrik 2 Nr"/>
    <w:next w:val="Normal"/>
    <w:qFormat/>
    <w:rsid w:val="004D2F92"/>
    <w:pPr>
      <w:numPr>
        <w:ilvl w:val="1"/>
        <w:numId w:val="29"/>
      </w:numPr>
      <w:spacing w:before="480" w:after="120"/>
      <w:outlineLvl w:val="1"/>
    </w:pPr>
    <w:rPr>
      <w:rFonts w:ascii="Arial" w:hAnsi="Arial" w:cs="Arial"/>
      <w:bCs/>
      <w:iCs/>
      <w:sz w:val="28"/>
      <w:szCs w:val="28"/>
    </w:rPr>
  </w:style>
  <w:style w:type="paragraph" w:customStyle="1" w:styleId="Rubrik3Nr">
    <w:name w:val="Rubrik 3 Nr"/>
    <w:basedOn w:val="Rubrik3"/>
    <w:next w:val="Normal"/>
    <w:qFormat/>
    <w:rsid w:val="004D2F92"/>
    <w:pPr>
      <w:numPr>
        <w:ilvl w:val="2"/>
        <w:numId w:val="29"/>
      </w:numPr>
    </w:pPr>
    <w:rPr>
      <w:bCs w:val="0"/>
      <w:iCs/>
      <w:lang w:eastAsia="sv-SE"/>
    </w:rPr>
  </w:style>
  <w:style w:type="paragraph" w:styleId="Indexrubrik">
    <w:name w:val="index heading"/>
    <w:basedOn w:val="Normal"/>
    <w:next w:val="Index1"/>
    <w:rsid w:val="00465985"/>
    <w:pPr>
      <w:spacing w:before="600" w:after="160"/>
    </w:pPr>
    <w:rPr>
      <w:rFonts w:ascii="Arial" w:hAnsi="Arial"/>
      <w:b/>
      <w:bCs/>
      <w:sz w:val="36"/>
    </w:rPr>
  </w:style>
  <w:style w:type="paragraph" w:styleId="Rubrik">
    <w:name w:val="Title"/>
    <w:aliases w:val="Försättsblad Rubrik"/>
    <w:basedOn w:val="Normal"/>
    <w:next w:val="Normal"/>
    <w:link w:val="RubrikChar"/>
    <w:qFormat/>
    <w:rsid w:val="003F245C"/>
    <w:pPr>
      <w:spacing w:before="0" w:after="120"/>
    </w:pPr>
    <w:rPr>
      <w:rFonts w:ascii="Arial" w:hAnsi="Arial" w:cs="Arial"/>
      <w:b/>
      <w:color w:val="00A9A7"/>
      <w:sz w:val="56"/>
      <w:szCs w:val="56"/>
    </w:rPr>
  </w:style>
  <w:style w:type="character" w:customStyle="1" w:styleId="RubrikChar">
    <w:name w:val="Rubrik Char"/>
    <w:aliases w:val="Försättsblad Rubrik Char"/>
    <w:link w:val="Rubrik"/>
    <w:rsid w:val="003F245C"/>
    <w:rPr>
      <w:rFonts w:ascii="Arial" w:hAnsi="Arial" w:cs="Arial"/>
      <w:b/>
      <w:color w:val="00A9A7"/>
      <w:sz w:val="56"/>
      <w:szCs w:val="56"/>
      <w:lang w:eastAsia="en-GB"/>
    </w:rPr>
  </w:style>
  <w:style w:type="paragraph" w:styleId="Ingetavstnd">
    <w:name w:val="No Spacing"/>
    <w:link w:val="IngetavstndChar"/>
    <w:uiPriority w:val="1"/>
    <w:rsid w:val="0076353E"/>
    <w:rPr>
      <w:rFonts w:ascii="Calibri" w:hAnsi="Calibri"/>
      <w:sz w:val="22"/>
      <w:szCs w:val="22"/>
    </w:rPr>
  </w:style>
  <w:style w:type="character" w:customStyle="1" w:styleId="FrsttsbladUnderrubrikChar">
    <w:name w:val="Försättsblad Underrubrik Char"/>
    <w:link w:val="FrsttsbladUnderrubrik"/>
    <w:rsid w:val="00477063"/>
    <w:rPr>
      <w:rFonts w:ascii="Arial" w:hAnsi="Arial" w:cs="Arial"/>
      <w:sz w:val="28"/>
      <w:szCs w:val="28"/>
      <w:lang w:eastAsia="en-GB"/>
    </w:rPr>
  </w:style>
  <w:style w:type="character" w:customStyle="1" w:styleId="IngetavstndChar">
    <w:name w:val="Inget avstånd Char"/>
    <w:link w:val="Ingetavstnd"/>
    <w:uiPriority w:val="1"/>
    <w:rsid w:val="0076353E"/>
    <w:rPr>
      <w:rFonts w:ascii="Calibri" w:hAnsi="Calibri"/>
      <w:sz w:val="22"/>
      <w:szCs w:val="22"/>
    </w:rPr>
  </w:style>
  <w:style w:type="paragraph" w:styleId="Bubbeltext">
    <w:name w:val="Balloon Text"/>
    <w:basedOn w:val="Normal"/>
    <w:link w:val="BubbeltextChar"/>
    <w:rsid w:val="0076353E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ubbeltextChar">
    <w:name w:val="Bubbeltext Char"/>
    <w:link w:val="Bubbeltext"/>
    <w:rsid w:val="0076353E"/>
    <w:rPr>
      <w:rFonts w:ascii="Tahoma" w:hAnsi="Tahoma" w:cs="Tahoma"/>
      <w:sz w:val="16"/>
      <w:szCs w:val="16"/>
      <w:lang w:eastAsia="en-GB"/>
    </w:rPr>
  </w:style>
  <w:style w:type="character" w:customStyle="1" w:styleId="BrdtextChar">
    <w:name w:val="Brödtext Char"/>
    <w:link w:val="Brdtext"/>
    <w:rsid w:val="003F245C"/>
    <w:rPr>
      <w:sz w:val="22"/>
      <w:szCs w:val="24"/>
      <w:lang w:eastAsia="en-GB"/>
    </w:rPr>
  </w:style>
  <w:style w:type="table" w:styleId="Tabellrutnt">
    <w:name w:val="Table Grid"/>
    <w:basedOn w:val="Normaltabell"/>
    <w:rsid w:val="004B7C7D"/>
    <w:pPr>
      <w:spacing w:before="20" w:after="20"/>
    </w:pPr>
    <w:rPr>
      <w:rFonts w:ascii="Arial" w:hAnsi="Arial"/>
      <w:sz w:val="18"/>
    </w:rPr>
    <w:tblPr>
      <w:tblInd w:w="0" w:type="dxa"/>
      <w:tblBorders>
        <w:top w:val="single" w:sz="4" w:space="0" w:color="00A9A7"/>
        <w:left w:val="single" w:sz="4" w:space="0" w:color="00A9A7"/>
        <w:bottom w:val="single" w:sz="4" w:space="0" w:color="00A9A7"/>
        <w:right w:val="single" w:sz="4" w:space="0" w:color="00A9A7"/>
        <w:insideH w:val="single" w:sz="4" w:space="0" w:color="00A9A7"/>
        <w:insideV w:val="single" w:sz="4" w:space="0" w:color="00A9A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wordWrap/>
        <w:spacing w:beforeLines="0" w:before="20" w:beforeAutospacing="0" w:afterLines="0" w:after="120" w:afterAutospacing="0" w:line="240" w:lineRule="auto"/>
      </w:pPr>
      <w:rPr>
        <w:rFonts w:ascii="Arial" w:hAnsi="Arial"/>
        <w:b/>
        <w:color w:val="FFFFFF" w:themeColor="background1"/>
        <w:sz w:val="20"/>
      </w:rPr>
      <w:tblPr/>
      <w:tcPr>
        <w:shd w:val="clear" w:color="auto" w:fill="00A9A7"/>
      </w:tcPr>
    </w:tblStyle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495E86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b/>
      <w:color w:val="007E7C" w:themeColor="accent1" w:themeShade="BF"/>
      <w:kern w:val="0"/>
      <w:sz w:val="28"/>
      <w:szCs w:val="28"/>
      <w:lang w:eastAsia="sv-SE"/>
    </w:rPr>
  </w:style>
  <w:style w:type="character" w:styleId="Platshllartext">
    <w:name w:val="Placeholder Text"/>
    <w:basedOn w:val="Standardstycketypsnitt"/>
    <w:uiPriority w:val="99"/>
    <w:semiHidden/>
    <w:rsid w:val="00E6091D"/>
    <w:rPr>
      <w:color w:val="808080"/>
    </w:rPr>
  </w:style>
  <w:style w:type="paragraph" w:customStyle="1" w:styleId="TableText">
    <w:name w:val="Table Text"/>
    <w:basedOn w:val="Brdtext"/>
    <w:rsid w:val="00CA5524"/>
    <w:pPr>
      <w:suppressAutoHyphens/>
      <w:overflowPunct w:val="0"/>
      <w:autoSpaceDE w:val="0"/>
      <w:spacing w:before="0" w:after="0"/>
      <w:ind w:left="28" w:right="28"/>
      <w:textAlignment w:val="baseline"/>
    </w:pPr>
    <w:rPr>
      <w:rFonts w:ascii="Arial" w:hAnsi="Arial"/>
      <w:szCs w:val="20"/>
      <w:lang w:val="en-US" w:eastAsia="ar-SA"/>
    </w:rPr>
  </w:style>
  <w:style w:type="paragraph" w:customStyle="1" w:styleId="PontusSvar">
    <w:name w:val="Pontus Svar"/>
    <w:basedOn w:val="Normal"/>
    <w:rsid w:val="00CA5524"/>
    <w:pPr>
      <w:tabs>
        <w:tab w:val="num" w:pos="643"/>
      </w:tabs>
      <w:suppressAutoHyphens/>
      <w:overflowPunct w:val="0"/>
      <w:autoSpaceDE w:val="0"/>
      <w:spacing w:before="0" w:after="120"/>
      <w:ind w:left="643" w:hanging="360"/>
      <w:textAlignment w:val="baseline"/>
    </w:pPr>
    <w:rPr>
      <w:rFonts w:ascii="Arial" w:hAnsi="Arial"/>
      <w:sz w:val="20"/>
      <w:szCs w:val="20"/>
      <w:lang w:eastAsia="ar-SA"/>
    </w:rPr>
  </w:style>
  <w:style w:type="paragraph" w:customStyle="1" w:styleId="TableHeader">
    <w:name w:val="Table Header"/>
    <w:basedOn w:val="TableText"/>
    <w:rsid w:val="00CA5524"/>
    <w:pPr>
      <w:jc w:val="center"/>
    </w:pPr>
    <w:rPr>
      <w:b/>
      <w:bCs/>
    </w:rPr>
  </w:style>
  <w:style w:type="paragraph" w:styleId="Liststycke">
    <w:name w:val="List Paragraph"/>
    <w:basedOn w:val="Normal"/>
    <w:link w:val="ListstyckeChar"/>
    <w:uiPriority w:val="34"/>
    <w:rsid w:val="00CD6E73"/>
    <w:pPr>
      <w:spacing w:before="0" w:after="0" w:line="280" w:lineRule="atLeast"/>
      <w:ind w:left="720" w:hanging="360"/>
      <w:contextualSpacing/>
    </w:pPr>
    <w:rPr>
      <w:rFonts w:ascii="Georgia" w:eastAsia="Calibri" w:hAnsi="Georgia"/>
      <w:sz w:val="20"/>
      <w:szCs w:val="22"/>
      <w:lang w:eastAsia="en-US"/>
    </w:rPr>
  </w:style>
  <w:style w:type="character" w:customStyle="1" w:styleId="ListstyckeChar">
    <w:name w:val="Liststycke Char"/>
    <w:basedOn w:val="Standardstycketypsnitt"/>
    <w:link w:val="Liststycke"/>
    <w:uiPriority w:val="34"/>
    <w:rsid w:val="00CD6E73"/>
    <w:rPr>
      <w:rFonts w:ascii="Georgia" w:eastAsia="Calibri" w:hAnsi="Georgia"/>
      <w:szCs w:val="22"/>
      <w:lang w:eastAsia="en-US"/>
    </w:rPr>
  </w:style>
  <w:style w:type="paragraph" w:styleId="Dokumentversikt">
    <w:name w:val="Document Map"/>
    <w:basedOn w:val="Normal"/>
    <w:link w:val="DokumentversiktChar"/>
    <w:rsid w:val="000C6CFF"/>
    <w:pPr>
      <w:spacing w:before="0" w:after="0"/>
    </w:pPr>
    <w:rPr>
      <w:rFonts w:ascii="Lucida Grande" w:hAnsi="Lucida Grande" w:cs="Lucida Grande"/>
      <w:sz w:val="24"/>
    </w:rPr>
  </w:style>
  <w:style w:type="character" w:customStyle="1" w:styleId="DokumentversiktChar">
    <w:name w:val="Dokumentöversikt Char"/>
    <w:basedOn w:val="Standardstycketypsnitt"/>
    <w:link w:val="Dokumentversikt"/>
    <w:rsid w:val="000C6CFF"/>
    <w:rPr>
      <w:rFonts w:ascii="Lucida Grande" w:hAnsi="Lucida Grande" w:cs="Lucida Grande"/>
      <w:sz w:val="24"/>
      <w:szCs w:val="24"/>
      <w:lang w:eastAsia="en-GB"/>
    </w:rPr>
  </w:style>
  <w:style w:type="paragraph" w:styleId="Normalwebb">
    <w:name w:val="Normal (Web)"/>
    <w:basedOn w:val="Normal"/>
    <w:rsid w:val="00DF2021"/>
    <w:rPr>
      <w:sz w:val="24"/>
    </w:rPr>
  </w:style>
  <w:style w:type="paragraph" w:styleId="Fotnotstext">
    <w:name w:val="footnote text"/>
    <w:basedOn w:val="Normal"/>
    <w:link w:val="FotnotstextChar"/>
    <w:rsid w:val="0050386E"/>
    <w:pPr>
      <w:spacing w:before="0" w:after="0"/>
    </w:pPr>
    <w:rPr>
      <w:sz w:val="24"/>
    </w:rPr>
  </w:style>
  <w:style w:type="character" w:customStyle="1" w:styleId="FotnotstextChar">
    <w:name w:val="Fotnotstext Char"/>
    <w:basedOn w:val="Standardstycketypsnitt"/>
    <w:link w:val="Fotnotstext"/>
    <w:rsid w:val="0050386E"/>
    <w:rPr>
      <w:sz w:val="24"/>
      <w:szCs w:val="24"/>
      <w:lang w:eastAsia="en-GB"/>
    </w:rPr>
  </w:style>
  <w:style w:type="character" w:styleId="Fotnotsreferens">
    <w:name w:val="footnote reference"/>
    <w:basedOn w:val="Standardstycketypsnitt"/>
    <w:rsid w:val="0050386E"/>
    <w:rPr>
      <w:vertAlign w:val="superscript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List Bullet" w:qFormat="1"/>
    <w:lsdException w:name="List Number" w:qFormat="1"/>
    <w:lsdException w:name="Title" w:qFormat="1"/>
    <w:lsdException w:name="Hyperlink" w:uiPriority="99" w:qFormat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next w:val="Brdtext"/>
    <w:qFormat/>
    <w:rsid w:val="003F245C"/>
    <w:pPr>
      <w:spacing w:before="20" w:after="100"/>
    </w:pPr>
    <w:rPr>
      <w:sz w:val="22"/>
      <w:szCs w:val="24"/>
      <w:lang w:eastAsia="en-GB"/>
    </w:rPr>
  </w:style>
  <w:style w:type="paragraph" w:styleId="Rubrik1">
    <w:name w:val="heading 1"/>
    <w:basedOn w:val="Brdtext"/>
    <w:next w:val="Normal"/>
    <w:link w:val="Rubrik1Char"/>
    <w:qFormat/>
    <w:rsid w:val="003F245C"/>
    <w:pPr>
      <w:keepNext/>
      <w:spacing w:before="600" w:after="160"/>
      <w:outlineLvl w:val="0"/>
    </w:pPr>
    <w:rPr>
      <w:rFonts w:ascii="Arial" w:hAnsi="Arial" w:cs="Arial"/>
      <w:bCs/>
      <w:kern w:val="32"/>
      <w:sz w:val="36"/>
      <w:szCs w:val="32"/>
    </w:rPr>
  </w:style>
  <w:style w:type="paragraph" w:styleId="Rubrik2">
    <w:name w:val="heading 2"/>
    <w:basedOn w:val="Brdtext"/>
    <w:next w:val="Normal"/>
    <w:qFormat/>
    <w:rsid w:val="003F245C"/>
    <w:pPr>
      <w:keepNext/>
      <w:spacing w:before="480" w:after="120"/>
      <w:outlineLvl w:val="1"/>
    </w:pPr>
    <w:rPr>
      <w:rFonts w:ascii="Arial" w:hAnsi="Arial" w:cs="Arial"/>
      <w:bCs/>
      <w:iCs/>
      <w:sz w:val="28"/>
      <w:szCs w:val="28"/>
    </w:rPr>
  </w:style>
  <w:style w:type="paragraph" w:styleId="Rubrik3">
    <w:name w:val="heading 3"/>
    <w:basedOn w:val="Brdtext"/>
    <w:next w:val="Normal"/>
    <w:qFormat/>
    <w:rsid w:val="003F245C"/>
    <w:pPr>
      <w:keepNext/>
      <w:spacing w:before="400" w:after="0"/>
      <w:outlineLvl w:val="2"/>
    </w:pPr>
    <w:rPr>
      <w:rFonts w:ascii="Arial" w:hAnsi="Arial" w:cs="Arial"/>
      <w:b/>
      <w:bCs/>
      <w:szCs w:val="26"/>
    </w:rPr>
  </w:style>
  <w:style w:type="paragraph" w:styleId="Rubrik4">
    <w:name w:val="heading 4"/>
    <w:basedOn w:val="Rubrik3"/>
    <w:next w:val="Normal"/>
    <w:rsid w:val="008F5601"/>
    <w:pPr>
      <w:spacing w:before="360"/>
      <w:outlineLvl w:val="3"/>
    </w:pPr>
  </w:style>
  <w:style w:type="paragraph" w:styleId="Rubrik5">
    <w:name w:val="heading 5"/>
    <w:basedOn w:val="Rubrik4"/>
    <w:next w:val="Normal"/>
    <w:rsid w:val="008F5601"/>
    <w:pPr>
      <w:spacing w:before="240"/>
      <w:outlineLvl w:val="4"/>
    </w:pPr>
  </w:style>
  <w:style w:type="paragraph" w:styleId="Rubrik6">
    <w:name w:val="heading 6"/>
    <w:basedOn w:val="Normal"/>
    <w:next w:val="Normal"/>
    <w:rsid w:val="008F5601"/>
    <w:pPr>
      <w:spacing w:before="120" w:after="60"/>
      <w:outlineLvl w:val="5"/>
    </w:pPr>
    <w:rPr>
      <w:b/>
      <w:bCs/>
      <w:szCs w:val="22"/>
    </w:rPr>
  </w:style>
  <w:style w:type="paragraph" w:styleId="Rubrik7">
    <w:name w:val="heading 7"/>
    <w:basedOn w:val="Normal"/>
    <w:next w:val="Normal"/>
    <w:rsid w:val="008F5601"/>
    <w:pPr>
      <w:spacing w:before="240" w:after="60"/>
      <w:outlineLvl w:val="6"/>
    </w:pPr>
    <w:rPr>
      <w:sz w:val="24"/>
    </w:rPr>
  </w:style>
  <w:style w:type="paragraph" w:styleId="Rubrik8">
    <w:name w:val="heading 8"/>
    <w:basedOn w:val="Normal"/>
    <w:next w:val="Normal"/>
    <w:rsid w:val="008F5601"/>
    <w:pPr>
      <w:spacing w:before="240" w:after="60"/>
      <w:outlineLvl w:val="7"/>
    </w:pPr>
    <w:rPr>
      <w:iCs/>
      <w:sz w:val="24"/>
    </w:rPr>
  </w:style>
  <w:style w:type="paragraph" w:styleId="Rubrik9">
    <w:name w:val="heading 9"/>
    <w:basedOn w:val="Normal"/>
    <w:next w:val="Normal"/>
    <w:rsid w:val="008F5601"/>
    <w:pPr>
      <w:spacing w:before="240" w:after="60"/>
      <w:outlineLvl w:val="8"/>
    </w:pPr>
    <w:rPr>
      <w:rFonts w:ascii="Arial" w:hAnsi="Arial" w:cs="Arial"/>
      <w:szCs w:val="22"/>
    </w:rPr>
  </w:style>
  <w:style w:type="character" w:default="1" w:styleId="Standardstycketyp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link w:val="Rubrik1"/>
    <w:rsid w:val="003F245C"/>
    <w:rPr>
      <w:rFonts w:ascii="Arial" w:hAnsi="Arial" w:cs="Arial"/>
      <w:bCs/>
      <w:kern w:val="32"/>
      <w:sz w:val="36"/>
      <w:szCs w:val="32"/>
      <w:lang w:eastAsia="en-GB"/>
    </w:rPr>
  </w:style>
  <w:style w:type="paragraph" w:styleId="Sidhuvud">
    <w:name w:val="header"/>
    <w:basedOn w:val="Brdtext"/>
    <w:semiHidden/>
    <w:rsid w:val="00E123DA"/>
    <w:pPr>
      <w:spacing w:after="0"/>
    </w:pPr>
    <w:rPr>
      <w:rFonts w:ascii="Arial" w:hAnsi="Arial"/>
      <w:color w:val="00A9A7"/>
      <w:sz w:val="14"/>
    </w:rPr>
  </w:style>
  <w:style w:type="paragraph" w:styleId="Sidfot">
    <w:name w:val="footer"/>
    <w:basedOn w:val="Brdtext"/>
    <w:semiHidden/>
    <w:rsid w:val="00E123DA"/>
    <w:pPr>
      <w:tabs>
        <w:tab w:val="center" w:pos="4153"/>
        <w:tab w:val="right" w:pos="8306"/>
      </w:tabs>
      <w:spacing w:after="0"/>
    </w:pPr>
    <w:rPr>
      <w:rFonts w:ascii="Arial" w:hAnsi="Arial"/>
      <w:color w:val="00A9A7"/>
      <w:sz w:val="14"/>
    </w:rPr>
  </w:style>
  <w:style w:type="table" w:styleId="Professionelltabell">
    <w:name w:val="Table Professional"/>
    <w:basedOn w:val="Normaltabell"/>
    <w:rsid w:val="00C86683"/>
    <w:pPr>
      <w:spacing w:before="20"/>
    </w:pPr>
    <w:rPr>
      <w:rFonts w:ascii="Arial" w:hAnsi="Arial"/>
      <w:sz w:val="16"/>
    </w:rPr>
    <w:tblPr>
      <w:tblInd w:w="0" w:type="dxa"/>
      <w:tblBorders>
        <w:top w:val="single" w:sz="6" w:space="0" w:color="00A9A7"/>
        <w:left w:val="single" w:sz="6" w:space="0" w:color="00A9A7"/>
        <w:bottom w:val="single" w:sz="6" w:space="0" w:color="00A9A7"/>
        <w:right w:val="single" w:sz="6" w:space="0" w:color="00A9A7"/>
        <w:insideH w:val="single" w:sz="6" w:space="0" w:color="00A9A7"/>
        <w:insideV w:val="single" w:sz="6" w:space="0" w:color="00A9A7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pPr>
        <w:wordWrap/>
        <w:spacing w:beforeLines="20" w:before="20" w:beforeAutospacing="0" w:afterLines="0" w:after="0" w:afterAutospacing="0"/>
      </w:pPr>
      <w:rPr>
        <w:rFonts w:ascii="Arial" w:hAnsi="Arial"/>
        <w:b/>
        <w:bCs/>
        <w:color w:val="FFFFFF"/>
        <w:sz w:val="16"/>
      </w:rPr>
      <w:tblPr/>
      <w:tcPr>
        <w:tcBorders>
          <w:top w:val="single" w:sz="4" w:space="0" w:color="00A9A7"/>
          <w:left w:val="single" w:sz="4" w:space="0" w:color="00A9A7"/>
          <w:bottom w:val="single" w:sz="4" w:space="0" w:color="00A9A7"/>
          <w:right w:val="single" w:sz="4" w:space="0" w:color="00A9A7"/>
          <w:insideH w:val="nil"/>
          <w:insideV w:val="nil"/>
        </w:tcBorders>
        <w:shd w:val="solid" w:color="00A9A7" w:fill="FFFFFF"/>
      </w:tcPr>
    </w:tblStylePr>
  </w:style>
  <w:style w:type="character" w:styleId="Sidnummer">
    <w:name w:val="page number"/>
    <w:semiHidden/>
    <w:rsid w:val="000D68C0"/>
    <w:rPr>
      <w:rFonts w:ascii="Arial" w:hAnsi="Arial"/>
      <w:b/>
      <w:color w:val="1C1C1C"/>
      <w:sz w:val="14"/>
    </w:rPr>
  </w:style>
  <w:style w:type="character" w:styleId="Hyperlnk">
    <w:name w:val="Hyperlink"/>
    <w:uiPriority w:val="99"/>
    <w:qFormat/>
    <w:rsid w:val="00B26C77"/>
    <w:rPr>
      <w:rFonts w:ascii="Arial" w:hAnsi="Arial"/>
      <w:color w:val="CD5227"/>
      <w:sz w:val="22"/>
      <w:u w:val="single"/>
      <w:lang w:val="sv-SE"/>
    </w:rPr>
  </w:style>
  <w:style w:type="character" w:styleId="AnvndHyperlnk">
    <w:name w:val="FollowedHyperlink"/>
    <w:semiHidden/>
    <w:rsid w:val="00524F0D"/>
    <w:rPr>
      <w:rFonts w:ascii="Times New Roman" w:hAnsi="Times New Roman"/>
      <w:color w:val="CD5227"/>
      <w:sz w:val="22"/>
      <w:u w:val="single"/>
    </w:rPr>
  </w:style>
  <w:style w:type="paragraph" w:styleId="Punktlista">
    <w:name w:val="List Bullet"/>
    <w:basedOn w:val="Brdtext"/>
    <w:qFormat/>
    <w:rsid w:val="003F245C"/>
    <w:pPr>
      <w:numPr>
        <w:numId w:val="1"/>
      </w:numPr>
      <w:tabs>
        <w:tab w:val="clear" w:pos="567"/>
      </w:tabs>
      <w:ind w:left="692" w:hanging="335"/>
      <w:contextualSpacing/>
    </w:pPr>
  </w:style>
  <w:style w:type="paragraph" w:styleId="Innehll1">
    <w:name w:val="toc 1"/>
    <w:basedOn w:val="Normal"/>
    <w:next w:val="Normal"/>
    <w:autoRedefine/>
    <w:uiPriority w:val="39"/>
    <w:rsid w:val="00E435D9"/>
    <w:pPr>
      <w:spacing w:after="160"/>
    </w:pPr>
    <w:rPr>
      <w:rFonts w:ascii="Arial" w:hAnsi="Arial"/>
      <w:b/>
      <w:color w:val="1C1C1C"/>
      <w:sz w:val="20"/>
    </w:rPr>
  </w:style>
  <w:style w:type="paragraph" w:styleId="Innehll2">
    <w:name w:val="toc 2"/>
    <w:basedOn w:val="Normal"/>
    <w:next w:val="Normal"/>
    <w:autoRedefine/>
    <w:uiPriority w:val="39"/>
    <w:rsid w:val="00E435D9"/>
    <w:pPr>
      <w:spacing w:after="160"/>
      <w:ind w:left="221"/>
    </w:pPr>
    <w:rPr>
      <w:rFonts w:ascii="Arial" w:hAnsi="Arial"/>
      <w:color w:val="1C1C1C"/>
      <w:sz w:val="20"/>
    </w:rPr>
  </w:style>
  <w:style w:type="paragraph" w:styleId="Innehll3">
    <w:name w:val="toc 3"/>
    <w:basedOn w:val="Normal"/>
    <w:next w:val="Normal"/>
    <w:autoRedefine/>
    <w:uiPriority w:val="39"/>
    <w:rsid w:val="006660F6"/>
    <w:pPr>
      <w:ind w:left="440"/>
    </w:pPr>
    <w:rPr>
      <w:rFonts w:ascii="Arial" w:hAnsi="Arial"/>
      <w:sz w:val="20"/>
    </w:rPr>
  </w:style>
  <w:style w:type="paragraph" w:styleId="Innehll4">
    <w:name w:val="toc 4"/>
    <w:basedOn w:val="Normal"/>
    <w:next w:val="Normal"/>
    <w:autoRedefine/>
    <w:semiHidden/>
    <w:rsid w:val="00E435D9"/>
    <w:pPr>
      <w:spacing w:after="160"/>
      <w:ind w:left="658"/>
    </w:pPr>
    <w:rPr>
      <w:rFonts w:ascii="Arial" w:hAnsi="Arial"/>
      <w:color w:val="1C1C1C"/>
      <w:sz w:val="20"/>
    </w:rPr>
  </w:style>
  <w:style w:type="paragraph" w:styleId="Innehll5">
    <w:name w:val="toc 5"/>
    <w:basedOn w:val="Normal"/>
    <w:next w:val="Normal"/>
    <w:autoRedefine/>
    <w:semiHidden/>
    <w:rsid w:val="00E435D9"/>
    <w:pPr>
      <w:spacing w:after="160"/>
      <w:ind w:left="879"/>
    </w:pPr>
    <w:rPr>
      <w:rFonts w:ascii="Arial" w:hAnsi="Arial"/>
      <w:color w:val="1C1C1C"/>
      <w:sz w:val="20"/>
    </w:rPr>
  </w:style>
  <w:style w:type="paragraph" w:styleId="Innehll6">
    <w:name w:val="toc 6"/>
    <w:basedOn w:val="Normal"/>
    <w:next w:val="Normal"/>
    <w:autoRedefine/>
    <w:semiHidden/>
    <w:rsid w:val="00E435D9"/>
    <w:pPr>
      <w:spacing w:after="160"/>
      <w:ind w:left="1100"/>
    </w:pPr>
    <w:rPr>
      <w:rFonts w:ascii="Arial" w:hAnsi="Arial"/>
      <w:color w:val="1C1C1C"/>
      <w:sz w:val="20"/>
    </w:rPr>
  </w:style>
  <w:style w:type="paragraph" w:styleId="Innehll7">
    <w:name w:val="toc 7"/>
    <w:basedOn w:val="Normal"/>
    <w:next w:val="Normal"/>
    <w:autoRedefine/>
    <w:semiHidden/>
    <w:rsid w:val="00E435D9"/>
    <w:pPr>
      <w:spacing w:after="160"/>
      <w:ind w:left="1321"/>
    </w:pPr>
    <w:rPr>
      <w:rFonts w:ascii="Arial" w:hAnsi="Arial"/>
      <w:color w:val="1C1C1C"/>
      <w:sz w:val="20"/>
    </w:rPr>
  </w:style>
  <w:style w:type="paragraph" w:styleId="Innehll8">
    <w:name w:val="toc 8"/>
    <w:basedOn w:val="Normal"/>
    <w:next w:val="Normal"/>
    <w:autoRedefine/>
    <w:semiHidden/>
    <w:rsid w:val="00E435D9"/>
    <w:pPr>
      <w:spacing w:after="160"/>
      <w:ind w:left="1542"/>
    </w:pPr>
    <w:rPr>
      <w:rFonts w:ascii="Arial" w:hAnsi="Arial"/>
      <w:color w:val="1C1C1C"/>
      <w:sz w:val="20"/>
    </w:rPr>
  </w:style>
  <w:style w:type="paragraph" w:styleId="Innehll9">
    <w:name w:val="toc 9"/>
    <w:basedOn w:val="Normal"/>
    <w:next w:val="Normal"/>
    <w:autoRedefine/>
    <w:semiHidden/>
    <w:rsid w:val="00E435D9"/>
    <w:pPr>
      <w:spacing w:after="160"/>
      <w:ind w:left="1758"/>
    </w:pPr>
    <w:rPr>
      <w:rFonts w:ascii="Arial" w:hAnsi="Arial"/>
      <w:color w:val="1C1C1C"/>
      <w:sz w:val="20"/>
    </w:rPr>
  </w:style>
  <w:style w:type="paragraph" w:styleId="Numreradlista">
    <w:name w:val="List Number"/>
    <w:basedOn w:val="Brdtext"/>
    <w:qFormat/>
    <w:rsid w:val="00DA7395"/>
    <w:pPr>
      <w:numPr>
        <w:numId w:val="2"/>
      </w:numPr>
    </w:pPr>
  </w:style>
  <w:style w:type="paragraph" w:styleId="Brdtext">
    <w:name w:val="Body Text"/>
    <w:basedOn w:val="Normal"/>
    <w:link w:val="BrdtextChar"/>
    <w:rsid w:val="003F245C"/>
  </w:style>
  <w:style w:type="paragraph" w:styleId="Brdtext2">
    <w:name w:val="Body Text 2"/>
    <w:basedOn w:val="Brdtext"/>
    <w:next w:val="Brdtext"/>
    <w:semiHidden/>
    <w:rsid w:val="00104E54"/>
    <w:pPr>
      <w:spacing w:after="20"/>
    </w:pPr>
    <w:rPr>
      <w:rFonts w:ascii="Arial" w:hAnsi="Arial"/>
      <w:sz w:val="18"/>
    </w:rPr>
  </w:style>
  <w:style w:type="paragraph" w:customStyle="1" w:styleId="FrsttsbladUnderrubrik">
    <w:name w:val="Försättsblad Underrubrik"/>
    <w:basedOn w:val="Normal"/>
    <w:next w:val="Brdtext"/>
    <w:link w:val="FrsttsbladUnderrubrikChar"/>
    <w:qFormat/>
    <w:rsid w:val="00477063"/>
    <w:pPr>
      <w:spacing w:before="120" w:after="600"/>
    </w:pPr>
    <w:rPr>
      <w:rFonts w:ascii="Arial" w:hAnsi="Arial" w:cs="Arial"/>
      <w:sz w:val="28"/>
      <w:szCs w:val="28"/>
    </w:rPr>
  </w:style>
  <w:style w:type="numbering" w:styleId="111111">
    <w:name w:val="Outline List 2"/>
    <w:basedOn w:val="Ingenlista"/>
    <w:semiHidden/>
    <w:rsid w:val="004D2F92"/>
    <w:pPr>
      <w:numPr>
        <w:numId w:val="3"/>
      </w:numPr>
    </w:pPr>
  </w:style>
  <w:style w:type="numbering" w:styleId="1ai">
    <w:name w:val="Outline List 1"/>
    <w:basedOn w:val="Ingenlista"/>
    <w:semiHidden/>
    <w:rsid w:val="00524F0D"/>
    <w:pPr>
      <w:numPr>
        <w:numId w:val="4"/>
      </w:numPr>
    </w:pPr>
  </w:style>
  <w:style w:type="paragraph" w:styleId="Index1">
    <w:name w:val="index 1"/>
    <w:basedOn w:val="Normal"/>
    <w:next w:val="Normal"/>
    <w:autoRedefine/>
    <w:rsid w:val="00465985"/>
    <w:pPr>
      <w:ind w:left="220" w:hanging="220"/>
    </w:pPr>
  </w:style>
  <w:style w:type="paragraph" w:customStyle="1" w:styleId="Rubrik1Nr">
    <w:name w:val="Rubrik 1 Nr"/>
    <w:next w:val="Normal"/>
    <w:qFormat/>
    <w:rsid w:val="004D2F92"/>
    <w:pPr>
      <w:numPr>
        <w:numId w:val="29"/>
      </w:numPr>
      <w:spacing w:before="600" w:after="160"/>
      <w:outlineLvl w:val="0"/>
    </w:pPr>
    <w:rPr>
      <w:rFonts w:ascii="Arial" w:hAnsi="Arial" w:cs="Arial"/>
      <w:bCs/>
      <w:kern w:val="32"/>
      <w:sz w:val="36"/>
      <w:szCs w:val="32"/>
    </w:rPr>
  </w:style>
  <w:style w:type="paragraph" w:customStyle="1" w:styleId="Rubrik2Nr">
    <w:name w:val="Rubrik 2 Nr"/>
    <w:next w:val="Normal"/>
    <w:qFormat/>
    <w:rsid w:val="004D2F92"/>
    <w:pPr>
      <w:numPr>
        <w:ilvl w:val="1"/>
        <w:numId w:val="29"/>
      </w:numPr>
      <w:spacing w:before="480" w:after="120"/>
      <w:outlineLvl w:val="1"/>
    </w:pPr>
    <w:rPr>
      <w:rFonts w:ascii="Arial" w:hAnsi="Arial" w:cs="Arial"/>
      <w:bCs/>
      <w:iCs/>
      <w:sz w:val="28"/>
      <w:szCs w:val="28"/>
    </w:rPr>
  </w:style>
  <w:style w:type="paragraph" w:customStyle="1" w:styleId="Rubrik3Nr">
    <w:name w:val="Rubrik 3 Nr"/>
    <w:basedOn w:val="Rubrik3"/>
    <w:next w:val="Normal"/>
    <w:qFormat/>
    <w:rsid w:val="004D2F92"/>
    <w:pPr>
      <w:numPr>
        <w:ilvl w:val="2"/>
        <w:numId w:val="29"/>
      </w:numPr>
    </w:pPr>
    <w:rPr>
      <w:bCs w:val="0"/>
      <w:iCs/>
      <w:lang w:eastAsia="sv-SE"/>
    </w:rPr>
  </w:style>
  <w:style w:type="paragraph" w:styleId="Indexrubrik">
    <w:name w:val="index heading"/>
    <w:basedOn w:val="Normal"/>
    <w:next w:val="Index1"/>
    <w:rsid w:val="00465985"/>
    <w:pPr>
      <w:spacing w:before="600" w:after="160"/>
    </w:pPr>
    <w:rPr>
      <w:rFonts w:ascii="Arial" w:hAnsi="Arial"/>
      <w:b/>
      <w:bCs/>
      <w:sz w:val="36"/>
    </w:rPr>
  </w:style>
  <w:style w:type="paragraph" w:styleId="Rubrik">
    <w:name w:val="Title"/>
    <w:aliases w:val="Försättsblad Rubrik"/>
    <w:basedOn w:val="Normal"/>
    <w:next w:val="Normal"/>
    <w:link w:val="RubrikChar"/>
    <w:qFormat/>
    <w:rsid w:val="003F245C"/>
    <w:pPr>
      <w:spacing w:before="0" w:after="120"/>
    </w:pPr>
    <w:rPr>
      <w:rFonts w:ascii="Arial" w:hAnsi="Arial" w:cs="Arial"/>
      <w:b/>
      <w:color w:val="00A9A7"/>
      <w:sz w:val="56"/>
      <w:szCs w:val="56"/>
    </w:rPr>
  </w:style>
  <w:style w:type="character" w:customStyle="1" w:styleId="RubrikChar">
    <w:name w:val="Rubrik Char"/>
    <w:aliases w:val="Försättsblad Rubrik Char"/>
    <w:link w:val="Rubrik"/>
    <w:rsid w:val="003F245C"/>
    <w:rPr>
      <w:rFonts w:ascii="Arial" w:hAnsi="Arial" w:cs="Arial"/>
      <w:b/>
      <w:color w:val="00A9A7"/>
      <w:sz w:val="56"/>
      <w:szCs w:val="56"/>
      <w:lang w:eastAsia="en-GB"/>
    </w:rPr>
  </w:style>
  <w:style w:type="paragraph" w:styleId="Ingetavstnd">
    <w:name w:val="No Spacing"/>
    <w:link w:val="IngetavstndChar"/>
    <w:uiPriority w:val="1"/>
    <w:rsid w:val="0076353E"/>
    <w:rPr>
      <w:rFonts w:ascii="Calibri" w:hAnsi="Calibri"/>
      <w:sz w:val="22"/>
      <w:szCs w:val="22"/>
    </w:rPr>
  </w:style>
  <w:style w:type="character" w:customStyle="1" w:styleId="FrsttsbladUnderrubrikChar">
    <w:name w:val="Försättsblad Underrubrik Char"/>
    <w:link w:val="FrsttsbladUnderrubrik"/>
    <w:rsid w:val="00477063"/>
    <w:rPr>
      <w:rFonts w:ascii="Arial" w:hAnsi="Arial" w:cs="Arial"/>
      <w:sz w:val="28"/>
      <w:szCs w:val="28"/>
      <w:lang w:eastAsia="en-GB"/>
    </w:rPr>
  </w:style>
  <w:style w:type="character" w:customStyle="1" w:styleId="IngetavstndChar">
    <w:name w:val="Inget avstånd Char"/>
    <w:link w:val="Ingetavstnd"/>
    <w:uiPriority w:val="1"/>
    <w:rsid w:val="0076353E"/>
    <w:rPr>
      <w:rFonts w:ascii="Calibri" w:hAnsi="Calibri"/>
      <w:sz w:val="22"/>
      <w:szCs w:val="22"/>
    </w:rPr>
  </w:style>
  <w:style w:type="paragraph" w:styleId="Bubbeltext">
    <w:name w:val="Balloon Text"/>
    <w:basedOn w:val="Normal"/>
    <w:link w:val="BubbeltextChar"/>
    <w:rsid w:val="0076353E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ubbeltextChar">
    <w:name w:val="Bubbeltext Char"/>
    <w:link w:val="Bubbeltext"/>
    <w:rsid w:val="0076353E"/>
    <w:rPr>
      <w:rFonts w:ascii="Tahoma" w:hAnsi="Tahoma" w:cs="Tahoma"/>
      <w:sz w:val="16"/>
      <w:szCs w:val="16"/>
      <w:lang w:eastAsia="en-GB"/>
    </w:rPr>
  </w:style>
  <w:style w:type="character" w:customStyle="1" w:styleId="BrdtextChar">
    <w:name w:val="Brödtext Char"/>
    <w:link w:val="Brdtext"/>
    <w:rsid w:val="003F245C"/>
    <w:rPr>
      <w:sz w:val="22"/>
      <w:szCs w:val="24"/>
      <w:lang w:eastAsia="en-GB"/>
    </w:rPr>
  </w:style>
  <w:style w:type="table" w:styleId="Tabellrutnt">
    <w:name w:val="Table Grid"/>
    <w:basedOn w:val="Normaltabell"/>
    <w:rsid w:val="004B7C7D"/>
    <w:pPr>
      <w:spacing w:before="20" w:after="20"/>
    </w:pPr>
    <w:rPr>
      <w:rFonts w:ascii="Arial" w:hAnsi="Arial"/>
      <w:sz w:val="18"/>
    </w:rPr>
    <w:tblPr>
      <w:tblInd w:w="0" w:type="dxa"/>
      <w:tblBorders>
        <w:top w:val="single" w:sz="4" w:space="0" w:color="00A9A7"/>
        <w:left w:val="single" w:sz="4" w:space="0" w:color="00A9A7"/>
        <w:bottom w:val="single" w:sz="4" w:space="0" w:color="00A9A7"/>
        <w:right w:val="single" w:sz="4" w:space="0" w:color="00A9A7"/>
        <w:insideH w:val="single" w:sz="4" w:space="0" w:color="00A9A7"/>
        <w:insideV w:val="single" w:sz="4" w:space="0" w:color="00A9A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wordWrap/>
        <w:spacing w:beforeLines="0" w:before="20" w:beforeAutospacing="0" w:afterLines="0" w:after="120" w:afterAutospacing="0" w:line="240" w:lineRule="auto"/>
      </w:pPr>
      <w:rPr>
        <w:rFonts w:ascii="Arial" w:hAnsi="Arial"/>
        <w:b/>
        <w:color w:val="FFFFFF" w:themeColor="background1"/>
        <w:sz w:val="20"/>
      </w:rPr>
      <w:tblPr/>
      <w:tcPr>
        <w:shd w:val="clear" w:color="auto" w:fill="00A9A7"/>
      </w:tcPr>
    </w:tblStyle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495E86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b/>
      <w:color w:val="007E7C" w:themeColor="accent1" w:themeShade="BF"/>
      <w:kern w:val="0"/>
      <w:sz w:val="28"/>
      <w:szCs w:val="28"/>
      <w:lang w:eastAsia="sv-SE"/>
    </w:rPr>
  </w:style>
  <w:style w:type="character" w:styleId="Platshllartext">
    <w:name w:val="Placeholder Text"/>
    <w:basedOn w:val="Standardstycketypsnitt"/>
    <w:uiPriority w:val="99"/>
    <w:semiHidden/>
    <w:rsid w:val="00E6091D"/>
    <w:rPr>
      <w:color w:val="808080"/>
    </w:rPr>
  </w:style>
  <w:style w:type="paragraph" w:customStyle="1" w:styleId="TableText">
    <w:name w:val="Table Text"/>
    <w:basedOn w:val="Brdtext"/>
    <w:rsid w:val="00CA5524"/>
    <w:pPr>
      <w:suppressAutoHyphens/>
      <w:overflowPunct w:val="0"/>
      <w:autoSpaceDE w:val="0"/>
      <w:spacing w:before="0" w:after="0"/>
      <w:ind w:left="28" w:right="28"/>
      <w:textAlignment w:val="baseline"/>
    </w:pPr>
    <w:rPr>
      <w:rFonts w:ascii="Arial" w:hAnsi="Arial"/>
      <w:szCs w:val="20"/>
      <w:lang w:val="en-US" w:eastAsia="ar-SA"/>
    </w:rPr>
  </w:style>
  <w:style w:type="paragraph" w:customStyle="1" w:styleId="PontusSvar">
    <w:name w:val="Pontus Svar"/>
    <w:basedOn w:val="Normal"/>
    <w:rsid w:val="00CA5524"/>
    <w:pPr>
      <w:tabs>
        <w:tab w:val="num" w:pos="643"/>
      </w:tabs>
      <w:suppressAutoHyphens/>
      <w:overflowPunct w:val="0"/>
      <w:autoSpaceDE w:val="0"/>
      <w:spacing w:before="0" w:after="120"/>
      <w:ind w:left="643" w:hanging="360"/>
      <w:textAlignment w:val="baseline"/>
    </w:pPr>
    <w:rPr>
      <w:rFonts w:ascii="Arial" w:hAnsi="Arial"/>
      <w:sz w:val="20"/>
      <w:szCs w:val="20"/>
      <w:lang w:eastAsia="ar-SA"/>
    </w:rPr>
  </w:style>
  <w:style w:type="paragraph" w:customStyle="1" w:styleId="TableHeader">
    <w:name w:val="Table Header"/>
    <w:basedOn w:val="TableText"/>
    <w:rsid w:val="00CA5524"/>
    <w:pPr>
      <w:jc w:val="center"/>
    </w:pPr>
    <w:rPr>
      <w:b/>
      <w:bCs/>
    </w:rPr>
  </w:style>
  <w:style w:type="paragraph" w:styleId="Liststycke">
    <w:name w:val="List Paragraph"/>
    <w:basedOn w:val="Normal"/>
    <w:link w:val="ListstyckeChar"/>
    <w:uiPriority w:val="34"/>
    <w:rsid w:val="00CD6E73"/>
    <w:pPr>
      <w:spacing w:before="0" w:after="0" w:line="280" w:lineRule="atLeast"/>
      <w:ind w:left="720" w:hanging="360"/>
      <w:contextualSpacing/>
    </w:pPr>
    <w:rPr>
      <w:rFonts w:ascii="Georgia" w:eastAsia="Calibri" w:hAnsi="Georgia"/>
      <w:sz w:val="20"/>
      <w:szCs w:val="22"/>
      <w:lang w:eastAsia="en-US"/>
    </w:rPr>
  </w:style>
  <w:style w:type="character" w:customStyle="1" w:styleId="ListstyckeChar">
    <w:name w:val="Liststycke Char"/>
    <w:basedOn w:val="Standardstycketypsnitt"/>
    <w:link w:val="Liststycke"/>
    <w:uiPriority w:val="34"/>
    <w:rsid w:val="00CD6E73"/>
    <w:rPr>
      <w:rFonts w:ascii="Georgia" w:eastAsia="Calibri" w:hAnsi="Georgia"/>
      <w:szCs w:val="22"/>
      <w:lang w:eastAsia="en-US"/>
    </w:rPr>
  </w:style>
  <w:style w:type="paragraph" w:styleId="Dokumentversikt">
    <w:name w:val="Document Map"/>
    <w:basedOn w:val="Normal"/>
    <w:link w:val="DokumentversiktChar"/>
    <w:rsid w:val="000C6CFF"/>
    <w:pPr>
      <w:spacing w:before="0" w:after="0"/>
    </w:pPr>
    <w:rPr>
      <w:rFonts w:ascii="Lucida Grande" w:hAnsi="Lucida Grande" w:cs="Lucida Grande"/>
      <w:sz w:val="24"/>
    </w:rPr>
  </w:style>
  <w:style w:type="character" w:customStyle="1" w:styleId="DokumentversiktChar">
    <w:name w:val="Dokumentöversikt Char"/>
    <w:basedOn w:val="Standardstycketypsnitt"/>
    <w:link w:val="Dokumentversikt"/>
    <w:rsid w:val="000C6CFF"/>
    <w:rPr>
      <w:rFonts w:ascii="Lucida Grande" w:hAnsi="Lucida Grande" w:cs="Lucida Grande"/>
      <w:sz w:val="24"/>
      <w:szCs w:val="24"/>
      <w:lang w:eastAsia="en-GB"/>
    </w:rPr>
  </w:style>
  <w:style w:type="paragraph" w:styleId="Normalwebb">
    <w:name w:val="Normal (Web)"/>
    <w:basedOn w:val="Normal"/>
    <w:rsid w:val="00DF2021"/>
    <w:rPr>
      <w:sz w:val="24"/>
    </w:rPr>
  </w:style>
  <w:style w:type="paragraph" w:styleId="Fotnotstext">
    <w:name w:val="footnote text"/>
    <w:basedOn w:val="Normal"/>
    <w:link w:val="FotnotstextChar"/>
    <w:rsid w:val="0050386E"/>
    <w:pPr>
      <w:spacing w:before="0" w:after="0"/>
    </w:pPr>
    <w:rPr>
      <w:sz w:val="24"/>
    </w:rPr>
  </w:style>
  <w:style w:type="character" w:customStyle="1" w:styleId="FotnotstextChar">
    <w:name w:val="Fotnotstext Char"/>
    <w:basedOn w:val="Standardstycketypsnitt"/>
    <w:link w:val="Fotnotstext"/>
    <w:rsid w:val="0050386E"/>
    <w:rPr>
      <w:sz w:val="24"/>
      <w:szCs w:val="24"/>
      <w:lang w:eastAsia="en-GB"/>
    </w:rPr>
  </w:style>
  <w:style w:type="character" w:styleId="Fotnotsreferens">
    <w:name w:val="footnote reference"/>
    <w:basedOn w:val="Standardstycketypsnitt"/>
    <w:rsid w:val="0050386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97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27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4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26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0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header" Target="header3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Relationship Id="rId3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Gemensam\Mallar\Office\Inera%20Mallar\Dokumentmall_med_forsattsblad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0A9A7"/>
      </a:dk2>
      <a:lt2>
        <a:srgbClr val="6F5D4C"/>
      </a:lt2>
      <a:accent1>
        <a:srgbClr val="00A9A7"/>
      </a:accent1>
      <a:accent2>
        <a:srgbClr val="382819"/>
      </a:accent2>
      <a:accent3>
        <a:srgbClr val="F6A519"/>
      </a:accent3>
      <a:accent4>
        <a:srgbClr val="3FC0C2"/>
      </a:accent4>
      <a:accent5>
        <a:srgbClr val="6E5D4C"/>
      </a:accent5>
      <a:accent6>
        <a:srgbClr val="F2BC5D"/>
      </a:accent6>
      <a:hlink>
        <a:srgbClr val="CE5028"/>
      </a:hlink>
      <a:folHlink>
        <a:srgbClr val="52443A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7D199F-25E4-3540-9DEC-D4EAA9BBDE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\Gemensam\Mallar\Office\Inera Mallar\Dokumentmall_med_forsattsblad.dotx</Template>
  <TotalTime>94</TotalTime>
  <Pages>6</Pages>
  <Words>900</Words>
  <Characters>4775</Characters>
  <Application>Microsoft Macintosh Word</Application>
  <DocSecurity>0</DocSecurity>
  <Lines>39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clinicalprocess_healthcond_description</vt:lpstr>
    </vt:vector>
  </TitlesOfParts>
  <Manager/>
  <Company>Inera AB</Company>
  <LinksUpToDate>false</LinksUpToDate>
  <CharactersWithSpaces>5664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clinicalprocess_healthcond_description</dc:title>
  <dc:subject>AB</dc:subject>
  <dc:creator>Lennart Eriksson</dc:creator>
  <cp:keywords>AB,Arkitekturella beslut,clinicalprocess,healthcond,description</cp:keywords>
  <dc:description/>
  <cp:lastModifiedBy>Per Mützell</cp:lastModifiedBy>
  <cp:revision>32</cp:revision>
  <cp:lastPrinted>2012-03-29T16:27:00Z</cp:lastPrinted>
  <dcterms:created xsi:type="dcterms:W3CDTF">2014-09-12T14:08:00Z</dcterms:created>
  <dcterms:modified xsi:type="dcterms:W3CDTF">2015-07-06T15:05:00Z</dcterms:modified>
  <cp:category>Arkitekturella beslut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ublisheddate">
    <vt:lpwstr>2015-07-02</vt:lpwstr>
  </property>
  <property fmtid="{D5CDD505-2E9C-101B-9397-08002B2CF9AE}" pid="3" name="ARKnummer">
    <vt:lpwstr>ARK_0023</vt:lpwstr>
  </property>
  <property fmtid="{D5CDD505-2E9C-101B-9397-08002B2CF9AE}" pid="4" name="Version">
    <vt:lpwstr>2.0</vt:lpwstr>
  </property>
</Properties>
</file>