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jc w:val="center"/>
        <w:rPr>
          <w:b w:val="1"/>
          <w:sz w:val="36"/>
          <w:szCs w:val="36"/>
        </w:rPr>
      </w:pPr>
      <w:r w:rsidDel="00000000" w:rsidR="00000000" w:rsidRPr="00000000">
        <w:rPr>
          <w:b w:val="1"/>
          <w:sz w:val="36"/>
          <w:szCs w:val="36"/>
          <w:rtl w:val="0"/>
        </w:rPr>
        <w:t xml:space="preserve">AUTOMATED RESPONSE GENERATION PROJECT</w:t>
      </w:r>
    </w:p>
    <w:p w:rsidR="00000000" w:rsidDel="00000000" w:rsidP="00000000" w:rsidRDefault="00000000" w:rsidRPr="00000000" w14:paraId="00000001">
      <w:pPr>
        <w:ind w:firstLine="720"/>
        <w:contextualSpacing w:val="0"/>
        <w:jc w:val="center"/>
        <w:rPr>
          <w:b w:val="1"/>
          <w:sz w:val="36"/>
          <w:szCs w:val="36"/>
        </w:rPr>
      </w:pPr>
      <w:r w:rsidDel="00000000" w:rsidR="00000000" w:rsidRPr="00000000">
        <w:rPr>
          <w:rtl w:val="0"/>
        </w:rPr>
      </w:r>
    </w:p>
    <w:p w:rsidR="00000000" w:rsidDel="00000000" w:rsidP="00000000" w:rsidRDefault="00000000" w:rsidRPr="00000000" w14:paraId="00000002">
      <w:pPr>
        <w:ind w:left="720" w:firstLine="720"/>
        <w:contextualSpacing w:val="0"/>
        <w:jc w:val="center"/>
        <w:rPr>
          <w:b w:val="1"/>
          <w:sz w:val="36"/>
          <w:szCs w:val="36"/>
        </w:rPr>
      </w:pPr>
      <w:r w:rsidDel="00000000" w:rsidR="00000000" w:rsidRPr="00000000">
        <w:rPr>
          <w:b w:val="1"/>
          <w:sz w:val="36"/>
          <w:szCs w:val="36"/>
          <w:rtl w:val="0"/>
        </w:rPr>
        <w:t xml:space="preserve">Importance and potential impact</w:t>
      </w:r>
    </w:p>
    <w:p w:rsidR="00000000" w:rsidDel="00000000" w:rsidP="00000000" w:rsidRDefault="00000000" w:rsidRPr="00000000" w14:paraId="00000003">
      <w:pPr>
        <w:ind w:left="720" w:firstLine="720"/>
        <w:contextualSpacing w:val="0"/>
        <w:jc w:val="center"/>
        <w:rPr>
          <w:b w:val="1"/>
          <w:sz w:val="36"/>
          <w:szCs w:val="36"/>
        </w:rPr>
      </w:pPr>
      <w:r w:rsidDel="00000000" w:rsidR="00000000" w:rsidRPr="00000000">
        <w:rPr>
          <w:rtl w:val="0"/>
        </w:rPr>
      </w:r>
    </w:p>
    <w:p w:rsidR="00000000" w:rsidDel="00000000" w:rsidP="00000000" w:rsidRDefault="00000000" w:rsidRPr="00000000" w14:paraId="00000004">
      <w:pPr>
        <w:ind w:left="0" w:firstLine="720"/>
        <w:contextualSpacing w:val="0"/>
        <w:jc w:val="both"/>
        <w:rPr/>
      </w:pPr>
      <w:r w:rsidDel="00000000" w:rsidR="00000000" w:rsidRPr="00000000">
        <w:rPr>
          <w:b w:val="1"/>
          <w:rtl w:val="0"/>
        </w:rPr>
        <w:t xml:space="preserve">Problem: </w:t>
      </w:r>
      <w:r w:rsidDel="00000000" w:rsidR="00000000" w:rsidRPr="00000000">
        <w:rPr>
          <w:rtl w:val="0"/>
        </w:rPr>
        <w:t xml:space="preserve">People are overwhelmed with daily routine tend to make similar quick responses in their messengers and lose valuable time throughout the day. They seldom happen to text specific responses so another reply should take no time at all.</w:t>
      </w:r>
    </w:p>
    <w:p w:rsidR="00000000" w:rsidDel="00000000" w:rsidP="00000000" w:rsidRDefault="00000000" w:rsidRPr="00000000" w14:paraId="00000005">
      <w:pPr>
        <w:ind w:left="0" w:firstLine="720"/>
        <w:contextualSpacing w:val="0"/>
        <w:jc w:val="both"/>
        <w:rPr/>
      </w:pPr>
      <w:r w:rsidDel="00000000" w:rsidR="00000000" w:rsidRPr="00000000">
        <w:rPr>
          <w:rtl w:val="0"/>
        </w:rPr>
      </w:r>
    </w:p>
    <w:p w:rsidR="00000000" w:rsidDel="00000000" w:rsidP="00000000" w:rsidRDefault="00000000" w:rsidRPr="00000000" w14:paraId="00000006">
      <w:pPr>
        <w:ind w:left="0" w:firstLine="720"/>
        <w:contextualSpacing w:val="0"/>
        <w:jc w:val="both"/>
        <w:rPr/>
      </w:pPr>
      <w:r w:rsidDel="00000000" w:rsidR="00000000" w:rsidRPr="00000000">
        <w:rPr>
          <w:b w:val="1"/>
          <w:rtl w:val="0"/>
        </w:rPr>
        <w:t xml:space="preserve">Potential Impact: </w:t>
      </w:r>
      <w:r w:rsidDel="00000000" w:rsidR="00000000" w:rsidRPr="00000000">
        <w:rPr>
          <w:rtl w:val="0"/>
        </w:rPr>
        <w:t xml:space="preserve">We expect people to save time in case of using the automated response system for a private messaging. </w:t>
      </w:r>
    </w:p>
    <w:p w:rsidR="00000000" w:rsidDel="00000000" w:rsidP="00000000" w:rsidRDefault="00000000" w:rsidRPr="00000000" w14:paraId="00000007">
      <w:pPr>
        <w:ind w:left="0" w:firstLine="0"/>
        <w:contextualSpacing w:val="0"/>
        <w:jc w:val="both"/>
        <w:rPr/>
      </w:pPr>
      <w:r w:rsidDel="00000000" w:rsidR="00000000" w:rsidRPr="00000000">
        <w:rPr>
          <w:rtl w:val="0"/>
        </w:rPr>
        <w:t xml:space="preserve">Example: </w:t>
      </w:r>
    </w:p>
    <w:p w:rsidR="00000000" w:rsidDel="00000000" w:rsidP="00000000" w:rsidRDefault="00000000" w:rsidRPr="00000000" w14:paraId="00000008">
      <w:pPr>
        <w:ind w:left="0" w:firstLine="720"/>
        <w:contextualSpacing w:val="0"/>
        <w:jc w:val="both"/>
        <w:rPr/>
      </w:pPr>
      <w:r w:rsidDel="00000000" w:rsidR="00000000" w:rsidRPr="00000000">
        <w:rPr>
          <w:b w:val="1"/>
          <w:rtl w:val="0"/>
        </w:rPr>
        <w:t xml:space="preserve">Case:</w:t>
      </w:r>
      <w:r w:rsidDel="00000000" w:rsidR="00000000" w:rsidRPr="00000000">
        <w:rPr>
          <w:rtl w:val="0"/>
        </w:rPr>
        <w:t xml:space="preserve"> Faculty Director at the university has many organizational responsibilities. Students often contact him in case of clarifying schedule of exams, places, etc.</w:t>
      </w:r>
    </w:p>
    <w:p w:rsidR="00000000" w:rsidDel="00000000" w:rsidP="00000000" w:rsidRDefault="00000000" w:rsidRPr="00000000" w14:paraId="00000009">
      <w:pPr>
        <w:numPr>
          <w:ilvl w:val="0"/>
          <w:numId w:val="3"/>
        </w:numPr>
        <w:ind w:left="1440" w:hanging="360"/>
        <w:contextualSpacing w:val="1"/>
        <w:jc w:val="both"/>
        <w:rPr>
          <w:u w:val="none"/>
        </w:rPr>
      </w:pPr>
      <w:r w:rsidDel="00000000" w:rsidR="00000000" w:rsidRPr="00000000">
        <w:rPr>
          <w:rtl w:val="0"/>
        </w:rPr>
        <w:t xml:space="preserve">Are we having an Cybersecurity Exam today in room 303 at 10 a.m.?</w:t>
      </w:r>
    </w:p>
    <w:p w:rsidR="00000000" w:rsidDel="00000000" w:rsidP="00000000" w:rsidRDefault="00000000" w:rsidRPr="00000000" w14:paraId="0000000A">
      <w:pPr>
        <w:numPr>
          <w:ilvl w:val="0"/>
          <w:numId w:val="3"/>
        </w:numPr>
        <w:ind w:left="1440" w:hanging="360"/>
        <w:contextualSpacing w:val="1"/>
        <w:jc w:val="both"/>
        <w:rPr>
          <w:u w:val="none"/>
        </w:rPr>
      </w:pPr>
      <w:r w:rsidDel="00000000" w:rsidR="00000000" w:rsidRPr="00000000">
        <w:rPr>
          <w:rtl w:val="0"/>
        </w:rPr>
        <w:t xml:space="preserve">Yes, you are</w:t>
      </w:r>
    </w:p>
    <w:p w:rsidR="00000000" w:rsidDel="00000000" w:rsidP="00000000" w:rsidRDefault="00000000" w:rsidRPr="00000000" w14:paraId="0000000B">
      <w:pPr>
        <w:ind w:left="0" w:firstLine="0"/>
        <w:contextualSpacing w:val="0"/>
        <w:jc w:val="both"/>
        <w:rPr/>
      </w:pPr>
      <w:r w:rsidDel="00000000" w:rsidR="00000000" w:rsidRPr="00000000">
        <w:rPr>
          <w:rtl w:val="0"/>
        </w:rPr>
        <w:t xml:space="preserve">Such kind of questions could happen to appear multiple times per day. And every time he types letter by letter to respond to all of the questions. With our solution he will save time responding to the typical questions and each response will be customized according to his messaging style in case of open-ended response.</w:t>
      </w:r>
    </w:p>
    <w:p w:rsidR="00000000" w:rsidDel="00000000" w:rsidP="00000000" w:rsidRDefault="00000000" w:rsidRPr="00000000" w14:paraId="0000000C">
      <w:pPr>
        <w:ind w:lef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00D">
      <w:pPr>
        <w:ind w:firstLine="720"/>
        <w:contextualSpacing w:val="0"/>
        <w:jc w:val="center"/>
        <w:rPr>
          <w:b w:val="1"/>
          <w:sz w:val="36"/>
          <w:szCs w:val="36"/>
        </w:rPr>
      </w:pPr>
      <w:r w:rsidDel="00000000" w:rsidR="00000000" w:rsidRPr="00000000">
        <w:rPr>
          <w:b w:val="1"/>
          <w:sz w:val="36"/>
          <w:szCs w:val="36"/>
          <w:rtl w:val="0"/>
        </w:rPr>
        <w:t xml:space="preserve">Datasets and our explorations</w:t>
      </w:r>
    </w:p>
    <w:p w:rsidR="00000000" w:rsidDel="00000000" w:rsidP="00000000" w:rsidRDefault="00000000" w:rsidRPr="00000000" w14:paraId="0000000E">
      <w:pPr>
        <w:ind w:firstLine="720"/>
        <w:contextualSpacing w:val="0"/>
        <w:rPr>
          <w:b w:val="1"/>
          <w:sz w:val="36"/>
          <w:szCs w:val="36"/>
        </w:rPr>
      </w:pPr>
      <w:r w:rsidDel="00000000" w:rsidR="00000000" w:rsidRPr="00000000">
        <w:rPr>
          <w:rtl w:val="0"/>
        </w:rPr>
      </w:r>
    </w:p>
    <w:p w:rsidR="00000000" w:rsidDel="00000000" w:rsidP="00000000" w:rsidRDefault="00000000" w:rsidRPr="00000000" w14:paraId="0000000F">
      <w:pPr>
        <w:ind w:firstLine="720"/>
        <w:contextualSpacing w:val="0"/>
        <w:jc w:val="both"/>
        <w:rPr/>
      </w:pPr>
      <w:r w:rsidDel="00000000" w:rsidR="00000000" w:rsidRPr="00000000">
        <w:rPr>
          <w:rtl w:val="0"/>
        </w:rPr>
        <w:t xml:space="preserve">The project we are conducting is concerned about Automated Response Proposal generation in messenger programs on your smartphone. Consequently, we wanted to find a dataset of private texting. Sadly major, messenger services, due to security legislation, create too many obstacles to gather such kind of data from storage. After several explorations there were some selected:</w:t>
      </w:r>
    </w:p>
    <w:p w:rsidR="00000000" w:rsidDel="00000000" w:rsidP="00000000" w:rsidRDefault="00000000" w:rsidRPr="00000000" w14:paraId="00000010">
      <w:pPr>
        <w:ind w:left="0" w:firstLine="0"/>
        <w:contextualSpacing w:val="0"/>
        <w:jc w:val="both"/>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26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Dataset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ind w:firstLine="720"/>
              <w:contextualSpacing w:val="0"/>
              <w:rPr>
                <w:b w:val="1"/>
                <w:sz w:val="20"/>
                <w:szCs w:val="20"/>
              </w:rPr>
            </w:pPr>
            <w:hyperlink r:id="rId6">
              <w:r w:rsidDel="00000000" w:rsidR="00000000" w:rsidRPr="00000000">
                <w:rPr>
                  <w:b w:val="1"/>
                  <w:color w:val="1155cc"/>
                  <w:sz w:val="20"/>
                  <w:szCs w:val="20"/>
                  <w:u w:val="single"/>
                  <w:rtl w:val="0"/>
                </w:rPr>
                <w:t xml:space="preserve">Amazon product data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ind w:left="0" w:firstLine="0"/>
              <w:contextualSpacing w:val="0"/>
              <w:rPr>
                <w:sz w:val="20"/>
                <w:szCs w:val="20"/>
              </w:rPr>
            </w:pPr>
            <w:r w:rsidDel="00000000" w:rsidR="00000000" w:rsidRPr="00000000">
              <w:rPr>
                <w:b w:val="1"/>
                <w:sz w:val="20"/>
                <w:szCs w:val="20"/>
                <w:rtl w:val="0"/>
              </w:rPr>
              <w:t xml:space="preserve">Contains:</w:t>
            </w:r>
            <w:r w:rsidDel="00000000" w:rsidR="00000000" w:rsidRPr="00000000">
              <w:rPr>
                <w:sz w:val="20"/>
                <w:szCs w:val="20"/>
                <w:rtl w:val="0"/>
              </w:rPr>
              <w:t xml:space="preserve"> ['answer', 'answerTime', 'answerType', 'asin', 'question', 'questionType', 'unixTime'], </w:t>
            </w:r>
            <w:r w:rsidDel="00000000" w:rsidR="00000000" w:rsidRPr="00000000">
              <w:rPr>
                <w:b w:val="1"/>
                <w:sz w:val="20"/>
                <w:szCs w:val="20"/>
                <w:rtl w:val="0"/>
              </w:rPr>
              <w:t xml:space="preserve">Amount of answers:</w:t>
            </w:r>
            <w:r w:rsidDel="00000000" w:rsidR="00000000" w:rsidRPr="00000000">
              <w:rPr>
                <w:sz w:val="20"/>
                <w:szCs w:val="20"/>
                <w:rtl w:val="0"/>
              </w:rPr>
              <w:t xml:space="preserve"> around 142.8 millions (May 1996 - July 2014).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ind w:left="0" w:firstLine="0"/>
              <w:contextualSpacing w:val="0"/>
              <w:rPr>
                <w:sz w:val="20"/>
                <w:szCs w:val="20"/>
              </w:rPr>
            </w:pPr>
            <w:r w:rsidDel="00000000" w:rsidR="00000000" w:rsidRPr="00000000">
              <w:rPr>
                <w:b w:val="1"/>
                <w:sz w:val="20"/>
                <w:szCs w:val="20"/>
                <w:rtl w:val="0"/>
              </w:rPr>
              <w:t xml:space="preserve">Question: </w:t>
            </w:r>
            <w:r w:rsidDel="00000000" w:rsidR="00000000" w:rsidRPr="00000000">
              <w:rPr>
                <w:sz w:val="20"/>
                <w:szCs w:val="20"/>
                <w:rtl w:val="0"/>
              </w:rPr>
              <w:t xml:space="preserve">can these be used for gas stove burner? </w:t>
            </w:r>
            <w:r w:rsidDel="00000000" w:rsidR="00000000" w:rsidRPr="00000000">
              <w:rPr>
                <w:b w:val="1"/>
                <w:sz w:val="20"/>
                <w:szCs w:val="20"/>
                <w:rtl w:val="0"/>
              </w:rPr>
              <w:t xml:space="preserve">Question Type:</w:t>
            </w:r>
            <w:r w:rsidDel="00000000" w:rsidR="00000000" w:rsidRPr="00000000">
              <w:rPr>
                <w:sz w:val="20"/>
                <w:szCs w:val="20"/>
                <w:rtl w:val="0"/>
              </w:rPr>
              <w:t xml:space="preserve"> yes/no </w:t>
            </w:r>
          </w:p>
          <w:p w:rsidR="00000000" w:rsidDel="00000000" w:rsidP="00000000" w:rsidRDefault="00000000" w:rsidRPr="00000000" w14:paraId="00000017">
            <w:pPr>
              <w:ind w:left="0" w:firstLine="0"/>
              <w:contextualSpacing w:val="0"/>
              <w:rPr>
                <w:sz w:val="20"/>
                <w:szCs w:val="20"/>
              </w:rPr>
            </w:pPr>
            <w:r w:rsidDel="00000000" w:rsidR="00000000" w:rsidRPr="00000000">
              <w:rPr>
                <w:b w:val="1"/>
                <w:sz w:val="20"/>
                <w:szCs w:val="20"/>
                <w:rtl w:val="0"/>
              </w:rPr>
              <w:t xml:space="preserve">Answer: </w:t>
            </w:r>
            <w:r w:rsidDel="00000000" w:rsidR="00000000" w:rsidRPr="00000000">
              <w:rPr>
                <w:sz w:val="20"/>
                <w:szCs w:val="20"/>
                <w:rtl w:val="0"/>
              </w:rPr>
              <w:t xml:space="preserve">yes it can.i use it on my grills side burner to slow boil leftover marinades and veggies. </w:t>
            </w:r>
            <w:r w:rsidDel="00000000" w:rsidR="00000000" w:rsidRPr="00000000">
              <w:rPr>
                <w:b w:val="1"/>
                <w:sz w:val="20"/>
                <w:szCs w:val="20"/>
                <w:rtl w:val="0"/>
              </w:rPr>
              <w:t xml:space="preserve">AnswerType: </w:t>
            </w:r>
            <w:r w:rsidDel="00000000" w:rsidR="00000000" w:rsidRPr="00000000">
              <w:rPr>
                <w:sz w:val="20"/>
                <w:szCs w:val="20"/>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ind w:firstLine="720"/>
              <w:contextualSpacing w:val="0"/>
              <w:rPr>
                <w:b w:val="1"/>
                <w:sz w:val="20"/>
                <w:szCs w:val="20"/>
              </w:rPr>
            </w:pPr>
            <w:hyperlink r:id="rId7">
              <w:r w:rsidDel="00000000" w:rsidR="00000000" w:rsidRPr="00000000">
                <w:rPr>
                  <w:b w:val="1"/>
                  <w:color w:val="1155cc"/>
                  <w:sz w:val="20"/>
                  <w:szCs w:val="20"/>
                  <w:u w:val="single"/>
                  <w:rtl w:val="0"/>
                </w:rPr>
                <w:t xml:space="preserve">Harry Potter books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ind w:left="0" w:firstLine="0"/>
              <w:contextualSpacing w:val="0"/>
              <w:rPr>
                <w:sz w:val="20"/>
                <w:szCs w:val="20"/>
              </w:rPr>
            </w:pPr>
            <w:r w:rsidDel="00000000" w:rsidR="00000000" w:rsidRPr="00000000">
              <w:rPr>
                <w:b w:val="1"/>
                <w:sz w:val="20"/>
                <w:szCs w:val="20"/>
                <w:rtl w:val="0"/>
              </w:rPr>
              <w:t xml:space="preserve">Contains: </w:t>
            </w:r>
            <w:r w:rsidDel="00000000" w:rsidR="00000000" w:rsidRPr="00000000">
              <w:rPr>
                <w:sz w:val="20"/>
                <w:szCs w:val="20"/>
                <w:rtl w:val="0"/>
              </w:rPr>
              <w:t xml:space="preserve">all text from 7 Harry Potter novels</w:t>
            </w:r>
          </w:p>
          <w:p w:rsidR="00000000" w:rsidDel="00000000" w:rsidP="00000000" w:rsidRDefault="00000000" w:rsidRPr="00000000" w14:paraId="0000001A">
            <w:pPr>
              <w:ind w:left="0" w:firstLine="0"/>
              <w:contextualSpacing w:val="0"/>
              <w:rPr>
                <w:sz w:val="20"/>
                <w:szCs w:val="20"/>
              </w:rPr>
            </w:pPr>
            <w:r w:rsidDel="00000000" w:rsidR="00000000" w:rsidRPr="00000000">
              <w:rPr>
                <w:b w:val="1"/>
                <w:sz w:val="20"/>
                <w:szCs w:val="20"/>
                <w:rtl w:val="0"/>
              </w:rPr>
              <w:t xml:space="preserve">Amount dialog lines (found): </w:t>
            </w:r>
            <w:r w:rsidDel="00000000" w:rsidR="00000000" w:rsidRPr="00000000">
              <w:rPr>
                <w:sz w:val="20"/>
                <w:szCs w:val="20"/>
                <w:rtl w:val="0"/>
              </w:rPr>
              <w:t xml:space="preserve">24240</w:t>
            </w:r>
          </w:p>
          <w:p w:rsidR="00000000" w:rsidDel="00000000" w:rsidP="00000000" w:rsidRDefault="00000000" w:rsidRPr="00000000" w14:paraId="0000001B">
            <w:pPr>
              <w:ind w:left="0" w:firstLine="0"/>
              <w:contextualSpacing w:val="0"/>
              <w:rPr>
                <w:sz w:val="20"/>
                <w:szCs w:val="20"/>
              </w:rPr>
            </w:pPr>
            <w:r w:rsidDel="00000000" w:rsidR="00000000" w:rsidRPr="00000000">
              <w:rPr>
                <w:rtl w:val="0"/>
              </w:rPr>
            </w:r>
          </w:p>
          <w:p w:rsidR="00000000" w:rsidDel="00000000" w:rsidP="00000000" w:rsidRDefault="00000000" w:rsidRPr="00000000" w14:paraId="0000001C">
            <w:pPr>
              <w:ind w:left="0" w:firstLine="0"/>
              <w:contextualSpacing w:val="0"/>
              <w:rPr>
                <w:sz w:val="20"/>
                <w:szCs w:val="20"/>
              </w:rPr>
            </w:pPr>
            <w:r w:rsidDel="00000000" w:rsidR="00000000" w:rsidRPr="00000000">
              <w:rPr>
                <w:sz w:val="20"/>
                <w:szCs w:val="20"/>
                <w:rtl w:val="0"/>
              </w:rPr>
              <w:t xml:space="preserve">Used to check if the question identification and question type prediction work correctly;</w:t>
            </w:r>
          </w:p>
          <w:p w:rsidR="00000000" w:rsidDel="00000000" w:rsidP="00000000" w:rsidRDefault="00000000" w:rsidRPr="00000000" w14:paraId="0000001D">
            <w:pPr>
              <w:ind w:left="0" w:firstLine="0"/>
              <w:contextualSpacing w:val="0"/>
              <w:rPr>
                <w:sz w:val="20"/>
                <w:szCs w:val="20"/>
              </w:rPr>
            </w:pPr>
            <w:r w:rsidDel="00000000" w:rsidR="00000000" w:rsidRPr="00000000">
              <w:rPr>
                <w:rtl w:val="0"/>
              </w:rPr>
            </w:r>
          </w:p>
          <w:p w:rsidR="00000000" w:rsidDel="00000000" w:rsidP="00000000" w:rsidRDefault="00000000" w:rsidRPr="00000000" w14:paraId="0000001E">
            <w:pPr>
              <w:ind w:left="0" w:firstLine="0"/>
              <w:contextualSpacing w:val="0"/>
              <w:rPr>
                <w:sz w:val="20"/>
                <w:szCs w:val="20"/>
              </w:rPr>
            </w:pPr>
            <w:r w:rsidDel="00000000" w:rsidR="00000000" w:rsidRPr="00000000">
              <w:rPr>
                <w:sz w:val="20"/>
                <w:szCs w:val="20"/>
                <w:rtl w:val="0"/>
              </w:rPr>
              <w:t xml:space="preserve">Doesn’t have any labels.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contextualSpacing w:val="0"/>
              <w:rPr>
                <w:sz w:val="20"/>
                <w:szCs w:val="20"/>
              </w:rPr>
            </w:pPr>
            <w:r w:rsidDel="00000000" w:rsidR="00000000" w:rsidRPr="00000000">
              <w:rPr>
                <w:b w:val="1"/>
                <w:sz w:val="20"/>
                <w:szCs w:val="20"/>
                <w:rtl w:val="0"/>
              </w:rPr>
              <w:t xml:space="preserve">1) Direct Speech:</w:t>
            </w:r>
            <w:r w:rsidDel="00000000" w:rsidR="00000000" w:rsidRPr="00000000">
              <w:rPr>
                <w:sz w:val="20"/>
                <w:szCs w:val="20"/>
                <w:rtl w:val="0"/>
              </w:rPr>
              <w:t xml:space="preserve"> </w:t>
            </w:r>
          </w:p>
          <w:p w:rsidR="00000000" w:rsidDel="00000000" w:rsidP="00000000" w:rsidRDefault="00000000" w:rsidRPr="00000000" w14:paraId="00000020">
            <w:pPr>
              <w:numPr>
                <w:ilvl w:val="0"/>
                <w:numId w:val="2"/>
              </w:numPr>
              <w:ind w:left="720" w:hanging="360"/>
              <w:contextualSpacing w:val="1"/>
              <w:rPr>
                <w:sz w:val="20"/>
                <w:szCs w:val="20"/>
                <w:highlight w:val="white"/>
              </w:rPr>
            </w:pPr>
            <w:r w:rsidDel="00000000" w:rsidR="00000000" w:rsidRPr="00000000">
              <w:rPr>
                <w:sz w:val="20"/>
                <w:szCs w:val="20"/>
                <w:highlight w:val="white"/>
                <w:rtl w:val="0"/>
              </w:rPr>
              <w:t xml:space="preserve">Як його звати? Говард, чи що? </w:t>
            </w:r>
          </w:p>
          <w:p w:rsidR="00000000" w:rsidDel="00000000" w:rsidP="00000000" w:rsidRDefault="00000000" w:rsidRPr="00000000" w14:paraId="00000021">
            <w:pPr>
              <w:numPr>
                <w:ilvl w:val="0"/>
                <w:numId w:val="8"/>
              </w:numPr>
              <w:ind w:left="720" w:hanging="360"/>
              <w:contextualSpacing w:val="1"/>
              <w:rPr>
                <w:sz w:val="20"/>
                <w:szCs w:val="20"/>
                <w:highlight w:val="white"/>
              </w:rPr>
            </w:pPr>
            <w:r w:rsidDel="00000000" w:rsidR="00000000" w:rsidRPr="00000000">
              <w:rPr>
                <w:sz w:val="20"/>
                <w:szCs w:val="20"/>
                <w:highlight w:val="white"/>
                <w:rtl w:val="0"/>
              </w:rPr>
              <w:t xml:space="preserve">Гаррі, якщо тобі так уже кортить. Паскудне й банальне ім'я.</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ind w:firstLine="720"/>
              <w:contextualSpacing w:val="0"/>
              <w:rPr>
                <w:b w:val="1"/>
                <w:sz w:val="20"/>
                <w:szCs w:val="20"/>
              </w:rPr>
            </w:pPr>
            <w:hyperlink r:id="rId8">
              <w:r w:rsidDel="00000000" w:rsidR="00000000" w:rsidRPr="00000000">
                <w:rPr>
                  <w:b w:val="1"/>
                  <w:color w:val="1155cc"/>
                  <w:sz w:val="20"/>
                  <w:szCs w:val="20"/>
                  <w:u w:val="single"/>
                  <w:rtl w:val="0"/>
                </w:rPr>
                <w:t xml:space="preserve">Subtitles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ind w:left="0" w:firstLine="0"/>
              <w:contextualSpacing w:val="0"/>
              <w:rPr>
                <w:sz w:val="20"/>
                <w:szCs w:val="20"/>
              </w:rPr>
            </w:pPr>
            <w:r w:rsidDel="00000000" w:rsidR="00000000" w:rsidRPr="00000000">
              <w:rPr>
                <w:sz w:val="20"/>
                <w:szCs w:val="20"/>
                <w:rtl w:val="0"/>
              </w:rPr>
              <w:t xml:space="preserve">Gathered from movies and series to check if the question identification and question type prediction work correctly;</w:t>
            </w:r>
          </w:p>
          <w:p w:rsidR="00000000" w:rsidDel="00000000" w:rsidP="00000000" w:rsidRDefault="00000000" w:rsidRPr="00000000" w14:paraId="00000024">
            <w:pPr>
              <w:ind w:left="0" w:firstLine="0"/>
              <w:contextualSpacing w:val="0"/>
              <w:rPr>
                <w:sz w:val="20"/>
                <w:szCs w:val="20"/>
              </w:rPr>
            </w:pPr>
            <w:r w:rsidDel="00000000" w:rsidR="00000000" w:rsidRPr="00000000">
              <w:rPr>
                <w:rtl w:val="0"/>
              </w:rPr>
            </w:r>
          </w:p>
          <w:p w:rsidR="00000000" w:rsidDel="00000000" w:rsidP="00000000" w:rsidRDefault="00000000" w:rsidRPr="00000000" w14:paraId="00000025">
            <w:pPr>
              <w:ind w:left="0" w:firstLine="0"/>
              <w:contextualSpacing w:val="0"/>
              <w:rPr>
                <w:sz w:val="20"/>
                <w:szCs w:val="20"/>
              </w:rPr>
            </w:pPr>
            <w:r w:rsidDel="00000000" w:rsidR="00000000" w:rsidRPr="00000000">
              <w:rPr>
                <w:b w:val="1"/>
                <w:sz w:val="20"/>
                <w:szCs w:val="20"/>
                <w:rtl w:val="0"/>
              </w:rPr>
              <w:t xml:space="preserve">Amount: </w:t>
            </w:r>
            <w:r w:rsidDel="00000000" w:rsidR="00000000" w:rsidRPr="00000000">
              <w:rPr>
                <w:sz w:val="20"/>
                <w:szCs w:val="20"/>
                <w:rtl w:val="0"/>
              </w:rPr>
              <w:t xml:space="preserve">is not bounded;</w:t>
            </w:r>
          </w:p>
          <w:p w:rsidR="00000000" w:rsidDel="00000000" w:rsidP="00000000" w:rsidRDefault="00000000" w:rsidRPr="00000000" w14:paraId="00000026">
            <w:pPr>
              <w:ind w:left="0" w:firstLine="0"/>
              <w:contextualSpacing w:val="0"/>
              <w:rPr>
                <w:sz w:val="20"/>
                <w:szCs w:val="20"/>
              </w:rPr>
            </w:pPr>
            <w:r w:rsidDel="00000000" w:rsidR="00000000" w:rsidRPr="00000000">
              <w:rPr>
                <w:rtl w:val="0"/>
              </w:rPr>
            </w:r>
          </w:p>
          <w:p w:rsidR="00000000" w:rsidDel="00000000" w:rsidP="00000000" w:rsidRDefault="00000000" w:rsidRPr="00000000" w14:paraId="00000027">
            <w:pPr>
              <w:contextualSpacing w:val="0"/>
              <w:rPr>
                <w:sz w:val="20"/>
                <w:szCs w:val="20"/>
              </w:rPr>
            </w:pPr>
            <w:r w:rsidDel="00000000" w:rsidR="00000000" w:rsidRPr="00000000">
              <w:rPr>
                <w:sz w:val="20"/>
                <w:szCs w:val="20"/>
                <w:rtl w:val="0"/>
              </w:rPr>
              <w:t xml:space="preserve">Doesn’t have any labels.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ind w:left="720" w:hanging="360"/>
              <w:contextualSpacing w:val="0"/>
              <w:rPr>
                <w:b w:val="1"/>
                <w:sz w:val="20"/>
                <w:szCs w:val="20"/>
              </w:rPr>
            </w:pPr>
            <w:r w:rsidDel="00000000" w:rsidR="00000000" w:rsidRPr="00000000">
              <w:rPr>
                <w:b w:val="1"/>
                <w:sz w:val="20"/>
                <w:szCs w:val="20"/>
                <w:rtl w:val="0"/>
              </w:rPr>
              <w:t xml:space="preserve">Grey’s Anatomy</w:t>
            </w:r>
          </w:p>
          <w:p w:rsidR="00000000" w:rsidDel="00000000" w:rsidP="00000000" w:rsidRDefault="00000000" w:rsidRPr="00000000" w14:paraId="00000029">
            <w:pPr>
              <w:ind w:left="720" w:hanging="360"/>
              <w:contextualSpacing w:val="0"/>
              <w:rPr>
                <w:sz w:val="20"/>
                <w:szCs w:val="20"/>
              </w:rPr>
            </w:pPr>
            <w:r w:rsidDel="00000000" w:rsidR="00000000" w:rsidRPr="00000000">
              <w:rPr>
                <w:sz w:val="20"/>
                <w:szCs w:val="20"/>
                <w:rtl w:val="0"/>
              </w:rPr>
              <w:t xml:space="preserve">63</w:t>
            </w:r>
          </w:p>
          <w:p w:rsidR="00000000" w:rsidDel="00000000" w:rsidP="00000000" w:rsidRDefault="00000000" w:rsidRPr="00000000" w14:paraId="0000002A">
            <w:pPr>
              <w:ind w:left="720" w:hanging="360"/>
              <w:contextualSpacing w:val="0"/>
              <w:rPr>
                <w:sz w:val="20"/>
                <w:szCs w:val="20"/>
              </w:rPr>
            </w:pPr>
            <w:r w:rsidDel="00000000" w:rsidR="00000000" w:rsidRPr="00000000">
              <w:rPr>
                <w:sz w:val="20"/>
                <w:szCs w:val="20"/>
                <w:rtl w:val="0"/>
              </w:rPr>
              <w:t xml:space="preserve">00:02:24,356 --&gt; 00:02:26,925</w:t>
            </w:r>
          </w:p>
          <w:p w:rsidR="00000000" w:rsidDel="00000000" w:rsidP="00000000" w:rsidRDefault="00000000" w:rsidRPr="00000000" w14:paraId="0000002B">
            <w:pPr>
              <w:ind w:left="720" w:hanging="360"/>
              <w:contextualSpacing w:val="0"/>
              <w:rPr>
                <w:sz w:val="20"/>
                <w:szCs w:val="20"/>
              </w:rPr>
            </w:pPr>
            <w:r w:rsidDel="00000000" w:rsidR="00000000" w:rsidRPr="00000000">
              <w:rPr>
                <w:sz w:val="20"/>
                <w:szCs w:val="20"/>
                <w:rtl w:val="0"/>
              </w:rPr>
              <w:t xml:space="preserve">who's doing a similar</w:t>
            </w:r>
          </w:p>
          <w:p w:rsidR="00000000" w:rsidDel="00000000" w:rsidP="00000000" w:rsidRDefault="00000000" w:rsidRPr="00000000" w14:paraId="0000002C">
            <w:pPr>
              <w:ind w:left="720" w:hanging="360"/>
              <w:contextualSpacing w:val="0"/>
              <w:rPr>
                <w:sz w:val="20"/>
                <w:szCs w:val="20"/>
              </w:rPr>
            </w:pPr>
            <w:r w:rsidDel="00000000" w:rsidR="00000000" w:rsidRPr="00000000">
              <w:rPr>
                <w:sz w:val="20"/>
                <w:szCs w:val="20"/>
                <w:rtl w:val="0"/>
              </w:rPr>
              <w:t xml:space="preserve">kind of ultrasound research.</w:t>
            </w:r>
          </w:p>
          <w:p w:rsidR="00000000" w:rsidDel="00000000" w:rsidP="00000000" w:rsidRDefault="00000000" w:rsidRPr="00000000" w14:paraId="0000002D">
            <w:pPr>
              <w:ind w:left="720" w:hanging="360"/>
              <w:contextualSpacing w:val="0"/>
              <w:rPr>
                <w:sz w:val="20"/>
                <w:szCs w:val="20"/>
              </w:rPr>
            </w:pPr>
            <w:r w:rsidDel="00000000" w:rsidR="00000000" w:rsidRPr="00000000">
              <w:rPr>
                <w:sz w:val="20"/>
                <w:szCs w:val="20"/>
                <w:rtl w:val="0"/>
              </w:rPr>
              <w:t xml:space="preserve">64</w:t>
            </w:r>
          </w:p>
          <w:p w:rsidR="00000000" w:rsidDel="00000000" w:rsidP="00000000" w:rsidRDefault="00000000" w:rsidRPr="00000000" w14:paraId="0000002E">
            <w:pPr>
              <w:ind w:left="720" w:hanging="360"/>
              <w:contextualSpacing w:val="0"/>
              <w:rPr>
                <w:sz w:val="20"/>
                <w:szCs w:val="20"/>
              </w:rPr>
            </w:pPr>
            <w:r w:rsidDel="00000000" w:rsidR="00000000" w:rsidRPr="00000000">
              <w:rPr>
                <w:sz w:val="20"/>
                <w:szCs w:val="20"/>
                <w:rtl w:val="0"/>
              </w:rPr>
              <w:t xml:space="preserve">00:02:26,959 --&gt; 00:02:29,260</w:t>
            </w:r>
          </w:p>
          <w:p w:rsidR="00000000" w:rsidDel="00000000" w:rsidP="00000000" w:rsidRDefault="00000000" w:rsidRPr="00000000" w14:paraId="0000002F">
            <w:pPr>
              <w:ind w:left="720" w:hanging="360"/>
              <w:contextualSpacing w:val="0"/>
              <w:rPr>
                <w:sz w:val="20"/>
                <w:szCs w:val="20"/>
              </w:rPr>
            </w:pPr>
            <w:r w:rsidDel="00000000" w:rsidR="00000000" w:rsidRPr="00000000">
              <w:rPr>
                <w:sz w:val="20"/>
                <w:szCs w:val="20"/>
                <w:rtl w:val="0"/>
              </w:rPr>
              <w:t xml:space="preserve">Uh... she hasn't published much yet,</w:t>
            </w:r>
          </w:p>
        </w:tc>
      </w:tr>
    </w:tbl>
    <w:p w:rsidR="00000000" w:rsidDel="00000000" w:rsidP="00000000" w:rsidRDefault="00000000" w:rsidRPr="00000000" w14:paraId="00000030">
      <w:pPr>
        <w:ind w:left="0" w:firstLine="0"/>
        <w:contextualSpacing w:val="0"/>
        <w:rPr/>
      </w:pPr>
      <w:r w:rsidDel="00000000" w:rsidR="00000000" w:rsidRPr="00000000">
        <w:rPr>
          <w:rtl w:val="0"/>
        </w:rPr>
      </w:r>
    </w:p>
    <w:p w:rsidR="00000000" w:rsidDel="00000000" w:rsidP="00000000" w:rsidRDefault="00000000" w:rsidRPr="00000000" w14:paraId="00000031">
      <w:pPr>
        <w:ind w:firstLine="720"/>
        <w:contextualSpacing w:val="0"/>
        <w:jc w:val="both"/>
        <w:rPr/>
      </w:pPr>
      <w:r w:rsidDel="00000000" w:rsidR="00000000" w:rsidRPr="00000000">
        <w:rPr>
          <w:rtl w:val="0"/>
        </w:rPr>
        <w:t xml:space="preserve">The “</w:t>
      </w:r>
      <w:hyperlink r:id="rId9">
        <w:r w:rsidDel="00000000" w:rsidR="00000000" w:rsidRPr="00000000">
          <w:rPr>
            <w:color w:val="1155cc"/>
            <w:u w:val="single"/>
            <w:rtl w:val="0"/>
          </w:rPr>
          <w:t xml:space="preserve">Amazon product data</w:t>
        </w:r>
      </w:hyperlink>
      <w:r w:rsidDel="00000000" w:rsidR="00000000" w:rsidRPr="00000000">
        <w:rPr>
          <w:rtl w:val="0"/>
        </w:rPr>
        <w:t xml:space="preserve">” publication made us take a closer look at the datasets they propose freely.</w:t>
      </w:r>
    </w:p>
    <w:p w:rsidR="00000000" w:rsidDel="00000000" w:rsidP="00000000" w:rsidRDefault="00000000" w:rsidRPr="00000000" w14:paraId="00000032">
      <w:pPr>
        <w:ind w:left="0" w:firstLine="720"/>
        <w:contextualSpacing w:val="0"/>
        <w:jc w:val="both"/>
        <w:rPr/>
      </w:pPr>
      <w:r w:rsidDel="00000000" w:rsidR="00000000" w:rsidRPr="00000000">
        <w:rPr>
          <w:rtl w:val="0"/>
        </w:rPr>
        <w:t xml:space="preserve">So we took the two of these datasets: “qa_Appliances” and “qa_Tools_and_Home_Improvement”. These are number of conversations about some exact product offers on Amazon. There are real people and, also, Amazon consultants helping each other, giving advic</w:t>
      </w:r>
      <w:r w:rsidDel="00000000" w:rsidR="00000000" w:rsidRPr="00000000">
        <w:rPr>
          <w:rtl w:val="0"/>
        </w:rPr>
        <w:t xml:space="preserve">e</w:t>
      </w:r>
      <w:r w:rsidDel="00000000" w:rsidR="00000000" w:rsidRPr="00000000">
        <w:rPr>
          <w:rtl w:val="0"/>
        </w:rPr>
        <w:t xml:space="preserve">. The data in the datasets is divided by question/answer by type (yes/no question or not). So with no effort, we have a labeled data ready to be investigated. As a first step, we decided to investigate if we could predict whether the message texted belongs to Yes/No or to open-ended. We tried to train the model with 9011 elements and to predict 101088 elements of data. The result mentioned below proved that this dataset could be taken for first-step investigations for message automation process.</w:t>
      </w:r>
    </w:p>
    <w:p w:rsidR="00000000" w:rsidDel="00000000" w:rsidP="00000000" w:rsidRDefault="00000000" w:rsidRPr="00000000" w14:paraId="00000033">
      <w:pPr>
        <w:ind w:left="0" w:firstLine="720"/>
        <w:contextualSpacing w:val="0"/>
        <w:rPr/>
      </w:pPr>
      <w:r w:rsidDel="00000000" w:rsidR="00000000" w:rsidRPr="00000000">
        <w:rPr>
          <w:rtl w:val="0"/>
        </w:rPr>
      </w:r>
    </w:p>
    <w:tbl>
      <w:tblPr>
        <w:tblStyle w:val="Table2"/>
        <w:tblW w:w="91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230"/>
        <w:gridCol w:w="1395"/>
        <w:gridCol w:w="1155"/>
        <w:gridCol w:w="1125"/>
        <w:gridCol w:w="930"/>
        <w:gridCol w:w="1155"/>
        <w:tblGridChange w:id="0">
          <w:tblGrid>
            <w:gridCol w:w="2175"/>
            <w:gridCol w:w="1230"/>
            <w:gridCol w:w="1395"/>
            <w:gridCol w:w="1155"/>
            <w:gridCol w:w="1125"/>
            <w:gridCol w:w="930"/>
            <w:gridCol w:w="115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b w:val="1"/>
                <w:sz w:val="20"/>
                <w:szCs w:val="20"/>
              </w:rPr>
            </w:pPr>
            <w:r w:rsidDel="00000000" w:rsidR="00000000" w:rsidRPr="00000000">
              <w:rPr>
                <w:b w:val="1"/>
                <w:sz w:val="20"/>
                <w:szCs w:val="20"/>
                <w:rtl w:val="0"/>
              </w:rPr>
              <w:t xml:space="preserve">Method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b w:val="1"/>
                <w:sz w:val="20"/>
                <w:szCs w:val="20"/>
              </w:rPr>
            </w:pPr>
            <w:r w:rsidDel="00000000" w:rsidR="00000000" w:rsidRPr="00000000">
              <w:rPr>
                <w:b w:val="1"/>
                <w:sz w:val="20"/>
                <w:szCs w:val="20"/>
                <w:rtl w:val="0"/>
              </w:rPr>
              <w:t xml:space="preserve">Accuracy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b w:val="1"/>
                <w:sz w:val="20"/>
                <w:szCs w:val="20"/>
              </w:rPr>
            </w:pPr>
            <w:r w:rsidDel="00000000" w:rsidR="00000000" w:rsidRPr="00000000">
              <w:rPr>
                <w:b w:val="1"/>
                <w:sz w:val="20"/>
                <w:szCs w:val="20"/>
                <w:rtl w:val="0"/>
              </w:rPr>
              <w:t xml:space="preserve">Mean squared error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b w:val="1"/>
                <w:sz w:val="20"/>
                <w:szCs w:val="20"/>
              </w:rPr>
            </w:pPr>
            <w:r w:rsidDel="00000000" w:rsidR="00000000" w:rsidRPr="00000000">
              <w:rPr>
                <w:b w:val="1"/>
                <w:sz w:val="20"/>
                <w:szCs w:val="20"/>
                <w:rtl w:val="0"/>
              </w:rPr>
              <w:t xml:space="preserve">Variance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b w:val="1"/>
                <w:sz w:val="20"/>
                <w:szCs w:val="20"/>
              </w:rPr>
            </w:pPr>
            <w:r w:rsidDel="00000000" w:rsidR="00000000" w:rsidRPr="00000000">
              <w:rPr>
                <w:b w:val="1"/>
                <w:sz w:val="20"/>
                <w:szCs w:val="20"/>
                <w:rtl w:val="0"/>
              </w:rPr>
              <w:t xml:space="preserve">Precision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b w:val="1"/>
                <w:sz w:val="20"/>
                <w:szCs w:val="20"/>
              </w:rPr>
            </w:pPr>
            <w:r w:rsidDel="00000000" w:rsidR="00000000" w:rsidRPr="00000000">
              <w:rPr>
                <w:b w:val="1"/>
                <w:sz w:val="20"/>
                <w:szCs w:val="20"/>
                <w:rtl w:val="0"/>
              </w:rPr>
              <w:t xml:space="preserve">Recall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b w:val="1"/>
                <w:sz w:val="20"/>
                <w:szCs w:val="20"/>
              </w:rPr>
            </w:pPr>
            <w:r w:rsidDel="00000000" w:rsidR="00000000" w:rsidRPr="00000000">
              <w:rPr>
                <w:b w:val="1"/>
                <w:sz w:val="20"/>
                <w:szCs w:val="20"/>
                <w:rtl w:val="0"/>
              </w:rPr>
              <w:t xml:space="preserve">F1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Fonts w:ascii="Verdana" w:cs="Verdana" w:eastAsia="Verdana" w:hAnsi="Verdana"/>
                <w:sz w:val="21"/>
                <w:szCs w:val="21"/>
                <w:highlight w:val="white"/>
                <w:rtl w:val="0"/>
              </w:rPr>
              <w:t xml:space="preserve">0.32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Fonts w:ascii="Verdana" w:cs="Verdana" w:eastAsia="Verdana" w:hAnsi="Verdana"/>
                <w:sz w:val="21"/>
                <w:szCs w:val="21"/>
                <w:highlight w:val="white"/>
                <w:rtl w:val="0"/>
              </w:rPr>
              <w:t xml:space="preserve">0.17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Fonts w:ascii="Verdana" w:cs="Verdana" w:eastAsia="Verdana" w:hAnsi="Verdana"/>
                <w:sz w:val="21"/>
                <w:szCs w:val="21"/>
                <w:highlight w:val="white"/>
                <w:rtl w:val="0"/>
              </w:rPr>
              <w:t xml:space="preserve">0.32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Fonts w:ascii="Verdana" w:cs="Verdana" w:eastAsia="Verdana" w:hAnsi="Verdana"/>
                <w:sz w:val="21"/>
                <w:szCs w:val="21"/>
                <w:highlight w:val="white"/>
                <w:rtl w:val="0"/>
              </w:rPr>
              <w:t xml:space="preserve">0.86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Fonts w:ascii="Verdana" w:cs="Verdana" w:eastAsia="Verdana" w:hAnsi="Verdana"/>
                <w:sz w:val="21"/>
                <w:szCs w:val="21"/>
                <w:highlight w:val="white"/>
                <w:rtl w:val="0"/>
              </w:rPr>
              <w:t xml:space="preserve">0.83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pPr>
            <w:r w:rsidDel="00000000" w:rsidR="00000000" w:rsidRPr="00000000">
              <w:rPr>
                <w:rFonts w:ascii="Verdana" w:cs="Verdana" w:eastAsia="Verdana" w:hAnsi="Verdana"/>
                <w:sz w:val="21"/>
                <w:szCs w:val="21"/>
                <w:highlight w:val="white"/>
                <w:rtl w:val="0"/>
              </w:rPr>
              <w:t xml:space="preserve">0.84</w:t>
            </w:r>
            <w:r w:rsidDel="00000000" w:rsidR="00000000" w:rsidRPr="00000000">
              <w:rPr>
                <w:rtl w:val="0"/>
              </w:rPr>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Fonts w:ascii="Verdana" w:cs="Verdana" w:eastAsia="Verdana" w:hAnsi="Verdana"/>
                <w:sz w:val="21"/>
                <w:szCs w:val="21"/>
                <w:highlight w:val="white"/>
                <w:rtl w:val="0"/>
              </w:rPr>
              <w:t xml:space="preserve">0.50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Fonts w:ascii="Verdana" w:cs="Verdana" w:eastAsia="Verdana" w:hAnsi="Verdana"/>
                <w:sz w:val="21"/>
                <w:szCs w:val="21"/>
                <w:highlight w:val="white"/>
                <w:rtl w:val="0"/>
              </w:rPr>
              <w:t xml:space="preserve">0.12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pPr>
            <w:r w:rsidDel="00000000" w:rsidR="00000000" w:rsidRPr="00000000">
              <w:rPr>
                <w:rFonts w:ascii="Verdana" w:cs="Verdana" w:eastAsia="Verdana" w:hAnsi="Verdana"/>
                <w:sz w:val="21"/>
                <w:szCs w:val="21"/>
                <w:highlight w:val="white"/>
                <w:rtl w:val="0"/>
              </w:rPr>
              <w:t xml:space="preserve">0.50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Fonts w:ascii="Verdana" w:cs="Verdana" w:eastAsia="Verdana" w:hAnsi="Verdana"/>
                <w:sz w:val="21"/>
                <w:szCs w:val="21"/>
                <w:highlight w:val="white"/>
                <w:rtl w:val="0"/>
              </w:rPr>
              <w:t xml:space="preserve">0.88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Fonts w:ascii="Verdana" w:cs="Verdana" w:eastAsia="Verdana" w:hAnsi="Verdana"/>
                <w:sz w:val="21"/>
                <w:szCs w:val="21"/>
                <w:highlight w:val="white"/>
                <w:rtl w:val="0"/>
              </w:rPr>
              <w:t xml:space="preserve">0.88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pPr>
            <w:r w:rsidDel="00000000" w:rsidR="00000000" w:rsidRPr="00000000">
              <w:rPr>
                <w:rFonts w:ascii="Verdana" w:cs="Verdana" w:eastAsia="Verdana" w:hAnsi="Verdana"/>
                <w:sz w:val="21"/>
                <w:szCs w:val="21"/>
                <w:highlight w:val="white"/>
                <w:rtl w:val="0"/>
              </w:rPr>
              <w:t xml:space="preserve">0.88</w:t>
            </w:r>
            <w:r w:rsidDel="00000000" w:rsidR="00000000" w:rsidRPr="00000000">
              <w:rPr>
                <w:rtl w:val="0"/>
              </w:rPr>
            </w:r>
          </w:p>
        </w:tc>
      </w:tr>
    </w:tbl>
    <w:p w:rsidR="00000000" w:rsidDel="00000000" w:rsidP="00000000" w:rsidRDefault="00000000" w:rsidRPr="00000000" w14:paraId="00000049">
      <w:pPr>
        <w:ind w:left="0" w:firstLine="720"/>
        <w:contextualSpacing w:val="0"/>
        <w:rPr/>
      </w:pPr>
      <w:r w:rsidDel="00000000" w:rsidR="00000000" w:rsidRPr="00000000">
        <w:rPr>
          <w:rtl w:val="0"/>
        </w:rPr>
      </w:r>
    </w:p>
    <w:p w:rsidR="00000000" w:rsidDel="00000000" w:rsidP="00000000" w:rsidRDefault="00000000" w:rsidRPr="00000000" w14:paraId="0000004A">
      <w:pPr>
        <w:ind w:left="0" w:firstLine="720"/>
        <w:contextualSpacing w:val="0"/>
        <w:jc w:val="both"/>
        <w:rPr/>
      </w:pPr>
      <w:r w:rsidDel="00000000" w:rsidR="00000000" w:rsidRPr="00000000">
        <w:rPr>
          <w:rtl w:val="0"/>
        </w:rPr>
        <w:t xml:space="preserve">Regardless low accuracy we could state that these datasets let us understand how to build a robust automated response model.</w:t>
      </w:r>
    </w:p>
    <w:p w:rsidR="00000000" w:rsidDel="00000000" w:rsidP="00000000" w:rsidRDefault="00000000" w:rsidRPr="00000000" w14:paraId="0000004B">
      <w:pPr>
        <w:ind w:left="0" w:firstLine="0"/>
        <w:contextualSpacing w:val="0"/>
        <w:jc w:val="both"/>
        <w:rPr/>
      </w:pPr>
      <w:r w:rsidDel="00000000" w:rsidR="00000000" w:rsidRPr="00000000">
        <w:rPr>
          <w:rtl w:val="0"/>
        </w:rPr>
      </w:r>
    </w:p>
    <w:p w:rsidR="00000000" w:rsidDel="00000000" w:rsidP="00000000" w:rsidRDefault="00000000" w:rsidRPr="00000000" w14:paraId="0000004C">
      <w:pPr>
        <w:ind w:left="0" w:firstLine="720"/>
        <w:contextualSpacing w:val="0"/>
        <w:jc w:val="both"/>
        <w:rPr/>
      </w:pPr>
      <w:r w:rsidDel="00000000" w:rsidR="00000000" w:rsidRPr="00000000">
        <w:rPr>
          <w:rtl w:val="0"/>
        </w:rPr>
        <w:t xml:space="preserve">Concerning Harry Potter novels, it should be stated that regardless more than 24 thousand direct speeches discovered, the </w:t>
      </w:r>
      <w:hyperlink r:id="rId10">
        <w:r w:rsidDel="00000000" w:rsidR="00000000" w:rsidRPr="00000000">
          <w:rPr>
            <w:color w:val="1155cc"/>
            <w:u w:val="single"/>
            <w:rtl w:val="0"/>
          </w:rPr>
          <w:t xml:space="preserve">dataset generated</w:t>
        </w:r>
      </w:hyperlink>
      <w:r w:rsidDel="00000000" w:rsidR="00000000" w:rsidRPr="00000000">
        <w:rPr>
          <w:rtl w:val="0"/>
        </w:rPr>
        <w:t xml:space="preserve"> is pretty messy. And It does not correspond that much to the idea of our project: to generate user adopted automated response, because it is unclear which of the direct speeches should be reacted with a reply, and what kind of it should be proposed.</w:t>
      </w:r>
    </w:p>
    <w:p w:rsidR="00000000" w:rsidDel="00000000" w:rsidP="00000000" w:rsidRDefault="00000000" w:rsidRPr="00000000" w14:paraId="0000004D">
      <w:pPr>
        <w:ind w:left="0" w:firstLine="0"/>
        <w:contextualSpacing w:val="0"/>
        <w:jc w:val="both"/>
        <w:rPr/>
      </w:pPr>
      <w:r w:rsidDel="00000000" w:rsidR="00000000" w:rsidRPr="00000000">
        <w:rPr>
          <w:rtl w:val="0"/>
        </w:rPr>
      </w:r>
    </w:p>
    <w:p w:rsidR="00000000" w:rsidDel="00000000" w:rsidP="00000000" w:rsidRDefault="00000000" w:rsidRPr="00000000" w14:paraId="0000004E">
      <w:pPr>
        <w:ind w:left="0" w:firstLine="0"/>
        <w:contextualSpacing w:val="0"/>
        <w:jc w:val="both"/>
        <w:rPr/>
      </w:pPr>
      <w:r w:rsidDel="00000000" w:rsidR="00000000" w:rsidRPr="00000000">
        <w:rPr>
          <w:rtl w:val="0"/>
        </w:rPr>
        <w:t xml:space="preserve">An example from </w:t>
      </w:r>
      <w:hyperlink r:id="rId11">
        <w:r w:rsidDel="00000000" w:rsidR="00000000" w:rsidRPr="00000000">
          <w:rPr>
            <w:color w:val="1155cc"/>
            <w:u w:val="single"/>
            <w:rtl w:val="0"/>
          </w:rPr>
          <w:t xml:space="preserve">Harry Potter dialog dataset</w:t>
        </w:r>
      </w:hyperlink>
      <w:r w:rsidDel="00000000" w:rsidR="00000000" w:rsidRPr="00000000">
        <w:rPr>
          <w:rtl w:val="0"/>
        </w:rPr>
        <w:t xml:space="preserve">:</w:t>
      </w:r>
    </w:p>
    <w:p w:rsidR="00000000" w:rsidDel="00000000" w:rsidP="00000000" w:rsidRDefault="00000000" w:rsidRPr="00000000" w14:paraId="0000004F">
      <w:pPr>
        <w:contextualSpacing w:val="0"/>
        <w:jc w:val="both"/>
        <w:rPr/>
      </w:pPr>
      <w:r w:rsidDel="00000000" w:rsidR="00000000" w:rsidRPr="00000000">
        <w:rPr/>
        <w:drawing>
          <wp:inline distB="114300" distT="114300" distL="114300" distR="114300">
            <wp:extent cx="5734050" cy="317500"/>
            <wp:effectExtent b="0" l="0" r="0" t="0"/>
            <wp:docPr id="3" name="image7.png"/>
            <a:graphic>
              <a:graphicData uri="http://schemas.openxmlformats.org/drawingml/2006/picture">
                <pic:pic>
                  <pic:nvPicPr>
                    <pic:cNvPr id="0" name="image7.png"/>
                    <pic:cNvPicPr preferRelativeResize="0"/>
                  </pic:nvPicPr>
                  <pic:blipFill>
                    <a:blip r:embed="rId12"/>
                    <a:srcRect b="48967" l="16279" r="17275" t="44515"/>
                    <a:stretch>
                      <a:fillRect/>
                    </a:stretch>
                  </pic:blipFill>
                  <pic:spPr>
                    <a:xfrm>
                      <a:off x="0" y="0"/>
                      <a:ext cx="573405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7"/>
        </w:numPr>
        <w:ind w:left="720" w:hanging="360"/>
        <w:contextualSpacing w:val="1"/>
        <w:jc w:val="both"/>
        <w:rPr>
          <w:u w:val="none"/>
        </w:rPr>
      </w:pPr>
      <w:r w:rsidDel="00000000" w:rsidR="00000000" w:rsidRPr="00000000">
        <w:rPr>
          <w:b w:val="1"/>
          <w:rtl w:val="0"/>
        </w:rPr>
        <w:t xml:space="preserve">Incoming message:</w:t>
      </w:r>
      <w:r w:rsidDel="00000000" w:rsidR="00000000" w:rsidRPr="00000000">
        <w:rPr>
          <w:rtl w:val="0"/>
        </w:rPr>
        <w:t xml:space="preserve"> “Доки ви зі мною та Ікланем, то в цьому лісі ніхто ніякої шкоди вам не заподіє,   Ви тримайтеся стежки. Ми зараз поділимося на дві групи і підемо по слідах. Тут усюди є кров: єдиноріг, певно, десь блукає ще з минулої ночи.”</w:t>
      </w:r>
    </w:p>
    <w:p w:rsidR="00000000" w:rsidDel="00000000" w:rsidP="00000000" w:rsidRDefault="00000000" w:rsidRPr="00000000" w14:paraId="00000051">
      <w:pPr>
        <w:numPr>
          <w:ilvl w:val="0"/>
          <w:numId w:val="7"/>
        </w:numPr>
        <w:ind w:left="720" w:hanging="360"/>
        <w:contextualSpacing w:val="1"/>
        <w:jc w:val="both"/>
        <w:rPr/>
      </w:pPr>
      <w:r w:rsidDel="00000000" w:rsidR="00000000" w:rsidRPr="00000000">
        <w:rPr>
          <w:b w:val="1"/>
          <w:rtl w:val="0"/>
        </w:rPr>
        <w:t xml:space="preserve">Response:</w:t>
      </w:r>
      <w:r w:rsidDel="00000000" w:rsidR="00000000" w:rsidRPr="00000000">
        <w:rPr>
          <w:rtl w:val="0"/>
        </w:rPr>
        <w:t xml:space="preserve"> Я піду з Ікланем,</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ind w:left="0" w:firstLine="720"/>
        <w:contextualSpacing w:val="0"/>
        <w:jc w:val="both"/>
        <w:rPr/>
      </w:pPr>
      <w:r w:rsidDel="00000000" w:rsidR="00000000" w:rsidRPr="00000000">
        <w:rPr>
          <w:rtl w:val="0"/>
        </w:rPr>
        <w:t xml:space="preserve">We presume that major amount of this dialogue is out of the scope of topics typically discussed in the real world of messenger apps.</w:t>
      </w:r>
    </w:p>
    <w:p w:rsidR="00000000" w:rsidDel="00000000" w:rsidP="00000000" w:rsidRDefault="00000000" w:rsidRPr="00000000" w14:paraId="00000054">
      <w:pPr>
        <w:ind w:left="0" w:firstLine="720"/>
        <w:contextualSpacing w:val="0"/>
        <w:jc w:val="both"/>
        <w:rPr>
          <w:b w:val="1"/>
        </w:rPr>
      </w:pPr>
      <w:r w:rsidDel="00000000" w:rsidR="00000000" w:rsidRPr="00000000">
        <w:rPr>
          <w:rtl w:val="0"/>
        </w:rPr>
        <w:t xml:space="preserve">Another attitude of our investigations was to work with movies’ subtitles. It was a better decision in case of consistency with the real world message texting. Its major drawback was that most of the subtitles were complicated to use to find out full direct speeches. There were a lot of subtitles where the text was chopped to correspond to the movie timeline and because of that tears direct speeches in most cases. But the one from </w:t>
      </w:r>
      <w:hyperlink r:id="rId13">
        <w:r w:rsidDel="00000000" w:rsidR="00000000" w:rsidRPr="00000000">
          <w:rPr>
            <w:color w:val="1155cc"/>
            <w:u w:val="single"/>
            <w:rtl w:val="0"/>
          </w:rPr>
          <w:t xml:space="preserve">Grey’s anatomy</w:t>
        </w:r>
      </w:hyperlink>
      <w:r w:rsidDel="00000000" w:rsidR="00000000" w:rsidRPr="00000000">
        <w:rPr>
          <w:rtl w:val="0"/>
        </w:rPr>
        <w:t xml:space="preserve"> appeared pretty nice to work with:</w:t>
      </w:r>
      <w:r w:rsidDel="00000000" w:rsidR="00000000" w:rsidRPr="00000000">
        <w:rPr>
          <w:rtl w:val="0"/>
        </w:rPr>
      </w:r>
    </w:p>
    <w:p w:rsidR="00000000" w:rsidDel="00000000" w:rsidP="00000000" w:rsidRDefault="00000000" w:rsidRPr="00000000" w14:paraId="00000055">
      <w:pPr>
        <w:contextualSpacing w:val="0"/>
        <w:rPr>
          <w:b w:val="1"/>
        </w:rPr>
      </w:pPr>
      <w:r w:rsidDel="00000000" w:rsidR="00000000" w:rsidRPr="00000000">
        <w:rPr>
          <w:rtl w:val="0"/>
        </w:rPr>
      </w:r>
    </w:p>
    <w:p w:rsidR="00000000" w:rsidDel="00000000" w:rsidP="00000000" w:rsidRDefault="00000000" w:rsidRPr="00000000" w14:paraId="00000056">
      <w:pPr>
        <w:contextualSpacing w:val="0"/>
        <w:rPr>
          <w:b w:val="1"/>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b w:val="1"/>
          <w:rtl w:val="0"/>
        </w:rPr>
        <w:t xml:space="preserve">Incoming message                                           Response</w:t>
      </w:r>
      <w:r w:rsidDel="00000000" w:rsidR="00000000" w:rsidRPr="00000000">
        <w:rPr>
          <w:rtl w:val="0"/>
        </w:rPr>
      </w:r>
    </w:p>
    <w:p w:rsidR="00000000" w:rsidDel="00000000" w:rsidP="00000000" w:rsidRDefault="00000000" w:rsidRPr="00000000" w14:paraId="00000058">
      <w:pPr>
        <w:ind w:left="0" w:firstLine="0"/>
        <w:contextualSpacing w:val="0"/>
        <w:rPr>
          <w:b w:val="1"/>
          <w:sz w:val="28"/>
          <w:szCs w:val="28"/>
        </w:rPr>
      </w:pPr>
      <w:r w:rsidDel="00000000" w:rsidR="00000000" w:rsidRPr="00000000">
        <w:rPr>
          <w:b w:val="1"/>
          <w:rtl w:val="0"/>
        </w:rPr>
        <w:t xml:space="preserve">                                                   </w:t>
      </w:r>
      <w:r w:rsidDel="00000000" w:rsidR="00000000" w:rsidRPr="00000000">
        <w:rPr>
          <w:b w:val="1"/>
          <w:rtl w:val="0"/>
        </w:rPr>
        <w:t xml:space="preserve">             </w:t>
      </w:r>
      <w:r w:rsidDel="00000000" w:rsidR="00000000" w:rsidRPr="00000000">
        <w:rPr>
          <w:b w:val="1"/>
          <w:sz w:val="28"/>
          <w:szCs w:val="28"/>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2828925</wp:posOffset>
            </wp:positionH>
            <wp:positionV relativeFrom="paragraph">
              <wp:posOffset>342900</wp:posOffset>
            </wp:positionV>
            <wp:extent cx="2962275" cy="38100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4"/>
                    <a:srcRect b="19764" l="5149" r="69102" t="74336"/>
                    <a:stretch>
                      <a:fillRect/>
                    </a:stretch>
                  </pic:blipFill>
                  <pic:spPr>
                    <a:xfrm>
                      <a:off x="0" y="0"/>
                      <a:ext cx="2962275" cy="381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-333374</wp:posOffset>
            </wp:positionH>
            <wp:positionV relativeFrom="paragraph">
              <wp:posOffset>342900</wp:posOffset>
            </wp:positionV>
            <wp:extent cx="2962275" cy="504825"/>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15"/>
                    <a:srcRect b="29498" l="5149" r="69102" t="62979"/>
                    <a:stretch>
                      <a:fillRect/>
                    </a:stretch>
                  </pic:blipFill>
                  <pic:spPr>
                    <a:xfrm>
                      <a:off x="0" y="0"/>
                      <a:ext cx="2962275" cy="504825"/>
                    </a:xfrm>
                    <a:prstGeom prst="rect"/>
                    <a:ln/>
                  </pic:spPr>
                </pic:pic>
              </a:graphicData>
            </a:graphic>
          </wp:anchor>
        </w:drawing>
      </w:r>
    </w:p>
    <w:p w:rsidR="00000000" w:rsidDel="00000000" w:rsidP="00000000" w:rsidRDefault="00000000" w:rsidRPr="00000000" w14:paraId="00000059">
      <w:pPr>
        <w:contextualSpacing w:val="0"/>
        <w:jc w:val="left"/>
        <w:rPr>
          <w:sz w:val="28"/>
          <w:szCs w:val="28"/>
        </w:rPr>
      </w:pPr>
      <w:r w:rsidDel="00000000" w:rsidR="00000000" w:rsidRPr="00000000">
        <w:rPr>
          <w:rtl w:val="0"/>
        </w:rPr>
      </w:r>
    </w:p>
    <w:p w:rsidR="00000000" w:rsidDel="00000000" w:rsidP="00000000" w:rsidRDefault="00000000" w:rsidRPr="00000000" w14:paraId="0000005A">
      <w:pPr>
        <w:contextualSpacing w:val="0"/>
        <w:jc w:val="center"/>
        <w:rPr>
          <w:b w:val="1"/>
          <w:sz w:val="36"/>
          <w:szCs w:val="36"/>
        </w:rPr>
      </w:pPr>
      <w:r w:rsidDel="00000000" w:rsidR="00000000" w:rsidRPr="00000000">
        <w:rPr>
          <w:b w:val="1"/>
          <w:sz w:val="36"/>
          <w:szCs w:val="36"/>
          <w:rtl w:val="0"/>
        </w:rPr>
        <w:t xml:space="preserve">System Overview</w:t>
      </w:r>
    </w:p>
    <w:p w:rsidR="00000000" w:rsidDel="00000000" w:rsidP="00000000" w:rsidRDefault="00000000" w:rsidRPr="00000000" w14:paraId="0000005B">
      <w:pPr>
        <w:contextualSpacing w:val="0"/>
        <w:jc w:val="center"/>
        <w:rPr>
          <w:b w:val="1"/>
          <w:sz w:val="36"/>
          <w:szCs w:val="36"/>
        </w:rPr>
      </w:pPr>
      <w:r w:rsidDel="00000000" w:rsidR="00000000" w:rsidRPr="00000000">
        <w:rPr>
          <w:rtl w:val="0"/>
        </w:rPr>
      </w:r>
    </w:p>
    <w:p w:rsidR="00000000" w:rsidDel="00000000" w:rsidP="00000000" w:rsidRDefault="00000000" w:rsidRPr="00000000" w14:paraId="0000005C">
      <w:pPr>
        <w:contextualSpacing w:val="0"/>
        <w:jc w:val="center"/>
        <w:rPr>
          <w:b w:val="1"/>
          <w:sz w:val="28"/>
          <w:szCs w:val="28"/>
        </w:rPr>
      </w:pPr>
      <w:r w:rsidDel="00000000" w:rsidR="00000000" w:rsidRPr="00000000">
        <w:rPr>
          <w:b w:val="1"/>
          <w:sz w:val="28"/>
          <w:szCs w:val="28"/>
          <w:rtl w:val="0"/>
        </w:rPr>
        <w:t xml:space="preserve">System (Version 1)</w:t>
      </w:r>
    </w:p>
    <w:p w:rsidR="00000000" w:rsidDel="00000000" w:rsidP="00000000" w:rsidRDefault="00000000" w:rsidRPr="00000000" w14:paraId="0000005D">
      <w:pPr>
        <w:contextualSpacing w:val="0"/>
        <w:jc w:val="left"/>
        <w:rPr>
          <w:sz w:val="28"/>
          <w:szCs w:val="28"/>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From the very beginning we decided that the right implementation is to develop a system which:</w:t>
      </w:r>
    </w:p>
    <w:p w:rsidR="00000000" w:rsidDel="00000000" w:rsidP="00000000" w:rsidRDefault="00000000" w:rsidRPr="00000000" w14:paraId="0000005F">
      <w:pPr>
        <w:numPr>
          <w:ilvl w:val="0"/>
          <w:numId w:val="1"/>
        </w:numPr>
        <w:ind w:left="1440" w:hanging="360"/>
        <w:contextualSpacing w:val="1"/>
        <w:rPr>
          <w:u w:val="none"/>
        </w:rPr>
      </w:pPr>
      <w:r w:rsidDel="00000000" w:rsidR="00000000" w:rsidRPr="00000000">
        <w:rPr>
          <w:rtl w:val="0"/>
        </w:rPr>
        <w:t xml:space="preserve"> could detect the type of message user receives, naimly “yes/no” or “open-ended”</w:t>
      </w:r>
    </w:p>
    <w:p w:rsidR="00000000" w:rsidDel="00000000" w:rsidP="00000000" w:rsidRDefault="00000000" w:rsidRPr="00000000" w14:paraId="00000060">
      <w:pPr>
        <w:numPr>
          <w:ilvl w:val="0"/>
          <w:numId w:val="1"/>
        </w:numPr>
        <w:ind w:left="1440" w:hanging="360"/>
        <w:contextualSpacing w:val="1"/>
        <w:rPr>
          <w:u w:val="none"/>
        </w:rPr>
      </w:pPr>
      <w:r w:rsidDel="00000000" w:rsidR="00000000" w:rsidRPr="00000000">
        <w:rPr>
          <w:rtl w:val="0"/>
        </w:rPr>
        <w:t xml:space="preserve">learn the history of user replies style and words usage</w:t>
      </w:r>
    </w:p>
    <w:p w:rsidR="00000000" w:rsidDel="00000000" w:rsidP="00000000" w:rsidRDefault="00000000" w:rsidRPr="00000000" w14:paraId="00000061">
      <w:pPr>
        <w:numPr>
          <w:ilvl w:val="0"/>
          <w:numId w:val="1"/>
        </w:numPr>
        <w:ind w:left="1440" w:hanging="360"/>
        <w:contextualSpacing w:val="1"/>
        <w:rPr>
          <w:u w:val="none"/>
        </w:rPr>
      </w:pPr>
      <w:r w:rsidDel="00000000" w:rsidR="00000000" w:rsidRPr="00000000">
        <w:rPr>
          <w:rtl w:val="0"/>
        </w:rPr>
        <w:t xml:space="preserve">generates the user-customized automated response</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jc w:val="center"/>
        <w:rPr>
          <w:b w:val="1"/>
          <w:sz w:val="26"/>
          <w:szCs w:val="26"/>
        </w:rPr>
      </w:pPr>
      <w:r w:rsidDel="00000000" w:rsidR="00000000" w:rsidRPr="00000000">
        <w:rPr>
          <w:b w:val="1"/>
          <w:sz w:val="26"/>
          <w:szCs w:val="26"/>
          <w:rtl w:val="0"/>
        </w:rPr>
        <w:t xml:space="preserve">General Architecture</w:t>
      </w:r>
    </w:p>
    <w:p w:rsidR="00000000" w:rsidDel="00000000" w:rsidP="00000000" w:rsidRDefault="00000000" w:rsidRPr="00000000" w14:paraId="00000068">
      <w:pPr>
        <w:ind w:left="0" w:firstLine="0"/>
        <w:contextualSpacing w:val="0"/>
        <w:jc w:val="left"/>
        <w:rPr>
          <w:b w:val="1"/>
          <w:sz w:val="28"/>
          <w:szCs w:val="28"/>
        </w:rPr>
      </w:pPr>
      <w:r w:rsidDel="00000000" w:rsidR="00000000" w:rsidRPr="00000000">
        <w:rPr>
          <w:b w:val="1"/>
          <w:sz w:val="28"/>
          <w:szCs w:val="28"/>
        </w:rPr>
        <w:drawing>
          <wp:inline distB="114300" distT="114300" distL="114300" distR="114300">
            <wp:extent cx="6234113" cy="3431037"/>
            <wp:effectExtent b="0" l="0" r="0" t="0"/>
            <wp:docPr id="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234113" cy="3431037"/>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firstLine="720"/>
        <w:contextualSpacing w:val="0"/>
        <w:jc w:val="center"/>
        <w:rPr>
          <w:b w:val="1"/>
          <w:sz w:val="28"/>
          <w:szCs w:val="28"/>
        </w:rPr>
      </w:pPr>
      <w:r w:rsidDel="00000000" w:rsidR="00000000" w:rsidRPr="00000000">
        <w:rPr>
          <w:rtl w:val="0"/>
        </w:rPr>
      </w:r>
    </w:p>
    <w:p w:rsidR="00000000" w:rsidDel="00000000" w:rsidP="00000000" w:rsidRDefault="00000000" w:rsidRPr="00000000" w14:paraId="0000006A">
      <w:pPr>
        <w:contextualSpacing w:val="0"/>
        <w:rPr>
          <w:b w:val="1"/>
          <w:sz w:val="28"/>
          <w:szCs w:val="28"/>
        </w:rPr>
      </w:pPr>
      <w:r w:rsidDel="00000000" w:rsidR="00000000" w:rsidRPr="00000000">
        <w:rPr>
          <w:rtl w:val="0"/>
        </w:rPr>
        <w:t xml:space="preserve">We decided that the best service to use for our system is Telegram.</w:t>
      </w:r>
      <w:r w:rsidDel="00000000" w:rsidR="00000000" w:rsidRPr="00000000">
        <w:rPr>
          <w:rtl w:val="0"/>
        </w:rPr>
      </w:r>
    </w:p>
    <w:p w:rsidR="00000000" w:rsidDel="00000000" w:rsidP="00000000" w:rsidRDefault="00000000" w:rsidRPr="00000000" w14:paraId="0000006B">
      <w:pPr>
        <w:ind w:lef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6C">
      <w:pPr>
        <w:ind w:firstLine="720"/>
        <w:contextualSpacing w:val="0"/>
        <w:jc w:val="both"/>
        <w:rPr/>
      </w:pPr>
      <w:r w:rsidDel="00000000" w:rsidR="00000000" w:rsidRPr="00000000">
        <w:rPr>
          <w:rtl w:val="0"/>
        </w:rPr>
        <w:t xml:space="preserve">Here are the general steps of how the system should have worked:</w:t>
      </w:r>
    </w:p>
    <w:p w:rsidR="00000000" w:rsidDel="00000000" w:rsidP="00000000" w:rsidRDefault="00000000" w:rsidRPr="00000000" w14:paraId="0000006D">
      <w:pPr>
        <w:numPr>
          <w:ilvl w:val="0"/>
          <w:numId w:val="4"/>
        </w:numPr>
        <w:ind w:left="1440" w:hanging="360"/>
        <w:contextualSpacing w:val="1"/>
        <w:jc w:val="both"/>
        <w:rPr/>
      </w:pPr>
      <w:r w:rsidDel="00000000" w:rsidR="00000000" w:rsidRPr="00000000">
        <w:rPr>
          <w:rtl w:val="0"/>
        </w:rPr>
        <w:t xml:space="preserve">System learns on labeled data from Amazon how to define yes/no and open-questioned questions and replies.</w:t>
      </w:r>
    </w:p>
    <w:p w:rsidR="00000000" w:rsidDel="00000000" w:rsidP="00000000" w:rsidRDefault="00000000" w:rsidRPr="00000000" w14:paraId="0000006E">
      <w:pPr>
        <w:numPr>
          <w:ilvl w:val="0"/>
          <w:numId w:val="4"/>
        </w:numPr>
        <w:ind w:left="1440" w:hanging="360"/>
        <w:contextualSpacing w:val="1"/>
        <w:jc w:val="both"/>
        <w:rPr>
          <w:u w:val="none"/>
        </w:rPr>
      </w:pPr>
      <w:r w:rsidDel="00000000" w:rsidR="00000000" w:rsidRPr="00000000">
        <w:rPr>
          <w:rtl w:val="0"/>
        </w:rPr>
        <w:t xml:space="preserve">System learns the variety of questions and common answer types to them from books, subtitles, and other sources.</w:t>
      </w:r>
    </w:p>
    <w:p w:rsidR="00000000" w:rsidDel="00000000" w:rsidP="00000000" w:rsidRDefault="00000000" w:rsidRPr="00000000" w14:paraId="0000006F">
      <w:pPr>
        <w:numPr>
          <w:ilvl w:val="0"/>
          <w:numId w:val="4"/>
        </w:numPr>
        <w:ind w:left="1440" w:hanging="360"/>
        <w:contextualSpacing w:val="1"/>
        <w:jc w:val="both"/>
        <w:rPr>
          <w:u w:val="none"/>
        </w:rPr>
      </w:pPr>
      <w:r w:rsidDel="00000000" w:rsidR="00000000" w:rsidRPr="00000000">
        <w:rPr>
          <w:rtl w:val="0"/>
        </w:rPr>
        <w:t xml:space="preserve">System learns the typical replies of its user by accessing his/her message history.</w:t>
      </w:r>
    </w:p>
    <w:p w:rsidR="00000000" w:rsidDel="00000000" w:rsidP="00000000" w:rsidRDefault="00000000" w:rsidRPr="00000000" w14:paraId="00000070">
      <w:pPr>
        <w:numPr>
          <w:ilvl w:val="0"/>
          <w:numId w:val="4"/>
        </w:numPr>
        <w:ind w:left="1440" w:hanging="360"/>
        <w:contextualSpacing w:val="1"/>
        <w:jc w:val="both"/>
        <w:rPr>
          <w:u w:val="none"/>
        </w:rPr>
      </w:pPr>
      <w:r w:rsidDel="00000000" w:rsidR="00000000" w:rsidRPr="00000000">
        <w:rPr>
          <w:rtl w:val="0"/>
        </w:rPr>
        <w:t xml:space="preserve">System reads the message from the Telegram.</w:t>
      </w:r>
    </w:p>
    <w:p w:rsidR="00000000" w:rsidDel="00000000" w:rsidP="00000000" w:rsidRDefault="00000000" w:rsidRPr="00000000" w14:paraId="00000071">
      <w:pPr>
        <w:numPr>
          <w:ilvl w:val="0"/>
          <w:numId w:val="4"/>
        </w:numPr>
        <w:ind w:left="1440" w:hanging="360"/>
        <w:contextualSpacing w:val="1"/>
        <w:jc w:val="both"/>
        <w:rPr>
          <w:u w:val="none"/>
        </w:rPr>
      </w:pPr>
      <w:r w:rsidDel="00000000" w:rsidR="00000000" w:rsidRPr="00000000">
        <w:rPr>
          <w:rtl w:val="0"/>
        </w:rPr>
        <w:t xml:space="preserve">System identifies a type of the question.</w:t>
      </w:r>
    </w:p>
    <w:p w:rsidR="00000000" w:rsidDel="00000000" w:rsidP="00000000" w:rsidRDefault="00000000" w:rsidRPr="00000000" w14:paraId="00000072">
      <w:pPr>
        <w:numPr>
          <w:ilvl w:val="0"/>
          <w:numId w:val="4"/>
        </w:numPr>
        <w:ind w:left="1440" w:hanging="360"/>
        <w:contextualSpacing w:val="1"/>
        <w:jc w:val="both"/>
        <w:rPr>
          <w:u w:val="none"/>
        </w:rPr>
      </w:pPr>
      <w:r w:rsidDel="00000000" w:rsidR="00000000" w:rsidRPr="00000000">
        <w:rPr>
          <w:rtl w:val="0"/>
        </w:rPr>
        <w:t xml:space="preserve">Relying on top priority on user historical replies sourced by other reply info ( books, subtitles, etc.) produces the set of possible responses.</w:t>
      </w:r>
    </w:p>
    <w:p w:rsidR="00000000" w:rsidDel="00000000" w:rsidP="00000000" w:rsidRDefault="00000000" w:rsidRPr="00000000" w14:paraId="00000073">
      <w:pPr>
        <w:numPr>
          <w:ilvl w:val="0"/>
          <w:numId w:val="4"/>
        </w:numPr>
        <w:ind w:left="1440" w:hanging="360"/>
        <w:contextualSpacing w:val="1"/>
        <w:jc w:val="both"/>
        <w:rPr>
          <w:u w:val="none"/>
        </w:rPr>
      </w:pPr>
      <w:r w:rsidDel="00000000" w:rsidR="00000000" w:rsidRPr="00000000">
        <w:rPr>
          <w:rtl w:val="0"/>
        </w:rPr>
        <w:t xml:space="preserve">Chosen by the user alternative is sent as a reply to the incoming message.</w:t>
      </w:r>
      <w:r w:rsidDel="00000000" w:rsidR="00000000" w:rsidRPr="00000000">
        <w:rPr>
          <w:rtl w:val="0"/>
        </w:rPr>
      </w:r>
    </w:p>
    <w:p w:rsidR="00000000" w:rsidDel="00000000" w:rsidP="00000000" w:rsidRDefault="00000000" w:rsidRPr="00000000" w14:paraId="00000074">
      <w:pPr>
        <w:contextualSpacing w:val="0"/>
        <w:jc w:val="left"/>
        <w:rPr>
          <w:sz w:val="21"/>
          <w:szCs w:val="21"/>
        </w:rPr>
      </w:pPr>
      <w:r w:rsidDel="00000000" w:rsidR="00000000" w:rsidRPr="00000000">
        <w:rPr>
          <w:rtl w:val="0"/>
        </w:rPr>
      </w:r>
    </w:p>
    <w:p w:rsidR="00000000" w:rsidDel="00000000" w:rsidP="00000000" w:rsidRDefault="00000000" w:rsidRPr="00000000" w14:paraId="00000075">
      <w:pPr>
        <w:contextualSpacing w:val="0"/>
        <w:jc w:val="left"/>
        <w:rPr>
          <w:sz w:val="21"/>
          <w:szCs w:val="21"/>
        </w:rPr>
      </w:pPr>
      <w:r w:rsidDel="00000000" w:rsidR="00000000" w:rsidRPr="00000000">
        <w:rPr>
          <w:rtl w:val="0"/>
        </w:rPr>
      </w:r>
    </w:p>
    <w:p w:rsidR="00000000" w:rsidDel="00000000" w:rsidP="00000000" w:rsidRDefault="00000000" w:rsidRPr="00000000" w14:paraId="00000076">
      <w:pPr>
        <w:contextualSpacing w:val="0"/>
        <w:jc w:val="center"/>
        <w:rPr>
          <w:b w:val="1"/>
          <w:sz w:val="28"/>
          <w:szCs w:val="28"/>
        </w:rPr>
      </w:pPr>
      <w:r w:rsidDel="00000000" w:rsidR="00000000" w:rsidRPr="00000000">
        <w:rPr>
          <w:b w:val="1"/>
          <w:sz w:val="28"/>
          <w:szCs w:val="28"/>
          <w:rtl w:val="0"/>
        </w:rPr>
        <w:t xml:space="preserve">System (Version 2)</w:t>
      </w:r>
    </w:p>
    <w:p w:rsidR="00000000" w:rsidDel="00000000" w:rsidP="00000000" w:rsidRDefault="00000000" w:rsidRPr="00000000" w14:paraId="00000077">
      <w:pPr>
        <w:contextualSpacing w:val="0"/>
        <w:jc w:val="center"/>
        <w:rPr>
          <w:b w:val="1"/>
          <w:sz w:val="28"/>
          <w:szCs w:val="28"/>
        </w:rPr>
      </w:pPr>
      <w:r w:rsidDel="00000000" w:rsidR="00000000" w:rsidRPr="00000000">
        <w:rPr>
          <w:rtl w:val="0"/>
        </w:rPr>
      </w:r>
    </w:p>
    <w:p w:rsidR="00000000" w:rsidDel="00000000" w:rsidP="00000000" w:rsidRDefault="00000000" w:rsidRPr="00000000" w14:paraId="00000078">
      <w:pPr>
        <w:ind w:firstLine="720"/>
        <w:contextualSpacing w:val="0"/>
        <w:jc w:val="both"/>
        <w:rPr/>
      </w:pPr>
      <w:r w:rsidDel="00000000" w:rsidR="00000000" w:rsidRPr="00000000">
        <w:rPr>
          <w:rtl w:val="0"/>
        </w:rPr>
        <w:t xml:space="preserve">Due to difficult project flow we decided to make an MVP of our system. There were several ideas how to shorten the scope of the work. So it was decided that more effort should be put on the classification of the type of message and create a simple</w:t>
      </w:r>
      <w:r w:rsidDel="00000000" w:rsidR="00000000" w:rsidRPr="00000000">
        <w:rPr>
          <w:rtl w:val="0"/>
        </w:rPr>
        <w:t xml:space="preserve"> prototype for making predictions for messages.</w:t>
      </w:r>
    </w:p>
    <w:p w:rsidR="00000000" w:rsidDel="00000000" w:rsidP="00000000" w:rsidRDefault="00000000" w:rsidRPr="00000000" w14:paraId="00000079">
      <w:pPr>
        <w:ind w:firstLine="720"/>
        <w:contextualSpacing w:val="0"/>
        <w:jc w:val="both"/>
        <w:rPr/>
      </w:pPr>
      <w:r w:rsidDel="00000000" w:rsidR="00000000" w:rsidRPr="00000000">
        <w:rPr>
          <w:rtl w:val="0"/>
        </w:rPr>
        <w:t xml:space="preserve">The system learns a data set and, basing on data, generates predicted world for </w:t>
      </w:r>
      <w:r w:rsidDel="00000000" w:rsidR="00000000" w:rsidRPr="00000000">
        <w:rPr>
          <w:rtl w:val="0"/>
        </w:rPr>
        <w:t xml:space="preserve">m</w:t>
      </w:r>
      <w:r w:rsidDel="00000000" w:rsidR="00000000" w:rsidRPr="00000000">
        <w:rPr>
          <w:rtl w:val="0"/>
        </w:rPr>
        <w:t xml:space="preserve">essage. Predictions are made with Markov chain, so the system depends only on the current word. It is obviously, that with different datasets predictions will be different and the bigger dataset is the better it is for the model’s predictions.</w:t>
      </w:r>
    </w:p>
    <w:p w:rsidR="00000000" w:rsidDel="00000000" w:rsidP="00000000" w:rsidRDefault="00000000" w:rsidRPr="00000000" w14:paraId="0000007A">
      <w:pPr>
        <w:contextualSpacing w:val="0"/>
        <w:jc w:val="left"/>
        <w:rPr>
          <w:highlight w:val="yellow"/>
        </w:rPr>
      </w:pPr>
      <w:r w:rsidDel="00000000" w:rsidR="00000000" w:rsidRPr="00000000">
        <w:rPr>
          <w:rtl w:val="0"/>
        </w:rPr>
      </w:r>
    </w:p>
    <w:p w:rsidR="00000000" w:rsidDel="00000000" w:rsidP="00000000" w:rsidRDefault="00000000" w:rsidRPr="00000000" w14:paraId="0000007B">
      <w:pPr>
        <w:contextualSpacing w:val="0"/>
        <w:jc w:val="center"/>
        <w:rPr>
          <w:b w:val="1"/>
          <w:sz w:val="26"/>
          <w:szCs w:val="26"/>
        </w:rPr>
      </w:pPr>
      <w:r w:rsidDel="00000000" w:rsidR="00000000" w:rsidRPr="00000000">
        <w:rPr>
          <w:b w:val="1"/>
          <w:sz w:val="26"/>
          <w:szCs w:val="26"/>
          <w:rtl w:val="0"/>
        </w:rPr>
        <w:t xml:space="preserve">General Architecture</w:t>
      </w:r>
    </w:p>
    <w:p w:rsidR="00000000" w:rsidDel="00000000" w:rsidP="00000000" w:rsidRDefault="00000000" w:rsidRPr="00000000" w14:paraId="0000007C">
      <w:pPr>
        <w:contextualSpacing w:val="0"/>
        <w:jc w:val="left"/>
        <w:rPr>
          <w:b w:val="1"/>
          <w:sz w:val="28"/>
          <w:szCs w:val="28"/>
        </w:rPr>
      </w:pPr>
      <w:r w:rsidDel="00000000" w:rsidR="00000000" w:rsidRPr="00000000">
        <w:rPr>
          <w:rtl w:val="0"/>
        </w:rPr>
      </w:r>
    </w:p>
    <w:p w:rsidR="00000000" w:rsidDel="00000000" w:rsidP="00000000" w:rsidRDefault="00000000" w:rsidRPr="00000000" w14:paraId="0000007D">
      <w:pPr>
        <w:ind w:left="0" w:firstLine="0"/>
        <w:contextualSpacing w:val="0"/>
        <w:jc w:val="left"/>
        <w:rPr/>
      </w:pPr>
      <w:r w:rsidDel="00000000" w:rsidR="00000000" w:rsidRPr="00000000">
        <w:rPr/>
        <w:drawing>
          <wp:inline distB="114300" distT="114300" distL="114300" distR="114300">
            <wp:extent cx="6365315" cy="3662363"/>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365315" cy="366236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7F">
      <w:pPr>
        <w:ind w:left="0" w:firstLine="0"/>
        <w:contextualSpacing w:val="0"/>
        <w:jc w:val="center"/>
        <w:rPr>
          <w:b w:val="1"/>
          <w:sz w:val="36"/>
          <w:szCs w:val="36"/>
        </w:rPr>
      </w:pPr>
      <w:r w:rsidDel="00000000" w:rsidR="00000000" w:rsidRPr="00000000">
        <w:rPr>
          <w:b w:val="1"/>
          <w:sz w:val="36"/>
          <w:szCs w:val="36"/>
          <w:rtl w:val="0"/>
        </w:rPr>
        <w:t xml:space="preserve">Modelling</w:t>
      </w:r>
    </w:p>
    <w:p w:rsidR="00000000" w:rsidDel="00000000" w:rsidP="00000000" w:rsidRDefault="00000000" w:rsidRPr="00000000" w14:paraId="00000080">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81">
      <w:pPr>
        <w:ind w:left="0" w:firstLine="720"/>
        <w:contextualSpacing w:val="0"/>
        <w:jc w:val="both"/>
        <w:rPr>
          <w:sz w:val="24"/>
          <w:szCs w:val="24"/>
        </w:rPr>
      </w:pPr>
      <w:r w:rsidDel="00000000" w:rsidR="00000000" w:rsidRPr="00000000">
        <w:rPr>
          <w:sz w:val="24"/>
          <w:szCs w:val="24"/>
          <w:rtl w:val="0"/>
        </w:rPr>
        <w:t xml:space="preserve">From the very beginning it was decided to move with DocToVec to create a low dimensional representation of each of the questions. We believed that converting to vectors could allow us to reach better results in predictions. So every question will have its words converted to vectors and such sequence of vectors will be assigned to a specific value. Here are the results achieved on 10% of the whole question dataset: (question type in our case).</w:t>
      </w:r>
    </w:p>
    <w:p w:rsidR="00000000" w:rsidDel="00000000" w:rsidP="00000000" w:rsidRDefault="00000000" w:rsidRPr="00000000" w14:paraId="00000082">
      <w:pPr>
        <w:ind w:left="0" w:firstLine="0"/>
        <w:contextualSpacing w:val="0"/>
        <w:rPr/>
      </w:pPr>
      <w:r w:rsidDel="00000000" w:rsidR="00000000" w:rsidRPr="00000000">
        <w:rPr>
          <w:rtl w:val="0"/>
        </w:rPr>
      </w:r>
    </w:p>
    <w:tbl>
      <w:tblPr>
        <w:tblStyle w:val="Table3"/>
        <w:tblW w:w="59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230"/>
        <w:gridCol w:w="1395"/>
        <w:gridCol w:w="1155"/>
        <w:tblGridChange w:id="0">
          <w:tblGrid>
            <w:gridCol w:w="2175"/>
            <w:gridCol w:w="1230"/>
            <w:gridCol w:w="1395"/>
            <w:gridCol w:w="1155"/>
          </w:tblGrid>
        </w:tblGridChange>
      </w:tblGrid>
      <w:tr>
        <w:trPr>
          <w:trHeight w:val="7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b w:val="1"/>
                <w:sz w:val="20"/>
                <w:szCs w:val="20"/>
              </w:rPr>
            </w:pPr>
            <w:r w:rsidDel="00000000" w:rsidR="00000000" w:rsidRPr="00000000">
              <w:rPr>
                <w:b w:val="1"/>
                <w:sz w:val="20"/>
                <w:szCs w:val="20"/>
                <w:rtl w:val="0"/>
              </w:rPr>
              <w:t xml:space="preserve">Logistic Regression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b w:val="1"/>
                <w:sz w:val="20"/>
                <w:szCs w:val="20"/>
              </w:rPr>
            </w:pPr>
            <w:r w:rsidDel="00000000" w:rsidR="00000000" w:rsidRPr="00000000">
              <w:rPr>
                <w:b w:val="1"/>
                <w:sz w:val="20"/>
                <w:szCs w:val="20"/>
                <w:rtl w:val="0"/>
              </w:rPr>
              <w:t xml:space="preserve">Accuracy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b w:val="1"/>
                <w:sz w:val="20"/>
                <w:szCs w:val="20"/>
              </w:rPr>
            </w:pPr>
            <w:r w:rsidDel="00000000" w:rsidR="00000000" w:rsidRPr="00000000">
              <w:rPr>
                <w:b w:val="1"/>
                <w:sz w:val="20"/>
                <w:szCs w:val="20"/>
                <w:rtl w:val="0"/>
              </w:rPr>
              <w:t xml:space="preserve">Mean squared error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b w:val="1"/>
                <w:sz w:val="20"/>
                <w:szCs w:val="20"/>
              </w:rPr>
            </w:pPr>
            <w:r w:rsidDel="00000000" w:rsidR="00000000" w:rsidRPr="00000000">
              <w:rPr>
                <w:b w:val="1"/>
                <w:sz w:val="20"/>
                <w:szCs w:val="20"/>
                <w:rtl w:val="0"/>
              </w:rPr>
              <w:t xml:space="preserve">Variance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Without Doc2Vec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Fonts w:ascii="Verdana" w:cs="Verdana" w:eastAsia="Verdana" w:hAnsi="Verdana"/>
                <w:sz w:val="21"/>
                <w:szCs w:val="21"/>
                <w:highlight w:val="white"/>
                <w:rtl w:val="0"/>
              </w:rPr>
              <w:t xml:space="preserve">0.50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Fonts w:ascii="Verdana" w:cs="Verdana" w:eastAsia="Verdana" w:hAnsi="Verdana"/>
                <w:sz w:val="21"/>
                <w:szCs w:val="21"/>
                <w:highlight w:val="white"/>
                <w:rtl w:val="0"/>
              </w:rPr>
              <w:t xml:space="preserve">0.12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pPr>
            <w:r w:rsidDel="00000000" w:rsidR="00000000" w:rsidRPr="00000000">
              <w:rPr>
                <w:rFonts w:ascii="Verdana" w:cs="Verdana" w:eastAsia="Verdana" w:hAnsi="Verdana"/>
                <w:sz w:val="21"/>
                <w:szCs w:val="21"/>
                <w:highlight w:val="white"/>
                <w:rtl w:val="0"/>
              </w:rPr>
              <w:t xml:space="preserve">0.50</w:t>
            </w:r>
            <w:r w:rsidDel="00000000" w:rsidR="00000000" w:rsidRPr="00000000">
              <w:rPr>
                <w:rtl w:val="0"/>
              </w:rPr>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With Doc2Vec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0.62195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-0.52</w:t>
            </w:r>
          </w:p>
        </w:tc>
      </w:tr>
    </w:tbl>
    <w:p w:rsidR="00000000" w:rsidDel="00000000" w:rsidP="00000000" w:rsidRDefault="00000000" w:rsidRPr="00000000" w14:paraId="0000008F">
      <w:pPr>
        <w:ind w:left="0" w:firstLine="0"/>
        <w:contextualSpacing w:val="0"/>
        <w:rPr>
          <w:sz w:val="24"/>
          <w:szCs w:val="24"/>
        </w:rPr>
      </w:pPr>
      <w:r w:rsidDel="00000000" w:rsidR="00000000" w:rsidRPr="00000000">
        <w:rPr>
          <w:rtl w:val="0"/>
        </w:rPr>
      </w:r>
    </w:p>
    <w:p w:rsidR="00000000" w:rsidDel="00000000" w:rsidP="00000000" w:rsidRDefault="00000000" w:rsidRPr="00000000" w14:paraId="00000090">
      <w:pPr>
        <w:ind w:left="0" w:firstLine="0"/>
        <w:contextualSpacing w:val="0"/>
        <w:rPr>
          <w:sz w:val="24"/>
          <w:szCs w:val="24"/>
        </w:rPr>
      </w:pPr>
      <w:r w:rsidDel="00000000" w:rsidR="00000000" w:rsidRPr="00000000">
        <w:rPr>
          <w:sz w:val="24"/>
          <w:szCs w:val="24"/>
          <w:rtl w:val="0"/>
        </w:rPr>
        <w:t xml:space="preserve">So this attitude was justified </w:t>
      </w:r>
      <w:r w:rsidDel="00000000" w:rsidR="00000000" w:rsidRPr="00000000">
        <w:rPr>
          <w:sz w:val="24"/>
          <w:szCs w:val="24"/>
          <w:rtl w:val="0"/>
        </w:rPr>
        <w:t xml:space="preserve">an</w:t>
      </w:r>
      <w:r w:rsidDel="00000000" w:rsidR="00000000" w:rsidRPr="00000000">
        <w:rPr>
          <w:sz w:val="24"/>
          <w:szCs w:val="24"/>
          <w:rtl w:val="0"/>
        </w:rPr>
        <w:t xml:space="preserve">d we believe should work better with the CNN.</w:t>
      </w:r>
    </w:p>
    <w:p w:rsidR="00000000" w:rsidDel="00000000" w:rsidP="00000000" w:rsidRDefault="00000000" w:rsidRPr="00000000" w14:paraId="00000091">
      <w:pPr>
        <w:ind w:left="0" w:firstLine="0"/>
        <w:contextualSpacing w:val="0"/>
        <w:rPr>
          <w:sz w:val="24"/>
          <w:szCs w:val="24"/>
        </w:rPr>
      </w:pPr>
      <w:r w:rsidDel="00000000" w:rsidR="00000000" w:rsidRPr="00000000">
        <w:rPr>
          <w:sz w:val="24"/>
          <w:szCs w:val="24"/>
          <w:rtl w:val="0"/>
        </w:rPr>
        <w:t xml:space="preserve">The CNN is implemented but not yet tested due to problems of GPU access.</w:t>
      </w:r>
    </w:p>
    <w:p w:rsidR="00000000" w:rsidDel="00000000" w:rsidP="00000000" w:rsidRDefault="00000000" w:rsidRPr="00000000" w14:paraId="00000092">
      <w:pPr>
        <w:ind w:left="0" w:firstLine="0"/>
        <w:contextualSpacing w:val="0"/>
        <w:jc w:val="left"/>
        <w:rPr>
          <w:b w:val="1"/>
          <w:sz w:val="28"/>
          <w:szCs w:val="28"/>
        </w:rPr>
      </w:pPr>
      <w:r w:rsidDel="00000000" w:rsidR="00000000" w:rsidRPr="00000000">
        <w:rPr>
          <w:sz w:val="24"/>
          <w:szCs w:val="24"/>
          <w:rtl w:val="0"/>
        </w:rPr>
        <w:t xml:space="preserve">Under such circumstances we were forced to check our system with only linear regression working but with all the dataset converted through DocToVec.</w:t>
      </w:r>
      <w:r w:rsidDel="00000000" w:rsidR="00000000" w:rsidRPr="00000000">
        <w:rPr>
          <w:rtl w:val="0"/>
        </w:rPr>
      </w:r>
    </w:p>
    <w:p w:rsidR="00000000" w:rsidDel="00000000" w:rsidP="00000000" w:rsidRDefault="00000000" w:rsidRPr="00000000" w14:paraId="00000093">
      <w:pPr>
        <w:contextualSpacing w:val="0"/>
        <w:rPr>
          <w:sz w:val="21"/>
          <w:szCs w:val="21"/>
        </w:rPr>
      </w:pPr>
      <w:r w:rsidDel="00000000" w:rsidR="00000000" w:rsidRPr="00000000">
        <w:rPr>
          <w:rtl w:val="0"/>
        </w:rPr>
      </w:r>
    </w:p>
    <w:p w:rsidR="00000000" w:rsidDel="00000000" w:rsidP="00000000" w:rsidRDefault="00000000" w:rsidRPr="00000000" w14:paraId="00000094">
      <w:pPr>
        <w:contextualSpacing w:val="0"/>
        <w:jc w:val="left"/>
        <w:rPr>
          <w:sz w:val="21"/>
          <w:szCs w:val="21"/>
        </w:rPr>
      </w:pPr>
      <w:r w:rsidDel="00000000" w:rsidR="00000000" w:rsidRPr="00000000">
        <w:rPr>
          <w:rtl w:val="0"/>
        </w:rPr>
      </w:r>
    </w:p>
    <w:p w:rsidR="00000000" w:rsidDel="00000000" w:rsidP="00000000" w:rsidRDefault="00000000" w:rsidRPr="00000000" w14:paraId="00000095">
      <w:pPr>
        <w:contextualSpacing w:val="0"/>
        <w:jc w:val="center"/>
        <w:rPr>
          <w:b w:val="1"/>
          <w:sz w:val="36"/>
          <w:szCs w:val="36"/>
        </w:rPr>
      </w:pPr>
      <w:r w:rsidDel="00000000" w:rsidR="00000000" w:rsidRPr="00000000">
        <w:rPr>
          <w:b w:val="1"/>
          <w:sz w:val="36"/>
          <w:szCs w:val="36"/>
          <w:rtl w:val="0"/>
        </w:rPr>
        <w:t xml:space="preserve">Evaluation</w:t>
      </w:r>
    </w:p>
    <w:p w:rsidR="00000000" w:rsidDel="00000000" w:rsidP="00000000" w:rsidRDefault="00000000" w:rsidRPr="00000000" w14:paraId="00000096">
      <w:pPr>
        <w:numPr>
          <w:ilvl w:val="0"/>
          <w:numId w:val="5"/>
        </w:numPr>
        <w:ind w:left="720" w:hanging="360"/>
        <w:contextualSpacing w:val="1"/>
        <w:rPr>
          <w:u w:val="none"/>
        </w:rPr>
      </w:pPr>
      <w:r w:rsidDel="00000000" w:rsidR="00000000" w:rsidRPr="00000000">
        <w:rPr>
          <w:rtl w:val="0"/>
        </w:rPr>
        <w:t xml:space="preserve">Datasets are thoroughly investigated.</w:t>
      </w:r>
    </w:p>
    <w:p w:rsidR="00000000" w:rsidDel="00000000" w:rsidP="00000000" w:rsidRDefault="00000000" w:rsidRPr="00000000" w14:paraId="00000097">
      <w:pPr>
        <w:numPr>
          <w:ilvl w:val="0"/>
          <w:numId w:val="5"/>
        </w:numPr>
        <w:ind w:left="720" w:hanging="360"/>
        <w:contextualSpacing w:val="1"/>
        <w:rPr>
          <w:u w:val="none"/>
        </w:rPr>
      </w:pPr>
      <w:r w:rsidDel="00000000" w:rsidR="00000000" w:rsidRPr="00000000">
        <w:rPr>
          <w:rtl w:val="0"/>
        </w:rPr>
        <w:t xml:space="preserve">Predictions on yes/no and open-ended questions improved.</w:t>
      </w:r>
    </w:p>
    <w:p w:rsidR="00000000" w:rsidDel="00000000" w:rsidP="00000000" w:rsidRDefault="00000000" w:rsidRPr="00000000" w14:paraId="00000098">
      <w:pPr>
        <w:numPr>
          <w:ilvl w:val="0"/>
          <w:numId w:val="5"/>
        </w:numPr>
        <w:ind w:left="720" w:hanging="360"/>
        <w:contextualSpacing w:val="1"/>
        <w:rPr>
          <w:u w:val="none"/>
        </w:rPr>
      </w:pPr>
      <w:r w:rsidDel="00000000" w:rsidR="00000000" w:rsidRPr="00000000">
        <w:rPr>
          <w:rtl w:val="0"/>
        </w:rPr>
        <w:t xml:space="preserve">CNN is designed but not trained</w:t>
      </w:r>
    </w:p>
    <w:p w:rsidR="00000000" w:rsidDel="00000000" w:rsidP="00000000" w:rsidRDefault="00000000" w:rsidRPr="00000000" w14:paraId="00000099">
      <w:pPr>
        <w:numPr>
          <w:ilvl w:val="0"/>
          <w:numId w:val="5"/>
        </w:numPr>
        <w:ind w:left="720" w:hanging="360"/>
        <w:contextualSpacing w:val="1"/>
        <w:rPr>
          <w:u w:val="none"/>
        </w:rPr>
      </w:pPr>
      <w:r w:rsidDel="00000000" w:rsidR="00000000" w:rsidRPr="00000000">
        <w:rPr>
          <w:rtl w:val="0"/>
        </w:rPr>
        <w:t xml:space="preserve">The Demo messenger created</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ind w:firstLine="720"/>
        <w:contextualSpacing w:val="0"/>
        <w:rPr>
          <w:sz w:val="21"/>
          <w:szCs w:val="21"/>
        </w:rPr>
      </w:pPr>
      <w:r w:rsidDel="00000000" w:rsidR="00000000" w:rsidRPr="00000000">
        <w:rPr>
          <w:rtl w:val="0"/>
        </w:rPr>
        <w:t xml:space="preserve">By now the system is not that efficient that was expected. There should be more effort put on designing LSTM network and discoveries how to beat  the Google whitepaper on Gmail automated response.  But we are pretty clear by now that CNN trained on dataset converted using DocToVec should bring us accuracy of about 65-80% based on whitepapers of the similar projects.</w:t>
      </w:r>
      <w:r w:rsidDel="00000000" w:rsidR="00000000" w:rsidRPr="00000000">
        <w:rPr>
          <w:rtl w:val="0"/>
        </w:rPr>
      </w:r>
    </w:p>
    <w:p w:rsidR="00000000" w:rsidDel="00000000" w:rsidP="00000000" w:rsidRDefault="00000000" w:rsidRPr="00000000" w14:paraId="0000009D">
      <w:pPr>
        <w:contextualSpacing w:val="0"/>
        <w:rPr>
          <w:sz w:val="21"/>
          <w:szCs w:val="21"/>
        </w:rPr>
      </w:pPr>
      <w:r w:rsidDel="00000000" w:rsidR="00000000" w:rsidRPr="00000000">
        <w:rPr>
          <w:rtl w:val="0"/>
        </w:rPr>
      </w:r>
    </w:p>
    <w:p w:rsidR="00000000" w:rsidDel="00000000" w:rsidP="00000000" w:rsidRDefault="00000000" w:rsidRPr="00000000" w14:paraId="0000009E">
      <w:pPr>
        <w:ind w:left="7200" w:firstLine="0"/>
        <w:contextualSpacing w:val="0"/>
        <w:jc w:val="left"/>
        <w:rPr>
          <w:b w:val="1"/>
          <w:sz w:val="28"/>
          <w:szCs w:val="28"/>
        </w:rPr>
      </w:pPr>
      <w:r w:rsidDel="00000000" w:rsidR="00000000" w:rsidRPr="00000000">
        <w:rPr>
          <w:b w:val="1"/>
          <w:sz w:val="28"/>
          <w:szCs w:val="28"/>
          <w:rtl w:val="0"/>
        </w:rPr>
        <w:t xml:space="preserve">        Authors:</w:t>
      </w:r>
    </w:p>
    <w:p w:rsidR="00000000" w:rsidDel="00000000" w:rsidP="00000000" w:rsidRDefault="00000000" w:rsidRPr="00000000" w14:paraId="0000009F">
      <w:pPr>
        <w:ind w:left="0" w:firstLine="0"/>
        <w:contextualSpacing w:val="0"/>
        <w:jc w:val="right"/>
        <w:rPr/>
      </w:pPr>
      <w:r w:rsidDel="00000000" w:rsidR="00000000" w:rsidRPr="00000000">
        <w:rPr>
          <w:rtl w:val="0"/>
        </w:rPr>
        <w:t xml:space="preserve">Ostap Kharysh</w:t>
      </w:r>
    </w:p>
    <w:p w:rsidR="00000000" w:rsidDel="00000000" w:rsidP="00000000" w:rsidRDefault="00000000" w:rsidRPr="00000000" w14:paraId="000000A0">
      <w:pPr>
        <w:ind w:left="0" w:firstLine="0"/>
        <w:contextualSpacing w:val="0"/>
        <w:jc w:val="right"/>
        <w:rPr/>
      </w:pPr>
      <w:r w:rsidDel="00000000" w:rsidR="00000000" w:rsidRPr="00000000">
        <w:rPr>
          <w:rtl w:val="0"/>
        </w:rPr>
        <w:t xml:space="preserve">Olha Bakay</w:t>
      </w:r>
    </w:p>
    <w:p w:rsidR="00000000" w:rsidDel="00000000" w:rsidP="00000000" w:rsidRDefault="00000000" w:rsidRPr="00000000" w14:paraId="000000A1">
      <w:pPr>
        <w:ind w:left="0" w:firstLine="0"/>
        <w:contextualSpacing w:val="0"/>
        <w:jc w:val="right"/>
        <w:rPr/>
      </w:pPr>
      <w:r w:rsidDel="00000000" w:rsidR="00000000" w:rsidRPr="00000000">
        <w:rPr>
          <w:rtl w:val="0"/>
        </w:rPr>
      </w:r>
    </w:p>
    <w:p w:rsidR="00000000" w:rsidDel="00000000" w:rsidP="00000000" w:rsidRDefault="00000000" w:rsidRPr="00000000" w14:paraId="000000A2">
      <w:pPr>
        <w:ind w:left="0" w:firstLine="0"/>
        <w:contextualSpacing w:val="0"/>
        <w:jc w:val="left"/>
        <w:rPr>
          <w:b w:val="1"/>
          <w:sz w:val="36"/>
          <w:szCs w:val="36"/>
        </w:rPr>
      </w:pPr>
      <w:r w:rsidDel="00000000" w:rsidR="00000000" w:rsidRPr="00000000">
        <w:rPr>
          <w:b w:val="1"/>
          <w:sz w:val="36"/>
          <w:szCs w:val="36"/>
          <w:rtl w:val="0"/>
        </w:rPr>
        <w:t xml:space="preserve">Sources Used:</w:t>
      </w:r>
    </w:p>
    <w:p w:rsidR="00000000" w:rsidDel="00000000" w:rsidP="00000000" w:rsidRDefault="00000000" w:rsidRPr="00000000" w14:paraId="000000A3">
      <w:pPr>
        <w:ind w:left="0" w:firstLine="0"/>
        <w:contextualSpacing w:val="0"/>
        <w:jc w:val="left"/>
        <w:rPr>
          <w:b w:val="1"/>
        </w:rPr>
      </w:pPr>
      <w:r w:rsidDel="00000000" w:rsidR="00000000" w:rsidRPr="00000000">
        <w:rPr>
          <w:rtl w:val="0"/>
        </w:rPr>
      </w:r>
    </w:p>
    <w:p w:rsidR="00000000" w:rsidDel="00000000" w:rsidP="00000000" w:rsidRDefault="00000000" w:rsidRPr="00000000" w14:paraId="000000A4">
      <w:pPr>
        <w:ind w:left="0" w:firstLine="0"/>
        <w:contextualSpacing w:val="0"/>
        <w:jc w:val="left"/>
        <w:rPr>
          <w:b w:val="1"/>
          <w:sz w:val="24"/>
          <w:szCs w:val="24"/>
        </w:rPr>
      </w:pPr>
      <w:r w:rsidDel="00000000" w:rsidR="00000000" w:rsidRPr="00000000">
        <w:rPr>
          <w:b w:val="1"/>
          <w:rtl w:val="0"/>
        </w:rPr>
        <w:t xml:space="preserve">Dat</w:t>
      </w:r>
      <w:r w:rsidDel="00000000" w:rsidR="00000000" w:rsidRPr="00000000">
        <w:rPr>
          <w:b w:val="1"/>
          <w:sz w:val="24"/>
          <w:szCs w:val="24"/>
          <w:rtl w:val="0"/>
        </w:rPr>
        <w:t xml:space="preserve">aset:  </w:t>
      </w:r>
      <w:hyperlink r:id="rId18">
        <w:r w:rsidDel="00000000" w:rsidR="00000000" w:rsidRPr="00000000">
          <w:rPr>
            <w:color w:val="1155cc"/>
            <w:u w:val="single"/>
            <w:rtl w:val="0"/>
          </w:rPr>
          <w:t xml:space="preserve">http://jmcauley.ucsd.edu/data/amazon/</w:t>
        </w:r>
      </w:hyperlink>
      <w:r w:rsidDel="00000000" w:rsidR="00000000" w:rsidRPr="00000000">
        <w:rPr>
          <w:rtl w:val="0"/>
        </w:rPr>
      </w:r>
    </w:p>
    <w:p w:rsidR="00000000" w:rsidDel="00000000" w:rsidP="00000000" w:rsidRDefault="00000000" w:rsidRPr="00000000" w14:paraId="000000A5">
      <w:pPr>
        <w:ind w:left="0" w:firstLine="0"/>
        <w:contextualSpacing w:val="0"/>
        <w:jc w:val="left"/>
        <w:rPr>
          <w:b w:val="1"/>
        </w:rPr>
      </w:pPr>
      <w:r w:rsidDel="00000000" w:rsidR="00000000" w:rsidRPr="00000000">
        <w:rPr>
          <w:b w:val="1"/>
          <w:rtl w:val="0"/>
        </w:rPr>
        <w:tab/>
        <w:br w:type="textWrapping"/>
      </w:r>
    </w:p>
    <w:p w:rsidR="00000000" w:rsidDel="00000000" w:rsidP="00000000" w:rsidRDefault="00000000" w:rsidRPr="00000000" w14:paraId="000000A6">
      <w:pPr>
        <w:ind w:left="0" w:firstLine="0"/>
        <w:contextualSpacing w:val="0"/>
        <w:jc w:val="left"/>
        <w:rPr>
          <w:b w:val="1"/>
        </w:rPr>
      </w:pPr>
      <w:r w:rsidDel="00000000" w:rsidR="00000000" w:rsidRPr="00000000">
        <w:rPr>
          <w:b w:val="1"/>
          <w:rtl w:val="0"/>
        </w:rPr>
        <w:t xml:space="preserve">Academic Sources:</w:t>
        <w:tab/>
      </w:r>
      <w:r w:rsidDel="00000000" w:rsidR="00000000" w:rsidRPr="00000000">
        <w:rPr>
          <w:rtl w:val="0"/>
        </w:rPr>
      </w:r>
    </w:p>
    <w:p w:rsidR="00000000" w:rsidDel="00000000" w:rsidP="00000000" w:rsidRDefault="00000000" w:rsidRPr="00000000" w14:paraId="000000A7">
      <w:pPr>
        <w:numPr>
          <w:ilvl w:val="0"/>
          <w:numId w:val="6"/>
        </w:numPr>
        <w:ind w:left="720" w:hanging="360"/>
        <w:contextualSpacing w:val="1"/>
        <w:jc w:val="left"/>
        <w:rPr>
          <w:u w:val="none"/>
        </w:rPr>
      </w:pPr>
      <w:hyperlink r:id="rId19">
        <w:r w:rsidDel="00000000" w:rsidR="00000000" w:rsidRPr="00000000">
          <w:rPr>
            <w:color w:val="1155cc"/>
            <w:u w:val="single"/>
            <w:rtl w:val="0"/>
          </w:rPr>
          <w:t xml:space="preserve">https://medium.com/ymedialabs-innovation/next-word-prediction-using-markov-model-570fc0475f96</w:t>
        </w:r>
      </w:hyperlink>
      <w:r w:rsidDel="00000000" w:rsidR="00000000" w:rsidRPr="00000000">
        <w:rPr>
          <w:rtl w:val="0"/>
        </w:rPr>
      </w:r>
    </w:p>
    <w:p w:rsidR="00000000" w:rsidDel="00000000" w:rsidP="00000000" w:rsidRDefault="00000000" w:rsidRPr="00000000" w14:paraId="000000A8">
      <w:pPr>
        <w:numPr>
          <w:ilvl w:val="0"/>
          <w:numId w:val="6"/>
        </w:numPr>
        <w:ind w:left="720" w:hanging="360"/>
        <w:contextualSpacing w:val="1"/>
        <w:jc w:val="left"/>
        <w:rPr>
          <w:u w:val="none"/>
        </w:rPr>
      </w:pPr>
      <w:hyperlink r:id="rId20">
        <w:r w:rsidDel="00000000" w:rsidR="00000000" w:rsidRPr="00000000">
          <w:rPr>
            <w:color w:val="1155cc"/>
            <w:u w:val="single"/>
            <w:rtl w:val="0"/>
          </w:rPr>
          <w:t xml:space="preserve">http://www.aclweb.org/anthology/D13-1160</w:t>
        </w:r>
      </w:hyperlink>
      <w:r w:rsidDel="00000000" w:rsidR="00000000" w:rsidRPr="00000000">
        <w:rPr>
          <w:rtl w:val="0"/>
        </w:rPr>
      </w:r>
    </w:p>
    <w:p w:rsidR="00000000" w:rsidDel="00000000" w:rsidP="00000000" w:rsidRDefault="00000000" w:rsidRPr="00000000" w14:paraId="000000A9">
      <w:pPr>
        <w:numPr>
          <w:ilvl w:val="0"/>
          <w:numId w:val="6"/>
        </w:numPr>
        <w:ind w:left="720" w:hanging="360"/>
        <w:contextualSpacing w:val="1"/>
        <w:jc w:val="left"/>
        <w:rPr>
          <w:u w:val="none"/>
        </w:rPr>
      </w:pPr>
      <w:hyperlink r:id="rId21">
        <w:r w:rsidDel="00000000" w:rsidR="00000000" w:rsidRPr="00000000">
          <w:rPr>
            <w:color w:val="1155cc"/>
            <w:u w:val="single"/>
            <w:rtl w:val="0"/>
          </w:rPr>
          <w:t xml:space="preserve">http://jmcauley.ucsd.edu/data/amazon/</w:t>
        </w:r>
      </w:hyperlink>
      <w:r w:rsidDel="00000000" w:rsidR="00000000" w:rsidRPr="00000000">
        <w:rPr>
          <w:rtl w:val="0"/>
        </w:rPr>
      </w:r>
    </w:p>
    <w:p w:rsidR="00000000" w:rsidDel="00000000" w:rsidP="00000000" w:rsidRDefault="00000000" w:rsidRPr="00000000" w14:paraId="000000AA">
      <w:pPr>
        <w:numPr>
          <w:ilvl w:val="0"/>
          <w:numId w:val="6"/>
        </w:numPr>
        <w:ind w:left="720" w:hanging="360"/>
        <w:contextualSpacing w:val="1"/>
        <w:jc w:val="left"/>
        <w:rPr>
          <w:u w:val="none"/>
        </w:rPr>
      </w:pPr>
      <w:hyperlink r:id="rId22">
        <w:r w:rsidDel="00000000" w:rsidR="00000000" w:rsidRPr="00000000">
          <w:rPr>
            <w:color w:val="1155cc"/>
            <w:u w:val="single"/>
            <w:rtl w:val="0"/>
          </w:rPr>
          <w:t xml:space="preserve">https://arxiv.org/abs/1408.5882</w:t>
        </w:r>
      </w:hyperlink>
      <w:r w:rsidDel="00000000" w:rsidR="00000000" w:rsidRPr="00000000">
        <w:rPr>
          <w:rtl w:val="0"/>
        </w:rPr>
      </w:r>
    </w:p>
    <w:p w:rsidR="00000000" w:rsidDel="00000000" w:rsidP="00000000" w:rsidRDefault="00000000" w:rsidRPr="00000000" w14:paraId="000000AB">
      <w:pPr>
        <w:ind w:left="0" w:firstLine="0"/>
        <w:contextualSpacing w:val="0"/>
        <w:jc w:val="left"/>
        <w:rPr/>
      </w:pPr>
      <w:r w:rsidDel="00000000" w:rsidR="00000000" w:rsidRPr="00000000">
        <w:rPr>
          <w:rtl w:val="0"/>
        </w:rPr>
      </w:r>
    </w:p>
    <w:sectPr>
      <w:footerReference r:id="rId23"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aclweb.org/anthology/D13-1160" TargetMode="External"/><Relationship Id="rId11" Type="http://schemas.openxmlformats.org/officeDocument/2006/relationships/hyperlink" Target="https://drive.google.com/file/d/12GLavb_zfnVtj6HEJWVszL3_8Y5qAT7S/view" TargetMode="External"/><Relationship Id="rId22" Type="http://schemas.openxmlformats.org/officeDocument/2006/relationships/hyperlink" Target="https://arxiv.org/abs/1408.5882" TargetMode="External"/><Relationship Id="rId10" Type="http://schemas.openxmlformats.org/officeDocument/2006/relationships/hyperlink" Target="https://drive.google.com/open?id=12GLavb_zfnVtj6HEJWVszL3_8Y5qAT7S" TargetMode="External"/><Relationship Id="rId21" Type="http://schemas.openxmlformats.org/officeDocument/2006/relationships/hyperlink" Target="http://jmcauley.ucsd.edu/data/amazon/" TargetMode="External"/><Relationship Id="rId13" Type="http://schemas.openxmlformats.org/officeDocument/2006/relationships/hyperlink" Target="https://drive.google.com/file/d/1XJbJKAKSfZBlhyiWEmU6HVp5SLkV1fmq/view?usp=sharing" TargetMode="External"/><Relationship Id="rId12" Type="http://schemas.openxmlformats.org/officeDocument/2006/relationships/image" Target="media/image7.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mcauley.ucsd.edu/data/amazon/" TargetMode="External"/><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yperlink" Target="https://medium.com/ymedialabs-innovation/next-word-prediction-using-markov-model-570fc0475f96" TargetMode="External"/><Relationship Id="rId6" Type="http://schemas.openxmlformats.org/officeDocument/2006/relationships/hyperlink" Target="http://jmcauley.ucsd.edu/data/amazon/" TargetMode="External"/><Relationship Id="rId18" Type="http://schemas.openxmlformats.org/officeDocument/2006/relationships/hyperlink" Target="http://jmcauley.ucsd.edu/data/amazon/" TargetMode="External"/><Relationship Id="rId7" Type="http://schemas.openxmlformats.org/officeDocument/2006/relationships/hyperlink" Target="https://javalibre.com.ua/java-book/author/216" TargetMode="External"/><Relationship Id="rId8" Type="http://schemas.openxmlformats.org/officeDocument/2006/relationships/hyperlink" Target="http://www.tvsubtitles.net/subtitle-33523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