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F645" w14:textId="4FB24A4F" w:rsidR="00E06D90" w:rsidRPr="00D43DD4" w:rsidRDefault="00D43DD4">
      <w:pPr>
        <w:rPr>
          <w:sz w:val="28"/>
          <w:szCs w:val="28"/>
        </w:rPr>
      </w:pPr>
      <w:r w:rsidRPr="00D43DD4">
        <w:rPr>
          <w:sz w:val="28"/>
          <w:szCs w:val="28"/>
        </w:rPr>
        <w:t>Group 38: The Secret Bunny Team</w:t>
      </w:r>
    </w:p>
    <w:p w14:paraId="05D9AB0B" w14:textId="18ECBBBD" w:rsidR="00D43DD4" w:rsidRPr="00D43DD4" w:rsidRDefault="00D43DD4">
      <w:pPr>
        <w:rPr>
          <w:sz w:val="28"/>
          <w:szCs w:val="28"/>
        </w:rPr>
      </w:pPr>
      <w:r w:rsidRPr="00D43DD4">
        <w:rPr>
          <w:sz w:val="28"/>
          <w:szCs w:val="28"/>
        </w:rPr>
        <w:t>DSSE-Bit Matrix Benchmark Testing:</w:t>
      </w:r>
    </w:p>
    <w:p w14:paraId="4CEB09AA" w14:textId="3FDDB585" w:rsidR="00D43DD4" w:rsidRPr="00D43DD4" w:rsidRDefault="00D43DD4">
      <w:pPr>
        <w:rPr>
          <w:sz w:val="28"/>
          <w:szCs w:val="28"/>
        </w:rPr>
      </w:pPr>
      <w:r w:rsidRPr="00D43DD4">
        <w:rPr>
          <w:sz w:val="28"/>
          <w:szCs w:val="28"/>
        </w:rPr>
        <w:t>Capstone Winter 2018 3/5</w:t>
      </w:r>
    </w:p>
    <w:p w14:paraId="378987A8" w14:textId="4C6D3F33" w:rsidR="00D43DD4" w:rsidRPr="00D43DD4" w:rsidRDefault="00D43DD4">
      <w:pPr>
        <w:rPr>
          <w:sz w:val="28"/>
          <w:szCs w:val="28"/>
        </w:rPr>
      </w:pPr>
      <w:r w:rsidRPr="00D43DD4">
        <w:rPr>
          <w:sz w:val="28"/>
          <w:szCs w:val="28"/>
        </w:rPr>
        <w:t>Scott Russell</w:t>
      </w:r>
    </w:p>
    <w:p w14:paraId="69372970" w14:textId="0336B429" w:rsidR="00D43DD4" w:rsidRDefault="00D43DD4">
      <w:pPr>
        <w:rPr>
          <w:sz w:val="28"/>
          <w:szCs w:val="28"/>
        </w:rPr>
      </w:pPr>
      <w:r w:rsidRPr="00D43DD4">
        <w:rPr>
          <w:sz w:val="28"/>
          <w:szCs w:val="28"/>
        </w:rPr>
        <w:t xml:space="preserve">These benchmarks were performed on the speed </w:t>
      </w:r>
      <w:proofErr w:type="gramStart"/>
      <w:r w:rsidRPr="00D43DD4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</w:t>
      </w:r>
      <w:r w:rsidRPr="00D43DD4">
        <w:rPr>
          <w:sz w:val="28"/>
          <w:szCs w:val="28"/>
        </w:rPr>
        <w:t xml:space="preserve">Search </w:t>
      </w:r>
      <w:r>
        <w:rPr>
          <w:sz w:val="28"/>
          <w:szCs w:val="28"/>
        </w:rPr>
        <w:t xml:space="preserve">functionality </w:t>
      </w:r>
      <w:r w:rsidRPr="00D43DD4">
        <w:rPr>
          <w:sz w:val="28"/>
          <w:szCs w:val="28"/>
        </w:rPr>
        <w:t xml:space="preserve">of the basic DSSE Implementation using 100,000 </w:t>
      </w:r>
      <w:r>
        <w:rPr>
          <w:sz w:val="28"/>
          <w:szCs w:val="28"/>
        </w:rPr>
        <w:t xml:space="preserve">unique </w:t>
      </w:r>
      <w:r w:rsidRPr="00D43DD4">
        <w:rPr>
          <w:sz w:val="28"/>
          <w:szCs w:val="28"/>
        </w:rPr>
        <w:t>items</w:t>
      </w:r>
      <w:r>
        <w:rPr>
          <w:sz w:val="28"/>
          <w:szCs w:val="28"/>
        </w:rPr>
        <w:t xml:space="preserve">. </w:t>
      </w:r>
      <w:r w:rsidRPr="00D43DD4">
        <w:rPr>
          <w:sz w:val="28"/>
          <w:szCs w:val="28"/>
        </w:rPr>
        <w:t>A single item was added with a random id that was uniquely searched for. These are the results of the aggregated tests.</w:t>
      </w:r>
    </w:p>
    <w:p w14:paraId="64AA2D62" w14:textId="6F9BF40C" w:rsidR="00D43DD4" w:rsidRDefault="00D43DD4">
      <w:pPr>
        <w:rPr>
          <w:sz w:val="28"/>
          <w:szCs w:val="28"/>
        </w:rPr>
      </w:pPr>
    </w:p>
    <w:p w14:paraId="4CEE7355" w14:textId="7E41B39A" w:rsidR="00D43DD4" w:rsidRDefault="00D43DD4">
      <w:pPr>
        <w:rPr>
          <w:sz w:val="28"/>
          <w:szCs w:val="28"/>
        </w:rPr>
      </w:pPr>
      <w:r>
        <w:rPr>
          <w:sz w:val="28"/>
          <w:szCs w:val="28"/>
        </w:rPr>
        <w:t>Specifications:</w:t>
      </w:r>
    </w:p>
    <w:p w14:paraId="3994250A" w14:textId="01A51C34" w:rsidR="00D43DD4" w:rsidRDefault="00D43DD4">
      <w:pPr>
        <w:rPr>
          <w:sz w:val="28"/>
          <w:szCs w:val="28"/>
        </w:rPr>
      </w:pPr>
      <w:r>
        <w:rPr>
          <w:sz w:val="28"/>
          <w:szCs w:val="28"/>
        </w:rPr>
        <w:t>Local Server/Client accessed Across a Port.</w:t>
      </w:r>
    </w:p>
    <w:p w14:paraId="3637A546" w14:textId="3AC25406" w:rsidR="00D43DD4" w:rsidRDefault="00D43DD4" w:rsidP="00D43D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100,00 items on a small database.</w:t>
      </w:r>
    </w:p>
    <w:p w14:paraId="4C1E40B9" w14:textId="7C0A7576" w:rsidR="00D43DD4" w:rsidRDefault="00D43DD4" w:rsidP="00D43D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Elapsed Time in Nanoseconds (1/1,000,000,000 seconds)</w:t>
      </w:r>
    </w:p>
    <w:p w14:paraId="48839D2F" w14:textId="1CC45647" w:rsidR="00D43DD4" w:rsidRDefault="00D43DD4" w:rsidP="00D43D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Aggregated Data is taken from 100 sample runs of the client/server.</w:t>
      </w:r>
    </w:p>
    <w:p w14:paraId="332EA8C0" w14:textId="0E93D425" w:rsidR="00D43DD4" w:rsidRDefault="00D43DD4" w:rsidP="00D43DD4">
      <w:pPr>
        <w:rPr>
          <w:sz w:val="28"/>
          <w:szCs w:val="28"/>
        </w:rPr>
      </w:pPr>
    </w:p>
    <w:p w14:paraId="583E5726" w14:textId="7780FC37" w:rsidR="00D43DD4" w:rsidRDefault="00D43DD4" w:rsidP="00D43DD4">
      <w:pPr>
        <w:rPr>
          <w:sz w:val="28"/>
          <w:szCs w:val="28"/>
        </w:rPr>
      </w:pPr>
      <w:r>
        <w:rPr>
          <w:sz w:val="28"/>
          <w:szCs w:val="28"/>
        </w:rPr>
        <w:t>Aggregated Data:</w:t>
      </w:r>
    </w:p>
    <w:p w14:paraId="2260DEB4" w14:textId="3EB5BA02" w:rsidR="00D43DD4" w:rsidRDefault="00D43DD4" w:rsidP="00D43DD4">
      <w:pPr>
        <w:rPr>
          <w:sz w:val="28"/>
          <w:szCs w:val="28"/>
        </w:rPr>
      </w:pPr>
      <w:r>
        <w:rPr>
          <w:sz w:val="28"/>
          <w:szCs w:val="28"/>
        </w:rPr>
        <w:t xml:space="preserve">Searching: 23,436,849 </w:t>
      </w:r>
      <w:proofErr w:type="spellStart"/>
      <w:r>
        <w:rPr>
          <w:sz w:val="28"/>
          <w:szCs w:val="28"/>
        </w:rPr>
        <w:t>Nanoseconods</w:t>
      </w:r>
      <w:proofErr w:type="spellEnd"/>
    </w:p>
    <w:p w14:paraId="5CADA828" w14:textId="244909F9" w:rsidR="00D43DD4" w:rsidRPr="00D43DD4" w:rsidRDefault="00D43DD4" w:rsidP="00D43DD4">
      <w:pPr>
        <w:rPr>
          <w:sz w:val="28"/>
          <w:szCs w:val="28"/>
        </w:rPr>
      </w:pPr>
      <w:r>
        <w:rPr>
          <w:sz w:val="28"/>
          <w:szCs w:val="28"/>
        </w:rPr>
        <w:t>For individual tests see Search_DSSE_Bit.txt</w:t>
      </w:r>
      <w:bookmarkStart w:id="0" w:name="_GoBack"/>
      <w:bookmarkEnd w:id="0"/>
    </w:p>
    <w:sectPr w:rsidR="00D43DD4" w:rsidRPr="00D4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10C08"/>
    <w:multiLevelType w:val="hybridMultilevel"/>
    <w:tmpl w:val="04C6674C"/>
    <w:lvl w:ilvl="0" w:tplc="DFC05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D4"/>
    <w:rsid w:val="00D43DD4"/>
    <w:rsid w:val="00E0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6A17"/>
  <w15:chartTrackingRefBased/>
  <w15:docId w15:val="{D685628C-D13D-4AFB-A5C3-CC8DF839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Scott Daniel</dc:creator>
  <cp:keywords/>
  <dc:description/>
  <cp:lastModifiedBy>Russell, Scott Daniel</cp:lastModifiedBy>
  <cp:revision>2</cp:revision>
  <cp:lastPrinted>2018-03-06T02:37:00Z</cp:lastPrinted>
  <dcterms:created xsi:type="dcterms:W3CDTF">2018-03-06T02:34:00Z</dcterms:created>
  <dcterms:modified xsi:type="dcterms:W3CDTF">2018-03-06T02:39:00Z</dcterms:modified>
</cp:coreProperties>
</file>