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960" w:leftChars="515" w:hanging="879" w:hangingChars="122"/>
        <w:jc w:val="center"/>
        <w:rPr>
          <w:rFonts w:hint="eastAsia" w:ascii="汉仪意宋W" w:hAnsi="汉仪意宋W" w:eastAsia="汉仪意宋W" w:cs="汉仪意宋W"/>
          <w:b/>
          <w:bCs/>
          <w:sz w:val="72"/>
          <w:szCs w:val="72"/>
          <w:lang w:val="en-US" w:eastAsia="zh-CN"/>
        </w:rPr>
      </w:pPr>
      <w:r>
        <w:rPr>
          <w:rFonts w:hint="eastAsia" w:ascii="汉仪意宋W" w:hAnsi="汉仪意宋W" w:eastAsia="汉仪意宋W" w:cs="汉仪意宋W"/>
          <w:b/>
          <w:bCs/>
          <w:sz w:val="72"/>
          <w:szCs w:val="72"/>
          <w:lang w:val="en-US" w:eastAsia="zh-CN"/>
        </w:rPr>
        <w:t>串行IO接口程序设计</w:t>
      </w:r>
    </w:p>
    <w:p>
      <w:pPr>
        <w:ind w:left="1520" w:leftChars="515" w:hanging="439" w:hangingChars="122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 w:ascii="汉仪意宋W" w:hAnsi="汉仪意宋W" w:eastAsia="汉仪意宋W" w:cs="汉仪意宋W"/>
          <w:sz w:val="36"/>
          <w:szCs w:val="36"/>
          <w:lang w:val="en-US" w:eastAsia="zh-CN"/>
        </w:rPr>
        <w:t>通信2002班  涂增基  U202013990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实验任务</w:t>
      </w:r>
    </w:p>
    <w:p>
      <w:pPr>
        <w:pStyle w:val="2"/>
        <w:spacing w:before="0" w:beforeAutospacing="0" w:after="210" w:afterAutospacing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利用SPI IP 核，timer IP 核、GPIO IP核以及DA 模块，控制DA 模块输出周期可变锯齿波，且锯齿波周期由switch 控</w:t>
      </w:r>
    </w:p>
    <w:p>
      <w:pPr>
        <w:pStyle w:val="2"/>
        <w:spacing w:before="0" w:beforeAutospacing="0" w:after="210" w:afterAutospacing="0"/>
        <w:ind w:firstLine="480" w:firstLineChars="2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提示：switch 输入的数据，控制定时计数器的定时时间，定时计数器定时时间到，输出一个新数据到DA 转换器。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理解UART串行通信协议以及接口设计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理解SPI串行通信协议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掌握UART串行接口设计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掌握SPI串行接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口设计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掌握串行DA接口设计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掌握串行AD接口设计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三、硬件电路框图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58435" cy="2573655"/>
            <wp:effectExtent l="0" t="0" r="12065" b="4445"/>
            <wp:docPr id="9" name="图片 9" descr="6FABE37DBC702C92127DC18297F6BD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FABE37DBC702C92127DC18297F6BD49"/>
                    <pic:cNvPicPr>
                      <a:picLocks noChangeAspect="1"/>
                    </pic:cNvPicPr>
                  </pic:nvPicPr>
                  <pic:blipFill>
                    <a:blip r:embed="rId4"/>
                    <a:srcRect l="26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四、软件流程图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object>
          <v:shape id="_x0000_i1025" o:spt="75" type="#_x0000_t75" style="height:539.6pt;width:414.9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object>
          <v:shape id="_x0000_i1026" o:spt="75" type="#_x0000_t75" style="height:213.5pt;width:260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beforeLines="0" w:afterLine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软件源代码</w:t>
      </w:r>
      <w:r>
        <w:rPr>
          <w:rFonts w:hint="eastAsia"/>
          <w:b/>
          <w:bCs/>
          <w:sz w:val="24"/>
          <w:szCs w:val="24"/>
          <w:lang w:val="en-US" w:eastAsia="zh-CN"/>
        </w:rPr>
        <w:br w:type="textWrapping"/>
      </w:r>
    </w:p>
    <w:p>
      <w:pPr>
        <w:numPr>
          <w:numId w:val="0"/>
        </w:num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#include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</w:t>
      </w:r>
      <w:r>
        <w:rPr>
          <w:rFonts w:hint="eastAsia" w:ascii="汉仪意宋W" w:hAnsi="汉仪意宋W" w:eastAsia="汉仪意宋W" w:cs="汉仪意宋W"/>
          <w:color w:val="2A00FF"/>
          <w:sz w:val="16"/>
          <w:szCs w:val="21"/>
        </w:rPr>
        <w:t>"xil_io.h"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#include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</w:t>
      </w:r>
      <w:r>
        <w:rPr>
          <w:rFonts w:hint="eastAsia" w:ascii="汉仪意宋W" w:hAnsi="汉仪意宋W" w:eastAsia="汉仪意宋W" w:cs="汉仪意宋W"/>
          <w:color w:val="2A00FF"/>
          <w:sz w:val="16"/>
          <w:szCs w:val="21"/>
        </w:rPr>
        <w:t>"xil_exception.h"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#include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</w:t>
      </w:r>
      <w:r>
        <w:rPr>
          <w:rFonts w:hint="eastAsia" w:ascii="汉仪意宋W" w:hAnsi="汉仪意宋W" w:eastAsia="汉仪意宋W" w:cs="汉仪意宋W"/>
          <w:color w:val="2A00FF"/>
          <w:sz w:val="16"/>
          <w:szCs w:val="21"/>
        </w:rPr>
        <w:t>"xintc_l.h"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#include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</w:t>
      </w:r>
      <w:r>
        <w:rPr>
          <w:rFonts w:hint="eastAsia" w:ascii="汉仪意宋W" w:hAnsi="汉仪意宋W" w:eastAsia="汉仪意宋W" w:cs="汉仪意宋W"/>
          <w:color w:val="2A00FF"/>
          <w:sz w:val="16"/>
          <w:szCs w:val="21"/>
        </w:rPr>
        <w:t>"xspi_l.h"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#include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</w:t>
      </w:r>
      <w:r>
        <w:rPr>
          <w:rFonts w:hint="eastAsia" w:ascii="汉仪意宋W" w:hAnsi="汉仪意宋W" w:eastAsia="汉仪意宋W" w:cs="汉仪意宋W"/>
          <w:color w:val="2A00FF"/>
          <w:sz w:val="16"/>
          <w:szCs w:val="21"/>
        </w:rPr>
        <w:t>"xtmrctr_l.h"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#include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</w:t>
      </w:r>
      <w:r>
        <w:rPr>
          <w:rFonts w:hint="eastAsia" w:ascii="汉仪意宋W" w:hAnsi="汉仪意宋W" w:eastAsia="汉仪意宋W" w:cs="汉仪意宋W"/>
          <w:color w:val="2A00FF"/>
          <w:sz w:val="16"/>
          <w:szCs w:val="21"/>
        </w:rPr>
        <w:t>"xgpio_l.h"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#include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</w:t>
      </w:r>
      <w:r>
        <w:rPr>
          <w:rFonts w:hint="eastAsia" w:ascii="汉仪意宋W" w:hAnsi="汉仪意宋W" w:eastAsia="汉仪意宋W" w:cs="汉仪意宋W"/>
          <w:color w:val="2A00FF"/>
          <w:sz w:val="16"/>
          <w:szCs w:val="21"/>
        </w:rPr>
        <w:t>"xparameters.h"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int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RESET_VALUE = 100000000/0xfff-2;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void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</w:t>
      </w:r>
      <w:r>
        <w:rPr>
          <w:rFonts w:hint="eastAsia" w:ascii="汉仪意宋W" w:hAnsi="汉仪意宋W" w:eastAsia="汉仪意宋W" w:cs="汉仪意宋W"/>
          <w:b/>
          <w:color w:val="000000"/>
          <w:sz w:val="16"/>
          <w:szCs w:val="21"/>
        </w:rPr>
        <w:t>My_ISR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() </w:t>
      </w: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__attribute__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((interrupt_handler));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5032"/>
          <w:sz w:val="16"/>
          <w:szCs w:val="21"/>
        </w:rPr>
        <w:t>u16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volt=0;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void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</w:t>
      </w:r>
      <w:r>
        <w:rPr>
          <w:rFonts w:hint="eastAsia" w:ascii="汉仪意宋W" w:hAnsi="汉仪意宋W" w:eastAsia="汉仪意宋W" w:cs="汉仪意宋W"/>
          <w:b/>
          <w:color w:val="000000"/>
          <w:sz w:val="16"/>
          <w:szCs w:val="21"/>
        </w:rPr>
        <w:t>switchHandler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();  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//开关中断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void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</w:t>
      </w:r>
      <w:r>
        <w:rPr>
          <w:rFonts w:hint="eastAsia" w:ascii="汉仪意宋W" w:hAnsi="汉仪意宋W" w:eastAsia="汉仪意宋W" w:cs="汉仪意宋W"/>
          <w:b/>
          <w:color w:val="000000"/>
          <w:sz w:val="16"/>
          <w:szCs w:val="21"/>
        </w:rPr>
        <w:t>timerHandler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();   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//按键中断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int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</w:t>
      </w:r>
      <w:r>
        <w:rPr>
          <w:rFonts w:hint="eastAsia" w:ascii="汉仪意宋W" w:hAnsi="汉仪意宋W" w:eastAsia="汉仪意宋W" w:cs="汉仪意宋W"/>
          <w:b/>
          <w:color w:val="000000"/>
          <w:sz w:val="16"/>
          <w:szCs w:val="21"/>
        </w:rPr>
        <w:t>main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()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{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RESET_VALUE = 100000000/0xfff-2;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//设定SPI接口的通信模式，设定SPI为主设备，CPOL=1,CPHA-0,时钟相位180°，自动方式，高位优先传送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Xil_Out32(XPAR_AXI_QUAD_SPI_0_BASEADDR+XSP_CR_OFFSET,XSP_CR_ENABLE_MASK|XSP_CR_MASTER_MODE_MASK|XSP_CR_CLK_POLARITY_MASK);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//设定SSR寄存器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Xil_Out32(XPAR_AXI_QUAD_SPI_0_BASEADDR+XSP_SSR_OFFSET,0xfffffffe);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//开放SPI发送寄存器空中断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Xil_Out32(XPAR_AXI_QUAD_SPI_0_BASEADDR+XSP_IIER_OFFSET,XSP_INTR_TX_EMPTY_MASK);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//中断源为SPI接口发送完数字信号则产生中断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Xil_Out32(XPAR_AXI_QUAD_SPI_0_BASEADDR+XSP_DGIER_OFFSET,XSP_GINTR_ENABLE_MASK); 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//开启SPI接口的中断输出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//GPIO中断使能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Xil_Out32(XPAR_AXI_GPIO_0_BASEADDR+XGPIO_TRI_OFFSET,0xffff);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//开关switch设置为输入 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Xil_Out16(XPAR_AXI_GPIO_0_BASEADDR+XGPIO_TRI2_OFFSET,0X0);     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//LED设置为输出 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Xil_Out32(XPAR_AXI_GPIO_0_BASEADDR+XGPIO_IER_OFFSET,XGPIO_IR_CH1_MASK);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//GPIO_0中断使能  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Xil_Out32(XPAR_AXI_GPIO_0_BASEADDR+XGPIO_GIE_OFFSET,XGPIO_GIE_GINTR_ENABLE_MASK);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//GPIO_0全局中断使能  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//定时器初始化  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Xil_Out32(XPAR_AXI_TIMER_0_BASEADDR+XTC_TCSR_OFFSET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           ,Xil_In32(XPAR_AXI_TIMER_0_BASEADDR+XTC_TCSR_OFFSET)&amp;~XTC_CSR_ENABLE_TMR_MASK);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//写TCSR，停止定时器  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Xil_Out32(XPAR_AXI_TIMER_0_BASEADDR+XTC_TLR_OFFSET,RESET_VALUE);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//写TLR，预置计数初值  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Xil_Out32(XPAR_AXI_TIMER_0_BASEADDR+XTC_TCSR_OFFSET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               ,Xil_In32(XPAR_AXI_TIMER_0_BASEADDR+XTC_TCSR_OFFSET)|XTC_CSR_LOAD_MASK);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//装载计数初值  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Xil_Out32(XPAR_AXI_TIMER_0_BASEADDR+XTC_TCSR_OFFSET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            ,(Xil_In32(XPAR_AXI_TIMER_0_BASEADDR+XTC_TCSR_OFFSET)&amp;~XTC_CSR_LOAD_MASK)\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            |XTC_CSR_ENABLE_TMR_MASK|XTC_CSR_AUTO_RELOAD_MASK|XTC_CSR_ENABLE_INT_MASK|XTC_CSR_DOWN_COUNT_MASK);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//开始计时 自主获取允许中断减计数 */ 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//中断控制器intr0中断源使能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Xil_Out32(XPAR_INTC_0_BASEADDR+XIN_IER_OFFSET,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XPAR_AXI_TIMER_0_INTERRUPT_MASK|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XPAR_AXI_QUAD_SPI_1_IP2INTC_IRPT_MASK|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XPAR_AXI_GPIO_2_IP2INTC_IRPT_MASK);    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//开放定时器T0及SPI中断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Xil_Out32(XPAR_AXI_INTC_0_BASEADDR+XIN_MER_OFFSET,XIN_INT_MASTER_ENABLE_MASK|XIN_INT_HARDWARE_ENABLE_MASK);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//处理器中断使能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microblaze_enable_interrupts();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//启动传输，发送数据0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Xil_Out16(XPAR_AXI_QUAD_SPI_0_BASEADDR+XSP_DTR_OFFSET,0);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//启动SPI传输，产生时钟和片选信号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//while(1);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return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0;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}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void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</w:t>
      </w:r>
      <w:r>
        <w:rPr>
          <w:rFonts w:hint="eastAsia" w:ascii="汉仪意宋W" w:hAnsi="汉仪意宋W" w:eastAsia="汉仪意宋W" w:cs="汉仪意宋W"/>
          <w:b/>
          <w:color w:val="000000"/>
          <w:sz w:val="16"/>
          <w:szCs w:val="21"/>
        </w:rPr>
        <w:t>My_ISR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()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{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 </w:t>
      </w: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int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status;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 status=Xil_In32(XPAR_AXI_INTC_0_BASEADDR+XIN_ISR_OFFSET);  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//读入中断状态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</w:t>
      </w: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if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((status&amp;XPAR_AXI_GPIO_0_IP2INTC_IRPT_MASK)==XPAR_AXI_GPIO_0_IP2INTC_IRPT_MASK)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    switchHandler();  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//如果开关产生了中断，则进入开关中断服务函数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 }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 </w:t>
      </w: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else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</w:t>
      </w: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if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((status&amp;XPAR_AXI_TIMER_0_INTERRUPT_MASK)==XPAR_AXI_TIMER_0_INTERRUPT_MASK)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{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   timerHandler();   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//如果定时器产生了中断，则进入定时器中断服务函数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}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Xil_Out32(XPAR_AXI_INTC_0_BASEADDR+XIN_IAR_OFFSET,status);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}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void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</w:t>
      </w:r>
      <w:r>
        <w:rPr>
          <w:rFonts w:hint="eastAsia" w:ascii="汉仪意宋W" w:hAnsi="汉仪意宋W" w:eastAsia="汉仪意宋W" w:cs="汉仪意宋W"/>
          <w:b/>
          <w:color w:val="000000"/>
          <w:sz w:val="16"/>
          <w:szCs w:val="21"/>
        </w:rPr>
        <w:t>switchHandler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()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//开关中断服务程序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{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  </w:t>
      </w: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int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sw;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 sw = Xil_In16(XPAR_AXI_GPIO_0_BASEADDR+XGPIO_DATA_OFFSET);  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//读入开关值  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Xil_Out32(XPAR_AXI_GPIO_0_BASEADDR+XGPIO_DATA2_OFFSET,sw);  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//把开关的状态反映到LED上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Xil_Out16(XPAR_AXI_GPIO_0_BASEADDR+XGPIO_ISR_OFFSET,0x01);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int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min=6000000;  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//最短时间60ms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RESET_VALUE=((sw&amp;0x0000ffff)*1434+min)/0xfff-2;  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//步进值1434=（最大时长100000000-最小时长6000000）/2^16（=65536） 每拨动一个开关加一个步进时长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//读入的开关值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  <w:u w:val="single"/>
        </w:rPr>
        <w:t>sw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一定要与上0x0000ffff保存低16位，否则会自动有符号数扩展，装载进去的值就会是个负的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//主程序中的是定时器初始化，此处开关改变了定时器的预置值，故需要重新装载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int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status=Xil_In32(XPAR_TMRCTR_0_BASEADDR+XTC_TCSR_OFFSET);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Xil_Out32(XPAR_TMRCTR_0_BASEADDR+XTC_TCSR_OFFSET,status&amp;(~XTC_CSR_ENABLE_TMR_MASK));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Xil_Out32(XPAR_TMRCTR_0_BASEADDR+XTC_TLR_OFFSET,RESET_VALUE); 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//为定时器装载改变后的预置值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Xil_Out32(XPAR_TMRCTR_0_BASEADDR+XTC_TCSR_OFFSET,Xil_In32(XPAR_TMRCTR_0_BASEADDR+XTC_TCSR_OFFSET)|XTC_CSR_LOAD_MASK);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status=(status&amp;(~XTC_CSR_LOAD_MASK))|XTC_CSR_ENABLE_TMR_MASK;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Xil_Out32(XPAR_TMRCTR_0_BASEADDR+XTC_TCSR_OFFSET,status);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}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b/>
          <w:color w:val="7F0055"/>
          <w:sz w:val="16"/>
          <w:szCs w:val="21"/>
        </w:rPr>
        <w:t>void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</w:t>
      </w:r>
      <w:r>
        <w:rPr>
          <w:rFonts w:hint="eastAsia" w:ascii="汉仪意宋W" w:hAnsi="汉仪意宋W" w:eastAsia="汉仪意宋W" w:cs="汉仪意宋W"/>
          <w:b/>
          <w:color w:val="000000"/>
          <w:sz w:val="16"/>
          <w:szCs w:val="21"/>
        </w:rPr>
        <w:t>timerHandler</w:t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()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//锯齿波形成  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{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    volt++;  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//输出锯齿波，每中断一次，输出的数字信号＋1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Xil_Out32(XPAR_TMRCTR_0_BASEADDR+XTC_TCSR_OFFSET,Xil_In32(XPAR_TMRCTR_0_BASEADDR+XTC_TCSR_OFFSET));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//清定时器中断，不然一直中断周期会不对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 xml:space="preserve">Xil_Out32(XPAR_INTC_0_BASEADDR+XIN_IAR_OFFSET,0x8);  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//普通中断模式，手动清中断</w:t>
      </w:r>
    </w:p>
    <w:p>
      <w:pPr>
        <w:spacing w:beforeLines="0" w:afterLines="0"/>
        <w:jc w:val="left"/>
        <w:rPr>
          <w:rFonts w:hint="eastAsia" w:ascii="汉仪意宋W" w:hAnsi="汉仪意宋W" w:eastAsia="汉仪意宋W" w:cs="汉仪意宋W"/>
          <w:sz w:val="16"/>
          <w:szCs w:val="21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ab/>
      </w: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Xil_Out16(XPAR_SPI_0_BASEADDR+XSP_DTR_OFFSET,volt&amp;0xfff);</w:t>
      </w:r>
      <w:r>
        <w:rPr>
          <w:rFonts w:hint="eastAsia" w:ascii="汉仪意宋W" w:hAnsi="汉仪意宋W" w:eastAsia="汉仪意宋W" w:cs="汉仪意宋W"/>
          <w:color w:val="3F7F5F"/>
          <w:sz w:val="16"/>
          <w:szCs w:val="21"/>
        </w:rPr>
        <w:t>//启动SPI传输，产生时钟和片选信号，发送数据，有效数据为低12位</w:t>
      </w:r>
    </w:p>
    <w:p>
      <w:pPr>
        <w:numPr>
          <w:numId w:val="0"/>
        </w:numPr>
        <w:rPr>
          <w:rFonts w:hint="eastAsia" w:ascii="汉仪意宋W" w:hAnsi="汉仪意宋W" w:eastAsia="汉仪意宋W" w:cs="汉仪意宋W"/>
          <w:b/>
          <w:bCs/>
          <w:sz w:val="21"/>
          <w:szCs w:val="21"/>
          <w:lang w:val="en-US" w:eastAsia="zh-CN"/>
        </w:rPr>
      </w:pPr>
      <w:r>
        <w:rPr>
          <w:rFonts w:hint="eastAsia" w:ascii="汉仪意宋W" w:hAnsi="汉仪意宋W" w:eastAsia="汉仪意宋W" w:cs="汉仪意宋W"/>
          <w:color w:val="000000"/>
          <w:sz w:val="16"/>
          <w:szCs w:val="21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六、实验结果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用DA转换器输出波形到示波器，得到如下测试结果：</w:t>
      </w:r>
    </w:p>
    <w:p>
      <w:pPr>
        <w:numPr>
          <w:ilvl w:val="0"/>
          <w:numId w:val="0"/>
        </w:numPr>
        <w:ind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拨动开关，可以输出不同周期的锯齿波。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53990" cy="3940175"/>
            <wp:effectExtent l="0" t="0" r="3810" b="6985"/>
            <wp:docPr id="1" name="图片 1" descr="IMG_20220530_192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0530_1922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53990" cy="3940175"/>
            <wp:effectExtent l="0" t="0" r="3810" b="6985"/>
            <wp:docPr id="2" name="图片 2" descr="IMG_20220530_192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0530_1922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53990" cy="3940175"/>
            <wp:effectExtent l="0" t="0" r="3810" b="6985"/>
            <wp:docPr id="3" name="图片 3" descr="IMG_20220530_192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20530_1922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53990" cy="3940175"/>
            <wp:effectExtent l="0" t="0" r="3810" b="6985"/>
            <wp:docPr id="4" name="图片 4" descr="IMG_20220530_19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20530_1922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七、心得体会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在本次实验中，由于理论课上对UARTLite和SPI都学的不是很透彻，一开始做这个实验的时候很是困难。对着实验书学习了很久，才开始写代码。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台建立是遇到了一些问题的，一开始我跟着学习通上的视频建立平台，最终导出bit流文件总是出错，原来是引脚约束出了点问题。可能是版本不一样的问题，我用2019.2版本按照视频上的做法无法约束引脚，最后只好自己在IOPort里面进行引脚约束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断服务函数中，那个周期的设置并不简单，遇到了不少的问题，sw的值一定要&amp;上0x0000ffff，否则会自动有符号扩展。然后一定要记得清除中断！本次实验中我在写计时器的时候，最后忘了清除中断，最终的周期就是错误的结果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本次实验对中断和串行输入输出有了更深的理解，收获良多。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汉仪意宋W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0EEB6"/>
    <w:multiLevelType w:val="singleLevel"/>
    <w:tmpl w:val="EFB0EE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03891E"/>
    <w:multiLevelType w:val="singleLevel"/>
    <w:tmpl w:val="0003891E"/>
    <w:lvl w:ilvl="0" w:tentative="0">
      <w:start w:val="5"/>
      <w:numFmt w:val="chineseCounting"/>
      <w:suff w:val="nothing"/>
      <w:lvlText w:val="%1、"/>
      <w:lvlJc w:val="left"/>
      <w:rPr>
        <w:rFonts w:hint="eastAsia"/>
        <w:sz w:val="32"/>
        <w:szCs w:val="32"/>
      </w:rPr>
    </w:lvl>
  </w:abstractNum>
  <w:abstractNum w:abstractNumId="2">
    <w:nsid w:val="1D63A122"/>
    <w:multiLevelType w:val="singleLevel"/>
    <w:tmpl w:val="1D63A1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wNmEwNDE5OGZmOWU2ZjdmM2U3ZWQ4NWQ0ZDUxOTkifQ=="/>
  </w:docVars>
  <w:rsids>
    <w:rsidRoot w:val="00172A27"/>
    <w:rsid w:val="00337BF5"/>
    <w:rsid w:val="00347F8D"/>
    <w:rsid w:val="00402B4C"/>
    <w:rsid w:val="00492B85"/>
    <w:rsid w:val="007C5CB9"/>
    <w:rsid w:val="00CC4F3A"/>
    <w:rsid w:val="00D128BF"/>
    <w:rsid w:val="00DB16E3"/>
    <w:rsid w:val="00FD5CF6"/>
    <w:rsid w:val="0153611F"/>
    <w:rsid w:val="02A67820"/>
    <w:rsid w:val="04BB1C8E"/>
    <w:rsid w:val="0D1A3DD8"/>
    <w:rsid w:val="12095574"/>
    <w:rsid w:val="12E36747"/>
    <w:rsid w:val="194045AC"/>
    <w:rsid w:val="19971B35"/>
    <w:rsid w:val="19E808D6"/>
    <w:rsid w:val="1C303066"/>
    <w:rsid w:val="1FAA1572"/>
    <w:rsid w:val="22EE0DC3"/>
    <w:rsid w:val="2EE95692"/>
    <w:rsid w:val="30BA703F"/>
    <w:rsid w:val="32E10942"/>
    <w:rsid w:val="3516572D"/>
    <w:rsid w:val="36B33079"/>
    <w:rsid w:val="3FFD2812"/>
    <w:rsid w:val="42B00AFD"/>
    <w:rsid w:val="4F655AAC"/>
    <w:rsid w:val="50122BF1"/>
    <w:rsid w:val="52355192"/>
    <w:rsid w:val="525E21BD"/>
    <w:rsid w:val="56807895"/>
    <w:rsid w:val="59AE6056"/>
    <w:rsid w:val="5D6640CB"/>
    <w:rsid w:val="6B83418B"/>
    <w:rsid w:val="6EAC5256"/>
    <w:rsid w:val="724B28A9"/>
    <w:rsid w:val="75715741"/>
    <w:rsid w:val="75BB6003"/>
    <w:rsid w:val="75C2026B"/>
    <w:rsid w:val="7D1C097B"/>
    <w:rsid w:val="7DB240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HUST EI</Company>
  <Pages>8</Pages>
  <Words>1181</Words>
  <Characters>4423</Characters>
  <Lines>1</Lines>
  <Paragraphs>1</Paragraphs>
  <TotalTime>12</TotalTime>
  <ScaleCrop>false</ScaleCrop>
  <LinksUpToDate>false</LinksUpToDate>
  <CharactersWithSpaces>5311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2009-07-02T02:15:00Z</dcterms:created>
  <dc:creator>wyp</dc:creator>
  <cp:lastModifiedBy>TzzSama</cp:lastModifiedBy>
  <cp:lastPrinted>2008-12-18T08:05:00Z</cp:lastPrinted>
  <dcterms:modified xsi:type="dcterms:W3CDTF">2022-05-30T12:08:08Z</dcterms:modified>
  <dc:title>       课程设计实验报告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582D7CA30FD5482F9D5E72749A1FB225</vt:lpwstr>
  </property>
</Properties>
</file>