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2"/>
          <w:szCs w:val="32"/>
        </w:rPr>
      </w:pPr>
      <w:r w:rsidDel="00000000" w:rsidR="00000000" w:rsidRPr="00000000">
        <w:rPr>
          <w:b w:val="1"/>
          <w:sz w:val="32"/>
          <w:szCs w:val="32"/>
          <w:rtl w:val="0"/>
        </w:rPr>
        <w:t xml:space="preserve">Question d’évaluation</w:t>
      </w:r>
    </w:p>
    <w:p w:rsidR="00000000" w:rsidDel="00000000" w:rsidP="00000000" w:rsidRDefault="00000000" w:rsidRPr="00000000" w14:paraId="00000002">
      <w:pPr>
        <w:jc w:val="center"/>
        <w:rPr>
          <w:b w:val="1"/>
          <w:sz w:val="32"/>
          <w:szCs w:val="32"/>
        </w:rPr>
      </w:pPr>
      <w:r w:rsidDel="00000000" w:rsidR="00000000" w:rsidRPr="00000000">
        <w:rPr>
          <w:b w:val="1"/>
          <w:sz w:val="32"/>
          <w:szCs w:val="32"/>
          <w:rtl w:val="0"/>
        </w:rPr>
        <w:t xml:space="preserve">Brûlures Cutanées Récentes</w:t>
        <w:br w:type="textWrapping"/>
      </w:r>
    </w:p>
    <w:p w:rsidR="00000000" w:rsidDel="00000000" w:rsidP="00000000" w:rsidRDefault="00000000" w:rsidRPr="00000000" w14:paraId="00000003">
      <w:pPr>
        <w:rPr>
          <w:b w:val="1"/>
          <w:sz w:val="24"/>
          <w:szCs w:val="24"/>
          <w:u w:val="single"/>
        </w:rPr>
      </w:pPr>
      <w:r w:rsidDel="00000000" w:rsidR="00000000" w:rsidRPr="00000000">
        <w:rPr>
          <w:b w:val="1"/>
          <w:sz w:val="24"/>
          <w:szCs w:val="24"/>
          <w:u w:val="single"/>
          <w:rtl w:val="0"/>
        </w:rPr>
        <w:t xml:space="preserve">Cas clinique N1 :</w:t>
      </w:r>
    </w:p>
    <w:p w:rsidR="00000000" w:rsidDel="00000000" w:rsidP="00000000" w:rsidRDefault="00000000" w:rsidRPr="00000000" w14:paraId="00000004">
      <w:pPr>
        <w:rPr>
          <w:b w:val="1"/>
          <w:sz w:val="24"/>
          <w:szCs w:val="24"/>
        </w:rPr>
      </w:pPr>
      <w:r w:rsidDel="00000000" w:rsidR="00000000" w:rsidRPr="00000000">
        <w:rPr>
          <w:b w:val="1"/>
          <w:sz w:val="24"/>
          <w:szCs w:val="24"/>
          <w:rtl w:val="0"/>
        </w:rPr>
        <w:t xml:space="preserve">Une femme âgée de 35 ans est victime d’un accident domestique par  explosion d’une bouteille de gaz dans un espace clos ayant entraîné des dégâts matériels importants et des brûlures étendues.</w:t>
      </w:r>
    </w:p>
    <w:p w:rsidR="00000000" w:rsidDel="00000000" w:rsidP="00000000" w:rsidRDefault="00000000" w:rsidRPr="00000000" w14:paraId="00000005">
      <w:pPr>
        <w:rPr>
          <w:b w:val="1"/>
          <w:sz w:val="24"/>
          <w:szCs w:val="24"/>
        </w:rPr>
      </w:pPr>
      <w:r w:rsidDel="00000000" w:rsidR="00000000" w:rsidRPr="00000000">
        <w:rPr>
          <w:b w:val="1"/>
          <w:sz w:val="24"/>
          <w:szCs w:val="24"/>
          <w:rtl w:val="0"/>
        </w:rPr>
        <w:t xml:space="preserve">Elle est ramenée aux urgences à H3 après l’accident.</w:t>
      </w:r>
    </w:p>
    <w:p w:rsidR="00000000" w:rsidDel="00000000" w:rsidP="00000000" w:rsidRDefault="00000000" w:rsidRPr="00000000" w14:paraId="00000006">
      <w:pPr>
        <w:rPr>
          <w:b w:val="1"/>
          <w:sz w:val="24"/>
          <w:szCs w:val="24"/>
        </w:rPr>
      </w:pPr>
      <w:r w:rsidDel="00000000" w:rsidR="00000000" w:rsidRPr="00000000">
        <w:rPr>
          <w:b w:val="1"/>
          <w:sz w:val="24"/>
          <w:szCs w:val="24"/>
          <w:rtl w:val="0"/>
        </w:rPr>
        <w:t xml:space="preserve"> L’examen trouve :</w:t>
      </w:r>
    </w:p>
    <w:p w:rsidR="00000000" w:rsidDel="00000000" w:rsidP="00000000" w:rsidRDefault="00000000" w:rsidRPr="00000000" w14:paraId="00000007">
      <w:pPr>
        <w:rPr>
          <w:b w:val="1"/>
          <w:sz w:val="24"/>
          <w:szCs w:val="24"/>
        </w:rPr>
      </w:pPr>
      <w:r w:rsidDel="00000000" w:rsidR="00000000" w:rsidRPr="00000000">
        <w:rPr>
          <w:b w:val="1"/>
          <w:sz w:val="24"/>
          <w:szCs w:val="24"/>
          <w:rtl w:val="0"/>
        </w:rPr>
        <w:t xml:space="preserve">une malade dyspnéique avec PA : 100/50 mmHg, Pouls : 135 b/mn.</w:t>
      </w:r>
    </w:p>
    <w:p w:rsidR="00000000" w:rsidDel="00000000" w:rsidP="00000000" w:rsidRDefault="00000000" w:rsidRPr="00000000" w14:paraId="00000008">
      <w:pPr>
        <w:rPr>
          <w:b w:val="1"/>
          <w:sz w:val="24"/>
          <w:szCs w:val="24"/>
        </w:rPr>
      </w:pPr>
      <w:r w:rsidDel="00000000" w:rsidR="00000000" w:rsidRPr="00000000">
        <w:rPr>
          <w:b w:val="1"/>
          <w:sz w:val="24"/>
          <w:szCs w:val="24"/>
          <w:rtl w:val="0"/>
        </w:rPr>
        <w:t xml:space="preserve">Elle</w:t>
        <w:tab/>
        <w:t xml:space="preserve">présente</w:t>
        <w:tab/>
        <w:t xml:space="preserve">des</w:t>
        <w:tab/>
        <w:t xml:space="preserve">brûlures superficielles de 2ème degré de la face antérieure du cou, et du tronc postérieur, des brûlures profondes de  3ème degré du membre supérieur droit circulaire et du périnée.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Evaluer la surface cutanée brûlée selon la règle de Wallace.</w:t>
      </w:r>
    </w:p>
    <w:p w:rsidR="00000000" w:rsidDel="00000000" w:rsidP="00000000" w:rsidRDefault="00000000" w:rsidRPr="00000000" w14:paraId="0000000A">
      <w:pPr>
        <w:rPr>
          <w:b w:val="1"/>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Calculer l’UBS ainsi que l’indice de Baux chez cette malade.</w:t>
      </w:r>
    </w:p>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Quelle(s) hypothèse(s) diagnostique(s) pouvant expliquer cette dyspnée? Et quelle serait votre démarche diagnostique et thérapeutique ?</w:t>
      </w:r>
    </w:p>
    <w:p w:rsidR="00000000" w:rsidDel="00000000" w:rsidP="00000000" w:rsidRDefault="00000000" w:rsidRPr="00000000" w14:paraId="0000000E">
      <w:pPr>
        <w:rPr>
          <w:b w:val="1"/>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Enumérer</w:t>
        <w:tab/>
        <w:t xml:space="preserve">les</w:t>
        <w:tab/>
        <w:t xml:space="preserve">gestes</w:t>
        <w:tab/>
        <w:t xml:space="preserve">thérapeutiques</w:t>
        <w:tab/>
        <w:t xml:space="preserve">à</w:t>
        <w:tab/>
        <w:t xml:space="preserve">faire</w:t>
        <w:tab/>
        <w:t xml:space="preserve">pour</w:t>
        <w:tab/>
        <w:t xml:space="preserve">la</w:t>
        <w:tab/>
        <w:t xml:space="preserve">prise</w:t>
        <w:tab/>
        <w:t xml:space="preserve">en charge de cette malade.</w:t>
      </w:r>
    </w:p>
    <w:p w:rsidR="00000000" w:rsidDel="00000000" w:rsidP="00000000" w:rsidRDefault="00000000" w:rsidRPr="00000000" w14:paraId="00000010">
      <w:pPr>
        <w:rPr>
          <w:b w:val="1"/>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Evaluer les besoins liquidiens pendant les 8 premières  heures  chez cette dame qui pèse à l’admission 70 Kg selon la formule de  Parkland.</w:t>
      </w:r>
    </w:p>
    <w:p w:rsidR="00000000" w:rsidDel="00000000" w:rsidP="00000000" w:rsidRDefault="00000000" w:rsidRPr="00000000" w14:paraId="00000012">
      <w:pPr>
        <w:rPr>
          <w:b w:val="1"/>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Quelles sont les critères de surveillance clinico-biologique de l’efficacité de remplissage chez cette malade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rPr>
          <w:b w:val="1"/>
          <w:sz w:val="24"/>
          <w:szCs w:val="24"/>
        </w:rPr>
      </w:pPr>
      <w:r w:rsidDel="00000000" w:rsidR="00000000" w:rsidRPr="00000000">
        <w:rPr>
          <w:rtl w:val="0"/>
        </w:rPr>
      </w:r>
    </w:p>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Le bilan biologique initial trouve :</w:t>
      </w:r>
    </w:p>
    <w:p w:rsidR="00000000" w:rsidDel="00000000" w:rsidP="00000000" w:rsidRDefault="00000000" w:rsidRPr="00000000" w14:paraId="00000017">
      <w:pPr>
        <w:rPr>
          <w:b w:val="1"/>
          <w:sz w:val="24"/>
          <w:szCs w:val="24"/>
        </w:rPr>
      </w:pPr>
      <w:r w:rsidDel="00000000" w:rsidR="00000000" w:rsidRPr="00000000">
        <w:rPr>
          <w:rtl w:val="0"/>
        </w:rPr>
      </w:r>
    </w:p>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Sang :</w:t>
      </w:r>
    </w:p>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 Na+ : 145 mmol, K+ : 5,1 mmol/, urée:26 mmo/l, créat : 240 micromol/l,  lactate à 6 mmol/l Protides Totaux= 88g/l</w:t>
      </w:r>
    </w:p>
    <w:p w:rsidR="00000000" w:rsidDel="00000000" w:rsidP="00000000" w:rsidRDefault="00000000" w:rsidRPr="00000000" w14:paraId="0000001A">
      <w:pPr>
        <w:rPr>
          <w:b w:val="1"/>
          <w:sz w:val="24"/>
          <w:szCs w:val="24"/>
        </w:rPr>
      </w:pPr>
      <w:r w:rsidDel="00000000" w:rsidR="00000000" w:rsidRPr="00000000">
        <w:rPr>
          <w:b w:val="1"/>
          <w:sz w:val="24"/>
          <w:szCs w:val="24"/>
          <w:rtl w:val="0"/>
        </w:rPr>
        <w:t xml:space="preserve">- NFS : GB= 17000 elmts/mm3, Hte= 47%, Hb= 18 g/dl, plaq = 243000 elmts/mm3</w:t>
      </w:r>
    </w:p>
    <w:p w:rsidR="00000000" w:rsidDel="00000000" w:rsidP="00000000" w:rsidRDefault="00000000" w:rsidRPr="00000000" w14:paraId="0000001B">
      <w:pPr>
        <w:rPr>
          <w:b w:val="1"/>
          <w:sz w:val="24"/>
          <w:szCs w:val="24"/>
        </w:rPr>
      </w:pPr>
      <w:r w:rsidDel="00000000" w:rsidR="00000000" w:rsidRPr="00000000">
        <w:rPr>
          <w:rtl w:val="0"/>
        </w:rPr>
      </w:r>
    </w:p>
    <w:p w:rsidR="00000000" w:rsidDel="00000000" w:rsidP="00000000" w:rsidRDefault="00000000" w:rsidRPr="00000000" w14:paraId="0000001C">
      <w:pPr>
        <w:rPr>
          <w:b w:val="1"/>
          <w:sz w:val="24"/>
          <w:szCs w:val="24"/>
        </w:rPr>
      </w:pPr>
      <w:r w:rsidDel="00000000" w:rsidR="00000000" w:rsidRPr="00000000">
        <w:rPr>
          <w:b w:val="1"/>
          <w:sz w:val="24"/>
          <w:szCs w:val="24"/>
          <w:rtl w:val="0"/>
        </w:rPr>
        <w:t xml:space="preserve">Urines : Na+ : 12 mmol, K+ : 22 mmol/, urée : 480 mmol/l, créat : 20 mmol/l</w:t>
      </w:r>
    </w:p>
    <w:p w:rsidR="00000000" w:rsidDel="00000000" w:rsidP="00000000" w:rsidRDefault="00000000" w:rsidRPr="00000000" w14:paraId="0000001D">
      <w:pPr>
        <w:rPr>
          <w:b w:val="1"/>
          <w:sz w:val="24"/>
          <w:szCs w:val="24"/>
        </w:rPr>
      </w:pPr>
      <w:r w:rsidDel="00000000" w:rsidR="00000000" w:rsidRPr="00000000">
        <w:rPr>
          <w:b w:val="1"/>
          <w:sz w:val="24"/>
          <w:szCs w:val="24"/>
          <w:rtl w:val="0"/>
        </w:rPr>
        <w:t xml:space="preserve">Diurèse horaire à 20 cc/H</w:t>
      </w:r>
    </w:p>
    <w:p w:rsidR="00000000" w:rsidDel="00000000" w:rsidP="00000000" w:rsidRDefault="00000000" w:rsidRPr="00000000" w14:paraId="0000001E">
      <w:pPr>
        <w:rPr>
          <w:b w:val="1"/>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Interpréter les résultats des examens biologiques?</w:t>
      </w:r>
    </w:p>
    <w:p w:rsidR="00000000" w:rsidDel="00000000" w:rsidP="00000000" w:rsidRDefault="00000000" w:rsidRPr="00000000" w14:paraId="00000020">
      <w:pPr>
        <w:rPr>
          <w:b w:val="1"/>
          <w:sz w:val="24"/>
          <w:szCs w:val="24"/>
        </w:rPr>
      </w:pPr>
      <w:r w:rsidDel="00000000" w:rsidR="00000000" w:rsidRPr="00000000">
        <w:rPr>
          <w:b w:val="1"/>
          <w:sz w:val="24"/>
          <w:szCs w:val="24"/>
          <w:rtl w:val="0"/>
        </w:rPr>
        <w:t xml:space="preserve">Au bout de 72h d’hospitalisation, la patiente développe un état de choc avec de la fièvre.</w:t>
      </w:r>
    </w:p>
    <w:p w:rsidR="00000000" w:rsidDel="00000000" w:rsidP="00000000" w:rsidRDefault="00000000" w:rsidRPr="00000000" w14:paraId="00000021">
      <w:pPr>
        <w:rPr>
          <w:b w:val="1"/>
          <w:sz w:val="24"/>
          <w:szCs w:val="24"/>
        </w:rPr>
      </w:pPr>
      <w:r w:rsidDel="00000000" w:rsidR="00000000" w:rsidRPr="00000000">
        <w:rPr>
          <w:b w:val="1"/>
          <w:sz w:val="24"/>
          <w:szCs w:val="24"/>
          <w:rtl w:val="0"/>
        </w:rPr>
        <w:t xml:space="preserve">Une étude hémodynamique par EV1000 a été réalisée montrant le profil  suivant :</w:t>
      </w:r>
    </w:p>
    <w:p w:rsidR="00000000" w:rsidDel="00000000" w:rsidP="00000000" w:rsidRDefault="00000000" w:rsidRPr="00000000" w14:paraId="00000022">
      <w:pPr>
        <w:rPr>
          <w:b w:val="1"/>
          <w:sz w:val="24"/>
          <w:szCs w:val="24"/>
        </w:rPr>
      </w:pPr>
      <w:r w:rsidDel="00000000" w:rsidR="00000000" w:rsidRPr="00000000">
        <w:rPr>
          <w:rtl w:val="0"/>
        </w:rPr>
      </w:r>
    </w:p>
    <w:p w:rsidR="00000000" w:rsidDel="00000000" w:rsidP="00000000" w:rsidRDefault="00000000" w:rsidRPr="00000000" w14:paraId="00000023">
      <w:pPr>
        <w:rPr>
          <w:b w:val="1"/>
          <w:sz w:val="24"/>
          <w:szCs w:val="24"/>
        </w:rPr>
      </w:pPr>
      <w:r w:rsidDel="00000000" w:rsidR="00000000" w:rsidRPr="00000000">
        <w:rPr>
          <w:b w:val="1"/>
          <w:sz w:val="24"/>
          <w:szCs w:val="24"/>
          <w:rtl w:val="0"/>
        </w:rPr>
        <w:t xml:space="preserve">POD= 4mmHg ; PAPO= 5mmHg ; DC= 9,5 l/mn ; IC= 4,8 l/mn/m2 ;</w:t>
      </w:r>
    </w:p>
    <w:p w:rsidR="00000000" w:rsidDel="00000000" w:rsidP="00000000" w:rsidRDefault="00000000" w:rsidRPr="00000000" w14:paraId="00000024">
      <w:pPr>
        <w:rPr>
          <w:b w:val="1"/>
          <w:sz w:val="24"/>
          <w:szCs w:val="24"/>
        </w:rPr>
      </w:pPr>
      <w:r w:rsidDel="00000000" w:rsidR="00000000" w:rsidRPr="00000000">
        <w:rPr>
          <w:b w:val="1"/>
          <w:sz w:val="24"/>
          <w:szCs w:val="24"/>
          <w:rtl w:val="0"/>
        </w:rPr>
        <w:t xml:space="preserve">RASI= 600 Dyn.s.cm-5.m2 ; SvO2 80%, Da-v O2=2,2%.</w:t>
      </w:r>
    </w:p>
    <w:p w:rsidR="00000000" w:rsidDel="00000000" w:rsidP="00000000" w:rsidRDefault="00000000" w:rsidRPr="00000000" w14:paraId="00000025">
      <w:pPr>
        <w:rPr>
          <w:b w:val="1"/>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Quelle est la nature du choc ? Argumentez </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Précisez votre conduite thérapeutique?</w:t>
      </w:r>
    </w:p>
    <w:p w:rsidR="00000000" w:rsidDel="00000000" w:rsidP="00000000" w:rsidRDefault="00000000" w:rsidRPr="00000000" w14:paraId="00000028">
      <w:pPr>
        <w:rPr>
          <w:b w:val="1"/>
          <w:sz w:val="24"/>
          <w:szCs w:val="24"/>
        </w:rPr>
      </w:pPr>
      <w:r w:rsidDel="00000000" w:rsidR="00000000" w:rsidRPr="00000000">
        <w:rPr>
          <w:rtl w:val="0"/>
        </w:rPr>
      </w:r>
    </w:p>
    <w:p w:rsidR="00000000" w:rsidDel="00000000" w:rsidP="00000000" w:rsidRDefault="00000000" w:rsidRPr="00000000" w14:paraId="00000029">
      <w:pPr>
        <w:rPr>
          <w:b w:val="1"/>
          <w:sz w:val="24"/>
          <w:szCs w:val="24"/>
        </w:rPr>
      </w:pPr>
      <w:r w:rsidDel="00000000" w:rsidR="00000000" w:rsidRPr="00000000">
        <w:rPr>
          <w:rtl w:val="0"/>
        </w:rPr>
      </w:r>
    </w:p>
    <w:p w:rsidR="00000000" w:rsidDel="00000000" w:rsidP="00000000" w:rsidRDefault="00000000" w:rsidRPr="00000000" w14:paraId="0000002A">
      <w:pPr>
        <w:rPr>
          <w:b w:val="1"/>
          <w:sz w:val="24"/>
          <w:szCs w:val="24"/>
        </w:rPr>
      </w:pPr>
      <w:r w:rsidDel="00000000" w:rsidR="00000000" w:rsidRPr="00000000">
        <w:rPr>
          <w:rtl w:val="0"/>
        </w:rPr>
      </w:r>
    </w:p>
    <w:p w:rsidR="00000000" w:rsidDel="00000000" w:rsidP="00000000" w:rsidRDefault="00000000" w:rsidRPr="00000000" w14:paraId="0000002B">
      <w:pPr>
        <w:rPr>
          <w:b w:val="1"/>
          <w:sz w:val="24"/>
          <w:szCs w:val="24"/>
        </w:rPr>
      </w:pPr>
      <w:r w:rsidDel="00000000" w:rsidR="00000000" w:rsidRPr="00000000">
        <w:rPr>
          <w:rtl w:val="0"/>
        </w:rPr>
      </w:r>
    </w:p>
    <w:p w:rsidR="00000000" w:rsidDel="00000000" w:rsidP="00000000" w:rsidRDefault="00000000" w:rsidRPr="00000000" w14:paraId="0000002C">
      <w:pPr>
        <w:rPr>
          <w:b w:val="1"/>
          <w:sz w:val="24"/>
          <w:szCs w:val="24"/>
        </w:rPr>
      </w:pPr>
      <w:r w:rsidDel="00000000" w:rsidR="00000000" w:rsidRPr="00000000">
        <w:rPr>
          <w:rtl w:val="0"/>
        </w:rPr>
      </w:r>
    </w:p>
    <w:p w:rsidR="00000000" w:rsidDel="00000000" w:rsidP="00000000" w:rsidRDefault="00000000" w:rsidRPr="00000000" w14:paraId="0000002D">
      <w:pPr>
        <w:rPr>
          <w:b w:val="1"/>
          <w:sz w:val="32"/>
          <w:szCs w:val="32"/>
          <w:u w:val="single"/>
        </w:rPr>
      </w:pPr>
      <w:r w:rsidDel="00000000" w:rsidR="00000000" w:rsidRPr="00000000">
        <w:rPr>
          <w:rtl w:val="0"/>
        </w:rPr>
      </w:r>
    </w:p>
    <w:p w:rsidR="00000000" w:rsidDel="00000000" w:rsidP="00000000" w:rsidRDefault="00000000" w:rsidRPr="00000000" w14:paraId="0000002E">
      <w:pPr>
        <w:rPr>
          <w:b w:val="1"/>
          <w:sz w:val="32"/>
          <w:szCs w:val="32"/>
          <w:u w:val="single"/>
        </w:rPr>
      </w:pPr>
      <w:r w:rsidDel="00000000" w:rsidR="00000000" w:rsidRPr="00000000">
        <w:rPr>
          <w:b w:val="1"/>
          <w:sz w:val="32"/>
          <w:szCs w:val="32"/>
          <w:u w:val="single"/>
          <w:rtl w:val="0"/>
        </w:rPr>
        <w:t xml:space="preserve">Cas clinique N2 :</w:t>
      </w:r>
    </w:p>
    <w:p w:rsidR="00000000" w:rsidDel="00000000" w:rsidP="00000000" w:rsidRDefault="00000000" w:rsidRPr="00000000" w14:paraId="0000002F">
      <w:pPr>
        <w:rPr>
          <w:b w:val="1"/>
          <w:sz w:val="24"/>
          <w:szCs w:val="24"/>
        </w:rPr>
      </w:pPr>
      <w:r w:rsidDel="00000000" w:rsidR="00000000" w:rsidRPr="00000000">
        <w:rPr>
          <w:b w:val="1"/>
          <w:sz w:val="24"/>
          <w:szCs w:val="24"/>
          <w:rtl w:val="0"/>
        </w:rPr>
        <w:t xml:space="preserve">On vous appelle aux Urgences pour un Enfant âgé de 4 ans, ramené par ses parents suite à une brûlure des membres supérieurs et de l’abdomen provoquée par de l’eau bouillante. </w:t>
      </w:r>
    </w:p>
    <w:p w:rsidR="00000000" w:rsidDel="00000000" w:rsidP="00000000" w:rsidRDefault="00000000" w:rsidRPr="00000000" w14:paraId="00000030">
      <w:pPr>
        <w:rPr>
          <w:b w:val="1"/>
          <w:sz w:val="24"/>
          <w:szCs w:val="24"/>
        </w:rPr>
      </w:pPr>
      <w:r w:rsidDel="00000000" w:rsidR="00000000" w:rsidRPr="00000000">
        <w:rPr>
          <w:b w:val="1"/>
          <w:sz w:val="24"/>
          <w:szCs w:val="24"/>
          <w:rtl w:val="0"/>
        </w:rPr>
        <w:t xml:space="preserve">A l’évaluation clinique :</w:t>
      </w:r>
    </w:p>
    <w:p w:rsidR="00000000" w:rsidDel="00000000" w:rsidP="00000000" w:rsidRDefault="00000000" w:rsidRPr="00000000" w14:paraId="00000031">
      <w:pPr>
        <w:rPr>
          <w:b w:val="1"/>
          <w:sz w:val="24"/>
          <w:szCs w:val="24"/>
        </w:rPr>
      </w:pPr>
      <w:r w:rsidDel="00000000" w:rsidR="00000000" w:rsidRPr="00000000">
        <w:rPr>
          <w:b w:val="1"/>
          <w:sz w:val="24"/>
          <w:szCs w:val="24"/>
          <w:rtl w:val="0"/>
        </w:rPr>
        <w:t xml:space="preserve">voies aériennes libres, pleurs ++</w:t>
      </w:r>
    </w:p>
    <w:p w:rsidR="00000000" w:rsidDel="00000000" w:rsidP="00000000" w:rsidRDefault="00000000" w:rsidRPr="00000000" w14:paraId="00000032">
      <w:pPr>
        <w:rPr>
          <w:b w:val="1"/>
          <w:sz w:val="24"/>
          <w:szCs w:val="24"/>
        </w:rPr>
      </w:pPr>
      <w:r w:rsidDel="00000000" w:rsidR="00000000" w:rsidRPr="00000000">
        <w:rPr>
          <w:b w:val="1"/>
          <w:sz w:val="24"/>
          <w:szCs w:val="24"/>
          <w:rtl w:val="0"/>
        </w:rPr>
        <w:t xml:space="preserve">FR 22/mn  pouls radial présent, FC 100</w:t>
      </w:r>
    </w:p>
    <w:p w:rsidR="00000000" w:rsidDel="00000000" w:rsidP="00000000" w:rsidRDefault="00000000" w:rsidRPr="00000000" w14:paraId="00000033">
      <w:pPr>
        <w:rPr>
          <w:b w:val="1"/>
          <w:sz w:val="24"/>
          <w:szCs w:val="24"/>
        </w:rPr>
      </w:pPr>
      <w:r w:rsidDel="00000000" w:rsidR="00000000" w:rsidRPr="00000000">
        <w:rPr>
          <w:b w:val="1"/>
          <w:sz w:val="24"/>
          <w:szCs w:val="24"/>
          <w:rtl w:val="0"/>
        </w:rPr>
        <w:t xml:space="preserve">Déficit neurologique : pleurs, répond aux questions</w:t>
      </w:r>
    </w:p>
    <w:p w:rsidR="00000000" w:rsidDel="00000000" w:rsidP="00000000" w:rsidRDefault="00000000" w:rsidRPr="00000000" w14:paraId="00000034">
      <w:pPr>
        <w:rPr>
          <w:b w:val="1"/>
          <w:sz w:val="24"/>
          <w:szCs w:val="24"/>
        </w:rPr>
      </w:pPr>
      <w:r w:rsidDel="00000000" w:rsidR="00000000" w:rsidRPr="00000000">
        <w:rPr>
          <w:b w:val="1"/>
          <w:sz w:val="24"/>
          <w:szCs w:val="24"/>
          <w:rtl w:val="0"/>
        </w:rPr>
        <w:t xml:space="preserve">  Bilan lésionnel:</w:t>
      </w:r>
    </w:p>
    <w:p w:rsidR="00000000" w:rsidDel="00000000" w:rsidP="00000000" w:rsidRDefault="00000000" w:rsidRPr="00000000" w14:paraId="00000035">
      <w:pPr>
        <w:rPr>
          <w:b w:val="1"/>
          <w:sz w:val="24"/>
          <w:szCs w:val="24"/>
        </w:rPr>
      </w:pPr>
      <w:r w:rsidDel="00000000" w:rsidR="00000000" w:rsidRPr="00000000">
        <w:rPr>
          <w:b w:val="1"/>
          <w:sz w:val="24"/>
          <w:szCs w:val="24"/>
          <w:rtl w:val="0"/>
        </w:rPr>
        <w:tab/>
        <w:t xml:space="preserve">Brûlures (2° degré superficiel et profond): faces antérieures des 2 membres supérieurs + la face antérieure du tronc (thorax et abdomen)</w:t>
      </w:r>
    </w:p>
    <w:p w:rsidR="00000000" w:rsidDel="00000000" w:rsidP="00000000" w:rsidRDefault="00000000" w:rsidRPr="00000000" w14:paraId="00000036">
      <w:pPr>
        <w:rPr>
          <w:b w:val="1"/>
          <w:sz w:val="24"/>
          <w:szCs w:val="24"/>
        </w:rPr>
      </w:pPr>
      <w:r w:rsidDel="00000000" w:rsidR="00000000" w:rsidRPr="00000000">
        <w:rPr>
          <w:b w:val="1"/>
          <w:sz w:val="24"/>
          <w:szCs w:val="24"/>
          <w:rtl w:val="0"/>
        </w:rPr>
        <w:t xml:space="preserve">1- PEC immédiatement après la brûlure ?</w:t>
      </w:r>
    </w:p>
    <w:p w:rsidR="00000000" w:rsidDel="00000000" w:rsidP="00000000" w:rsidRDefault="00000000" w:rsidRPr="00000000" w14:paraId="00000037">
      <w:pPr>
        <w:rPr>
          <w:b w:val="1"/>
          <w:sz w:val="24"/>
          <w:szCs w:val="24"/>
        </w:rPr>
      </w:pPr>
      <w:r w:rsidDel="00000000" w:rsidR="00000000" w:rsidRPr="00000000">
        <w:rPr>
          <w:b w:val="1"/>
          <w:sz w:val="24"/>
          <w:szCs w:val="24"/>
          <w:rtl w:val="0"/>
        </w:rPr>
        <w:tab/>
        <w:t xml:space="preserve">a- Refroidir la zone brûlée (règle des 15)</w:t>
      </w:r>
    </w:p>
    <w:p w:rsidR="00000000" w:rsidDel="00000000" w:rsidP="00000000" w:rsidRDefault="00000000" w:rsidRPr="00000000" w14:paraId="00000038">
      <w:pPr>
        <w:rPr>
          <w:b w:val="1"/>
          <w:sz w:val="24"/>
          <w:szCs w:val="24"/>
        </w:rPr>
      </w:pPr>
      <w:r w:rsidDel="00000000" w:rsidR="00000000" w:rsidRPr="00000000">
        <w:rPr>
          <w:b w:val="1"/>
          <w:sz w:val="24"/>
          <w:szCs w:val="24"/>
          <w:rtl w:val="0"/>
        </w:rPr>
        <w:tab/>
        <w:t xml:space="preserve">b-Appliquer une crème apaisante  </w:t>
      </w:r>
    </w:p>
    <w:p w:rsidR="00000000" w:rsidDel="00000000" w:rsidP="00000000" w:rsidRDefault="00000000" w:rsidRPr="00000000" w14:paraId="00000039">
      <w:pPr>
        <w:rPr>
          <w:b w:val="1"/>
          <w:sz w:val="24"/>
          <w:szCs w:val="24"/>
        </w:rPr>
      </w:pPr>
      <w:r w:rsidDel="00000000" w:rsidR="00000000" w:rsidRPr="00000000">
        <w:rPr>
          <w:b w:val="1"/>
          <w:sz w:val="24"/>
          <w:szCs w:val="24"/>
          <w:rtl w:val="0"/>
        </w:rPr>
        <w:tab/>
        <w:t xml:space="preserve">c-Ne pas déshabiller l’enfant</w:t>
      </w:r>
    </w:p>
    <w:p w:rsidR="00000000" w:rsidDel="00000000" w:rsidP="00000000" w:rsidRDefault="00000000" w:rsidRPr="00000000" w14:paraId="0000003A">
      <w:pPr>
        <w:rPr>
          <w:b w:val="1"/>
          <w:sz w:val="24"/>
          <w:szCs w:val="24"/>
        </w:rPr>
      </w:pPr>
      <w:r w:rsidDel="00000000" w:rsidR="00000000" w:rsidRPr="00000000">
        <w:rPr>
          <w:b w:val="1"/>
          <w:sz w:val="24"/>
          <w:szCs w:val="24"/>
          <w:rtl w:val="0"/>
        </w:rPr>
        <w:tab/>
        <w:t xml:space="preserve">d-Protection individuelle </w:t>
      </w:r>
    </w:p>
    <w:p w:rsidR="00000000" w:rsidDel="00000000" w:rsidP="00000000" w:rsidRDefault="00000000" w:rsidRPr="00000000" w14:paraId="0000003B">
      <w:pPr>
        <w:rPr>
          <w:b w:val="1"/>
          <w:sz w:val="24"/>
          <w:szCs w:val="24"/>
        </w:rPr>
      </w:pPr>
      <w:r w:rsidDel="00000000" w:rsidR="00000000" w:rsidRPr="00000000">
        <w:rPr>
          <w:b w:val="1"/>
          <w:sz w:val="24"/>
          <w:szCs w:val="24"/>
          <w:rtl w:val="0"/>
        </w:rPr>
        <w:tab/>
        <w:t xml:space="preserve">e-Evaluation de la gravité</w:t>
      </w:r>
    </w:p>
    <w:p w:rsidR="00000000" w:rsidDel="00000000" w:rsidP="00000000" w:rsidRDefault="00000000" w:rsidRPr="00000000" w14:paraId="0000003C">
      <w:pPr>
        <w:rPr>
          <w:b w:val="1"/>
          <w:sz w:val="24"/>
          <w:szCs w:val="24"/>
        </w:rPr>
      </w:pPr>
      <w:r w:rsidDel="00000000" w:rsidR="00000000" w:rsidRPr="00000000">
        <w:rPr>
          <w:b w:val="1"/>
          <w:sz w:val="24"/>
          <w:szCs w:val="24"/>
          <w:rtl w:val="0"/>
        </w:rPr>
        <w:t xml:space="preserve">Réponse: ade</w:t>
      </w:r>
    </w:p>
    <w:p w:rsidR="00000000" w:rsidDel="00000000" w:rsidP="00000000" w:rsidRDefault="00000000" w:rsidRPr="00000000" w14:paraId="0000003D">
      <w:pPr>
        <w:rPr>
          <w:b w:val="1"/>
          <w:sz w:val="24"/>
          <w:szCs w:val="24"/>
        </w:rPr>
      </w:pPr>
      <w:r w:rsidDel="00000000" w:rsidR="00000000" w:rsidRPr="00000000">
        <w:rPr>
          <w:b w:val="1"/>
          <w:sz w:val="24"/>
          <w:szCs w:val="24"/>
          <w:rtl w:val="0"/>
        </w:rPr>
        <w:t xml:space="preserve">2-Quels sont les gestes thérapeutiques à effectuer ?</w:t>
      </w:r>
    </w:p>
    <w:p w:rsidR="00000000" w:rsidDel="00000000" w:rsidP="00000000" w:rsidRDefault="00000000" w:rsidRPr="00000000" w14:paraId="0000003E">
      <w:pPr>
        <w:rPr>
          <w:b w:val="1"/>
          <w:sz w:val="24"/>
          <w:szCs w:val="24"/>
        </w:rPr>
      </w:pPr>
      <w:r w:rsidDel="00000000" w:rsidR="00000000" w:rsidRPr="00000000">
        <w:rPr>
          <w:b w:val="1"/>
          <w:sz w:val="24"/>
          <w:szCs w:val="24"/>
          <w:rtl w:val="0"/>
        </w:rPr>
        <w:t xml:space="preserve">3-Quelle est le pourcentage de surface corporelle brûlée ?</w:t>
      </w:r>
    </w:p>
    <w:p w:rsidR="00000000" w:rsidDel="00000000" w:rsidP="00000000" w:rsidRDefault="00000000" w:rsidRPr="00000000" w14:paraId="0000003F">
      <w:pPr>
        <w:rPr>
          <w:b w:val="1"/>
          <w:sz w:val="24"/>
          <w:szCs w:val="24"/>
        </w:rPr>
      </w:pPr>
      <w:r w:rsidDel="00000000" w:rsidR="00000000" w:rsidRPr="00000000">
        <w:rPr>
          <w:b w:val="1"/>
          <w:sz w:val="24"/>
          <w:szCs w:val="24"/>
          <w:rtl w:val="0"/>
        </w:rPr>
        <w:t xml:space="preserve">4-Cet enfant pèse 25 kg, quel soluté utilisez-vous pour le remplissage vasculaire et en quelle quantité pour la première heure ?</w:t>
      </w:r>
    </w:p>
    <w:p w:rsidR="00000000" w:rsidDel="00000000" w:rsidP="00000000" w:rsidRDefault="00000000" w:rsidRPr="00000000" w14:paraId="00000040">
      <w:pPr>
        <w:rPr>
          <w:b w:val="1"/>
          <w:sz w:val="24"/>
          <w:szCs w:val="24"/>
        </w:rPr>
      </w:pPr>
      <w:r w:rsidDel="00000000" w:rsidR="00000000" w:rsidRPr="00000000">
        <w:rPr>
          <w:rtl w:val="0"/>
        </w:rPr>
      </w:r>
    </w:p>
    <w:p w:rsidR="00000000" w:rsidDel="00000000" w:rsidP="00000000" w:rsidRDefault="00000000" w:rsidRPr="00000000" w14:paraId="00000041">
      <w:pPr>
        <w:rPr>
          <w:b w:val="1"/>
          <w:sz w:val="32"/>
          <w:szCs w:val="32"/>
          <w:u w:val="single"/>
        </w:rPr>
      </w:pPr>
      <w:r w:rsidDel="00000000" w:rsidR="00000000" w:rsidRPr="00000000">
        <w:rPr>
          <w:b w:val="1"/>
          <w:sz w:val="32"/>
          <w:szCs w:val="32"/>
          <w:u w:val="single"/>
          <w:rtl w:val="0"/>
        </w:rPr>
        <w:t xml:space="preserve">Cas Clinique N3</w:t>
      </w:r>
    </w:p>
    <w:p w:rsidR="00000000" w:rsidDel="00000000" w:rsidP="00000000" w:rsidRDefault="00000000" w:rsidRPr="00000000" w14:paraId="00000042">
      <w:pPr>
        <w:rPr>
          <w:b w:val="1"/>
          <w:sz w:val="24"/>
          <w:szCs w:val="24"/>
        </w:rPr>
      </w:pPr>
      <w:r w:rsidDel="00000000" w:rsidR="00000000" w:rsidRPr="00000000">
        <w:rPr>
          <w:b w:val="1"/>
          <w:sz w:val="24"/>
          <w:szCs w:val="24"/>
          <w:rtl w:val="0"/>
        </w:rPr>
        <w:t xml:space="preserve">Patient A C, 66 ans, est victime d’une brûlure thermique.</w:t>
      </w:r>
    </w:p>
    <w:p w:rsidR="00000000" w:rsidDel="00000000" w:rsidP="00000000" w:rsidRDefault="00000000" w:rsidRPr="00000000" w14:paraId="00000043">
      <w:pPr>
        <w:rPr>
          <w:b w:val="1"/>
          <w:sz w:val="24"/>
          <w:szCs w:val="24"/>
        </w:rPr>
      </w:pPr>
      <w:r w:rsidDel="00000000" w:rsidR="00000000" w:rsidRPr="00000000">
        <w:rPr>
          <w:b w:val="1"/>
          <w:sz w:val="24"/>
          <w:szCs w:val="24"/>
          <w:rtl w:val="0"/>
        </w:rPr>
        <w:t xml:space="preserve">Bilan lésionnel initial: Brûlures de 2ème et 3ème degré au niveau du visage, face antérieure du tronc et face antérieure des 4 membres</w:t>
      </w:r>
    </w:p>
    <w:p w:rsidR="00000000" w:rsidDel="00000000" w:rsidP="00000000" w:rsidRDefault="00000000" w:rsidRPr="00000000" w14:paraId="00000044">
      <w:pPr>
        <w:rPr>
          <w:b w:val="1"/>
          <w:sz w:val="24"/>
          <w:szCs w:val="24"/>
        </w:rPr>
      </w:pPr>
      <w:r w:rsidDel="00000000" w:rsidR="00000000" w:rsidRPr="00000000">
        <w:rPr>
          <w:b w:val="1"/>
          <w:sz w:val="24"/>
          <w:szCs w:val="24"/>
          <w:rtl w:val="0"/>
        </w:rPr>
        <w:t xml:space="preserve">1-Calculer la surface cutanée brulée chez ce malade</w:t>
      </w:r>
    </w:p>
    <w:p w:rsidR="00000000" w:rsidDel="00000000" w:rsidP="00000000" w:rsidRDefault="00000000" w:rsidRPr="00000000" w14:paraId="00000045">
      <w:pPr>
        <w:rPr>
          <w:b w:val="1"/>
          <w:sz w:val="24"/>
          <w:szCs w:val="24"/>
        </w:rPr>
      </w:pPr>
      <w:r w:rsidDel="00000000" w:rsidR="00000000" w:rsidRPr="00000000">
        <w:rPr>
          <w:rtl w:val="0"/>
        </w:rPr>
      </w:r>
    </w:p>
    <w:p w:rsidR="00000000" w:rsidDel="00000000" w:rsidP="00000000" w:rsidRDefault="00000000" w:rsidRPr="00000000" w14:paraId="00000046">
      <w:pPr>
        <w:rPr>
          <w:b w:val="1"/>
          <w:sz w:val="24"/>
          <w:szCs w:val="24"/>
        </w:rPr>
      </w:pPr>
      <w:r w:rsidDel="00000000" w:rsidR="00000000" w:rsidRPr="00000000">
        <w:rPr>
          <w:b w:val="1"/>
          <w:sz w:val="24"/>
          <w:szCs w:val="24"/>
          <w:rtl w:val="0"/>
        </w:rPr>
        <w:t xml:space="preserve">2-Identifier les facteurs de gravité de brulure chez ce patient?</w:t>
      </w:r>
    </w:p>
    <w:p w:rsidR="00000000" w:rsidDel="00000000" w:rsidP="00000000" w:rsidRDefault="00000000" w:rsidRPr="00000000" w14:paraId="00000047">
      <w:pPr>
        <w:rPr>
          <w:b w:val="1"/>
          <w:sz w:val="24"/>
          <w:szCs w:val="24"/>
        </w:rPr>
      </w:pPr>
      <w:r w:rsidDel="00000000" w:rsidR="00000000" w:rsidRPr="00000000">
        <w:rPr>
          <w:b w:val="1"/>
          <w:sz w:val="24"/>
          <w:szCs w:val="24"/>
          <w:rtl w:val="0"/>
        </w:rPr>
        <w:t xml:space="preserve">3-Quels autres facteurs de gravité recherchez-vous à l’interrogatoire et à l’examen clinique.</w:t>
      </w:r>
    </w:p>
    <w:p w:rsidR="00000000" w:rsidDel="00000000" w:rsidP="00000000" w:rsidRDefault="00000000" w:rsidRPr="00000000" w14:paraId="00000048">
      <w:pPr>
        <w:rPr>
          <w:b w:val="1"/>
          <w:sz w:val="24"/>
          <w:szCs w:val="24"/>
        </w:rPr>
      </w:pPr>
      <w:r w:rsidDel="00000000" w:rsidR="00000000" w:rsidRPr="00000000">
        <w:rPr>
          <w:rtl w:val="0"/>
        </w:rPr>
      </w:r>
    </w:p>
    <w:p w:rsidR="00000000" w:rsidDel="00000000" w:rsidP="00000000" w:rsidRDefault="00000000" w:rsidRPr="00000000" w14:paraId="00000049">
      <w:pPr>
        <w:rPr>
          <w:b w:val="1"/>
          <w:sz w:val="32"/>
          <w:szCs w:val="32"/>
          <w:u w:val="single"/>
        </w:rPr>
      </w:pPr>
      <w:r w:rsidDel="00000000" w:rsidR="00000000" w:rsidRPr="00000000">
        <w:rPr>
          <w:b w:val="1"/>
          <w:sz w:val="32"/>
          <w:szCs w:val="32"/>
          <w:u w:val="single"/>
          <w:rtl w:val="0"/>
        </w:rPr>
        <w:t xml:space="preserve">CAS CLINIQUE 4</w:t>
      </w:r>
    </w:p>
    <w:p w:rsidR="00000000" w:rsidDel="00000000" w:rsidP="00000000" w:rsidRDefault="00000000" w:rsidRPr="00000000" w14:paraId="0000004A">
      <w:pPr>
        <w:rPr>
          <w:b w:val="1"/>
          <w:sz w:val="24"/>
          <w:szCs w:val="24"/>
        </w:rPr>
      </w:pPr>
      <w:r w:rsidDel="00000000" w:rsidR="00000000" w:rsidRPr="00000000">
        <w:rPr>
          <w:b w:val="1"/>
          <w:sz w:val="24"/>
          <w:szCs w:val="24"/>
          <w:rtl w:val="0"/>
        </w:rPr>
        <w:t xml:space="preserve">Mr A L, présente des brulures circonférentielles du troisième degré à la poitrine, à l’abdomen et au dos. </w:t>
      </w:r>
    </w:p>
    <w:p w:rsidR="00000000" w:rsidDel="00000000" w:rsidP="00000000" w:rsidRDefault="00000000" w:rsidRPr="00000000" w14:paraId="0000004B">
      <w:pPr>
        <w:rPr>
          <w:b w:val="1"/>
          <w:sz w:val="24"/>
          <w:szCs w:val="24"/>
        </w:rPr>
      </w:pPr>
      <w:r w:rsidDel="00000000" w:rsidR="00000000" w:rsidRPr="00000000">
        <w:rPr>
          <w:b w:val="1"/>
          <w:sz w:val="24"/>
          <w:szCs w:val="24"/>
          <w:rtl w:val="0"/>
        </w:rPr>
        <w:t xml:space="preserve">A H 6 d’hospitalisation: intubation pour détresse respiratoire avec inhalation lors de la laryngoscopie</w:t>
      </w:r>
    </w:p>
    <w:p w:rsidR="00000000" w:rsidDel="00000000" w:rsidP="00000000" w:rsidRDefault="00000000" w:rsidRPr="00000000" w14:paraId="0000004C">
      <w:pPr>
        <w:rPr>
          <w:b w:val="1"/>
          <w:sz w:val="24"/>
          <w:szCs w:val="24"/>
        </w:rPr>
      </w:pPr>
      <w:r w:rsidDel="00000000" w:rsidR="00000000" w:rsidRPr="00000000">
        <w:rPr>
          <w:b w:val="1"/>
          <w:sz w:val="24"/>
          <w:szCs w:val="24"/>
          <w:rtl w:val="0"/>
        </w:rPr>
        <w:t xml:space="preserve">Patient mis sous amoxicilline-acide clavulanique + gentamycine.</w:t>
      </w:r>
    </w:p>
    <w:p w:rsidR="00000000" w:rsidDel="00000000" w:rsidP="00000000" w:rsidRDefault="00000000" w:rsidRPr="00000000" w14:paraId="0000004D">
      <w:pPr>
        <w:rPr>
          <w:b w:val="1"/>
          <w:sz w:val="24"/>
          <w:szCs w:val="24"/>
        </w:rPr>
      </w:pPr>
      <w:r w:rsidDel="00000000" w:rsidR="00000000" w:rsidRPr="00000000">
        <w:rPr>
          <w:b w:val="1"/>
          <w:sz w:val="24"/>
          <w:szCs w:val="24"/>
          <w:rtl w:val="0"/>
        </w:rPr>
        <w:t xml:space="preserve"> La prise en charge ultérieure a été essentiellement médicale avec des changements de pansements au bloc opératoire.</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Quel geste aurait du être réalisé en priorité ?</w:t>
      </w:r>
    </w:p>
    <w:p w:rsidR="00000000" w:rsidDel="00000000" w:rsidP="00000000" w:rsidRDefault="00000000" w:rsidRPr="00000000" w14:paraId="0000004F">
      <w:pPr>
        <w:rPr>
          <w:sz w:val="24"/>
          <w:szCs w:val="24"/>
        </w:rPr>
      </w:pPr>
      <w:r w:rsidDel="00000000" w:rsidR="00000000" w:rsidRPr="00000000">
        <w:rPr>
          <w:b w:val="1"/>
          <w:sz w:val="24"/>
          <w:szCs w:val="24"/>
          <w:rtl w:val="0"/>
        </w:rPr>
        <w:tab/>
      </w:r>
      <w:r w:rsidDel="00000000" w:rsidR="00000000" w:rsidRPr="00000000">
        <w:rPr>
          <w:sz w:val="24"/>
          <w:szCs w:val="24"/>
          <w:rtl w:val="0"/>
        </w:rPr>
        <w:t xml:space="preserve">a-sulfadiazine d’argent</w:t>
      </w:r>
    </w:p>
    <w:p w:rsidR="00000000" w:rsidDel="00000000" w:rsidP="00000000" w:rsidRDefault="00000000" w:rsidRPr="00000000" w14:paraId="00000050">
      <w:pPr>
        <w:rPr>
          <w:sz w:val="24"/>
          <w:szCs w:val="24"/>
        </w:rPr>
      </w:pPr>
      <w:r w:rsidDel="00000000" w:rsidR="00000000" w:rsidRPr="00000000">
        <w:rPr>
          <w:sz w:val="24"/>
          <w:szCs w:val="24"/>
          <w:rtl w:val="0"/>
        </w:rPr>
        <w:tab/>
        <w:t xml:space="preserve">b-débridement de la plaie</w:t>
      </w:r>
    </w:p>
    <w:p w:rsidR="00000000" w:rsidDel="00000000" w:rsidP="00000000" w:rsidRDefault="00000000" w:rsidRPr="00000000" w14:paraId="00000051">
      <w:pPr>
        <w:rPr>
          <w:sz w:val="24"/>
          <w:szCs w:val="24"/>
        </w:rPr>
      </w:pPr>
      <w:r w:rsidDel="00000000" w:rsidR="00000000" w:rsidRPr="00000000">
        <w:rPr>
          <w:sz w:val="24"/>
          <w:szCs w:val="24"/>
          <w:rtl w:val="0"/>
        </w:rPr>
        <w:tab/>
        <w:t xml:space="preserve">c-escarrotomies</w:t>
      </w:r>
    </w:p>
    <w:p w:rsidR="00000000" w:rsidDel="00000000" w:rsidP="00000000" w:rsidRDefault="00000000" w:rsidRPr="00000000" w14:paraId="00000052">
      <w:pPr>
        <w:rPr>
          <w:sz w:val="24"/>
          <w:szCs w:val="24"/>
        </w:rPr>
      </w:pPr>
      <w:r w:rsidDel="00000000" w:rsidR="00000000" w:rsidRPr="00000000">
        <w:rPr>
          <w:sz w:val="24"/>
          <w:szCs w:val="24"/>
          <w:rtl w:val="0"/>
        </w:rPr>
        <w:tab/>
        <w:t xml:space="preserve">d-analgésie topique</w:t>
      </w:r>
    </w:p>
    <w:p w:rsidR="00000000" w:rsidDel="00000000" w:rsidP="00000000" w:rsidRDefault="00000000" w:rsidRPr="00000000" w14:paraId="00000053">
      <w:pPr>
        <w:rPr>
          <w:sz w:val="24"/>
          <w:szCs w:val="24"/>
        </w:rPr>
      </w:pPr>
      <w:r w:rsidDel="00000000" w:rsidR="00000000" w:rsidRPr="00000000">
        <w:rPr>
          <w:sz w:val="24"/>
          <w:szCs w:val="24"/>
          <w:rtl w:val="0"/>
        </w:rPr>
        <w:tab/>
        <w:t xml:space="preserve">e-pansement stérile.</w:t>
      </w:r>
    </w:p>
    <w:p w:rsidR="00000000" w:rsidDel="00000000" w:rsidP="00000000" w:rsidRDefault="00000000" w:rsidRPr="00000000" w14:paraId="00000054">
      <w:pPr>
        <w:rPr>
          <w:b w:val="1"/>
          <w:sz w:val="24"/>
          <w:szCs w:val="24"/>
        </w:rPr>
      </w:pPr>
      <w:r w:rsidDel="00000000" w:rsidR="00000000" w:rsidRPr="00000000">
        <w:rPr>
          <w:b w:val="1"/>
          <w:sz w:val="24"/>
          <w:szCs w:val="24"/>
          <w:rtl w:val="0"/>
        </w:rPr>
        <w:t xml:space="preserve">réponse: c</w:t>
      </w:r>
    </w:p>
    <w:p w:rsidR="00000000" w:rsidDel="00000000" w:rsidP="00000000" w:rsidRDefault="00000000" w:rsidRPr="00000000" w14:paraId="00000055">
      <w:pPr>
        <w:rPr>
          <w:b w:val="1"/>
          <w:sz w:val="24"/>
          <w:szCs w:val="24"/>
        </w:rPr>
      </w:pPr>
      <w:r w:rsidDel="00000000" w:rsidR="00000000" w:rsidRPr="00000000">
        <w:rPr>
          <w:b w:val="1"/>
          <w:sz w:val="24"/>
          <w:szCs w:val="24"/>
          <w:rtl w:val="0"/>
        </w:rPr>
        <w:t xml:space="preserve">-A J3 d’hospitalisation: oligo-anurie de 24 heures avec ascension des chiffres de la créatinine.</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Principales causes de cette aggravation rénale?</w:t>
      </w:r>
    </w:p>
    <w:p w:rsidR="00000000" w:rsidDel="00000000" w:rsidP="00000000" w:rsidRDefault="00000000" w:rsidRPr="00000000" w14:paraId="00000057">
      <w:pPr>
        <w:ind w:left="360" w:firstLine="0"/>
        <w:rPr>
          <w:sz w:val="24"/>
          <w:szCs w:val="24"/>
        </w:rPr>
      </w:pPr>
      <w:r w:rsidDel="00000000" w:rsidR="00000000" w:rsidRPr="00000000">
        <w:rPr>
          <w:sz w:val="24"/>
          <w:szCs w:val="24"/>
          <w:rtl w:val="0"/>
        </w:rPr>
        <w:t xml:space="preserve">a-hypovolémie</w:t>
      </w:r>
    </w:p>
    <w:p w:rsidR="00000000" w:rsidDel="00000000" w:rsidP="00000000" w:rsidRDefault="00000000" w:rsidRPr="00000000" w14:paraId="00000058">
      <w:pPr>
        <w:ind w:left="360" w:firstLine="0"/>
        <w:rPr>
          <w:sz w:val="24"/>
          <w:szCs w:val="24"/>
        </w:rPr>
      </w:pPr>
      <w:r w:rsidDel="00000000" w:rsidR="00000000" w:rsidRPr="00000000">
        <w:rPr>
          <w:sz w:val="24"/>
          <w:szCs w:val="24"/>
          <w:rtl w:val="0"/>
        </w:rPr>
        <w:t xml:space="preserve">b-nephrotoxicité</w:t>
      </w:r>
    </w:p>
    <w:p w:rsidR="00000000" w:rsidDel="00000000" w:rsidP="00000000" w:rsidRDefault="00000000" w:rsidRPr="00000000" w14:paraId="00000059">
      <w:pPr>
        <w:ind w:left="360" w:firstLine="0"/>
        <w:rPr>
          <w:sz w:val="24"/>
          <w:szCs w:val="24"/>
        </w:rPr>
      </w:pPr>
      <w:r w:rsidDel="00000000" w:rsidR="00000000" w:rsidRPr="00000000">
        <w:rPr>
          <w:sz w:val="24"/>
          <w:szCs w:val="24"/>
          <w:rtl w:val="0"/>
        </w:rPr>
        <w:t xml:space="preserve">c-rhabdomyolyse</w:t>
      </w:r>
    </w:p>
    <w:p w:rsidR="00000000" w:rsidDel="00000000" w:rsidP="00000000" w:rsidRDefault="00000000" w:rsidRPr="00000000" w14:paraId="0000005A">
      <w:pPr>
        <w:ind w:left="360" w:firstLine="0"/>
        <w:rPr>
          <w:sz w:val="24"/>
          <w:szCs w:val="24"/>
        </w:rPr>
      </w:pPr>
      <w:r w:rsidDel="00000000" w:rsidR="00000000" w:rsidRPr="00000000">
        <w:rPr>
          <w:sz w:val="24"/>
          <w:szCs w:val="24"/>
          <w:rtl w:val="0"/>
        </w:rPr>
        <w:t xml:space="preserve">d-syndrome compartimental abdominal</w:t>
      </w:r>
    </w:p>
    <w:p w:rsidR="00000000" w:rsidDel="00000000" w:rsidP="00000000" w:rsidRDefault="00000000" w:rsidRPr="00000000" w14:paraId="0000005B">
      <w:pPr>
        <w:ind w:left="360" w:firstLine="0"/>
        <w:rPr>
          <w:sz w:val="24"/>
          <w:szCs w:val="24"/>
        </w:rPr>
      </w:pPr>
      <w:r w:rsidDel="00000000" w:rsidR="00000000" w:rsidRPr="00000000">
        <w:rPr>
          <w:sz w:val="24"/>
          <w:szCs w:val="24"/>
          <w:rtl w:val="0"/>
        </w:rPr>
        <w:t xml:space="preserve">e-lithiase rénale</w:t>
      </w:r>
    </w:p>
    <w:p w:rsidR="00000000" w:rsidDel="00000000" w:rsidP="00000000" w:rsidRDefault="00000000" w:rsidRPr="00000000" w14:paraId="0000005C">
      <w:pPr>
        <w:rPr>
          <w:b w:val="1"/>
          <w:sz w:val="24"/>
          <w:szCs w:val="24"/>
        </w:rPr>
      </w:pPr>
      <w:r w:rsidDel="00000000" w:rsidR="00000000" w:rsidRPr="00000000">
        <w:rPr>
          <w:b w:val="1"/>
          <w:sz w:val="24"/>
          <w:szCs w:val="24"/>
          <w:rtl w:val="0"/>
        </w:rPr>
        <w:t xml:space="preserve">réponse: abcd</w:t>
      </w:r>
    </w:p>
    <w:p w:rsidR="00000000" w:rsidDel="00000000" w:rsidP="00000000" w:rsidRDefault="00000000" w:rsidRPr="00000000" w14:paraId="0000005D">
      <w:pPr>
        <w:rPr>
          <w:b w:val="1"/>
          <w:sz w:val="24"/>
          <w:szCs w:val="24"/>
        </w:rPr>
      </w:pPr>
      <w:r w:rsidDel="00000000" w:rsidR="00000000" w:rsidRPr="00000000">
        <w:rPr>
          <w:rtl w:val="0"/>
        </w:rPr>
      </w:r>
    </w:p>
    <w:p w:rsidR="00000000" w:rsidDel="00000000" w:rsidP="00000000" w:rsidRDefault="00000000" w:rsidRPr="00000000" w14:paraId="0000005E">
      <w:pPr>
        <w:rPr>
          <w:b w:val="1"/>
          <w:sz w:val="24"/>
          <w:szCs w:val="24"/>
        </w:rPr>
      </w:pPr>
      <w:r w:rsidDel="00000000" w:rsidR="00000000" w:rsidRPr="00000000">
        <w:rPr>
          <w:b w:val="1"/>
          <w:sz w:val="24"/>
          <w:szCs w:val="24"/>
          <w:rtl w:val="0"/>
        </w:rPr>
        <w:t xml:space="preserve">3-Quelle serait votre prise en charge</w:t>
      </w:r>
    </w:p>
    <w:p w:rsidR="00000000" w:rsidDel="00000000" w:rsidP="00000000" w:rsidRDefault="00000000" w:rsidRPr="00000000" w14:paraId="0000005F">
      <w:pPr>
        <w:ind w:left="708" w:firstLine="0"/>
        <w:rPr>
          <w:b w:val="1"/>
          <w:sz w:val="24"/>
          <w:szCs w:val="24"/>
        </w:rPr>
      </w:pPr>
      <w:r w:rsidDel="00000000" w:rsidR="00000000" w:rsidRPr="00000000">
        <w:rPr>
          <w:b w:val="1"/>
          <w:sz w:val="24"/>
          <w:szCs w:val="24"/>
          <w:rtl w:val="0"/>
        </w:rPr>
        <w:t xml:space="preserve">a-furosémide</w:t>
      </w:r>
    </w:p>
    <w:p w:rsidR="00000000" w:rsidDel="00000000" w:rsidP="00000000" w:rsidRDefault="00000000" w:rsidRPr="00000000" w14:paraId="00000060">
      <w:pPr>
        <w:ind w:left="708" w:firstLine="0"/>
        <w:rPr>
          <w:b w:val="1"/>
          <w:sz w:val="24"/>
          <w:szCs w:val="24"/>
        </w:rPr>
      </w:pPr>
      <w:r w:rsidDel="00000000" w:rsidR="00000000" w:rsidRPr="00000000">
        <w:rPr>
          <w:b w:val="1"/>
          <w:sz w:val="24"/>
          <w:szCs w:val="24"/>
          <w:rtl w:val="0"/>
        </w:rPr>
        <w:t xml:space="preserve">b-dopamine</w:t>
      </w:r>
    </w:p>
    <w:p w:rsidR="00000000" w:rsidDel="00000000" w:rsidP="00000000" w:rsidRDefault="00000000" w:rsidRPr="00000000" w14:paraId="00000061">
      <w:pPr>
        <w:ind w:left="708" w:firstLine="0"/>
        <w:rPr>
          <w:b w:val="1"/>
          <w:sz w:val="24"/>
          <w:szCs w:val="24"/>
        </w:rPr>
      </w:pPr>
      <w:r w:rsidDel="00000000" w:rsidR="00000000" w:rsidRPr="00000000">
        <w:rPr>
          <w:b w:val="1"/>
          <w:sz w:val="24"/>
          <w:szCs w:val="24"/>
          <w:rtl w:val="0"/>
        </w:rPr>
        <w:t xml:space="preserve">c-hémodialyse</w:t>
      </w:r>
    </w:p>
    <w:p w:rsidR="00000000" w:rsidDel="00000000" w:rsidP="00000000" w:rsidRDefault="00000000" w:rsidRPr="00000000" w14:paraId="00000062">
      <w:pPr>
        <w:ind w:left="708" w:firstLine="0"/>
        <w:rPr>
          <w:b w:val="1"/>
          <w:sz w:val="24"/>
          <w:szCs w:val="24"/>
        </w:rPr>
      </w:pPr>
      <w:r w:rsidDel="00000000" w:rsidR="00000000" w:rsidRPr="00000000">
        <w:rPr>
          <w:b w:val="1"/>
          <w:sz w:val="24"/>
          <w:szCs w:val="24"/>
          <w:rtl w:val="0"/>
        </w:rPr>
        <w:t xml:space="preserve">d-hémodiafiltration</w:t>
      </w:r>
    </w:p>
    <w:p w:rsidR="00000000" w:rsidDel="00000000" w:rsidP="00000000" w:rsidRDefault="00000000" w:rsidRPr="00000000" w14:paraId="00000063">
      <w:pPr>
        <w:ind w:left="708" w:firstLine="0"/>
        <w:rPr>
          <w:b w:val="1"/>
          <w:sz w:val="24"/>
          <w:szCs w:val="24"/>
        </w:rPr>
      </w:pPr>
      <w:r w:rsidDel="00000000" w:rsidR="00000000" w:rsidRPr="00000000">
        <w:rPr>
          <w:b w:val="1"/>
          <w:sz w:val="24"/>
          <w:szCs w:val="24"/>
          <w:rtl w:val="0"/>
        </w:rPr>
        <w:t xml:space="preserve">e-remplissage vasculaire</w:t>
      </w:r>
    </w:p>
    <w:p w:rsidR="00000000" w:rsidDel="00000000" w:rsidP="00000000" w:rsidRDefault="00000000" w:rsidRPr="00000000" w14:paraId="00000064">
      <w:pPr>
        <w:ind w:left="0" w:firstLine="0"/>
        <w:rPr>
          <w:b w:val="1"/>
          <w:sz w:val="24"/>
          <w:szCs w:val="24"/>
        </w:rPr>
      </w:pPr>
      <w:r w:rsidDel="00000000" w:rsidR="00000000" w:rsidRPr="00000000">
        <w:rPr>
          <w:b w:val="1"/>
          <w:sz w:val="24"/>
          <w:szCs w:val="24"/>
          <w:rtl w:val="0"/>
        </w:rPr>
        <w:t xml:space="preserve">réponse: cde</w:t>
      </w:r>
    </w:p>
    <w:p w:rsidR="00000000" w:rsidDel="00000000" w:rsidP="00000000" w:rsidRDefault="00000000" w:rsidRPr="00000000" w14:paraId="00000065">
      <w:pPr>
        <w:rPr>
          <w:b w:val="1"/>
          <w:sz w:val="32"/>
          <w:szCs w:val="32"/>
          <w:u w:val="single"/>
        </w:rPr>
      </w:pPr>
      <w:r w:rsidDel="00000000" w:rsidR="00000000" w:rsidRPr="00000000">
        <w:rPr>
          <w:b w:val="1"/>
          <w:sz w:val="32"/>
          <w:szCs w:val="32"/>
          <w:u w:val="single"/>
          <w:rtl w:val="0"/>
        </w:rPr>
        <w:t xml:space="preserve">CAS CLINIQUE 5</w:t>
      </w:r>
    </w:p>
    <w:p w:rsidR="00000000" w:rsidDel="00000000" w:rsidP="00000000" w:rsidRDefault="00000000" w:rsidRPr="00000000" w14:paraId="00000066">
      <w:pPr>
        <w:rPr>
          <w:b w:val="1"/>
          <w:sz w:val="24"/>
          <w:szCs w:val="24"/>
        </w:rPr>
      </w:pPr>
      <w:r w:rsidDel="00000000" w:rsidR="00000000" w:rsidRPr="00000000">
        <w:rPr>
          <w:b w:val="1"/>
          <w:sz w:val="24"/>
          <w:szCs w:val="24"/>
          <w:rtl w:val="0"/>
        </w:rPr>
        <w:t xml:space="preserve">Vous recevez un homme de 37 ans à votre salle d’urgence. </w:t>
      </w:r>
    </w:p>
    <w:p w:rsidR="00000000" w:rsidDel="00000000" w:rsidP="00000000" w:rsidRDefault="00000000" w:rsidRPr="00000000" w14:paraId="00000067">
      <w:pPr>
        <w:rPr>
          <w:b w:val="1"/>
          <w:sz w:val="24"/>
          <w:szCs w:val="24"/>
        </w:rPr>
      </w:pPr>
      <w:r w:rsidDel="00000000" w:rsidR="00000000" w:rsidRPr="00000000">
        <w:rPr>
          <w:b w:val="1"/>
          <w:sz w:val="24"/>
          <w:szCs w:val="24"/>
          <w:rtl w:val="0"/>
        </w:rPr>
        <w:t xml:space="preserve">Les pompiers disent qu’il est retourné dans sa maison en flammes pour tenter de sauver son chien.</w:t>
      </w:r>
    </w:p>
    <w:p w:rsidR="00000000" w:rsidDel="00000000" w:rsidP="00000000" w:rsidRDefault="00000000" w:rsidRPr="00000000" w14:paraId="00000068">
      <w:pPr>
        <w:rPr>
          <w:b w:val="1"/>
          <w:sz w:val="24"/>
          <w:szCs w:val="24"/>
        </w:rPr>
      </w:pPr>
      <w:r w:rsidDel="00000000" w:rsidR="00000000" w:rsidRPr="00000000">
        <w:rPr>
          <w:b w:val="1"/>
          <w:sz w:val="24"/>
          <w:szCs w:val="24"/>
          <w:rtl w:val="0"/>
        </w:rPr>
        <w:t xml:space="preserve">À leur arrivée, il était inconscient et ses vêtements fumaient.</w:t>
      </w:r>
    </w:p>
    <w:p w:rsidR="00000000" w:rsidDel="00000000" w:rsidP="00000000" w:rsidRDefault="00000000" w:rsidRPr="00000000" w14:paraId="00000069">
      <w:pPr>
        <w:rPr>
          <w:b w:val="1"/>
          <w:sz w:val="24"/>
          <w:szCs w:val="24"/>
        </w:rPr>
      </w:pPr>
      <w:r w:rsidDel="00000000" w:rsidR="00000000" w:rsidRPr="00000000">
        <w:rPr>
          <w:b w:val="1"/>
          <w:sz w:val="24"/>
          <w:szCs w:val="24"/>
          <w:rtl w:val="0"/>
        </w:rPr>
        <w:t xml:space="preserve">Oxygène à 100% pendant plusieurs minutes:</w:t>
      </w:r>
    </w:p>
    <w:p w:rsidR="00000000" w:rsidDel="00000000" w:rsidP="00000000" w:rsidRDefault="00000000" w:rsidRPr="00000000" w14:paraId="0000006A">
      <w:pPr>
        <w:rPr>
          <w:b w:val="1"/>
          <w:sz w:val="24"/>
          <w:szCs w:val="24"/>
        </w:rPr>
      </w:pPr>
      <w:r w:rsidDel="00000000" w:rsidR="00000000" w:rsidRPr="00000000">
        <w:rPr>
          <w:b w:val="1"/>
          <w:sz w:val="24"/>
          <w:szCs w:val="24"/>
          <w:rtl w:val="0"/>
        </w:rPr>
        <w:tab/>
        <w:t xml:space="preserve">-reprise de conscience mais confusion et désorientation. </w:t>
      </w:r>
    </w:p>
    <w:p w:rsidR="00000000" w:rsidDel="00000000" w:rsidP="00000000" w:rsidRDefault="00000000" w:rsidRPr="00000000" w14:paraId="0000006B">
      <w:pPr>
        <w:rPr>
          <w:b w:val="1"/>
          <w:sz w:val="24"/>
          <w:szCs w:val="24"/>
        </w:rPr>
      </w:pPr>
      <w:r w:rsidDel="00000000" w:rsidR="00000000" w:rsidRPr="00000000">
        <w:rPr>
          <w:b w:val="1"/>
          <w:sz w:val="24"/>
          <w:szCs w:val="24"/>
          <w:rtl w:val="0"/>
        </w:rPr>
        <w:tab/>
        <w:t xml:space="preserve">-maux de gorge et difficultés respiratoires</w:t>
      </w:r>
    </w:p>
    <w:p w:rsidR="00000000" w:rsidDel="00000000" w:rsidP="00000000" w:rsidRDefault="00000000" w:rsidRPr="00000000" w14:paraId="0000006C">
      <w:pPr>
        <w:rPr>
          <w:b w:val="1"/>
          <w:sz w:val="24"/>
          <w:szCs w:val="24"/>
        </w:rPr>
      </w:pPr>
      <w:r w:rsidDel="00000000" w:rsidR="00000000" w:rsidRPr="00000000">
        <w:rPr>
          <w:b w:val="1"/>
          <w:sz w:val="24"/>
          <w:szCs w:val="24"/>
          <w:rtl w:val="0"/>
        </w:rPr>
        <w:tab/>
        <w:t xml:space="preserve">-voix rauque, </w:t>
      </w:r>
    </w:p>
    <w:p w:rsidR="00000000" w:rsidDel="00000000" w:rsidP="00000000" w:rsidRDefault="00000000" w:rsidRPr="00000000" w14:paraId="0000006D">
      <w:pPr>
        <w:rPr>
          <w:b w:val="1"/>
          <w:sz w:val="24"/>
          <w:szCs w:val="24"/>
        </w:rPr>
      </w:pPr>
      <w:r w:rsidDel="00000000" w:rsidR="00000000" w:rsidRPr="00000000">
        <w:rPr>
          <w:b w:val="1"/>
          <w:sz w:val="24"/>
          <w:szCs w:val="24"/>
          <w:rtl w:val="0"/>
        </w:rPr>
        <w:tab/>
        <w:t xml:space="preserve">-Poils du nez roussis, </w:t>
      </w:r>
    </w:p>
    <w:p w:rsidR="00000000" w:rsidDel="00000000" w:rsidP="00000000" w:rsidRDefault="00000000" w:rsidRPr="00000000" w14:paraId="0000006E">
      <w:pPr>
        <w:rPr>
          <w:b w:val="1"/>
          <w:sz w:val="24"/>
          <w:szCs w:val="24"/>
        </w:rPr>
      </w:pPr>
      <w:r w:rsidDel="00000000" w:rsidR="00000000" w:rsidRPr="00000000">
        <w:rPr>
          <w:b w:val="1"/>
          <w:sz w:val="24"/>
          <w:szCs w:val="24"/>
          <w:rtl w:val="0"/>
        </w:rPr>
        <w:tab/>
        <w:t xml:space="preserve">-Résidus noirs de suie dans un hypopharynx érythémateux</w:t>
      </w:r>
    </w:p>
    <w:p w:rsidR="00000000" w:rsidDel="00000000" w:rsidP="00000000" w:rsidRDefault="00000000" w:rsidRPr="00000000" w14:paraId="0000006F">
      <w:pPr>
        <w:rPr>
          <w:b w:val="1"/>
          <w:sz w:val="24"/>
          <w:szCs w:val="24"/>
        </w:rPr>
      </w:pPr>
      <w:r w:rsidDel="00000000" w:rsidR="00000000" w:rsidRPr="00000000">
        <w:rPr>
          <w:b w:val="1"/>
          <w:sz w:val="24"/>
          <w:szCs w:val="24"/>
          <w:rtl w:val="0"/>
        </w:rPr>
        <w:t xml:space="preserve">FR: 24 cpm, </w:t>
      </w:r>
    </w:p>
    <w:p w:rsidR="00000000" w:rsidDel="00000000" w:rsidP="00000000" w:rsidRDefault="00000000" w:rsidRPr="00000000" w14:paraId="00000070">
      <w:pPr>
        <w:rPr>
          <w:b w:val="1"/>
          <w:sz w:val="24"/>
          <w:szCs w:val="24"/>
        </w:rPr>
      </w:pPr>
      <w:r w:rsidDel="00000000" w:rsidR="00000000" w:rsidRPr="00000000">
        <w:rPr>
          <w:b w:val="1"/>
          <w:sz w:val="24"/>
          <w:szCs w:val="24"/>
          <w:rtl w:val="0"/>
        </w:rPr>
        <w:t xml:space="preserve">Aucun signe de cyanose </w:t>
      </w:r>
    </w:p>
    <w:p w:rsidR="00000000" w:rsidDel="00000000" w:rsidP="00000000" w:rsidRDefault="00000000" w:rsidRPr="00000000" w14:paraId="00000071">
      <w:pPr>
        <w:rPr>
          <w:b w:val="1"/>
          <w:sz w:val="24"/>
          <w:szCs w:val="24"/>
        </w:rPr>
      </w:pPr>
      <w:r w:rsidDel="00000000" w:rsidR="00000000" w:rsidRPr="00000000">
        <w:rPr>
          <w:b w:val="1"/>
          <w:sz w:val="24"/>
          <w:szCs w:val="24"/>
          <w:rtl w:val="0"/>
        </w:rPr>
        <w:t xml:space="preserve">FC 140/min,  TA : 150/100 mm Hg </w:t>
      </w:r>
    </w:p>
    <w:p w:rsidR="00000000" w:rsidDel="00000000" w:rsidP="00000000" w:rsidRDefault="00000000" w:rsidRPr="00000000" w14:paraId="00000072">
      <w:pPr>
        <w:rPr>
          <w:b w:val="1"/>
          <w:sz w:val="24"/>
          <w:szCs w:val="24"/>
        </w:rPr>
      </w:pPr>
      <w:r w:rsidDel="00000000" w:rsidR="00000000" w:rsidRPr="00000000">
        <w:rPr>
          <w:b w:val="1"/>
          <w:sz w:val="24"/>
          <w:szCs w:val="24"/>
          <w:rtl w:val="0"/>
        </w:rPr>
        <w:t xml:space="preserve">Pas de signes d’altération neurologique </w:t>
      </w:r>
    </w:p>
    <w:p w:rsidR="00000000" w:rsidDel="00000000" w:rsidP="00000000" w:rsidRDefault="00000000" w:rsidRPr="00000000" w14:paraId="00000073">
      <w:pPr>
        <w:rPr>
          <w:b w:val="1"/>
          <w:sz w:val="24"/>
          <w:szCs w:val="24"/>
        </w:rPr>
      </w:pPr>
      <w:r w:rsidDel="00000000" w:rsidR="00000000" w:rsidRPr="00000000">
        <w:rPr>
          <w:b w:val="1"/>
          <w:sz w:val="24"/>
          <w:szCs w:val="24"/>
          <w:rtl w:val="0"/>
        </w:rPr>
        <w:t xml:space="preserve">Brûlures au deuxième degré sur la région antérieure du thorax et de l’abdomen et brûlure au troisième degré sur toute la circonférence du bras droit</w:t>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À ce stade, quelle est la mesure thérapeutique la plus importante à réaliser?</w:t>
      </w:r>
    </w:p>
    <w:p w:rsidR="00000000" w:rsidDel="00000000" w:rsidP="00000000" w:rsidRDefault="00000000" w:rsidRPr="00000000" w14:paraId="00000075">
      <w:pPr>
        <w:rPr>
          <w:b w:val="1"/>
          <w:sz w:val="24"/>
          <w:szCs w:val="24"/>
        </w:rPr>
      </w:pPr>
      <w:r w:rsidDel="00000000" w:rsidR="00000000" w:rsidRPr="00000000">
        <w:rPr>
          <w:b w:val="1"/>
          <w:sz w:val="24"/>
          <w:szCs w:val="24"/>
          <w:rtl w:val="0"/>
        </w:rPr>
        <w:t xml:space="preserve">-L’oxymétrie montre une saturation d’oxygène à 99%. La gazométrie artérielle donne les résultats suivants : pH : 7,26 ;  pCO2 : 20 ;  pO2 : 488 ,  HCO3 : 14 , Sat. O2 : 100% ; Quelques minutes plus tard, on vous signale que la saturation en oxygène mesurée dans le sang artériel est de 60%.  </w:t>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Quelle est la cause LA PLUS probable de cette divergence entre la saturation en oxygène mesurée dans le sang artériel et la saturation par l’oxymètre transcutané? </w:t>
      </w:r>
    </w:p>
    <w:p w:rsidR="00000000" w:rsidDel="00000000" w:rsidP="00000000" w:rsidRDefault="00000000" w:rsidRPr="00000000" w14:paraId="00000077">
      <w:pPr>
        <w:rPr>
          <w:b w:val="1"/>
          <w:sz w:val="24"/>
          <w:szCs w:val="24"/>
        </w:rPr>
      </w:pPr>
      <w:r w:rsidDel="00000000" w:rsidR="00000000" w:rsidRPr="00000000">
        <w:rPr>
          <w:b w:val="1"/>
          <w:sz w:val="24"/>
          <w:szCs w:val="24"/>
          <w:rtl w:val="0"/>
        </w:rPr>
        <w:t xml:space="preserve">réponse:</w:t>
      </w:r>
    </w:p>
    <w:p w:rsidR="00000000" w:rsidDel="00000000" w:rsidP="00000000" w:rsidRDefault="00000000" w:rsidRPr="00000000" w14:paraId="000000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Hypoxie cellulaire après intoxication au CO</w:t>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Hémoglobine anormale. </w:t>
      </w:r>
    </w:p>
    <w:p w:rsidR="00000000" w:rsidDel="00000000" w:rsidP="00000000" w:rsidRDefault="00000000" w:rsidRPr="00000000" w14:paraId="000000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L’oxymétrie de pouls ne permet pas de distinguer la carboxyhémoglobine de l’oxyhémoglobine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Quelle épreuve pourrait-on utiliser pour confirmer ou éliminer la cause de la divergence mentionnée à la Q 2?</w:t>
      </w:r>
    </w:p>
    <w:p w:rsidR="00000000" w:rsidDel="00000000" w:rsidP="00000000" w:rsidRDefault="00000000" w:rsidRPr="00000000" w14:paraId="0000007D">
      <w:pPr>
        <w:rPr>
          <w:b w:val="1"/>
          <w:sz w:val="24"/>
          <w:szCs w:val="24"/>
        </w:rPr>
      </w:pPr>
      <w:r w:rsidDel="00000000" w:rsidR="00000000" w:rsidRPr="00000000">
        <w:rPr>
          <w:rtl w:val="0"/>
        </w:rPr>
      </w:r>
    </w:p>
    <w:p w:rsidR="00000000" w:rsidDel="00000000" w:rsidP="00000000" w:rsidRDefault="00000000" w:rsidRPr="00000000" w14:paraId="0000007E">
      <w:pPr>
        <w:rPr>
          <w:b w:val="1"/>
          <w:sz w:val="24"/>
          <w:szCs w:val="24"/>
        </w:rPr>
      </w:pPr>
      <w:r w:rsidDel="00000000" w:rsidR="00000000" w:rsidRPr="00000000">
        <w:rPr>
          <w:rtl w:val="0"/>
        </w:rPr>
      </w:r>
    </w:p>
    <w:p w:rsidR="00000000" w:rsidDel="00000000" w:rsidP="00000000" w:rsidRDefault="00000000" w:rsidRPr="00000000" w14:paraId="0000007F">
      <w:pPr>
        <w:rPr>
          <w:b w:val="1"/>
          <w:sz w:val="24"/>
          <w:szCs w:val="24"/>
        </w:rPr>
      </w:pPr>
      <w:r w:rsidDel="00000000" w:rsidR="00000000" w:rsidRPr="00000000">
        <w:rPr>
          <w:rtl w:val="0"/>
        </w:rPr>
      </w:r>
    </w:p>
    <w:p w:rsidR="00000000" w:rsidDel="00000000" w:rsidP="00000000" w:rsidRDefault="00000000" w:rsidRPr="00000000" w14:paraId="00000080">
      <w:pPr>
        <w:rPr>
          <w:b w:val="1"/>
          <w:sz w:val="24"/>
          <w:szCs w:val="24"/>
        </w:rPr>
      </w:pPr>
      <w:r w:rsidDel="00000000" w:rsidR="00000000" w:rsidRPr="00000000">
        <w:rPr>
          <w:b w:val="1"/>
          <w:sz w:val="24"/>
          <w:szCs w:val="24"/>
          <w:rtl w:val="0"/>
        </w:rPr>
        <w:t xml:space="preserve">Votre objectif est maintenant de rétablir la respiration cellulaire normale</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Quelle est la MEILLEURE intervention à effectuer, si celle-ci est disponible? Pourquoi?</w:t>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À l’aide de la « règle des 9 », estimez le pourcentage de la surface corporelle totale brûlée? </w:t>
      </w:r>
    </w:p>
    <w:p w:rsidR="00000000" w:rsidDel="00000000" w:rsidP="00000000" w:rsidRDefault="00000000" w:rsidRPr="00000000" w14:paraId="00000083">
      <w:pPr>
        <w:rPr>
          <w:b w:val="1"/>
          <w:sz w:val="24"/>
          <w:szCs w:val="24"/>
        </w:rPr>
      </w:pPr>
      <w:r w:rsidDel="00000000" w:rsidR="00000000" w:rsidRPr="00000000">
        <w:rPr>
          <w:b w:val="1"/>
          <w:sz w:val="24"/>
          <w:szCs w:val="24"/>
          <w:rtl w:val="0"/>
        </w:rPr>
        <w:t xml:space="preserve">……………………………………………………………………………………………………………………………………………………………………………………………………..</w:t>
      </w:r>
    </w:p>
    <w:p w:rsidR="00000000" w:rsidDel="00000000" w:rsidP="00000000" w:rsidRDefault="00000000" w:rsidRPr="00000000" w14:paraId="00000084">
      <w:pPr>
        <w:rPr>
          <w:b w:val="1"/>
          <w:sz w:val="24"/>
          <w:szCs w:val="24"/>
        </w:rPr>
      </w:pPr>
      <w:r w:rsidDel="00000000" w:rsidR="00000000" w:rsidRPr="00000000">
        <w:rPr>
          <w:rtl w:val="0"/>
        </w:rPr>
      </w:r>
    </w:p>
    <w:p w:rsidR="00000000" w:rsidDel="00000000" w:rsidP="00000000" w:rsidRDefault="00000000" w:rsidRPr="00000000" w14:paraId="00000085">
      <w:pPr>
        <w:rPr>
          <w:b w:val="1"/>
          <w:sz w:val="24"/>
          <w:szCs w:val="24"/>
        </w:rPr>
      </w:pPr>
      <w:r w:rsidDel="00000000" w:rsidR="00000000" w:rsidRPr="00000000">
        <w:rPr>
          <w:b w:val="1"/>
          <w:sz w:val="24"/>
          <w:szCs w:val="24"/>
          <w:rtl w:val="0"/>
        </w:rPr>
        <w:t xml:space="preserve">Après avoir stabilisé l’état du patient, vous organisez le transfert à l’unité des grands brûlés. La résidente de garde est occupée à la salle d’opération et elle vous demande de vous servir de la formule de Parkland pour prescrire les apports hydriques nécessaires.</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Donnez la formule de Parkland et calculez la quantité totale de liquides requis pour les HUIT PREMIÈRES HEURES. (Présumez que le patient pèse 70kg). Écrivez vos calculs.</w:t>
      </w:r>
    </w:p>
    <w:p w:rsidR="00000000" w:rsidDel="00000000" w:rsidP="00000000" w:rsidRDefault="00000000" w:rsidRPr="00000000" w14:paraId="00000087">
      <w:pPr>
        <w:rPr>
          <w:b w:val="1"/>
          <w:sz w:val="24"/>
          <w:szCs w:val="24"/>
        </w:rPr>
      </w:pPr>
      <w:r w:rsidDel="00000000" w:rsidR="00000000" w:rsidRPr="00000000">
        <w:rPr>
          <w:rtl w:val="0"/>
        </w:rPr>
      </w:r>
    </w:p>
    <w:p w:rsidR="00000000" w:rsidDel="00000000" w:rsidP="00000000" w:rsidRDefault="00000000" w:rsidRPr="00000000" w14:paraId="00000088">
      <w:pPr>
        <w:rPr>
          <w:b w:val="1"/>
          <w:sz w:val="24"/>
          <w:szCs w:val="24"/>
        </w:rPr>
      </w:pPr>
      <w:r w:rsidDel="00000000" w:rsidR="00000000" w:rsidRPr="00000000">
        <w:rPr>
          <w:rtl w:val="0"/>
        </w:rPr>
      </w:r>
    </w:p>
    <w:p w:rsidR="00000000" w:rsidDel="00000000" w:rsidP="00000000" w:rsidRDefault="00000000" w:rsidRPr="00000000" w14:paraId="00000089">
      <w:pPr>
        <w:rPr>
          <w:b w:val="1"/>
          <w:sz w:val="24"/>
          <w:szCs w:val="24"/>
        </w:rPr>
      </w:pPr>
      <w:r w:rsidDel="00000000" w:rsidR="00000000" w:rsidRPr="00000000">
        <w:rPr>
          <w:rtl w:val="0"/>
        </w:rPr>
      </w:r>
    </w:p>
    <w:p w:rsidR="00000000" w:rsidDel="00000000" w:rsidP="00000000" w:rsidRDefault="00000000" w:rsidRPr="00000000" w14:paraId="0000008A">
      <w:pPr>
        <w:rPr>
          <w:b w:val="1"/>
          <w:sz w:val="24"/>
          <w:szCs w:val="24"/>
        </w:rPr>
      </w:pPr>
      <w:r w:rsidDel="00000000" w:rsidR="00000000" w:rsidRPr="00000000">
        <w:rPr>
          <w:rtl w:val="0"/>
        </w:rPr>
      </w:r>
    </w:p>
    <w:p w:rsidR="00000000" w:rsidDel="00000000" w:rsidP="00000000" w:rsidRDefault="00000000" w:rsidRPr="00000000" w14:paraId="0000008B">
      <w:pPr>
        <w:rPr>
          <w:b w:val="1"/>
          <w:sz w:val="24"/>
          <w:szCs w:val="24"/>
        </w:rPr>
      </w:pPr>
      <w:r w:rsidDel="00000000" w:rsidR="00000000" w:rsidRPr="00000000">
        <w:rPr>
          <w:rtl w:val="0"/>
        </w:rPr>
      </w:r>
    </w:p>
    <w:p w:rsidR="00000000" w:rsidDel="00000000" w:rsidP="00000000" w:rsidRDefault="00000000" w:rsidRPr="00000000" w14:paraId="0000008C">
      <w:pPr>
        <w:rPr>
          <w:b w:val="1"/>
          <w:sz w:val="32"/>
          <w:szCs w:val="32"/>
          <w:u w:val="single"/>
        </w:rPr>
      </w:pPr>
      <w:bookmarkStart w:colFirst="0" w:colLast="0" w:name="_heading=h.nkustedwvol8" w:id="0"/>
      <w:bookmarkEnd w:id="0"/>
      <w:r w:rsidDel="00000000" w:rsidR="00000000" w:rsidRPr="00000000">
        <w:rPr>
          <w:b w:val="1"/>
          <w:sz w:val="32"/>
          <w:szCs w:val="32"/>
          <w:u w:val="single"/>
          <w:rtl w:val="0"/>
        </w:rPr>
        <w:t xml:space="preserve">Cas clinique n°6 :</w:t>
      </w:r>
    </w:p>
    <w:p w:rsidR="00000000" w:rsidDel="00000000" w:rsidP="00000000" w:rsidRDefault="00000000" w:rsidRPr="00000000" w14:paraId="0000008D">
      <w:pPr>
        <w:rPr>
          <w:b w:val="1"/>
          <w:sz w:val="24"/>
          <w:szCs w:val="24"/>
        </w:rPr>
      </w:pPr>
      <w:r w:rsidDel="00000000" w:rsidR="00000000" w:rsidRPr="00000000">
        <w:rPr>
          <w:b w:val="1"/>
          <w:sz w:val="24"/>
          <w:szCs w:val="24"/>
          <w:rtl w:val="0"/>
        </w:rPr>
        <w:t xml:space="preserve">Un enfant de 3 ans manipule une prise et l’introduit dans sa bouche</w:t>
      </w:r>
    </w:p>
    <w:p w:rsidR="00000000" w:rsidDel="00000000" w:rsidP="00000000" w:rsidRDefault="00000000" w:rsidRPr="00000000" w14:paraId="0000008E">
      <w:pPr>
        <w:rPr>
          <w:b w:val="1"/>
          <w:sz w:val="24"/>
          <w:szCs w:val="24"/>
        </w:rPr>
      </w:pPr>
      <w:r w:rsidDel="00000000" w:rsidR="00000000" w:rsidRPr="00000000">
        <w:rPr>
          <w:b w:val="1"/>
          <w:sz w:val="24"/>
          <w:szCs w:val="24"/>
          <w:rtl w:val="0"/>
        </w:rPr>
        <w:t xml:space="preserve">Quel est le 1er risque d’ordre vital?</w:t>
      </w:r>
    </w:p>
    <w:p w:rsidR="00000000" w:rsidDel="00000000" w:rsidP="00000000" w:rsidRDefault="00000000" w:rsidRPr="00000000" w14:paraId="0000008F">
      <w:pPr>
        <w:rPr>
          <w:b w:val="1"/>
          <w:sz w:val="24"/>
          <w:szCs w:val="24"/>
        </w:rPr>
      </w:pPr>
      <w:r w:rsidDel="00000000" w:rsidR="00000000" w:rsidRPr="00000000">
        <w:rPr>
          <w:b w:val="1"/>
          <w:sz w:val="24"/>
          <w:szCs w:val="24"/>
          <w:rtl w:val="0"/>
        </w:rPr>
        <w:t xml:space="preserve">L’examen retrouve une brûlure de la lèvre, quel serait son degrés ?</w:t>
      </w:r>
    </w:p>
    <w:p w:rsidR="00000000" w:rsidDel="00000000" w:rsidP="00000000" w:rsidRDefault="00000000" w:rsidRPr="00000000" w14:paraId="00000090">
      <w:pPr>
        <w:rPr>
          <w:b w:val="1"/>
          <w:sz w:val="24"/>
          <w:szCs w:val="24"/>
        </w:rPr>
      </w:pPr>
      <w:r w:rsidDel="00000000" w:rsidR="00000000" w:rsidRPr="00000000">
        <w:rPr>
          <w:b w:val="1"/>
          <w:sz w:val="24"/>
          <w:szCs w:val="24"/>
          <w:rtl w:val="0"/>
        </w:rPr>
        <w:t xml:space="preserve">Le reste de l’examen ne retrouve qu’une escarre noire au niveau de la plante du pied gauche, que représente cette lésion?</w:t>
      </w:r>
    </w:p>
    <w:p w:rsidR="00000000" w:rsidDel="00000000" w:rsidP="00000000" w:rsidRDefault="00000000" w:rsidRPr="00000000" w14:paraId="00000091">
      <w:pPr>
        <w:rPr>
          <w:b w:val="1"/>
          <w:sz w:val="24"/>
          <w:szCs w:val="24"/>
        </w:rPr>
      </w:pPr>
      <w:r w:rsidDel="00000000" w:rsidR="00000000" w:rsidRPr="00000000">
        <w:rPr>
          <w:b w:val="1"/>
          <w:sz w:val="24"/>
          <w:szCs w:val="24"/>
          <w:rtl w:val="0"/>
        </w:rPr>
        <w:t xml:space="preserve">A 3 sem de l’accident la maman ramène son enfant pour un défaut d’extension dorsal du pied et des orteils gauches, expliquez ?</w:t>
      </w:r>
    </w:p>
    <w:p w:rsidR="00000000" w:rsidDel="00000000" w:rsidP="00000000" w:rsidRDefault="00000000" w:rsidRPr="00000000" w14:paraId="00000092">
      <w:pPr>
        <w:rPr>
          <w:b w:val="1"/>
          <w:sz w:val="24"/>
          <w:szCs w:val="24"/>
        </w:rPr>
      </w:pPr>
      <w:r w:rsidDel="00000000" w:rsidR="00000000" w:rsidRPr="00000000">
        <w:rPr>
          <w:rtl w:val="0"/>
        </w:rPr>
      </w:r>
    </w:p>
    <w:p w:rsidR="00000000" w:rsidDel="00000000" w:rsidP="00000000" w:rsidRDefault="00000000" w:rsidRPr="00000000" w14:paraId="00000093">
      <w:pPr>
        <w:rPr>
          <w:b w:val="1"/>
          <w:sz w:val="32"/>
          <w:szCs w:val="32"/>
          <w:u w:val="single"/>
        </w:rPr>
      </w:pPr>
      <w:r w:rsidDel="00000000" w:rsidR="00000000" w:rsidRPr="00000000">
        <w:rPr>
          <w:b w:val="1"/>
          <w:sz w:val="32"/>
          <w:szCs w:val="32"/>
          <w:u w:val="single"/>
          <w:rtl w:val="0"/>
        </w:rPr>
        <w:t xml:space="preserve">Cas clinique n°7 :</w:t>
      </w:r>
    </w:p>
    <w:p w:rsidR="00000000" w:rsidDel="00000000" w:rsidP="00000000" w:rsidRDefault="00000000" w:rsidRPr="00000000" w14:paraId="0000009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Vous êtes de garde aux urgences .Vous êtes appelé pour prendre en charge une victime d’électrisation : homme de 18 ans sans antécédent pathologique s’est trouvé en contact avec une ligne de haute tension avec notion d’éjection.</w:t>
      </w:r>
    </w:p>
    <w:p w:rsidR="00000000" w:rsidDel="00000000" w:rsidP="00000000" w:rsidRDefault="00000000" w:rsidRPr="00000000" w14:paraId="0000009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est inconscient, sa cage thoracique ne bouge pas et le cardioscope montre le tracé suivant :</w:t>
      </w:r>
    </w:p>
    <w:p w:rsidR="00000000" w:rsidDel="00000000" w:rsidP="00000000" w:rsidRDefault="00000000" w:rsidRPr="00000000" w14:paraId="0000009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60720" cy="3210641"/>
            <wp:effectExtent b="0" l="0" r="0" t="0"/>
            <wp:docPr descr="RÃ©sultat de recherche d'images pour &quot;fibrillation ventriculaire chez un Ã©lectrisÃ©&quot;" id="5" name="image1.png"/>
            <a:graphic>
              <a:graphicData uri="http://schemas.openxmlformats.org/drawingml/2006/picture">
                <pic:pic>
                  <pic:nvPicPr>
                    <pic:cNvPr descr="RÃ©sultat de recherche d'images pour &quot;fibrillation ventriculaire chez un Ã©lectrisÃ©&quot;" id="0" name="image1.png"/>
                    <pic:cNvPicPr preferRelativeResize="0"/>
                  </pic:nvPicPr>
                  <pic:blipFill>
                    <a:blip r:embed="rId7"/>
                    <a:srcRect b="0" l="0" r="0" t="0"/>
                    <a:stretch>
                      <a:fillRect/>
                    </a:stretch>
                  </pic:blipFill>
                  <pic:spPr>
                    <a:xfrm>
                      <a:off x="0" y="0"/>
                      <a:ext cx="5760720" cy="3210641"/>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0" w:line="36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Question 1 : Quel est votre diagnostique ? </w:t>
      </w:r>
    </w:p>
    <w:p w:rsidR="00000000" w:rsidDel="00000000" w:rsidP="00000000" w:rsidRDefault="00000000" w:rsidRPr="00000000" w14:paraId="00000098">
      <w:pPr>
        <w:spacing w:after="0" w:line="36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Question 2 : Quel est votre conduite à tenir ?</w:t>
      </w:r>
    </w:p>
    <w:p w:rsidR="00000000" w:rsidDel="00000000" w:rsidP="00000000" w:rsidRDefault="00000000" w:rsidRPr="00000000" w14:paraId="00000099">
      <w:pPr>
        <w:spacing w:after="0"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A">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Vos manœuvres sont tous de suite couronnées de succès. Le maintien de la pression artérielle nécessite de faibles doses d’adrénaline 1mg/h. </w:t>
      </w:r>
    </w:p>
    <w:p w:rsidR="00000000" w:rsidDel="00000000" w:rsidP="00000000" w:rsidRDefault="00000000" w:rsidRPr="00000000" w14:paraId="0000009B">
      <w:pPr>
        <w:spacing w:after="0" w:line="36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Question 3 : Quels sont les éléments cliniques qui manquent ?</w:t>
      </w:r>
    </w:p>
    <w:p w:rsidR="00000000" w:rsidDel="00000000" w:rsidP="00000000" w:rsidRDefault="00000000" w:rsidRPr="00000000" w14:paraId="0000009C">
      <w:pPr>
        <w:spacing w:after="0" w:line="360" w:lineRule="auto"/>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9D">
      <w:pPr>
        <w:spacing w:after="0" w:line="36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Question 4</w:t>
      </w:r>
      <w:r w:rsidDel="00000000" w:rsidR="00000000" w:rsidRPr="00000000">
        <w:rPr>
          <w:rFonts w:ascii="Times New Roman" w:cs="Times New Roman" w:eastAsia="Times New Roman" w:hAnsi="Times New Roman"/>
          <w:sz w:val="24"/>
          <w:szCs w:val="24"/>
          <w:highlight w:val="white"/>
          <w:rtl w:val="0"/>
        </w:rPr>
        <w:t xml:space="preserve"> : Rédiger une prescription initiale en précisant les traitements, les éléments de surveillance clinique et paraclinique</w:t>
      </w:r>
      <w:r w:rsidDel="00000000" w:rsidR="00000000" w:rsidRPr="00000000">
        <w:rPr>
          <w:rtl w:val="0"/>
        </w:rPr>
      </w:r>
    </w:p>
    <w:p w:rsidR="00000000" w:rsidDel="00000000" w:rsidP="00000000" w:rsidRDefault="00000000" w:rsidRPr="00000000" w14:paraId="0000009E">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Deux heures après sont arrivé l’état hémodynamique et l’hématose sont stable.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Vous constatez un très important œdème des 2 mollets qui sont tendus et fixés.</w:t>
      </w:r>
    </w:p>
    <w:p w:rsidR="00000000" w:rsidDel="00000000" w:rsidP="00000000" w:rsidRDefault="00000000" w:rsidRPr="00000000" w14:paraId="0000009F">
      <w:pPr>
        <w:spacing w:after="0" w:line="36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Question 5</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p w:rsidR="00000000" w:rsidDel="00000000" w:rsidP="00000000" w:rsidRDefault="00000000" w:rsidRPr="00000000" w14:paraId="000000A0">
      <w:pPr>
        <w:spacing w:after="0" w:line="36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Quel est votre diagnostic ?</w:t>
      </w:r>
      <w:r w:rsidDel="00000000" w:rsidR="00000000" w:rsidRPr="00000000">
        <w:rPr>
          <w:rtl w:val="0"/>
        </w:rPr>
      </w:r>
    </w:p>
    <w:p w:rsidR="00000000" w:rsidDel="00000000" w:rsidP="00000000" w:rsidRDefault="00000000" w:rsidRPr="00000000" w14:paraId="000000A1">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Les examens biologiques montrent : Na = 133 mmol/l ; K= 6,2 mmol/l ; Cl = 98 mmol/l ; urée = 20 mmol/l ; créatinine =254µmol/l ; pH=7,33 ; PaO2= 110 mmHg ; PaCo2= 32 mmHg ; HCO3= 18mmol/l ; Hb= 12,7 G/dl ; Ht=40%.</w:t>
      </w:r>
    </w:p>
    <w:p w:rsidR="00000000" w:rsidDel="00000000" w:rsidP="00000000" w:rsidRDefault="00000000" w:rsidRPr="00000000" w14:paraId="000000A2">
      <w:pPr>
        <w:spacing w:after="0" w:line="36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Question 6 :</w:t>
      </w:r>
    </w:p>
    <w:p w:rsidR="00000000" w:rsidDel="00000000" w:rsidP="00000000" w:rsidRDefault="00000000" w:rsidRPr="00000000" w14:paraId="000000A3">
      <w:pPr>
        <w:spacing w:after="0" w:line="36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Quelles(s) conclusion(s) pouvez-vous tirez de ces éléments ?</w:t>
      </w:r>
      <w:r w:rsidDel="00000000" w:rsidR="00000000" w:rsidRPr="00000000">
        <w:rPr>
          <w:rtl w:val="0"/>
        </w:rPr>
      </w:r>
    </w:p>
    <w:p w:rsidR="00000000" w:rsidDel="00000000" w:rsidP="00000000" w:rsidRDefault="00000000" w:rsidRPr="00000000" w14:paraId="000000A4">
      <w:pPr>
        <w:spacing w:after="0" w:line="36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rtl w:val="0"/>
        </w:rPr>
        <w:t xml:space="preserve">Question 7 : </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Quel(s) autre(s) examen(s) vous semble(nt) utile(s) ? Justifiez votre réponse.</w:t>
      </w:r>
      <w:r w:rsidDel="00000000" w:rsidR="00000000" w:rsidRPr="00000000">
        <w:rPr>
          <w:rtl w:val="0"/>
        </w:rPr>
      </w:r>
    </w:p>
    <w:p w:rsidR="00000000" w:rsidDel="00000000" w:rsidP="00000000" w:rsidRDefault="00000000" w:rsidRPr="00000000" w14:paraId="000000A5">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L’avis des orthopédistes a confirmé un syndrome des loges.</w:t>
      </w:r>
    </w:p>
    <w:p w:rsidR="00000000" w:rsidDel="00000000" w:rsidP="00000000" w:rsidRDefault="00000000" w:rsidRPr="00000000" w14:paraId="000000A6">
      <w:pPr>
        <w:spacing w:after="0" w:line="36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Question 8</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p w:rsidR="00000000" w:rsidDel="00000000" w:rsidP="00000000" w:rsidRDefault="00000000" w:rsidRPr="00000000" w14:paraId="000000A7">
      <w:pPr>
        <w:spacing w:after="0" w:line="36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Quelle est la conduite immédiate ?</w:t>
      </w:r>
      <w:r w:rsidDel="00000000" w:rsidR="00000000" w:rsidRPr="00000000">
        <w:rPr>
          <w:rtl w:val="0"/>
        </w:rPr>
      </w:r>
    </w:p>
    <w:p w:rsidR="00000000" w:rsidDel="00000000" w:rsidP="00000000" w:rsidRDefault="00000000" w:rsidRPr="00000000" w14:paraId="000000A8">
      <w:pPr>
        <w:rPr>
          <w:b w:val="1"/>
          <w:sz w:val="24"/>
          <w:szCs w:val="24"/>
        </w:rPr>
      </w:pPr>
      <w:r w:rsidDel="00000000" w:rsidR="00000000" w:rsidRPr="00000000">
        <w:rPr>
          <w:rtl w:val="0"/>
        </w:rPr>
      </w:r>
    </w:p>
    <w:p w:rsidR="00000000" w:rsidDel="00000000" w:rsidP="00000000" w:rsidRDefault="00000000" w:rsidRPr="00000000" w14:paraId="000000A9">
      <w:pPr>
        <w:rPr>
          <w:b w:val="1"/>
          <w:sz w:val="24"/>
          <w:szCs w:val="24"/>
        </w:rPr>
      </w:pPr>
      <w:r w:rsidDel="00000000" w:rsidR="00000000" w:rsidRPr="00000000">
        <w:rPr>
          <w:rtl w:val="0"/>
        </w:rPr>
      </w:r>
    </w:p>
    <w:p w:rsidR="00000000" w:rsidDel="00000000" w:rsidP="00000000" w:rsidRDefault="00000000" w:rsidRPr="00000000" w14:paraId="000000AA">
      <w:pPr>
        <w:rPr>
          <w:b w:val="1"/>
          <w:sz w:val="24"/>
          <w:szCs w:val="24"/>
        </w:rPr>
      </w:pPr>
      <w:r w:rsidDel="00000000" w:rsidR="00000000" w:rsidRPr="00000000">
        <w:rPr>
          <w:rtl w:val="0"/>
        </w:rPr>
      </w:r>
    </w:p>
    <w:p w:rsidR="00000000" w:rsidDel="00000000" w:rsidP="00000000" w:rsidRDefault="00000000" w:rsidRPr="00000000" w14:paraId="000000AB">
      <w:pPr>
        <w:rPr>
          <w:b w:val="1"/>
          <w:sz w:val="24"/>
          <w:szCs w:val="24"/>
        </w:rPr>
      </w:pPr>
      <w:r w:rsidDel="00000000" w:rsidR="00000000" w:rsidRPr="00000000">
        <w:rPr>
          <w:rtl w:val="0"/>
        </w:rPr>
      </w:r>
    </w:p>
    <w:p w:rsidR="00000000" w:rsidDel="00000000" w:rsidP="00000000" w:rsidRDefault="00000000" w:rsidRPr="00000000" w14:paraId="000000AC">
      <w:pPr>
        <w:rPr>
          <w:b w:val="1"/>
          <w:sz w:val="24"/>
          <w:szCs w:val="24"/>
        </w:rPr>
      </w:pPr>
      <w:r w:rsidDel="00000000" w:rsidR="00000000" w:rsidRPr="00000000">
        <w:rPr>
          <w:rtl w:val="0"/>
        </w:rPr>
      </w:r>
    </w:p>
    <w:p w:rsidR="00000000" w:rsidDel="00000000" w:rsidP="00000000" w:rsidRDefault="00000000" w:rsidRPr="00000000" w14:paraId="000000AD">
      <w:pPr>
        <w:rPr>
          <w:b w:val="1"/>
          <w:sz w:val="24"/>
          <w:szCs w:val="24"/>
        </w:rPr>
      </w:pPr>
      <w:r w:rsidDel="00000000" w:rsidR="00000000" w:rsidRPr="00000000">
        <w:rPr>
          <w:rtl w:val="0"/>
        </w:rPr>
      </w:r>
    </w:p>
    <w:p w:rsidR="00000000" w:rsidDel="00000000" w:rsidP="00000000" w:rsidRDefault="00000000" w:rsidRPr="00000000" w14:paraId="000000AE">
      <w:pPr>
        <w:rPr>
          <w:b w:val="1"/>
          <w:sz w:val="24"/>
          <w:szCs w:val="24"/>
        </w:rPr>
      </w:pPr>
      <w:r w:rsidDel="00000000" w:rsidR="00000000" w:rsidRPr="00000000">
        <w:rPr>
          <w:rtl w:val="0"/>
        </w:rPr>
      </w:r>
    </w:p>
    <w:p w:rsidR="00000000" w:rsidDel="00000000" w:rsidP="00000000" w:rsidRDefault="00000000" w:rsidRPr="00000000" w14:paraId="000000AF">
      <w:pPr>
        <w:rPr>
          <w:b w:val="1"/>
          <w:sz w:val="24"/>
          <w:szCs w:val="24"/>
        </w:rPr>
      </w:pPr>
      <w:r w:rsidDel="00000000" w:rsidR="00000000" w:rsidRPr="00000000">
        <w:rPr>
          <w:rtl w:val="0"/>
        </w:rPr>
      </w:r>
    </w:p>
    <w:p w:rsidR="00000000" w:rsidDel="00000000" w:rsidP="00000000" w:rsidRDefault="00000000" w:rsidRPr="00000000" w14:paraId="000000B0">
      <w:pPr>
        <w:rPr>
          <w:b w:val="1"/>
          <w:sz w:val="24"/>
          <w:szCs w:val="24"/>
        </w:rPr>
      </w:pPr>
      <w:r w:rsidDel="00000000" w:rsidR="00000000" w:rsidRPr="00000000">
        <w:rPr>
          <w:rtl w:val="0"/>
        </w:rPr>
      </w:r>
    </w:p>
    <w:p w:rsidR="00000000" w:rsidDel="00000000" w:rsidP="00000000" w:rsidRDefault="00000000" w:rsidRPr="00000000" w14:paraId="000000B1">
      <w:pPr>
        <w:rPr>
          <w:b w:val="1"/>
          <w:sz w:val="24"/>
          <w:szCs w:val="24"/>
        </w:rPr>
      </w:pPr>
      <w:r w:rsidDel="00000000" w:rsidR="00000000" w:rsidRPr="00000000">
        <w:rPr>
          <w:rtl w:val="0"/>
        </w:rPr>
      </w:r>
    </w:p>
    <w:p w:rsidR="00000000" w:rsidDel="00000000" w:rsidP="00000000" w:rsidRDefault="00000000" w:rsidRPr="00000000" w14:paraId="000000B2">
      <w:pPr>
        <w:rPr>
          <w:b w:val="1"/>
          <w:sz w:val="24"/>
          <w:szCs w:val="24"/>
        </w:rPr>
      </w:pPr>
      <w:r w:rsidDel="00000000" w:rsidR="00000000" w:rsidRPr="00000000">
        <w:rPr>
          <w:rtl w:val="0"/>
        </w:rPr>
      </w:r>
    </w:p>
    <w:p w:rsidR="00000000" w:rsidDel="00000000" w:rsidP="00000000" w:rsidRDefault="00000000" w:rsidRPr="00000000" w14:paraId="000000B3">
      <w:pPr>
        <w:rPr>
          <w:b w:val="1"/>
          <w:sz w:val="32"/>
          <w:szCs w:val="32"/>
          <w:u w:val="single"/>
        </w:rPr>
      </w:pPr>
      <w:r w:rsidDel="00000000" w:rsidR="00000000" w:rsidRPr="00000000">
        <w:rPr>
          <w:b w:val="1"/>
          <w:sz w:val="32"/>
          <w:szCs w:val="32"/>
          <w:u w:val="single"/>
          <w:rtl w:val="0"/>
        </w:rPr>
        <w:t xml:space="preserve">QROC</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Définir brûlure étendue ?</w:t>
        <w:br w:type="textWrapping"/>
        <w:t xml:space="preserve">+Son étiologie la plus fréquente?</w:t>
        <w:br w:type="textWrapping"/>
        <w:t xml:space="preserve">+Sa circonstance de survenue la plus fréquente?</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Quel est le facteur pc le plus utilisé en matière de brûlure?</w:t>
        <w:br w:type="textWrapping"/>
        <w:t xml:space="preserve">Comment l’estimer ?</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Quel est le risque majeur encouru suite à une brûlure électrique de bas voltage?</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Pourquoi dit-on que les brûlures électriques sont trompeuses?</w:t>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Citer un signe d’examen simple à réaliser pour différencier entre une brûlure superficielle et profonde ?</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Citer 3 signes cliniques évocateurs d’inhalation de fumée ?comment confirmer le diagnostic ?</w:t>
      </w:r>
    </w:p>
    <w:p w:rsidR="00000000" w:rsidDel="00000000" w:rsidP="00000000" w:rsidRDefault="00000000" w:rsidRPr="00000000" w14:paraId="000000BA">
      <w:pPr>
        <w:rPr>
          <w:b w:val="1"/>
          <w:sz w:val="32"/>
          <w:szCs w:val="32"/>
        </w:rPr>
      </w:pPr>
      <w:r w:rsidDel="00000000" w:rsidR="00000000" w:rsidRPr="00000000">
        <w:rPr>
          <w:b w:val="1"/>
          <w:sz w:val="32"/>
          <w:szCs w:val="32"/>
          <w:rtl w:val="0"/>
        </w:rPr>
        <w:t xml:space="preserve">QCM</w:t>
      </w:r>
    </w:p>
    <w:p w:rsidR="00000000" w:rsidDel="00000000" w:rsidP="00000000" w:rsidRDefault="00000000" w:rsidRPr="00000000" w14:paraId="000000BB">
      <w:pPr>
        <w:rPr>
          <w:b w:val="1"/>
          <w:sz w:val="24"/>
          <w:szCs w:val="24"/>
        </w:rPr>
      </w:pPr>
      <w:r w:rsidDel="00000000" w:rsidR="00000000" w:rsidRPr="00000000">
        <w:rPr>
          <w:b w:val="1"/>
          <w:sz w:val="28"/>
          <w:szCs w:val="28"/>
          <w:rtl w:val="0"/>
        </w:rPr>
        <w:t xml:space="preserve">1-Une brûlure du premier degré présente la ou les caractéristiques suivantes </w:t>
      </w:r>
      <w:r w:rsidDel="00000000" w:rsidR="00000000" w:rsidRPr="00000000">
        <w:rPr>
          <w:rtl w:val="0"/>
        </w:rPr>
      </w:r>
    </w:p>
    <w:p w:rsidR="00000000" w:rsidDel="00000000" w:rsidP="00000000" w:rsidRDefault="00000000" w:rsidRPr="00000000" w14:paraId="000000BC">
      <w:pPr>
        <w:rPr>
          <w:b w:val="1"/>
          <w:sz w:val="24"/>
          <w:szCs w:val="24"/>
        </w:rPr>
      </w:pPr>
      <w:r w:rsidDel="00000000" w:rsidR="00000000" w:rsidRPr="00000000">
        <w:rPr>
          <w:rtl w:val="0"/>
        </w:rPr>
      </w:r>
    </w:p>
    <w:p w:rsidR="00000000" w:rsidDel="00000000" w:rsidP="00000000" w:rsidRDefault="00000000" w:rsidRPr="00000000" w14:paraId="000000BD">
      <w:pPr>
        <w:rPr>
          <w:b w:val="1"/>
          <w:sz w:val="24"/>
          <w:szCs w:val="24"/>
        </w:rPr>
      </w:pPr>
      <w:r w:rsidDel="00000000" w:rsidR="00000000" w:rsidRPr="00000000">
        <w:rPr>
          <w:b w:val="1"/>
          <w:sz w:val="24"/>
          <w:szCs w:val="24"/>
          <w:rtl w:val="0"/>
        </w:rPr>
        <w:t xml:space="preserve">A.</w:t>
        <w:tab/>
        <w:t xml:space="preserve">des phlyctènes exsudatives, </w:t>
      </w:r>
    </w:p>
    <w:p w:rsidR="00000000" w:rsidDel="00000000" w:rsidP="00000000" w:rsidRDefault="00000000" w:rsidRPr="00000000" w14:paraId="000000BE">
      <w:pPr>
        <w:rPr>
          <w:b w:val="1"/>
          <w:sz w:val="24"/>
          <w:szCs w:val="24"/>
        </w:rPr>
      </w:pPr>
      <w:r w:rsidDel="00000000" w:rsidR="00000000" w:rsidRPr="00000000">
        <w:rPr>
          <w:b w:val="1"/>
          <w:sz w:val="24"/>
          <w:szCs w:val="24"/>
          <w:rtl w:val="0"/>
        </w:rPr>
        <w:t xml:space="preserve">B.</w:t>
        <w:tab/>
        <w:t xml:space="preserve">un érythème douloureux, </w:t>
      </w:r>
    </w:p>
    <w:p w:rsidR="00000000" w:rsidDel="00000000" w:rsidP="00000000" w:rsidRDefault="00000000" w:rsidRPr="00000000" w14:paraId="000000BF">
      <w:pPr>
        <w:rPr>
          <w:b w:val="1"/>
          <w:sz w:val="24"/>
          <w:szCs w:val="24"/>
        </w:rPr>
      </w:pPr>
      <w:r w:rsidDel="00000000" w:rsidR="00000000" w:rsidRPr="00000000">
        <w:rPr>
          <w:b w:val="1"/>
          <w:sz w:val="24"/>
          <w:szCs w:val="24"/>
          <w:rtl w:val="0"/>
        </w:rPr>
        <w:t xml:space="preserve">C.</w:t>
        <w:tab/>
        <w:t xml:space="preserve">une peau rouge exsudative et très douloureuse, </w:t>
      </w:r>
    </w:p>
    <w:p w:rsidR="00000000" w:rsidDel="00000000" w:rsidP="00000000" w:rsidRDefault="00000000" w:rsidRPr="00000000" w14:paraId="000000C0">
      <w:pPr>
        <w:rPr>
          <w:b w:val="1"/>
          <w:sz w:val="24"/>
          <w:szCs w:val="24"/>
        </w:rPr>
      </w:pPr>
      <w:r w:rsidDel="00000000" w:rsidR="00000000" w:rsidRPr="00000000">
        <w:rPr>
          <w:b w:val="1"/>
          <w:sz w:val="24"/>
          <w:szCs w:val="24"/>
          <w:rtl w:val="0"/>
        </w:rPr>
        <w:t xml:space="preserve">D.</w:t>
        <w:tab/>
        <w:t xml:space="preserve">une cicatrisation spontanée en 3jours après desquamation, </w:t>
      </w:r>
    </w:p>
    <w:p w:rsidR="00000000" w:rsidDel="00000000" w:rsidP="00000000" w:rsidRDefault="00000000" w:rsidRPr="00000000" w14:paraId="000000C1">
      <w:pPr>
        <w:rPr>
          <w:b w:val="1"/>
          <w:sz w:val="24"/>
          <w:szCs w:val="24"/>
        </w:rPr>
      </w:pPr>
      <w:r w:rsidDel="00000000" w:rsidR="00000000" w:rsidRPr="00000000">
        <w:rPr>
          <w:b w:val="1"/>
          <w:sz w:val="24"/>
          <w:szCs w:val="24"/>
          <w:rtl w:val="0"/>
        </w:rPr>
        <w:t xml:space="preserve">E.</w:t>
        <w:tab/>
        <w:t xml:space="preserve">une cicatrisation spontanée en 2 semaines</w:t>
      </w:r>
    </w:p>
    <w:p w:rsidR="00000000" w:rsidDel="00000000" w:rsidP="00000000" w:rsidRDefault="00000000" w:rsidRPr="00000000" w14:paraId="000000C2">
      <w:pPr>
        <w:rPr>
          <w:b w:val="1"/>
          <w:sz w:val="24"/>
          <w:szCs w:val="24"/>
        </w:rPr>
      </w:pPr>
      <w:r w:rsidDel="00000000" w:rsidR="00000000" w:rsidRPr="00000000">
        <w:rPr>
          <w:rtl w:val="0"/>
        </w:rPr>
      </w:r>
    </w:p>
    <w:p w:rsidR="00000000" w:rsidDel="00000000" w:rsidP="00000000" w:rsidRDefault="00000000" w:rsidRPr="00000000" w14:paraId="000000C3">
      <w:pPr>
        <w:rPr>
          <w:b w:val="1"/>
          <w:sz w:val="28"/>
          <w:szCs w:val="28"/>
        </w:rPr>
      </w:pPr>
      <w:r w:rsidDel="00000000" w:rsidR="00000000" w:rsidRPr="00000000">
        <w:rPr>
          <w:b w:val="1"/>
          <w:sz w:val="28"/>
          <w:szCs w:val="28"/>
          <w:rtl w:val="0"/>
        </w:rPr>
        <w:t xml:space="preserve">2-A propos des brûlures superficielles, la ou les affirmation(s) suivante(s) est(sont) exacte(s) :</w:t>
      </w:r>
    </w:p>
    <w:p w:rsidR="00000000" w:rsidDel="00000000" w:rsidP="00000000" w:rsidRDefault="00000000" w:rsidRPr="00000000" w14:paraId="000000C4">
      <w:pPr>
        <w:rPr>
          <w:b w:val="1"/>
          <w:sz w:val="24"/>
          <w:szCs w:val="24"/>
        </w:rPr>
      </w:pPr>
      <w:r w:rsidDel="00000000" w:rsidR="00000000" w:rsidRPr="00000000">
        <w:rPr>
          <w:rtl w:val="0"/>
        </w:rPr>
      </w:r>
    </w:p>
    <w:p w:rsidR="00000000" w:rsidDel="00000000" w:rsidP="00000000" w:rsidRDefault="00000000" w:rsidRPr="00000000" w14:paraId="000000C5">
      <w:pPr>
        <w:rPr>
          <w:b w:val="1"/>
          <w:sz w:val="24"/>
          <w:szCs w:val="24"/>
        </w:rPr>
      </w:pPr>
      <w:r w:rsidDel="00000000" w:rsidR="00000000" w:rsidRPr="00000000">
        <w:rPr>
          <w:b w:val="1"/>
          <w:sz w:val="24"/>
          <w:szCs w:val="24"/>
          <w:rtl w:val="0"/>
        </w:rPr>
        <w:t xml:space="preserve">A.</w:t>
        <w:tab/>
        <w:t xml:space="preserve">Une brûlure est d'autant plus douloureuse que son atteinte est profonde</w:t>
      </w:r>
    </w:p>
    <w:p w:rsidR="00000000" w:rsidDel="00000000" w:rsidP="00000000" w:rsidRDefault="00000000" w:rsidRPr="00000000" w14:paraId="000000C6">
      <w:pPr>
        <w:rPr>
          <w:b w:val="1"/>
          <w:sz w:val="24"/>
          <w:szCs w:val="24"/>
        </w:rPr>
      </w:pPr>
      <w:r w:rsidDel="00000000" w:rsidR="00000000" w:rsidRPr="00000000">
        <w:rPr>
          <w:b w:val="1"/>
          <w:sz w:val="24"/>
          <w:szCs w:val="24"/>
          <w:rtl w:val="0"/>
        </w:rPr>
        <w:t xml:space="preserve">B.</w:t>
        <w:tab/>
        <w:t xml:space="preserve">Une brûlure superficielle respecte le derme</w:t>
      </w:r>
    </w:p>
    <w:p w:rsidR="00000000" w:rsidDel="00000000" w:rsidP="00000000" w:rsidRDefault="00000000" w:rsidRPr="00000000" w14:paraId="000000C7">
      <w:pPr>
        <w:rPr>
          <w:b w:val="1"/>
          <w:sz w:val="24"/>
          <w:szCs w:val="24"/>
        </w:rPr>
      </w:pPr>
      <w:r w:rsidDel="00000000" w:rsidR="00000000" w:rsidRPr="00000000">
        <w:rPr>
          <w:b w:val="1"/>
          <w:sz w:val="24"/>
          <w:szCs w:val="24"/>
          <w:rtl w:val="0"/>
        </w:rPr>
        <w:t xml:space="preserve">C.</w:t>
        <w:tab/>
        <w:t xml:space="preserve">Une brûlure chimique doit être largement lavée à l'eau</w:t>
      </w:r>
    </w:p>
    <w:p w:rsidR="00000000" w:rsidDel="00000000" w:rsidP="00000000" w:rsidRDefault="00000000" w:rsidRPr="00000000" w14:paraId="000000C8">
      <w:pPr>
        <w:rPr>
          <w:b w:val="1"/>
          <w:sz w:val="24"/>
          <w:szCs w:val="24"/>
        </w:rPr>
      </w:pPr>
      <w:r w:rsidDel="00000000" w:rsidR="00000000" w:rsidRPr="00000000">
        <w:rPr>
          <w:b w:val="1"/>
          <w:sz w:val="24"/>
          <w:szCs w:val="24"/>
          <w:rtl w:val="0"/>
        </w:rPr>
        <w:t xml:space="preserve">D.</w:t>
        <w:tab/>
        <w:t xml:space="preserve">Les brûlures des faces dorsales des mains sont plus superficielles que celles des paumes</w:t>
      </w:r>
    </w:p>
    <w:p w:rsidR="00000000" w:rsidDel="00000000" w:rsidP="00000000" w:rsidRDefault="00000000" w:rsidRPr="00000000" w14:paraId="000000C9">
      <w:pPr>
        <w:rPr>
          <w:b w:val="1"/>
          <w:sz w:val="24"/>
          <w:szCs w:val="24"/>
        </w:rPr>
      </w:pPr>
      <w:r w:rsidDel="00000000" w:rsidR="00000000" w:rsidRPr="00000000">
        <w:rPr>
          <w:b w:val="1"/>
          <w:sz w:val="24"/>
          <w:szCs w:val="24"/>
          <w:rtl w:val="0"/>
        </w:rPr>
        <w:t xml:space="preserve">E.</w:t>
        <w:tab/>
        <w:t xml:space="preserve">L'infection est la complication principale d'une brûlure superficielle</w:t>
      </w:r>
    </w:p>
    <w:p w:rsidR="00000000" w:rsidDel="00000000" w:rsidP="00000000" w:rsidRDefault="00000000" w:rsidRPr="00000000" w14:paraId="000000CA">
      <w:pPr>
        <w:rPr>
          <w:b w:val="1"/>
          <w:sz w:val="24"/>
          <w:szCs w:val="24"/>
        </w:rPr>
      </w:pPr>
      <w:r w:rsidDel="00000000" w:rsidR="00000000" w:rsidRPr="00000000">
        <w:rPr>
          <w:rtl w:val="0"/>
        </w:rPr>
      </w:r>
    </w:p>
    <w:p w:rsidR="00000000" w:rsidDel="00000000" w:rsidP="00000000" w:rsidRDefault="00000000" w:rsidRPr="00000000" w14:paraId="000000CB">
      <w:pPr>
        <w:rPr>
          <w:b w:val="1"/>
          <w:sz w:val="28"/>
          <w:szCs w:val="28"/>
        </w:rPr>
      </w:pPr>
      <w:r w:rsidDel="00000000" w:rsidR="00000000" w:rsidRPr="00000000">
        <w:rPr>
          <w:b w:val="1"/>
          <w:sz w:val="28"/>
          <w:szCs w:val="28"/>
          <w:rtl w:val="0"/>
        </w:rPr>
        <w:t xml:space="preserve">3-A propos des brûlures, quelles sont les propositions exactes ?</w:t>
      </w:r>
    </w:p>
    <w:p w:rsidR="00000000" w:rsidDel="00000000" w:rsidP="00000000" w:rsidRDefault="00000000" w:rsidRPr="00000000" w14:paraId="000000CC">
      <w:pPr>
        <w:rPr>
          <w:b w:val="1"/>
          <w:sz w:val="24"/>
          <w:szCs w:val="24"/>
        </w:rPr>
      </w:pPr>
      <w:r w:rsidDel="00000000" w:rsidR="00000000" w:rsidRPr="00000000">
        <w:rPr>
          <w:b w:val="1"/>
          <w:sz w:val="24"/>
          <w:szCs w:val="24"/>
          <w:rtl w:val="0"/>
        </w:rPr>
        <w:t xml:space="preserve">A.</w:t>
        <w:tab/>
        <w:t xml:space="preserve">Les brûlures du 2è degré, caractérisées par des phlyctènes, sont indolores</w:t>
      </w:r>
    </w:p>
    <w:p w:rsidR="00000000" w:rsidDel="00000000" w:rsidP="00000000" w:rsidRDefault="00000000" w:rsidRPr="00000000" w14:paraId="000000CD">
      <w:pPr>
        <w:rPr>
          <w:b w:val="1"/>
          <w:sz w:val="24"/>
          <w:szCs w:val="24"/>
        </w:rPr>
      </w:pPr>
      <w:r w:rsidDel="00000000" w:rsidR="00000000" w:rsidRPr="00000000">
        <w:rPr>
          <w:b w:val="1"/>
          <w:sz w:val="24"/>
          <w:szCs w:val="24"/>
          <w:rtl w:val="0"/>
        </w:rPr>
        <w:t xml:space="preserve">B.</w:t>
        <w:tab/>
        <w:t xml:space="preserve">Les brûlures du 2è degré aux mains, à la face ou au périnée sont un facteur de gravité</w:t>
      </w:r>
    </w:p>
    <w:p w:rsidR="00000000" w:rsidDel="00000000" w:rsidP="00000000" w:rsidRDefault="00000000" w:rsidRPr="00000000" w14:paraId="000000CE">
      <w:pPr>
        <w:rPr>
          <w:b w:val="1"/>
          <w:sz w:val="24"/>
          <w:szCs w:val="24"/>
        </w:rPr>
      </w:pPr>
      <w:r w:rsidDel="00000000" w:rsidR="00000000" w:rsidRPr="00000000">
        <w:rPr>
          <w:b w:val="1"/>
          <w:sz w:val="24"/>
          <w:szCs w:val="24"/>
          <w:rtl w:val="0"/>
        </w:rPr>
        <w:t xml:space="preserve">C.</w:t>
        <w:tab/>
        <w:t xml:space="preserve">Les brûlures de l'arbre trachéo-bronchique associées sont un élément pronostique décisif</w:t>
      </w:r>
    </w:p>
    <w:p w:rsidR="00000000" w:rsidDel="00000000" w:rsidP="00000000" w:rsidRDefault="00000000" w:rsidRPr="00000000" w14:paraId="000000CF">
      <w:pPr>
        <w:rPr>
          <w:b w:val="1"/>
          <w:sz w:val="24"/>
          <w:szCs w:val="24"/>
        </w:rPr>
      </w:pPr>
      <w:r w:rsidDel="00000000" w:rsidR="00000000" w:rsidRPr="00000000">
        <w:rPr>
          <w:b w:val="1"/>
          <w:sz w:val="24"/>
          <w:szCs w:val="24"/>
          <w:rtl w:val="0"/>
        </w:rPr>
        <w:t xml:space="preserve">D.</w:t>
        <w:tab/>
        <w:t xml:space="preserve">L'évaluation de la surface brûlée ne doit tenir compte que des brûlures du 3è degré</w:t>
      </w:r>
    </w:p>
    <w:p w:rsidR="00000000" w:rsidDel="00000000" w:rsidP="00000000" w:rsidRDefault="00000000" w:rsidRPr="00000000" w14:paraId="000000D0">
      <w:pPr>
        <w:rPr>
          <w:b w:val="1"/>
          <w:sz w:val="24"/>
          <w:szCs w:val="24"/>
        </w:rPr>
      </w:pPr>
      <w:r w:rsidDel="00000000" w:rsidR="00000000" w:rsidRPr="00000000">
        <w:rPr>
          <w:b w:val="1"/>
          <w:sz w:val="24"/>
          <w:szCs w:val="24"/>
          <w:rtl w:val="0"/>
        </w:rPr>
        <w:t xml:space="preserve">E.</w:t>
        <w:tab/>
        <w:t xml:space="preserve">Les brûlures du 3è degré ont toujours un aspect carbonisé</w:t>
      </w:r>
    </w:p>
    <w:p w:rsidR="00000000" w:rsidDel="00000000" w:rsidP="00000000" w:rsidRDefault="00000000" w:rsidRPr="00000000" w14:paraId="000000D1">
      <w:pPr>
        <w:rPr>
          <w:b w:val="1"/>
          <w:sz w:val="28"/>
          <w:szCs w:val="28"/>
        </w:rPr>
      </w:pPr>
      <w:r w:rsidDel="00000000" w:rsidR="00000000" w:rsidRPr="00000000">
        <w:rPr>
          <w:rtl w:val="0"/>
        </w:rPr>
      </w:r>
    </w:p>
    <w:p w:rsidR="00000000" w:rsidDel="00000000" w:rsidP="00000000" w:rsidRDefault="00000000" w:rsidRPr="00000000" w14:paraId="000000D2">
      <w:pPr>
        <w:rPr>
          <w:b w:val="1"/>
          <w:sz w:val="28"/>
          <w:szCs w:val="28"/>
        </w:rPr>
      </w:pPr>
      <w:r w:rsidDel="00000000" w:rsidR="00000000" w:rsidRPr="00000000">
        <w:rPr>
          <w:b w:val="1"/>
          <w:sz w:val="28"/>
          <w:szCs w:val="28"/>
          <w:rtl w:val="0"/>
        </w:rPr>
        <w:t xml:space="preserve">4-Parmi ces propositions citez celles qui sont vraies :</w:t>
      </w:r>
    </w:p>
    <w:p w:rsidR="00000000" w:rsidDel="00000000" w:rsidP="00000000" w:rsidRDefault="00000000" w:rsidRPr="00000000" w14:paraId="000000D3">
      <w:pPr>
        <w:rPr>
          <w:b w:val="1"/>
          <w:sz w:val="24"/>
          <w:szCs w:val="24"/>
        </w:rPr>
      </w:pPr>
      <w:r w:rsidDel="00000000" w:rsidR="00000000" w:rsidRPr="00000000">
        <w:rPr>
          <w:rtl w:val="0"/>
        </w:rPr>
      </w:r>
    </w:p>
    <w:p w:rsidR="00000000" w:rsidDel="00000000" w:rsidP="00000000" w:rsidRDefault="00000000" w:rsidRPr="00000000" w14:paraId="000000D4">
      <w:pPr>
        <w:rPr>
          <w:b w:val="1"/>
          <w:sz w:val="24"/>
          <w:szCs w:val="24"/>
        </w:rPr>
      </w:pPr>
      <w:r w:rsidDel="00000000" w:rsidR="00000000" w:rsidRPr="00000000">
        <w:rPr>
          <w:b w:val="1"/>
          <w:sz w:val="24"/>
          <w:szCs w:val="24"/>
          <w:rtl w:val="0"/>
        </w:rPr>
        <w:t xml:space="preserve">A.</w:t>
        <w:tab/>
        <w:t xml:space="preserve">Les brûlures thermiques sont les plus fréquentes</w:t>
      </w:r>
    </w:p>
    <w:p w:rsidR="00000000" w:rsidDel="00000000" w:rsidP="00000000" w:rsidRDefault="00000000" w:rsidRPr="00000000" w14:paraId="000000D5">
      <w:pPr>
        <w:rPr>
          <w:b w:val="1"/>
          <w:sz w:val="24"/>
          <w:szCs w:val="24"/>
        </w:rPr>
      </w:pPr>
      <w:r w:rsidDel="00000000" w:rsidR="00000000" w:rsidRPr="00000000">
        <w:rPr>
          <w:b w:val="1"/>
          <w:sz w:val="24"/>
          <w:szCs w:val="24"/>
          <w:rtl w:val="0"/>
        </w:rPr>
        <w:t xml:space="preserve">B.</w:t>
        <w:tab/>
        <w:t xml:space="preserve">B - Les brûlures électriques sont toujours superficielles</w:t>
      </w:r>
    </w:p>
    <w:p w:rsidR="00000000" w:rsidDel="00000000" w:rsidP="00000000" w:rsidRDefault="00000000" w:rsidRPr="00000000" w14:paraId="000000D6">
      <w:pPr>
        <w:rPr>
          <w:b w:val="1"/>
          <w:sz w:val="24"/>
          <w:szCs w:val="24"/>
        </w:rPr>
      </w:pPr>
      <w:r w:rsidDel="00000000" w:rsidR="00000000" w:rsidRPr="00000000">
        <w:rPr>
          <w:b w:val="1"/>
          <w:sz w:val="24"/>
          <w:szCs w:val="24"/>
          <w:rtl w:val="0"/>
        </w:rPr>
        <w:t xml:space="preserve">C.</w:t>
        <w:tab/>
        <w:t xml:space="preserve">C - Les brûlures par courant alternatif sont les plus graves</w:t>
      </w:r>
    </w:p>
    <w:p w:rsidR="00000000" w:rsidDel="00000000" w:rsidP="00000000" w:rsidRDefault="00000000" w:rsidRPr="00000000" w14:paraId="000000D7">
      <w:pPr>
        <w:rPr>
          <w:b w:val="1"/>
          <w:sz w:val="24"/>
          <w:szCs w:val="24"/>
        </w:rPr>
      </w:pPr>
      <w:r w:rsidDel="00000000" w:rsidR="00000000" w:rsidRPr="00000000">
        <w:rPr>
          <w:b w:val="1"/>
          <w:sz w:val="24"/>
          <w:szCs w:val="24"/>
          <w:rtl w:val="0"/>
        </w:rPr>
        <w:t xml:space="preserve">D.</w:t>
        <w:tab/>
        <w:t xml:space="preserve">D - Les acides brûlent en coagulant les protéines</w:t>
      </w:r>
    </w:p>
    <w:p w:rsidR="00000000" w:rsidDel="00000000" w:rsidP="00000000" w:rsidRDefault="00000000" w:rsidRPr="00000000" w14:paraId="000000D8">
      <w:pPr>
        <w:rPr>
          <w:b w:val="1"/>
          <w:sz w:val="24"/>
          <w:szCs w:val="24"/>
        </w:rPr>
      </w:pPr>
      <w:r w:rsidDel="00000000" w:rsidR="00000000" w:rsidRPr="00000000">
        <w:rPr>
          <w:b w:val="1"/>
          <w:sz w:val="24"/>
          <w:szCs w:val="24"/>
          <w:rtl w:val="0"/>
        </w:rPr>
        <w:t xml:space="preserve">E.</w:t>
        <w:tab/>
        <w:t xml:space="preserve">E - Les agents photosensibilisants favorisent les brûlures par radiations</w:t>
      </w:r>
    </w:p>
    <w:p w:rsidR="00000000" w:rsidDel="00000000" w:rsidP="00000000" w:rsidRDefault="00000000" w:rsidRPr="00000000" w14:paraId="000000D9">
      <w:pPr>
        <w:rPr>
          <w:b w:val="1"/>
          <w:sz w:val="24"/>
          <w:szCs w:val="24"/>
        </w:rPr>
      </w:pPr>
      <w:r w:rsidDel="00000000" w:rsidR="00000000" w:rsidRPr="00000000">
        <w:rPr>
          <w:rtl w:val="0"/>
        </w:rPr>
      </w:r>
    </w:p>
    <w:p w:rsidR="00000000" w:rsidDel="00000000" w:rsidP="00000000" w:rsidRDefault="00000000" w:rsidRPr="00000000" w14:paraId="000000DA">
      <w:pPr>
        <w:rPr>
          <w:b w:val="1"/>
          <w:sz w:val="28"/>
          <w:szCs w:val="28"/>
        </w:rPr>
      </w:pPr>
      <w:r w:rsidDel="00000000" w:rsidR="00000000" w:rsidRPr="00000000">
        <w:rPr>
          <w:b w:val="1"/>
          <w:sz w:val="28"/>
          <w:szCs w:val="28"/>
          <w:rtl w:val="0"/>
        </w:rPr>
        <w:t xml:space="preserve">5.</w:t>
        <w:tab/>
        <w:t xml:space="preserve">Parmi ces complications, lesquelles sont précoces au cours des accidents électriques ?</w:t>
      </w:r>
    </w:p>
    <w:p w:rsidR="00000000" w:rsidDel="00000000" w:rsidP="00000000" w:rsidRDefault="00000000" w:rsidRPr="00000000" w14:paraId="000000DB">
      <w:pPr>
        <w:rPr>
          <w:b w:val="1"/>
          <w:sz w:val="24"/>
          <w:szCs w:val="24"/>
        </w:rPr>
      </w:pPr>
      <w:r w:rsidDel="00000000" w:rsidR="00000000" w:rsidRPr="00000000">
        <w:rPr>
          <w:rtl w:val="0"/>
        </w:rPr>
      </w:r>
    </w:p>
    <w:p w:rsidR="00000000" w:rsidDel="00000000" w:rsidP="00000000" w:rsidRDefault="00000000" w:rsidRPr="00000000" w14:paraId="000000DC">
      <w:pPr>
        <w:rPr>
          <w:b w:val="1"/>
          <w:sz w:val="24"/>
          <w:szCs w:val="24"/>
        </w:rPr>
      </w:pPr>
      <w:r w:rsidDel="00000000" w:rsidR="00000000" w:rsidRPr="00000000">
        <w:rPr>
          <w:b w:val="1"/>
          <w:sz w:val="24"/>
          <w:szCs w:val="24"/>
          <w:rtl w:val="0"/>
        </w:rPr>
        <w:t xml:space="preserve">A. Troubles du rythme cardiaque.</w:t>
      </w:r>
    </w:p>
    <w:p w:rsidR="00000000" w:rsidDel="00000000" w:rsidP="00000000" w:rsidRDefault="00000000" w:rsidRPr="00000000" w14:paraId="000000DD">
      <w:pPr>
        <w:rPr>
          <w:b w:val="1"/>
          <w:sz w:val="24"/>
          <w:szCs w:val="24"/>
        </w:rPr>
      </w:pPr>
      <w:r w:rsidDel="00000000" w:rsidR="00000000" w:rsidRPr="00000000">
        <w:rPr>
          <w:b w:val="1"/>
          <w:sz w:val="24"/>
          <w:szCs w:val="24"/>
          <w:rtl w:val="0"/>
        </w:rPr>
        <w:t xml:space="preserve">B. Rhabdomyolyse.</w:t>
      </w:r>
    </w:p>
    <w:p w:rsidR="00000000" w:rsidDel="00000000" w:rsidP="00000000" w:rsidRDefault="00000000" w:rsidRPr="00000000" w14:paraId="000000DE">
      <w:pPr>
        <w:rPr>
          <w:b w:val="1"/>
          <w:sz w:val="24"/>
          <w:szCs w:val="24"/>
        </w:rPr>
      </w:pPr>
      <w:r w:rsidDel="00000000" w:rsidR="00000000" w:rsidRPr="00000000">
        <w:rPr>
          <w:b w:val="1"/>
          <w:sz w:val="24"/>
          <w:szCs w:val="24"/>
          <w:rtl w:val="0"/>
        </w:rPr>
        <w:t xml:space="preserve">C. Apnée.</w:t>
      </w:r>
    </w:p>
    <w:p w:rsidR="00000000" w:rsidDel="00000000" w:rsidP="00000000" w:rsidRDefault="00000000" w:rsidRPr="00000000" w14:paraId="000000DF">
      <w:pPr>
        <w:rPr>
          <w:b w:val="1"/>
          <w:sz w:val="24"/>
          <w:szCs w:val="24"/>
        </w:rPr>
      </w:pPr>
      <w:r w:rsidDel="00000000" w:rsidR="00000000" w:rsidRPr="00000000">
        <w:rPr>
          <w:b w:val="1"/>
          <w:sz w:val="24"/>
          <w:szCs w:val="24"/>
          <w:rtl w:val="0"/>
        </w:rPr>
        <w:t xml:space="preserve">D. Convulsions.</w:t>
      </w:r>
    </w:p>
    <w:p w:rsidR="00000000" w:rsidDel="00000000" w:rsidP="00000000" w:rsidRDefault="00000000" w:rsidRPr="00000000" w14:paraId="000000E0">
      <w:pPr>
        <w:rPr>
          <w:b w:val="1"/>
          <w:sz w:val="24"/>
          <w:szCs w:val="24"/>
        </w:rPr>
      </w:pPr>
      <w:r w:rsidDel="00000000" w:rsidR="00000000" w:rsidRPr="00000000">
        <w:rPr>
          <w:b w:val="1"/>
          <w:sz w:val="24"/>
          <w:szCs w:val="24"/>
          <w:rtl w:val="0"/>
        </w:rPr>
        <w:t xml:space="preserve">E. Paralysies.</w:t>
      </w:r>
    </w:p>
    <w:p w:rsidR="00000000" w:rsidDel="00000000" w:rsidP="00000000" w:rsidRDefault="00000000" w:rsidRPr="00000000" w14:paraId="000000E1">
      <w:pPr>
        <w:rPr>
          <w:b w:val="1"/>
          <w:sz w:val="28"/>
          <w:szCs w:val="28"/>
        </w:rPr>
      </w:pPr>
      <w:r w:rsidDel="00000000" w:rsidR="00000000" w:rsidRPr="00000000">
        <w:rPr>
          <w:b w:val="1"/>
          <w:sz w:val="28"/>
          <w:szCs w:val="28"/>
          <w:rtl w:val="0"/>
        </w:rPr>
        <w:t xml:space="preserve">6.</w:t>
        <w:tab/>
        <w:t xml:space="preserve">Chez l’adulte, le pronostic vital est engagé dès que l’Unité de Brûlure Standard est supérieure à :</w:t>
      </w:r>
    </w:p>
    <w:p w:rsidR="00000000" w:rsidDel="00000000" w:rsidP="00000000" w:rsidRDefault="00000000" w:rsidRPr="00000000" w14:paraId="000000E2">
      <w:pPr>
        <w:rPr>
          <w:b w:val="1"/>
          <w:sz w:val="24"/>
          <w:szCs w:val="24"/>
        </w:rPr>
      </w:pPr>
      <w:r w:rsidDel="00000000" w:rsidR="00000000" w:rsidRPr="00000000">
        <w:rPr>
          <w:b w:val="1"/>
          <w:sz w:val="24"/>
          <w:szCs w:val="24"/>
          <w:rtl w:val="0"/>
        </w:rPr>
        <w:t xml:space="preserve">A. 5 %.</w:t>
      </w:r>
    </w:p>
    <w:p w:rsidR="00000000" w:rsidDel="00000000" w:rsidP="00000000" w:rsidRDefault="00000000" w:rsidRPr="00000000" w14:paraId="000000E3">
      <w:pPr>
        <w:rPr>
          <w:b w:val="1"/>
          <w:sz w:val="24"/>
          <w:szCs w:val="24"/>
        </w:rPr>
      </w:pPr>
      <w:r w:rsidDel="00000000" w:rsidR="00000000" w:rsidRPr="00000000">
        <w:rPr>
          <w:b w:val="1"/>
          <w:sz w:val="24"/>
          <w:szCs w:val="24"/>
          <w:rtl w:val="0"/>
        </w:rPr>
        <w:t xml:space="preserve">B. 15 %.</w:t>
      </w:r>
    </w:p>
    <w:p w:rsidR="00000000" w:rsidDel="00000000" w:rsidP="00000000" w:rsidRDefault="00000000" w:rsidRPr="00000000" w14:paraId="000000E4">
      <w:pPr>
        <w:rPr>
          <w:b w:val="1"/>
          <w:sz w:val="24"/>
          <w:szCs w:val="24"/>
        </w:rPr>
      </w:pPr>
      <w:r w:rsidDel="00000000" w:rsidR="00000000" w:rsidRPr="00000000">
        <w:rPr>
          <w:b w:val="1"/>
          <w:sz w:val="24"/>
          <w:szCs w:val="24"/>
          <w:rtl w:val="0"/>
        </w:rPr>
        <w:t xml:space="preserve">C. 30 %.</w:t>
      </w:r>
    </w:p>
    <w:p w:rsidR="00000000" w:rsidDel="00000000" w:rsidP="00000000" w:rsidRDefault="00000000" w:rsidRPr="00000000" w14:paraId="000000E5">
      <w:pPr>
        <w:rPr>
          <w:b w:val="1"/>
          <w:sz w:val="24"/>
          <w:szCs w:val="24"/>
        </w:rPr>
      </w:pPr>
      <w:r w:rsidDel="00000000" w:rsidR="00000000" w:rsidRPr="00000000">
        <w:rPr>
          <w:b w:val="1"/>
          <w:sz w:val="24"/>
          <w:szCs w:val="24"/>
          <w:rtl w:val="0"/>
        </w:rPr>
        <w:t xml:space="preserve">D. 50 %.</w:t>
      </w:r>
    </w:p>
    <w:p w:rsidR="00000000" w:rsidDel="00000000" w:rsidP="00000000" w:rsidRDefault="00000000" w:rsidRPr="00000000" w14:paraId="000000E6">
      <w:pPr>
        <w:rPr>
          <w:b w:val="1"/>
          <w:sz w:val="24"/>
          <w:szCs w:val="24"/>
        </w:rPr>
      </w:pPr>
      <w:r w:rsidDel="00000000" w:rsidR="00000000" w:rsidRPr="00000000">
        <w:rPr>
          <w:b w:val="1"/>
          <w:sz w:val="24"/>
          <w:szCs w:val="24"/>
          <w:rtl w:val="0"/>
        </w:rPr>
        <w:t xml:space="preserve">E. 150 %.</w:t>
      </w:r>
    </w:p>
    <w:p w:rsidR="00000000" w:rsidDel="00000000" w:rsidP="00000000" w:rsidRDefault="00000000" w:rsidRPr="00000000" w14:paraId="000000E7">
      <w:pPr>
        <w:rPr>
          <w:b w:val="1"/>
          <w:sz w:val="24"/>
          <w:szCs w:val="24"/>
        </w:rPr>
      </w:pPr>
      <w:r w:rsidDel="00000000" w:rsidR="00000000" w:rsidRPr="00000000">
        <w:rPr>
          <w:rtl w:val="0"/>
        </w:rPr>
      </w:r>
    </w:p>
    <w:p w:rsidR="00000000" w:rsidDel="00000000" w:rsidP="00000000" w:rsidRDefault="00000000" w:rsidRPr="00000000" w14:paraId="000000E8">
      <w:pPr>
        <w:rPr>
          <w:b w:val="1"/>
          <w:sz w:val="28"/>
          <w:szCs w:val="28"/>
        </w:rPr>
      </w:pPr>
      <w:r w:rsidDel="00000000" w:rsidR="00000000" w:rsidRPr="00000000">
        <w:rPr>
          <w:b w:val="1"/>
          <w:sz w:val="28"/>
          <w:szCs w:val="28"/>
          <w:rtl w:val="0"/>
        </w:rPr>
        <w:t xml:space="preserve">7-Les conditions physiopathologiques des premières 24 heures d'une brûlure étendue récente sont caractérisées par:</w:t>
      </w:r>
    </w:p>
    <w:p w:rsidR="00000000" w:rsidDel="00000000" w:rsidP="00000000" w:rsidRDefault="00000000" w:rsidRPr="00000000" w14:paraId="000000E9">
      <w:pPr>
        <w:rPr>
          <w:b w:val="1"/>
          <w:sz w:val="24"/>
          <w:szCs w:val="24"/>
        </w:rPr>
      </w:pPr>
      <w:r w:rsidDel="00000000" w:rsidR="00000000" w:rsidRPr="00000000">
        <w:rPr>
          <w:rtl w:val="0"/>
        </w:rPr>
      </w:r>
    </w:p>
    <w:p w:rsidR="00000000" w:rsidDel="00000000" w:rsidP="00000000" w:rsidRDefault="00000000" w:rsidRPr="00000000" w14:paraId="000000EA">
      <w:pPr>
        <w:rPr>
          <w:b w:val="1"/>
          <w:sz w:val="24"/>
          <w:szCs w:val="24"/>
        </w:rPr>
      </w:pPr>
      <w:r w:rsidDel="00000000" w:rsidR="00000000" w:rsidRPr="00000000">
        <w:rPr>
          <w:b w:val="1"/>
          <w:sz w:val="24"/>
          <w:szCs w:val="24"/>
          <w:rtl w:val="0"/>
        </w:rPr>
        <w:t xml:space="preserve">A.</w:t>
        <w:tab/>
        <w:t xml:space="preserve">Diminution du débit cardiaque</w:t>
      </w:r>
    </w:p>
    <w:p w:rsidR="00000000" w:rsidDel="00000000" w:rsidP="00000000" w:rsidRDefault="00000000" w:rsidRPr="00000000" w14:paraId="000000EB">
      <w:pPr>
        <w:rPr>
          <w:b w:val="1"/>
          <w:sz w:val="24"/>
          <w:szCs w:val="24"/>
        </w:rPr>
      </w:pPr>
      <w:r w:rsidDel="00000000" w:rsidR="00000000" w:rsidRPr="00000000">
        <w:rPr>
          <w:b w:val="1"/>
          <w:sz w:val="24"/>
          <w:szCs w:val="24"/>
          <w:rtl w:val="0"/>
        </w:rPr>
        <w:t xml:space="preserve">B.</w:t>
        <w:tab/>
        <w:t xml:space="preserve">Diminution du volume sanguin</w:t>
      </w:r>
    </w:p>
    <w:p w:rsidR="00000000" w:rsidDel="00000000" w:rsidP="00000000" w:rsidRDefault="00000000" w:rsidRPr="00000000" w14:paraId="000000EC">
      <w:pPr>
        <w:rPr>
          <w:b w:val="1"/>
          <w:sz w:val="24"/>
          <w:szCs w:val="24"/>
        </w:rPr>
      </w:pPr>
      <w:r w:rsidDel="00000000" w:rsidR="00000000" w:rsidRPr="00000000">
        <w:rPr>
          <w:b w:val="1"/>
          <w:sz w:val="24"/>
          <w:szCs w:val="24"/>
          <w:rtl w:val="0"/>
        </w:rPr>
        <w:t xml:space="preserve">C.</w:t>
        <w:tab/>
        <w:t xml:space="preserve">Colonisation bactérienne</w:t>
      </w:r>
    </w:p>
    <w:p w:rsidR="00000000" w:rsidDel="00000000" w:rsidP="00000000" w:rsidRDefault="00000000" w:rsidRPr="00000000" w14:paraId="000000ED">
      <w:pPr>
        <w:rPr>
          <w:b w:val="1"/>
          <w:sz w:val="24"/>
          <w:szCs w:val="24"/>
        </w:rPr>
      </w:pPr>
      <w:r w:rsidDel="00000000" w:rsidR="00000000" w:rsidRPr="00000000">
        <w:rPr>
          <w:b w:val="1"/>
          <w:sz w:val="24"/>
          <w:szCs w:val="24"/>
          <w:rtl w:val="0"/>
        </w:rPr>
        <w:t xml:space="preserve">D.</w:t>
        <w:tab/>
        <w:t xml:space="preserve">Augmentation des résistances vasculaires</w:t>
      </w:r>
    </w:p>
    <w:p w:rsidR="00000000" w:rsidDel="00000000" w:rsidP="00000000" w:rsidRDefault="00000000" w:rsidRPr="00000000" w14:paraId="000000EE">
      <w:pPr>
        <w:rPr>
          <w:b w:val="1"/>
          <w:sz w:val="24"/>
          <w:szCs w:val="24"/>
        </w:rPr>
      </w:pPr>
      <w:r w:rsidDel="00000000" w:rsidR="00000000" w:rsidRPr="00000000">
        <w:rPr>
          <w:b w:val="1"/>
          <w:sz w:val="24"/>
          <w:szCs w:val="24"/>
          <w:rtl w:val="0"/>
        </w:rPr>
        <w:t xml:space="preserve">E.</w:t>
        <w:tab/>
        <w:t xml:space="preserve">Augmentation de la perméabilité capillaire</w:t>
      </w:r>
    </w:p>
    <w:p w:rsidR="00000000" w:rsidDel="00000000" w:rsidP="00000000" w:rsidRDefault="00000000" w:rsidRPr="00000000" w14:paraId="000000EF">
      <w:pPr>
        <w:rPr>
          <w:b w:val="1"/>
          <w:sz w:val="24"/>
          <w:szCs w:val="24"/>
        </w:rPr>
      </w:pPr>
      <w:r w:rsidDel="00000000" w:rsidR="00000000" w:rsidRPr="00000000">
        <w:rPr>
          <w:rtl w:val="0"/>
        </w:rPr>
      </w:r>
    </w:p>
    <w:p w:rsidR="00000000" w:rsidDel="00000000" w:rsidP="00000000" w:rsidRDefault="00000000" w:rsidRPr="00000000" w14:paraId="000000F0">
      <w:pPr>
        <w:rPr>
          <w:b w:val="1"/>
          <w:sz w:val="28"/>
          <w:szCs w:val="28"/>
        </w:rPr>
      </w:pPr>
      <w:r w:rsidDel="00000000" w:rsidR="00000000" w:rsidRPr="00000000">
        <w:rPr>
          <w:b w:val="1"/>
          <w:sz w:val="28"/>
          <w:szCs w:val="28"/>
          <w:rtl w:val="0"/>
        </w:rPr>
        <w:t xml:space="preserve">8-Quarante-huit heures après une brûlure de plus de 20 % de la surface corporelle, la biologie peut noter :</w:t>
      </w:r>
    </w:p>
    <w:p w:rsidR="00000000" w:rsidDel="00000000" w:rsidP="00000000" w:rsidRDefault="00000000" w:rsidRPr="00000000" w14:paraId="000000F1">
      <w:pPr>
        <w:rPr>
          <w:b w:val="1"/>
          <w:sz w:val="24"/>
          <w:szCs w:val="24"/>
        </w:rPr>
      </w:pPr>
      <w:r w:rsidDel="00000000" w:rsidR="00000000" w:rsidRPr="00000000">
        <w:rPr>
          <w:rtl w:val="0"/>
        </w:rPr>
      </w:r>
    </w:p>
    <w:p w:rsidR="00000000" w:rsidDel="00000000" w:rsidP="00000000" w:rsidRDefault="00000000" w:rsidRPr="00000000" w14:paraId="000000F2">
      <w:pPr>
        <w:rPr>
          <w:b w:val="1"/>
          <w:sz w:val="24"/>
          <w:szCs w:val="24"/>
        </w:rPr>
      </w:pPr>
      <w:r w:rsidDel="00000000" w:rsidR="00000000" w:rsidRPr="00000000">
        <w:rPr>
          <w:b w:val="1"/>
          <w:sz w:val="24"/>
          <w:szCs w:val="24"/>
          <w:rtl w:val="0"/>
        </w:rPr>
        <w:t xml:space="preserve">A.</w:t>
        <w:tab/>
        <w:t xml:space="preserve">Hypoprotidémie</w:t>
      </w:r>
    </w:p>
    <w:p w:rsidR="00000000" w:rsidDel="00000000" w:rsidP="00000000" w:rsidRDefault="00000000" w:rsidRPr="00000000" w14:paraId="000000F3">
      <w:pPr>
        <w:rPr>
          <w:b w:val="1"/>
          <w:sz w:val="24"/>
          <w:szCs w:val="24"/>
        </w:rPr>
      </w:pPr>
      <w:r w:rsidDel="00000000" w:rsidR="00000000" w:rsidRPr="00000000">
        <w:rPr>
          <w:b w:val="1"/>
          <w:sz w:val="24"/>
          <w:szCs w:val="24"/>
          <w:rtl w:val="0"/>
        </w:rPr>
        <w:t xml:space="preserve">B.</w:t>
        <w:tab/>
        <w:t xml:space="preserve">Hyponatrémie</w:t>
      </w:r>
    </w:p>
    <w:p w:rsidR="00000000" w:rsidDel="00000000" w:rsidP="00000000" w:rsidRDefault="00000000" w:rsidRPr="00000000" w14:paraId="000000F4">
      <w:pPr>
        <w:rPr>
          <w:b w:val="1"/>
          <w:sz w:val="24"/>
          <w:szCs w:val="24"/>
        </w:rPr>
      </w:pPr>
      <w:r w:rsidDel="00000000" w:rsidR="00000000" w:rsidRPr="00000000">
        <w:rPr>
          <w:b w:val="1"/>
          <w:sz w:val="24"/>
          <w:szCs w:val="24"/>
          <w:rtl w:val="0"/>
        </w:rPr>
        <w:t xml:space="preserve">C.</w:t>
        <w:tab/>
        <w:t xml:space="preserve">Hyperglycémie</w:t>
      </w:r>
    </w:p>
    <w:p w:rsidR="00000000" w:rsidDel="00000000" w:rsidP="00000000" w:rsidRDefault="00000000" w:rsidRPr="00000000" w14:paraId="000000F5">
      <w:pPr>
        <w:rPr>
          <w:b w:val="1"/>
          <w:sz w:val="24"/>
          <w:szCs w:val="24"/>
        </w:rPr>
      </w:pPr>
      <w:r w:rsidDel="00000000" w:rsidR="00000000" w:rsidRPr="00000000">
        <w:rPr>
          <w:b w:val="1"/>
          <w:sz w:val="24"/>
          <w:szCs w:val="24"/>
          <w:rtl w:val="0"/>
        </w:rPr>
        <w:t xml:space="preserve">D.</w:t>
        <w:tab/>
        <w:t xml:space="preserve">Alcalose</w:t>
      </w:r>
    </w:p>
    <w:p w:rsidR="00000000" w:rsidDel="00000000" w:rsidP="00000000" w:rsidRDefault="00000000" w:rsidRPr="00000000" w14:paraId="000000F6">
      <w:pPr>
        <w:rPr>
          <w:b w:val="1"/>
          <w:sz w:val="24"/>
          <w:szCs w:val="24"/>
        </w:rPr>
      </w:pPr>
      <w:r w:rsidDel="00000000" w:rsidR="00000000" w:rsidRPr="00000000">
        <w:rPr>
          <w:b w:val="1"/>
          <w:sz w:val="24"/>
          <w:szCs w:val="24"/>
          <w:rtl w:val="0"/>
        </w:rPr>
        <w:t xml:space="preserve">E.</w:t>
        <w:tab/>
        <w:t xml:space="preserve">Baisse de l'hématocrite</w:t>
      </w:r>
    </w:p>
    <w:p w:rsidR="00000000" w:rsidDel="00000000" w:rsidP="00000000" w:rsidRDefault="00000000" w:rsidRPr="00000000" w14:paraId="000000F7">
      <w:pPr>
        <w:rPr>
          <w:b w:val="1"/>
          <w:sz w:val="24"/>
          <w:szCs w:val="24"/>
        </w:rPr>
      </w:pPr>
      <w:r w:rsidDel="00000000" w:rsidR="00000000" w:rsidRPr="00000000">
        <w:rPr>
          <w:rtl w:val="0"/>
        </w:rPr>
      </w:r>
    </w:p>
    <w:p w:rsidR="00000000" w:rsidDel="00000000" w:rsidP="00000000" w:rsidRDefault="00000000" w:rsidRPr="00000000" w14:paraId="000000F8">
      <w:pPr>
        <w:rPr>
          <w:b w:val="1"/>
          <w:sz w:val="28"/>
          <w:szCs w:val="28"/>
        </w:rPr>
      </w:pPr>
      <w:r w:rsidDel="00000000" w:rsidR="00000000" w:rsidRPr="00000000">
        <w:rPr>
          <w:b w:val="1"/>
          <w:sz w:val="28"/>
          <w:szCs w:val="28"/>
          <w:rtl w:val="0"/>
        </w:rPr>
        <w:t xml:space="preserve">9.</w:t>
        <w:tab/>
        <w:t xml:space="preserve">Concernant le blast pulmonaire, quelles sont les propositions exactes :</w:t>
      </w:r>
    </w:p>
    <w:p w:rsidR="00000000" w:rsidDel="00000000" w:rsidP="00000000" w:rsidRDefault="00000000" w:rsidRPr="00000000" w14:paraId="000000F9">
      <w:pPr>
        <w:rPr>
          <w:b w:val="1"/>
          <w:sz w:val="24"/>
          <w:szCs w:val="24"/>
        </w:rPr>
      </w:pPr>
      <w:r w:rsidDel="00000000" w:rsidR="00000000" w:rsidRPr="00000000">
        <w:rPr>
          <w:rtl w:val="0"/>
        </w:rPr>
      </w:r>
    </w:p>
    <w:p w:rsidR="00000000" w:rsidDel="00000000" w:rsidP="00000000" w:rsidRDefault="00000000" w:rsidRPr="00000000" w14:paraId="000000FA">
      <w:pPr>
        <w:rPr>
          <w:b w:val="1"/>
          <w:sz w:val="24"/>
          <w:szCs w:val="24"/>
        </w:rPr>
      </w:pPr>
      <w:r w:rsidDel="00000000" w:rsidR="00000000" w:rsidRPr="00000000">
        <w:rPr>
          <w:b w:val="1"/>
          <w:sz w:val="24"/>
          <w:szCs w:val="24"/>
          <w:rtl w:val="0"/>
        </w:rPr>
        <w:t xml:space="preserve">A.</w:t>
        <w:tab/>
        <w:t xml:space="preserve">Le brulé blasté est un polytraumatisé</w:t>
      </w:r>
    </w:p>
    <w:p w:rsidR="00000000" w:rsidDel="00000000" w:rsidP="00000000" w:rsidRDefault="00000000" w:rsidRPr="00000000" w14:paraId="000000FB">
      <w:pPr>
        <w:rPr>
          <w:b w:val="1"/>
          <w:sz w:val="24"/>
          <w:szCs w:val="24"/>
        </w:rPr>
      </w:pPr>
      <w:r w:rsidDel="00000000" w:rsidR="00000000" w:rsidRPr="00000000">
        <w:rPr>
          <w:b w:val="1"/>
          <w:sz w:val="24"/>
          <w:szCs w:val="24"/>
          <w:rtl w:val="0"/>
        </w:rPr>
        <w:t xml:space="preserve">B.</w:t>
        <w:tab/>
        <w:t xml:space="preserve">Une otoscopie normale élimine un blast pulmonaire</w:t>
      </w:r>
    </w:p>
    <w:p w:rsidR="00000000" w:rsidDel="00000000" w:rsidP="00000000" w:rsidRDefault="00000000" w:rsidRPr="00000000" w14:paraId="000000FC">
      <w:pPr>
        <w:rPr>
          <w:b w:val="1"/>
          <w:sz w:val="24"/>
          <w:szCs w:val="24"/>
        </w:rPr>
      </w:pPr>
      <w:r w:rsidDel="00000000" w:rsidR="00000000" w:rsidRPr="00000000">
        <w:rPr>
          <w:b w:val="1"/>
          <w:sz w:val="24"/>
          <w:szCs w:val="24"/>
          <w:rtl w:val="0"/>
        </w:rPr>
        <w:t xml:space="preserve">C.</w:t>
        <w:tab/>
        <w:t xml:space="preserve">Tout brulé par explosion est un blasté</w:t>
      </w:r>
    </w:p>
    <w:p w:rsidR="00000000" w:rsidDel="00000000" w:rsidP="00000000" w:rsidRDefault="00000000" w:rsidRPr="00000000" w14:paraId="000000FD">
      <w:pPr>
        <w:rPr>
          <w:b w:val="1"/>
          <w:sz w:val="24"/>
          <w:szCs w:val="24"/>
        </w:rPr>
      </w:pPr>
      <w:r w:rsidDel="00000000" w:rsidR="00000000" w:rsidRPr="00000000">
        <w:rPr>
          <w:b w:val="1"/>
          <w:sz w:val="24"/>
          <w:szCs w:val="24"/>
          <w:rtl w:val="0"/>
        </w:rPr>
        <w:t xml:space="preserve">D.</w:t>
        <w:tab/>
        <w:t xml:space="preserve">Les signes cliniques peuvent être retardés</w:t>
      </w:r>
    </w:p>
    <w:p w:rsidR="00000000" w:rsidDel="00000000" w:rsidP="00000000" w:rsidRDefault="00000000" w:rsidRPr="00000000" w14:paraId="000000FE">
      <w:pPr>
        <w:rPr>
          <w:b w:val="1"/>
          <w:sz w:val="24"/>
          <w:szCs w:val="24"/>
        </w:rPr>
      </w:pPr>
      <w:r w:rsidDel="00000000" w:rsidR="00000000" w:rsidRPr="00000000">
        <w:rPr>
          <w:b w:val="1"/>
          <w:sz w:val="24"/>
          <w:szCs w:val="24"/>
          <w:rtl w:val="0"/>
        </w:rPr>
        <w:t xml:space="preserve">E.</w:t>
        <w:tab/>
        <w:t xml:space="preserve">La TDM thoracique est l’examen de référence pour confirmer le diagnostic</w:t>
      </w:r>
    </w:p>
    <w:p w:rsidR="00000000" w:rsidDel="00000000" w:rsidP="00000000" w:rsidRDefault="00000000" w:rsidRPr="00000000" w14:paraId="000000FF">
      <w:pPr>
        <w:rPr>
          <w:b w:val="1"/>
          <w:sz w:val="24"/>
          <w:szCs w:val="24"/>
        </w:rPr>
      </w:pPr>
      <w:r w:rsidDel="00000000" w:rsidR="00000000" w:rsidRPr="00000000">
        <w:rPr>
          <w:rtl w:val="0"/>
        </w:rPr>
      </w:r>
    </w:p>
    <w:p w:rsidR="00000000" w:rsidDel="00000000" w:rsidP="00000000" w:rsidRDefault="00000000" w:rsidRPr="00000000" w14:paraId="00000100">
      <w:pPr>
        <w:rPr>
          <w:b w:val="1"/>
          <w:sz w:val="24"/>
          <w:szCs w:val="24"/>
        </w:rPr>
      </w:pPr>
      <w:r w:rsidDel="00000000" w:rsidR="00000000" w:rsidRPr="00000000">
        <w:rPr>
          <w:rtl w:val="0"/>
        </w:rPr>
      </w:r>
    </w:p>
    <w:p w:rsidR="00000000" w:rsidDel="00000000" w:rsidP="00000000" w:rsidRDefault="00000000" w:rsidRPr="00000000" w14:paraId="00000101">
      <w:pPr>
        <w:rPr>
          <w:b w:val="1"/>
          <w:sz w:val="24"/>
          <w:szCs w:val="24"/>
        </w:rPr>
      </w:pPr>
      <w:r w:rsidDel="00000000" w:rsidR="00000000" w:rsidRPr="00000000">
        <w:rPr>
          <w:rtl w:val="0"/>
        </w:rPr>
      </w:r>
    </w:p>
    <w:p w:rsidR="00000000" w:rsidDel="00000000" w:rsidP="00000000" w:rsidRDefault="00000000" w:rsidRPr="00000000" w14:paraId="00000102">
      <w:pPr>
        <w:rPr>
          <w:b w:val="1"/>
          <w:sz w:val="28"/>
          <w:szCs w:val="28"/>
        </w:rPr>
      </w:pPr>
      <w:r w:rsidDel="00000000" w:rsidR="00000000" w:rsidRPr="00000000">
        <w:rPr>
          <w:b w:val="1"/>
          <w:sz w:val="28"/>
          <w:szCs w:val="28"/>
          <w:rtl w:val="0"/>
        </w:rPr>
        <w:t xml:space="preserve">10-Parmi ces propositions citez celles qui sont vraies ?</w:t>
      </w:r>
    </w:p>
    <w:p w:rsidR="00000000" w:rsidDel="00000000" w:rsidP="00000000" w:rsidRDefault="00000000" w:rsidRPr="00000000" w14:paraId="00000103">
      <w:pPr>
        <w:rPr>
          <w:b w:val="1"/>
          <w:sz w:val="24"/>
          <w:szCs w:val="24"/>
        </w:rPr>
      </w:pPr>
      <w:r w:rsidDel="00000000" w:rsidR="00000000" w:rsidRPr="00000000">
        <w:rPr>
          <w:rtl w:val="0"/>
        </w:rPr>
      </w:r>
    </w:p>
    <w:p w:rsidR="00000000" w:rsidDel="00000000" w:rsidP="00000000" w:rsidRDefault="00000000" w:rsidRPr="00000000" w14:paraId="00000104">
      <w:pPr>
        <w:rPr>
          <w:b w:val="1"/>
          <w:sz w:val="24"/>
          <w:szCs w:val="24"/>
        </w:rPr>
      </w:pPr>
      <w:r w:rsidDel="00000000" w:rsidR="00000000" w:rsidRPr="00000000">
        <w:rPr>
          <w:b w:val="1"/>
          <w:sz w:val="24"/>
          <w:szCs w:val="24"/>
          <w:rtl w:val="0"/>
        </w:rPr>
        <w:t xml:space="preserve">A.</w:t>
        <w:tab/>
        <w:t xml:space="preserve">L’intubation orotrachéale est systématique devant une brulure de la face</w:t>
      </w:r>
    </w:p>
    <w:p w:rsidR="00000000" w:rsidDel="00000000" w:rsidP="00000000" w:rsidRDefault="00000000" w:rsidRPr="00000000" w14:paraId="00000105">
      <w:pPr>
        <w:rPr>
          <w:b w:val="1"/>
          <w:sz w:val="24"/>
          <w:szCs w:val="24"/>
        </w:rPr>
      </w:pPr>
      <w:r w:rsidDel="00000000" w:rsidR="00000000" w:rsidRPr="00000000">
        <w:rPr>
          <w:b w:val="1"/>
          <w:sz w:val="24"/>
          <w:szCs w:val="24"/>
          <w:rtl w:val="0"/>
        </w:rPr>
        <w:t xml:space="preserve">B.</w:t>
        <w:tab/>
        <w:t xml:space="preserve">La fibroscopie bronchique reste l’examen de référence pour faire le diagnostic d’une brûlure respiratoire</w:t>
      </w:r>
    </w:p>
    <w:p w:rsidR="00000000" w:rsidDel="00000000" w:rsidP="00000000" w:rsidRDefault="00000000" w:rsidRPr="00000000" w14:paraId="00000106">
      <w:pPr>
        <w:rPr>
          <w:b w:val="1"/>
          <w:sz w:val="24"/>
          <w:szCs w:val="24"/>
        </w:rPr>
      </w:pPr>
      <w:r w:rsidDel="00000000" w:rsidR="00000000" w:rsidRPr="00000000">
        <w:rPr>
          <w:b w:val="1"/>
          <w:sz w:val="24"/>
          <w:szCs w:val="24"/>
          <w:rtl w:val="0"/>
        </w:rPr>
        <w:t xml:space="preserve">C.</w:t>
        <w:tab/>
        <w:t xml:space="preserve">La présence de suies au niveau de la bouche est pathognomonique de brûlures respiratoires</w:t>
      </w:r>
    </w:p>
    <w:p w:rsidR="00000000" w:rsidDel="00000000" w:rsidP="00000000" w:rsidRDefault="00000000" w:rsidRPr="00000000" w14:paraId="00000107">
      <w:pPr>
        <w:rPr>
          <w:b w:val="1"/>
          <w:sz w:val="24"/>
          <w:szCs w:val="24"/>
        </w:rPr>
      </w:pPr>
      <w:r w:rsidDel="00000000" w:rsidR="00000000" w:rsidRPr="00000000">
        <w:rPr>
          <w:b w:val="1"/>
          <w:sz w:val="24"/>
          <w:szCs w:val="24"/>
          <w:rtl w:val="0"/>
        </w:rPr>
        <w:t xml:space="preserve">D.</w:t>
        <w:tab/>
        <w:t xml:space="preserve">L’indication de la colostomie sur une brûlure du périnée doit être large</w:t>
      </w:r>
    </w:p>
    <w:p w:rsidR="00000000" w:rsidDel="00000000" w:rsidP="00000000" w:rsidRDefault="00000000" w:rsidRPr="00000000" w14:paraId="00000108">
      <w:pPr>
        <w:rPr>
          <w:b w:val="1"/>
          <w:sz w:val="24"/>
          <w:szCs w:val="24"/>
        </w:rPr>
      </w:pPr>
      <w:r w:rsidDel="00000000" w:rsidR="00000000" w:rsidRPr="00000000">
        <w:rPr>
          <w:b w:val="1"/>
          <w:sz w:val="24"/>
          <w:szCs w:val="24"/>
          <w:rtl w:val="0"/>
        </w:rPr>
        <w:t xml:space="preserve">E.</w:t>
        <w:tab/>
        <w:t xml:space="preserve">L’otoscopie normale élimine un blast pulmonaire primaire</w:t>
      </w:r>
    </w:p>
    <w:p w:rsidR="00000000" w:rsidDel="00000000" w:rsidP="00000000" w:rsidRDefault="00000000" w:rsidRPr="00000000" w14:paraId="00000109">
      <w:pPr>
        <w:rPr>
          <w:b w:val="1"/>
          <w:sz w:val="24"/>
          <w:szCs w:val="24"/>
        </w:rPr>
      </w:pPr>
      <w:r w:rsidDel="00000000" w:rsidR="00000000" w:rsidRPr="00000000">
        <w:rPr>
          <w:rtl w:val="0"/>
        </w:rPr>
      </w:r>
    </w:p>
    <w:p w:rsidR="00000000" w:rsidDel="00000000" w:rsidP="00000000" w:rsidRDefault="00000000" w:rsidRPr="00000000" w14:paraId="0000010A">
      <w:pPr>
        <w:rPr>
          <w:b w:val="1"/>
          <w:sz w:val="28"/>
          <w:szCs w:val="28"/>
        </w:rPr>
      </w:pPr>
      <w:r w:rsidDel="00000000" w:rsidR="00000000" w:rsidRPr="00000000">
        <w:rPr>
          <w:b w:val="1"/>
          <w:sz w:val="28"/>
          <w:szCs w:val="28"/>
          <w:rtl w:val="0"/>
        </w:rPr>
        <w:t xml:space="preserve">11-La prise en charge initiale du brulé grave fait appel aux mesures suivantes </w:t>
      </w:r>
    </w:p>
    <w:p w:rsidR="00000000" w:rsidDel="00000000" w:rsidP="00000000" w:rsidRDefault="00000000" w:rsidRPr="00000000" w14:paraId="0000010B">
      <w:pPr>
        <w:rPr>
          <w:b w:val="1"/>
          <w:sz w:val="24"/>
          <w:szCs w:val="24"/>
        </w:rPr>
      </w:pPr>
      <w:r w:rsidDel="00000000" w:rsidR="00000000" w:rsidRPr="00000000">
        <w:rPr>
          <w:b w:val="1"/>
          <w:sz w:val="24"/>
          <w:szCs w:val="24"/>
          <w:rtl w:val="0"/>
        </w:rPr>
        <w:t xml:space="preserve">A.</w:t>
        <w:tab/>
        <w:t xml:space="preserve">Une thromboprophylaxie systématique</w:t>
      </w:r>
    </w:p>
    <w:p w:rsidR="00000000" w:rsidDel="00000000" w:rsidP="00000000" w:rsidRDefault="00000000" w:rsidRPr="00000000" w14:paraId="0000010C">
      <w:pPr>
        <w:rPr>
          <w:b w:val="1"/>
          <w:sz w:val="24"/>
          <w:szCs w:val="24"/>
        </w:rPr>
      </w:pPr>
      <w:r w:rsidDel="00000000" w:rsidR="00000000" w:rsidRPr="00000000">
        <w:rPr>
          <w:b w:val="1"/>
          <w:sz w:val="24"/>
          <w:szCs w:val="24"/>
          <w:rtl w:val="0"/>
        </w:rPr>
        <w:t xml:space="preserve">B.</w:t>
        <w:tab/>
        <w:t xml:space="preserve">Une antibiothérapie systématique</w:t>
      </w:r>
    </w:p>
    <w:p w:rsidR="00000000" w:rsidDel="00000000" w:rsidP="00000000" w:rsidRDefault="00000000" w:rsidRPr="00000000" w14:paraId="0000010D">
      <w:pPr>
        <w:rPr>
          <w:b w:val="1"/>
          <w:sz w:val="24"/>
          <w:szCs w:val="24"/>
        </w:rPr>
      </w:pPr>
      <w:r w:rsidDel="00000000" w:rsidR="00000000" w:rsidRPr="00000000">
        <w:rPr>
          <w:b w:val="1"/>
          <w:sz w:val="24"/>
          <w:szCs w:val="24"/>
          <w:rtl w:val="0"/>
        </w:rPr>
        <w:t xml:space="preserve">C.</w:t>
        <w:tab/>
        <w:t xml:space="preserve">Une oxygénothérapie systématique</w:t>
      </w:r>
    </w:p>
    <w:p w:rsidR="00000000" w:rsidDel="00000000" w:rsidP="00000000" w:rsidRDefault="00000000" w:rsidRPr="00000000" w14:paraId="0000010E">
      <w:pPr>
        <w:rPr>
          <w:b w:val="1"/>
          <w:sz w:val="24"/>
          <w:szCs w:val="24"/>
        </w:rPr>
      </w:pPr>
      <w:r w:rsidDel="00000000" w:rsidR="00000000" w:rsidRPr="00000000">
        <w:rPr>
          <w:b w:val="1"/>
          <w:sz w:val="24"/>
          <w:szCs w:val="24"/>
          <w:rtl w:val="0"/>
        </w:rPr>
        <w:t xml:space="preserve">D.</w:t>
        <w:tab/>
        <w:t xml:space="preserve">Alcalinisation des urines systématique</w:t>
      </w:r>
    </w:p>
    <w:p w:rsidR="00000000" w:rsidDel="00000000" w:rsidP="00000000" w:rsidRDefault="00000000" w:rsidRPr="00000000" w14:paraId="0000010F">
      <w:pPr>
        <w:rPr>
          <w:b w:val="1"/>
          <w:sz w:val="24"/>
          <w:szCs w:val="24"/>
        </w:rPr>
      </w:pPr>
      <w:r w:rsidDel="00000000" w:rsidR="00000000" w:rsidRPr="00000000">
        <w:rPr>
          <w:b w:val="1"/>
          <w:sz w:val="24"/>
          <w:szCs w:val="24"/>
          <w:rtl w:val="0"/>
        </w:rPr>
        <w:t xml:space="preserve">E.</w:t>
        <w:tab/>
        <w:t xml:space="preserve">Une corticothérapie systématique en cas de brulures de la face</w:t>
      </w:r>
    </w:p>
    <w:p w:rsidR="00000000" w:rsidDel="00000000" w:rsidP="00000000" w:rsidRDefault="00000000" w:rsidRPr="00000000" w14:paraId="00000110">
      <w:pPr>
        <w:rPr>
          <w:b w:val="1"/>
          <w:sz w:val="24"/>
          <w:szCs w:val="24"/>
        </w:rPr>
      </w:pPr>
      <w:r w:rsidDel="00000000" w:rsidR="00000000" w:rsidRPr="00000000">
        <w:rPr>
          <w:rtl w:val="0"/>
        </w:rPr>
      </w:r>
    </w:p>
    <w:p w:rsidR="00000000" w:rsidDel="00000000" w:rsidP="00000000" w:rsidRDefault="00000000" w:rsidRPr="00000000" w14:paraId="00000111">
      <w:pPr>
        <w:rPr>
          <w:b w:val="1"/>
          <w:sz w:val="28"/>
          <w:szCs w:val="28"/>
        </w:rPr>
      </w:pPr>
      <w:r w:rsidDel="00000000" w:rsidR="00000000" w:rsidRPr="00000000">
        <w:rPr>
          <w:b w:val="1"/>
          <w:sz w:val="28"/>
          <w:szCs w:val="28"/>
          <w:rtl w:val="0"/>
        </w:rPr>
        <w:t xml:space="preserve">12-Une brûlure qui atteint 10% de la surface cutanée corporelle chez l'adulte (et 3% chez l'enfant) est considérée comme grave et nécessite une réanimation en urgence. Parmi la ou les prescription(s) suivante(s), laquelle ou lesquelles est (sont) exacte(s)?</w:t>
      </w:r>
    </w:p>
    <w:p w:rsidR="00000000" w:rsidDel="00000000" w:rsidP="00000000" w:rsidRDefault="00000000" w:rsidRPr="00000000" w14:paraId="00000112">
      <w:pPr>
        <w:rPr>
          <w:b w:val="1"/>
          <w:sz w:val="24"/>
          <w:szCs w:val="24"/>
        </w:rPr>
      </w:pPr>
      <w:r w:rsidDel="00000000" w:rsidR="00000000" w:rsidRPr="00000000">
        <w:rPr>
          <w:b w:val="1"/>
          <w:sz w:val="24"/>
          <w:szCs w:val="24"/>
          <w:rtl w:val="0"/>
        </w:rPr>
        <w:t xml:space="preserve">A.</w:t>
        <w:tab/>
        <w:t xml:space="preserve">Le blessé doit être réchauffé</w:t>
      </w:r>
    </w:p>
    <w:p w:rsidR="00000000" w:rsidDel="00000000" w:rsidP="00000000" w:rsidRDefault="00000000" w:rsidRPr="00000000" w14:paraId="00000113">
      <w:pPr>
        <w:rPr>
          <w:b w:val="1"/>
          <w:sz w:val="24"/>
          <w:szCs w:val="24"/>
        </w:rPr>
      </w:pPr>
      <w:r w:rsidDel="00000000" w:rsidR="00000000" w:rsidRPr="00000000">
        <w:rPr>
          <w:b w:val="1"/>
          <w:sz w:val="24"/>
          <w:szCs w:val="24"/>
          <w:rtl w:val="0"/>
        </w:rPr>
        <w:t xml:space="preserve">B.</w:t>
        <w:tab/>
        <w:t xml:space="preserve">Une perfusion de chlorure de sodium est immédiate</w:t>
      </w:r>
    </w:p>
    <w:p w:rsidR="00000000" w:rsidDel="00000000" w:rsidP="00000000" w:rsidRDefault="00000000" w:rsidRPr="00000000" w14:paraId="00000114">
      <w:pPr>
        <w:rPr>
          <w:b w:val="1"/>
          <w:sz w:val="24"/>
          <w:szCs w:val="24"/>
        </w:rPr>
      </w:pPr>
      <w:r w:rsidDel="00000000" w:rsidR="00000000" w:rsidRPr="00000000">
        <w:rPr>
          <w:b w:val="1"/>
          <w:sz w:val="24"/>
          <w:szCs w:val="24"/>
          <w:rtl w:val="0"/>
        </w:rPr>
        <w:t xml:space="preserve">C.</w:t>
        <w:tab/>
        <w:t xml:space="preserve">La diurèse horaire doit être maintenue à 2 mL/Kg/heure</w:t>
      </w:r>
    </w:p>
    <w:p w:rsidR="00000000" w:rsidDel="00000000" w:rsidP="00000000" w:rsidRDefault="00000000" w:rsidRPr="00000000" w14:paraId="00000115">
      <w:pPr>
        <w:rPr>
          <w:b w:val="1"/>
          <w:sz w:val="24"/>
          <w:szCs w:val="24"/>
        </w:rPr>
      </w:pPr>
      <w:r w:rsidDel="00000000" w:rsidR="00000000" w:rsidRPr="00000000">
        <w:rPr>
          <w:b w:val="1"/>
          <w:sz w:val="24"/>
          <w:szCs w:val="24"/>
          <w:rtl w:val="0"/>
        </w:rPr>
        <w:t xml:space="preserve">D.</w:t>
        <w:tab/>
        <w:t xml:space="preserve">la prophylaxie antitétanique est nécessaire</w:t>
      </w:r>
    </w:p>
    <w:p w:rsidR="00000000" w:rsidDel="00000000" w:rsidP="00000000" w:rsidRDefault="00000000" w:rsidRPr="00000000" w14:paraId="00000116">
      <w:pPr>
        <w:rPr>
          <w:b w:val="1"/>
          <w:sz w:val="24"/>
          <w:szCs w:val="24"/>
        </w:rPr>
      </w:pPr>
      <w:r w:rsidDel="00000000" w:rsidR="00000000" w:rsidRPr="00000000">
        <w:rPr>
          <w:b w:val="1"/>
          <w:sz w:val="24"/>
          <w:szCs w:val="24"/>
          <w:rtl w:val="0"/>
        </w:rPr>
        <w:t xml:space="preserve">E.</w:t>
        <w:tab/>
        <w:t xml:space="preserve">Toute nutrition par voie entérale doit être proscrite chez le brûlé car inefficace</w:t>
      </w:r>
    </w:p>
    <w:p w:rsidR="00000000" w:rsidDel="00000000" w:rsidP="00000000" w:rsidRDefault="00000000" w:rsidRPr="00000000" w14:paraId="00000117">
      <w:pPr>
        <w:rPr>
          <w:b w:val="1"/>
          <w:sz w:val="24"/>
          <w:szCs w:val="24"/>
        </w:rPr>
      </w:pPr>
      <w:r w:rsidDel="00000000" w:rsidR="00000000" w:rsidRPr="00000000">
        <w:rPr>
          <w:rtl w:val="0"/>
        </w:rPr>
      </w:r>
    </w:p>
    <w:p w:rsidR="00000000" w:rsidDel="00000000" w:rsidP="00000000" w:rsidRDefault="00000000" w:rsidRPr="00000000" w14:paraId="00000118">
      <w:pPr>
        <w:rPr>
          <w:b w:val="1"/>
          <w:sz w:val="28"/>
          <w:szCs w:val="28"/>
        </w:rPr>
      </w:pPr>
      <w:r w:rsidDel="00000000" w:rsidR="00000000" w:rsidRPr="00000000">
        <w:rPr>
          <w:b w:val="1"/>
          <w:sz w:val="28"/>
          <w:szCs w:val="28"/>
          <w:rtl w:val="0"/>
        </w:rPr>
        <w:t xml:space="preserve">13-Un homme de 60 ans pesant 60 kg, sans antécédents, présente des brûlures thermiques. Les lésions sont estimées à 60 % de la surface corporelle .Selon la formule de Parkland Hospital (Baxter), quelle quantité liquidienne doit-on administrer pendant les 24 premières heures ?</w:t>
      </w:r>
    </w:p>
    <w:p w:rsidR="00000000" w:rsidDel="00000000" w:rsidP="00000000" w:rsidRDefault="00000000" w:rsidRPr="00000000" w14:paraId="00000119">
      <w:pPr>
        <w:rPr>
          <w:b w:val="1"/>
          <w:sz w:val="24"/>
          <w:szCs w:val="24"/>
        </w:rPr>
      </w:pPr>
      <w:r w:rsidDel="00000000" w:rsidR="00000000" w:rsidRPr="00000000">
        <w:rPr>
          <w:rtl w:val="0"/>
        </w:rPr>
      </w:r>
    </w:p>
    <w:p w:rsidR="00000000" w:rsidDel="00000000" w:rsidP="00000000" w:rsidRDefault="00000000" w:rsidRPr="00000000" w14:paraId="0000011A">
      <w:pPr>
        <w:rPr>
          <w:b w:val="1"/>
          <w:sz w:val="24"/>
          <w:szCs w:val="24"/>
        </w:rPr>
      </w:pPr>
      <w:r w:rsidDel="00000000" w:rsidR="00000000" w:rsidRPr="00000000">
        <w:rPr>
          <w:b w:val="1"/>
          <w:sz w:val="24"/>
          <w:szCs w:val="24"/>
          <w:rtl w:val="0"/>
        </w:rPr>
        <w:t xml:space="preserve">A.</w:t>
        <w:tab/>
        <w:t xml:space="preserve">14400 ml.</w:t>
      </w:r>
    </w:p>
    <w:p w:rsidR="00000000" w:rsidDel="00000000" w:rsidP="00000000" w:rsidRDefault="00000000" w:rsidRPr="00000000" w14:paraId="0000011B">
      <w:pPr>
        <w:rPr>
          <w:b w:val="1"/>
          <w:sz w:val="24"/>
          <w:szCs w:val="24"/>
        </w:rPr>
      </w:pPr>
      <w:r w:rsidDel="00000000" w:rsidR="00000000" w:rsidRPr="00000000">
        <w:rPr>
          <w:b w:val="1"/>
          <w:sz w:val="24"/>
          <w:szCs w:val="24"/>
          <w:rtl w:val="0"/>
        </w:rPr>
        <w:t xml:space="preserve">B.</w:t>
        <w:tab/>
        <w:t xml:space="preserve">12200 ml.</w:t>
      </w:r>
    </w:p>
    <w:p w:rsidR="00000000" w:rsidDel="00000000" w:rsidP="00000000" w:rsidRDefault="00000000" w:rsidRPr="00000000" w14:paraId="0000011C">
      <w:pPr>
        <w:rPr>
          <w:b w:val="1"/>
          <w:sz w:val="24"/>
          <w:szCs w:val="24"/>
        </w:rPr>
      </w:pPr>
      <w:r w:rsidDel="00000000" w:rsidR="00000000" w:rsidRPr="00000000">
        <w:rPr>
          <w:b w:val="1"/>
          <w:sz w:val="24"/>
          <w:szCs w:val="24"/>
          <w:rtl w:val="0"/>
        </w:rPr>
        <w:t xml:space="preserve">C.</w:t>
        <w:tab/>
        <w:t xml:space="preserve">21600 ml.</w:t>
      </w:r>
    </w:p>
    <w:p w:rsidR="00000000" w:rsidDel="00000000" w:rsidP="00000000" w:rsidRDefault="00000000" w:rsidRPr="00000000" w14:paraId="0000011D">
      <w:pPr>
        <w:rPr>
          <w:b w:val="1"/>
          <w:sz w:val="24"/>
          <w:szCs w:val="24"/>
        </w:rPr>
      </w:pPr>
      <w:r w:rsidDel="00000000" w:rsidR="00000000" w:rsidRPr="00000000">
        <w:rPr>
          <w:b w:val="1"/>
          <w:sz w:val="24"/>
          <w:szCs w:val="24"/>
          <w:rtl w:val="0"/>
        </w:rPr>
        <w:t xml:space="preserve">D.</w:t>
        <w:tab/>
        <w:t xml:space="preserve">24400 ml.</w:t>
      </w:r>
    </w:p>
    <w:p w:rsidR="00000000" w:rsidDel="00000000" w:rsidP="00000000" w:rsidRDefault="00000000" w:rsidRPr="00000000" w14:paraId="0000011E">
      <w:pPr>
        <w:rPr>
          <w:b w:val="1"/>
          <w:sz w:val="24"/>
          <w:szCs w:val="24"/>
        </w:rPr>
      </w:pPr>
      <w:r w:rsidDel="00000000" w:rsidR="00000000" w:rsidRPr="00000000">
        <w:rPr>
          <w:b w:val="1"/>
          <w:sz w:val="24"/>
          <w:szCs w:val="24"/>
          <w:rtl w:val="0"/>
        </w:rPr>
        <w:t xml:space="preserve">E.</w:t>
        <w:tab/>
        <w:t xml:space="preserve">72000 ml</w:t>
      </w:r>
    </w:p>
    <w:p w:rsidR="00000000" w:rsidDel="00000000" w:rsidP="00000000" w:rsidRDefault="00000000" w:rsidRPr="00000000" w14:paraId="0000011F">
      <w:pPr>
        <w:rPr>
          <w:b w:val="1"/>
          <w:sz w:val="24"/>
          <w:szCs w:val="24"/>
        </w:rPr>
      </w:pPr>
      <w:r w:rsidDel="00000000" w:rsidR="00000000" w:rsidRPr="00000000">
        <w:rPr>
          <w:b w:val="1"/>
          <w:sz w:val="28"/>
          <w:szCs w:val="28"/>
          <w:rtl w:val="0"/>
        </w:rPr>
        <w:t xml:space="preserve">14. Une brûlure est dite grave à partir de : cochez la ou les réponses justes </w:t>
      </w:r>
      <w:r w:rsidDel="00000000" w:rsidR="00000000" w:rsidRPr="00000000">
        <w:rPr>
          <w:rtl w:val="0"/>
        </w:rPr>
      </w:r>
    </w:p>
    <w:p w:rsidR="00000000" w:rsidDel="00000000" w:rsidP="00000000" w:rsidRDefault="00000000" w:rsidRPr="00000000" w14:paraId="00000120">
      <w:pPr>
        <w:rPr>
          <w:b w:val="1"/>
          <w:sz w:val="24"/>
          <w:szCs w:val="24"/>
        </w:rPr>
      </w:pPr>
      <w:r w:rsidDel="00000000" w:rsidR="00000000" w:rsidRPr="00000000">
        <w:rPr>
          <w:b w:val="1"/>
          <w:sz w:val="24"/>
          <w:szCs w:val="24"/>
          <w:rtl w:val="0"/>
        </w:rPr>
        <w:t xml:space="preserve">a. Entre 5 et 15 % chez l’adulte jeune. </w:t>
      </w:r>
    </w:p>
    <w:p w:rsidR="00000000" w:rsidDel="00000000" w:rsidP="00000000" w:rsidRDefault="00000000" w:rsidRPr="00000000" w14:paraId="00000121">
      <w:pPr>
        <w:rPr>
          <w:b w:val="1"/>
          <w:sz w:val="24"/>
          <w:szCs w:val="24"/>
        </w:rPr>
      </w:pPr>
      <w:r w:rsidDel="00000000" w:rsidR="00000000" w:rsidRPr="00000000">
        <w:rPr>
          <w:b w:val="1"/>
          <w:sz w:val="24"/>
          <w:szCs w:val="24"/>
          <w:rtl w:val="0"/>
        </w:rPr>
        <w:t xml:space="preserve">b. À partir de 10% de la surface corporelle chez l’enfant </w:t>
      </w:r>
    </w:p>
    <w:p w:rsidR="00000000" w:rsidDel="00000000" w:rsidP="00000000" w:rsidRDefault="00000000" w:rsidRPr="00000000" w14:paraId="00000122">
      <w:pPr>
        <w:rPr>
          <w:b w:val="1"/>
          <w:sz w:val="24"/>
          <w:szCs w:val="24"/>
        </w:rPr>
      </w:pPr>
      <w:r w:rsidDel="00000000" w:rsidR="00000000" w:rsidRPr="00000000">
        <w:rPr>
          <w:b w:val="1"/>
          <w:sz w:val="24"/>
          <w:szCs w:val="24"/>
          <w:rtl w:val="0"/>
        </w:rPr>
        <w:t xml:space="preserve">c. Entre 5 et 10 % chez le vieillard. </w:t>
      </w:r>
    </w:p>
    <w:p w:rsidR="00000000" w:rsidDel="00000000" w:rsidP="00000000" w:rsidRDefault="00000000" w:rsidRPr="00000000" w14:paraId="00000123">
      <w:pPr>
        <w:rPr>
          <w:b w:val="1"/>
          <w:sz w:val="24"/>
          <w:szCs w:val="24"/>
        </w:rPr>
      </w:pPr>
      <w:r w:rsidDel="00000000" w:rsidR="00000000" w:rsidRPr="00000000">
        <w:rPr>
          <w:b w:val="1"/>
          <w:sz w:val="24"/>
          <w:szCs w:val="24"/>
          <w:rtl w:val="0"/>
        </w:rPr>
        <w:t xml:space="preserve">d. Quand elle intéresse le thorax. </w:t>
      </w:r>
    </w:p>
    <w:p w:rsidR="00000000" w:rsidDel="00000000" w:rsidP="00000000" w:rsidRDefault="00000000" w:rsidRPr="00000000" w14:paraId="00000124">
      <w:pPr>
        <w:rPr>
          <w:b w:val="1"/>
          <w:sz w:val="24"/>
          <w:szCs w:val="24"/>
        </w:rPr>
      </w:pPr>
      <w:r w:rsidDel="00000000" w:rsidR="00000000" w:rsidRPr="00000000">
        <w:rPr>
          <w:b w:val="1"/>
          <w:sz w:val="24"/>
          <w:szCs w:val="24"/>
          <w:rtl w:val="0"/>
        </w:rPr>
        <w:t xml:space="preserve">e. Quand il s’agit essentiellement d’une brûlure thermique. </w:t>
      </w:r>
    </w:p>
    <w:p w:rsidR="00000000" w:rsidDel="00000000" w:rsidP="00000000" w:rsidRDefault="00000000" w:rsidRPr="00000000" w14:paraId="00000125">
      <w:pPr>
        <w:rPr>
          <w:b w:val="1"/>
          <w:sz w:val="28"/>
          <w:szCs w:val="28"/>
        </w:rPr>
      </w:pPr>
      <w:r w:rsidDel="00000000" w:rsidR="00000000" w:rsidRPr="00000000">
        <w:rPr>
          <w:b w:val="1"/>
          <w:sz w:val="28"/>
          <w:szCs w:val="28"/>
          <w:rtl w:val="0"/>
        </w:rPr>
        <w:t xml:space="preserve">15. La gravite immédiate d’une brûlure est liée à ses répercussions métaboliques en particulier : </w:t>
      </w:r>
    </w:p>
    <w:p w:rsidR="00000000" w:rsidDel="00000000" w:rsidP="00000000" w:rsidRDefault="00000000" w:rsidRPr="00000000" w14:paraId="00000126">
      <w:pPr>
        <w:rPr>
          <w:b w:val="1"/>
          <w:sz w:val="24"/>
          <w:szCs w:val="24"/>
        </w:rPr>
      </w:pPr>
      <w:r w:rsidDel="00000000" w:rsidR="00000000" w:rsidRPr="00000000">
        <w:rPr>
          <w:b w:val="1"/>
          <w:sz w:val="24"/>
          <w:szCs w:val="24"/>
          <w:rtl w:val="0"/>
        </w:rPr>
        <w:t xml:space="preserve">cochez la réponse juste </w:t>
      </w:r>
    </w:p>
    <w:p w:rsidR="00000000" w:rsidDel="00000000" w:rsidP="00000000" w:rsidRDefault="00000000" w:rsidRPr="00000000" w14:paraId="00000127">
      <w:pPr>
        <w:rPr>
          <w:b w:val="1"/>
          <w:sz w:val="24"/>
          <w:szCs w:val="24"/>
        </w:rPr>
      </w:pPr>
      <w:r w:rsidDel="00000000" w:rsidR="00000000" w:rsidRPr="00000000">
        <w:rPr>
          <w:b w:val="1"/>
          <w:sz w:val="24"/>
          <w:szCs w:val="24"/>
          <w:rtl w:val="0"/>
        </w:rPr>
        <w:t xml:space="preserve">a. acidose métabolique. </w:t>
      </w:r>
    </w:p>
    <w:p w:rsidR="00000000" w:rsidDel="00000000" w:rsidP="00000000" w:rsidRDefault="00000000" w:rsidRPr="00000000" w14:paraId="00000128">
      <w:pPr>
        <w:rPr>
          <w:b w:val="1"/>
          <w:sz w:val="24"/>
          <w:szCs w:val="24"/>
        </w:rPr>
      </w:pPr>
      <w:r w:rsidDel="00000000" w:rsidR="00000000" w:rsidRPr="00000000">
        <w:rPr>
          <w:b w:val="1"/>
          <w:sz w:val="24"/>
          <w:szCs w:val="24"/>
          <w:rtl w:val="0"/>
        </w:rPr>
        <w:t xml:space="preserve">b. Choc hypovolémique. </w:t>
      </w:r>
    </w:p>
    <w:p w:rsidR="00000000" w:rsidDel="00000000" w:rsidP="00000000" w:rsidRDefault="00000000" w:rsidRPr="00000000" w14:paraId="00000129">
      <w:pPr>
        <w:rPr>
          <w:b w:val="1"/>
          <w:sz w:val="24"/>
          <w:szCs w:val="24"/>
        </w:rPr>
      </w:pPr>
      <w:r w:rsidDel="00000000" w:rsidR="00000000" w:rsidRPr="00000000">
        <w:rPr>
          <w:b w:val="1"/>
          <w:sz w:val="24"/>
          <w:szCs w:val="24"/>
          <w:rtl w:val="0"/>
        </w:rPr>
        <w:t xml:space="preserve">c. Choc septique. </w:t>
      </w:r>
    </w:p>
    <w:p w:rsidR="00000000" w:rsidDel="00000000" w:rsidP="00000000" w:rsidRDefault="00000000" w:rsidRPr="00000000" w14:paraId="0000012A">
      <w:pPr>
        <w:rPr>
          <w:b w:val="1"/>
          <w:sz w:val="24"/>
          <w:szCs w:val="24"/>
        </w:rPr>
      </w:pPr>
      <w:r w:rsidDel="00000000" w:rsidR="00000000" w:rsidRPr="00000000">
        <w:rPr>
          <w:b w:val="1"/>
          <w:sz w:val="24"/>
          <w:szCs w:val="24"/>
          <w:rtl w:val="0"/>
        </w:rPr>
        <w:t xml:space="preserve">d. alcalose métabolique </w:t>
      </w:r>
    </w:p>
    <w:p w:rsidR="00000000" w:rsidDel="00000000" w:rsidP="00000000" w:rsidRDefault="00000000" w:rsidRPr="00000000" w14:paraId="0000012B">
      <w:pPr>
        <w:rPr>
          <w:b w:val="1"/>
          <w:sz w:val="24"/>
          <w:szCs w:val="24"/>
        </w:rPr>
      </w:pPr>
      <w:r w:rsidDel="00000000" w:rsidR="00000000" w:rsidRPr="00000000">
        <w:rPr>
          <w:b w:val="1"/>
          <w:sz w:val="24"/>
          <w:szCs w:val="24"/>
          <w:rtl w:val="0"/>
        </w:rPr>
        <w:t xml:space="preserve">e. troubles ioniques. </w:t>
      </w:r>
    </w:p>
    <w:p w:rsidR="00000000" w:rsidDel="00000000" w:rsidP="00000000" w:rsidRDefault="00000000" w:rsidRPr="00000000" w14:paraId="0000012C">
      <w:pPr>
        <w:rPr>
          <w:b w:val="1"/>
          <w:sz w:val="24"/>
          <w:szCs w:val="24"/>
        </w:rPr>
      </w:pPr>
      <w:r w:rsidDel="00000000" w:rsidR="00000000" w:rsidRPr="00000000">
        <w:rPr>
          <w:rtl w:val="0"/>
        </w:rPr>
      </w:r>
    </w:p>
    <w:p w:rsidR="00000000" w:rsidDel="00000000" w:rsidP="00000000" w:rsidRDefault="00000000" w:rsidRPr="00000000" w14:paraId="0000012D">
      <w:pPr>
        <w:rPr>
          <w:b w:val="1"/>
          <w:sz w:val="28"/>
          <w:szCs w:val="28"/>
        </w:rPr>
      </w:pPr>
      <w:r w:rsidDel="00000000" w:rsidR="00000000" w:rsidRPr="00000000">
        <w:rPr>
          <w:b w:val="1"/>
          <w:sz w:val="28"/>
          <w:szCs w:val="28"/>
          <w:rtl w:val="0"/>
        </w:rPr>
        <w:t xml:space="preserve">16. La profondeur des brûlures est définie comme suit : cochez la réponse fausse </w:t>
      </w:r>
    </w:p>
    <w:p w:rsidR="00000000" w:rsidDel="00000000" w:rsidP="00000000" w:rsidRDefault="00000000" w:rsidRPr="00000000" w14:paraId="0000012E">
      <w:pPr>
        <w:rPr>
          <w:b w:val="1"/>
          <w:sz w:val="24"/>
          <w:szCs w:val="24"/>
        </w:rPr>
      </w:pPr>
      <w:r w:rsidDel="00000000" w:rsidR="00000000" w:rsidRPr="00000000">
        <w:rPr>
          <w:b w:val="1"/>
          <w:sz w:val="24"/>
          <w:szCs w:val="24"/>
          <w:rtl w:val="0"/>
        </w:rPr>
        <w:t xml:space="preserve">a. La brûlure du premier degré est une brûlure qui affecte les couches superficielles de </w:t>
      </w:r>
    </w:p>
    <w:p w:rsidR="00000000" w:rsidDel="00000000" w:rsidP="00000000" w:rsidRDefault="00000000" w:rsidRPr="00000000" w14:paraId="0000012F">
      <w:pPr>
        <w:rPr>
          <w:b w:val="1"/>
          <w:sz w:val="24"/>
          <w:szCs w:val="24"/>
        </w:rPr>
      </w:pPr>
      <w:r w:rsidDel="00000000" w:rsidR="00000000" w:rsidRPr="00000000">
        <w:rPr>
          <w:b w:val="1"/>
          <w:sz w:val="24"/>
          <w:szCs w:val="24"/>
          <w:rtl w:val="0"/>
        </w:rPr>
        <w:t xml:space="preserve">l’épiderme. </w:t>
      </w:r>
    </w:p>
    <w:p w:rsidR="00000000" w:rsidDel="00000000" w:rsidP="00000000" w:rsidRDefault="00000000" w:rsidRPr="00000000" w14:paraId="00000130">
      <w:pPr>
        <w:rPr>
          <w:b w:val="1"/>
          <w:sz w:val="24"/>
          <w:szCs w:val="24"/>
        </w:rPr>
      </w:pPr>
      <w:r w:rsidDel="00000000" w:rsidR="00000000" w:rsidRPr="00000000">
        <w:rPr>
          <w:b w:val="1"/>
          <w:sz w:val="24"/>
          <w:szCs w:val="24"/>
          <w:rtl w:val="0"/>
        </w:rPr>
        <w:t xml:space="preserve">b. La brûlure un du 2eme degré atteint tout l’épiderme jusqu'à la couche basale. </w:t>
      </w:r>
    </w:p>
    <w:p w:rsidR="00000000" w:rsidDel="00000000" w:rsidP="00000000" w:rsidRDefault="00000000" w:rsidRPr="00000000" w14:paraId="00000131">
      <w:pPr>
        <w:rPr>
          <w:b w:val="1"/>
          <w:sz w:val="24"/>
          <w:szCs w:val="24"/>
        </w:rPr>
      </w:pPr>
      <w:r w:rsidDel="00000000" w:rsidR="00000000" w:rsidRPr="00000000">
        <w:rPr>
          <w:b w:val="1"/>
          <w:sz w:val="24"/>
          <w:szCs w:val="24"/>
          <w:rtl w:val="0"/>
        </w:rPr>
        <w:t xml:space="preserve">c. Une brûlure du 2eme degré est moins douloureuse. </w:t>
      </w:r>
    </w:p>
    <w:p w:rsidR="00000000" w:rsidDel="00000000" w:rsidP="00000000" w:rsidRDefault="00000000" w:rsidRPr="00000000" w14:paraId="00000132">
      <w:pPr>
        <w:rPr>
          <w:b w:val="1"/>
          <w:sz w:val="24"/>
          <w:szCs w:val="24"/>
        </w:rPr>
      </w:pPr>
      <w:r w:rsidDel="00000000" w:rsidR="00000000" w:rsidRPr="00000000">
        <w:rPr>
          <w:b w:val="1"/>
          <w:sz w:val="24"/>
          <w:szCs w:val="24"/>
          <w:rtl w:val="0"/>
        </w:rPr>
        <w:t xml:space="preserve">d. Une brûlure profonde de 3eme degré est une brûlure de l’épaisseur dermique. </w:t>
      </w:r>
    </w:p>
    <w:p w:rsidR="00000000" w:rsidDel="00000000" w:rsidP="00000000" w:rsidRDefault="00000000" w:rsidRPr="00000000" w14:paraId="00000133">
      <w:pPr>
        <w:rPr>
          <w:b w:val="1"/>
          <w:sz w:val="24"/>
          <w:szCs w:val="24"/>
        </w:rPr>
      </w:pPr>
      <w:r w:rsidDel="00000000" w:rsidR="00000000" w:rsidRPr="00000000">
        <w:rPr>
          <w:b w:val="1"/>
          <w:sz w:val="24"/>
          <w:szCs w:val="24"/>
          <w:rtl w:val="0"/>
        </w:rPr>
        <w:t xml:space="preserve">e. Le diagnostic d’une brûlure intermédiaire peut être confirme par le test de « pique </w:t>
      </w:r>
    </w:p>
    <w:p w:rsidR="00000000" w:rsidDel="00000000" w:rsidP="00000000" w:rsidRDefault="00000000" w:rsidRPr="00000000" w14:paraId="00000134">
      <w:pPr>
        <w:rPr>
          <w:b w:val="1"/>
          <w:sz w:val="24"/>
          <w:szCs w:val="24"/>
        </w:rPr>
      </w:pPr>
      <w:r w:rsidDel="00000000" w:rsidR="00000000" w:rsidRPr="00000000">
        <w:rPr>
          <w:b w:val="1"/>
          <w:sz w:val="24"/>
          <w:szCs w:val="24"/>
          <w:rtl w:val="0"/>
        </w:rPr>
        <w:t xml:space="preserve">touche » : fait à l’admission et 48 heures après. </w:t>
      </w:r>
    </w:p>
    <w:p w:rsidR="00000000" w:rsidDel="00000000" w:rsidP="00000000" w:rsidRDefault="00000000" w:rsidRPr="00000000" w14:paraId="00000135">
      <w:pPr>
        <w:rPr>
          <w:b w:val="1"/>
          <w:sz w:val="28"/>
          <w:szCs w:val="28"/>
        </w:rPr>
      </w:pPr>
      <w:r w:rsidDel="00000000" w:rsidR="00000000" w:rsidRPr="00000000">
        <w:rPr>
          <w:b w:val="1"/>
          <w:sz w:val="28"/>
          <w:szCs w:val="28"/>
          <w:rtl w:val="0"/>
        </w:rPr>
        <w:t xml:space="preserve">17. La règle d’ Evans est définie comme suit : cochez la réponse juste </w:t>
      </w:r>
    </w:p>
    <w:p w:rsidR="00000000" w:rsidDel="00000000" w:rsidP="00000000" w:rsidRDefault="00000000" w:rsidRPr="00000000" w14:paraId="00000136">
      <w:pPr>
        <w:rPr>
          <w:b w:val="1"/>
          <w:sz w:val="24"/>
          <w:szCs w:val="24"/>
        </w:rPr>
      </w:pPr>
      <w:r w:rsidDel="00000000" w:rsidR="00000000" w:rsidRPr="00000000">
        <w:rPr>
          <w:b w:val="1"/>
          <w:sz w:val="24"/>
          <w:szCs w:val="24"/>
          <w:rtl w:val="0"/>
        </w:rPr>
        <w:t xml:space="preserve">a. N = 0,5 ml x % brûlures x poids + 2 L. ratio. </w:t>
      </w:r>
    </w:p>
    <w:p w:rsidR="00000000" w:rsidDel="00000000" w:rsidP="00000000" w:rsidRDefault="00000000" w:rsidRPr="00000000" w14:paraId="00000137">
      <w:pPr>
        <w:rPr>
          <w:b w:val="1"/>
          <w:sz w:val="24"/>
          <w:szCs w:val="24"/>
        </w:rPr>
      </w:pPr>
      <w:r w:rsidDel="00000000" w:rsidR="00000000" w:rsidRPr="00000000">
        <w:rPr>
          <w:b w:val="1"/>
          <w:sz w:val="24"/>
          <w:szCs w:val="24"/>
          <w:rtl w:val="0"/>
        </w:rPr>
        <w:t xml:space="preserve">b. N =1,5 ml x % brûlures x poids + 2 L. ratio. </w:t>
      </w:r>
    </w:p>
    <w:p w:rsidR="00000000" w:rsidDel="00000000" w:rsidP="00000000" w:rsidRDefault="00000000" w:rsidRPr="00000000" w14:paraId="00000138">
      <w:pPr>
        <w:rPr>
          <w:b w:val="1"/>
          <w:sz w:val="24"/>
          <w:szCs w:val="24"/>
        </w:rPr>
      </w:pPr>
      <w:r w:rsidDel="00000000" w:rsidR="00000000" w:rsidRPr="00000000">
        <w:rPr>
          <w:b w:val="1"/>
          <w:sz w:val="24"/>
          <w:szCs w:val="24"/>
          <w:rtl w:val="0"/>
        </w:rPr>
        <w:t xml:space="preserve">c. N = 0,5 ml + % brûlures x poids + 2 L. ratio. </w:t>
      </w:r>
    </w:p>
    <w:p w:rsidR="00000000" w:rsidDel="00000000" w:rsidP="00000000" w:rsidRDefault="00000000" w:rsidRPr="00000000" w14:paraId="00000139">
      <w:pPr>
        <w:rPr>
          <w:b w:val="1"/>
          <w:sz w:val="24"/>
          <w:szCs w:val="24"/>
        </w:rPr>
      </w:pPr>
      <w:r w:rsidDel="00000000" w:rsidR="00000000" w:rsidRPr="00000000">
        <w:rPr>
          <w:b w:val="1"/>
          <w:sz w:val="24"/>
          <w:szCs w:val="24"/>
          <w:rtl w:val="0"/>
        </w:rPr>
        <w:t xml:space="preserve">d. N = 1,5 ml + % brûlures x poids +2 L. ratio. </w:t>
      </w:r>
    </w:p>
    <w:p w:rsidR="00000000" w:rsidDel="00000000" w:rsidP="00000000" w:rsidRDefault="00000000" w:rsidRPr="00000000" w14:paraId="0000013A">
      <w:pPr>
        <w:rPr>
          <w:b w:val="1"/>
          <w:sz w:val="24"/>
          <w:szCs w:val="24"/>
        </w:rPr>
      </w:pPr>
      <w:r w:rsidDel="00000000" w:rsidR="00000000" w:rsidRPr="00000000">
        <w:rPr>
          <w:b w:val="1"/>
          <w:sz w:val="24"/>
          <w:szCs w:val="24"/>
          <w:rtl w:val="0"/>
        </w:rPr>
        <w:t xml:space="preserve">e. N = 1,5 ml x % brûlures + poids + 2 L. ratio. </w:t>
      </w:r>
    </w:p>
    <w:p w:rsidR="00000000" w:rsidDel="00000000" w:rsidP="00000000" w:rsidRDefault="00000000" w:rsidRPr="00000000" w14:paraId="0000013B">
      <w:pPr>
        <w:rPr>
          <w:b w:val="1"/>
          <w:sz w:val="24"/>
          <w:szCs w:val="24"/>
        </w:rPr>
      </w:pPr>
      <w:r w:rsidDel="00000000" w:rsidR="00000000" w:rsidRPr="00000000">
        <w:rPr>
          <w:rtl w:val="0"/>
        </w:rPr>
      </w:r>
    </w:p>
    <w:p w:rsidR="00000000" w:rsidDel="00000000" w:rsidP="00000000" w:rsidRDefault="00000000" w:rsidRPr="00000000" w14:paraId="0000013C">
      <w:pPr>
        <w:rPr>
          <w:b w:val="1"/>
          <w:sz w:val="28"/>
          <w:szCs w:val="28"/>
        </w:rPr>
      </w:pPr>
      <w:r w:rsidDel="00000000" w:rsidR="00000000" w:rsidRPr="00000000">
        <w:rPr>
          <w:b w:val="1"/>
          <w:sz w:val="28"/>
          <w:szCs w:val="28"/>
          <w:rtl w:val="0"/>
        </w:rPr>
        <w:t xml:space="preserve">18. Parmi les complications essentielles qu’il faut redouter chez les grands brûlés : cochez la  réponse juste </w:t>
      </w:r>
    </w:p>
    <w:p w:rsidR="00000000" w:rsidDel="00000000" w:rsidP="00000000" w:rsidRDefault="00000000" w:rsidRPr="00000000" w14:paraId="0000013D">
      <w:pPr>
        <w:rPr>
          <w:b w:val="1"/>
          <w:sz w:val="24"/>
          <w:szCs w:val="24"/>
        </w:rPr>
      </w:pPr>
      <w:r w:rsidDel="00000000" w:rsidR="00000000" w:rsidRPr="00000000">
        <w:rPr>
          <w:b w:val="1"/>
          <w:sz w:val="24"/>
          <w:szCs w:val="24"/>
          <w:rtl w:val="0"/>
        </w:rPr>
        <w:t xml:space="preserve">a. Infection - dénutrition – accident de surcharge vasculaire – hémorragie digestive. </w:t>
      </w:r>
    </w:p>
    <w:p w:rsidR="00000000" w:rsidDel="00000000" w:rsidP="00000000" w:rsidRDefault="00000000" w:rsidRPr="00000000" w14:paraId="0000013E">
      <w:pPr>
        <w:rPr>
          <w:b w:val="1"/>
          <w:sz w:val="24"/>
          <w:szCs w:val="24"/>
        </w:rPr>
      </w:pPr>
      <w:r w:rsidDel="00000000" w:rsidR="00000000" w:rsidRPr="00000000">
        <w:rPr>
          <w:b w:val="1"/>
          <w:sz w:val="24"/>
          <w:szCs w:val="24"/>
          <w:rtl w:val="0"/>
        </w:rPr>
        <w:t xml:space="preserve">b.- Retard de cicatrisation - troubles neurologiques – infection nosocomiale. </w:t>
      </w:r>
    </w:p>
    <w:p w:rsidR="00000000" w:rsidDel="00000000" w:rsidP="00000000" w:rsidRDefault="00000000" w:rsidRPr="00000000" w14:paraId="0000013F">
      <w:pPr>
        <w:rPr>
          <w:b w:val="1"/>
          <w:sz w:val="24"/>
          <w:szCs w:val="24"/>
        </w:rPr>
      </w:pPr>
      <w:r w:rsidDel="00000000" w:rsidR="00000000" w:rsidRPr="00000000">
        <w:rPr>
          <w:b w:val="1"/>
          <w:sz w:val="24"/>
          <w:szCs w:val="24"/>
          <w:rtl w:val="0"/>
        </w:rPr>
        <w:t xml:space="preserve">c. Ulcère gastoduodenale de stress – septicémie – troubles psychologiques</w:t>
      </w:r>
    </w:p>
    <w:p w:rsidR="00000000" w:rsidDel="00000000" w:rsidP="00000000" w:rsidRDefault="00000000" w:rsidRPr="00000000" w14:paraId="00000140">
      <w:pPr>
        <w:rPr>
          <w:b w:val="1"/>
          <w:sz w:val="24"/>
          <w:szCs w:val="24"/>
        </w:rPr>
      </w:pPr>
      <w:r w:rsidDel="00000000" w:rsidR="00000000" w:rsidRPr="00000000">
        <w:rPr>
          <w:b w:val="1"/>
          <w:sz w:val="24"/>
          <w:szCs w:val="24"/>
          <w:rtl w:val="0"/>
        </w:rPr>
        <w:t xml:space="preserve">d. Cicatrices chéloïdes – raideur des l’articulations- infection. </w:t>
      </w:r>
    </w:p>
    <w:p w:rsidR="00000000" w:rsidDel="00000000" w:rsidP="00000000" w:rsidRDefault="00000000" w:rsidRPr="00000000" w14:paraId="00000141">
      <w:pPr>
        <w:rPr>
          <w:b w:val="1"/>
          <w:sz w:val="24"/>
          <w:szCs w:val="24"/>
        </w:rPr>
      </w:pPr>
      <w:r w:rsidDel="00000000" w:rsidR="00000000" w:rsidRPr="00000000">
        <w:rPr>
          <w:rtl w:val="0"/>
        </w:rPr>
      </w:r>
    </w:p>
    <w:p w:rsidR="00000000" w:rsidDel="00000000" w:rsidP="00000000" w:rsidRDefault="00000000" w:rsidRPr="00000000" w14:paraId="00000142">
      <w:pPr>
        <w:rPr>
          <w:b w:val="1"/>
          <w:sz w:val="24"/>
          <w:szCs w:val="24"/>
        </w:rPr>
      </w:pPr>
      <w:r w:rsidDel="00000000" w:rsidR="00000000" w:rsidRPr="00000000">
        <w:rPr>
          <w:b w:val="1"/>
          <w:sz w:val="24"/>
          <w:szCs w:val="24"/>
          <w:rtl w:val="0"/>
        </w:rPr>
        <w:t xml:space="preserve">D.Brides cicatricielles – séquelles psychologiques et esthétiques.</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19.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Parmi les propositions suivantes lesquelles sont justes ?</w:t>
      </w:r>
    </w:p>
    <w:p w:rsidR="00000000" w:rsidDel="00000000" w:rsidP="00000000" w:rsidRDefault="00000000" w:rsidRPr="00000000" w14:paraId="000001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Les brulures thermiques sont rares profonde</w:t>
      </w:r>
    </w:p>
    <w:p w:rsidR="00000000" w:rsidDel="00000000" w:rsidP="00000000" w:rsidRDefault="00000000" w:rsidRPr="00000000" w14:paraId="000001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Les brulures par courant alternatifs sont les plus graves </w:t>
      </w:r>
    </w:p>
    <w:p w:rsidR="00000000" w:rsidDel="00000000" w:rsidP="00000000" w:rsidRDefault="00000000" w:rsidRPr="00000000" w14:paraId="000001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Les acides brulent en coagulant les protéines</w:t>
      </w:r>
    </w:p>
    <w:p w:rsidR="00000000" w:rsidDel="00000000" w:rsidP="00000000" w:rsidRDefault="00000000" w:rsidRPr="00000000" w14:paraId="000001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Les agents photo-sensibilisants favorisent les brulures par radiation</w:t>
      </w:r>
    </w:p>
    <w:p w:rsidR="00000000" w:rsidDel="00000000" w:rsidP="00000000" w:rsidRDefault="00000000" w:rsidRPr="00000000" w14:paraId="00000148">
      <w:pPr>
        <w:rPr>
          <w:b w:val="1"/>
          <w:sz w:val="24"/>
          <w:szCs w:val="24"/>
        </w:rPr>
      </w:pPr>
      <w:r w:rsidDel="00000000" w:rsidR="00000000" w:rsidRPr="00000000">
        <w:rPr>
          <w:b w:val="1"/>
          <w:sz w:val="24"/>
          <w:szCs w:val="24"/>
          <w:rtl w:val="0"/>
        </w:rPr>
        <w:t xml:space="preserve">correction qcm</w:t>
      </w:r>
    </w:p>
    <w:p w:rsidR="00000000" w:rsidDel="00000000" w:rsidP="00000000" w:rsidRDefault="00000000" w:rsidRPr="00000000" w14:paraId="00000149">
      <w:pPr>
        <w:numPr>
          <w:ilvl w:val="0"/>
          <w:numId w:val="7"/>
        </w:numPr>
        <w:spacing w:after="0" w:afterAutospacing="0"/>
        <w:ind w:left="720" w:hanging="360"/>
        <w:rPr>
          <w:b w:val="1"/>
          <w:sz w:val="24"/>
          <w:szCs w:val="24"/>
          <w:u w:val="none"/>
        </w:rPr>
      </w:pPr>
      <w:r w:rsidDel="00000000" w:rsidR="00000000" w:rsidRPr="00000000">
        <w:rPr>
          <w:b w:val="1"/>
          <w:sz w:val="24"/>
          <w:szCs w:val="24"/>
          <w:rtl w:val="0"/>
        </w:rPr>
        <w:t xml:space="preserve">BCD</w:t>
      </w:r>
    </w:p>
    <w:p w:rsidR="00000000" w:rsidDel="00000000" w:rsidP="00000000" w:rsidRDefault="00000000" w:rsidRPr="00000000" w14:paraId="0000014A">
      <w:pPr>
        <w:numPr>
          <w:ilvl w:val="0"/>
          <w:numId w:val="7"/>
        </w:numPr>
        <w:spacing w:after="0" w:afterAutospacing="0"/>
        <w:ind w:left="720" w:hanging="360"/>
        <w:rPr>
          <w:b w:val="1"/>
          <w:sz w:val="24"/>
          <w:szCs w:val="24"/>
          <w:u w:val="none"/>
        </w:rPr>
      </w:pPr>
      <w:r w:rsidDel="00000000" w:rsidR="00000000" w:rsidRPr="00000000">
        <w:rPr>
          <w:b w:val="1"/>
          <w:sz w:val="24"/>
          <w:szCs w:val="24"/>
          <w:rtl w:val="0"/>
        </w:rPr>
        <w:t xml:space="preserve">ABC</w:t>
      </w:r>
    </w:p>
    <w:p w:rsidR="00000000" w:rsidDel="00000000" w:rsidP="00000000" w:rsidRDefault="00000000" w:rsidRPr="00000000" w14:paraId="0000014B">
      <w:pPr>
        <w:numPr>
          <w:ilvl w:val="0"/>
          <w:numId w:val="7"/>
        </w:numPr>
        <w:spacing w:after="0" w:afterAutospacing="0"/>
        <w:ind w:left="720" w:hanging="360"/>
        <w:rPr>
          <w:b w:val="1"/>
          <w:sz w:val="24"/>
          <w:szCs w:val="24"/>
          <w:u w:val="none"/>
        </w:rPr>
      </w:pPr>
      <w:r w:rsidDel="00000000" w:rsidR="00000000" w:rsidRPr="00000000">
        <w:rPr>
          <w:b w:val="1"/>
          <w:sz w:val="24"/>
          <w:szCs w:val="24"/>
          <w:rtl w:val="0"/>
        </w:rPr>
        <w:t xml:space="preserve">BC</w:t>
      </w:r>
    </w:p>
    <w:p w:rsidR="00000000" w:rsidDel="00000000" w:rsidP="00000000" w:rsidRDefault="00000000" w:rsidRPr="00000000" w14:paraId="0000014C">
      <w:pPr>
        <w:numPr>
          <w:ilvl w:val="0"/>
          <w:numId w:val="7"/>
        </w:numPr>
        <w:spacing w:after="0" w:afterAutospacing="0"/>
        <w:ind w:left="720" w:hanging="360"/>
        <w:rPr>
          <w:b w:val="1"/>
          <w:sz w:val="24"/>
          <w:szCs w:val="24"/>
          <w:u w:val="none"/>
        </w:rPr>
      </w:pPr>
      <w:r w:rsidDel="00000000" w:rsidR="00000000" w:rsidRPr="00000000">
        <w:rPr>
          <w:b w:val="1"/>
          <w:sz w:val="24"/>
          <w:szCs w:val="24"/>
          <w:rtl w:val="0"/>
        </w:rPr>
        <w:t xml:space="preserve">ACDE</w:t>
      </w:r>
    </w:p>
    <w:p w:rsidR="00000000" w:rsidDel="00000000" w:rsidP="00000000" w:rsidRDefault="00000000" w:rsidRPr="00000000" w14:paraId="0000014D">
      <w:pPr>
        <w:numPr>
          <w:ilvl w:val="0"/>
          <w:numId w:val="7"/>
        </w:numPr>
        <w:spacing w:after="0" w:afterAutospacing="0"/>
        <w:ind w:left="720" w:hanging="360"/>
        <w:rPr>
          <w:b w:val="1"/>
          <w:sz w:val="24"/>
          <w:szCs w:val="24"/>
          <w:u w:val="none"/>
        </w:rPr>
      </w:pPr>
      <w:r w:rsidDel="00000000" w:rsidR="00000000" w:rsidRPr="00000000">
        <w:rPr>
          <w:b w:val="1"/>
          <w:sz w:val="24"/>
          <w:szCs w:val="24"/>
          <w:rtl w:val="0"/>
        </w:rPr>
        <w:t xml:space="preserve">ABDE</w:t>
      </w:r>
    </w:p>
    <w:p w:rsidR="00000000" w:rsidDel="00000000" w:rsidP="00000000" w:rsidRDefault="00000000" w:rsidRPr="00000000" w14:paraId="0000014E">
      <w:pPr>
        <w:numPr>
          <w:ilvl w:val="0"/>
          <w:numId w:val="7"/>
        </w:numPr>
        <w:spacing w:after="0" w:afterAutospacing="0"/>
        <w:ind w:left="720" w:hanging="360"/>
        <w:rPr>
          <w:b w:val="1"/>
          <w:sz w:val="24"/>
          <w:szCs w:val="24"/>
          <w:u w:val="none"/>
        </w:rPr>
      </w:pPr>
      <w:r w:rsidDel="00000000" w:rsidR="00000000" w:rsidRPr="00000000">
        <w:rPr>
          <w:b w:val="1"/>
          <w:sz w:val="24"/>
          <w:szCs w:val="24"/>
          <w:rtl w:val="0"/>
        </w:rPr>
        <w:t xml:space="preserve">D</w:t>
      </w:r>
    </w:p>
    <w:p w:rsidR="00000000" w:rsidDel="00000000" w:rsidP="00000000" w:rsidRDefault="00000000" w:rsidRPr="00000000" w14:paraId="0000014F">
      <w:pPr>
        <w:numPr>
          <w:ilvl w:val="0"/>
          <w:numId w:val="7"/>
        </w:numPr>
        <w:spacing w:after="0" w:afterAutospacing="0"/>
        <w:ind w:left="720" w:hanging="360"/>
        <w:rPr>
          <w:b w:val="1"/>
          <w:sz w:val="24"/>
          <w:szCs w:val="24"/>
          <w:u w:val="none"/>
        </w:rPr>
      </w:pPr>
      <w:r w:rsidDel="00000000" w:rsidR="00000000" w:rsidRPr="00000000">
        <w:rPr>
          <w:b w:val="1"/>
          <w:sz w:val="24"/>
          <w:szCs w:val="24"/>
          <w:rtl w:val="0"/>
        </w:rPr>
        <w:t xml:space="preserve">ABCE</w:t>
      </w:r>
    </w:p>
    <w:p w:rsidR="00000000" w:rsidDel="00000000" w:rsidP="00000000" w:rsidRDefault="00000000" w:rsidRPr="00000000" w14:paraId="00000150">
      <w:pPr>
        <w:numPr>
          <w:ilvl w:val="0"/>
          <w:numId w:val="7"/>
        </w:numPr>
        <w:spacing w:after="0" w:afterAutospacing="0"/>
        <w:ind w:left="720" w:hanging="360"/>
        <w:rPr>
          <w:b w:val="1"/>
          <w:sz w:val="24"/>
          <w:szCs w:val="24"/>
          <w:u w:val="none"/>
        </w:rPr>
      </w:pPr>
      <w:r w:rsidDel="00000000" w:rsidR="00000000" w:rsidRPr="00000000">
        <w:rPr>
          <w:b w:val="1"/>
          <w:sz w:val="24"/>
          <w:szCs w:val="24"/>
          <w:rtl w:val="0"/>
        </w:rPr>
        <w:t xml:space="preserve">AC</w:t>
      </w:r>
    </w:p>
    <w:p w:rsidR="00000000" w:rsidDel="00000000" w:rsidP="00000000" w:rsidRDefault="00000000" w:rsidRPr="00000000" w14:paraId="00000151">
      <w:pPr>
        <w:numPr>
          <w:ilvl w:val="0"/>
          <w:numId w:val="7"/>
        </w:numPr>
        <w:spacing w:after="0" w:afterAutospacing="0"/>
        <w:ind w:left="720" w:hanging="360"/>
        <w:rPr>
          <w:b w:val="1"/>
          <w:sz w:val="24"/>
          <w:szCs w:val="24"/>
          <w:u w:val="none"/>
        </w:rPr>
      </w:pPr>
      <w:r w:rsidDel="00000000" w:rsidR="00000000" w:rsidRPr="00000000">
        <w:rPr>
          <w:b w:val="1"/>
          <w:sz w:val="24"/>
          <w:szCs w:val="24"/>
          <w:rtl w:val="0"/>
        </w:rPr>
        <w:t xml:space="preserve">ACDE</w:t>
      </w:r>
    </w:p>
    <w:p w:rsidR="00000000" w:rsidDel="00000000" w:rsidP="00000000" w:rsidRDefault="00000000" w:rsidRPr="00000000" w14:paraId="00000152">
      <w:pPr>
        <w:numPr>
          <w:ilvl w:val="0"/>
          <w:numId w:val="7"/>
        </w:numPr>
        <w:spacing w:after="0" w:afterAutospacing="0"/>
        <w:ind w:left="720" w:hanging="360"/>
        <w:rPr>
          <w:b w:val="1"/>
          <w:sz w:val="24"/>
          <w:szCs w:val="24"/>
          <w:u w:val="none"/>
        </w:rPr>
      </w:pPr>
      <w:r w:rsidDel="00000000" w:rsidR="00000000" w:rsidRPr="00000000">
        <w:rPr>
          <w:b w:val="1"/>
          <w:sz w:val="24"/>
          <w:szCs w:val="24"/>
          <w:rtl w:val="0"/>
        </w:rPr>
        <w:t xml:space="preserve">BD</w:t>
      </w:r>
    </w:p>
    <w:p w:rsidR="00000000" w:rsidDel="00000000" w:rsidP="00000000" w:rsidRDefault="00000000" w:rsidRPr="00000000" w14:paraId="00000153">
      <w:pPr>
        <w:numPr>
          <w:ilvl w:val="0"/>
          <w:numId w:val="7"/>
        </w:numPr>
        <w:spacing w:after="0" w:afterAutospacing="0"/>
        <w:ind w:left="720" w:hanging="360"/>
        <w:rPr>
          <w:b w:val="1"/>
          <w:sz w:val="24"/>
          <w:szCs w:val="24"/>
          <w:u w:val="none"/>
        </w:rPr>
      </w:pPr>
      <w:r w:rsidDel="00000000" w:rsidR="00000000" w:rsidRPr="00000000">
        <w:rPr>
          <w:b w:val="1"/>
          <w:sz w:val="24"/>
          <w:szCs w:val="24"/>
          <w:rtl w:val="0"/>
        </w:rPr>
        <w:t xml:space="preserve">C</w:t>
      </w:r>
    </w:p>
    <w:p w:rsidR="00000000" w:rsidDel="00000000" w:rsidP="00000000" w:rsidRDefault="00000000" w:rsidRPr="00000000" w14:paraId="00000154">
      <w:pPr>
        <w:numPr>
          <w:ilvl w:val="0"/>
          <w:numId w:val="7"/>
        </w:numPr>
        <w:spacing w:after="0" w:afterAutospacing="0"/>
        <w:ind w:left="720" w:hanging="360"/>
        <w:rPr>
          <w:b w:val="1"/>
          <w:sz w:val="24"/>
          <w:szCs w:val="24"/>
          <w:u w:val="none"/>
        </w:rPr>
      </w:pPr>
      <w:r w:rsidDel="00000000" w:rsidR="00000000" w:rsidRPr="00000000">
        <w:rPr>
          <w:b w:val="1"/>
          <w:sz w:val="24"/>
          <w:szCs w:val="24"/>
          <w:rtl w:val="0"/>
        </w:rPr>
        <w:t xml:space="preserve">BD</w:t>
      </w:r>
    </w:p>
    <w:p w:rsidR="00000000" w:rsidDel="00000000" w:rsidP="00000000" w:rsidRDefault="00000000" w:rsidRPr="00000000" w14:paraId="00000155">
      <w:pPr>
        <w:numPr>
          <w:ilvl w:val="0"/>
          <w:numId w:val="7"/>
        </w:numPr>
        <w:spacing w:after="0" w:afterAutospacing="0"/>
        <w:ind w:left="720" w:hanging="360"/>
        <w:rPr>
          <w:b w:val="1"/>
          <w:sz w:val="24"/>
          <w:szCs w:val="24"/>
          <w:u w:val="none"/>
        </w:rPr>
      </w:pPr>
      <w:r w:rsidDel="00000000" w:rsidR="00000000" w:rsidRPr="00000000">
        <w:rPr>
          <w:b w:val="1"/>
          <w:sz w:val="24"/>
          <w:szCs w:val="24"/>
          <w:rtl w:val="0"/>
        </w:rPr>
        <w:t xml:space="preserve">A</w:t>
      </w:r>
    </w:p>
    <w:p w:rsidR="00000000" w:rsidDel="00000000" w:rsidP="00000000" w:rsidRDefault="00000000" w:rsidRPr="00000000" w14:paraId="00000156">
      <w:pPr>
        <w:numPr>
          <w:ilvl w:val="0"/>
          <w:numId w:val="7"/>
        </w:numPr>
        <w:spacing w:after="0" w:afterAutospacing="0"/>
        <w:ind w:left="720" w:hanging="360"/>
        <w:rPr>
          <w:b w:val="1"/>
          <w:sz w:val="24"/>
          <w:szCs w:val="24"/>
          <w:u w:val="none"/>
        </w:rPr>
      </w:pPr>
      <w:r w:rsidDel="00000000" w:rsidR="00000000" w:rsidRPr="00000000">
        <w:rPr>
          <w:b w:val="1"/>
          <w:sz w:val="24"/>
          <w:szCs w:val="24"/>
          <w:rtl w:val="0"/>
        </w:rPr>
        <w:t xml:space="preserve">D</w:t>
      </w:r>
    </w:p>
    <w:p w:rsidR="00000000" w:rsidDel="00000000" w:rsidP="00000000" w:rsidRDefault="00000000" w:rsidRPr="00000000" w14:paraId="00000157">
      <w:pPr>
        <w:numPr>
          <w:ilvl w:val="0"/>
          <w:numId w:val="7"/>
        </w:numPr>
        <w:spacing w:after="0" w:afterAutospacing="0"/>
        <w:ind w:left="720" w:hanging="360"/>
        <w:rPr>
          <w:b w:val="1"/>
          <w:sz w:val="24"/>
          <w:szCs w:val="24"/>
          <w:u w:val="none"/>
        </w:rPr>
      </w:pPr>
      <w:r w:rsidDel="00000000" w:rsidR="00000000" w:rsidRPr="00000000">
        <w:rPr>
          <w:b w:val="1"/>
          <w:sz w:val="24"/>
          <w:szCs w:val="24"/>
          <w:rtl w:val="0"/>
        </w:rPr>
        <w:t xml:space="preserve">B</w:t>
      </w:r>
    </w:p>
    <w:p w:rsidR="00000000" w:rsidDel="00000000" w:rsidP="00000000" w:rsidRDefault="00000000" w:rsidRPr="00000000" w14:paraId="00000158">
      <w:pPr>
        <w:numPr>
          <w:ilvl w:val="0"/>
          <w:numId w:val="7"/>
        </w:numPr>
        <w:spacing w:after="0" w:afterAutospacing="0"/>
        <w:ind w:left="720" w:hanging="360"/>
        <w:rPr>
          <w:b w:val="1"/>
          <w:sz w:val="24"/>
          <w:szCs w:val="24"/>
          <w:u w:val="none"/>
        </w:rPr>
      </w:pPr>
      <w:r w:rsidDel="00000000" w:rsidR="00000000" w:rsidRPr="00000000">
        <w:rPr>
          <w:b w:val="1"/>
          <w:sz w:val="24"/>
          <w:szCs w:val="24"/>
          <w:rtl w:val="0"/>
        </w:rPr>
        <w:t xml:space="preserve">C</w:t>
      </w:r>
    </w:p>
    <w:p w:rsidR="00000000" w:rsidDel="00000000" w:rsidP="00000000" w:rsidRDefault="00000000" w:rsidRPr="00000000" w14:paraId="00000159">
      <w:pPr>
        <w:numPr>
          <w:ilvl w:val="0"/>
          <w:numId w:val="7"/>
        </w:numPr>
        <w:spacing w:after="0" w:afterAutospacing="0"/>
        <w:ind w:left="720" w:hanging="360"/>
        <w:rPr>
          <w:b w:val="1"/>
          <w:sz w:val="24"/>
          <w:szCs w:val="24"/>
          <w:u w:val="none"/>
        </w:rPr>
      </w:pPr>
      <w:r w:rsidDel="00000000" w:rsidR="00000000" w:rsidRPr="00000000">
        <w:rPr>
          <w:b w:val="1"/>
          <w:sz w:val="24"/>
          <w:szCs w:val="24"/>
          <w:rtl w:val="0"/>
        </w:rPr>
        <w:t xml:space="preserve">..</w:t>
      </w:r>
    </w:p>
    <w:p w:rsidR="00000000" w:rsidDel="00000000" w:rsidP="00000000" w:rsidRDefault="00000000" w:rsidRPr="00000000" w14:paraId="0000015A">
      <w:pPr>
        <w:numPr>
          <w:ilvl w:val="0"/>
          <w:numId w:val="7"/>
        </w:numPr>
        <w:spacing w:after="0" w:afterAutospacing="0"/>
        <w:ind w:left="720" w:hanging="360"/>
        <w:rPr>
          <w:b w:val="1"/>
          <w:sz w:val="24"/>
          <w:szCs w:val="24"/>
          <w:u w:val="none"/>
        </w:rPr>
      </w:pPr>
      <w:r w:rsidDel="00000000" w:rsidR="00000000" w:rsidRPr="00000000">
        <w:rPr>
          <w:b w:val="1"/>
          <w:sz w:val="24"/>
          <w:szCs w:val="24"/>
          <w:rtl w:val="0"/>
        </w:rPr>
        <w:t xml:space="preserve">A</w:t>
      </w:r>
    </w:p>
    <w:p w:rsidR="00000000" w:rsidDel="00000000" w:rsidP="00000000" w:rsidRDefault="00000000" w:rsidRPr="00000000" w14:paraId="0000015B">
      <w:pPr>
        <w:numPr>
          <w:ilvl w:val="0"/>
          <w:numId w:val="7"/>
        </w:numPr>
        <w:ind w:left="720" w:hanging="360"/>
        <w:rPr>
          <w:b w:val="1"/>
          <w:sz w:val="24"/>
          <w:szCs w:val="24"/>
          <w:u w:val="none"/>
        </w:rPr>
      </w:pPr>
      <w:r w:rsidDel="00000000" w:rsidR="00000000" w:rsidRPr="00000000">
        <w:rPr>
          <w:b w:val="1"/>
          <w:sz w:val="24"/>
          <w:szCs w:val="24"/>
          <w:rtl w:val="0"/>
        </w:rPr>
        <w:t xml:space="preserve">BCD</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Paragraphedeliste">
    <w:name w:val="List Paragraph"/>
    <w:basedOn w:val="Normal"/>
    <w:uiPriority w:val="34"/>
    <w:qFormat w:val="1"/>
    <w:rsid w:val="00644974"/>
    <w:pPr>
      <w:ind w:left="720"/>
      <w:contextualSpacing w:val="1"/>
    </w:pPr>
  </w:style>
  <w:style w:type="character" w:styleId="lev">
    <w:name w:val="Strong"/>
    <w:basedOn w:val="Policepardfaut"/>
    <w:uiPriority w:val="22"/>
    <w:qFormat w:val="1"/>
    <w:rsid w:val="006D2F82"/>
    <w:rPr>
      <w:b w:val="1"/>
      <w:bCs w:val="1"/>
    </w:rPr>
  </w:style>
  <w:style w:type="character" w:styleId="tr" w:customStyle="1">
    <w:name w:val="tr"/>
    <w:basedOn w:val="Policepardfaut"/>
    <w:rsid w:val="006D2F82"/>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j1JrbF34XMgozI2XEJNPRkxyfQ==">CgMxLjAyDmgubmt1c3RlZHd2b2w4OAByITF2YkJRSUNEbkhDU2dvRE5KRXZJLW9vRVVNVnRIN2pBMA==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2025-08-30T09:31:00Z</dcterms:created>
  <dc:creator>MAISON INFO</dc:creator>
</cp:coreProperties>
</file>