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457AD" w14:textId="39B69383" w:rsidR="00316013" w:rsidRPr="00316013" w:rsidRDefault="00316013" w:rsidP="009655C2">
      <w:pPr>
        <w:spacing w:after="0" w:line="240" w:lineRule="auto"/>
      </w:pPr>
      <w:r w:rsidRPr="00316013">
        <w:t xml:space="preserve">You are an expert and </w:t>
      </w:r>
      <w:r>
        <w:t xml:space="preserve">a </w:t>
      </w:r>
      <w:r w:rsidRPr="00316013">
        <w:t xml:space="preserve">presentation designer. Summarize the provided </w:t>
      </w:r>
      <w:r>
        <w:t xml:space="preserve">[text/ </w:t>
      </w:r>
      <w:r w:rsidRPr="00316013">
        <w:t>document</w:t>
      </w:r>
      <w:r>
        <w:t>]</w:t>
      </w:r>
      <w:r w:rsidRPr="00316013">
        <w:t xml:space="preserve"> into a clear, comprehensive </w:t>
      </w:r>
      <w:r w:rsidRPr="00316013">
        <w:rPr>
          <w:b/>
          <w:bCs/>
        </w:rPr>
        <w:t>slide</w:t>
      </w:r>
      <w:r>
        <w:rPr>
          <w:b/>
          <w:bCs/>
        </w:rPr>
        <w:t>s</w:t>
      </w:r>
      <w:r w:rsidRPr="00316013">
        <w:t>.</w:t>
      </w:r>
    </w:p>
    <w:p w14:paraId="28E44F55" w14:textId="77777777" w:rsidR="00316013" w:rsidRPr="00316013" w:rsidRDefault="00316013" w:rsidP="009655C2">
      <w:pPr>
        <w:spacing w:after="0" w:line="240" w:lineRule="auto"/>
      </w:pPr>
    </w:p>
    <w:p w14:paraId="59C42E4B" w14:textId="0CD92C7E" w:rsidR="00316013" w:rsidRPr="00316013" w:rsidRDefault="00316013" w:rsidP="009655C2">
      <w:pPr>
        <w:spacing w:after="0" w:line="240" w:lineRule="auto"/>
      </w:pPr>
      <w:r w:rsidRPr="00316013">
        <w:rPr>
          <w:b/>
          <w:bCs/>
        </w:rPr>
        <w:t>Output Constraint:</w:t>
      </w:r>
      <w:r w:rsidRPr="00316013">
        <w:t xml:space="preserve"> Do NOT create visual design slides. Provide only the slide-by-slide content</w:t>
      </w:r>
      <w:r>
        <w:t>s</w:t>
      </w:r>
      <w:r w:rsidRPr="00316013">
        <w:t>.</w:t>
      </w:r>
    </w:p>
    <w:p w14:paraId="5630D8D9" w14:textId="77777777" w:rsidR="00316013" w:rsidRPr="00316013" w:rsidRDefault="00316013" w:rsidP="009655C2">
      <w:pPr>
        <w:spacing w:after="0" w:line="240" w:lineRule="auto"/>
      </w:pPr>
    </w:p>
    <w:p w14:paraId="2AFBE25D" w14:textId="77777777" w:rsidR="00316013" w:rsidRPr="00316013" w:rsidRDefault="00316013" w:rsidP="009655C2">
      <w:pPr>
        <w:spacing w:after="0" w:line="240" w:lineRule="auto"/>
      </w:pPr>
      <w:r w:rsidRPr="00316013">
        <w:rPr>
          <w:b/>
          <w:bCs/>
        </w:rPr>
        <w:t>Target Audience:</w:t>
      </w:r>
      <w:r w:rsidRPr="00316013">
        <w:t xml:space="preserve"> The summary must be written so that someone with zero background knowledge can fully understand the case, context, and current status after reading the deck.</w:t>
      </w:r>
    </w:p>
    <w:p w14:paraId="1C27C1FC" w14:textId="77777777" w:rsidR="00316013" w:rsidRPr="00316013" w:rsidRDefault="00316013" w:rsidP="009655C2">
      <w:pPr>
        <w:spacing w:after="0" w:line="240" w:lineRule="auto"/>
      </w:pPr>
    </w:p>
    <w:p w14:paraId="6F13AC97" w14:textId="4920E1EE" w:rsidR="00316013" w:rsidRPr="00316013" w:rsidRDefault="00316013" w:rsidP="009655C2">
      <w:pPr>
        <w:spacing w:after="0" w:line="240" w:lineRule="auto"/>
      </w:pPr>
      <w:r>
        <w:t>The slides should cover</w:t>
      </w:r>
      <w:r w:rsidRPr="00316013">
        <w:rPr>
          <w:b/>
          <w:bCs/>
        </w:rPr>
        <w:t>:</w:t>
      </w:r>
    </w:p>
    <w:p w14:paraId="60D102AE" w14:textId="1BCB7256" w:rsidR="00316013" w:rsidRPr="00316013" w:rsidRDefault="00316013" w:rsidP="009655C2">
      <w:pPr>
        <w:numPr>
          <w:ilvl w:val="0"/>
          <w:numId w:val="11"/>
        </w:numPr>
        <w:spacing w:after="0" w:line="240" w:lineRule="auto"/>
      </w:pPr>
      <w:r w:rsidRPr="00316013">
        <w:t>Title &amp; Case Overview (Executive Summary)</w:t>
      </w:r>
    </w:p>
    <w:p w14:paraId="14DAB703" w14:textId="698E8684" w:rsidR="00316013" w:rsidRPr="00316013" w:rsidRDefault="00316013" w:rsidP="009655C2">
      <w:pPr>
        <w:numPr>
          <w:ilvl w:val="0"/>
          <w:numId w:val="11"/>
        </w:numPr>
        <w:spacing w:after="0" w:line="240" w:lineRule="auto"/>
      </w:pPr>
      <w:r w:rsidRPr="00316013">
        <w:t>Background &amp; Context of the Case</w:t>
      </w:r>
    </w:p>
    <w:p w14:paraId="45423F43" w14:textId="3A9B0EAB" w:rsidR="00316013" w:rsidRPr="00316013" w:rsidRDefault="00316013" w:rsidP="009655C2">
      <w:pPr>
        <w:numPr>
          <w:ilvl w:val="0"/>
          <w:numId w:val="11"/>
        </w:numPr>
        <w:spacing w:after="0" w:line="240" w:lineRule="auto"/>
      </w:pPr>
      <w:r w:rsidRPr="00316013">
        <w:t>Investigative Actions Taken</w:t>
      </w:r>
    </w:p>
    <w:p w14:paraId="20841B40" w14:textId="4B3E9305" w:rsidR="00316013" w:rsidRPr="00316013" w:rsidRDefault="00316013" w:rsidP="009655C2">
      <w:pPr>
        <w:numPr>
          <w:ilvl w:val="0"/>
          <w:numId w:val="11"/>
        </w:numPr>
        <w:spacing w:after="0" w:line="240" w:lineRule="auto"/>
      </w:pPr>
      <w:r w:rsidRPr="00316013">
        <w:t>Key Findings &amp; Evidence</w:t>
      </w:r>
    </w:p>
    <w:p w14:paraId="789D66F1" w14:textId="605F8357" w:rsidR="00316013" w:rsidRPr="00316013" w:rsidRDefault="00316013" w:rsidP="009655C2">
      <w:pPr>
        <w:numPr>
          <w:ilvl w:val="0"/>
          <w:numId w:val="11"/>
        </w:numPr>
        <w:spacing w:after="0" w:line="240" w:lineRule="auto"/>
      </w:pPr>
      <w:r w:rsidRPr="00316013">
        <w:t>Gaps, Missing Information &amp; Pending Actions</w:t>
      </w:r>
    </w:p>
    <w:p w14:paraId="4826DD61" w14:textId="3487FF72" w:rsidR="00316013" w:rsidRPr="00316013" w:rsidRDefault="00316013" w:rsidP="009655C2">
      <w:pPr>
        <w:numPr>
          <w:ilvl w:val="0"/>
          <w:numId w:val="11"/>
        </w:numPr>
        <w:spacing w:after="0" w:line="240" w:lineRule="auto"/>
      </w:pPr>
      <w:r w:rsidRPr="00316013">
        <w:t>Key Recommendations &amp; Next Steps</w:t>
      </w:r>
    </w:p>
    <w:p w14:paraId="3D140773" w14:textId="028CA868" w:rsidR="00316013" w:rsidRPr="00316013" w:rsidRDefault="00316013" w:rsidP="009655C2">
      <w:pPr>
        <w:numPr>
          <w:ilvl w:val="0"/>
          <w:numId w:val="11"/>
        </w:numPr>
        <w:spacing w:after="0" w:line="240" w:lineRule="auto"/>
      </w:pPr>
      <w:r w:rsidRPr="00316013">
        <w:t>Final Summary &amp; Conclusion</w:t>
      </w:r>
    </w:p>
    <w:p w14:paraId="446EA0FE" w14:textId="77777777" w:rsidR="00316013" w:rsidRPr="00316013" w:rsidRDefault="00316013" w:rsidP="009655C2">
      <w:pPr>
        <w:spacing w:after="0" w:line="240" w:lineRule="auto"/>
      </w:pPr>
    </w:p>
    <w:p w14:paraId="6322FE6C" w14:textId="2E874C20" w:rsidR="00316013" w:rsidRPr="00316013" w:rsidRDefault="009655C2" w:rsidP="009655C2">
      <w:pPr>
        <w:spacing w:after="0" w:line="240" w:lineRule="auto"/>
      </w:pPr>
      <w:r>
        <w:t>Slide Format should cover</w:t>
      </w:r>
      <w:r w:rsidR="00316013" w:rsidRPr="00316013">
        <w:rPr>
          <w:b/>
          <w:bCs/>
        </w:rPr>
        <w:t>:</w:t>
      </w:r>
    </w:p>
    <w:p w14:paraId="74895FB2" w14:textId="77777777" w:rsidR="00316013" w:rsidRPr="009655C2" w:rsidRDefault="00316013" w:rsidP="009655C2">
      <w:pPr>
        <w:numPr>
          <w:ilvl w:val="0"/>
          <w:numId w:val="12"/>
        </w:numPr>
        <w:spacing w:after="0" w:line="240" w:lineRule="auto"/>
      </w:pPr>
      <w:r w:rsidRPr="009655C2">
        <w:t>Slide Number &amp; Title</w:t>
      </w:r>
    </w:p>
    <w:p w14:paraId="291DFDD0" w14:textId="4B75A01F" w:rsidR="00316013" w:rsidRPr="00316013" w:rsidRDefault="00316013" w:rsidP="009655C2">
      <w:pPr>
        <w:numPr>
          <w:ilvl w:val="0"/>
          <w:numId w:val="12"/>
        </w:numPr>
        <w:spacing w:after="0" w:line="240" w:lineRule="auto"/>
      </w:pPr>
      <w:r w:rsidRPr="00316013">
        <w:rPr>
          <w:b/>
          <w:bCs/>
        </w:rPr>
        <w:t>Key Objective:</w:t>
      </w:r>
      <w:r w:rsidRPr="00316013">
        <w:t xml:space="preserve"> (</w:t>
      </w:r>
      <w:r w:rsidR="009655C2">
        <w:t>S</w:t>
      </w:r>
      <w:r w:rsidRPr="00316013">
        <w:t>entence explaining the purpose of the slide)</w:t>
      </w:r>
    </w:p>
    <w:p w14:paraId="485F51AC" w14:textId="19B58E10" w:rsidR="00483BDD" w:rsidRPr="00316013" w:rsidRDefault="00316013" w:rsidP="009655C2">
      <w:pPr>
        <w:numPr>
          <w:ilvl w:val="0"/>
          <w:numId w:val="12"/>
        </w:numPr>
        <w:spacing w:after="0" w:line="240" w:lineRule="auto"/>
      </w:pPr>
      <w:r w:rsidRPr="00316013">
        <w:rPr>
          <w:b/>
          <w:bCs/>
        </w:rPr>
        <w:t>Content / Bullet Points:</w:t>
      </w:r>
      <w:r w:rsidRPr="00316013">
        <w:t xml:space="preserve"> (</w:t>
      </w:r>
      <w:r w:rsidR="009655C2">
        <w:t>C</w:t>
      </w:r>
      <w:r w:rsidRPr="00316013">
        <w:t>oncise, high-impact bullet points detailing specific facts, dates, names, or metrics)</w:t>
      </w:r>
    </w:p>
    <w:sectPr w:rsidR="00483BDD" w:rsidRPr="003160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A6ED2"/>
    <w:multiLevelType w:val="multilevel"/>
    <w:tmpl w:val="74CC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85432"/>
    <w:multiLevelType w:val="multilevel"/>
    <w:tmpl w:val="96F0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81870"/>
    <w:multiLevelType w:val="multilevel"/>
    <w:tmpl w:val="69A69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0253E1"/>
    <w:multiLevelType w:val="multilevel"/>
    <w:tmpl w:val="4170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16491"/>
    <w:multiLevelType w:val="multilevel"/>
    <w:tmpl w:val="B1D6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13E18"/>
    <w:multiLevelType w:val="multilevel"/>
    <w:tmpl w:val="A34E8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7F0B11"/>
    <w:multiLevelType w:val="multilevel"/>
    <w:tmpl w:val="9B6A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3B2A9A"/>
    <w:multiLevelType w:val="multilevel"/>
    <w:tmpl w:val="43F2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995BCA"/>
    <w:multiLevelType w:val="multilevel"/>
    <w:tmpl w:val="474A7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A431FB"/>
    <w:multiLevelType w:val="multilevel"/>
    <w:tmpl w:val="6768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C1D78"/>
    <w:multiLevelType w:val="multilevel"/>
    <w:tmpl w:val="6C8E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76161E"/>
    <w:multiLevelType w:val="multilevel"/>
    <w:tmpl w:val="6A22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1F1D6E"/>
    <w:multiLevelType w:val="multilevel"/>
    <w:tmpl w:val="64462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3687365">
    <w:abstractNumId w:val="6"/>
  </w:num>
  <w:num w:numId="2" w16cid:durableId="2117627066">
    <w:abstractNumId w:val="7"/>
  </w:num>
  <w:num w:numId="3" w16cid:durableId="2128159976">
    <w:abstractNumId w:val="11"/>
  </w:num>
  <w:num w:numId="4" w16cid:durableId="902908773">
    <w:abstractNumId w:val="0"/>
  </w:num>
  <w:num w:numId="5" w16cid:durableId="1772166951">
    <w:abstractNumId w:val="5"/>
  </w:num>
  <w:num w:numId="6" w16cid:durableId="2073849625">
    <w:abstractNumId w:val="12"/>
  </w:num>
  <w:num w:numId="7" w16cid:durableId="1066100898">
    <w:abstractNumId w:val="10"/>
  </w:num>
  <w:num w:numId="8" w16cid:durableId="1942294472">
    <w:abstractNumId w:val="9"/>
  </w:num>
  <w:num w:numId="9" w16cid:durableId="601188737">
    <w:abstractNumId w:val="3"/>
  </w:num>
  <w:num w:numId="10" w16cid:durableId="365984113">
    <w:abstractNumId w:val="8"/>
  </w:num>
  <w:num w:numId="11" w16cid:durableId="1913657215">
    <w:abstractNumId w:val="4"/>
  </w:num>
  <w:num w:numId="12" w16cid:durableId="2144692381">
    <w:abstractNumId w:val="1"/>
  </w:num>
  <w:num w:numId="13" w16cid:durableId="1463604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BDD"/>
    <w:rsid w:val="00316013"/>
    <w:rsid w:val="00483BDD"/>
    <w:rsid w:val="00747120"/>
    <w:rsid w:val="00964806"/>
    <w:rsid w:val="00965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2B2A4"/>
  <w15:chartTrackingRefBased/>
  <w15:docId w15:val="{85576CAF-A312-4360-9D6D-88C2CC94C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B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B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3B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B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B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B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B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B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B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B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B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3B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B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B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B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B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B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B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B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B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B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B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B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B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B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B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B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B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B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Outa Jeconia Wambogo Agunga</dc:creator>
  <cp:keywords/>
  <dc:description/>
  <cp:lastModifiedBy>Outa Jeconia Wambogo Agunga</cp:lastModifiedBy>
  <cp:revision>1</cp:revision>
  <dcterms:created xsi:type="dcterms:W3CDTF">2026-10-29T09:11:00Z</dcterms:created>
  <dcterms:modified xsi:type="dcterms:W3CDTF">2026-10-29T10:15:00Z</dcterms:modified>
</cp:coreProperties>
</file>