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Schlep Blindness</w:t>
      </w:r>
    </w:p>
    <w:p>
      <w:r>
        <w:br/>
        <w:t>January 2012There are great startup ideas lying around unexploited right under</w:t>
        <w:br/>
        <w:t>our noses.  One reason we don't see them is a phenomenon I call</w:t>
        <w:br/>
        <w:t>schlep blindness.  Schlep was originally a Yiddish word but has</w:t>
        <w:br/>
        <w:t>passed into general use in the US.  It means a tedious, unpleasant</w:t>
        <w:br/>
        <w:t xml:space="preserve">task.No one likes schleps, but hackers especially dislike them.  </w:t>
        <w:br/>
        <w:t>Most hackers who start startups wish they could do it by just writing</w:t>
        <w:br/>
        <w:t>some clever software, putting it on a server somewhere, and watching</w:t>
        <w:br/>
        <w:t>the money roll in—without ever having to talk to users, or negotiate</w:t>
        <w:br/>
        <w:t>with other companies, or deal with other people's broken code.</w:t>
        <w:br/>
        <w:t>Maybe that's possible, but I haven't seen it.One of the many things we do at Y Combinator is teach hackers about</w:t>
        <w:br/>
        <w:t>the inevitability of schleps.  No, you can't start a startup by</w:t>
        <w:br/>
        <w:t>just writing code.  I remember going through this realization myself.</w:t>
        <w:br/>
        <w:t>There was a point in 1995 when I was still trying to convince myself</w:t>
        <w:br/>
        <w:t>I could start a company by just writing code.  But I soon learned</w:t>
        <w:br/>
        <w:t>from experience that schleps are not merely inevitable, but pretty</w:t>
        <w:br/>
        <w:t>much what business consists of.  A company is defined by the schleps</w:t>
        <w:br/>
        <w:t>it will undertake.  And schleps should be dealt with the same way</w:t>
        <w:br/>
        <w:t>you'd deal with a cold swimming pool: just jump in.  Which is not</w:t>
        <w:br/>
        <w:t>to say you should seek out unpleasant work per se, but that you</w:t>
        <w:br/>
        <w:t>should never shrink from it if it's on the path to something great.The most dangerous thing about our dislike of schleps is that much</w:t>
        <w:br/>
        <w:t>of it is unconscious.  Your unconscious won't even let you see ideas</w:t>
        <w:br/>
        <w:t>that involve painful schleps.  That's schlep blindness.The phenomenon isn't limited to startups.  Most people don't</w:t>
        <w:br/>
        <w:t>consciously decide not to be in as good physical shape as Olympic</w:t>
        <w:br/>
        <w:t>athletes, for example.  Their unconscious mind decides for them,</w:t>
        <w:br/>
        <w:t xml:space="preserve">shrinking from the work involved.The most striking example I know of schlep blindness is </w:t>
        <w:br/>
        <w:t>Stripe, or</w:t>
        <w:br/>
        <w:t>rather Stripe's idea.  For over a decade, every hacker who'd ever</w:t>
        <w:br/>
        <w:t>had to process payments online knew how painful the experience was.</w:t>
        <w:br/>
        <w:t>Thousands of people must have known about this problem.  And yet</w:t>
        <w:br/>
        <w:t>when they started startups, they decided to build recipe sites, or</w:t>
        <w:br/>
        <w:t>aggregators for local events.  Why?  Why work on problems few care</w:t>
        <w:br/>
        <w:t>much about and no one will pay for, when you could fix one of the</w:t>
        <w:br/>
        <w:t>most important components of the world's infrastructure?  Because</w:t>
        <w:br/>
        <w:t>schlep blindness prevented people from even considering the idea</w:t>
        <w:br/>
        <w:t>of fixing payments.Probably no one who applied to Y Combinator to work on a recipe</w:t>
        <w:br/>
        <w:t>site began by asking "should we fix payments, or build a recipe</w:t>
        <w:br/>
        <w:t>site?" and chose the recipe site.  Though the idea of fixing payments</w:t>
        <w:br/>
        <w:t>was right there in plain sight, they never saw it, because their</w:t>
        <w:br/>
        <w:t>unconscious mind shrank from the complications involved.  You'd</w:t>
        <w:br/>
        <w:t>have to make deals with banks.  How do you do that?  Plus you're</w:t>
        <w:br/>
        <w:t>moving money, so you're going to have to deal with fraud, and people</w:t>
        <w:br/>
        <w:t>trying to break into your servers.  Plus there are probably all</w:t>
        <w:br/>
        <w:t>sorts of regulations to comply with.  It's a lot more intimidating</w:t>
        <w:br/>
        <w:t>to start a startup like this than a recipe site.That scariness makes ambitious ideas doubly valuable.  In addition</w:t>
        <w:br/>
        <w:t>to their intrinsic value, they're like undervalued stocks in the</w:t>
        <w:br/>
        <w:t>sense that there's less demand for them among founders.  If you</w:t>
        <w:br/>
        <w:t>pick an ambitious idea, you'll have less competition, because</w:t>
        <w:br/>
        <w:t>everyone else will have been frightened off by the challenges</w:t>
        <w:br/>
        <w:t>involved.  (This is also true of starting a startup generally.)How do you overcome schlep blindness?  Frankly, the most valuable</w:t>
        <w:br/>
        <w:t>antidote to schlep blindness is probably ignorance.  Most successful</w:t>
        <w:br/>
        <w:t>founders would probably say that if they'd known when they were</w:t>
        <w:br/>
        <w:t>starting their company about the obstacles they'd have to overcome,</w:t>
        <w:br/>
        <w:t>they might never have started it.  Maybe that's one reason the most</w:t>
        <w:br/>
        <w:t>successful startups of all so often have young founders.In practice the founders grow with the problems.  But no one seems</w:t>
        <w:br/>
        <w:t>able to foresee that, not even older, more experienced founders.</w:t>
        <w:br/>
        <w:t>So the reason younger founders have an advantage is that they make</w:t>
        <w:br/>
        <w:t>two mistakes that cancel each other out.  They don't know how much</w:t>
        <w:br/>
        <w:t>they can grow, but they also don't know how much they'll need to.</w:t>
        <w:br/>
        <w:t>Older founders only make the first mistake.Ignorance can't solve everything though.  Some ideas so obviously</w:t>
        <w:br/>
        <w:t>entail alarming schleps that anyone can see them.  How do you see</w:t>
        <w:br/>
        <w:t>ideas like that?  The trick I recommend is to take yourself out of</w:t>
        <w:br/>
        <w:t>the picture.  Instead of asking "what problem should I solve?" ask</w:t>
        <w:br/>
        <w:t>"what problem do I wish someone else would solve for me?"  If someone</w:t>
        <w:br/>
        <w:t>who had to process payments before Stripe had tried asking that,</w:t>
        <w:br/>
        <w:t>Stripe would have been one of the first things they wished for.It's too late now to be Stripe, but there's plenty still broken in</w:t>
        <w:br/>
        <w:t>the world, if you know how to see it.Thanks to Sam Altman, Paul Buchheit, Patrick Collison,</w:t>
        <w:br/>
        <w:t>Aaron Iba, Jessica Livingston, Emmett Shear, and Harj Taggar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