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E77">
            <w:pPr>
              <w:pStyle w:val="Heading2"/>
            </w:pPr>
            <w:r>
              <w:t>LÜKS KADİFE TİCARET VE SANAYİ A.Ş.</w:t>
            </w:r>
          </w:p>
        </w:tc>
      </w:tr>
    </w:tbl>
    <w:p w:rsidR="00000000" w:rsidRDefault="00942E7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KADİFE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YA</w:t>
            </w:r>
            <w:r>
              <w:rPr>
                <w:rFonts w:ascii="Arial" w:hAnsi="Arial"/>
                <w:color w:val="000000"/>
                <w:sz w:val="16"/>
              </w:rPr>
              <w:t>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YILMAZ 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ALİ İHSAN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NEVZAT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İLHAN HASŞERBE</w:t>
            </w:r>
            <w:r>
              <w:rPr>
                <w:rFonts w:ascii="Arial" w:hAnsi="Arial"/>
                <w:color w:val="000000"/>
                <w:sz w:val="16"/>
              </w:rPr>
              <w:t>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HİKMET 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(352) 311 34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(352) 311 34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01.09.2002-30.09.2004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</w:t>
            </w:r>
            <w:r>
              <w:rPr>
                <w:rFonts w:ascii="Arial" w:hAnsi="Arial"/>
                <w:b/>
                <w:color w:val="000000"/>
                <w:sz w:val="16"/>
              </w:rPr>
              <w:t>loyers' Union)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3.000.000.000.000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2.970.000.000.000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942E77">
      <w:pPr>
        <w:rPr>
          <w:rFonts w:ascii="Arial" w:hAnsi="Arial"/>
          <w:sz w:val="18"/>
        </w:rPr>
      </w:pPr>
    </w:p>
    <w:p w:rsidR="00000000" w:rsidRDefault="00942E77">
      <w:pPr>
        <w:rPr>
          <w:rFonts w:ascii="Arial" w:hAnsi="Arial"/>
          <w:sz w:val="16"/>
        </w:rPr>
      </w:pPr>
    </w:p>
    <w:p w:rsidR="00000000" w:rsidRDefault="00942E77">
      <w:pPr>
        <w:rPr>
          <w:rFonts w:ascii="Arial" w:hAnsi="Arial"/>
          <w:sz w:val="16"/>
        </w:rPr>
      </w:pPr>
    </w:p>
    <w:p w:rsidR="00000000" w:rsidRDefault="00942E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2E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42E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2E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42E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E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42E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Kadife(Metre)</w:t>
            </w:r>
          </w:p>
        </w:tc>
        <w:tc>
          <w:tcPr>
            <w:tcW w:w="806" w:type="dxa"/>
          </w:tcPr>
          <w:p w:rsidR="00000000" w:rsidRDefault="00942E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42E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Velvet(Meters)</w:t>
            </w:r>
          </w:p>
        </w:tc>
        <w:tc>
          <w:tcPr>
            <w:tcW w:w="806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42E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E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42E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1.762.851</w:t>
            </w:r>
          </w:p>
        </w:tc>
        <w:tc>
          <w:tcPr>
            <w:tcW w:w="806" w:type="dxa"/>
          </w:tcPr>
          <w:p w:rsidR="00000000" w:rsidRDefault="00942E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E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02</w:t>
            </w:r>
          </w:p>
        </w:tc>
        <w:tc>
          <w:tcPr>
            <w:tcW w:w="2307" w:type="dxa"/>
          </w:tcPr>
          <w:p w:rsidR="00000000" w:rsidRDefault="00942E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2.514.179</w:t>
            </w:r>
          </w:p>
        </w:tc>
        <w:tc>
          <w:tcPr>
            <w:tcW w:w="806" w:type="dxa"/>
          </w:tcPr>
          <w:p w:rsidR="00000000" w:rsidRDefault="00942E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</w:tbl>
    <w:p w:rsidR="00000000" w:rsidRDefault="00942E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42E7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42E77">
      <w:pPr>
        <w:rPr>
          <w:rFonts w:ascii="Arial" w:hAnsi="Arial"/>
          <w:sz w:val="16"/>
        </w:rPr>
      </w:pPr>
    </w:p>
    <w:p w:rsidR="00000000" w:rsidRDefault="00942E77">
      <w:pPr>
        <w:rPr>
          <w:rFonts w:ascii="Arial" w:hAnsi="Arial"/>
          <w:sz w:val="16"/>
        </w:rPr>
      </w:pPr>
    </w:p>
    <w:p w:rsidR="00000000" w:rsidRDefault="00942E77">
      <w:pPr>
        <w:rPr>
          <w:rFonts w:ascii="Arial" w:hAnsi="Arial"/>
          <w:sz w:val="16"/>
        </w:rPr>
      </w:pPr>
    </w:p>
    <w:p w:rsidR="00000000" w:rsidRDefault="00942E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2E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42E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2E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42E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E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42E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Kadife(Metr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Velvet(Meters)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E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42E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1.746.590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E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42E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2.579.353</w:t>
            </w:r>
          </w:p>
        </w:tc>
      </w:tr>
    </w:tbl>
    <w:p w:rsidR="00000000" w:rsidRDefault="00942E77">
      <w:pPr>
        <w:rPr>
          <w:rFonts w:ascii="Arial" w:hAnsi="Arial"/>
          <w:sz w:val="16"/>
        </w:rPr>
      </w:pPr>
    </w:p>
    <w:p w:rsidR="00000000" w:rsidRDefault="00942E77">
      <w:pPr>
        <w:rPr>
          <w:rFonts w:ascii="Arial" w:hAnsi="Arial"/>
          <w:sz w:val="16"/>
        </w:rPr>
      </w:pPr>
    </w:p>
    <w:p w:rsidR="00000000" w:rsidRDefault="00942E77">
      <w:pPr>
        <w:rPr>
          <w:rFonts w:ascii="Arial" w:hAnsi="Arial"/>
          <w:sz w:val="18"/>
        </w:rPr>
      </w:pPr>
    </w:p>
    <w:p w:rsidR="00000000" w:rsidRDefault="00942E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2E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42E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2E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42E7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42E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42E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42E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942E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2E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942E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471.175.055.876</w:t>
            </w:r>
          </w:p>
          <w:p w:rsidR="00000000" w:rsidRDefault="00942E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334.355</w:t>
            </w:r>
          </w:p>
        </w:tc>
        <w:tc>
          <w:tcPr>
            <w:tcW w:w="2410" w:type="dxa"/>
          </w:tcPr>
          <w:p w:rsidR="00000000" w:rsidRDefault="00942E77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842" w:type="dxa"/>
          </w:tcPr>
          <w:p w:rsidR="00000000" w:rsidRDefault="00942E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4.370.816.177.441</w:t>
            </w:r>
          </w:p>
          <w:p w:rsidR="00000000" w:rsidRDefault="00942E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2.844.414</w:t>
            </w:r>
          </w:p>
        </w:tc>
        <w:tc>
          <w:tcPr>
            <w:tcW w:w="1985" w:type="dxa"/>
          </w:tcPr>
          <w:p w:rsidR="00000000" w:rsidRDefault="00942E7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2E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942E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677.767.507.981</w:t>
            </w:r>
          </w:p>
          <w:p w:rsidR="00000000" w:rsidRDefault="00942E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301.582</w:t>
            </w:r>
          </w:p>
        </w:tc>
        <w:tc>
          <w:tcPr>
            <w:tcW w:w="2410" w:type="dxa"/>
          </w:tcPr>
          <w:p w:rsidR="00000000" w:rsidRDefault="00942E77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842" w:type="dxa"/>
          </w:tcPr>
          <w:p w:rsidR="00000000" w:rsidRDefault="00942E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4.991</w:t>
            </w:r>
            <w:r>
              <w:rPr>
                <w:rFonts w:ascii="Arial" w:hAnsi="Arial"/>
                <w:color w:val="000000"/>
                <w:sz w:val="16"/>
              </w:rPr>
              <w:t>.909.198.969</w:t>
            </w:r>
          </w:p>
          <w:p w:rsidR="00000000" w:rsidRDefault="00942E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3.128.441</w:t>
            </w:r>
          </w:p>
        </w:tc>
        <w:tc>
          <w:tcPr>
            <w:tcW w:w="1985" w:type="dxa"/>
          </w:tcPr>
          <w:p w:rsidR="00000000" w:rsidRDefault="00942E7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</w:tbl>
    <w:p w:rsidR="00000000" w:rsidRDefault="00942E77">
      <w:pPr>
        <w:rPr>
          <w:rFonts w:ascii="Arial" w:hAnsi="Arial"/>
          <w:b/>
          <w:u w:val="single"/>
        </w:rPr>
      </w:pPr>
    </w:p>
    <w:p w:rsidR="00000000" w:rsidRDefault="00942E77">
      <w:pPr>
        <w:rPr>
          <w:rFonts w:ascii="Arial" w:hAnsi="Arial"/>
          <w:sz w:val="16"/>
        </w:rPr>
      </w:pPr>
    </w:p>
    <w:p w:rsidR="00000000" w:rsidRDefault="00942E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42E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42E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42E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42E7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2E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42E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42E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42E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</w:t>
            </w:r>
            <w:r>
              <w:rPr>
                <w:rFonts w:ascii="Arial" w:hAnsi="Arial"/>
                <w:b/>
                <w:color w:val="000000"/>
                <w:sz w:val="16"/>
              </w:rPr>
              <w:t>Eden Yatırımlar</w:t>
            </w:r>
          </w:p>
        </w:tc>
        <w:tc>
          <w:tcPr>
            <w:tcW w:w="2038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2E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2E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942E7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09" w:type="dxa"/>
          </w:tcPr>
          <w:p w:rsidR="00000000" w:rsidRDefault="00942E7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942E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2E7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42E7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942E7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42E7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2E7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42E7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942E7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42E7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42E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2E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</w:t>
            </w:r>
            <w:r>
              <w:rPr>
                <w:rFonts w:ascii="Arial" w:hAnsi="Arial"/>
                <w:sz w:val="16"/>
              </w:rPr>
              <w:t xml:space="preserve">ndeki payı aşağıda gösterilmektedir. </w:t>
            </w:r>
          </w:p>
        </w:tc>
        <w:tc>
          <w:tcPr>
            <w:tcW w:w="1134" w:type="dxa"/>
          </w:tcPr>
          <w:p w:rsidR="00000000" w:rsidRDefault="00942E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2E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42E7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42E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42E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2E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99" w:type="dxa"/>
          </w:tcPr>
          <w:p w:rsidR="00000000" w:rsidRDefault="00942E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942E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942E77">
      <w:pPr>
        <w:rPr>
          <w:rFonts w:ascii="Arial" w:hAnsi="Arial"/>
          <w:color w:val="FF0000"/>
          <w:sz w:val="16"/>
        </w:rPr>
      </w:pPr>
    </w:p>
    <w:p w:rsidR="00000000" w:rsidRDefault="00942E7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2E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42E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2E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42E7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42E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42E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2E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42E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l(%)</w:t>
            </w:r>
          </w:p>
        </w:tc>
      </w:tr>
    </w:tbl>
    <w:p w:rsidR="00000000" w:rsidRDefault="00942E7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MENSUCAT TİC.VE SAN.İŞL.A.Ş.</w:t>
            </w:r>
          </w:p>
        </w:tc>
        <w:tc>
          <w:tcPr>
            <w:tcW w:w="1892" w:type="dxa"/>
          </w:tcPr>
          <w:p w:rsidR="00000000" w:rsidRDefault="00942E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1.864.930</w:t>
            </w:r>
          </w:p>
        </w:tc>
        <w:tc>
          <w:tcPr>
            <w:tcW w:w="2410" w:type="dxa"/>
          </w:tcPr>
          <w:p w:rsidR="00000000" w:rsidRDefault="00942E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  <w:tc>
          <w:tcPr>
            <w:tcW w:w="1892" w:type="dxa"/>
          </w:tcPr>
          <w:p w:rsidR="00000000" w:rsidRDefault="00942E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15.464</w:t>
            </w:r>
          </w:p>
        </w:tc>
        <w:tc>
          <w:tcPr>
            <w:tcW w:w="2410" w:type="dxa"/>
          </w:tcPr>
          <w:p w:rsidR="00000000" w:rsidRDefault="00942E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MERCAN</w:t>
            </w:r>
          </w:p>
        </w:tc>
        <w:tc>
          <w:tcPr>
            <w:tcW w:w="1892" w:type="dxa"/>
          </w:tcPr>
          <w:p w:rsidR="00000000" w:rsidRDefault="00942E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14.850</w:t>
            </w:r>
          </w:p>
        </w:tc>
        <w:tc>
          <w:tcPr>
            <w:tcW w:w="2410" w:type="dxa"/>
          </w:tcPr>
          <w:p w:rsidR="00000000" w:rsidRDefault="00942E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KÜÇÜKÇALIK BRODE SAN.VE TİC.A.Ş.</w:t>
            </w:r>
          </w:p>
        </w:tc>
        <w:tc>
          <w:tcPr>
            <w:tcW w:w="1892" w:type="dxa"/>
          </w:tcPr>
          <w:p w:rsidR="00000000" w:rsidRDefault="00942E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64.256</w:t>
            </w:r>
          </w:p>
        </w:tc>
        <w:tc>
          <w:tcPr>
            <w:tcW w:w="2410" w:type="dxa"/>
          </w:tcPr>
          <w:p w:rsidR="00000000" w:rsidRDefault="00942E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42E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ORTAKLAR(YAKLAŞIK 1250 KİŞİ)</w:t>
            </w:r>
          </w:p>
        </w:tc>
        <w:tc>
          <w:tcPr>
            <w:tcW w:w="1892" w:type="dxa"/>
          </w:tcPr>
          <w:p w:rsidR="00000000" w:rsidRDefault="00942E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1.010.500</w:t>
            </w:r>
          </w:p>
        </w:tc>
        <w:tc>
          <w:tcPr>
            <w:tcW w:w="2410" w:type="dxa"/>
          </w:tcPr>
          <w:p w:rsidR="00000000" w:rsidRDefault="00942E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42E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42E77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2.970.000</w:t>
            </w:r>
          </w:p>
        </w:tc>
        <w:tc>
          <w:tcPr>
            <w:tcW w:w="2410" w:type="dxa"/>
          </w:tcPr>
          <w:p w:rsidR="00000000" w:rsidRDefault="00942E7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942E77">
      <w:pPr>
        <w:jc w:val="both"/>
        <w:rPr>
          <w:rFonts w:ascii="Arial" w:hAnsi="Arial"/>
          <w:sz w:val="18"/>
        </w:rPr>
      </w:pPr>
    </w:p>
    <w:p w:rsidR="00000000" w:rsidRDefault="00942E7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E77"/>
    <w:rsid w:val="0094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12087-EC1D-4103-89DC-4FB60787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2004-04-28T21:26:00Z</cp:lastPrinted>
  <dcterms:created xsi:type="dcterms:W3CDTF">2022-09-01T21:32:00Z</dcterms:created>
  <dcterms:modified xsi:type="dcterms:W3CDTF">2022-09-01T21:32:00Z</dcterms:modified>
</cp:coreProperties>
</file>