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7035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MALİ SEKTÖR DIŞI NFIST İSTANBUL 20 A TİPİ BORSA YATIRIM FONU</w:t>
            </w:r>
          </w:p>
        </w:tc>
      </w:tr>
    </w:tbl>
    <w:p w:rsidR="00000000" w:rsidRDefault="00C3703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28/10/2005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KURUCUNUN UNVANI</w:t>
            </w:r>
          </w:p>
          <w:p w:rsidR="00000000" w:rsidRDefault="00C370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FİNANSBANK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Issuer)</w:t>
            </w:r>
          </w:p>
        </w:tc>
        <w:tc>
          <w:tcPr>
            <w:tcW w:w="142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FAALİYET FONUSU</w:t>
            </w:r>
          </w:p>
        </w:tc>
        <w:tc>
          <w:tcPr>
            <w:tcW w:w="142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BORSA YATIRIM FONU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)</w:t>
            </w:r>
          </w:p>
        </w:tc>
        <w:tc>
          <w:tcPr>
            <w:tcW w:w="142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EXCHANGE TRADED FUND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NİSPETİYE CAD. AKMERKEZ B KULESİ K:7 ETİLER 80600 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KURULU</w:t>
            </w:r>
          </w:p>
        </w:tc>
        <w:tc>
          <w:tcPr>
            <w:tcW w:w="142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C.ÖZGÜR GÜNERİ(BAŞKAN)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FIRAT SELLİ(ÜYE)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İNCE(ÜYE)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0212 336 71 71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0212 282 23 57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info@nfist.com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TUTARI</w:t>
            </w:r>
          </w:p>
        </w:tc>
        <w:tc>
          <w:tcPr>
            <w:tcW w:w="142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03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100,000,000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Capital)</w:t>
            </w:r>
          </w:p>
        </w:tc>
        <w:tc>
          <w:tcPr>
            <w:tcW w:w="142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FON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FUND MARKET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BAZ ALINAN ENDEKS</w:t>
            </w:r>
          </w:p>
        </w:tc>
        <w:tc>
          <w:tcPr>
            <w:tcW w:w="142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  <w:r>
              <w:rPr>
                <w:rFonts w:ascii="Trebuchet MS" w:hAnsi="Trebuchet MS"/>
                <w:sz w:val="18"/>
              </w:rPr>
              <w:t>NON-FİNANCİAL İSTANBUL 20 INDEX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(Underlying Index)</w:t>
            </w:r>
          </w:p>
        </w:tc>
        <w:tc>
          <w:tcPr>
            <w:tcW w:w="142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C37035">
      <w:pPr>
        <w:rPr>
          <w:rFonts w:ascii="Arial" w:hAnsi="Arial"/>
          <w:sz w:val="16"/>
        </w:rPr>
      </w:pPr>
    </w:p>
    <w:p w:rsidR="00000000" w:rsidRDefault="00C37035">
      <w:pPr>
        <w:rPr>
          <w:rFonts w:ascii="Arial" w:hAnsi="Arial"/>
          <w:sz w:val="16"/>
        </w:rPr>
      </w:pPr>
    </w:p>
    <w:p w:rsidR="00000000" w:rsidRDefault="00C37035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C370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31.12.2006 ta</w:t>
            </w:r>
            <w:r>
              <w:rPr>
                <w:rFonts w:ascii="Arial" w:hAnsi="Arial"/>
                <w:sz w:val="16"/>
              </w:rPr>
              <w:t>rihi itibariyle portföyünde bulunan menkul kıymetlerin  dağılımı aşağıda verilmiştir.</w:t>
            </w:r>
          </w:p>
        </w:tc>
        <w:tc>
          <w:tcPr>
            <w:tcW w:w="1047" w:type="dxa"/>
          </w:tcPr>
          <w:p w:rsidR="00000000" w:rsidRDefault="00C370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C370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Distribution of securities in the Company's portfolio  as of 31.12.2006 is shown below.</w:t>
            </w:r>
          </w:p>
        </w:tc>
      </w:tr>
    </w:tbl>
    <w:p w:rsidR="00000000" w:rsidRDefault="00C37035">
      <w:pPr>
        <w:rPr>
          <w:rFonts w:ascii="Arial" w:hAnsi="Arial"/>
          <w:sz w:val="16"/>
        </w:rPr>
      </w:pPr>
    </w:p>
    <w:p w:rsidR="00000000" w:rsidRDefault="00C37035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425"/>
        <w:gridCol w:w="2982"/>
        <w:gridCol w:w="1512"/>
        <w:gridCol w:w="2478"/>
        <w:gridCol w:w="9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118"/>
        </w:trPr>
        <w:tc>
          <w:tcPr>
            <w:tcW w:w="3799" w:type="dxa"/>
            <w:gridSpan w:val="3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  <w:p w:rsidR="00000000" w:rsidRDefault="00C37035">
            <w:pPr>
              <w:rPr>
                <w:rFonts w:ascii="Arial" w:hAnsi="Arial"/>
                <w:sz w:val="16"/>
              </w:rPr>
            </w:pPr>
          </w:p>
          <w:p w:rsidR="00000000" w:rsidRDefault="00C37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KIYMETİN TÜRÜ</w:t>
            </w:r>
          </w:p>
          <w:p w:rsidR="00000000" w:rsidRDefault="00C3703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(Type of Securities )</w:t>
            </w:r>
          </w:p>
        </w:tc>
        <w:tc>
          <w:tcPr>
            <w:tcW w:w="1512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  <w:p w:rsidR="00000000" w:rsidRDefault="00C37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NOMİNAL DEĞER (YTL)</w:t>
            </w:r>
          </w:p>
          <w:p w:rsidR="00000000" w:rsidRDefault="00C3703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(Nominal Val</w:t>
            </w:r>
            <w:r>
              <w:rPr>
                <w:rFonts w:ascii="Arial" w:hAnsi="Arial"/>
                <w:i/>
                <w:sz w:val="16"/>
              </w:rPr>
              <w:t>ue)             (YTL)</w:t>
            </w:r>
          </w:p>
        </w:tc>
        <w:tc>
          <w:tcPr>
            <w:tcW w:w="2478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  <w:p w:rsidR="00000000" w:rsidRDefault="00C37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RAYİÇ DEĞER (YTL)</w:t>
            </w:r>
          </w:p>
          <w:p w:rsidR="00000000" w:rsidRDefault="00C3703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Market Value)</w:t>
            </w:r>
          </w:p>
          <w:p w:rsidR="00000000" w:rsidRDefault="00C3703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(YTL)</w:t>
            </w:r>
          </w:p>
        </w:tc>
        <w:tc>
          <w:tcPr>
            <w:tcW w:w="981" w:type="dxa"/>
          </w:tcPr>
          <w:p w:rsidR="00000000" w:rsidRDefault="00C37035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C370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</w:t>
            </w:r>
          </w:p>
          <w:p w:rsidR="00000000" w:rsidRDefault="00C370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  <w:p w:rsidR="00000000" w:rsidRDefault="00C37035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:rsidR="00000000" w:rsidRDefault="00C370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3407" w:type="dxa"/>
            <w:gridSpan w:val="2"/>
          </w:tcPr>
          <w:p w:rsidR="00000000" w:rsidRDefault="00C37035">
            <w:pPr>
              <w:pStyle w:val="Heading2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HİSSE SENETLERİ</w:t>
            </w:r>
          </w:p>
          <w:p w:rsidR="00000000" w:rsidRDefault="00C3703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(Shares)</w:t>
            </w:r>
          </w:p>
        </w:tc>
        <w:tc>
          <w:tcPr>
            <w:tcW w:w="1512" w:type="dxa"/>
          </w:tcPr>
          <w:p w:rsidR="00000000" w:rsidRDefault="00C3703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78" w:type="dxa"/>
          </w:tcPr>
          <w:p w:rsidR="00000000" w:rsidRDefault="00C3703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81" w:type="dxa"/>
          </w:tcPr>
          <w:p w:rsidR="00000000" w:rsidRDefault="00C3703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C3703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AKCNS</w:t>
            </w:r>
          </w:p>
        </w:tc>
        <w:tc>
          <w:tcPr>
            <w:tcW w:w="1512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4,245</w:t>
            </w:r>
          </w:p>
        </w:tc>
        <w:tc>
          <w:tcPr>
            <w:tcW w:w="2478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36,082.50</w:t>
            </w:r>
          </w:p>
        </w:tc>
        <w:tc>
          <w:tcPr>
            <w:tcW w:w="981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ARCLK</w:t>
            </w:r>
          </w:p>
        </w:tc>
        <w:tc>
          <w:tcPr>
            <w:tcW w:w="1512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9,315</w:t>
            </w:r>
          </w:p>
        </w:tc>
        <w:tc>
          <w:tcPr>
            <w:tcW w:w="2478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77,780.25</w:t>
            </w:r>
          </w:p>
        </w:tc>
        <w:tc>
          <w:tcPr>
            <w:tcW w:w="981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AYGAZ</w:t>
            </w:r>
          </w:p>
        </w:tc>
        <w:tc>
          <w:tcPr>
            <w:tcW w:w="1512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11,649</w:t>
            </w:r>
          </w:p>
        </w:tc>
        <w:tc>
          <w:tcPr>
            <w:tcW w:w="2478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46,597.14</w:t>
            </w:r>
          </w:p>
        </w:tc>
        <w:tc>
          <w:tcPr>
            <w:tcW w:w="981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CIMSA</w:t>
            </w:r>
          </w:p>
        </w:tc>
        <w:tc>
          <w:tcPr>
            <w:tcW w:w="1512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3,633</w:t>
            </w:r>
          </w:p>
        </w:tc>
        <w:tc>
          <w:tcPr>
            <w:tcW w:w="2478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33,060.30</w:t>
            </w:r>
          </w:p>
        </w:tc>
        <w:tc>
          <w:tcPr>
            <w:tcW w:w="981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</w:t>
            </w:r>
            <w:r>
              <w:rPr>
                <w:rFonts w:ascii="Arial" w:hAnsi="Arial"/>
                <w:sz w:val="16"/>
              </w:rPr>
              <w:t>NKAI</w:t>
            </w:r>
          </w:p>
        </w:tc>
        <w:tc>
          <w:tcPr>
            <w:tcW w:w="1512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7,983</w:t>
            </w:r>
          </w:p>
        </w:tc>
        <w:tc>
          <w:tcPr>
            <w:tcW w:w="2478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120,543.30</w:t>
            </w:r>
          </w:p>
        </w:tc>
        <w:tc>
          <w:tcPr>
            <w:tcW w:w="981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EREGL</w:t>
            </w:r>
          </w:p>
        </w:tc>
        <w:tc>
          <w:tcPr>
            <w:tcW w:w="1512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17,865</w:t>
            </w:r>
          </w:p>
        </w:tc>
        <w:tc>
          <w:tcPr>
            <w:tcW w:w="2478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160,785</w:t>
            </w:r>
          </w:p>
        </w:tc>
        <w:tc>
          <w:tcPr>
            <w:tcW w:w="981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FROTO</w:t>
            </w:r>
          </w:p>
        </w:tc>
        <w:tc>
          <w:tcPr>
            <w:tcW w:w="1512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7,005</w:t>
            </w:r>
          </w:p>
        </w:tc>
        <w:tc>
          <w:tcPr>
            <w:tcW w:w="2478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79,857</w:t>
            </w:r>
          </w:p>
        </w:tc>
        <w:tc>
          <w:tcPr>
            <w:tcW w:w="981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HURGZ</w:t>
            </w:r>
          </w:p>
        </w:tc>
        <w:tc>
          <w:tcPr>
            <w:tcW w:w="1512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18,486</w:t>
            </w:r>
          </w:p>
        </w:tc>
        <w:tc>
          <w:tcPr>
            <w:tcW w:w="2478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69,137.64</w:t>
            </w:r>
          </w:p>
        </w:tc>
        <w:tc>
          <w:tcPr>
            <w:tcW w:w="981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ISGYO</w:t>
            </w:r>
          </w:p>
        </w:tc>
        <w:tc>
          <w:tcPr>
            <w:tcW w:w="1512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16,833</w:t>
            </w:r>
          </w:p>
        </w:tc>
        <w:tc>
          <w:tcPr>
            <w:tcW w:w="2478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48,815.70</w:t>
            </w:r>
          </w:p>
        </w:tc>
        <w:tc>
          <w:tcPr>
            <w:tcW w:w="981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MIGRS</w:t>
            </w:r>
          </w:p>
        </w:tc>
        <w:tc>
          <w:tcPr>
            <w:tcW w:w="1512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9,576</w:t>
            </w:r>
          </w:p>
        </w:tc>
        <w:tc>
          <w:tcPr>
            <w:tcW w:w="2478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175,240.80</w:t>
            </w:r>
          </w:p>
        </w:tc>
        <w:tc>
          <w:tcPr>
            <w:tcW w:w="981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PETKM</w:t>
            </w:r>
          </w:p>
        </w:tc>
        <w:tc>
          <w:tcPr>
            <w:tcW w:w="1512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8,628</w:t>
            </w:r>
          </w:p>
        </w:tc>
        <w:tc>
          <w:tcPr>
            <w:tcW w:w="2478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44,002.80</w:t>
            </w:r>
          </w:p>
        </w:tc>
        <w:tc>
          <w:tcPr>
            <w:tcW w:w="981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PTOFS</w:t>
            </w:r>
          </w:p>
        </w:tc>
        <w:tc>
          <w:tcPr>
            <w:tcW w:w="1512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13,887</w:t>
            </w:r>
          </w:p>
        </w:tc>
        <w:tc>
          <w:tcPr>
            <w:tcW w:w="2478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63,602.46</w:t>
            </w:r>
          </w:p>
        </w:tc>
        <w:tc>
          <w:tcPr>
            <w:tcW w:w="981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SISE</w:t>
            </w:r>
          </w:p>
        </w:tc>
        <w:tc>
          <w:tcPr>
            <w:tcW w:w="1512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  <w:r>
              <w:rPr>
                <w:rFonts w:ascii="Arial" w:hAnsi="Arial"/>
                <w:sz w:val="16"/>
              </w:rPr>
              <w:t>,315</w:t>
            </w:r>
          </w:p>
        </w:tc>
        <w:tc>
          <w:tcPr>
            <w:tcW w:w="2478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91,575</w:t>
            </w:r>
          </w:p>
        </w:tc>
        <w:tc>
          <w:tcPr>
            <w:tcW w:w="981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TCELL</w:t>
            </w:r>
          </w:p>
        </w:tc>
        <w:tc>
          <w:tcPr>
            <w:tcW w:w="1512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23,424</w:t>
            </w:r>
          </w:p>
        </w:tc>
        <w:tc>
          <w:tcPr>
            <w:tcW w:w="2478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167,482.16</w:t>
            </w:r>
          </w:p>
        </w:tc>
        <w:tc>
          <w:tcPr>
            <w:tcW w:w="981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THYAO</w:t>
            </w:r>
          </w:p>
        </w:tc>
        <w:tc>
          <w:tcPr>
            <w:tcW w:w="1512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10,479</w:t>
            </w:r>
          </w:p>
        </w:tc>
        <w:tc>
          <w:tcPr>
            <w:tcW w:w="2478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63,921.90</w:t>
            </w:r>
          </w:p>
        </w:tc>
        <w:tc>
          <w:tcPr>
            <w:tcW w:w="981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TOASO</w:t>
            </w:r>
          </w:p>
        </w:tc>
        <w:tc>
          <w:tcPr>
            <w:tcW w:w="1512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13,308</w:t>
            </w:r>
          </w:p>
        </w:tc>
        <w:tc>
          <w:tcPr>
            <w:tcW w:w="2478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65,209.20</w:t>
            </w:r>
          </w:p>
        </w:tc>
        <w:tc>
          <w:tcPr>
            <w:tcW w:w="981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TRKCM</w:t>
            </w:r>
          </w:p>
        </w:tc>
        <w:tc>
          <w:tcPr>
            <w:tcW w:w="1512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10,080</w:t>
            </w:r>
          </w:p>
        </w:tc>
        <w:tc>
          <w:tcPr>
            <w:tcW w:w="2478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39,312.24</w:t>
            </w:r>
          </w:p>
        </w:tc>
        <w:tc>
          <w:tcPr>
            <w:tcW w:w="981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TUPRS</w:t>
            </w:r>
          </w:p>
        </w:tc>
        <w:tc>
          <w:tcPr>
            <w:tcW w:w="1512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6,507</w:t>
            </w:r>
          </w:p>
        </w:tc>
        <w:tc>
          <w:tcPr>
            <w:tcW w:w="2478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157,469.40</w:t>
            </w:r>
          </w:p>
        </w:tc>
        <w:tc>
          <w:tcPr>
            <w:tcW w:w="981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ULKER</w:t>
            </w:r>
          </w:p>
        </w:tc>
        <w:tc>
          <w:tcPr>
            <w:tcW w:w="1512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7,218</w:t>
            </w:r>
          </w:p>
        </w:tc>
        <w:tc>
          <w:tcPr>
            <w:tcW w:w="2478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27,284.04</w:t>
            </w:r>
          </w:p>
        </w:tc>
        <w:tc>
          <w:tcPr>
            <w:tcW w:w="981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VESTL</w:t>
            </w:r>
          </w:p>
        </w:tc>
        <w:tc>
          <w:tcPr>
            <w:tcW w:w="1512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10,233</w:t>
            </w:r>
          </w:p>
        </w:tc>
        <w:tc>
          <w:tcPr>
            <w:tcW w:w="2478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37,657.44</w:t>
            </w:r>
          </w:p>
        </w:tc>
        <w:tc>
          <w:tcPr>
            <w:tcW w:w="981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:rsidR="00000000" w:rsidRDefault="00C37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</w:t>
            </w:r>
          </w:p>
        </w:tc>
        <w:tc>
          <w:tcPr>
            <w:tcW w:w="3407" w:type="dxa"/>
            <w:gridSpan w:val="2"/>
          </w:tcPr>
          <w:p w:rsidR="00000000" w:rsidRDefault="00C37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</w:t>
            </w:r>
            <w:r>
              <w:rPr>
                <w:rFonts w:ascii="Arial" w:hAnsi="Arial"/>
                <w:sz w:val="16"/>
              </w:rPr>
              <w:t xml:space="preserve">     Diğer</w:t>
            </w:r>
          </w:p>
          <w:p w:rsidR="00000000" w:rsidRDefault="00C370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TERS REPO-DT</w:t>
            </w:r>
          </w:p>
        </w:tc>
        <w:tc>
          <w:tcPr>
            <w:tcW w:w="1512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21,061.62</w:t>
            </w:r>
          </w:p>
        </w:tc>
        <w:tc>
          <w:tcPr>
            <w:tcW w:w="2478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20,625</w:t>
            </w:r>
          </w:p>
        </w:tc>
        <w:tc>
          <w:tcPr>
            <w:tcW w:w="981" w:type="dxa"/>
          </w:tcPr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C370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1,29</w:t>
            </w:r>
          </w:p>
        </w:tc>
      </w:tr>
    </w:tbl>
    <w:p w:rsidR="00000000" w:rsidRDefault="00C37035">
      <w:pPr>
        <w:rPr>
          <w:color w:val="FF0000"/>
        </w:rPr>
      </w:pPr>
    </w:p>
    <w:p w:rsidR="00000000" w:rsidRDefault="00C37035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7035"/>
    <w:rsid w:val="00C3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FE3B2-249E-47A6-AA69-17404581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ABANA ELEKTROMEKANİK SANAYİ VE TİCARET A</vt:lpstr>
    </vt:vector>
  </TitlesOfParts>
  <Company>IMKB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ABANA ELEKTROMEKANİK SANAYİ VE TİCARET A</dc:title>
  <dc:subject/>
  <dc:creator>ALIE</dc:creator>
  <cp:keywords/>
  <dc:description/>
  <cp:lastModifiedBy>ozgursheker@gmail.com</cp:lastModifiedBy>
  <cp:revision>2</cp:revision>
  <cp:lastPrinted>2007-04-25T17:05:00Z</cp:lastPrinted>
  <dcterms:created xsi:type="dcterms:W3CDTF">2022-09-01T21:37:00Z</dcterms:created>
  <dcterms:modified xsi:type="dcterms:W3CDTF">2022-09-01T21:37:00Z</dcterms:modified>
</cp:coreProperties>
</file>