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http://schemas.openxmlformats.org/wordprocessingml/2006/main">
      <w:pPr>
        <w:pStyle w:val="Title"/>
      </w:pPr>
      <w:r>
        <w:rPr>
          <w:lang w:bidi="el-GR" w:val="el-GR"/>
        </w:rPr>
        <w:t xml:space="preserve">Επισκόπηση συμβολοσειρών φράσεων</w:t>
      </w:r>
    </w:p>
    <w:p xmlns:w="http://schemas.openxmlformats.org/wordprocessingml/2006/main">
      <w:pPr>
        <w:pStyle w:val="Heading1"/>
      </w:pPr>
      <w:r>
        <w:rPr>
          <w:lang w:bidi="el-GR" w:val="el-GR"/>
        </w:rPr>
        <w:t xml:space="preserve">1. Εισαγωγή στις συμβολοσειρές φράσεων</w:t>
      </w:r>
    </w:p>
    <w:p xmlns:w="http://schemas.openxmlformats.org/wordprocessingml/2006/main">
      <w:r>
        <w:rPr>
          <w:lang w:bidi="el-GR" w:val="el-GR"/>
        </w:rPr>
        <w:t xml:space="preserve">Το Phrase Strings είναι μια πλατφόρμα διαχείρισης συμβολοσειρών που έχει σχεδιαστεί για να βοηθά στη διαχείριση μεταφράσεων για ψηφιακά προϊόντα σε μεγάλη κλίμακα. Σας επιτρέπει να αυτοματοποιείτε, να συνεργάζεστε και να ενσωματώνετε απρόσκοπτα τις διαδικασίες μετάφρασης για ιστότοπους, εφαρμογές και πολλά άλλα.</w:t>
      </w:r>
    </w:p>
    <w:p xmlns:w="http://schemas.openxmlformats.org/wordprocessingml/2006/main">
      <w:pPr>
        <w:pStyle w:val="Heading1"/>
      </w:pPr>
      <w:r>
        <w:rPr>
          <w:lang w:bidi="el-GR" w:val="el-GR"/>
        </w:rPr>
        <w:t xml:space="preserve">2. Βασικά χαρακτηριστικά</w:t>
      </w:r>
    </w:p>
    <w:p xmlns:w="http://schemas.openxmlformats.org/wordprocessingml/2006/main">
      <w:pPr>
        <w:pStyle w:val="ListNumber"/>
      </w:pPr>
      <w:r>
        <w:rPr>
          <w:lang w:bidi="el-GR" w:val="el-GR"/>
        </w:rPr>
        <w:t xml:space="preserve">Διαχείριση συμβολοσειρών: Εξάγει τμήματα από αποθετήρια κώδικα ή αρχεία σχεδίασης για τη διαχείριση ολόκληρης της διαδικασίας μετάφρασης.</w:t>
      </w:r>
    </w:p>
    <w:p xmlns:w="http://schemas.openxmlformats.org/wordprocessingml/2006/main">
      <w:pPr>
        <w:pStyle w:val="ListNumber"/>
      </w:pPr>
      <w:r>
        <w:rPr>
          <w:lang w:bidi="el-GR" w:val="el-GR"/>
        </w:rPr>
        <w:t xml:space="preserve">Αυτοματοποίηση: Αυτοματοποιεί τα βήματα ρουτίνας στη διαδικασία εντοπισμού, μειώνοντας τη χειροκίνητη προσπάθεια.</w:t>
      </w:r>
    </w:p>
    <w:p xmlns:w="http://schemas.openxmlformats.org/wordprocessingml/2006/main">
      <w:pPr>
        <w:pStyle w:val="ListNumber"/>
      </w:pPr>
      <w:r>
        <w:rPr>
          <w:lang w:bidi="el-GR" w:val="el-GR"/>
        </w:rPr>
        <w:t xml:space="preserve">Συνεργασία: Διευκολύνει τη συνεργασία μεταξύ ομάδων παγκοσμίως, διασφαλίζοντας συνεπείς μεταφράσεις.</w:t>
      </w:r>
    </w:p>
    <w:p xmlns:w="http://schemas.openxmlformats.org/wordprocessingml/2006/main">
      <w:pPr>
        <w:pStyle w:val="ListNumber"/>
      </w:pPr>
      <w:r>
        <w:rPr>
          <w:lang w:bidi="el-GR" w:val="el-GR"/>
        </w:rPr>
        <w:t xml:space="preserve">Ενημερώσεις μέσω ασύρματου δικτύου: Αναπτύσσει άμεσα μεταφράσεις σε εφαρμογές και ιστότοπους, διασφαλίζοντας έγκαιρες ενημερώσεις.</w:t>
      </w:r>
    </w:p>
    <w:p xmlns:w="http://schemas.openxmlformats.org/wordprocessingml/2006/main">
      <w:pPr>
        <w:pStyle w:val="ListNumber"/>
      </w:pPr>
      <w:r>
        <w:rPr>
          <w:lang w:bidi="el-GR" w:val="el-GR"/>
        </w:rPr>
        <w:t xml:space="preserve">Μεταφραστική Μνήμη &amp; Γλωσσάρι: Επαναχρησιμοποιεί υπάρχουσες μεταφράσεις για να διατηρήσει τη συνέπεια σε όλα τα έργα.</w:t>
      </w:r>
    </w:p>
    <w:p xmlns:w="http://schemas.openxmlformats.org/wordprocessingml/2006/main">
      <w:pPr>
        <w:pStyle w:val="Heading1"/>
      </w:pPr>
      <w:r>
        <w:rPr>
          <w:lang w:bidi="el-GR" w:val="el-GR"/>
        </w:rPr>
        <w:t xml:space="preserve">3. Ενσωματώσεις</w:t>
      </w:r>
    </w:p>
    <w:p xmlns:w="http://schemas.openxmlformats.org/wordprocessingml/2006/main">
      <w:r>
        <w:rPr>
          <w:lang w:bidi="el-GR" w:val="el-GR"/>
        </w:rPr>
        <w:t xml:space="preserve">Το Phrase Strings ενσωματώνεται με διάφορες πλατφόρμες, όπως το GitHub, το Figma, το Contentful και άλλες, επιτρέποντας ομαλές ροές εργασίας για μετάφραση και τοπική προσαρμογή.</w:t>
      </w:r>
    </w:p>
    <w:p xmlns:w="http://schemas.openxmlformats.org/wordprocessingml/2006/main">
      <w:pPr>
        <w:pStyle w:val="Heading1"/>
      </w:pPr>
      <w:r>
        <w:rPr>
          <w:lang w:bidi="el-GR" w:val="el-GR"/>
        </w:rPr>
        <w:t xml:space="preserve">4. Ρόλοι και Δικαιώματα Χρήστη</w:t>
      </w:r>
    </w:p>
    <w:p xmlns:w="http://schemas.openxmlformats.org/wordprocessingml/2006/main">
      <w:r>
        <w:rPr>
          <w:lang w:bidi="el-GR" w:val="el-GR"/>
        </w:rPr>
        <w:t xml:space="preserve">Υπάρχουν διαφορετικοί ρόλοι στις συμβολοσειρές φράσεων, ο καθένας με διαφορετικά δικαιώματα:</w:t>
      </w:r>
    </w:p>
    <w:p xmlns:w="http://schemas.openxmlformats.org/wordprocessingml/2006/main">
      <w:pPr>
        <w:pStyle w:val="ListBullet"/>
      </w:pPr>
      <w:r>
        <w:rPr>
          <w:lang w:bidi="el-GR" w:val="el-GR"/>
        </w:rPr>
        <w:t xml:space="preserve">Διευθυντής Τοπικής Προσαρμογής</w:t>
      </w:r>
    </w:p>
    <w:p xmlns:w="http://schemas.openxmlformats.org/wordprocessingml/2006/main">
      <w:pPr>
        <w:pStyle w:val="ListBullet"/>
      </w:pPr>
      <w:r>
        <w:rPr>
          <w:lang w:bidi="el-GR" w:val="el-GR"/>
        </w:rPr>
        <w:t xml:space="preserve">Προγραμματιστής</w:t>
      </w:r>
    </w:p>
    <w:p xmlns:w="http://schemas.openxmlformats.org/wordprocessingml/2006/main">
      <w:pPr>
        <w:pStyle w:val="ListBullet"/>
      </w:pPr>
      <w:r>
        <w:rPr>
          <w:lang w:bidi="el-GR" w:val="el-GR"/>
        </w:rPr>
        <w:t xml:space="preserve">Μεταφράστης</w:t>
      </w:r>
    </w:p>
    <w:p xmlns:w="http://schemas.openxmlformats.org/wordprocessingml/2006/main">
      <w:pPr>
        <w:pStyle w:val="ListBullet"/>
      </w:pPr>
      <w:r>
        <w:rPr>
          <w:lang w:bidi="el-GR" w:val="el-GR"/>
        </w:rPr>
        <w:t xml:space="preserve">Σχεδιαστής</w:t>
      </w:r>
    </w:p>
    <w:p xmlns:w="http://schemas.openxmlformats.org/wordprocessingml/2006/main">
      <w:pPr>
        <w:pStyle w:val="ListBullet"/>
      </w:pPr>
      <w:r>
        <w:rPr>
          <w:lang w:bidi="el-GR" w:val="el-GR"/>
        </w:rPr>
        <w:t xml:space="preserve">Διευθυντής Έργου</w:t>
      </w:r>
    </w:p>
    <w:p xmlns:w="http://schemas.openxmlformats.org/wordprocessingml/2006/main">
      <w:pPr>
        <w:pStyle w:val="Heading1"/>
      </w:pPr>
      <w:r>
        <w:rPr>
          <w:lang w:bidi="el-GR" w:val="el-GR"/>
        </w:rPr>
        <w:t xml:space="preserve">5. Αναλυτικά στοιχεία και αναφορές</w:t>
      </w:r>
    </w:p>
    <w:p xmlns:w="http://schemas.openxmlformats.org/wordprocessingml/2006/main">
      <w:r>
        <w:rPr>
          <w:lang w:bidi="el-GR" w:val="el-GR"/>
        </w:rPr>
        <w:t xml:space="preserve">Το Phrase Strings παρέχει λεπτομερείς πληροφορίες σχετικά με τις μεταφραστικές δραστηριότητες και την απόδοση, στις οποίες μπορούν να έχουν πρόσβαση ρόλοι όπως ο Διαχειριστής, ο Υπεύθυνος Έργου και ο Μεταφραστής.</w:t>
      </w:r>
    </w:p>
    <w:p xmlns:w="http://schemas.openxmlformats.org/wordprocessingml/2006/main">
      <w:pPr>
        <w:pStyle w:val="Heading1"/>
      </w:pPr>
      <w:r>
        <w:rPr>
          <w:lang w:bidi="el-GR" w:val="el-GR"/>
        </w:rPr>
        <w:t xml:space="preserve">6. Ασφάλεια και Συμμόρφωση</w:t>
      </w:r>
    </w:p>
    <w:p xmlns:w="http://schemas.openxmlformats.org/wordprocessingml/2006/main">
      <w:r>
        <w:rPr>
          <w:lang w:bidi="el-GR" w:val="el-GR"/>
        </w:rPr>
        <w:t xml:space="preserve">Το Phrase Strings συμμορφώνεται με διάφορα πρότυπα και κανονισμούς του κλάδου, συμπεριλαμβανομένων των προτύπων ISO 27001, GDPR και συμμόρφωσης με το AWS.</w:t>
      </w:r>
    </w:p>
    <w:p xmlns:w="http://schemas.openxmlformats.org/wordprocessingml/2006/main">
      <w:pPr>
        <w:pStyle w:val="Heading1"/>
      </w:pPr>
      <w:r>
        <w:rPr>
          <w:lang w:bidi="el-GR" w:val="el-GR"/>
        </w:rPr>
        <w:t xml:space="preserve">7. Ξεκινώντας</w:t>
      </w:r>
    </w:p>
    <w:p xmlns:w="http://schemas.openxmlformats.org/wordprocessingml/2006/main">
      <w:r>
        <w:rPr>
          <w:lang w:bidi="el-GR" w:val="el-GR"/>
        </w:rPr>
        <w:t xml:space="preserve">Για να ξεκινήσετε με τις συμβολοσειρές φράσεων, ακολουθήστε τα εξής βήματα: </w:t>
      </w:r>
      <w:r>
        <w:rPr>
          <w:lang w:bidi="el-GR" w:val="el-GR"/>
        </w:rPr>
        <w:br/>
      </w:r>
      <w:r>
        <w:rPr>
          <w:lang w:bidi="el-GR" w:val="el-GR"/>
        </w:rPr>
        <w:t xml:space="preserve">1. Δημιουργήστε έναν λογαριασμό σε συμβολοσειρές φράσεων </w:t>
      </w:r>
      <w:r>
        <w:rPr>
          <w:lang w:bidi="el-GR" w:val="el-GR"/>
        </w:rPr>
        <w:br/>
      </w:r>
      <w:r>
        <w:rPr>
          <w:lang w:bidi="el-GR" w:val="el-GR"/>
        </w:rPr>
        <w:t xml:space="preserve">2. Ρύθμιση ενός έργου </w:t>
      </w:r>
      <w:r>
        <w:rPr>
          <w:lang w:bidi="el-GR" w:val="el-GR"/>
        </w:rPr>
        <w:br/>
      </w:r>
      <w:r>
        <w:rPr>
          <w:lang w:bidi="el-GR" w:val="el-GR"/>
        </w:rPr>
        <w:t xml:space="preserve">3. Μεταφόρτωση αρχείων </w:t>
      </w:r>
      <w:r>
        <w:rPr>
          <w:lang w:bidi="el-GR" w:val="el-GR"/>
        </w:rPr>
        <w:br/>
      </w:r>
      <w:r>
        <w:rPr>
          <w:lang w:bidi="el-GR" w:val="el-GR"/>
        </w:rPr>
        <w:t xml:space="preserve">4. Αναθέστε μεταφραστές ή ενσωματώστε τον πάροχο μετάφρασης που προτιμάτε.</w:t>
      </w:r>
    </w:p>
    <w:sectPr xmlns:w="http://schemas.openxmlformats.org/wordprocessingml/2006/main"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mc:Ignorable="w14">
  <w:docDefaults>
    <w:rPrDefault>
      <w:rPr>
        <w:rFonts w:asciiTheme="minorHAnsi" w:eastAsiaTheme="minorEastAsia"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Id="rId3" Type="http://schemas.openxmlformats.org/officeDocument/2006/relationships/styles" Target="styles.xml" /><Relationship Id="rId4" Type="http://schemas.microsoft.com/office/2007/relationships/stylesWithEffects" Target="stylesWithEffects.xml" /><Relationship Id="rId5" Type="http://schemas.openxmlformats.org/officeDocument/2006/relationships/settings" Target="settings.xml" /><Relationship Id="rId6" Type="http://schemas.openxmlformats.org/officeDocument/2006/relationships/webSettings" Target="webSettings.xml" /><Relationship Id="rId7" Type="http://schemas.openxmlformats.org/officeDocument/2006/relationships/fontTable" Target="fontTable.xml" /><Relationship Id="rId8"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