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28A" w:rsidRDefault="003F6D1C">
      <w:pPr>
        <w:rPr>
          <w:b/>
        </w:rPr>
      </w:pPr>
      <w:r>
        <w:rPr>
          <w:b/>
          <w:noProof/>
          <w:lang w:val="es-ES" w:eastAsia="es-ES"/>
        </w:rPr>
        <w:drawing>
          <wp:anchor distT="0" distB="0" distL="114300" distR="114300" simplePos="0" relativeHeight="251658240" behindDoc="1" locked="0" layoutInCell="0" allowOverlap="1" wp14:anchorId="65E4A305" wp14:editId="0F4EE6D6">
            <wp:simplePos x="0" y="0"/>
            <wp:positionH relativeFrom="margin">
              <wp:posOffset>-1079500</wp:posOffset>
            </wp:positionH>
            <wp:positionV relativeFrom="margin">
              <wp:posOffset>-939165</wp:posOffset>
            </wp:positionV>
            <wp:extent cx="8120314" cy="1219835"/>
            <wp:effectExtent l="0" t="0" r="0" b="0"/>
            <wp:wrapNone/>
            <wp:docPr id="1" name="Imagen 1" descr="hoja vertical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18703029" descr="hoja vertical 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0314" cy="1219835"/>
                    </a:xfrm>
                    <a:prstGeom prst="rect">
                      <a:avLst/>
                    </a:prstGeom>
                    <a:noFill/>
                  </pic:spPr>
                </pic:pic>
              </a:graphicData>
            </a:graphic>
            <wp14:sizeRelH relativeFrom="page">
              <wp14:pctWidth>0</wp14:pctWidth>
            </wp14:sizeRelH>
            <wp14:sizeRelV relativeFrom="page">
              <wp14:pctHeight>0</wp14:pctHeight>
            </wp14:sizeRelV>
          </wp:anchor>
        </w:drawing>
      </w:r>
    </w:p>
    <w:p w:rsidR="003F6D1C" w:rsidRDefault="003F6D1C">
      <w:pPr>
        <w:rPr>
          <w:b/>
        </w:rPr>
      </w:pPr>
    </w:p>
    <w:p w:rsidR="003F6D1C" w:rsidRDefault="003F6D1C">
      <w:pPr>
        <w:rPr>
          <w:b/>
        </w:rPr>
      </w:pPr>
      <w:r>
        <w:rPr>
          <w:b/>
          <w:noProof/>
          <w:lang w:val="es-ES" w:eastAsia="es-ES"/>
        </w:rPr>
        <w:drawing>
          <wp:anchor distT="0" distB="0" distL="114300" distR="114300" simplePos="0" relativeHeight="251661312" behindDoc="1" locked="0" layoutInCell="0" allowOverlap="1" wp14:anchorId="60FA686C" wp14:editId="0184D86C">
            <wp:simplePos x="0" y="0"/>
            <wp:positionH relativeFrom="margin">
              <wp:posOffset>-71120</wp:posOffset>
            </wp:positionH>
            <wp:positionV relativeFrom="margin">
              <wp:posOffset>9163685</wp:posOffset>
            </wp:positionV>
            <wp:extent cx="7914640" cy="984250"/>
            <wp:effectExtent l="0" t="0" r="0" b="6350"/>
            <wp:wrapNone/>
            <wp:docPr id="4" name="Imagen 4" descr="hoja verti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18571349" descr="hoja vertical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4640" cy="984250"/>
                    </a:xfrm>
                    <a:prstGeom prst="rect">
                      <a:avLst/>
                    </a:prstGeom>
                    <a:noFill/>
                  </pic:spPr>
                </pic:pic>
              </a:graphicData>
            </a:graphic>
            <wp14:sizeRelH relativeFrom="page">
              <wp14:pctWidth>0</wp14:pctWidth>
            </wp14:sizeRelH>
            <wp14:sizeRelV relativeFrom="page">
              <wp14:pctHeight>0</wp14:pctHeight>
            </wp14:sizeRelV>
          </wp:anchor>
        </w:drawing>
      </w:r>
      <w:r>
        <w:rPr>
          <w:b/>
          <w:noProof/>
          <w:lang w:val="es-ES" w:eastAsia="es-ES"/>
        </w:rPr>
        <w:drawing>
          <wp:anchor distT="0" distB="0" distL="114300" distR="114300" simplePos="0" relativeHeight="251660288" behindDoc="1" locked="0" layoutInCell="0" allowOverlap="1" wp14:anchorId="606F4AE6" wp14:editId="28994514">
            <wp:simplePos x="0" y="0"/>
            <wp:positionH relativeFrom="margin">
              <wp:posOffset>-71120</wp:posOffset>
            </wp:positionH>
            <wp:positionV relativeFrom="margin">
              <wp:posOffset>9163685</wp:posOffset>
            </wp:positionV>
            <wp:extent cx="7914640" cy="984250"/>
            <wp:effectExtent l="0" t="0" r="0" b="6350"/>
            <wp:wrapNone/>
            <wp:docPr id="3" name="Imagen 3" descr="hoja verti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18571349" descr="hoja vertical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4640" cy="984250"/>
                    </a:xfrm>
                    <a:prstGeom prst="rect">
                      <a:avLst/>
                    </a:prstGeom>
                    <a:noFill/>
                  </pic:spPr>
                </pic:pic>
              </a:graphicData>
            </a:graphic>
            <wp14:sizeRelH relativeFrom="page">
              <wp14:pctWidth>0</wp14:pctWidth>
            </wp14:sizeRelH>
            <wp14:sizeRelV relativeFrom="page">
              <wp14:pctHeight>0</wp14:pctHeight>
            </wp14:sizeRelV>
          </wp:anchor>
        </w:drawing>
      </w:r>
      <w:r>
        <w:rPr>
          <w:b/>
          <w:noProof/>
          <w:lang w:val="es-ES" w:eastAsia="es-ES"/>
        </w:rPr>
        <w:drawing>
          <wp:anchor distT="0" distB="0" distL="114300" distR="114300" simplePos="0" relativeHeight="251659264" behindDoc="1" locked="0" layoutInCell="0" allowOverlap="1" wp14:anchorId="1AFBE84F" wp14:editId="4D0BE295">
            <wp:simplePos x="0" y="0"/>
            <wp:positionH relativeFrom="margin">
              <wp:posOffset>-71120</wp:posOffset>
            </wp:positionH>
            <wp:positionV relativeFrom="margin">
              <wp:posOffset>9163685</wp:posOffset>
            </wp:positionV>
            <wp:extent cx="7914640" cy="984250"/>
            <wp:effectExtent l="0" t="0" r="0" b="6350"/>
            <wp:wrapNone/>
            <wp:docPr id="2" name="Imagen 2" descr="hoja verti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18571349" descr="hoja vertical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4640" cy="984250"/>
                    </a:xfrm>
                    <a:prstGeom prst="rect">
                      <a:avLst/>
                    </a:prstGeom>
                    <a:noFill/>
                  </pic:spPr>
                </pic:pic>
              </a:graphicData>
            </a:graphic>
            <wp14:sizeRelH relativeFrom="page">
              <wp14:pctWidth>0</wp14:pctWidth>
            </wp14:sizeRelH>
            <wp14:sizeRelV relativeFrom="page">
              <wp14:pctHeight>0</wp14:pctHeight>
            </wp14:sizeRelV>
          </wp:anchor>
        </w:drawing>
      </w:r>
    </w:p>
    <w:p w:rsidR="003F6D1C" w:rsidRDefault="003F6D1C">
      <w:pPr>
        <w:rPr>
          <w:b/>
        </w:rPr>
      </w:pPr>
    </w:p>
    <w:p w:rsidR="003F6D1C" w:rsidRDefault="003F6D1C">
      <w:pPr>
        <w:rPr>
          <w:b/>
        </w:rPr>
      </w:pPr>
    </w:p>
    <w:p w:rsidR="002352AE" w:rsidRDefault="00DB6A72" w:rsidP="002352AE">
      <w:pPr>
        <w:ind w:firstLine="0"/>
        <w:jc w:val="center"/>
        <w:rPr>
          <w:b/>
          <w:sz w:val="80"/>
          <w:szCs w:val="80"/>
        </w:rPr>
      </w:pPr>
      <w:r>
        <w:rPr>
          <w:b/>
          <w:sz w:val="80"/>
          <w:szCs w:val="80"/>
        </w:rPr>
        <w:t>Proyecto</w:t>
      </w:r>
      <w:r w:rsidR="001D2156">
        <w:rPr>
          <w:b/>
          <w:sz w:val="80"/>
          <w:szCs w:val="80"/>
        </w:rPr>
        <w:t xml:space="preserve"> </w:t>
      </w:r>
      <w:r w:rsidR="00CC0186">
        <w:rPr>
          <w:b/>
          <w:sz w:val="80"/>
          <w:szCs w:val="80"/>
        </w:rPr>
        <w:t>Centro Deportivo Marcelo Salas</w:t>
      </w:r>
    </w:p>
    <w:p w:rsidR="002352AE" w:rsidRPr="009C0DFC" w:rsidRDefault="002352AE" w:rsidP="002352AE">
      <w:pPr>
        <w:ind w:firstLine="0"/>
        <w:jc w:val="center"/>
        <w:rPr>
          <w:b/>
          <w:sz w:val="80"/>
          <w:szCs w:val="80"/>
        </w:rPr>
      </w:pPr>
    </w:p>
    <w:p w:rsidR="002352AE" w:rsidRPr="00782E93" w:rsidRDefault="001D2156" w:rsidP="002352AE">
      <w:pPr>
        <w:ind w:firstLine="567"/>
        <w:jc w:val="center"/>
        <w:rPr>
          <w:sz w:val="56"/>
          <w:szCs w:val="56"/>
        </w:rPr>
      </w:pPr>
      <w:r>
        <w:rPr>
          <w:noProof/>
          <w:sz w:val="72"/>
          <w:szCs w:val="72"/>
          <w:lang w:val="es-ES" w:eastAsia="es-ES"/>
        </w:rPr>
        <w:drawing>
          <wp:anchor distT="0" distB="0" distL="114300" distR="114300" simplePos="0" relativeHeight="251665408" behindDoc="0" locked="0" layoutInCell="1" allowOverlap="1" wp14:anchorId="2DB8CE4A" wp14:editId="25CEBC89">
            <wp:simplePos x="0" y="0"/>
            <wp:positionH relativeFrom="column">
              <wp:posOffset>368935</wp:posOffset>
            </wp:positionH>
            <wp:positionV relativeFrom="paragraph">
              <wp:posOffset>650875</wp:posOffset>
            </wp:positionV>
            <wp:extent cx="5138420" cy="1276350"/>
            <wp:effectExtent l="0" t="0" r="5080" b="0"/>
            <wp:wrapTopAndBottom/>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DMS copy.jpg"/>
                    <pic:cNvPicPr/>
                  </pic:nvPicPr>
                  <pic:blipFill>
                    <a:blip r:embed="rId11">
                      <a:extLst>
                        <a:ext uri="{28A0092B-C50C-407E-A947-70E740481C1C}">
                          <a14:useLocalDpi xmlns:a14="http://schemas.microsoft.com/office/drawing/2010/main" val="0"/>
                        </a:ext>
                      </a:extLst>
                    </a:blip>
                    <a:stretch>
                      <a:fillRect/>
                    </a:stretch>
                  </pic:blipFill>
                  <pic:spPr>
                    <a:xfrm>
                      <a:off x="0" y="0"/>
                      <a:ext cx="5138420" cy="1276350"/>
                    </a:xfrm>
                    <a:prstGeom prst="rect">
                      <a:avLst/>
                    </a:prstGeom>
                  </pic:spPr>
                </pic:pic>
              </a:graphicData>
            </a:graphic>
            <wp14:sizeRelH relativeFrom="page">
              <wp14:pctWidth>0</wp14:pctWidth>
            </wp14:sizeRelH>
            <wp14:sizeRelV relativeFrom="page">
              <wp14:pctHeight>0</wp14:pctHeight>
            </wp14:sizeRelV>
          </wp:anchor>
        </w:drawing>
      </w:r>
      <w:r w:rsidR="002352AE" w:rsidRPr="00782E93">
        <w:rPr>
          <w:sz w:val="56"/>
          <w:szCs w:val="56"/>
        </w:rPr>
        <w:t>Proyecto Informático I</w:t>
      </w:r>
      <w:r w:rsidR="006270F7">
        <w:rPr>
          <w:sz w:val="56"/>
          <w:szCs w:val="56"/>
        </w:rPr>
        <w:t>I</w:t>
      </w:r>
    </w:p>
    <w:p w:rsidR="000A3724" w:rsidRDefault="000A3724" w:rsidP="007E2A00">
      <w:pPr>
        <w:jc w:val="center"/>
        <w:rPr>
          <w:sz w:val="72"/>
          <w:szCs w:val="72"/>
        </w:rPr>
      </w:pPr>
    </w:p>
    <w:p w:rsidR="001D2156" w:rsidRDefault="001D2156" w:rsidP="007E2A00">
      <w:pPr>
        <w:jc w:val="center"/>
        <w:rPr>
          <w:sz w:val="72"/>
          <w:szCs w:val="72"/>
        </w:rPr>
      </w:pPr>
    </w:p>
    <w:p w:rsidR="00440B09" w:rsidRDefault="00440B09" w:rsidP="007E2A00">
      <w:pPr>
        <w:jc w:val="center"/>
        <w:rPr>
          <w:sz w:val="72"/>
          <w:szCs w:val="72"/>
        </w:rPr>
      </w:pPr>
    </w:p>
    <w:p w:rsidR="003F6D1C" w:rsidRPr="000A3724" w:rsidRDefault="000A3724" w:rsidP="008E75ED">
      <w:pPr>
        <w:ind w:firstLine="0"/>
        <w:rPr>
          <w:sz w:val="72"/>
          <w:szCs w:val="72"/>
        </w:rPr>
      </w:pPr>
      <w:r>
        <w:rPr>
          <w:sz w:val="72"/>
          <w:szCs w:val="72"/>
        </w:rPr>
        <w:t xml:space="preserve">      </w:t>
      </w:r>
      <w:r w:rsidR="003F6D1C">
        <w:rPr>
          <w:b/>
          <w:szCs w:val="20"/>
        </w:rPr>
        <w:t>Integrantes</w:t>
      </w:r>
      <w:r w:rsidR="003F6D1C">
        <w:rPr>
          <w:b/>
          <w:szCs w:val="20"/>
        </w:rPr>
        <w:tab/>
      </w:r>
      <w:r w:rsidR="00653495">
        <w:rPr>
          <w:b/>
          <w:szCs w:val="20"/>
        </w:rPr>
        <w:t xml:space="preserve">  </w:t>
      </w:r>
      <w:r w:rsidR="00653495">
        <w:rPr>
          <w:b/>
          <w:szCs w:val="20"/>
        </w:rPr>
        <w:tab/>
      </w:r>
      <w:r w:rsidR="003F6D1C" w:rsidRPr="002C2BE0">
        <w:rPr>
          <w:b/>
          <w:szCs w:val="20"/>
        </w:rPr>
        <w:t>:</w:t>
      </w:r>
      <w:r w:rsidR="003F6D1C" w:rsidRPr="002C2BE0">
        <w:rPr>
          <w:szCs w:val="20"/>
        </w:rPr>
        <w:t xml:space="preserve"> </w:t>
      </w:r>
      <w:r w:rsidR="003F6D1C" w:rsidRPr="002C2BE0">
        <w:rPr>
          <w:szCs w:val="20"/>
        </w:rPr>
        <w:tab/>
        <w:t>Pablo Gaete</w:t>
      </w:r>
    </w:p>
    <w:p w:rsidR="003F6D1C" w:rsidRPr="002C2BE0" w:rsidRDefault="006270F7" w:rsidP="00653495">
      <w:pPr>
        <w:ind w:left="4962" w:firstLine="708"/>
        <w:rPr>
          <w:szCs w:val="20"/>
        </w:rPr>
      </w:pPr>
      <w:r>
        <w:rPr>
          <w:szCs w:val="20"/>
        </w:rPr>
        <w:t>Rodrigo Avendaño</w:t>
      </w:r>
    </w:p>
    <w:p w:rsidR="003F6D1C" w:rsidRPr="002C2BE0" w:rsidRDefault="003F6D1C" w:rsidP="003F6D1C">
      <w:pPr>
        <w:ind w:left="2832" w:firstLine="708"/>
        <w:rPr>
          <w:szCs w:val="20"/>
        </w:rPr>
      </w:pPr>
    </w:p>
    <w:p w:rsidR="003F6D1C" w:rsidRPr="002C2BE0" w:rsidRDefault="008E75ED" w:rsidP="003F6D1C">
      <w:pPr>
        <w:rPr>
          <w:szCs w:val="20"/>
        </w:rPr>
      </w:pPr>
      <w:r>
        <w:rPr>
          <w:b/>
          <w:szCs w:val="20"/>
        </w:rPr>
        <w:t xml:space="preserve">  </w:t>
      </w:r>
      <w:r w:rsidR="003F6D1C" w:rsidRPr="002C2BE0">
        <w:rPr>
          <w:b/>
          <w:szCs w:val="20"/>
        </w:rPr>
        <w:t>Fecha de Entrega</w:t>
      </w:r>
      <w:r w:rsidR="00653495">
        <w:rPr>
          <w:b/>
          <w:szCs w:val="20"/>
        </w:rPr>
        <w:t xml:space="preserve"> </w:t>
      </w:r>
      <w:r w:rsidR="003F6D1C" w:rsidRPr="002C2BE0">
        <w:rPr>
          <w:b/>
          <w:szCs w:val="20"/>
        </w:rPr>
        <w:tab/>
        <w:t>:</w:t>
      </w:r>
      <w:r w:rsidR="003F6D1C" w:rsidRPr="002C2BE0">
        <w:rPr>
          <w:b/>
          <w:szCs w:val="20"/>
        </w:rPr>
        <w:tab/>
      </w:r>
      <w:r w:rsidR="00C87529">
        <w:rPr>
          <w:szCs w:val="20"/>
        </w:rPr>
        <w:t>3 de Agosto</w:t>
      </w:r>
      <w:r w:rsidR="003F6D1C" w:rsidRPr="002C2BE0">
        <w:rPr>
          <w:szCs w:val="20"/>
        </w:rPr>
        <w:t xml:space="preserve"> de 2014</w:t>
      </w:r>
    </w:p>
    <w:p w:rsidR="003F6D1C" w:rsidRPr="002C2BE0" w:rsidRDefault="003F6D1C" w:rsidP="003F6D1C">
      <w:pPr>
        <w:rPr>
          <w:szCs w:val="20"/>
        </w:rPr>
      </w:pPr>
    </w:p>
    <w:p w:rsidR="006270F7" w:rsidRDefault="00BD6181" w:rsidP="003F6D1C">
      <w:pPr>
        <w:rPr>
          <w:szCs w:val="20"/>
        </w:rPr>
      </w:pPr>
      <w:r>
        <w:rPr>
          <w:noProof/>
          <w:szCs w:val="20"/>
          <w:lang w:val="es-ES" w:eastAsia="es-ES"/>
        </w:rPr>
        <w:drawing>
          <wp:anchor distT="0" distB="0" distL="114300" distR="114300" simplePos="0" relativeHeight="251664384" behindDoc="1" locked="0" layoutInCell="0" allowOverlap="1" wp14:anchorId="74EC66DB" wp14:editId="2C32C8AF">
            <wp:simplePos x="0" y="0"/>
            <wp:positionH relativeFrom="margin">
              <wp:posOffset>-1128156</wp:posOffset>
            </wp:positionH>
            <wp:positionV relativeFrom="margin">
              <wp:posOffset>8158323</wp:posOffset>
            </wp:positionV>
            <wp:extent cx="7914640" cy="984250"/>
            <wp:effectExtent l="0" t="0" r="0" b="6350"/>
            <wp:wrapNone/>
            <wp:docPr id="6" name="Imagen 6" descr="hoja vertic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18571349" descr="hoja vertical 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4640" cy="984250"/>
                    </a:xfrm>
                    <a:prstGeom prst="rect">
                      <a:avLst/>
                    </a:prstGeom>
                    <a:noFill/>
                  </pic:spPr>
                </pic:pic>
              </a:graphicData>
            </a:graphic>
            <wp14:sizeRelH relativeFrom="page">
              <wp14:pctWidth>0</wp14:pctWidth>
            </wp14:sizeRelH>
            <wp14:sizeRelV relativeFrom="page">
              <wp14:pctHeight>0</wp14:pctHeight>
            </wp14:sizeRelV>
          </wp:anchor>
        </w:drawing>
      </w:r>
      <w:r w:rsidR="008E75ED">
        <w:rPr>
          <w:b/>
          <w:szCs w:val="20"/>
        </w:rPr>
        <w:t xml:space="preserve">  </w:t>
      </w:r>
      <w:r w:rsidR="003F6D1C" w:rsidRPr="002C2BE0">
        <w:rPr>
          <w:b/>
          <w:szCs w:val="20"/>
        </w:rPr>
        <w:t>N° de Informe</w:t>
      </w:r>
      <w:r w:rsidR="003F6D1C">
        <w:rPr>
          <w:b/>
          <w:szCs w:val="20"/>
        </w:rPr>
        <w:tab/>
      </w:r>
      <w:r w:rsidR="00653495">
        <w:rPr>
          <w:b/>
          <w:szCs w:val="20"/>
        </w:rPr>
        <w:tab/>
      </w:r>
      <w:r w:rsidR="003F6D1C" w:rsidRPr="002C2BE0">
        <w:rPr>
          <w:b/>
          <w:szCs w:val="20"/>
        </w:rPr>
        <w:t xml:space="preserve">: </w:t>
      </w:r>
      <w:r w:rsidR="003F6D1C" w:rsidRPr="002C2BE0">
        <w:rPr>
          <w:b/>
          <w:szCs w:val="20"/>
        </w:rPr>
        <w:tab/>
      </w:r>
      <w:r w:rsidR="006270F7">
        <w:rPr>
          <w:szCs w:val="20"/>
        </w:rPr>
        <w:t>Numero 1</w:t>
      </w:r>
      <w:r w:rsidR="006270F7">
        <w:rPr>
          <w:szCs w:val="20"/>
        </w:rPr>
        <w:br w:type="page"/>
      </w:r>
    </w:p>
    <w:p w:rsidR="0038382B" w:rsidRPr="008968E6" w:rsidRDefault="0038382B" w:rsidP="007F6673">
      <w:pPr>
        <w:ind w:left="2268" w:firstLine="1134"/>
        <w:rPr>
          <w:sz w:val="28"/>
          <w:szCs w:val="28"/>
        </w:rPr>
      </w:pPr>
      <w:bookmarkStart w:id="0" w:name="_Toc382964053"/>
      <w:r w:rsidRPr="008968E6">
        <w:rPr>
          <w:b/>
          <w:sz w:val="28"/>
          <w:szCs w:val="28"/>
        </w:rPr>
        <w:lastRenderedPageBreak/>
        <w:t>Índice General</w:t>
      </w:r>
      <w:bookmarkEnd w:id="0"/>
    </w:p>
    <w:sdt>
      <w:sdtPr>
        <w:rPr>
          <w:rFonts w:ascii="Verdana" w:eastAsiaTheme="minorHAnsi" w:hAnsi="Verdana" w:cstheme="minorBidi"/>
          <w:color w:val="auto"/>
          <w:sz w:val="20"/>
          <w:szCs w:val="22"/>
          <w:lang w:val="es-ES" w:eastAsia="en-US"/>
        </w:rPr>
        <w:id w:val="1179312093"/>
        <w:docPartObj>
          <w:docPartGallery w:val="Table of Contents"/>
          <w:docPartUnique/>
        </w:docPartObj>
      </w:sdtPr>
      <w:sdtEndPr>
        <w:rPr>
          <w:b/>
          <w:bCs/>
        </w:rPr>
      </w:sdtEndPr>
      <w:sdtContent>
        <w:p w:rsidR="00506632" w:rsidRPr="001F2E28" w:rsidRDefault="00506632">
          <w:pPr>
            <w:pStyle w:val="TtulodeTDC"/>
            <w:rPr>
              <w:sz w:val="16"/>
              <w:szCs w:val="16"/>
            </w:rPr>
          </w:pPr>
        </w:p>
        <w:p w:rsidR="00E71FE9" w:rsidRDefault="00506632">
          <w:pPr>
            <w:pStyle w:val="TDC1"/>
            <w:rPr>
              <w:rFonts w:asciiTheme="minorHAnsi" w:eastAsiaTheme="minorEastAsia" w:hAnsiTheme="minorHAnsi"/>
              <w:b w:val="0"/>
              <w:noProof/>
              <w:sz w:val="22"/>
              <w:lang w:val="es-ES" w:eastAsia="es-ES"/>
            </w:rPr>
          </w:pPr>
          <w:r w:rsidRPr="001F2E28">
            <w:rPr>
              <w:b w:val="0"/>
              <w:sz w:val="16"/>
              <w:szCs w:val="16"/>
            </w:rPr>
            <w:fldChar w:fldCharType="begin"/>
          </w:r>
          <w:r w:rsidRPr="001F2E28">
            <w:rPr>
              <w:b w:val="0"/>
              <w:sz w:val="16"/>
              <w:szCs w:val="16"/>
            </w:rPr>
            <w:instrText xml:space="preserve"> TOC \o "1-3" \h \z \u </w:instrText>
          </w:r>
          <w:r w:rsidRPr="001F2E28">
            <w:rPr>
              <w:b w:val="0"/>
              <w:sz w:val="16"/>
              <w:szCs w:val="16"/>
            </w:rPr>
            <w:fldChar w:fldCharType="separate"/>
          </w:r>
          <w:hyperlink w:anchor="_Toc397539021" w:history="1">
            <w:r w:rsidR="00E71FE9" w:rsidRPr="00DE0006">
              <w:rPr>
                <w:rStyle w:val="Hipervnculo"/>
                <w:noProof/>
              </w:rPr>
              <w:t>Introducción</w:t>
            </w:r>
            <w:r w:rsidR="00E71FE9">
              <w:rPr>
                <w:noProof/>
                <w:webHidden/>
              </w:rPr>
              <w:tab/>
            </w:r>
            <w:r w:rsidR="00E71FE9">
              <w:rPr>
                <w:noProof/>
                <w:webHidden/>
              </w:rPr>
              <w:fldChar w:fldCharType="begin"/>
            </w:r>
            <w:r w:rsidR="00E71FE9">
              <w:rPr>
                <w:noProof/>
                <w:webHidden/>
              </w:rPr>
              <w:instrText xml:space="preserve"> PAGEREF _Toc397539021 \h </w:instrText>
            </w:r>
            <w:r w:rsidR="00E71FE9">
              <w:rPr>
                <w:noProof/>
                <w:webHidden/>
              </w:rPr>
            </w:r>
            <w:r w:rsidR="00E71FE9">
              <w:rPr>
                <w:noProof/>
                <w:webHidden/>
              </w:rPr>
              <w:fldChar w:fldCharType="separate"/>
            </w:r>
            <w:r w:rsidR="00E71FE9">
              <w:rPr>
                <w:noProof/>
                <w:webHidden/>
              </w:rPr>
              <w:t>3</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22" w:history="1">
            <w:r w:rsidR="00E71FE9" w:rsidRPr="00DE0006">
              <w:rPr>
                <w:rStyle w:val="Hipervnculo"/>
                <w:noProof/>
              </w:rPr>
              <w:t>Antecedentes</w:t>
            </w:r>
            <w:r w:rsidR="00E71FE9">
              <w:rPr>
                <w:noProof/>
                <w:webHidden/>
              </w:rPr>
              <w:tab/>
            </w:r>
            <w:r w:rsidR="00E71FE9">
              <w:rPr>
                <w:noProof/>
                <w:webHidden/>
              </w:rPr>
              <w:fldChar w:fldCharType="begin"/>
            </w:r>
            <w:r w:rsidR="00E71FE9">
              <w:rPr>
                <w:noProof/>
                <w:webHidden/>
              </w:rPr>
              <w:instrText xml:space="preserve"> PAGEREF _Toc397539022 \h </w:instrText>
            </w:r>
            <w:r w:rsidR="00E71FE9">
              <w:rPr>
                <w:noProof/>
                <w:webHidden/>
              </w:rPr>
            </w:r>
            <w:r w:rsidR="00E71FE9">
              <w:rPr>
                <w:noProof/>
                <w:webHidden/>
              </w:rPr>
              <w:fldChar w:fldCharType="separate"/>
            </w:r>
            <w:r w:rsidR="00E71FE9">
              <w:rPr>
                <w:noProof/>
                <w:webHidden/>
              </w:rPr>
              <w:t>4</w:t>
            </w:r>
            <w:r w:rsidR="00E71FE9">
              <w:rPr>
                <w:noProof/>
                <w:webHidden/>
              </w:rPr>
              <w:fldChar w:fldCharType="end"/>
            </w:r>
          </w:hyperlink>
        </w:p>
        <w:p w:rsidR="00E71FE9" w:rsidRPr="00E71FE9" w:rsidRDefault="00E71FE9" w:rsidP="00E71FE9">
          <w:pPr>
            <w:pStyle w:val="TDC2"/>
            <w:rPr>
              <w:rFonts w:asciiTheme="minorHAnsi" w:eastAsiaTheme="minorEastAsia" w:hAnsiTheme="minorHAnsi"/>
              <w:lang w:val="es-ES" w:eastAsia="es-ES"/>
            </w:rPr>
          </w:pPr>
          <w:r w:rsidRPr="00E71FE9">
            <w:rPr>
              <w:rStyle w:val="Hipervnculo"/>
              <w:u w:val="none"/>
            </w:rPr>
            <w:t xml:space="preserve">                      </w:t>
          </w:r>
          <w:hyperlink w:anchor="_Toc397539023" w:history="1">
            <w:r w:rsidRPr="00E71FE9">
              <w:rPr>
                <w:rStyle w:val="Hipervnculo"/>
              </w:rPr>
              <w:t>2.1 Situación actual</w:t>
            </w:r>
            <w:r w:rsidRPr="00E71FE9">
              <w:rPr>
                <w:webHidden/>
              </w:rPr>
              <w:tab/>
            </w:r>
            <w:r w:rsidRPr="00E71FE9">
              <w:rPr>
                <w:webHidden/>
              </w:rPr>
              <w:fldChar w:fldCharType="begin"/>
            </w:r>
            <w:r w:rsidRPr="00E71FE9">
              <w:rPr>
                <w:webHidden/>
              </w:rPr>
              <w:instrText xml:space="preserve"> PAGEREF _Toc397539023 \h </w:instrText>
            </w:r>
            <w:r w:rsidRPr="00E71FE9">
              <w:rPr>
                <w:webHidden/>
              </w:rPr>
            </w:r>
            <w:r w:rsidRPr="00E71FE9">
              <w:rPr>
                <w:webHidden/>
              </w:rPr>
              <w:fldChar w:fldCharType="separate"/>
            </w:r>
            <w:r w:rsidRPr="00E71FE9">
              <w:rPr>
                <w:webHidden/>
              </w:rPr>
              <w:t>6</w:t>
            </w:r>
            <w:r w:rsidRPr="00E71FE9">
              <w:rPr>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24" w:history="1">
            <w:r w:rsidR="00E71FE9" w:rsidRPr="00DE0006">
              <w:rPr>
                <w:rStyle w:val="Hipervnculo"/>
                <w:noProof/>
              </w:rPr>
              <w:t>Identificación del problema</w:t>
            </w:r>
            <w:r w:rsidR="00E71FE9">
              <w:rPr>
                <w:noProof/>
                <w:webHidden/>
              </w:rPr>
              <w:tab/>
            </w:r>
            <w:r w:rsidR="00E71FE9">
              <w:rPr>
                <w:noProof/>
                <w:webHidden/>
              </w:rPr>
              <w:fldChar w:fldCharType="begin"/>
            </w:r>
            <w:r w:rsidR="00E71FE9">
              <w:rPr>
                <w:noProof/>
                <w:webHidden/>
              </w:rPr>
              <w:instrText xml:space="preserve"> PAGEREF _Toc397539024 \h </w:instrText>
            </w:r>
            <w:r w:rsidR="00E71FE9">
              <w:rPr>
                <w:noProof/>
                <w:webHidden/>
              </w:rPr>
            </w:r>
            <w:r w:rsidR="00E71FE9">
              <w:rPr>
                <w:noProof/>
                <w:webHidden/>
              </w:rPr>
              <w:fldChar w:fldCharType="separate"/>
            </w:r>
            <w:r w:rsidR="00E71FE9">
              <w:rPr>
                <w:noProof/>
                <w:webHidden/>
              </w:rPr>
              <w:t>11</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25" w:history="1">
            <w:r w:rsidR="00E71FE9" w:rsidRPr="00DE0006">
              <w:rPr>
                <w:rStyle w:val="Hipervnculo"/>
                <w:noProof/>
              </w:rPr>
              <w:t>Solución propuesta</w:t>
            </w:r>
            <w:r w:rsidR="00E71FE9">
              <w:rPr>
                <w:noProof/>
                <w:webHidden/>
              </w:rPr>
              <w:tab/>
            </w:r>
            <w:r w:rsidR="00E71FE9">
              <w:rPr>
                <w:noProof/>
                <w:webHidden/>
              </w:rPr>
              <w:fldChar w:fldCharType="begin"/>
            </w:r>
            <w:r w:rsidR="00E71FE9">
              <w:rPr>
                <w:noProof/>
                <w:webHidden/>
              </w:rPr>
              <w:instrText xml:space="preserve"> PAGEREF _Toc397539025 \h </w:instrText>
            </w:r>
            <w:r w:rsidR="00E71FE9">
              <w:rPr>
                <w:noProof/>
                <w:webHidden/>
              </w:rPr>
            </w:r>
            <w:r w:rsidR="00E71FE9">
              <w:rPr>
                <w:noProof/>
                <w:webHidden/>
              </w:rPr>
              <w:fldChar w:fldCharType="separate"/>
            </w:r>
            <w:r w:rsidR="00E71FE9">
              <w:rPr>
                <w:noProof/>
                <w:webHidden/>
              </w:rPr>
              <w:t>12</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26" w:history="1">
            <w:r w:rsidR="00E71FE9" w:rsidRPr="00DE0006">
              <w:rPr>
                <w:rStyle w:val="Hipervnculo"/>
                <w:noProof/>
              </w:rPr>
              <w:t>Objetivos del proyecto</w:t>
            </w:r>
            <w:r w:rsidR="00E71FE9">
              <w:rPr>
                <w:noProof/>
                <w:webHidden/>
              </w:rPr>
              <w:tab/>
            </w:r>
            <w:r w:rsidR="00E71FE9">
              <w:rPr>
                <w:noProof/>
                <w:webHidden/>
              </w:rPr>
              <w:fldChar w:fldCharType="begin"/>
            </w:r>
            <w:r w:rsidR="00E71FE9">
              <w:rPr>
                <w:noProof/>
                <w:webHidden/>
              </w:rPr>
              <w:instrText xml:space="preserve"> PAGEREF _Toc397539026 \h </w:instrText>
            </w:r>
            <w:r w:rsidR="00E71FE9">
              <w:rPr>
                <w:noProof/>
                <w:webHidden/>
              </w:rPr>
            </w:r>
            <w:r w:rsidR="00E71FE9">
              <w:rPr>
                <w:noProof/>
                <w:webHidden/>
              </w:rPr>
              <w:fldChar w:fldCharType="separate"/>
            </w:r>
            <w:r w:rsidR="00E71FE9">
              <w:rPr>
                <w:noProof/>
                <w:webHidden/>
              </w:rPr>
              <w:t>12</w:t>
            </w:r>
            <w:r w:rsidR="00E71FE9">
              <w:rPr>
                <w:noProof/>
                <w:webHidden/>
              </w:rPr>
              <w:fldChar w:fldCharType="end"/>
            </w:r>
          </w:hyperlink>
        </w:p>
        <w:p w:rsidR="00E71FE9" w:rsidRP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27" w:history="1">
            <w:r w:rsidRPr="00E71FE9">
              <w:rPr>
                <w:rStyle w:val="Hipervnculo"/>
              </w:rPr>
              <w:t>5.1 Objetivo general</w:t>
            </w:r>
            <w:r w:rsidRPr="00E71FE9">
              <w:rPr>
                <w:webHidden/>
              </w:rPr>
              <w:tab/>
            </w:r>
            <w:r w:rsidRPr="00E71FE9">
              <w:rPr>
                <w:webHidden/>
              </w:rPr>
              <w:fldChar w:fldCharType="begin"/>
            </w:r>
            <w:r w:rsidRPr="00E71FE9">
              <w:rPr>
                <w:webHidden/>
              </w:rPr>
              <w:instrText xml:space="preserve"> PAGEREF _Toc397539027 \h </w:instrText>
            </w:r>
            <w:r w:rsidRPr="00E71FE9">
              <w:rPr>
                <w:webHidden/>
              </w:rPr>
            </w:r>
            <w:r w:rsidRPr="00E71FE9">
              <w:rPr>
                <w:webHidden/>
              </w:rPr>
              <w:fldChar w:fldCharType="separate"/>
            </w:r>
            <w:r w:rsidRPr="00E71FE9">
              <w:rPr>
                <w:webHidden/>
              </w:rPr>
              <w:t>12</w:t>
            </w:r>
            <w:r w:rsidRPr="00E71FE9">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28" w:history="1">
            <w:r w:rsidRPr="00DE0006">
              <w:rPr>
                <w:rStyle w:val="Hipervnculo"/>
              </w:rPr>
              <w:t>5.2 Objetivo Específico</w:t>
            </w:r>
            <w:r>
              <w:rPr>
                <w:webHidden/>
              </w:rPr>
              <w:tab/>
            </w:r>
            <w:r>
              <w:rPr>
                <w:webHidden/>
              </w:rPr>
              <w:fldChar w:fldCharType="begin"/>
            </w:r>
            <w:r>
              <w:rPr>
                <w:webHidden/>
              </w:rPr>
              <w:instrText xml:space="preserve"> PAGEREF _Toc397539028 \h </w:instrText>
            </w:r>
            <w:r>
              <w:rPr>
                <w:webHidden/>
              </w:rPr>
            </w:r>
            <w:r>
              <w:rPr>
                <w:webHidden/>
              </w:rPr>
              <w:fldChar w:fldCharType="separate"/>
            </w:r>
            <w:r>
              <w:rPr>
                <w:webHidden/>
              </w:rPr>
              <w:t>12</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29" w:history="1">
            <w:r w:rsidRPr="00DE0006">
              <w:rPr>
                <w:rStyle w:val="Hipervnculo"/>
              </w:rPr>
              <w:t>5.3 Requerimientos funcionales</w:t>
            </w:r>
            <w:r>
              <w:rPr>
                <w:webHidden/>
              </w:rPr>
              <w:tab/>
            </w:r>
            <w:r>
              <w:rPr>
                <w:webHidden/>
              </w:rPr>
              <w:fldChar w:fldCharType="begin"/>
            </w:r>
            <w:r>
              <w:rPr>
                <w:webHidden/>
              </w:rPr>
              <w:instrText xml:space="preserve"> PAGEREF _Toc397539029 \h </w:instrText>
            </w:r>
            <w:r>
              <w:rPr>
                <w:webHidden/>
              </w:rPr>
            </w:r>
            <w:r>
              <w:rPr>
                <w:webHidden/>
              </w:rPr>
              <w:fldChar w:fldCharType="separate"/>
            </w:r>
            <w:r>
              <w:rPr>
                <w:webHidden/>
              </w:rPr>
              <w:t>13</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30" w:history="1">
            <w:r w:rsidRPr="00DE0006">
              <w:rPr>
                <w:rStyle w:val="Hipervnculo"/>
              </w:rPr>
              <w:t>5.4 Requerimientos no funcionales</w:t>
            </w:r>
            <w:r>
              <w:rPr>
                <w:webHidden/>
              </w:rPr>
              <w:tab/>
            </w:r>
            <w:r>
              <w:rPr>
                <w:webHidden/>
              </w:rPr>
              <w:fldChar w:fldCharType="begin"/>
            </w:r>
            <w:r>
              <w:rPr>
                <w:webHidden/>
              </w:rPr>
              <w:instrText xml:space="preserve"> PAGEREF _Toc397539030 \h </w:instrText>
            </w:r>
            <w:r>
              <w:rPr>
                <w:webHidden/>
              </w:rPr>
            </w:r>
            <w:r>
              <w:rPr>
                <w:webHidden/>
              </w:rPr>
              <w:fldChar w:fldCharType="separate"/>
            </w:r>
            <w:r>
              <w:rPr>
                <w:webHidden/>
              </w:rPr>
              <w:t>13</w:t>
            </w:r>
            <w:r>
              <w:rPr>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31" w:history="1">
            <w:r w:rsidR="00E71FE9" w:rsidRPr="00DE0006">
              <w:rPr>
                <w:rStyle w:val="Hipervnculo"/>
                <w:noProof/>
              </w:rPr>
              <w:t>Matriz de riesgo y contingencia</w:t>
            </w:r>
            <w:r w:rsidR="00E71FE9">
              <w:rPr>
                <w:noProof/>
                <w:webHidden/>
              </w:rPr>
              <w:tab/>
            </w:r>
            <w:r w:rsidR="00E71FE9">
              <w:rPr>
                <w:noProof/>
                <w:webHidden/>
              </w:rPr>
              <w:fldChar w:fldCharType="begin"/>
            </w:r>
            <w:r w:rsidR="00E71FE9">
              <w:rPr>
                <w:noProof/>
                <w:webHidden/>
              </w:rPr>
              <w:instrText xml:space="preserve"> PAGEREF _Toc397539031 \h </w:instrText>
            </w:r>
            <w:r w:rsidR="00E71FE9">
              <w:rPr>
                <w:noProof/>
                <w:webHidden/>
              </w:rPr>
            </w:r>
            <w:r w:rsidR="00E71FE9">
              <w:rPr>
                <w:noProof/>
                <w:webHidden/>
              </w:rPr>
              <w:fldChar w:fldCharType="separate"/>
            </w:r>
            <w:r w:rsidR="00E71FE9">
              <w:rPr>
                <w:noProof/>
                <w:webHidden/>
              </w:rPr>
              <w:t>14</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32" w:history="1">
            <w:r w:rsidR="00E71FE9" w:rsidRPr="00DE0006">
              <w:rPr>
                <w:rStyle w:val="Hipervnculo"/>
                <w:noProof/>
              </w:rPr>
              <w:t>Medidas de mitigación</w:t>
            </w:r>
            <w:r w:rsidR="00E71FE9">
              <w:rPr>
                <w:noProof/>
                <w:webHidden/>
              </w:rPr>
              <w:tab/>
            </w:r>
            <w:r w:rsidR="00E71FE9">
              <w:rPr>
                <w:noProof/>
                <w:webHidden/>
              </w:rPr>
              <w:fldChar w:fldCharType="begin"/>
            </w:r>
            <w:r w:rsidR="00E71FE9">
              <w:rPr>
                <w:noProof/>
                <w:webHidden/>
              </w:rPr>
              <w:instrText xml:space="preserve"> PAGEREF _Toc397539032 \h </w:instrText>
            </w:r>
            <w:r w:rsidR="00E71FE9">
              <w:rPr>
                <w:noProof/>
                <w:webHidden/>
              </w:rPr>
            </w:r>
            <w:r w:rsidR="00E71FE9">
              <w:rPr>
                <w:noProof/>
                <w:webHidden/>
              </w:rPr>
              <w:fldChar w:fldCharType="separate"/>
            </w:r>
            <w:r w:rsidR="00E71FE9">
              <w:rPr>
                <w:noProof/>
                <w:webHidden/>
              </w:rPr>
              <w:t>16</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33" w:history="1">
            <w:r w:rsidR="00E71FE9" w:rsidRPr="00DE0006">
              <w:rPr>
                <w:rStyle w:val="Hipervnculo"/>
                <w:noProof/>
              </w:rPr>
              <w:t>Evaluación de esfuerzo</w:t>
            </w:r>
            <w:r w:rsidR="00E71FE9">
              <w:rPr>
                <w:noProof/>
                <w:webHidden/>
              </w:rPr>
              <w:tab/>
            </w:r>
            <w:r w:rsidR="00E71FE9">
              <w:rPr>
                <w:noProof/>
                <w:webHidden/>
              </w:rPr>
              <w:fldChar w:fldCharType="begin"/>
            </w:r>
            <w:r w:rsidR="00E71FE9">
              <w:rPr>
                <w:noProof/>
                <w:webHidden/>
              </w:rPr>
              <w:instrText xml:space="preserve"> PAGEREF _Toc397539033 \h </w:instrText>
            </w:r>
            <w:r w:rsidR="00E71FE9">
              <w:rPr>
                <w:noProof/>
                <w:webHidden/>
              </w:rPr>
            </w:r>
            <w:r w:rsidR="00E71FE9">
              <w:rPr>
                <w:noProof/>
                <w:webHidden/>
              </w:rPr>
              <w:fldChar w:fldCharType="separate"/>
            </w:r>
            <w:r w:rsidR="00E71FE9">
              <w:rPr>
                <w:noProof/>
                <w:webHidden/>
              </w:rPr>
              <w:t>18</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34" w:history="1">
            <w:r w:rsidR="00E71FE9" w:rsidRPr="00DE0006">
              <w:rPr>
                <w:rStyle w:val="Hipervnculo"/>
                <w:noProof/>
              </w:rPr>
              <w:t>Normas de desarrollo</w:t>
            </w:r>
            <w:r w:rsidR="00E71FE9">
              <w:rPr>
                <w:noProof/>
                <w:webHidden/>
              </w:rPr>
              <w:tab/>
            </w:r>
            <w:r w:rsidR="00E71FE9">
              <w:rPr>
                <w:noProof/>
                <w:webHidden/>
              </w:rPr>
              <w:fldChar w:fldCharType="begin"/>
            </w:r>
            <w:r w:rsidR="00E71FE9">
              <w:rPr>
                <w:noProof/>
                <w:webHidden/>
              </w:rPr>
              <w:instrText xml:space="preserve"> PAGEREF _Toc397539034 \h </w:instrText>
            </w:r>
            <w:r w:rsidR="00E71FE9">
              <w:rPr>
                <w:noProof/>
                <w:webHidden/>
              </w:rPr>
            </w:r>
            <w:r w:rsidR="00E71FE9">
              <w:rPr>
                <w:noProof/>
                <w:webHidden/>
              </w:rPr>
              <w:fldChar w:fldCharType="separate"/>
            </w:r>
            <w:r w:rsidR="00E71FE9">
              <w:rPr>
                <w:noProof/>
                <w:webHidden/>
              </w:rPr>
              <w:t>19</w:t>
            </w:r>
            <w:r w:rsidR="00E71FE9">
              <w:rPr>
                <w:noProof/>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35" w:history="1">
            <w:r w:rsidRPr="00DE0006">
              <w:rPr>
                <w:rStyle w:val="Hipervnculo"/>
              </w:rPr>
              <w:t>9.1 Normas que afectan a los Sitios Web</w:t>
            </w:r>
            <w:r>
              <w:rPr>
                <w:webHidden/>
              </w:rPr>
              <w:tab/>
            </w:r>
            <w:r>
              <w:rPr>
                <w:webHidden/>
              </w:rPr>
              <w:fldChar w:fldCharType="begin"/>
            </w:r>
            <w:r>
              <w:rPr>
                <w:webHidden/>
              </w:rPr>
              <w:instrText xml:space="preserve"> PAGEREF _Toc397539035 \h </w:instrText>
            </w:r>
            <w:r>
              <w:rPr>
                <w:webHidden/>
              </w:rPr>
            </w:r>
            <w:r>
              <w:rPr>
                <w:webHidden/>
              </w:rPr>
              <w:fldChar w:fldCharType="separate"/>
            </w:r>
            <w:r>
              <w:rPr>
                <w:webHidden/>
              </w:rPr>
              <w:t>19</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36" w:history="1">
            <w:r w:rsidRPr="00DE0006">
              <w:rPr>
                <w:rStyle w:val="Hipervnculo"/>
              </w:rPr>
              <w:t>9.2 Instructivos Presidenciales</w:t>
            </w:r>
            <w:r>
              <w:rPr>
                <w:webHidden/>
              </w:rPr>
              <w:tab/>
            </w:r>
            <w:r>
              <w:rPr>
                <w:webHidden/>
              </w:rPr>
              <w:fldChar w:fldCharType="begin"/>
            </w:r>
            <w:r>
              <w:rPr>
                <w:webHidden/>
              </w:rPr>
              <w:instrText xml:space="preserve"> PAGEREF _Toc397539036 \h </w:instrText>
            </w:r>
            <w:r>
              <w:rPr>
                <w:webHidden/>
              </w:rPr>
            </w:r>
            <w:r>
              <w:rPr>
                <w:webHidden/>
              </w:rPr>
              <w:fldChar w:fldCharType="separate"/>
            </w:r>
            <w:r>
              <w:rPr>
                <w:webHidden/>
              </w:rPr>
              <w:t>19</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37" w:history="1">
            <w:r w:rsidRPr="00DE0006">
              <w:rPr>
                <w:rStyle w:val="Hipervnculo"/>
              </w:rPr>
              <w:t>9.3 Leyes</w:t>
            </w:r>
            <w:r>
              <w:rPr>
                <w:webHidden/>
              </w:rPr>
              <w:tab/>
            </w:r>
            <w:r>
              <w:rPr>
                <w:webHidden/>
              </w:rPr>
              <w:fldChar w:fldCharType="begin"/>
            </w:r>
            <w:r>
              <w:rPr>
                <w:webHidden/>
              </w:rPr>
              <w:instrText xml:space="preserve"> PAGEREF _Toc397539037 \h </w:instrText>
            </w:r>
            <w:r>
              <w:rPr>
                <w:webHidden/>
              </w:rPr>
            </w:r>
            <w:r>
              <w:rPr>
                <w:webHidden/>
              </w:rPr>
              <w:fldChar w:fldCharType="separate"/>
            </w:r>
            <w:r>
              <w:rPr>
                <w:webHidden/>
              </w:rPr>
              <w:t>20</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38" w:history="1">
            <w:r w:rsidRPr="00DE0006">
              <w:rPr>
                <w:rStyle w:val="Hipervnculo"/>
              </w:rPr>
              <w:t>9.4  Decretos Supremos</w:t>
            </w:r>
            <w:r>
              <w:rPr>
                <w:webHidden/>
              </w:rPr>
              <w:tab/>
            </w:r>
            <w:r>
              <w:rPr>
                <w:webHidden/>
              </w:rPr>
              <w:fldChar w:fldCharType="begin"/>
            </w:r>
            <w:r>
              <w:rPr>
                <w:webHidden/>
              </w:rPr>
              <w:instrText xml:space="preserve"> PAGEREF _Toc397539038 \h </w:instrText>
            </w:r>
            <w:r>
              <w:rPr>
                <w:webHidden/>
              </w:rPr>
            </w:r>
            <w:r>
              <w:rPr>
                <w:webHidden/>
              </w:rPr>
              <w:fldChar w:fldCharType="separate"/>
            </w:r>
            <w:r>
              <w:rPr>
                <w:webHidden/>
              </w:rPr>
              <w:t>20</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39" w:history="1">
            <w:r w:rsidRPr="00DE0006">
              <w:rPr>
                <w:rStyle w:val="Hipervnculo"/>
              </w:rPr>
              <w:t>9.5 Guías de Aplicación</w:t>
            </w:r>
            <w:r>
              <w:rPr>
                <w:webHidden/>
              </w:rPr>
              <w:tab/>
            </w:r>
            <w:r>
              <w:rPr>
                <w:webHidden/>
              </w:rPr>
              <w:fldChar w:fldCharType="begin"/>
            </w:r>
            <w:r>
              <w:rPr>
                <w:webHidden/>
              </w:rPr>
              <w:instrText xml:space="preserve"> PAGEREF _Toc397539039 \h </w:instrText>
            </w:r>
            <w:r>
              <w:rPr>
                <w:webHidden/>
              </w:rPr>
            </w:r>
            <w:r>
              <w:rPr>
                <w:webHidden/>
              </w:rPr>
              <w:fldChar w:fldCharType="separate"/>
            </w:r>
            <w:r>
              <w:rPr>
                <w:webHidden/>
              </w:rPr>
              <w:t>21</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40" w:history="1">
            <w:r w:rsidRPr="00DE0006">
              <w:rPr>
                <w:rStyle w:val="Hipervnculo"/>
              </w:rPr>
              <w:t>9.6 Metodologías</w:t>
            </w:r>
            <w:r>
              <w:rPr>
                <w:webHidden/>
              </w:rPr>
              <w:tab/>
            </w:r>
            <w:r>
              <w:rPr>
                <w:webHidden/>
              </w:rPr>
              <w:fldChar w:fldCharType="begin"/>
            </w:r>
            <w:r>
              <w:rPr>
                <w:webHidden/>
              </w:rPr>
              <w:instrText xml:space="preserve"> PAGEREF _Toc397539040 \h </w:instrText>
            </w:r>
            <w:r>
              <w:rPr>
                <w:webHidden/>
              </w:rPr>
            </w:r>
            <w:r>
              <w:rPr>
                <w:webHidden/>
              </w:rPr>
              <w:fldChar w:fldCharType="separate"/>
            </w:r>
            <w:r>
              <w:rPr>
                <w:webHidden/>
              </w:rPr>
              <w:t>22</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41" w:history="1">
            <w:r w:rsidRPr="00DE0006">
              <w:rPr>
                <w:rStyle w:val="Hipervnculo"/>
              </w:rPr>
              <w:t>9.7 CVS (Control de Versiones de Software)</w:t>
            </w:r>
            <w:r>
              <w:rPr>
                <w:webHidden/>
              </w:rPr>
              <w:tab/>
            </w:r>
            <w:r>
              <w:rPr>
                <w:webHidden/>
              </w:rPr>
              <w:fldChar w:fldCharType="begin"/>
            </w:r>
            <w:r>
              <w:rPr>
                <w:webHidden/>
              </w:rPr>
              <w:instrText xml:space="preserve"> PAGEREF _Toc397539041 \h </w:instrText>
            </w:r>
            <w:r>
              <w:rPr>
                <w:webHidden/>
              </w:rPr>
            </w:r>
            <w:r>
              <w:rPr>
                <w:webHidden/>
              </w:rPr>
              <w:fldChar w:fldCharType="separate"/>
            </w:r>
            <w:r>
              <w:rPr>
                <w:webHidden/>
              </w:rPr>
              <w:t>24</w:t>
            </w:r>
            <w:r>
              <w:rPr>
                <w:webHidden/>
              </w:rPr>
              <w:fldChar w:fldCharType="end"/>
            </w:r>
          </w:hyperlink>
        </w:p>
        <w:p w:rsidR="00E71FE9" w:rsidRDefault="00E71FE9" w:rsidP="00E71FE9">
          <w:pPr>
            <w:pStyle w:val="TDC2"/>
            <w:rPr>
              <w:rFonts w:asciiTheme="minorHAnsi" w:eastAsiaTheme="minorEastAsia" w:hAnsiTheme="minorHAnsi"/>
              <w:sz w:val="22"/>
              <w:lang w:val="es-ES" w:eastAsia="es-ES"/>
            </w:rPr>
          </w:pPr>
          <w:r w:rsidRPr="00E71FE9">
            <w:rPr>
              <w:rStyle w:val="Hipervnculo"/>
              <w:u w:val="none"/>
            </w:rPr>
            <w:t xml:space="preserve">                      </w:t>
          </w:r>
          <w:hyperlink w:anchor="_Toc397539042" w:history="1">
            <w:r w:rsidRPr="00DE0006">
              <w:rPr>
                <w:rStyle w:val="Hipervnculo"/>
              </w:rPr>
              <w:t>9.8 Nomenclatura</w:t>
            </w:r>
            <w:r>
              <w:rPr>
                <w:webHidden/>
              </w:rPr>
              <w:tab/>
            </w:r>
            <w:r>
              <w:rPr>
                <w:webHidden/>
              </w:rPr>
              <w:fldChar w:fldCharType="begin"/>
            </w:r>
            <w:r>
              <w:rPr>
                <w:webHidden/>
              </w:rPr>
              <w:instrText xml:space="preserve"> PAGEREF _Toc397539042 \h </w:instrText>
            </w:r>
            <w:r>
              <w:rPr>
                <w:webHidden/>
              </w:rPr>
            </w:r>
            <w:r>
              <w:rPr>
                <w:webHidden/>
              </w:rPr>
              <w:fldChar w:fldCharType="separate"/>
            </w:r>
            <w:r>
              <w:rPr>
                <w:webHidden/>
              </w:rPr>
              <w:t>25</w:t>
            </w:r>
            <w:r>
              <w:rPr>
                <w:webHidden/>
              </w:rPr>
              <w:fldChar w:fldCharType="end"/>
            </w:r>
          </w:hyperlink>
        </w:p>
        <w:p w:rsidR="00E71FE9" w:rsidRDefault="00E71FE9">
          <w:pPr>
            <w:pStyle w:val="TDC3"/>
            <w:rPr>
              <w:rFonts w:asciiTheme="minorHAnsi" w:hAnsiTheme="minorHAnsi" w:cstheme="minorBidi"/>
              <w:lang w:val="es-ES" w:eastAsia="es-ES"/>
            </w:rPr>
          </w:pPr>
          <w:r w:rsidRPr="00E71FE9">
            <w:rPr>
              <w:rStyle w:val="Hipervnculo"/>
              <w:u w:val="none"/>
            </w:rPr>
            <w:t xml:space="preserve">                   </w:t>
          </w:r>
          <w:hyperlink w:anchor="_Toc397539043" w:history="1">
            <w:r w:rsidR="0087044A">
              <w:rPr>
                <w:rStyle w:val="Hipervnculo"/>
                <w:b/>
              </w:rPr>
              <w:t>9.8.1 De funciones………………………………………………..</w:t>
            </w:r>
            <w:r w:rsidRPr="0087044A">
              <w:rPr>
                <w:b/>
                <w:webHidden/>
              </w:rPr>
              <w:fldChar w:fldCharType="begin"/>
            </w:r>
            <w:r w:rsidRPr="0087044A">
              <w:rPr>
                <w:b/>
                <w:webHidden/>
              </w:rPr>
              <w:instrText xml:space="preserve"> PAGEREF _Toc397539043 \h </w:instrText>
            </w:r>
            <w:r w:rsidRPr="0087044A">
              <w:rPr>
                <w:b/>
                <w:webHidden/>
              </w:rPr>
            </w:r>
            <w:r w:rsidRPr="0087044A">
              <w:rPr>
                <w:b/>
                <w:webHidden/>
              </w:rPr>
              <w:fldChar w:fldCharType="separate"/>
            </w:r>
            <w:r w:rsidRPr="0087044A">
              <w:rPr>
                <w:b/>
                <w:webHidden/>
              </w:rPr>
              <w:t>25</w:t>
            </w:r>
            <w:r w:rsidRPr="0087044A">
              <w:rPr>
                <w:b/>
                <w:webHidden/>
              </w:rPr>
              <w:fldChar w:fldCharType="end"/>
            </w:r>
          </w:hyperlink>
        </w:p>
        <w:p w:rsidR="00E71FE9" w:rsidRDefault="00E71FE9">
          <w:pPr>
            <w:pStyle w:val="TDC3"/>
            <w:rPr>
              <w:rFonts w:asciiTheme="minorHAnsi" w:hAnsiTheme="minorHAnsi" w:cstheme="minorBidi"/>
              <w:lang w:val="es-ES" w:eastAsia="es-ES"/>
            </w:rPr>
          </w:pPr>
          <w:r w:rsidRPr="00E71FE9">
            <w:rPr>
              <w:rStyle w:val="Hipervnculo"/>
              <w:u w:val="none"/>
            </w:rPr>
            <w:t xml:space="preserve">                   </w:t>
          </w:r>
          <w:hyperlink w:anchor="_Toc397539044" w:history="1">
            <w:r w:rsidRPr="00DE0006">
              <w:rPr>
                <w:rStyle w:val="Hipervnculo"/>
                <w:b/>
              </w:rPr>
              <w:t>9.8.2 De variables</w:t>
            </w:r>
            <w:r w:rsidR="0087044A">
              <w:rPr>
                <w:b/>
                <w:webHidden/>
              </w:rPr>
              <w:t>.......................................................</w:t>
            </w:r>
            <w:r w:rsidRPr="0087044A">
              <w:rPr>
                <w:b/>
                <w:webHidden/>
              </w:rPr>
              <w:fldChar w:fldCharType="begin"/>
            </w:r>
            <w:r w:rsidRPr="0087044A">
              <w:rPr>
                <w:b/>
                <w:webHidden/>
              </w:rPr>
              <w:instrText xml:space="preserve"> PAGEREF _Toc397539044 \h </w:instrText>
            </w:r>
            <w:r w:rsidRPr="0087044A">
              <w:rPr>
                <w:b/>
                <w:webHidden/>
              </w:rPr>
            </w:r>
            <w:r w:rsidRPr="0087044A">
              <w:rPr>
                <w:b/>
                <w:webHidden/>
              </w:rPr>
              <w:fldChar w:fldCharType="separate"/>
            </w:r>
            <w:r w:rsidRPr="0087044A">
              <w:rPr>
                <w:b/>
                <w:webHidden/>
              </w:rPr>
              <w:t>25</w:t>
            </w:r>
            <w:r w:rsidRPr="0087044A">
              <w:rPr>
                <w:b/>
                <w:webHidden/>
              </w:rPr>
              <w:fldChar w:fldCharType="end"/>
            </w:r>
          </w:hyperlink>
        </w:p>
        <w:p w:rsidR="00E71FE9" w:rsidRDefault="00E71FE9">
          <w:pPr>
            <w:pStyle w:val="TDC3"/>
            <w:rPr>
              <w:rFonts w:asciiTheme="minorHAnsi" w:hAnsiTheme="minorHAnsi" w:cstheme="minorBidi"/>
              <w:lang w:val="es-ES" w:eastAsia="es-ES"/>
            </w:rPr>
          </w:pPr>
          <w:r w:rsidRPr="00E71FE9">
            <w:rPr>
              <w:rStyle w:val="Hipervnculo"/>
              <w:u w:val="none"/>
            </w:rPr>
            <w:t xml:space="preserve">                   </w:t>
          </w:r>
          <w:hyperlink w:anchor="_Toc397539045" w:history="1">
            <w:r w:rsidRPr="00DE0006">
              <w:rPr>
                <w:rStyle w:val="Hipervnculo"/>
                <w:b/>
              </w:rPr>
              <w:t>9.8.3 De programas</w:t>
            </w:r>
            <w:r w:rsidR="0087044A">
              <w:rPr>
                <w:b/>
                <w:webHidden/>
              </w:rPr>
              <w:t>....................................................</w:t>
            </w:r>
            <w:r w:rsidRPr="0087044A">
              <w:rPr>
                <w:b/>
                <w:webHidden/>
              </w:rPr>
              <w:fldChar w:fldCharType="begin"/>
            </w:r>
            <w:r w:rsidRPr="0087044A">
              <w:rPr>
                <w:b/>
                <w:webHidden/>
              </w:rPr>
              <w:instrText xml:space="preserve"> PAGEREF _Toc397539045 \h </w:instrText>
            </w:r>
            <w:r w:rsidRPr="0087044A">
              <w:rPr>
                <w:b/>
                <w:webHidden/>
              </w:rPr>
            </w:r>
            <w:r w:rsidRPr="0087044A">
              <w:rPr>
                <w:b/>
                <w:webHidden/>
              </w:rPr>
              <w:fldChar w:fldCharType="separate"/>
            </w:r>
            <w:r w:rsidRPr="0087044A">
              <w:rPr>
                <w:b/>
                <w:webHidden/>
              </w:rPr>
              <w:t>25</w:t>
            </w:r>
            <w:r w:rsidRPr="0087044A">
              <w:rPr>
                <w:b/>
                <w:webHidden/>
              </w:rPr>
              <w:fldChar w:fldCharType="end"/>
            </w:r>
          </w:hyperlink>
        </w:p>
        <w:p w:rsidR="00E71FE9" w:rsidRDefault="00200B6F" w:rsidP="00E71FE9">
          <w:pPr>
            <w:pStyle w:val="TDC2"/>
            <w:rPr>
              <w:rFonts w:asciiTheme="minorHAnsi" w:eastAsiaTheme="minorEastAsia" w:hAnsiTheme="minorHAnsi"/>
              <w:sz w:val="22"/>
              <w:lang w:val="es-ES" w:eastAsia="es-ES"/>
            </w:rPr>
          </w:pPr>
          <w:hyperlink w:anchor="_Toc397539046" w:history="1">
            <w:r w:rsidR="00E71FE9" w:rsidRPr="00DE0006">
              <w:rPr>
                <w:rStyle w:val="Hipervnculo"/>
              </w:rPr>
              <w:t>9.9 Modelos de seguridad de la información</w:t>
            </w:r>
            <w:r w:rsidR="00E71FE9">
              <w:rPr>
                <w:webHidden/>
              </w:rPr>
              <w:tab/>
            </w:r>
            <w:r w:rsidR="00E71FE9">
              <w:rPr>
                <w:webHidden/>
              </w:rPr>
              <w:fldChar w:fldCharType="begin"/>
            </w:r>
            <w:r w:rsidR="00E71FE9">
              <w:rPr>
                <w:webHidden/>
              </w:rPr>
              <w:instrText xml:space="preserve"> PAGEREF _Toc397539046 \h </w:instrText>
            </w:r>
            <w:r w:rsidR="00E71FE9">
              <w:rPr>
                <w:webHidden/>
              </w:rPr>
            </w:r>
            <w:r w:rsidR="00E71FE9">
              <w:rPr>
                <w:webHidden/>
              </w:rPr>
              <w:fldChar w:fldCharType="separate"/>
            </w:r>
            <w:r w:rsidR="00E71FE9">
              <w:rPr>
                <w:webHidden/>
              </w:rPr>
              <w:t>26</w:t>
            </w:r>
            <w:r w:rsidR="00E71FE9">
              <w:rPr>
                <w:webHidden/>
              </w:rPr>
              <w:fldChar w:fldCharType="end"/>
            </w:r>
          </w:hyperlink>
        </w:p>
        <w:p w:rsidR="00E71FE9" w:rsidRDefault="00200B6F" w:rsidP="00E71FE9">
          <w:pPr>
            <w:pStyle w:val="TDC2"/>
            <w:rPr>
              <w:rFonts w:asciiTheme="minorHAnsi" w:eastAsiaTheme="minorEastAsia" w:hAnsiTheme="minorHAnsi"/>
              <w:sz w:val="22"/>
              <w:lang w:val="es-ES" w:eastAsia="es-ES"/>
            </w:rPr>
          </w:pPr>
          <w:hyperlink w:anchor="_Toc397539047" w:history="1">
            <w:r w:rsidR="00E71FE9" w:rsidRPr="00DE0006">
              <w:rPr>
                <w:rStyle w:val="Hipervnculo"/>
              </w:rPr>
              <w:t>9.10 Modelos de madurez (CMM)</w:t>
            </w:r>
            <w:r w:rsidR="00E71FE9">
              <w:rPr>
                <w:webHidden/>
              </w:rPr>
              <w:tab/>
            </w:r>
            <w:r w:rsidR="00E71FE9">
              <w:rPr>
                <w:webHidden/>
              </w:rPr>
              <w:fldChar w:fldCharType="begin"/>
            </w:r>
            <w:r w:rsidR="00E71FE9">
              <w:rPr>
                <w:webHidden/>
              </w:rPr>
              <w:instrText xml:space="preserve"> PAGEREF _Toc397539047 \h </w:instrText>
            </w:r>
            <w:r w:rsidR="00E71FE9">
              <w:rPr>
                <w:webHidden/>
              </w:rPr>
            </w:r>
            <w:r w:rsidR="00E71FE9">
              <w:rPr>
                <w:webHidden/>
              </w:rPr>
              <w:fldChar w:fldCharType="separate"/>
            </w:r>
            <w:r w:rsidR="00E71FE9">
              <w:rPr>
                <w:webHidden/>
              </w:rPr>
              <w:t>43</w:t>
            </w:r>
            <w:r w:rsidR="00E71FE9">
              <w:rPr>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48" w:history="1">
            <w:r w:rsidR="00E71FE9" w:rsidRPr="00DE0006">
              <w:rPr>
                <w:rStyle w:val="Hipervnculo"/>
                <w:noProof/>
              </w:rPr>
              <w:t>Normas para la evaluación del desarrollo</w:t>
            </w:r>
            <w:r w:rsidR="00E71FE9">
              <w:rPr>
                <w:noProof/>
                <w:webHidden/>
              </w:rPr>
              <w:tab/>
            </w:r>
            <w:r w:rsidR="00E71FE9">
              <w:rPr>
                <w:noProof/>
                <w:webHidden/>
              </w:rPr>
              <w:fldChar w:fldCharType="begin"/>
            </w:r>
            <w:r w:rsidR="00E71FE9">
              <w:rPr>
                <w:noProof/>
                <w:webHidden/>
              </w:rPr>
              <w:instrText xml:space="preserve"> PAGEREF _Toc397539048 \h </w:instrText>
            </w:r>
            <w:r w:rsidR="00E71FE9">
              <w:rPr>
                <w:noProof/>
                <w:webHidden/>
              </w:rPr>
            </w:r>
            <w:r w:rsidR="00E71FE9">
              <w:rPr>
                <w:noProof/>
                <w:webHidden/>
              </w:rPr>
              <w:fldChar w:fldCharType="separate"/>
            </w:r>
            <w:r w:rsidR="00E71FE9">
              <w:rPr>
                <w:noProof/>
                <w:webHidden/>
              </w:rPr>
              <w:t>45</w:t>
            </w:r>
            <w:r w:rsidR="00E71FE9">
              <w:rPr>
                <w:noProof/>
                <w:webHidden/>
              </w:rPr>
              <w:fldChar w:fldCharType="end"/>
            </w:r>
          </w:hyperlink>
        </w:p>
        <w:p w:rsidR="00E71FE9" w:rsidRDefault="00F84E34" w:rsidP="00E71FE9">
          <w:pPr>
            <w:pStyle w:val="TDC2"/>
            <w:rPr>
              <w:rFonts w:asciiTheme="minorHAnsi" w:eastAsiaTheme="minorEastAsia" w:hAnsiTheme="minorHAnsi"/>
              <w:sz w:val="22"/>
              <w:lang w:val="es-ES" w:eastAsia="es-ES"/>
            </w:rPr>
          </w:pPr>
          <w:r w:rsidRPr="00F84E34">
            <w:rPr>
              <w:rStyle w:val="Hipervnculo"/>
              <w:u w:val="none"/>
            </w:rPr>
            <w:t xml:space="preserve">                      </w:t>
          </w:r>
          <w:hyperlink w:anchor="_Toc397539049" w:history="1">
            <w:r w:rsidR="00E71FE9" w:rsidRPr="00DE0006">
              <w:rPr>
                <w:rStyle w:val="Hipervnculo"/>
              </w:rPr>
              <w:t>10.1 Control de avances</w:t>
            </w:r>
            <w:r w:rsidR="00E71FE9">
              <w:rPr>
                <w:webHidden/>
              </w:rPr>
              <w:tab/>
            </w:r>
            <w:r w:rsidR="00E71FE9">
              <w:rPr>
                <w:webHidden/>
              </w:rPr>
              <w:fldChar w:fldCharType="begin"/>
            </w:r>
            <w:r w:rsidR="00E71FE9">
              <w:rPr>
                <w:webHidden/>
              </w:rPr>
              <w:instrText xml:space="preserve"> PAGEREF _Toc397539049 \h </w:instrText>
            </w:r>
            <w:r w:rsidR="00E71FE9">
              <w:rPr>
                <w:webHidden/>
              </w:rPr>
            </w:r>
            <w:r w:rsidR="00E71FE9">
              <w:rPr>
                <w:webHidden/>
              </w:rPr>
              <w:fldChar w:fldCharType="separate"/>
            </w:r>
            <w:r w:rsidR="00E71FE9">
              <w:rPr>
                <w:webHidden/>
              </w:rPr>
              <w:t>45</w:t>
            </w:r>
            <w:r w:rsidR="00E71FE9">
              <w:rPr>
                <w:webHidden/>
              </w:rPr>
              <w:fldChar w:fldCharType="end"/>
            </w:r>
          </w:hyperlink>
        </w:p>
        <w:p w:rsidR="00E71FE9" w:rsidRDefault="00F84E34" w:rsidP="00E71FE9">
          <w:pPr>
            <w:pStyle w:val="TDC2"/>
            <w:rPr>
              <w:rFonts w:asciiTheme="minorHAnsi" w:eastAsiaTheme="minorEastAsia" w:hAnsiTheme="minorHAnsi"/>
              <w:sz w:val="22"/>
              <w:lang w:val="es-ES" w:eastAsia="es-ES"/>
            </w:rPr>
          </w:pPr>
          <w:r w:rsidRPr="00F84E34">
            <w:rPr>
              <w:rStyle w:val="Hipervnculo"/>
              <w:u w:val="none"/>
            </w:rPr>
            <w:t xml:space="preserve">                      </w:t>
          </w:r>
          <w:hyperlink w:anchor="_Toc397539050" w:history="1">
            <w:r w:rsidR="00E71FE9" w:rsidRPr="00DE0006">
              <w:rPr>
                <w:rStyle w:val="Hipervnculo"/>
              </w:rPr>
              <w:t>10.2 Replanificación</w:t>
            </w:r>
            <w:r w:rsidR="00E71FE9">
              <w:rPr>
                <w:webHidden/>
              </w:rPr>
              <w:tab/>
            </w:r>
            <w:r w:rsidR="00E71FE9">
              <w:rPr>
                <w:webHidden/>
              </w:rPr>
              <w:fldChar w:fldCharType="begin"/>
            </w:r>
            <w:r w:rsidR="00E71FE9">
              <w:rPr>
                <w:webHidden/>
              </w:rPr>
              <w:instrText xml:space="preserve"> PAGEREF _Toc397539050 \h </w:instrText>
            </w:r>
            <w:r w:rsidR="00E71FE9">
              <w:rPr>
                <w:webHidden/>
              </w:rPr>
            </w:r>
            <w:r w:rsidR="00E71FE9">
              <w:rPr>
                <w:webHidden/>
              </w:rPr>
              <w:fldChar w:fldCharType="separate"/>
            </w:r>
            <w:r w:rsidR="00E71FE9">
              <w:rPr>
                <w:webHidden/>
              </w:rPr>
              <w:t>46</w:t>
            </w:r>
            <w:r w:rsidR="00E71FE9">
              <w:rPr>
                <w:webHidden/>
              </w:rPr>
              <w:fldChar w:fldCharType="end"/>
            </w:r>
          </w:hyperlink>
        </w:p>
        <w:p w:rsidR="00E71FE9" w:rsidRDefault="00F84E34" w:rsidP="00E71FE9">
          <w:pPr>
            <w:pStyle w:val="TDC2"/>
            <w:rPr>
              <w:rFonts w:asciiTheme="minorHAnsi" w:eastAsiaTheme="minorEastAsia" w:hAnsiTheme="minorHAnsi"/>
              <w:sz w:val="22"/>
              <w:lang w:val="es-ES" w:eastAsia="es-ES"/>
            </w:rPr>
          </w:pPr>
          <w:r w:rsidRPr="00F84E34">
            <w:rPr>
              <w:rStyle w:val="Hipervnculo"/>
              <w:u w:val="none"/>
            </w:rPr>
            <w:t xml:space="preserve">                      </w:t>
          </w:r>
          <w:hyperlink w:anchor="_Toc397539051" w:history="1">
            <w:r w:rsidR="00E71FE9" w:rsidRPr="00DE0006">
              <w:rPr>
                <w:rStyle w:val="Hipervnculo"/>
              </w:rPr>
              <w:t>10.3 PMI</w:t>
            </w:r>
            <w:r>
              <w:rPr>
                <w:rStyle w:val="Hipervnculo"/>
              </w:rPr>
              <w:t>……………</w:t>
            </w:r>
            <w:r w:rsidR="00E71FE9">
              <w:rPr>
                <w:webHidden/>
              </w:rPr>
              <w:tab/>
            </w:r>
            <w:r w:rsidR="00E71FE9">
              <w:rPr>
                <w:webHidden/>
              </w:rPr>
              <w:fldChar w:fldCharType="begin"/>
            </w:r>
            <w:r w:rsidR="00E71FE9">
              <w:rPr>
                <w:webHidden/>
              </w:rPr>
              <w:instrText xml:space="preserve"> PAGEREF _Toc397539051 \h </w:instrText>
            </w:r>
            <w:r w:rsidR="00E71FE9">
              <w:rPr>
                <w:webHidden/>
              </w:rPr>
            </w:r>
            <w:r w:rsidR="00E71FE9">
              <w:rPr>
                <w:webHidden/>
              </w:rPr>
              <w:fldChar w:fldCharType="separate"/>
            </w:r>
            <w:r w:rsidR="00E71FE9">
              <w:rPr>
                <w:webHidden/>
              </w:rPr>
              <w:t>46</w:t>
            </w:r>
            <w:r w:rsidR="00E71FE9">
              <w:rPr>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52" w:history="1">
            <w:r w:rsidR="00E71FE9" w:rsidRPr="00DE0006">
              <w:rPr>
                <w:rStyle w:val="Hipervnculo"/>
                <w:noProof/>
              </w:rPr>
              <w:t>Estandarización de la documentación del proyecto</w:t>
            </w:r>
            <w:r w:rsidR="00E71FE9">
              <w:rPr>
                <w:noProof/>
                <w:webHidden/>
              </w:rPr>
              <w:tab/>
            </w:r>
            <w:r w:rsidR="00E71FE9">
              <w:rPr>
                <w:noProof/>
                <w:webHidden/>
              </w:rPr>
              <w:fldChar w:fldCharType="begin"/>
            </w:r>
            <w:r w:rsidR="00E71FE9">
              <w:rPr>
                <w:noProof/>
                <w:webHidden/>
              </w:rPr>
              <w:instrText xml:space="preserve"> PAGEREF _Toc397539052 \h </w:instrText>
            </w:r>
            <w:r w:rsidR="00E71FE9">
              <w:rPr>
                <w:noProof/>
                <w:webHidden/>
              </w:rPr>
            </w:r>
            <w:r w:rsidR="00E71FE9">
              <w:rPr>
                <w:noProof/>
                <w:webHidden/>
              </w:rPr>
              <w:fldChar w:fldCharType="separate"/>
            </w:r>
            <w:r w:rsidR="00E71FE9">
              <w:rPr>
                <w:noProof/>
                <w:webHidden/>
              </w:rPr>
              <w:t>47</w:t>
            </w:r>
            <w:r w:rsidR="00E71FE9">
              <w:rPr>
                <w:noProof/>
                <w:webHidden/>
              </w:rPr>
              <w:fldChar w:fldCharType="end"/>
            </w:r>
          </w:hyperlink>
        </w:p>
        <w:p w:rsidR="00E71FE9" w:rsidRDefault="00200B6F">
          <w:pPr>
            <w:pStyle w:val="TDC1"/>
            <w:rPr>
              <w:rFonts w:asciiTheme="minorHAnsi" w:eastAsiaTheme="minorEastAsia" w:hAnsiTheme="minorHAnsi"/>
              <w:b w:val="0"/>
              <w:noProof/>
              <w:sz w:val="22"/>
              <w:lang w:val="es-ES" w:eastAsia="es-ES"/>
            </w:rPr>
          </w:pPr>
          <w:hyperlink w:anchor="_Toc397539053" w:history="1">
            <w:r w:rsidR="00E71FE9" w:rsidRPr="00DE0006">
              <w:rPr>
                <w:rStyle w:val="Hipervnculo"/>
                <w:noProof/>
              </w:rPr>
              <w:t>Conclusión</w:t>
            </w:r>
            <w:r w:rsidR="00E71FE9">
              <w:rPr>
                <w:noProof/>
                <w:webHidden/>
              </w:rPr>
              <w:tab/>
            </w:r>
            <w:r w:rsidR="00E71FE9">
              <w:rPr>
                <w:noProof/>
                <w:webHidden/>
              </w:rPr>
              <w:fldChar w:fldCharType="begin"/>
            </w:r>
            <w:r w:rsidR="00E71FE9">
              <w:rPr>
                <w:noProof/>
                <w:webHidden/>
              </w:rPr>
              <w:instrText xml:space="preserve"> PAGEREF _Toc397539053 \h </w:instrText>
            </w:r>
            <w:r w:rsidR="00E71FE9">
              <w:rPr>
                <w:noProof/>
                <w:webHidden/>
              </w:rPr>
            </w:r>
            <w:r w:rsidR="00E71FE9">
              <w:rPr>
                <w:noProof/>
                <w:webHidden/>
              </w:rPr>
              <w:fldChar w:fldCharType="separate"/>
            </w:r>
            <w:r w:rsidR="00E71FE9">
              <w:rPr>
                <w:noProof/>
                <w:webHidden/>
              </w:rPr>
              <w:t>48</w:t>
            </w:r>
            <w:r w:rsidR="00E71FE9">
              <w:rPr>
                <w:noProof/>
                <w:webHidden/>
              </w:rPr>
              <w:fldChar w:fldCharType="end"/>
            </w:r>
          </w:hyperlink>
        </w:p>
        <w:p w:rsidR="00506632" w:rsidRDefault="00506632">
          <w:r w:rsidRPr="001F2E28">
            <w:rPr>
              <w:bCs/>
              <w:sz w:val="16"/>
              <w:szCs w:val="16"/>
              <w:lang w:val="es-ES"/>
            </w:rPr>
            <w:fldChar w:fldCharType="end"/>
          </w:r>
        </w:p>
      </w:sdtContent>
    </w:sdt>
    <w:p w:rsidR="003376F5" w:rsidRDefault="006270F7" w:rsidP="000C23B8">
      <w:pPr>
        <w:ind w:firstLine="0"/>
        <w:rPr>
          <w:color w:val="000000" w:themeColor="text1"/>
        </w:rPr>
      </w:pPr>
      <w:r>
        <w:rPr>
          <w:color w:val="000000" w:themeColor="text1"/>
        </w:rPr>
        <w:br w:type="page"/>
      </w:r>
    </w:p>
    <w:p w:rsidR="0038382B" w:rsidRPr="003D62FD" w:rsidRDefault="0038382B" w:rsidP="007C7400">
      <w:pPr>
        <w:pStyle w:val="Ttulo1"/>
        <w:numPr>
          <w:ilvl w:val="1"/>
          <w:numId w:val="2"/>
        </w:numPr>
        <w:tabs>
          <w:tab w:val="left" w:pos="0"/>
        </w:tabs>
        <w:ind w:left="709" w:hanging="709"/>
        <w:rPr>
          <w:b w:val="0"/>
          <w:sz w:val="24"/>
          <w:szCs w:val="22"/>
        </w:rPr>
      </w:pPr>
      <w:bookmarkStart w:id="1" w:name="_Toc382963148"/>
      <w:bookmarkStart w:id="2" w:name="_Toc382964054"/>
      <w:bookmarkStart w:id="3" w:name="_Toc382964195"/>
      <w:bookmarkStart w:id="4" w:name="_Toc382964325"/>
      <w:bookmarkStart w:id="5" w:name="_Toc382964370"/>
      <w:bookmarkStart w:id="6" w:name="_Toc383018677"/>
      <w:bookmarkStart w:id="7" w:name="_Toc384340741"/>
      <w:bookmarkStart w:id="8" w:name="_Toc387371431"/>
      <w:bookmarkStart w:id="9" w:name="_Toc389090916"/>
      <w:bookmarkStart w:id="10" w:name="_Toc397539021"/>
      <w:r w:rsidRPr="003D62FD">
        <w:rPr>
          <w:sz w:val="24"/>
          <w:szCs w:val="22"/>
        </w:rPr>
        <w:lastRenderedPageBreak/>
        <w:t>Introducción</w:t>
      </w:r>
      <w:bookmarkEnd w:id="1"/>
      <w:bookmarkEnd w:id="2"/>
      <w:bookmarkEnd w:id="3"/>
      <w:bookmarkEnd w:id="4"/>
      <w:bookmarkEnd w:id="5"/>
      <w:bookmarkEnd w:id="6"/>
      <w:bookmarkEnd w:id="7"/>
      <w:bookmarkEnd w:id="8"/>
      <w:bookmarkEnd w:id="9"/>
      <w:bookmarkEnd w:id="10"/>
    </w:p>
    <w:p w:rsidR="00653495" w:rsidRDefault="00653495" w:rsidP="009324EC">
      <w:pPr>
        <w:ind w:firstLine="0"/>
        <w:rPr>
          <w:b/>
          <w:sz w:val="24"/>
          <w:szCs w:val="24"/>
        </w:rPr>
      </w:pPr>
    </w:p>
    <w:p w:rsidR="009324EC" w:rsidRDefault="009324EC" w:rsidP="009324EC">
      <w:pPr>
        <w:ind w:firstLine="0"/>
        <w:rPr>
          <w:sz w:val="24"/>
          <w:szCs w:val="24"/>
        </w:rPr>
      </w:pPr>
    </w:p>
    <w:p w:rsidR="006270F7" w:rsidRDefault="006270F7" w:rsidP="006270F7">
      <w:r>
        <w:t>El presente informe tiene como finalidad confeccionar un plan de proyecto donde como primera instancia definiremos nuestra idea de negocio para saber que queremos hacer y como lo vamos a llevar a cabo, abarcando diversos puntos como definir los objetivos, la estructura de descomposición del proyecto, el organigrama del equipo del proyecto, la asignaciones de trabajo, fases del proyecto y finalmente el plano de tareas/programa.</w:t>
      </w:r>
    </w:p>
    <w:p w:rsidR="006270F7" w:rsidRDefault="006270F7" w:rsidP="006270F7"/>
    <w:p w:rsidR="006270F7" w:rsidRPr="00BD2D9D" w:rsidRDefault="006270F7" w:rsidP="006270F7">
      <w:r>
        <w:t>Estos puntos se verán de forma definida dentro del documento con la finalidad de saber cuál será el plan de proyecto que se realizará para las ca</w:t>
      </w:r>
      <w:r w:rsidR="00D733AD">
        <w:t>nchas de futbolito en el centro</w:t>
      </w:r>
      <w:r>
        <w:t xml:space="preserve"> deportivo Marcelo Salas de Viña del mar.</w:t>
      </w:r>
    </w:p>
    <w:p w:rsidR="00FD6078" w:rsidRPr="002B4F70" w:rsidRDefault="006270F7" w:rsidP="002B4F70">
      <w:pPr>
        <w:spacing w:line="360" w:lineRule="auto"/>
        <w:ind w:firstLine="0"/>
        <w:rPr>
          <w:rFonts w:cs="Arial"/>
        </w:rPr>
      </w:pPr>
      <w:r>
        <w:rPr>
          <w:rFonts w:cs="Arial"/>
        </w:rPr>
        <w:br w:type="page"/>
      </w:r>
    </w:p>
    <w:p w:rsidR="006270F7" w:rsidRDefault="006270F7" w:rsidP="007C7400">
      <w:pPr>
        <w:pStyle w:val="Ttulo1"/>
        <w:numPr>
          <w:ilvl w:val="0"/>
          <w:numId w:val="2"/>
        </w:numPr>
        <w:ind w:left="567" w:hanging="567"/>
        <w:rPr>
          <w:sz w:val="24"/>
          <w:szCs w:val="22"/>
        </w:rPr>
      </w:pPr>
      <w:bookmarkStart w:id="11" w:name="_Toc397539022"/>
      <w:r>
        <w:rPr>
          <w:sz w:val="24"/>
          <w:szCs w:val="22"/>
        </w:rPr>
        <w:lastRenderedPageBreak/>
        <w:t>Antecedentes</w:t>
      </w:r>
      <w:bookmarkEnd w:id="11"/>
    </w:p>
    <w:p w:rsidR="006270F7" w:rsidRDefault="006270F7" w:rsidP="006270F7">
      <w:pPr>
        <w:rPr>
          <w:sz w:val="24"/>
          <w:szCs w:val="24"/>
        </w:rPr>
      </w:pPr>
    </w:p>
    <w:p w:rsidR="00751138" w:rsidRDefault="00751138" w:rsidP="006270F7">
      <w:pPr>
        <w:rPr>
          <w:sz w:val="24"/>
          <w:szCs w:val="24"/>
        </w:rPr>
      </w:pPr>
    </w:p>
    <w:p w:rsidR="00FD6078" w:rsidRDefault="00170C5B" w:rsidP="00170C5B">
      <w:pPr>
        <w:rPr>
          <w:rStyle w:val="null"/>
        </w:rPr>
      </w:pPr>
      <w:r>
        <w:rPr>
          <w:rStyle w:val="null"/>
        </w:rPr>
        <w:t>El Centro deportivo Marcelo Salas se fundó el 7 de marzo del 2009</w:t>
      </w:r>
      <w:r w:rsidR="00705A90">
        <w:rPr>
          <w:rStyle w:val="null"/>
        </w:rPr>
        <w:t xml:space="preserve">, dentro del recinto deportivo </w:t>
      </w:r>
      <w:proofErr w:type="spellStart"/>
      <w:r w:rsidR="00705A90">
        <w:rPr>
          <w:rStyle w:val="null"/>
        </w:rPr>
        <w:t>Sporting</w:t>
      </w:r>
      <w:proofErr w:type="spellEnd"/>
      <w:r w:rsidR="00705A90">
        <w:rPr>
          <w:rStyle w:val="null"/>
        </w:rPr>
        <w:t xml:space="preserve"> C</w:t>
      </w:r>
      <w:r>
        <w:rPr>
          <w:rStyle w:val="null"/>
        </w:rPr>
        <w:t>lub Viña del mar, este se encuentra ubicado en calle Los Castaños 404, Viña del Mar, Chile.</w:t>
      </w:r>
    </w:p>
    <w:p w:rsidR="00170C5B" w:rsidRDefault="00170C5B" w:rsidP="00170C5B">
      <w:pPr>
        <w:rPr>
          <w:rStyle w:val="null"/>
        </w:rPr>
      </w:pPr>
    </w:p>
    <w:p w:rsidR="00170C5B" w:rsidRDefault="00170C5B" w:rsidP="00170C5B">
      <w:pPr>
        <w:rPr>
          <w:szCs w:val="20"/>
        </w:rPr>
      </w:pPr>
      <w:r>
        <w:rPr>
          <w:szCs w:val="20"/>
        </w:rPr>
        <w:t xml:space="preserve">La misión de la empresa es satisfacer las necesidades de los futboleros de regiones, creando una instancia donde se comparten principios de compañerismo, solidaridad, </w:t>
      </w:r>
      <w:proofErr w:type="spellStart"/>
      <w:r>
        <w:rPr>
          <w:szCs w:val="20"/>
        </w:rPr>
        <w:t>fair</w:t>
      </w:r>
      <w:proofErr w:type="spellEnd"/>
      <w:r>
        <w:rPr>
          <w:szCs w:val="20"/>
        </w:rPr>
        <w:t xml:space="preserve"> </w:t>
      </w:r>
      <w:proofErr w:type="spellStart"/>
      <w:r>
        <w:rPr>
          <w:szCs w:val="20"/>
        </w:rPr>
        <w:t>play</w:t>
      </w:r>
      <w:proofErr w:type="spellEnd"/>
      <w:r>
        <w:rPr>
          <w:szCs w:val="20"/>
        </w:rPr>
        <w:t xml:space="preserve"> y respeto a los demás, en un entorno de camaradería y sana competencia.</w:t>
      </w:r>
    </w:p>
    <w:p w:rsidR="00170C5B" w:rsidRDefault="00170C5B" w:rsidP="00170C5B">
      <w:pPr>
        <w:rPr>
          <w:szCs w:val="20"/>
        </w:rPr>
      </w:pPr>
    </w:p>
    <w:p w:rsidR="00170C5B" w:rsidRDefault="00170C5B" w:rsidP="00170C5B">
      <w:pPr>
        <w:rPr>
          <w:szCs w:val="20"/>
        </w:rPr>
      </w:pPr>
      <w:r>
        <w:rPr>
          <w:szCs w:val="20"/>
        </w:rPr>
        <w:t>La visión de la empresa es</w:t>
      </w:r>
      <w:r w:rsidR="0003292D">
        <w:rPr>
          <w:szCs w:val="20"/>
        </w:rPr>
        <w:t xml:space="preserve"> ser reconocidos como el mejor recinto para la práctica del fútbol en Chile, entregando un producto y servicio de calidad, cuya excelencia permita ser el lugar preferido por todos los amantes del deporte m</w:t>
      </w:r>
      <w:r w:rsidR="00705A90">
        <w:rPr>
          <w:szCs w:val="20"/>
        </w:rPr>
        <w:t>ás popular del mund</w:t>
      </w:r>
      <w:r w:rsidR="0003292D">
        <w:rPr>
          <w:szCs w:val="20"/>
        </w:rPr>
        <w:t>o.</w:t>
      </w:r>
    </w:p>
    <w:p w:rsidR="00705A90" w:rsidRDefault="00705A90" w:rsidP="00705A90">
      <w:pPr>
        <w:ind w:firstLine="0"/>
        <w:rPr>
          <w:szCs w:val="20"/>
        </w:rPr>
      </w:pPr>
    </w:p>
    <w:p w:rsidR="00705A90" w:rsidRPr="00705A90" w:rsidRDefault="00705A90" w:rsidP="00705A90">
      <w:pPr>
        <w:ind w:firstLine="0"/>
        <w:rPr>
          <w:szCs w:val="20"/>
        </w:rPr>
      </w:pPr>
      <w:r w:rsidRPr="00705A90">
        <w:rPr>
          <w:szCs w:val="20"/>
        </w:rPr>
        <w:t>Los antecedentes más importantes de la empresa son los siguientes:</w:t>
      </w:r>
    </w:p>
    <w:p w:rsidR="00705A90" w:rsidRDefault="00705A90" w:rsidP="00705A90">
      <w:pPr>
        <w:ind w:firstLine="0"/>
        <w:rPr>
          <w:szCs w:val="20"/>
        </w:rPr>
      </w:pPr>
    </w:p>
    <w:p w:rsidR="00705A90" w:rsidRPr="00705A90" w:rsidRDefault="00705A90" w:rsidP="00705A90">
      <w:pPr>
        <w:ind w:firstLine="0"/>
        <w:rPr>
          <w:b/>
          <w:szCs w:val="20"/>
        </w:rPr>
      </w:pPr>
      <w:r w:rsidRPr="00705A90">
        <w:rPr>
          <w:b/>
          <w:szCs w:val="20"/>
        </w:rPr>
        <w:t>Características</w:t>
      </w:r>
    </w:p>
    <w:p w:rsidR="00705A90" w:rsidRPr="00705A90" w:rsidRDefault="00705A90" w:rsidP="00705A90">
      <w:pPr>
        <w:ind w:firstLine="0"/>
        <w:rPr>
          <w:szCs w:val="20"/>
        </w:rPr>
      </w:pPr>
    </w:p>
    <w:p w:rsidR="00705A90" w:rsidRPr="00705A90" w:rsidRDefault="00705A90" w:rsidP="00705A90">
      <w:pPr>
        <w:ind w:firstLine="0"/>
        <w:rPr>
          <w:szCs w:val="20"/>
        </w:rPr>
      </w:pPr>
      <w:r w:rsidRPr="00705A90">
        <w:rPr>
          <w:szCs w:val="20"/>
        </w:rPr>
        <w:t xml:space="preserve">- Recinto ubicado dentro de </w:t>
      </w:r>
      <w:proofErr w:type="spellStart"/>
      <w:r w:rsidRPr="00705A90">
        <w:rPr>
          <w:szCs w:val="20"/>
        </w:rPr>
        <w:t>Sporting</w:t>
      </w:r>
      <w:proofErr w:type="spellEnd"/>
      <w:r w:rsidRPr="00705A90">
        <w:rPr>
          <w:szCs w:val="20"/>
        </w:rPr>
        <w:t xml:space="preserve"> Club de Viña del Mar.</w:t>
      </w:r>
    </w:p>
    <w:p w:rsidR="00705A90" w:rsidRPr="00705A90" w:rsidRDefault="00705A90" w:rsidP="00705A90">
      <w:pPr>
        <w:ind w:firstLine="0"/>
        <w:rPr>
          <w:szCs w:val="20"/>
        </w:rPr>
      </w:pPr>
      <w:r w:rsidRPr="00705A90">
        <w:rPr>
          <w:szCs w:val="20"/>
        </w:rPr>
        <w:t>- 2 hectáreas terreno.</w:t>
      </w:r>
    </w:p>
    <w:p w:rsidR="00705A90" w:rsidRPr="00705A90" w:rsidRDefault="00705A90" w:rsidP="00705A90">
      <w:pPr>
        <w:ind w:firstLine="0"/>
        <w:rPr>
          <w:szCs w:val="20"/>
        </w:rPr>
      </w:pPr>
      <w:r w:rsidRPr="00705A90">
        <w:rPr>
          <w:szCs w:val="20"/>
        </w:rPr>
        <w:t>- Estacionamientos interiores y exteriores</w:t>
      </w:r>
    </w:p>
    <w:p w:rsidR="00705A90" w:rsidRPr="00705A90" w:rsidRDefault="00705A90" w:rsidP="00705A90">
      <w:pPr>
        <w:ind w:firstLine="0"/>
        <w:rPr>
          <w:szCs w:val="20"/>
        </w:rPr>
      </w:pPr>
      <w:r w:rsidRPr="00705A90">
        <w:rPr>
          <w:szCs w:val="20"/>
        </w:rPr>
        <w:t>- Locomoción colectiva directa.</w:t>
      </w:r>
    </w:p>
    <w:p w:rsidR="00705A90" w:rsidRPr="00705A90" w:rsidRDefault="00705A90" w:rsidP="00705A90">
      <w:pPr>
        <w:ind w:firstLine="0"/>
        <w:rPr>
          <w:szCs w:val="20"/>
        </w:rPr>
      </w:pPr>
      <w:r w:rsidRPr="00705A90">
        <w:rPr>
          <w:szCs w:val="20"/>
        </w:rPr>
        <w:t>- Complejo desarrollado con estándares europeos.</w:t>
      </w:r>
    </w:p>
    <w:p w:rsidR="00705A90" w:rsidRPr="00705A90" w:rsidRDefault="00705A90" w:rsidP="00705A90">
      <w:pPr>
        <w:rPr>
          <w:szCs w:val="20"/>
        </w:rPr>
      </w:pPr>
    </w:p>
    <w:p w:rsidR="00705A90" w:rsidRPr="00705A90" w:rsidRDefault="00705A90" w:rsidP="00705A90">
      <w:pPr>
        <w:ind w:firstLine="0"/>
        <w:rPr>
          <w:szCs w:val="20"/>
        </w:rPr>
      </w:pPr>
      <w:r w:rsidRPr="00705A90">
        <w:rPr>
          <w:szCs w:val="20"/>
        </w:rPr>
        <w:t>Infraestructura Deportiva:</w:t>
      </w:r>
    </w:p>
    <w:p w:rsidR="00705A90" w:rsidRPr="00705A90" w:rsidRDefault="00705A90" w:rsidP="00705A90">
      <w:pPr>
        <w:ind w:firstLine="0"/>
        <w:rPr>
          <w:szCs w:val="20"/>
        </w:rPr>
      </w:pPr>
      <w:r w:rsidRPr="00705A90">
        <w:rPr>
          <w:szCs w:val="20"/>
        </w:rPr>
        <w:t>Complejo deportivo de alto nivel con estándares europeos.</w:t>
      </w:r>
    </w:p>
    <w:p w:rsidR="00705A90" w:rsidRPr="00705A90" w:rsidRDefault="00705A90" w:rsidP="00705A90">
      <w:pPr>
        <w:rPr>
          <w:szCs w:val="20"/>
        </w:rPr>
      </w:pPr>
    </w:p>
    <w:p w:rsidR="00705A90" w:rsidRPr="00705A90" w:rsidRDefault="00705A90" w:rsidP="00705A90">
      <w:pPr>
        <w:ind w:firstLine="0"/>
        <w:rPr>
          <w:szCs w:val="20"/>
        </w:rPr>
      </w:pPr>
      <w:r w:rsidRPr="00705A90">
        <w:rPr>
          <w:szCs w:val="20"/>
        </w:rPr>
        <w:t>•  1 cancha de Fútbol profesional</w:t>
      </w:r>
    </w:p>
    <w:p w:rsidR="00705A90" w:rsidRPr="00705A90" w:rsidRDefault="00705A90" w:rsidP="00705A90">
      <w:pPr>
        <w:ind w:firstLine="0"/>
        <w:rPr>
          <w:szCs w:val="20"/>
        </w:rPr>
      </w:pPr>
      <w:r w:rsidRPr="00705A90">
        <w:rPr>
          <w:szCs w:val="20"/>
        </w:rPr>
        <w:t>- Medidas Oficiales FIFA.</w:t>
      </w:r>
    </w:p>
    <w:p w:rsidR="00705A90" w:rsidRPr="00705A90" w:rsidRDefault="00705A90" w:rsidP="00705A90">
      <w:pPr>
        <w:ind w:firstLine="0"/>
        <w:rPr>
          <w:szCs w:val="20"/>
        </w:rPr>
      </w:pPr>
      <w:r w:rsidRPr="00705A90">
        <w:rPr>
          <w:szCs w:val="20"/>
        </w:rPr>
        <w:t xml:space="preserve">- Superficie pasto sintético Pro </w:t>
      </w:r>
      <w:proofErr w:type="spellStart"/>
      <w:r w:rsidRPr="00705A90">
        <w:rPr>
          <w:szCs w:val="20"/>
        </w:rPr>
        <w:t>Foot</w:t>
      </w:r>
      <w:proofErr w:type="spellEnd"/>
      <w:r w:rsidRPr="00705A90">
        <w:rPr>
          <w:szCs w:val="20"/>
        </w:rPr>
        <w:t xml:space="preserve"> </w:t>
      </w:r>
      <w:proofErr w:type="spellStart"/>
      <w:r w:rsidRPr="00705A90">
        <w:rPr>
          <w:szCs w:val="20"/>
        </w:rPr>
        <w:t>Xtreme</w:t>
      </w:r>
      <w:proofErr w:type="spellEnd"/>
      <w:r w:rsidRPr="00705A90">
        <w:rPr>
          <w:szCs w:val="20"/>
        </w:rPr>
        <w:t xml:space="preserve"> 50, Bélgica.</w:t>
      </w:r>
    </w:p>
    <w:p w:rsidR="00705A90" w:rsidRPr="00705A90" w:rsidRDefault="00705A90" w:rsidP="00705A90">
      <w:pPr>
        <w:ind w:firstLine="0"/>
        <w:rPr>
          <w:szCs w:val="20"/>
        </w:rPr>
      </w:pPr>
      <w:r w:rsidRPr="00705A90">
        <w:rPr>
          <w:szCs w:val="20"/>
        </w:rPr>
        <w:t>- Iluminación artificial.</w:t>
      </w:r>
    </w:p>
    <w:p w:rsidR="00705A90" w:rsidRPr="00705A90" w:rsidRDefault="00705A90" w:rsidP="00705A90">
      <w:pPr>
        <w:rPr>
          <w:szCs w:val="20"/>
        </w:rPr>
      </w:pPr>
    </w:p>
    <w:p w:rsidR="00705A90" w:rsidRPr="00705A90" w:rsidRDefault="00705A90" w:rsidP="00705A90">
      <w:pPr>
        <w:ind w:firstLine="0"/>
        <w:rPr>
          <w:szCs w:val="20"/>
        </w:rPr>
      </w:pPr>
      <w:r w:rsidRPr="00705A90">
        <w:rPr>
          <w:szCs w:val="20"/>
        </w:rPr>
        <w:t>•  9 canchas de futbolito</w:t>
      </w:r>
    </w:p>
    <w:p w:rsidR="00705A90" w:rsidRPr="00705A90" w:rsidRDefault="00705A90" w:rsidP="00705A90">
      <w:pPr>
        <w:ind w:firstLine="0"/>
        <w:rPr>
          <w:szCs w:val="20"/>
        </w:rPr>
      </w:pPr>
      <w:r w:rsidRPr="00705A90">
        <w:rPr>
          <w:szCs w:val="20"/>
        </w:rPr>
        <w:t>- Canchas individuales.</w:t>
      </w:r>
    </w:p>
    <w:p w:rsidR="00705A90" w:rsidRPr="00705A90" w:rsidRDefault="00705A90" w:rsidP="00705A90">
      <w:pPr>
        <w:ind w:firstLine="0"/>
        <w:rPr>
          <w:szCs w:val="20"/>
        </w:rPr>
      </w:pPr>
      <w:r w:rsidRPr="00705A90">
        <w:rPr>
          <w:szCs w:val="20"/>
        </w:rPr>
        <w:t xml:space="preserve">- Superficie pasto sintético Pro </w:t>
      </w:r>
      <w:proofErr w:type="spellStart"/>
      <w:r w:rsidRPr="00705A90">
        <w:rPr>
          <w:szCs w:val="20"/>
        </w:rPr>
        <w:t>Foot</w:t>
      </w:r>
      <w:proofErr w:type="spellEnd"/>
      <w:r w:rsidRPr="00705A90">
        <w:rPr>
          <w:szCs w:val="20"/>
        </w:rPr>
        <w:t xml:space="preserve"> </w:t>
      </w:r>
      <w:proofErr w:type="spellStart"/>
      <w:r w:rsidRPr="00705A90">
        <w:rPr>
          <w:szCs w:val="20"/>
        </w:rPr>
        <w:t>Xtreme</w:t>
      </w:r>
      <w:proofErr w:type="spellEnd"/>
      <w:r w:rsidRPr="00705A90">
        <w:rPr>
          <w:szCs w:val="20"/>
        </w:rPr>
        <w:t xml:space="preserve"> 50, Bélgica.</w:t>
      </w:r>
    </w:p>
    <w:p w:rsidR="00705A90" w:rsidRPr="00705A90" w:rsidRDefault="00705A90" w:rsidP="00705A90">
      <w:pPr>
        <w:ind w:firstLine="0"/>
        <w:rPr>
          <w:szCs w:val="20"/>
        </w:rPr>
      </w:pPr>
      <w:r w:rsidRPr="00705A90">
        <w:rPr>
          <w:szCs w:val="20"/>
        </w:rPr>
        <w:t>- Iluminación artificial.</w:t>
      </w:r>
    </w:p>
    <w:p w:rsidR="00705A90" w:rsidRPr="00705A90" w:rsidRDefault="00705A90" w:rsidP="00705A90">
      <w:pPr>
        <w:rPr>
          <w:szCs w:val="20"/>
        </w:rPr>
      </w:pPr>
    </w:p>
    <w:p w:rsidR="00705A90" w:rsidRPr="00705A90" w:rsidRDefault="00705A90" w:rsidP="00705A90">
      <w:pPr>
        <w:ind w:firstLine="0"/>
        <w:rPr>
          <w:szCs w:val="20"/>
        </w:rPr>
      </w:pPr>
      <w:r w:rsidRPr="00705A90">
        <w:rPr>
          <w:szCs w:val="20"/>
        </w:rPr>
        <w:t>• 1 canchas multiuso de superficie deportiva.</w:t>
      </w:r>
    </w:p>
    <w:p w:rsidR="00705A90" w:rsidRPr="00705A90" w:rsidRDefault="00705A90" w:rsidP="00705A90">
      <w:pPr>
        <w:ind w:firstLine="0"/>
        <w:rPr>
          <w:szCs w:val="20"/>
        </w:rPr>
      </w:pPr>
      <w:r w:rsidRPr="00705A90">
        <w:rPr>
          <w:szCs w:val="20"/>
        </w:rPr>
        <w:t xml:space="preserve">- Superficie deportiva </w:t>
      </w:r>
      <w:proofErr w:type="spellStart"/>
      <w:r w:rsidRPr="00705A90">
        <w:rPr>
          <w:szCs w:val="20"/>
        </w:rPr>
        <w:t>Atlhetic</w:t>
      </w:r>
      <w:proofErr w:type="spellEnd"/>
      <w:r w:rsidRPr="00705A90">
        <w:rPr>
          <w:szCs w:val="20"/>
        </w:rPr>
        <w:t xml:space="preserve"> </w:t>
      </w:r>
      <w:proofErr w:type="spellStart"/>
      <w:r w:rsidRPr="00705A90">
        <w:rPr>
          <w:szCs w:val="20"/>
        </w:rPr>
        <w:t>Truck</w:t>
      </w:r>
      <w:proofErr w:type="spellEnd"/>
      <w:r w:rsidRPr="00705A90">
        <w:rPr>
          <w:szCs w:val="20"/>
        </w:rPr>
        <w:t xml:space="preserve"> </w:t>
      </w:r>
      <w:proofErr w:type="spellStart"/>
      <w:r w:rsidRPr="00705A90">
        <w:rPr>
          <w:szCs w:val="20"/>
        </w:rPr>
        <w:t>Decoflex</w:t>
      </w:r>
      <w:proofErr w:type="spellEnd"/>
      <w:r w:rsidRPr="00705A90">
        <w:rPr>
          <w:szCs w:val="20"/>
        </w:rPr>
        <w:t xml:space="preserve"> D-9.</w:t>
      </w:r>
    </w:p>
    <w:p w:rsidR="00705A90" w:rsidRPr="00705A90" w:rsidRDefault="00705A90" w:rsidP="00705A90">
      <w:pPr>
        <w:ind w:firstLine="0"/>
        <w:rPr>
          <w:szCs w:val="20"/>
        </w:rPr>
      </w:pPr>
      <w:r w:rsidRPr="00705A90">
        <w:rPr>
          <w:szCs w:val="20"/>
        </w:rPr>
        <w:t>- Canchas Individuales.- Iluminación Artificial.</w:t>
      </w:r>
    </w:p>
    <w:p w:rsidR="00705A90" w:rsidRPr="00705A90" w:rsidRDefault="00705A90" w:rsidP="00705A90">
      <w:pPr>
        <w:rPr>
          <w:szCs w:val="20"/>
        </w:rPr>
      </w:pPr>
    </w:p>
    <w:p w:rsidR="00705A90" w:rsidRPr="00705A90" w:rsidRDefault="00705A90" w:rsidP="00705A90">
      <w:pPr>
        <w:ind w:firstLine="0"/>
        <w:rPr>
          <w:szCs w:val="20"/>
        </w:rPr>
      </w:pPr>
      <w:r w:rsidRPr="00705A90">
        <w:rPr>
          <w:szCs w:val="20"/>
        </w:rPr>
        <w:t xml:space="preserve">• 3 canchas de </w:t>
      </w:r>
      <w:proofErr w:type="spellStart"/>
      <w:r w:rsidRPr="00705A90">
        <w:rPr>
          <w:szCs w:val="20"/>
        </w:rPr>
        <w:t>Padel</w:t>
      </w:r>
      <w:proofErr w:type="spellEnd"/>
    </w:p>
    <w:p w:rsidR="00705A90" w:rsidRPr="00705A90" w:rsidRDefault="00705A90" w:rsidP="00705A90">
      <w:pPr>
        <w:ind w:firstLine="0"/>
        <w:rPr>
          <w:szCs w:val="20"/>
        </w:rPr>
      </w:pPr>
      <w:r w:rsidRPr="00705A90">
        <w:rPr>
          <w:szCs w:val="20"/>
        </w:rPr>
        <w:t xml:space="preserve">- Superficie pasto sintético </w:t>
      </w:r>
      <w:proofErr w:type="spellStart"/>
      <w:r w:rsidRPr="00705A90">
        <w:rPr>
          <w:szCs w:val="20"/>
        </w:rPr>
        <w:t>Turfgrass</w:t>
      </w:r>
      <w:proofErr w:type="spellEnd"/>
      <w:r w:rsidRPr="00705A90">
        <w:rPr>
          <w:szCs w:val="20"/>
        </w:rPr>
        <w:t xml:space="preserve"> 12mm, España</w:t>
      </w:r>
    </w:p>
    <w:p w:rsidR="00705A90" w:rsidRPr="00705A90" w:rsidRDefault="00705A90" w:rsidP="00705A90">
      <w:pPr>
        <w:ind w:firstLine="0"/>
        <w:rPr>
          <w:szCs w:val="20"/>
        </w:rPr>
      </w:pPr>
      <w:r w:rsidRPr="00705A90">
        <w:rPr>
          <w:szCs w:val="20"/>
        </w:rPr>
        <w:t xml:space="preserve">- Muros, Vidrio Cristal Templado de 10 </w:t>
      </w:r>
      <w:proofErr w:type="spellStart"/>
      <w:r w:rsidRPr="00705A90">
        <w:rPr>
          <w:szCs w:val="20"/>
        </w:rPr>
        <w:t>mm.</w:t>
      </w:r>
      <w:proofErr w:type="spellEnd"/>
    </w:p>
    <w:p w:rsidR="00705A90" w:rsidRDefault="00705A90" w:rsidP="00705A90">
      <w:pPr>
        <w:ind w:firstLine="0"/>
        <w:rPr>
          <w:szCs w:val="20"/>
        </w:rPr>
      </w:pPr>
      <w:r w:rsidRPr="00705A90">
        <w:rPr>
          <w:szCs w:val="20"/>
        </w:rPr>
        <w:t>- Iluminación Artifici</w:t>
      </w:r>
      <w:r>
        <w:rPr>
          <w:szCs w:val="20"/>
        </w:rPr>
        <w:t>al</w:t>
      </w:r>
    </w:p>
    <w:p w:rsidR="00705A90" w:rsidRDefault="00705A90" w:rsidP="00705A90">
      <w:pPr>
        <w:ind w:firstLine="0"/>
        <w:rPr>
          <w:szCs w:val="20"/>
        </w:rPr>
      </w:pPr>
      <w:r>
        <w:rPr>
          <w:szCs w:val="20"/>
        </w:rPr>
        <w:br w:type="page"/>
      </w:r>
    </w:p>
    <w:p w:rsidR="00705A90" w:rsidRPr="00705A90" w:rsidRDefault="00705A90" w:rsidP="00705A90">
      <w:pPr>
        <w:ind w:firstLine="0"/>
        <w:rPr>
          <w:b/>
          <w:szCs w:val="20"/>
        </w:rPr>
      </w:pPr>
      <w:r w:rsidRPr="00705A90">
        <w:rPr>
          <w:b/>
          <w:szCs w:val="20"/>
        </w:rPr>
        <w:lastRenderedPageBreak/>
        <w:t>Producciones Propias</w:t>
      </w:r>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Academia de Fútbol Marcelo Salas</w:t>
      </w:r>
    </w:p>
    <w:p w:rsidR="00705A90" w:rsidRPr="00705A90" w:rsidRDefault="00705A90" w:rsidP="00705A90">
      <w:pPr>
        <w:ind w:firstLine="0"/>
        <w:rPr>
          <w:szCs w:val="20"/>
        </w:rPr>
      </w:pPr>
      <w:r>
        <w:rPr>
          <w:szCs w:val="20"/>
        </w:rPr>
        <w:t>-</w:t>
      </w:r>
      <w:r w:rsidRPr="00705A90">
        <w:rPr>
          <w:szCs w:val="20"/>
        </w:rPr>
        <w:t>Liga de Futbolito CDMS</w:t>
      </w:r>
    </w:p>
    <w:p w:rsidR="00705A90" w:rsidRPr="00705A90" w:rsidRDefault="00705A90" w:rsidP="00705A90">
      <w:pPr>
        <w:ind w:firstLine="0"/>
        <w:rPr>
          <w:szCs w:val="20"/>
        </w:rPr>
      </w:pPr>
      <w:r>
        <w:rPr>
          <w:szCs w:val="20"/>
        </w:rPr>
        <w:t>-</w:t>
      </w:r>
      <w:proofErr w:type="spellStart"/>
      <w:r w:rsidRPr="00705A90">
        <w:rPr>
          <w:szCs w:val="20"/>
        </w:rPr>
        <w:t>After</w:t>
      </w:r>
      <w:proofErr w:type="spellEnd"/>
      <w:r w:rsidRPr="00705A90">
        <w:rPr>
          <w:szCs w:val="20"/>
        </w:rPr>
        <w:t xml:space="preserve"> Office de entrenamiento futbolístico</w:t>
      </w:r>
    </w:p>
    <w:p w:rsidR="00705A90" w:rsidRPr="00705A90" w:rsidRDefault="00705A90" w:rsidP="00705A90">
      <w:pPr>
        <w:ind w:firstLine="0"/>
        <w:rPr>
          <w:szCs w:val="20"/>
        </w:rPr>
      </w:pPr>
      <w:r>
        <w:rPr>
          <w:szCs w:val="20"/>
        </w:rPr>
        <w:t>-</w:t>
      </w:r>
      <w:r w:rsidRPr="00705A90">
        <w:rPr>
          <w:szCs w:val="20"/>
        </w:rPr>
        <w:t xml:space="preserve">Liga de Fútbol </w:t>
      </w:r>
      <w:proofErr w:type="spellStart"/>
      <w:r w:rsidRPr="00705A90">
        <w:rPr>
          <w:szCs w:val="20"/>
        </w:rPr>
        <w:t>Interempresas</w:t>
      </w:r>
      <w:proofErr w:type="spellEnd"/>
      <w:r w:rsidRPr="00705A90">
        <w:rPr>
          <w:szCs w:val="20"/>
        </w:rPr>
        <w:t xml:space="preserve"> – CDMS</w:t>
      </w:r>
    </w:p>
    <w:p w:rsidR="00705A90" w:rsidRPr="00705A90" w:rsidRDefault="00705A90" w:rsidP="00705A90">
      <w:pPr>
        <w:ind w:firstLine="0"/>
        <w:rPr>
          <w:szCs w:val="20"/>
        </w:rPr>
      </w:pPr>
      <w:r>
        <w:rPr>
          <w:szCs w:val="20"/>
        </w:rPr>
        <w:t>-</w:t>
      </w:r>
      <w:r w:rsidRPr="00705A90">
        <w:rPr>
          <w:szCs w:val="20"/>
        </w:rPr>
        <w:t>Academia de Hockey “Viña Hockey Club”</w:t>
      </w:r>
    </w:p>
    <w:p w:rsidR="00705A90" w:rsidRPr="00705A90" w:rsidRDefault="00705A90" w:rsidP="00705A90">
      <w:pPr>
        <w:ind w:firstLine="0"/>
        <w:rPr>
          <w:szCs w:val="20"/>
        </w:rPr>
      </w:pPr>
      <w:r>
        <w:rPr>
          <w:szCs w:val="20"/>
        </w:rPr>
        <w:t>-</w:t>
      </w:r>
      <w:r w:rsidRPr="00705A90">
        <w:rPr>
          <w:szCs w:val="20"/>
        </w:rPr>
        <w:t>Liga de Paddle “Blue Paddle”</w:t>
      </w:r>
    </w:p>
    <w:p w:rsidR="00705A90" w:rsidRPr="00705A90" w:rsidRDefault="00705A90" w:rsidP="00705A90">
      <w:pPr>
        <w:rPr>
          <w:szCs w:val="20"/>
        </w:rPr>
      </w:pPr>
    </w:p>
    <w:p w:rsidR="00705A90" w:rsidRPr="00705A90" w:rsidRDefault="00705A90" w:rsidP="00705A90">
      <w:pPr>
        <w:ind w:firstLine="0"/>
        <w:rPr>
          <w:b/>
          <w:szCs w:val="20"/>
        </w:rPr>
      </w:pPr>
      <w:r w:rsidRPr="00705A90">
        <w:rPr>
          <w:b/>
          <w:szCs w:val="20"/>
        </w:rPr>
        <w:t>Producciones externas</w:t>
      </w:r>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 xml:space="preserve">Escuelas de Fútbol: </w:t>
      </w:r>
      <w:proofErr w:type="spellStart"/>
      <w:r w:rsidRPr="00705A90">
        <w:rPr>
          <w:szCs w:val="20"/>
        </w:rPr>
        <w:t>Colo</w:t>
      </w:r>
      <w:proofErr w:type="spellEnd"/>
      <w:r w:rsidRPr="00705A90">
        <w:rPr>
          <w:szCs w:val="20"/>
        </w:rPr>
        <w:t xml:space="preserve"> </w:t>
      </w:r>
      <w:proofErr w:type="spellStart"/>
      <w:r w:rsidRPr="00705A90">
        <w:rPr>
          <w:szCs w:val="20"/>
        </w:rPr>
        <w:t>Colo</w:t>
      </w:r>
      <w:proofErr w:type="spellEnd"/>
      <w:r w:rsidRPr="00705A90">
        <w:rPr>
          <w:szCs w:val="20"/>
        </w:rPr>
        <w:t xml:space="preserve">, Universidad de Chile, S. </w:t>
      </w:r>
      <w:proofErr w:type="spellStart"/>
      <w:r w:rsidRPr="00705A90">
        <w:rPr>
          <w:szCs w:val="20"/>
        </w:rPr>
        <w:t>Wanderers</w:t>
      </w:r>
      <w:proofErr w:type="spellEnd"/>
      <w:r w:rsidRPr="00705A90">
        <w:rPr>
          <w:szCs w:val="20"/>
        </w:rPr>
        <w:t xml:space="preserve">, </w:t>
      </w:r>
      <w:proofErr w:type="spellStart"/>
      <w:r w:rsidRPr="00705A90">
        <w:rPr>
          <w:szCs w:val="20"/>
        </w:rPr>
        <w:t>Everton</w:t>
      </w:r>
      <w:proofErr w:type="spellEnd"/>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Contratos Universidades: UNAB, U. Santo Tomás, PUCV.</w:t>
      </w:r>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 xml:space="preserve">Contrato Instituto: </w:t>
      </w:r>
      <w:proofErr w:type="spellStart"/>
      <w:r w:rsidRPr="00705A90">
        <w:rPr>
          <w:szCs w:val="20"/>
        </w:rPr>
        <w:t>Duoc</w:t>
      </w:r>
      <w:proofErr w:type="spellEnd"/>
      <w:r w:rsidRPr="00705A90">
        <w:rPr>
          <w:szCs w:val="20"/>
        </w:rPr>
        <w:t xml:space="preserve"> UC</w:t>
      </w:r>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 xml:space="preserve">Contratos Colegios: ST. </w:t>
      </w:r>
      <w:r w:rsidRPr="00705A90">
        <w:rPr>
          <w:szCs w:val="20"/>
          <w:lang w:val="en-US"/>
        </w:rPr>
        <w:t xml:space="preserve">Peter`s, ST. Paul, ST. </w:t>
      </w:r>
      <w:proofErr w:type="spellStart"/>
      <w:r w:rsidRPr="00705A90">
        <w:rPr>
          <w:szCs w:val="20"/>
        </w:rPr>
        <w:t>Dominic</w:t>
      </w:r>
      <w:proofErr w:type="spellEnd"/>
      <w:r w:rsidRPr="00705A90">
        <w:rPr>
          <w:szCs w:val="20"/>
        </w:rPr>
        <w:t xml:space="preserve">, San Patricio, Seminario San Rafael, </w:t>
      </w:r>
      <w:proofErr w:type="spellStart"/>
      <w:r w:rsidRPr="00705A90">
        <w:rPr>
          <w:szCs w:val="20"/>
        </w:rPr>
        <w:t>Scuola</w:t>
      </w:r>
      <w:proofErr w:type="spellEnd"/>
      <w:r w:rsidRPr="00705A90">
        <w:rPr>
          <w:szCs w:val="20"/>
        </w:rPr>
        <w:t xml:space="preserve"> Italiana, Capellán Pascal, entre otros.</w:t>
      </w:r>
    </w:p>
    <w:p w:rsidR="00705A90" w:rsidRDefault="00705A90" w:rsidP="00705A90">
      <w:pPr>
        <w:ind w:firstLine="0"/>
        <w:rPr>
          <w:szCs w:val="20"/>
        </w:rPr>
      </w:pPr>
    </w:p>
    <w:p w:rsidR="00705A90" w:rsidRPr="00705A90" w:rsidRDefault="00705A90" w:rsidP="00705A90">
      <w:pPr>
        <w:ind w:firstLine="0"/>
        <w:rPr>
          <w:szCs w:val="20"/>
        </w:rPr>
      </w:pPr>
      <w:r>
        <w:rPr>
          <w:szCs w:val="20"/>
        </w:rPr>
        <w:t>-</w:t>
      </w:r>
      <w:proofErr w:type="spellStart"/>
      <w:r w:rsidRPr="00705A90">
        <w:rPr>
          <w:szCs w:val="20"/>
        </w:rPr>
        <w:t>Interescolares</w:t>
      </w:r>
      <w:proofErr w:type="spellEnd"/>
      <w:r w:rsidRPr="00705A90">
        <w:rPr>
          <w:szCs w:val="20"/>
        </w:rPr>
        <w:t xml:space="preserve">: </w:t>
      </w:r>
      <w:proofErr w:type="spellStart"/>
      <w:r w:rsidRPr="00705A90">
        <w:rPr>
          <w:szCs w:val="20"/>
        </w:rPr>
        <w:t>Interescolar</w:t>
      </w:r>
      <w:proofErr w:type="spellEnd"/>
      <w:r w:rsidRPr="00705A90">
        <w:rPr>
          <w:szCs w:val="20"/>
        </w:rPr>
        <w:t xml:space="preserve"> Universidad Andrés Bello, </w:t>
      </w:r>
      <w:proofErr w:type="spellStart"/>
      <w:r w:rsidRPr="00705A90">
        <w:rPr>
          <w:szCs w:val="20"/>
        </w:rPr>
        <w:t>Interescolar</w:t>
      </w:r>
      <w:proofErr w:type="spellEnd"/>
      <w:r w:rsidRPr="00705A90">
        <w:rPr>
          <w:szCs w:val="20"/>
        </w:rPr>
        <w:t xml:space="preserve"> Universidad De Las Américas, </w:t>
      </w:r>
      <w:proofErr w:type="spellStart"/>
      <w:r w:rsidRPr="00705A90">
        <w:rPr>
          <w:szCs w:val="20"/>
        </w:rPr>
        <w:t>Interescolar</w:t>
      </w:r>
      <w:proofErr w:type="spellEnd"/>
      <w:r w:rsidRPr="00705A90">
        <w:rPr>
          <w:szCs w:val="20"/>
        </w:rPr>
        <w:t xml:space="preserve"> Falabella.</w:t>
      </w:r>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 xml:space="preserve">Ligas: Liga de Futbolito Cristal, Liga de Futbolito Femenino Cristal, Liga </w:t>
      </w:r>
      <w:proofErr w:type="spellStart"/>
      <w:r w:rsidRPr="00705A90">
        <w:rPr>
          <w:szCs w:val="20"/>
        </w:rPr>
        <w:t>Brazil</w:t>
      </w:r>
      <w:proofErr w:type="spellEnd"/>
      <w:r w:rsidRPr="00705A90">
        <w:rPr>
          <w:szCs w:val="20"/>
        </w:rPr>
        <w:t xml:space="preserve">, Liga Maestros, Liga CDMS, Liga </w:t>
      </w:r>
      <w:proofErr w:type="spellStart"/>
      <w:r w:rsidRPr="00705A90">
        <w:rPr>
          <w:szCs w:val="20"/>
        </w:rPr>
        <w:t>Pink</w:t>
      </w:r>
      <w:proofErr w:type="spellEnd"/>
      <w:r w:rsidRPr="00705A90">
        <w:rPr>
          <w:szCs w:val="20"/>
        </w:rPr>
        <w:t>.</w:t>
      </w:r>
    </w:p>
    <w:p w:rsidR="00705A90" w:rsidRDefault="00705A90" w:rsidP="00705A90">
      <w:pPr>
        <w:ind w:firstLine="0"/>
        <w:rPr>
          <w:szCs w:val="20"/>
        </w:rPr>
      </w:pPr>
    </w:p>
    <w:p w:rsidR="00705A90" w:rsidRPr="00705A90" w:rsidRDefault="00705A90" w:rsidP="00705A90">
      <w:pPr>
        <w:ind w:firstLine="0"/>
        <w:rPr>
          <w:szCs w:val="20"/>
        </w:rPr>
      </w:pPr>
      <w:r>
        <w:rPr>
          <w:szCs w:val="20"/>
        </w:rPr>
        <w:t>-</w:t>
      </w:r>
      <w:r w:rsidRPr="00705A90">
        <w:rPr>
          <w:szCs w:val="20"/>
        </w:rPr>
        <w:t xml:space="preserve">Campeonatos: Torneo Caja Compensación Los Andes, Torneo </w:t>
      </w:r>
      <w:proofErr w:type="spellStart"/>
      <w:r w:rsidRPr="00705A90">
        <w:rPr>
          <w:szCs w:val="20"/>
        </w:rPr>
        <w:t>Bilz</w:t>
      </w:r>
      <w:proofErr w:type="spellEnd"/>
      <w:r w:rsidRPr="00705A90">
        <w:rPr>
          <w:szCs w:val="20"/>
        </w:rPr>
        <w:t xml:space="preserve"> y </w:t>
      </w:r>
      <w:proofErr w:type="spellStart"/>
      <w:r w:rsidRPr="00705A90">
        <w:rPr>
          <w:szCs w:val="20"/>
        </w:rPr>
        <w:t>Pap</w:t>
      </w:r>
      <w:proofErr w:type="spellEnd"/>
      <w:r w:rsidRPr="00705A90">
        <w:rPr>
          <w:szCs w:val="20"/>
        </w:rPr>
        <w:t xml:space="preserve">, Torneo de Futbolito Bicentenario Municipalidad Viña del Mar, Torneo </w:t>
      </w:r>
      <w:proofErr w:type="spellStart"/>
      <w:r w:rsidRPr="00705A90">
        <w:rPr>
          <w:szCs w:val="20"/>
        </w:rPr>
        <w:t>Enjoy</w:t>
      </w:r>
      <w:proofErr w:type="spellEnd"/>
      <w:r w:rsidRPr="00705A90">
        <w:rPr>
          <w:szCs w:val="20"/>
        </w:rPr>
        <w:t xml:space="preserve">, Torneo BBVA, Torneo Empresas </w:t>
      </w:r>
      <w:proofErr w:type="spellStart"/>
      <w:r w:rsidRPr="00705A90">
        <w:rPr>
          <w:szCs w:val="20"/>
        </w:rPr>
        <w:t>Carozzi</w:t>
      </w:r>
      <w:proofErr w:type="spellEnd"/>
      <w:r w:rsidRPr="00705A90">
        <w:rPr>
          <w:szCs w:val="20"/>
        </w:rPr>
        <w:t xml:space="preserve">, Torneo Cruz Verde, Torneo Armada de Chile, Torneo Banco Santander, Torneo AES </w:t>
      </w:r>
      <w:proofErr w:type="spellStart"/>
      <w:r w:rsidRPr="00705A90">
        <w:rPr>
          <w:szCs w:val="20"/>
        </w:rPr>
        <w:t>Gener</w:t>
      </w:r>
      <w:proofErr w:type="spellEnd"/>
      <w:r w:rsidRPr="00705A90">
        <w:rPr>
          <w:szCs w:val="20"/>
        </w:rPr>
        <w:t xml:space="preserve">, Torneo </w:t>
      </w:r>
      <w:proofErr w:type="spellStart"/>
      <w:r w:rsidRPr="00705A90">
        <w:rPr>
          <w:szCs w:val="20"/>
        </w:rPr>
        <w:t>Esval</w:t>
      </w:r>
      <w:proofErr w:type="spellEnd"/>
      <w:r w:rsidRPr="00705A90">
        <w:rPr>
          <w:szCs w:val="20"/>
        </w:rPr>
        <w:t>, Campeonato Marina Arauco, Torneo Ripley, Liga DUOC, entre muchos otros.</w:t>
      </w:r>
    </w:p>
    <w:p w:rsidR="00705A90" w:rsidRPr="00705A90" w:rsidRDefault="00705A90" w:rsidP="00705A90">
      <w:pPr>
        <w:rPr>
          <w:szCs w:val="20"/>
        </w:rPr>
      </w:pPr>
    </w:p>
    <w:p w:rsidR="00705A90" w:rsidRPr="00705A90" w:rsidRDefault="00705A90" w:rsidP="00705A90">
      <w:pPr>
        <w:rPr>
          <w:szCs w:val="20"/>
        </w:rPr>
      </w:pPr>
    </w:p>
    <w:p w:rsidR="00705A90" w:rsidRDefault="00705A90" w:rsidP="00705A90">
      <w:pPr>
        <w:ind w:firstLine="0"/>
        <w:rPr>
          <w:b/>
          <w:szCs w:val="20"/>
        </w:rPr>
      </w:pPr>
      <w:r w:rsidRPr="00705A90">
        <w:rPr>
          <w:b/>
          <w:szCs w:val="20"/>
        </w:rPr>
        <w:t>TARIFAS</w:t>
      </w:r>
    </w:p>
    <w:p w:rsidR="00792DC9" w:rsidRDefault="00792DC9" w:rsidP="00705A90">
      <w:pPr>
        <w:ind w:firstLine="0"/>
        <w:rPr>
          <w:szCs w:val="20"/>
        </w:rPr>
      </w:pPr>
      <w:r w:rsidRPr="00705A90">
        <w:rPr>
          <w:szCs w:val="20"/>
        </w:rPr>
        <w:t>Precios de referencia a</w:t>
      </w:r>
      <w:r>
        <w:rPr>
          <w:szCs w:val="20"/>
        </w:rPr>
        <w:t xml:space="preserve"> socios</w:t>
      </w:r>
    </w:p>
    <w:p w:rsidR="00792DC9" w:rsidRPr="00792DC9" w:rsidRDefault="00792DC9" w:rsidP="00792DC9">
      <w:pPr>
        <w:ind w:firstLine="0"/>
        <w:rPr>
          <w:szCs w:val="20"/>
        </w:rPr>
      </w:pPr>
      <w:r w:rsidRPr="00792DC9">
        <w:rPr>
          <w:szCs w:val="20"/>
        </w:rPr>
        <w:t>-</w:t>
      </w:r>
      <w:r>
        <w:rPr>
          <w:szCs w:val="20"/>
        </w:rPr>
        <w:t xml:space="preserve"> Los socios tienen derecho para asistir a la academia de fútbol con una cuota de inscripción de </w:t>
      </w:r>
      <w:r w:rsidR="00AD3698">
        <w:rPr>
          <w:szCs w:val="20"/>
        </w:rPr>
        <w:t>140.000, se puede pagar en 3 cuota iguales mensuales y por mes se deben cancelar 25.000 pesos, si es socio familiar cancela mensualmente 35.000.</w:t>
      </w:r>
    </w:p>
    <w:p w:rsidR="00705A90" w:rsidRDefault="00705A90" w:rsidP="00705A90">
      <w:pPr>
        <w:ind w:firstLine="0"/>
        <w:rPr>
          <w:szCs w:val="20"/>
        </w:rPr>
      </w:pPr>
    </w:p>
    <w:p w:rsidR="00705A90" w:rsidRPr="00705A90" w:rsidRDefault="00705A90" w:rsidP="00705A90">
      <w:pPr>
        <w:ind w:firstLine="0"/>
        <w:rPr>
          <w:szCs w:val="20"/>
        </w:rPr>
      </w:pPr>
      <w:r w:rsidRPr="00705A90">
        <w:rPr>
          <w:szCs w:val="20"/>
        </w:rPr>
        <w:t>Precios de referencia a público en general</w:t>
      </w:r>
    </w:p>
    <w:p w:rsidR="00705A90" w:rsidRPr="00705A90" w:rsidRDefault="00705A90" w:rsidP="00705A90">
      <w:pPr>
        <w:ind w:firstLine="0"/>
        <w:rPr>
          <w:szCs w:val="20"/>
        </w:rPr>
      </w:pPr>
      <w:r w:rsidRPr="00705A90">
        <w:rPr>
          <w:szCs w:val="20"/>
        </w:rPr>
        <w:t xml:space="preserve">- Cancha de Futbolito (1 hora): hasta de las 17.00 </w:t>
      </w:r>
      <w:proofErr w:type="spellStart"/>
      <w:r w:rsidRPr="00705A90">
        <w:rPr>
          <w:szCs w:val="20"/>
        </w:rPr>
        <w:t>hrs</w:t>
      </w:r>
      <w:proofErr w:type="spellEnd"/>
      <w:r w:rsidRPr="00705A90">
        <w:rPr>
          <w:szCs w:val="20"/>
        </w:rPr>
        <w:t xml:space="preserve"> $21.000 – después de las 18.00 </w:t>
      </w:r>
      <w:proofErr w:type="spellStart"/>
      <w:r w:rsidRPr="00705A90">
        <w:rPr>
          <w:szCs w:val="20"/>
        </w:rPr>
        <w:t>hrs</w:t>
      </w:r>
      <w:proofErr w:type="spellEnd"/>
      <w:r w:rsidRPr="00705A90">
        <w:rPr>
          <w:szCs w:val="20"/>
        </w:rPr>
        <w:t>. $29.000</w:t>
      </w:r>
    </w:p>
    <w:p w:rsidR="00705A90" w:rsidRPr="00705A90" w:rsidRDefault="00705A90" w:rsidP="00705A90">
      <w:pPr>
        <w:ind w:firstLine="0"/>
        <w:rPr>
          <w:szCs w:val="20"/>
        </w:rPr>
      </w:pPr>
      <w:r w:rsidRPr="00705A90">
        <w:rPr>
          <w:szCs w:val="20"/>
        </w:rPr>
        <w:t>- 3 Canchas de Futbolito</w:t>
      </w:r>
    </w:p>
    <w:p w:rsidR="00705A90" w:rsidRPr="00705A90" w:rsidRDefault="00705A90" w:rsidP="00705A90">
      <w:pPr>
        <w:ind w:firstLine="0"/>
        <w:rPr>
          <w:szCs w:val="20"/>
        </w:rPr>
      </w:pPr>
      <w:r w:rsidRPr="00705A90">
        <w:rPr>
          <w:szCs w:val="20"/>
        </w:rPr>
        <w:t xml:space="preserve">- Paño (1 hora): hasta de las 17.00 </w:t>
      </w:r>
      <w:proofErr w:type="spellStart"/>
      <w:r w:rsidRPr="00705A90">
        <w:rPr>
          <w:szCs w:val="20"/>
        </w:rPr>
        <w:t>hrs</w:t>
      </w:r>
      <w:proofErr w:type="spellEnd"/>
      <w:r w:rsidRPr="00705A90">
        <w:rPr>
          <w:szCs w:val="20"/>
        </w:rPr>
        <w:t xml:space="preserve"> $57.000 – después de las 18.00 </w:t>
      </w:r>
      <w:proofErr w:type="spellStart"/>
      <w:r w:rsidRPr="00705A90">
        <w:rPr>
          <w:szCs w:val="20"/>
        </w:rPr>
        <w:t>hrs</w:t>
      </w:r>
      <w:proofErr w:type="spellEnd"/>
      <w:r w:rsidRPr="00705A90">
        <w:rPr>
          <w:szCs w:val="20"/>
        </w:rPr>
        <w:t>. $80.000</w:t>
      </w:r>
    </w:p>
    <w:p w:rsidR="00705A90" w:rsidRPr="00705A90" w:rsidRDefault="00705A90" w:rsidP="00705A90">
      <w:pPr>
        <w:ind w:firstLine="0"/>
        <w:rPr>
          <w:szCs w:val="20"/>
        </w:rPr>
      </w:pPr>
      <w:r w:rsidRPr="00705A90">
        <w:rPr>
          <w:szCs w:val="20"/>
        </w:rPr>
        <w:t xml:space="preserve">- Cancha de fútbol (1 y media hora): hasta de las 16.30 </w:t>
      </w:r>
      <w:proofErr w:type="spellStart"/>
      <w:r w:rsidRPr="00705A90">
        <w:rPr>
          <w:szCs w:val="20"/>
        </w:rPr>
        <w:t>hrs</w:t>
      </w:r>
      <w:proofErr w:type="spellEnd"/>
      <w:r w:rsidRPr="00705A90">
        <w:rPr>
          <w:szCs w:val="20"/>
        </w:rPr>
        <w:t xml:space="preserve"> $70.000 – después de las 18.00 </w:t>
      </w:r>
      <w:proofErr w:type="spellStart"/>
      <w:r w:rsidRPr="00705A90">
        <w:rPr>
          <w:szCs w:val="20"/>
        </w:rPr>
        <w:t>hrs</w:t>
      </w:r>
      <w:proofErr w:type="spellEnd"/>
      <w:r w:rsidRPr="00705A90">
        <w:rPr>
          <w:szCs w:val="20"/>
        </w:rPr>
        <w:t>. $100.000</w:t>
      </w:r>
    </w:p>
    <w:p w:rsidR="00705A90" w:rsidRPr="00705A90" w:rsidRDefault="00705A90" w:rsidP="00705A90">
      <w:pPr>
        <w:ind w:firstLine="0"/>
        <w:rPr>
          <w:szCs w:val="20"/>
        </w:rPr>
      </w:pPr>
      <w:r w:rsidRPr="00705A90">
        <w:rPr>
          <w:szCs w:val="20"/>
        </w:rPr>
        <w:t xml:space="preserve">- Cancha multiuso (1 hora): hasta de las 17.00 </w:t>
      </w:r>
      <w:proofErr w:type="spellStart"/>
      <w:r w:rsidRPr="00705A90">
        <w:rPr>
          <w:szCs w:val="20"/>
        </w:rPr>
        <w:t>hrs</w:t>
      </w:r>
      <w:proofErr w:type="spellEnd"/>
      <w:r w:rsidRPr="00705A90">
        <w:rPr>
          <w:szCs w:val="20"/>
        </w:rPr>
        <w:t xml:space="preserve"> $12.000 – después de las 18.00 </w:t>
      </w:r>
      <w:proofErr w:type="spellStart"/>
      <w:r w:rsidRPr="00705A90">
        <w:rPr>
          <w:szCs w:val="20"/>
        </w:rPr>
        <w:t>hrs</w:t>
      </w:r>
      <w:proofErr w:type="spellEnd"/>
      <w:r w:rsidRPr="00705A90">
        <w:rPr>
          <w:szCs w:val="20"/>
        </w:rPr>
        <w:t>. $16.000</w:t>
      </w:r>
    </w:p>
    <w:p w:rsidR="00705A90" w:rsidRPr="00705A90" w:rsidRDefault="00705A90" w:rsidP="00705A90">
      <w:pPr>
        <w:ind w:firstLine="0"/>
        <w:rPr>
          <w:szCs w:val="20"/>
        </w:rPr>
      </w:pPr>
      <w:r w:rsidRPr="00705A90">
        <w:rPr>
          <w:szCs w:val="20"/>
        </w:rPr>
        <w:t xml:space="preserve">- Cancha </w:t>
      </w:r>
      <w:proofErr w:type="spellStart"/>
      <w:r w:rsidRPr="00705A90">
        <w:rPr>
          <w:szCs w:val="20"/>
        </w:rPr>
        <w:t>Padel</w:t>
      </w:r>
      <w:proofErr w:type="spellEnd"/>
      <w:r w:rsidRPr="00705A90">
        <w:rPr>
          <w:szCs w:val="20"/>
        </w:rPr>
        <w:t xml:space="preserve"> (1 hora): hasta de las 19.00 </w:t>
      </w:r>
      <w:proofErr w:type="spellStart"/>
      <w:r w:rsidRPr="00705A90">
        <w:rPr>
          <w:szCs w:val="20"/>
        </w:rPr>
        <w:t>hrs</w:t>
      </w:r>
      <w:proofErr w:type="spellEnd"/>
      <w:r w:rsidRPr="00705A90">
        <w:rPr>
          <w:szCs w:val="20"/>
        </w:rPr>
        <w:t xml:space="preserve"> $10.000 – después de las 19.00 </w:t>
      </w:r>
      <w:proofErr w:type="spellStart"/>
      <w:r w:rsidRPr="00705A90">
        <w:rPr>
          <w:szCs w:val="20"/>
        </w:rPr>
        <w:t>hrs</w:t>
      </w:r>
      <w:proofErr w:type="spellEnd"/>
      <w:r w:rsidRPr="00705A90">
        <w:rPr>
          <w:szCs w:val="20"/>
        </w:rPr>
        <w:t>. $12.000</w:t>
      </w:r>
    </w:p>
    <w:p w:rsidR="00705A90" w:rsidRPr="00705A90" w:rsidRDefault="00705A90" w:rsidP="00705A90">
      <w:pPr>
        <w:rPr>
          <w:szCs w:val="20"/>
        </w:rPr>
      </w:pPr>
    </w:p>
    <w:p w:rsidR="00705A90" w:rsidRDefault="00705A90" w:rsidP="00705A90">
      <w:pPr>
        <w:ind w:firstLine="0"/>
        <w:rPr>
          <w:szCs w:val="20"/>
        </w:rPr>
      </w:pPr>
      <w:r w:rsidRPr="00705A90">
        <w:rPr>
          <w:szCs w:val="20"/>
        </w:rPr>
        <w:t>* 20% Descuento base para instituciones y empresas con contratos anuales.</w:t>
      </w:r>
    </w:p>
    <w:p w:rsidR="00705A90" w:rsidRDefault="00705A90" w:rsidP="00705A90">
      <w:pPr>
        <w:ind w:firstLine="0"/>
        <w:rPr>
          <w:szCs w:val="20"/>
        </w:rPr>
      </w:pPr>
      <w:r>
        <w:rPr>
          <w:szCs w:val="20"/>
        </w:rPr>
        <w:br w:type="page"/>
      </w:r>
    </w:p>
    <w:p w:rsidR="00FD6078" w:rsidRDefault="00FD6078" w:rsidP="00FD6078">
      <w:pPr>
        <w:pStyle w:val="Ttulo2"/>
        <w:ind w:firstLine="0"/>
        <w:rPr>
          <w:sz w:val="20"/>
          <w:szCs w:val="20"/>
        </w:rPr>
      </w:pPr>
      <w:bookmarkStart w:id="12" w:name="_Toc397539023"/>
      <w:r w:rsidRPr="00BD4378">
        <w:rPr>
          <w:sz w:val="20"/>
          <w:szCs w:val="20"/>
        </w:rPr>
        <w:lastRenderedPageBreak/>
        <w:t>2</w:t>
      </w:r>
      <w:r>
        <w:rPr>
          <w:sz w:val="20"/>
          <w:szCs w:val="20"/>
        </w:rPr>
        <w:t>.1</w:t>
      </w:r>
      <w:r w:rsidRPr="00BD4378">
        <w:rPr>
          <w:sz w:val="20"/>
          <w:szCs w:val="20"/>
        </w:rPr>
        <w:t xml:space="preserve"> </w:t>
      </w:r>
      <w:r w:rsidR="00745E78">
        <w:rPr>
          <w:sz w:val="20"/>
          <w:szCs w:val="20"/>
        </w:rPr>
        <w:t>Situación actual</w:t>
      </w:r>
      <w:bookmarkEnd w:id="12"/>
      <w:r w:rsidRPr="00BD4378">
        <w:rPr>
          <w:sz w:val="20"/>
          <w:szCs w:val="20"/>
        </w:rPr>
        <w:cr/>
      </w:r>
    </w:p>
    <w:p w:rsidR="005D649C" w:rsidRDefault="00745E78" w:rsidP="00745E78">
      <w:r>
        <w:t>Ac</w:t>
      </w:r>
      <w:r w:rsidR="00DF799E">
        <w:t>tualmente el Centro D</w:t>
      </w:r>
      <w:r w:rsidR="0056337B">
        <w:t xml:space="preserve">eportivo Marcelo Salas realizan todos sus procesos manualmente es decir son anotados </w:t>
      </w:r>
      <w:r w:rsidR="002B4F70">
        <w:t>en hojas y llevadas a un archivador, donde contien</w:t>
      </w:r>
      <w:r w:rsidR="00C87529">
        <w:t>en a los socios, patrocinadores,</w:t>
      </w:r>
      <w:r w:rsidR="002B4F70">
        <w:t xml:space="preserve"> producciones propias, pro</w:t>
      </w:r>
      <w:r w:rsidR="0046555E">
        <w:t>ducciones externas, tarifas, contratos, reservas, inclusive empresas</w:t>
      </w:r>
      <w:r w:rsidR="002B4F70">
        <w:t>.</w:t>
      </w:r>
      <w:r w:rsidR="005D649C">
        <w:t xml:space="preserve"> </w:t>
      </w:r>
    </w:p>
    <w:p w:rsidR="005D649C" w:rsidRDefault="005D649C" w:rsidP="00745E78"/>
    <w:p w:rsidR="00745E78" w:rsidRDefault="005D649C" w:rsidP="00745E78">
      <w:r>
        <w:t>Además cuentan con una página web que muestra información respecto a las tarifas, canchas, noticias y algunas imágenes del centro deportivo.</w:t>
      </w:r>
    </w:p>
    <w:p w:rsidR="0046555E" w:rsidRPr="0012447B" w:rsidRDefault="0046555E" w:rsidP="0046555E">
      <w:pPr>
        <w:pStyle w:val="NormalWeb"/>
        <w:tabs>
          <w:tab w:val="left" w:pos="1134"/>
        </w:tabs>
        <w:spacing w:line="276" w:lineRule="auto"/>
        <w:ind w:firstLine="1418"/>
        <w:jc w:val="both"/>
        <w:rPr>
          <w:rFonts w:ascii="Verdana" w:hAnsi="Verdana"/>
          <w:sz w:val="20"/>
          <w:szCs w:val="20"/>
        </w:rPr>
      </w:pPr>
      <w:r w:rsidRPr="0074432A">
        <w:rPr>
          <w:rFonts w:ascii="Verdana" w:hAnsi="Verdana"/>
          <w:sz w:val="20"/>
          <w:szCs w:val="20"/>
        </w:rPr>
        <w:t xml:space="preserve">Gracias a la información recaudada  en las respectivas investigaciones sobre el </w:t>
      </w:r>
      <w:r>
        <w:rPr>
          <w:rFonts w:ascii="Verdana" w:hAnsi="Verdana"/>
          <w:sz w:val="20"/>
          <w:szCs w:val="20"/>
        </w:rPr>
        <w:t>Centro Deportivo Marcelo Salas</w:t>
      </w:r>
      <w:r w:rsidRPr="0074432A">
        <w:rPr>
          <w:rFonts w:ascii="Verdana" w:hAnsi="Verdana"/>
          <w:sz w:val="20"/>
          <w:szCs w:val="20"/>
        </w:rPr>
        <w:t>,</w:t>
      </w:r>
      <w:r>
        <w:rPr>
          <w:rFonts w:ascii="Verdana" w:hAnsi="Verdana"/>
          <w:sz w:val="20"/>
          <w:szCs w:val="20"/>
        </w:rPr>
        <w:t xml:space="preserve"> se ha </w:t>
      </w:r>
      <w:r w:rsidRPr="0074432A">
        <w:rPr>
          <w:rFonts w:ascii="Verdana" w:hAnsi="Verdana"/>
          <w:sz w:val="20"/>
          <w:szCs w:val="20"/>
        </w:rPr>
        <w:t xml:space="preserve">obtenido el procedimiento actual </w:t>
      </w:r>
      <w:r>
        <w:rPr>
          <w:rFonts w:ascii="Verdana" w:hAnsi="Verdana"/>
          <w:sz w:val="20"/>
          <w:szCs w:val="20"/>
        </w:rPr>
        <w:t>de</w:t>
      </w:r>
      <w:r w:rsidRPr="0074432A">
        <w:rPr>
          <w:rFonts w:ascii="Verdana" w:hAnsi="Verdana"/>
          <w:sz w:val="20"/>
          <w:szCs w:val="20"/>
        </w:rPr>
        <w:t xml:space="preserve"> cada uno de los procesos que se re</w:t>
      </w:r>
      <w:r>
        <w:rPr>
          <w:rFonts w:ascii="Verdana" w:hAnsi="Verdana"/>
          <w:sz w:val="20"/>
          <w:szCs w:val="20"/>
        </w:rPr>
        <w:t>alizan dentro de la empresa</w:t>
      </w:r>
      <w:r w:rsidRPr="0074432A">
        <w:rPr>
          <w:rFonts w:ascii="Verdana" w:hAnsi="Verdana"/>
          <w:sz w:val="20"/>
          <w:szCs w:val="20"/>
        </w:rPr>
        <w:t>.</w:t>
      </w:r>
    </w:p>
    <w:p w:rsidR="0046555E" w:rsidRPr="0074432A" w:rsidRDefault="0046555E" w:rsidP="00F12C8B">
      <w:pPr>
        <w:spacing w:line="276" w:lineRule="auto"/>
        <w:rPr>
          <w:szCs w:val="20"/>
        </w:rPr>
      </w:pPr>
      <w:r>
        <w:rPr>
          <w:szCs w:val="20"/>
          <w:lang w:val="es-ES"/>
        </w:rPr>
        <w:t xml:space="preserve">A </w:t>
      </w:r>
      <w:r w:rsidRPr="0074432A">
        <w:rPr>
          <w:szCs w:val="20"/>
        </w:rPr>
        <w:t xml:space="preserve">continuación </w:t>
      </w:r>
      <w:r>
        <w:rPr>
          <w:szCs w:val="20"/>
        </w:rPr>
        <w:t xml:space="preserve">se podrán apreciar </w:t>
      </w:r>
      <w:r w:rsidRPr="0074432A">
        <w:rPr>
          <w:szCs w:val="20"/>
        </w:rPr>
        <w:t>que</w:t>
      </w:r>
      <w:r>
        <w:rPr>
          <w:szCs w:val="20"/>
        </w:rPr>
        <w:t xml:space="preserve"> actores</w:t>
      </w:r>
      <w:r w:rsidRPr="0074432A">
        <w:rPr>
          <w:szCs w:val="20"/>
        </w:rPr>
        <w:t xml:space="preserve"> interactúan y cuál es su funcionamiento:</w:t>
      </w:r>
    </w:p>
    <w:p w:rsidR="0046555E" w:rsidRDefault="0046555E" w:rsidP="0046555E">
      <w:pPr>
        <w:spacing w:line="276" w:lineRule="auto"/>
        <w:ind w:firstLine="0"/>
        <w:rPr>
          <w:szCs w:val="20"/>
        </w:rPr>
      </w:pPr>
    </w:p>
    <w:p w:rsidR="0046555E" w:rsidRPr="00792860" w:rsidRDefault="0046555E" w:rsidP="0046555E">
      <w:pPr>
        <w:spacing w:line="276" w:lineRule="auto"/>
        <w:rPr>
          <w:szCs w:val="20"/>
        </w:rPr>
      </w:pPr>
      <w:r w:rsidRPr="00792860">
        <w:rPr>
          <w:szCs w:val="20"/>
        </w:rPr>
        <w:t>El administrador (secretaria)</w:t>
      </w:r>
    </w:p>
    <w:p w:rsidR="0046555E" w:rsidRDefault="0046555E" w:rsidP="0046555E">
      <w:pPr>
        <w:spacing w:line="276" w:lineRule="auto"/>
        <w:rPr>
          <w:szCs w:val="20"/>
        </w:rPr>
      </w:pPr>
      <w:r>
        <w:rPr>
          <w:szCs w:val="20"/>
        </w:rPr>
        <w:t>E</w:t>
      </w:r>
      <w:r w:rsidRPr="0074432A">
        <w:rPr>
          <w:szCs w:val="20"/>
        </w:rPr>
        <w:t>s el</w:t>
      </w:r>
      <w:r>
        <w:rPr>
          <w:szCs w:val="20"/>
        </w:rPr>
        <w:t xml:space="preserve"> encargado de realizar ocho tareas </w:t>
      </w:r>
      <w:r w:rsidRPr="0074432A">
        <w:rPr>
          <w:szCs w:val="20"/>
        </w:rPr>
        <w:t>importante</w:t>
      </w:r>
      <w:r>
        <w:rPr>
          <w:szCs w:val="20"/>
        </w:rPr>
        <w:t>s dentro de la empresa.</w:t>
      </w:r>
    </w:p>
    <w:p w:rsidR="0046555E" w:rsidRDefault="0046555E" w:rsidP="0046555E">
      <w:pPr>
        <w:spacing w:line="276" w:lineRule="auto"/>
        <w:rPr>
          <w:szCs w:val="20"/>
        </w:rPr>
      </w:pPr>
    </w:p>
    <w:p w:rsidR="0046555E" w:rsidRPr="00792860" w:rsidRDefault="0046555E" w:rsidP="007C7400">
      <w:pPr>
        <w:pStyle w:val="Prrafodelista"/>
        <w:numPr>
          <w:ilvl w:val="0"/>
          <w:numId w:val="3"/>
        </w:numPr>
        <w:spacing w:after="200" w:line="276" w:lineRule="auto"/>
        <w:ind w:left="709" w:hanging="425"/>
        <w:rPr>
          <w:szCs w:val="20"/>
        </w:rPr>
      </w:pPr>
      <w:r w:rsidRPr="00792860">
        <w:rPr>
          <w:b/>
          <w:szCs w:val="20"/>
        </w:rPr>
        <w:t>Registro de canchas</w:t>
      </w:r>
      <w:r w:rsidRPr="00792860">
        <w:rPr>
          <w:szCs w:val="20"/>
        </w:rPr>
        <w:t xml:space="preserve">: </w:t>
      </w:r>
    </w:p>
    <w:p w:rsidR="0046555E" w:rsidRPr="00792860" w:rsidRDefault="0046555E" w:rsidP="0046555E">
      <w:pPr>
        <w:pStyle w:val="Prrafodelista"/>
        <w:spacing w:after="200" w:line="276" w:lineRule="auto"/>
        <w:ind w:left="709" w:firstLine="0"/>
        <w:rPr>
          <w:szCs w:val="20"/>
        </w:rPr>
      </w:pPr>
      <w:r w:rsidRPr="00792860">
        <w:rPr>
          <w:szCs w:val="20"/>
        </w:rPr>
        <w:t>Para esta tarea el personal encargado anota todos los datos relacionados a ellas como el nú</w:t>
      </w:r>
      <w:r>
        <w:rPr>
          <w:szCs w:val="20"/>
        </w:rPr>
        <w:t>mero o ID, la fecha, horario, tipo</w:t>
      </w:r>
      <w:r w:rsidRPr="00792860">
        <w:rPr>
          <w:szCs w:val="20"/>
        </w:rPr>
        <w:t>.</w:t>
      </w:r>
    </w:p>
    <w:p w:rsidR="0046555E" w:rsidRPr="00792860" w:rsidRDefault="0046555E" w:rsidP="0046555E">
      <w:pPr>
        <w:pStyle w:val="Prrafodelista"/>
        <w:spacing w:after="200" w:line="276" w:lineRule="auto"/>
        <w:ind w:left="142" w:hanging="142"/>
        <w:rPr>
          <w:szCs w:val="20"/>
        </w:rPr>
      </w:pPr>
    </w:p>
    <w:p w:rsidR="0046555E" w:rsidRPr="00792860" w:rsidRDefault="0046555E" w:rsidP="007C7400">
      <w:pPr>
        <w:pStyle w:val="Prrafodelista"/>
        <w:numPr>
          <w:ilvl w:val="0"/>
          <w:numId w:val="3"/>
        </w:numPr>
        <w:spacing w:after="200" w:line="276" w:lineRule="auto"/>
        <w:ind w:left="709" w:hanging="425"/>
        <w:rPr>
          <w:szCs w:val="20"/>
        </w:rPr>
      </w:pPr>
      <w:r w:rsidRPr="00792860">
        <w:rPr>
          <w:b/>
          <w:szCs w:val="20"/>
        </w:rPr>
        <w:t>Administración reserva de canchas</w:t>
      </w:r>
      <w:r w:rsidRPr="00792860">
        <w:rPr>
          <w:szCs w:val="20"/>
        </w:rPr>
        <w:t>:</w:t>
      </w:r>
    </w:p>
    <w:p w:rsidR="0046555E" w:rsidRPr="00792860" w:rsidRDefault="0046555E" w:rsidP="0046555E">
      <w:pPr>
        <w:pStyle w:val="Prrafodelista"/>
        <w:spacing w:after="200" w:line="276" w:lineRule="auto"/>
        <w:ind w:left="709" w:firstLine="0"/>
        <w:rPr>
          <w:szCs w:val="20"/>
        </w:rPr>
      </w:pPr>
      <w:r w:rsidRPr="00792860">
        <w:rPr>
          <w:szCs w:val="20"/>
        </w:rPr>
        <w:t xml:space="preserve"> En esta tarea la secretaria hace efec</w:t>
      </w:r>
      <w:r w:rsidR="0018436C">
        <w:rPr>
          <w:szCs w:val="20"/>
        </w:rPr>
        <w:t xml:space="preserve">tiva la reserva de un cliente, </w:t>
      </w:r>
      <w:r w:rsidRPr="00792860">
        <w:rPr>
          <w:szCs w:val="20"/>
        </w:rPr>
        <w:t xml:space="preserve">socio </w:t>
      </w:r>
      <w:r w:rsidR="0018436C">
        <w:rPr>
          <w:szCs w:val="20"/>
        </w:rPr>
        <w:t xml:space="preserve">o empresa </w:t>
      </w:r>
      <w:r w:rsidRPr="00792860">
        <w:rPr>
          <w:szCs w:val="20"/>
        </w:rPr>
        <w:t>con el recibimiento del pago y la boleta que conlleva.</w:t>
      </w:r>
    </w:p>
    <w:p w:rsidR="0046555E" w:rsidRPr="00792860" w:rsidRDefault="0046555E" w:rsidP="0046555E">
      <w:pPr>
        <w:pStyle w:val="Prrafodelista"/>
        <w:spacing w:after="200" w:line="276" w:lineRule="auto"/>
        <w:ind w:left="709" w:firstLine="0"/>
        <w:rPr>
          <w:szCs w:val="20"/>
        </w:rPr>
      </w:pPr>
    </w:p>
    <w:p w:rsidR="0046555E" w:rsidRPr="00792860" w:rsidRDefault="0046555E" w:rsidP="007C7400">
      <w:pPr>
        <w:pStyle w:val="Prrafodelista"/>
        <w:numPr>
          <w:ilvl w:val="0"/>
          <w:numId w:val="3"/>
        </w:numPr>
        <w:spacing w:after="200" w:line="276" w:lineRule="auto"/>
        <w:ind w:left="709" w:hanging="425"/>
        <w:rPr>
          <w:szCs w:val="20"/>
        </w:rPr>
      </w:pPr>
      <w:r w:rsidRPr="00792860">
        <w:rPr>
          <w:b/>
          <w:szCs w:val="20"/>
        </w:rPr>
        <w:t>Registro de Pagos</w:t>
      </w:r>
      <w:r w:rsidRPr="00792860">
        <w:rPr>
          <w:szCs w:val="20"/>
        </w:rPr>
        <w:t xml:space="preserve">: </w:t>
      </w:r>
    </w:p>
    <w:p w:rsidR="0046555E" w:rsidRPr="00792860" w:rsidRDefault="0046555E" w:rsidP="0046555E">
      <w:pPr>
        <w:pStyle w:val="Prrafodelista"/>
        <w:spacing w:after="200" w:line="276" w:lineRule="auto"/>
        <w:ind w:left="709" w:firstLine="0"/>
        <w:rPr>
          <w:szCs w:val="20"/>
        </w:rPr>
      </w:pPr>
      <w:r w:rsidRPr="00792860">
        <w:rPr>
          <w:szCs w:val="20"/>
        </w:rPr>
        <w:t xml:space="preserve">Este es el punto donde se registra el pago para llevar cuenta de ello y un respaldo para la </w:t>
      </w:r>
      <w:r w:rsidR="00D733AD">
        <w:rPr>
          <w:szCs w:val="20"/>
        </w:rPr>
        <w:t>contabilidad del centro deportivo</w:t>
      </w:r>
      <w:r w:rsidRPr="00792860">
        <w:rPr>
          <w:szCs w:val="20"/>
        </w:rPr>
        <w:t>.</w:t>
      </w:r>
    </w:p>
    <w:p w:rsidR="0046555E" w:rsidRPr="00792860" w:rsidRDefault="0046555E" w:rsidP="0046555E">
      <w:pPr>
        <w:pStyle w:val="Prrafodelista"/>
        <w:spacing w:after="200" w:line="276" w:lineRule="auto"/>
        <w:ind w:left="142" w:hanging="142"/>
        <w:rPr>
          <w:szCs w:val="20"/>
        </w:rPr>
      </w:pPr>
    </w:p>
    <w:p w:rsidR="0046555E" w:rsidRPr="00792860" w:rsidRDefault="002E1AE6" w:rsidP="007C7400">
      <w:pPr>
        <w:pStyle w:val="Prrafodelista"/>
        <w:numPr>
          <w:ilvl w:val="0"/>
          <w:numId w:val="3"/>
        </w:numPr>
        <w:spacing w:after="200" w:line="276" w:lineRule="auto"/>
        <w:ind w:left="709" w:hanging="425"/>
        <w:rPr>
          <w:szCs w:val="20"/>
        </w:rPr>
      </w:pPr>
      <w:r>
        <w:rPr>
          <w:b/>
          <w:szCs w:val="20"/>
        </w:rPr>
        <w:t>Registro de Cliente</w:t>
      </w:r>
      <w:r w:rsidR="0046555E" w:rsidRPr="00792860">
        <w:rPr>
          <w:szCs w:val="20"/>
        </w:rPr>
        <w:t xml:space="preserve">: </w:t>
      </w:r>
    </w:p>
    <w:p w:rsidR="0046555E" w:rsidRPr="00792860" w:rsidRDefault="0046555E" w:rsidP="0046555E">
      <w:pPr>
        <w:pStyle w:val="Prrafodelista"/>
        <w:spacing w:after="200" w:line="276" w:lineRule="auto"/>
        <w:ind w:left="709" w:firstLine="0"/>
        <w:rPr>
          <w:szCs w:val="20"/>
        </w:rPr>
      </w:pPr>
      <w:r w:rsidRPr="00792860">
        <w:rPr>
          <w:szCs w:val="20"/>
        </w:rPr>
        <w:t>La secretar</w:t>
      </w:r>
      <w:r w:rsidR="002E1AE6">
        <w:rPr>
          <w:szCs w:val="20"/>
        </w:rPr>
        <w:t>ia anota los datos de los clientes</w:t>
      </w:r>
      <w:r w:rsidRPr="00792860">
        <w:rPr>
          <w:szCs w:val="20"/>
        </w:rPr>
        <w:t xml:space="preserve"> para llevar un registro de la información esencial de cada uno de ellos como es el ID, tipo, categoría, nombre, dirección, fecha de nacimiento, profesión, teléfono, e-mail, </w:t>
      </w:r>
      <w:r w:rsidR="00A92084">
        <w:rPr>
          <w:szCs w:val="20"/>
        </w:rPr>
        <w:t>R.U.N</w:t>
      </w:r>
      <w:r w:rsidRPr="00792860">
        <w:rPr>
          <w:szCs w:val="20"/>
        </w:rPr>
        <w:t>, patrocinadores y finalmente el pago.</w:t>
      </w:r>
    </w:p>
    <w:p w:rsidR="0046555E" w:rsidRPr="00792860" w:rsidRDefault="0046555E" w:rsidP="0046555E">
      <w:pPr>
        <w:pStyle w:val="Prrafodelista"/>
        <w:spacing w:after="200" w:line="276" w:lineRule="auto"/>
        <w:ind w:left="142" w:hanging="142"/>
        <w:rPr>
          <w:szCs w:val="20"/>
        </w:rPr>
      </w:pPr>
    </w:p>
    <w:p w:rsidR="0046555E" w:rsidRPr="00792860" w:rsidRDefault="0046555E" w:rsidP="007C7400">
      <w:pPr>
        <w:pStyle w:val="Prrafodelista"/>
        <w:numPr>
          <w:ilvl w:val="0"/>
          <w:numId w:val="3"/>
        </w:numPr>
        <w:spacing w:after="200" w:line="276" w:lineRule="auto"/>
        <w:ind w:left="709" w:hanging="425"/>
        <w:rPr>
          <w:b/>
          <w:szCs w:val="20"/>
        </w:rPr>
      </w:pPr>
      <w:r w:rsidRPr="00792860">
        <w:rPr>
          <w:b/>
          <w:szCs w:val="20"/>
        </w:rPr>
        <w:t xml:space="preserve">Registro de torneos: </w:t>
      </w:r>
    </w:p>
    <w:p w:rsidR="0046555E" w:rsidRPr="00792860" w:rsidRDefault="0046555E" w:rsidP="0046555E">
      <w:pPr>
        <w:pStyle w:val="Prrafodelista"/>
        <w:spacing w:after="200" w:line="276" w:lineRule="auto"/>
        <w:ind w:left="709" w:firstLine="0"/>
        <w:rPr>
          <w:b/>
          <w:szCs w:val="20"/>
        </w:rPr>
      </w:pPr>
      <w:r w:rsidRPr="00792860">
        <w:rPr>
          <w:szCs w:val="20"/>
        </w:rPr>
        <w:t xml:space="preserve">Este es el punto donde la secretaria registra la información relacionada a los nuevos </w:t>
      </w:r>
      <w:r w:rsidR="007C1A52">
        <w:rPr>
          <w:szCs w:val="20"/>
        </w:rPr>
        <w:t>torneos disponibles para el centro deportivo</w:t>
      </w:r>
      <w:r w:rsidRPr="00792860">
        <w:rPr>
          <w:szCs w:val="20"/>
        </w:rPr>
        <w:t>.</w:t>
      </w:r>
    </w:p>
    <w:p w:rsidR="0046555E" w:rsidRPr="00792860" w:rsidRDefault="0046555E" w:rsidP="0046555E">
      <w:pPr>
        <w:pStyle w:val="Prrafodelista"/>
        <w:spacing w:after="200" w:line="276" w:lineRule="auto"/>
        <w:ind w:left="142" w:hanging="142"/>
        <w:rPr>
          <w:b/>
          <w:szCs w:val="20"/>
        </w:rPr>
      </w:pPr>
    </w:p>
    <w:p w:rsidR="0046555E" w:rsidRPr="00792860" w:rsidRDefault="0046555E" w:rsidP="007C7400">
      <w:pPr>
        <w:pStyle w:val="Prrafodelista"/>
        <w:numPr>
          <w:ilvl w:val="0"/>
          <w:numId w:val="3"/>
        </w:numPr>
        <w:spacing w:after="200" w:line="276" w:lineRule="auto"/>
        <w:ind w:left="709" w:hanging="425"/>
        <w:rPr>
          <w:b/>
          <w:szCs w:val="20"/>
        </w:rPr>
      </w:pPr>
      <w:r w:rsidRPr="00792860">
        <w:rPr>
          <w:b/>
          <w:szCs w:val="20"/>
        </w:rPr>
        <w:t>Inscribir socio a torneo:</w:t>
      </w:r>
      <w:r w:rsidRPr="00792860">
        <w:rPr>
          <w:szCs w:val="20"/>
        </w:rPr>
        <w:t xml:space="preserve"> </w:t>
      </w:r>
    </w:p>
    <w:p w:rsidR="0046555E" w:rsidRDefault="0046555E" w:rsidP="0046555E">
      <w:pPr>
        <w:pStyle w:val="Prrafodelista"/>
        <w:spacing w:after="200" w:line="276" w:lineRule="auto"/>
        <w:ind w:left="709" w:firstLine="0"/>
        <w:rPr>
          <w:szCs w:val="20"/>
        </w:rPr>
      </w:pPr>
      <w:r w:rsidRPr="00792860">
        <w:rPr>
          <w:szCs w:val="20"/>
        </w:rPr>
        <w:t>Al momento de que un socio solicita que lo inscriban al torneo es donde la secretaria juega un papel primordial, ya que es aquí donde ella lo registra e informa en caso de que no haya cupos.</w:t>
      </w:r>
    </w:p>
    <w:p w:rsidR="00527AC4" w:rsidRDefault="00527AC4" w:rsidP="0046555E">
      <w:pPr>
        <w:pStyle w:val="Prrafodelista"/>
        <w:spacing w:after="200" w:line="276" w:lineRule="auto"/>
        <w:ind w:left="709" w:firstLine="0"/>
        <w:rPr>
          <w:szCs w:val="20"/>
        </w:rPr>
      </w:pPr>
    </w:p>
    <w:p w:rsidR="00527AC4" w:rsidRPr="00792860" w:rsidRDefault="00527AC4" w:rsidP="007C7400">
      <w:pPr>
        <w:pStyle w:val="Prrafodelista"/>
        <w:numPr>
          <w:ilvl w:val="0"/>
          <w:numId w:val="3"/>
        </w:numPr>
        <w:spacing w:after="200" w:line="276" w:lineRule="auto"/>
        <w:ind w:left="709" w:hanging="425"/>
        <w:rPr>
          <w:b/>
          <w:szCs w:val="20"/>
        </w:rPr>
      </w:pPr>
      <w:r>
        <w:rPr>
          <w:b/>
          <w:szCs w:val="20"/>
        </w:rPr>
        <w:lastRenderedPageBreak/>
        <w:t>Inscribir empresa</w:t>
      </w:r>
      <w:r w:rsidRPr="00792860">
        <w:rPr>
          <w:b/>
          <w:szCs w:val="20"/>
        </w:rPr>
        <w:t xml:space="preserve"> a torneo:</w:t>
      </w:r>
      <w:r w:rsidRPr="00792860">
        <w:rPr>
          <w:szCs w:val="20"/>
        </w:rPr>
        <w:t xml:space="preserve"> </w:t>
      </w:r>
    </w:p>
    <w:p w:rsidR="00527AC4" w:rsidRPr="00527AC4" w:rsidRDefault="00527AC4" w:rsidP="0046555E">
      <w:pPr>
        <w:pStyle w:val="Prrafodelista"/>
        <w:spacing w:after="200" w:line="276" w:lineRule="auto"/>
        <w:ind w:left="709" w:firstLine="0"/>
        <w:rPr>
          <w:szCs w:val="20"/>
        </w:rPr>
      </w:pPr>
      <w:r>
        <w:rPr>
          <w:szCs w:val="20"/>
        </w:rPr>
        <w:t>Al momento en que la empresa solicita que la inscriban al torneo, la secretaría lo registra y además es la responsable de verificar los cupos.</w:t>
      </w:r>
    </w:p>
    <w:p w:rsidR="0046555E" w:rsidRPr="00792860" w:rsidRDefault="0046555E" w:rsidP="007C7400">
      <w:pPr>
        <w:pStyle w:val="Prrafodelista"/>
        <w:numPr>
          <w:ilvl w:val="0"/>
          <w:numId w:val="3"/>
        </w:numPr>
        <w:spacing w:after="200" w:line="276" w:lineRule="auto"/>
        <w:ind w:left="709" w:hanging="425"/>
        <w:rPr>
          <w:b/>
          <w:szCs w:val="20"/>
        </w:rPr>
      </w:pPr>
      <w:r w:rsidRPr="00792860">
        <w:rPr>
          <w:b/>
          <w:szCs w:val="20"/>
        </w:rPr>
        <w:t>Inscri</w:t>
      </w:r>
      <w:r w:rsidR="007C1A52">
        <w:rPr>
          <w:b/>
          <w:szCs w:val="20"/>
        </w:rPr>
        <w:t>bir socio a la academia de fútbol</w:t>
      </w:r>
      <w:r w:rsidRPr="00792860">
        <w:rPr>
          <w:b/>
          <w:szCs w:val="20"/>
        </w:rPr>
        <w:t xml:space="preserve">: </w:t>
      </w:r>
    </w:p>
    <w:p w:rsidR="007C1A52" w:rsidRDefault="0046555E" w:rsidP="0046555E">
      <w:pPr>
        <w:pStyle w:val="Prrafodelista"/>
        <w:spacing w:after="200" w:line="276" w:lineRule="auto"/>
        <w:ind w:left="709" w:firstLine="0"/>
        <w:rPr>
          <w:szCs w:val="20"/>
        </w:rPr>
      </w:pPr>
      <w:r w:rsidRPr="00792860">
        <w:rPr>
          <w:szCs w:val="20"/>
        </w:rPr>
        <w:t>Posterior de la solicitud de un socio para entrar a la academia la secretaria hace que esta sea efectiva y el socio podrá asistir a la academia.</w:t>
      </w:r>
    </w:p>
    <w:p w:rsidR="00527AC4" w:rsidRDefault="00527AC4" w:rsidP="0046555E">
      <w:pPr>
        <w:pStyle w:val="Prrafodelista"/>
        <w:spacing w:after="200" w:line="276" w:lineRule="auto"/>
        <w:ind w:left="709" w:firstLine="0"/>
        <w:rPr>
          <w:szCs w:val="20"/>
        </w:rPr>
      </w:pPr>
    </w:p>
    <w:p w:rsidR="00A92084" w:rsidRPr="00A92084" w:rsidRDefault="001857C4" w:rsidP="007C7400">
      <w:pPr>
        <w:pStyle w:val="Prrafodelista"/>
        <w:numPr>
          <w:ilvl w:val="0"/>
          <w:numId w:val="3"/>
        </w:numPr>
        <w:spacing w:after="200" w:line="276" w:lineRule="auto"/>
        <w:ind w:left="709" w:hanging="425"/>
        <w:rPr>
          <w:b/>
          <w:szCs w:val="20"/>
        </w:rPr>
      </w:pPr>
      <w:r>
        <w:rPr>
          <w:b/>
          <w:szCs w:val="20"/>
        </w:rPr>
        <w:t>Consultar información del centro deportivo</w:t>
      </w:r>
      <w:r w:rsidR="0046555E" w:rsidRPr="00792860">
        <w:rPr>
          <w:b/>
          <w:szCs w:val="20"/>
        </w:rPr>
        <w:t>:</w:t>
      </w:r>
      <w:r w:rsidR="00A92084">
        <w:rPr>
          <w:szCs w:val="20"/>
        </w:rPr>
        <w:t xml:space="preserve"> </w:t>
      </w:r>
    </w:p>
    <w:p w:rsidR="0046555E" w:rsidRPr="00A92084" w:rsidRDefault="00A92084" w:rsidP="00A92084">
      <w:pPr>
        <w:pStyle w:val="Prrafodelista"/>
        <w:spacing w:after="200" w:line="276" w:lineRule="auto"/>
        <w:ind w:left="709" w:firstLine="0"/>
        <w:rPr>
          <w:b/>
          <w:szCs w:val="20"/>
        </w:rPr>
      </w:pPr>
      <w:r>
        <w:rPr>
          <w:szCs w:val="20"/>
        </w:rPr>
        <w:t>L</w:t>
      </w:r>
      <w:r w:rsidRPr="00A92084">
        <w:rPr>
          <w:szCs w:val="20"/>
        </w:rPr>
        <w:t>a</w:t>
      </w:r>
      <w:r w:rsidR="0046555E" w:rsidRPr="00A92084">
        <w:rPr>
          <w:szCs w:val="20"/>
        </w:rPr>
        <w:t xml:space="preserve"> administrador</w:t>
      </w:r>
      <w:r w:rsidRPr="00A92084">
        <w:rPr>
          <w:szCs w:val="20"/>
        </w:rPr>
        <w:t>a</w:t>
      </w:r>
      <w:r w:rsidR="0046555E" w:rsidRPr="00A92084">
        <w:rPr>
          <w:szCs w:val="20"/>
        </w:rPr>
        <w:t xml:space="preserve"> es el encargado también de ir a </w:t>
      </w:r>
      <w:r w:rsidR="007C1A52" w:rsidRPr="00A92084">
        <w:rPr>
          <w:szCs w:val="20"/>
        </w:rPr>
        <w:t>las hojas</w:t>
      </w:r>
      <w:r w:rsidR="001857C4">
        <w:rPr>
          <w:szCs w:val="20"/>
        </w:rPr>
        <w:t xml:space="preserve"> y ver la información del centro deportivo</w:t>
      </w:r>
      <w:r w:rsidR="0046555E" w:rsidRPr="00A92084">
        <w:rPr>
          <w:szCs w:val="20"/>
        </w:rPr>
        <w:t xml:space="preserve"> para estar al tanto de todo.</w:t>
      </w:r>
    </w:p>
    <w:p w:rsidR="007C1A52" w:rsidRPr="007C1A52" w:rsidRDefault="007C1A52" w:rsidP="007C1A52">
      <w:pPr>
        <w:pStyle w:val="Prrafodelista"/>
        <w:spacing w:after="200" w:line="276" w:lineRule="auto"/>
        <w:ind w:left="709" w:firstLine="0"/>
        <w:rPr>
          <w:b/>
          <w:szCs w:val="20"/>
        </w:rPr>
      </w:pPr>
    </w:p>
    <w:p w:rsidR="007C1A52" w:rsidRPr="00A92084" w:rsidRDefault="007C1A52" w:rsidP="007C7400">
      <w:pPr>
        <w:pStyle w:val="Prrafodelista"/>
        <w:numPr>
          <w:ilvl w:val="0"/>
          <w:numId w:val="3"/>
        </w:numPr>
        <w:spacing w:after="200" w:line="276" w:lineRule="auto"/>
        <w:ind w:left="709" w:hanging="425"/>
        <w:rPr>
          <w:b/>
          <w:szCs w:val="20"/>
        </w:rPr>
      </w:pPr>
      <w:r>
        <w:rPr>
          <w:b/>
          <w:szCs w:val="20"/>
        </w:rPr>
        <w:t>Registrar empresa al centro deportivo:</w:t>
      </w:r>
      <w:r w:rsidR="00A92084">
        <w:rPr>
          <w:b/>
          <w:szCs w:val="20"/>
        </w:rPr>
        <w:t xml:space="preserve"> </w:t>
      </w:r>
    </w:p>
    <w:p w:rsidR="002E1AE6" w:rsidRDefault="00A92084" w:rsidP="002E1AE6">
      <w:pPr>
        <w:pStyle w:val="Prrafodelista"/>
        <w:spacing w:after="200" w:line="276" w:lineRule="auto"/>
        <w:ind w:left="709" w:firstLine="0"/>
        <w:rPr>
          <w:szCs w:val="20"/>
        </w:rPr>
      </w:pPr>
      <w:r>
        <w:rPr>
          <w:szCs w:val="20"/>
        </w:rPr>
        <w:t>La administradora solicita a la empresa sus datos para poder realizar el contrato de por medio, está información será: nombre comercial, R.U.T, razón social, web empresa, teléfono, dirección, rubro de la empres</w:t>
      </w:r>
      <w:r w:rsidR="002E1AE6">
        <w:rPr>
          <w:szCs w:val="20"/>
        </w:rPr>
        <w:t>a</w:t>
      </w:r>
      <w:r w:rsidR="007F78F2">
        <w:rPr>
          <w:szCs w:val="20"/>
        </w:rPr>
        <w:t xml:space="preserve"> y el pago asociado</w:t>
      </w:r>
      <w:r w:rsidR="002E1AE6">
        <w:rPr>
          <w:szCs w:val="20"/>
        </w:rPr>
        <w:t>.</w:t>
      </w:r>
    </w:p>
    <w:p w:rsidR="002E1AE6" w:rsidRDefault="002E1AE6" w:rsidP="002E1AE6">
      <w:pPr>
        <w:pStyle w:val="Prrafodelista"/>
        <w:spacing w:after="200" w:line="276" w:lineRule="auto"/>
        <w:ind w:left="709" w:firstLine="0"/>
        <w:rPr>
          <w:szCs w:val="20"/>
        </w:rPr>
      </w:pPr>
    </w:p>
    <w:p w:rsidR="002E1AE6" w:rsidRDefault="002E1AE6" w:rsidP="007C7400">
      <w:pPr>
        <w:pStyle w:val="Prrafodelista"/>
        <w:numPr>
          <w:ilvl w:val="0"/>
          <w:numId w:val="3"/>
        </w:numPr>
        <w:spacing w:after="200" w:line="276" w:lineRule="auto"/>
        <w:ind w:left="709" w:hanging="425"/>
        <w:rPr>
          <w:b/>
          <w:szCs w:val="20"/>
        </w:rPr>
      </w:pPr>
      <w:r>
        <w:rPr>
          <w:b/>
          <w:szCs w:val="20"/>
        </w:rPr>
        <w:t>Registrar equipo de la empresa:</w:t>
      </w:r>
    </w:p>
    <w:p w:rsidR="002E1AE6" w:rsidRDefault="002E1AE6" w:rsidP="002E1AE6">
      <w:pPr>
        <w:pStyle w:val="Prrafodelista"/>
        <w:spacing w:after="200" w:line="276" w:lineRule="auto"/>
        <w:ind w:left="709" w:firstLine="0"/>
        <w:rPr>
          <w:szCs w:val="20"/>
        </w:rPr>
      </w:pPr>
      <w:r>
        <w:rPr>
          <w:szCs w:val="20"/>
        </w:rPr>
        <w:t>La secretaria realiza el paso número 4</w:t>
      </w:r>
      <w:r w:rsidR="007F78F2">
        <w:rPr>
          <w:szCs w:val="20"/>
        </w:rPr>
        <w:t xml:space="preserve"> (registrar cliente)</w:t>
      </w:r>
      <w:r>
        <w:rPr>
          <w:szCs w:val="20"/>
        </w:rPr>
        <w:t xml:space="preserve">, agregando empresa del trabajador. </w:t>
      </w:r>
    </w:p>
    <w:p w:rsidR="0018436C" w:rsidRDefault="0018436C" w:rsidP="002E1AE6">
      <w:pPr>
        <w:pStyle w:val="Prrafodelista"/>
        <w:spacing w:after="200" w:line="276" w:lineRule="auto"/>
        <w:ind w:left="709" w:firstLine="0"/>
        <w:rPr>
          <w:szCs w:val="20"/>
        </w:rPr>
      </w:pPr>
    </w:p>
    <w:p w:rsidR="0018436C" w:rsidRDefault="0018436C" w:rsidP="007C7400">
      <w:pPr>
        <w:pStyle w:val="Prrafodelista"/>
        <w:numPr>
          <w:ilvl w:val="0"/>
          <w:numId w:val="3"/>
        </w:numPr>
        <w:spacing w:after="200" w:line="276" w:lineRule="auto"/>
        <w:ind w:left="709" w:hanging="425"/>
        <w:rPr>
          <w:b/>
          <w:szCs w:val="20"/>
        </w:rPr>
      </w:pPr>
      <w:r>
        <w:rPr>
          <w:b/>
          <w:szCs w:val="20"/>
        </w:rPr>
        <w:t>Registrar patrocinadores:</w:t>
      </w:r>
    </w:p>
    <w:p w:rsidR="0018436C" w:rsidRDefault="0018436C" w:rsidP="0018436C">
      <w:pPr>
        <w:pStyle w:val="Prrafodelista"/>
        <w:spacing w:after="200" w:line="276" w:lineRule="auto"/>
        <w:ind w:left="709" w:firstLine="0"/>
        <w:rPr>
          <w:szCs w:val="20"/>
        </w:rPr>
      </w:pPr>
      <w:r>
        <w:rPr>
          <w:szCs w:val="20"/>
        </w:rPr>
        <w:t xml:space="preserve">La secretaria </w:t>
      </w:r>
      <w:r w:rsidR="000F12F6">
        <w:rPr>
          <w:szCs w:val="20"/>
        </w:rPr>
        <w:t>realiza el mismo procedimiento número 9 (registrar empresa), pero con la diferencia que el pago se asocia a mostrar la publicidad en el centro deportivo.</w:t>
      </w:r>
    </w:p>
    <w:p w:rsidR="00527AC4" w:rsidRDefault="00527AC4" w:rsidP="0018436C">
      <w:pPr>
        <w:pStyle w:val="Prrafodelista"/>
        <w:spacing w:after="200" w:line="276" w:lineRule="auto"/>
        <w:ind w:left="709" w:firstLine="0"/>
        <w:rPr>
          <w:szCs w:val="20"/>
        </w:rPr>
      </w:pPr>
      <w:r>
        <w:rPr>
          <w:szCs w:val="20"/>
        </w:rPr>
        <w:br w:type="page"/>
      </w:r>
    </w:p>
    <w:p w:rsidR="000F12F6" w:rsidRDefault="000F12F6" w:rsidP="00F12C8B">
      <w:pPr>
        <w:pStyle w:val="Prrafodelista"/>
        <w:spacing w:after="200" w:line="276" w:lineRule="auto"/>
        <w:ind w:left="709" w:firstLine="709"/>
        <w:rPr>
          <w:szCs w:val="20"/>
        </w:rPr>
      </w:pPr>
      <w:r>
        <w:rPr>
          <w:szCs w:val="20"/>
        </w:rPr>
        <w:lastRenderedPageBreak/>
        <w:t>Otro de los roles importantes dentro del centro deportivo es el cliente quien realiza los siguientes procedimientos:</w:t>
      </w:r>
    </w:p>
    <w:p w:rsidR="000F12F6" w:rsidRDefault="000F12F6" w:rsidP="0018436C">
      <w:pPr>
        <w:pStyle w:val="Prrafodelista"/>
        <w:spacing w:after="200" w:line="276" w:lineRule="auto"/>
        <w:ind w:left="709" w:firstLine="0"/>
        <w:rPr>
          <w:szCs w:val="20"/>
        </w:rPr>
      </w:pPr>
    </w:p>
    <w:p w:rsidR="00440B09" w:rsidRDefault="00440B09" w:rsidP="007C7400">
      <w:pPr>
        <w:pStyle w:val="Prrafodelista"/>
        <w:numPr>
          <w:ilvl w:val="0"/>
          <w:numId w:val="4"/>
        </w:numPr>
        <w:spacing w:after="200" w:line="276" w:lineRule="auto"/>
        <w:ind w:left="709"/>
        <w:rPr>
          <w:b/>
          <w:szCs w:val="20"/>
        </w:rPr>
      </w:pPr>
      <w:r>
        <w:rPr>
          <w:b/>
          <w:szCs w:val="20"/>
        </w:rPr>
        <w:t>Solicitar inscripción al centro deportivo</w:t>
      </w:r>
      <w:r w:rsidR="000F12F6">
        <w:rPr>
          <w:b/>
          <w:szCs w:val="20"/>
        </w:rPr>
        <w:t>:</w:t>
      </w:r>
      <w:r>
        <w:rPr>
          <w:b/>
          <w:szCs w:val="20"/>
        </w:rPr>
        <w:t xml:space="preserve"> </w:t>
      </w:r>
    </w:p>
    <w:p w:rsidR="00440B09" w:rsidRDefault="00440B09" w:rsidP="00433621">
      <w:pPr>
        <w:pStyle w:val="Prrafodelista"/>
        <w:spacing w:after="200" w:line="276" w:lineRule="auto"/>
        <w:ind w:left="709" w:firstLine="0"/>
        <w:rPr>
          <w:szCs w:val="20"/>
        </w:rPr>
      </w:pPr>
      <w:r>
        <w:rPr>
          <w:szCs w:val="20"/>
        </w:rPr>
        <w:t>El cliente solicita la inscripción en la recepción del centro deportivo donde tiene que pagar una cuota de incorporación.´</w:t>
      </w:r>
    </w:p>
    <w:p w:rsidR="00440B09" w:rsidRDefault="00440B09" w:rsidP="00433621">
      <w:pPr>
        <w:pStyle w:val="Prrafodelista"/>
        <w:spacing w:after="200" w:line="276" w:lineRule="auto"/>
        <w:ind w:left="709" w:firstLine="0"/>
        <w:rPr>
          <w:szCs w:val="20"/>
        </w:rPr>
      </w:pPr>
    </w:p>
    <w:p w:rsidR="00440B09" w:rsidRDefault="00440B09" w:rsidP="007C7400">
      <w:pPr>
        <w:pStyle w:val="Prrafodelista"/>
        <w:numPr>
          <w:ilvl w:val="0"/>
          <w:numId w:val="4"/>
        </w:numPr>
        <w:spacing w:after="200" w:line="276" w:lineRule="auto"/>
        <w:ind w:left="709"/>
        <w:rPr>
          <w:b/>
          <w:szCs w:val="20"/>
        </w:rPr>
      </w:pPr>
      <w:r>
        <w:rPr>
          <w:b/>
          <w:szCs w:val="20"/>
        </w:rPr>
        <w:t xml:space="preserve">Solicitar Reserva de cancha: </w:t>
      </w:r>
    </w:p>
    <w:p w:rsidR="00440B09" w:rsidRDefault="00440B09" w:rsidP="00433621">
      <w:pPr>
        <w:pStyle w:val="Prrafodelista"/>
        <w:spacing w:after="200" w:line="276" w:lineRule="auto"/>
        <w:ind w:left="709" w:firstLine="0"/>
        <w:rPr>
          <w:szCs w:val="20"/>
        </w:rPr>
      </w:pPr>
      <w:r>
        <w:rPr>
          <w:szCs w:val="20"/>
        </w:rPr>
        <w:t>Para solicitar la reserva de cancha el cliente tiene que acercarse a la recepción y hablar con la secretaria para ver si hay cupo, si lo hay entonces el cliente debe hacer el pago respectivo y recibir la boleta.</w:t>
      </w:r>
    </w:p>
    <w:p w:rsidR="00440B09" w:rsidRDefault="00440B09" w:rsidP="00433621">
      <w:pPr>
        <w:pStyle w:val="Prrafodelista"/>
        <w:spacing w:after="200" w:line="276" w:lineRule="auto"/>
        <w:ind w:left="709" w:firstLine="0"/>
        <w:rPr>
          <w:szCs w:val="20"/>
        </w:rPr>
      </w:pPr>
    </w:p>
    <w:p w:rsidR="00440B09" w:rsidRDefault="00440B09" w:rsidP="007C7400">
      <w:pPr>
        <w:pStyle w:val="Prrafodelista"/>
        <w:numPr>
          <w:ilvl w:val="0"/>
          <w:numId w:val="4"/>
        </w:numPr>
        <w:spacing w:after="200" w:line="276" w:lineRule="auto"/>
        <w:ind w:left="709"/>
        <w:rPr>
          <w:b/>
          <w:szCs w:val="20"/>
        </w:rPr>
      </w:pPr>
      <w:r>
        <w:rPr>
          <w:b/>
          <w:szCs w:val="20"/>
        </w:rPr>
        <w:t xml:space="preserve">Solicitar cambio horario de reserva: </w:t>
      </w:r>
    </w:p>
    <w:p w:rsidR="00440B09" w:rsidRDefault="00792DC9" w:rsidP="00433621">
      <w:pPr>
        <w:pStyle w:val="Prrafodelista"/>
        <w:spacing w:after="200" w:line="276" w:lineRule="auto"/>
        <w:ind w:left="709" w:firstLine="0"/>
        <w:rPr>
          <w:szCs w:val="20"/>
        </w:rPr>
      </w:pPr>
      <w:r>
        <w:rPr>
          <w:szCs w:val="20"/>
        </w:rPr>
        <w:t>El cliente debe solicitar el cambio de horario vía telefónica o presencial.</w:t>
      </w:r>
    </w:p>
    <w:p w:rsidR="00792DC9" w:rsidRDefault="00792DC9" w:rsidP="00433621">
      <w:pPr>
        <w:pStyle w:val="Prrafodelista"/>
        <w:spacing w:after="200" w:line="276" w:lineRule="auto"/>
        <w:ind w:left="709" w:firstLine="0"/>
        <w:rPr>
          <w:szCs w:val="20"/>
        </w:rPr>
      </w:pPr>
    </w:p>
    <w:p w:rsidR="00484CCA" w:rsidRDefault="00484CCA" w:rsidP="007C7400">
      <w:pPr>
        <w:pStyle w:val="Prrafodelista"/>
        <w:numPr>
          <w:ilvl w:val="0"/>
          <w:numId w:val="4"/>
        </w:numPr>
        <w:spacing w:after="200" w:line="276" w:lineRule="auto"/>
        <w:ind w:left="709"/>
        <w:rPr>
          <w:b/>
          <w:szCs w:val="20"/>
        </w:rPr>
      </w:pPr>
      <w:r>
        <w:rPr>
          <w:b/>
          <w:szCs w:val="20"/>
        </w:rPr>
        <w:t xml:space="preserve">Realizar pago cliente: </w:t>
      </w:r>
    </w:p>
    <w:p w:rsidR="00484CCA" w:rsidRPr="00484CCA" w:rsidRDefault="00484CCA" w:rsidP="00433621">
      <w:pPr>
        <w:pStyle w:val="Prrafodelista"/>
        <w:spacing w:after="200" w:line="276" w:lineRule="auto"/>
        <w:ind w:left="709" w:firstLine="0"/>
        <w:rPr>
          <w:szCs w:val="20"/>
        </w:rPr>
      </w:pPr>
      <w:r>
        <w:rPr>
          <w:szCs w:val="20"/>
        </w:rPr>
        <w:t>El cliente efectúa el pago ante la secretaria (efectivo, cheque, depósito, tarjeta de crédito).</w:t>
      </w:r>
    </w:p>
    <w:p w:rsidR="00527AC4" w:rsidRDefault="00527AC4" w:rsidP="00433621">
      <w:pPr>
        <w:pStyle w:val="Prrafodelista"/>
        <w:spacing w:after="200" w:line="276" w:lineRule="auto"/>
        <w:ind w:left="709" w:firstLine="0"/>
        <w:rPr>
          <w:szCs w:val="20"/>
        </w:rPr>
      </w:pPr>
      <w:r>
        <w:rPr>
          <w:szCs w:val="20"/>
        </w:rPr>
        <w:br w:type="page"/>
      </w:r>
    </w:p>
    <w:p w:rsidR="00792DC9" w:rsidRDefault="00792DC9" w:rsidP="00F12C8B">
      <w:pPr>
        <w:pStyle w:val="Prrafodelista"/>
        <w:spacing w:after="200" w:line="276" w:lineRule="auto"/>
        <w:ind w:left="709" w:firstLine="709"/>
        <w:rPr>
          <w:szCs w:val="20"/>
        </w:rPr>
      </w:pPr>
      <w:r>
        <w:rPr>
          <w:szCs w:val="20"/>
        </w:rPr>
        <w:lastRenderedPageBreak/>
        <w:t>También tenemos otro rol que es el socio y realiza estos procedimientos:</w:t>
      </w:r>
    </w:p>
    <w:p w:rsidR="00792DC9" w:rsidRDefault="00792DC9" w:rsidP="00433621">
      <w:pPr>
        <w:pStyle w:val="Prrafodelista"/>
        <w:spacing w:after="200" w:line="276" w:lineRule="auto"/>
        <w:ind w:left="709" w:firstLine="0"/>
        <w:rPr>
          <w:szCs w:val="20"/>
        </w:rPr>
      </w:pPr>
    </w:p>
    <w:p w:rsidR="00792DC9" w:rsidRDefault="00792DC9" w:rsidP="007C7400">
      <w:pPr>
        <w:pStyle w:val="Prrafodelista"/>
        <w:numPr>
          <w:ilvl w:val="0"/>
          <w:numId w:val="5"/>
        </w:numPr>
        <w:spacing w:after="200" w:line="276" w:lineRule="auto"/>
        <w:ind w:left="709"/>
        <w:rPr>
          <w:b/>
          <w:szCs w:val="20"/>
        </w:rPr>
      </w:pPr>
      <w:r>
        <w:rPr>
          <w:b/>
          <w:szCs w:val="20"/>
        </w:rPr>
        <w:t xml:space="preserve">Solicitar reserva de cancha: </w:t>
      </w:r>
    </w:p>
    <w:p w:rsidR="00792DC9" w:rsidRDefault="00792DC9" w:rsidP="00433621">
      <w:pPr>
        <w:pStyle w:val="Prrafodelista"/>
        <w:spacing w:after="200" w:line="276" w:lineRule="auto"/>
        <w:ind w:left="709" w:firstLine="0"/>
        <w:rPr>
          <w:szCs w:val="20"/>
        </w:rPr>
      </w:pPr>
      <w:r>
        <w:rPr>
          <w:szCs w:val="20"/>
        </w:rPr>
        <w:t>El socio hace la llamada telefónica o se presenta de manera presencial ante recepción para realizar la solicitud de reserva.</w:t>
      </w:r>
    </w:p>
    <w:p w:rsidR="00792DC9" w:rsidRDefault="00792DC9" w:rsidP="00433621">
      <w:pPr>
        <w:pStyle w:val="Prrafodelista"/>
        <w:spacing w:after="200" w:line="276" w:lineRule="auto"/>
        <w:ind w:left="709" w:firstLine="0"/>
        <w:rPr>
          <w:szCs w:val="20"/>
        </w:rPr>
      </w:pPr>
    </w:p>
    <w:p w:rsidR="00792DC9" w:rsidRDefault="00792DC9" w:rsidP="007C7400">
      <w:pPr>
        <w:pStyle w:val="Prrafodelista"/>
        <w:numPr>
          <w:ilvl w:val="0"/>
          <w:numId w:val="6"/>
        </w:numPr>
        <w:spacing w:after="200" w:line="276" w:lineRule="auto"/>
        <w:ind w:left="709"/>
        <w:rPr>
          <w:b/>
          <w:szCs w:val="20"/>
        </w:rPr>
      </w:pPr>
      <w:r>
        <w:rPr>
          <w:b/>
          <w:szCs w:val="20"/>
        </w:rPr>
        <w:t xml:space="preserve">Solicitar cambio horario de reserva: </w:t>
      </w:r>
    </w:p>
    <w:p w:rsidR="00792DC9" w:rsidRDefault="00792DC9" w:rsidP="00433621">
      <w:pPr>
        <w:pStyle w:val="Prrafodelista"/>
        <w:spacing w:after="200" w:line="276" w:lineRule="auto"/>
        <w:ind w:left="709" w:firstLine="0"/>
        <w:rPr>
          <w:szCs w:val="20"/>
        </w:rPr>
      </w:pPr>
      <w:r>
        <w:rPr>
          <w:szCs w:val="20"/>
        </w:rPr>
        <w:t>El socio puede realizar</w:t>
      </w:r>
      <w:r w:rsidR="00961278">
        <w:rPr>
          <w:szCs w:val="20"/>
        </w:rPr>
        <w:t xml:space="preserve"> el cambio de horario vía telefónica o presencial en la recepción del centro deportivo.</w:t>
      </w:r>
    </w:p>
    <w:p w:rsidR="00961278" w:rsidRDefault="00961278" w:rsidP="00433621">
      <w:pPr>
        <w:pStyle w:val="Prrafodelista"/>
        <w:spacing w:after="200" w:line="276" w:lineRule="auto"/>
        <w:ind w:left="709" w:firstLine="0"/>
        <w:rPr>
          <w:szCs w:val="20"/>
        </w:rPr>
      </w:pPr>
    </w:p>
    <w:p w:rsidR="00961278" w:rsidRDefault="00961278" w:rsidP="007C7400">
      <w:pPr>
        <w:pStyle w:val="Prrafodelista"/>
        <w:numPr>
          <w:ilvl w:val="0"/>
          <w:numId w:val="6"/>
        </w:numPr>
        <w:spacing w:after="200" w:line="276" w:lineRule="auto"/>
        <w:ind w:left="709"/>
        <w:rPr>
          <w:b/>
          <w:szCs w:val="20"/>
        </w:rPr>
      </w:pPr>
      <w:r>
        <w:rPr>
          <w:b/>
          <w:szCs w:val="20"/>
        </w:rPr>
        <w:t>Solicitar inscripción a la academia:</w:t>
      </w:r>
    </w:p>
    <w:p w:rsidR="00484CCA" w:rsidRDefault="00961278" w:rsidP="00433621">
      <w:pPr>
        <w:pStyle w:val="Prrafodelista"/>
        <w:spacing w:after="200" w:line="276" w:lineRule="auto"/>
        <w:ind w:left="709" w:firstLine="0"/>
        <w:rPr>
          <w:szCs w:val="20"/>
        </w:rPr>
      </w:pPr>
      <w:r>
        <w:rPr>
          <w:szCs w:val="20"/>
        </w:rPr>
        <w:t>El socio puede inscribirse a la academia de fútbol si lo desea con la secretaria del centro deportivo.</w:t>
      </w:r>
    </w:p>
    <w:p w:rsidR="00484CCA" w:rsidRDefault="00484CCA" w:rsidP="00433621">
      <w:pPr>
        <w:pStyle w:val="Prrafodelista"/>
        <w:spacing w:after="200" w:line="276" w:lineRule="auto"/>
        <w:ind w:left="709" w:firstLine="0"/>
        <w:rPr>
          <w:szCs w:val="20"/>
        </w:rPr>
      </w:pPr>
    </w:p>
    <w:p w:rsidR="00484CCA" w:rsidRDefault="00484CCA" w:rsidP="007C7400">
      <w:pPr>
        <w:pStyle w:val="Prrafodelista"/>
        <w:numPr>
          <w:ilvl w:val="0"/>
          <w:numId w:val="8"/>
        </w:numPr>
        <w:spacing w:after="200" w:line="276" w:lineRule="auto"/>
        <w:ind w:left="709"/>
        <w:rPr>
          <w:b/>
          <w:szCs w:val="20"/>
        </w:rPr>
      </w:pPr>
      <w:r>
        <w:rPr>
          <w:b/>
          <w:szCs w:val="20"/>
        </w:rPr>
        <w:t xml:space="preserve">Realizar pago socio </w:t>
      </w:r>
    </w:p>
    <w:p w:rsidR="00DB769A" w:rsidRDefault="00484CCA" w:rsidP="00510801">
      <w:pPr>
        <w:pStyle w:val="Prrafodelista"/>
        <w:spacing w:after="200" w:line="276" w:lineRule="auto"/>
        <w:ind w:left="709" w:firstLine="0"/>
        <w:rPr>
          <w:szCs w:val="20"/>
        </w:rPr>
      </w:pPr>
      <w:r>
        <w:rPr>
          <w:szCs w:val="20"/>
        </w:rPr>
        <w:t>El socio efectúa el pago ante la secretaria (efectivo, cheque, depósito, tarjeta de crédito).</w:t>
      </w:r>
    </w:p>
    <w:p w:rsidR="00DB769A" w:rsidRDefault="00DB769A" w:rsidP="00510801">
      <w:pPr>
        <w:pStyle w:val="Prrafodelista"/>
        <w:spacing w:after="200" w:line="276" w:lineRule="auto"/>
        <w:ind w:left="709" w:firstLine="0"/>
        <w:rPr>
          <w:szCs w:val="20"/>
        </w:rPr>
      </w:pPr>
    </w:p>
    <w:p w:rsidR="00DB769A" w:rsidRDefault="00DB769A" w:rsidP="007C7400">
      <w:pPr>
        <w:pStyle w:val="Prrafodelista"/>
        <w:numPr>
          <w:ilvl w:val="0"/>
          <w:numId w:val="8"/>
        </w:numPr>
        <w:spacing w:after="200" w:line="276" w:lineRule="auto"/>
        <w:ind w:left="709"/>
        <w:rPr>
          <w:b/>
          <w:szCs w:val="20"/>
        </w:rPr>
      </w:pPr>
      <w:r>
        <w:rPr>
          <w:b/>
          <w:szCs w:val="20"/>
        </w:rPr>
        <w:t xml:space="preserve">Solicitar inscripción a torneo </w:t>
      </w:r>
    </w:p>
    <w:p w:rsidR="00DB769A" w:rsidRPr="00DB769A" w:rsidRDefault="00DB769A" w:rsidP="00DB769A">
      <w:pPr>
        <w:pStyle w:val="Prrafodelista"/>
        <w:spacing w:after="200" w:line="276" w:lineRule="auto"/>
        <w:ind w:left="709" w:firstLine="0"/>
        <w:rPr>
          <w:szCs w:val="20"/>
        </w:rPr>
      </w:pPr>
      <w:r>
        <w:rPr>
          <w:szCs w:val="20"/>
        </w:rPr>
        <w:t>El socio solicita que la secretaria los inscriba al torneo respectivo.</w:t>
      </w:r>
    </w:p>
    <w:p w:rsidR="00DB769A" w:rsidRDefault="00DB769A" w:rsidP="00510801">
      <w:pPr>
        <w:pStyle w:val="Prrafodelista"/>
        <w:spacing w:after="200" w:line="276" w:lineRule="auto"/>
        <w:ind w:left="709" w:firstLine="0"/>
        <w:rPr>
          <w:szCs w:val="20"/>
        </w:rPr>
      </w:pPr>
      <w:r>
        <w:rPr>
          <w:szCs w:val="20"/>
        </w:rPr>
        <w:br w:type="page"/>
      </w:r>
    </w:p>
    <w:p w:rsidR="00484CCA" w:rsidRDefault="00484CCA" w:rsidP="00433621">
      <w:pPr>
        <w:pStyle w:val="Prrafodelista"/>
        <w:spacing w:after="200" w:line="276" w:lineRule="auto"/>
        <w:ind w:left="709" w:firstLine="0"/>
        <w:rPr>
          <w:szCs w:val="20"/>
        </w:rPr>
      </w:pPr>
      <w:r>
        <w:rPr>
          <w:szCs w:val="20"/>
        </w:rPr>
        <w:lastRenderedPageBreak/>
        <w:t>Finalmente encontramos otro rol que es la empresa con los siguientes procedimientos:</w:t>
      </w:r>
    </w:p>
    <w:p w:rsidR="00484CCA" w:rsidRDefault="00484CCA" w:rsidP="00433621">
      <w:pPr>
        <w:pStyle w:val="Prrafodelista"/>
        <w:spacing w:after="200" w:line="276" w:lineRule="auto"/>
        <w:ind w:left="709" w:firstLine="0"/>
        <w:rPr>
          <w:szCs w:val="20"/>
        </w:rPr>
      </w:pPr>
    </w:p>
    <w:p w:rsidR="00484CCA" w:rsidRDefault="00484CCA" w:rsidP="007C7400">
      <w:pPr>
        <w:pStyle w:val="Prrafodelista"/>
        <w:numPr>
          <w:ilvl w:val="0"/>
          <w:numId w:val="7"/>
        </w:numPr>
        <w:spacing w:after="200" w:line="276" w:lineRule="auto"/>
        <w:ind w:left="709"/>
        <w:rPr>
          <w:b/>
          <w:szCs w:val="20"/>
        </w:rPr>
      </w:pPr>
      <w:r>
        <w:rPr>
          <w:b/>
          <w:szCs w:val="20"/>
        </w:rPr>
        <w:t xml:space="preserve">Solicitar inscripción al centro deportivo: </w:t>
      </w:r>
    </w:p>
    <w:p w:rsidR="00484CCA" w:rsidRDefault="00484CCA" w:rsidP="00433621">
      <w:pPr>
        <w:pStyle w:val="Prrafodelista"/>
        <w:spacing w:after="200" w:line="276" w:lineRule="auto"/>
        <w:ind w:left="709" w:firstLine="0"/>
        <w:rPr>
          <w:szCs w:val="20"/>
        </w:rPr>
      </w:pPr>
      <w:r>
        <w:rPr>
          <w:szCs w:val="20"/>
        </w:rPr>
        <w:t>La empresa en recepción o vía telefónica se inscribe con la secretaria.</w:t>
      </w:r>
    </w:p>
    <w:p w:rsidR="00E27FA9" w:rsidRDefault="00E27FA9" w:rsidP="00433621">
      <w:pPr>
        <w:pStyle w:val="Prrafodelista"/>
        <w:spacing w:after="200" w:line="276" w:lineRule="auto"/>
        <w:ind w:left="709" w:firstLine="0"/>
        <w:rPr>
          <w:szCs w:val="20"/>
        </w:rPr>
      </w:pPr>
    </w:p>
    <w:p w:rsidR="00E27FA9" w:rsidRDefault="00E27FA9" w:rsidP="007C7400">
      <w:pPr>
        <w:pStyle w:val="Prrafodelista"/>
        <w:numPr>
          <w:ilvl w:val="0"/>
          <w:numId w:val="7"/>
        </w:numPr>
        <w:spacing w:after="200" w:line="276" w:lineRule="auto"/>
        <w:ind w:left="709"/>
        <w:rPr>
          <w:b/>
          <w:szCs w:val="20"/>
        </w:rPr>
      </w:pPr>
      <w:r>
        <w:rPr>
          <w:b/>
          <w:szCs w:val="20"/>
        </w:rPr>
        <w:t xml:space="preserve">Realizar pago empresa: </w:t>
      </w:r>
    </w:p>
    <w:p w:rsidR="00E27FA9" w:rsidRDefault="00E27FA9" w:rsidP="00E27FA9">
      <w:pPr>
        <w:pStyle w:val="Prrafodelista"/>
        <w:spacing w:after="200" w:line="276" w:lineRule="auto"/>
        <w:ind w:left="709" w:firstLine="0"/>
        <w:rPr>
          <w:szCs w:val="20"/>
        </w:rPr>
      </w:pPr>
      <w:r>
        <w:rPr>
          <w:szCs w:val="20"/>
        </w:rPr>
        <w:t>La empresa debe realizar el pago de la inscripción al centro deportivo (efectivo, cheque, depósito, tarjeta de crédito)</w:t>
      </w:r>
      <w:r w:rsidR="00DB769A">
        <w:rPr>
          <w:szCs w:val="20"/>
        </w:rPr>
        <w:t xml:space="preserve"> y además los pagos al momento de inscribirse a un torneo</w:t>
      </w:r>
      <w:r>
        <w:rPr>
          <w:szCs w:val="20"/>
        </w:rPr>
        <w:t>.</w:t>
      </w:r>
    </w:p>
    <w:p w:rsidR="00DB769A" w:rsidRDefault="00DB769A" w:rsidP="00E27FA9">
      <w:pPr>
        <w:pStyle w:val="Prrafodelista"/>
        <w:spacing w:after="200" w:line="276" w:lineRule="auto"/>
        <w:ind w:left="709" w:firstLine="0"/>
        <w:rPr>
          <w:szCs w:val="20"/>
        </w:rPr>
      </w:pPr>
    </w:p>
    <w:p w:rsidR="00DB769A" w:rsidRDefault="00DB769A" w:rsidP="007C7400">
      <w:pPr>
        <w:pStyle w:val="Prrafodelista"/>
        <w:numPr>
          <w:ilvl w:val="0"/>
          <w:numId w:val="7"/>
        </w:numPr>
        <w:spacing w:after="200" w:line="276" w:lineRule="auto"/>
        <w:ind w:left="709"/>
        <w:rPr>
          <w:b/>
          <w:szCs w:val="20"/>
        </w:rPr>
      </w:pPr>
      <w:r>
        <w:rPr>
          <w:b/>
          <w:szCs w:val="20"/>
        </w:rPr>
        <w:t xml:space="preserve">Solicitar inscripción a torneo: </w:t>
      </w:r>
    </w:p>
    <w:p w:rsidR="00DB769A" w:rsidRPr="00DB769A" w:rsidRDefault="00DB769A" w:rsidP="00DB769A">
      <w:pPr>
        <w:pStyle w:val="Prrafodelista"/>
        <w:spacing w:after="200" w:line="276" w:lineRule="auto"/>
        <w:ind w:left="709" w:firstLine="0"/>
        <w:rPr>
          <w:szCs w:val="20"/>
        </w:rPr>
      </w:pPr>
      <w:r>
        <w:rPr>
          <w:szCs w:val="20"/>
        </w:rPr>
        <w:t>La empresa solicita con la secretaria su inscripción al torneo.</w:t>
      </w:r>
    </w:p>
    <w:p w:rsidR="00484CCA" w:rsidRDefault="00484CCA" w:rsidP="00433621">
      <w:pPr>
        <w:spacing w:line="276" w:lineRule="auto"/>
        <w:ind w:left="709"/>
        <w:rPr>
          <w:szCs w:val="20"/>
        </w:rPr>
      </w:pPr>
      <w:r>
        <w:rPr>
          <w:szCs w:val="20"/>
        </w:rPr>
        <w:t>Gracias a la información recopilada</w:t>
      </w:r>
      <w:r w:rsidRPr="0074432A">
        <w:rPr>
          <w:szCs w:val="20"/>
        </w:rPr>
        <w:t xml:space="preserve"> damos por terminadas las actividades que realizan cada uno de los actores del </w:t>
      </w:r>
      <w:r>
        <w:rPr>
          <w:szCs w:val="20"/>
        </w:rPr>
        <w:t>Centro Deportivo Marcelo Salas</w:t>
      </w:r>
      <w:r w:rsidRPr="0074432A">
        <w:rPr>
          <w:szCs w:val="20"/>
        </w:rPr>
        <w:t>, esto se conoce c</w:t>
      </w:r>
      <w:r>
        <w:rPr>
          <w:szCs w:val="20"/>
        </w:rPr>
        <w:t xml:space="preserve">omo la situación actual </w:t>
      </w:r>
      <w:r w:rsidRPr="0074432A">
        <w:rPr>
          <w:szCs w:val="20"/>
        </w:rPr>
        <w:t>y es donde nos enfocaremos para realizar modificaciones en su sistema para traer beneficios en cuanto a tiempo y comodidad de los clientes, socios</w:t>
      </w:r>
      <w:r w:rsidR="00604D30">
        <w:rPr>
          <w:szCs w:val="20"/>
        </w:rPr>
        <w:t>, empresas</w:t>
      </w:r>
      <w:r w:rsidRPr="0074432A">
        <w:rPr>
          <w:szCs w:val="20"/>
        </w:rPr>
        <w:t xml:space="preserve"> e incluso el administrador</w:t>
      </w:r>
      <w:r w:rsidR="00604D30">
        <w:rPr>
          <w:szCs w:val="20"/>
        </w:rPr>
        <w:t xml:space="preserve"> y el Centro Deportivo Marcelo Salas</w:t>
      </w:r>
      <w:r w:rsidRPr="0074432A">
        <w:rPr>
          <w:szCs w:val="20"/>
        </w:rPr>
        <w:t>.</w:t>
      </w:r>
    </w:p>
    <w:p w:rsidR="00E27FA9" w:rsidRDefault="00E27FA9" w:rsidP="00961278">
      <w:pPr>
        <w:pStyle w:val="Prrafodelista"/>
        <w:spacing w:after="200" w:line="276" w:lineRule="auto"/>
        <w:ind w:left="502" w:firstLine="0"/>
        <w:rPr>
          <w:szCs w:val="20"/>
        </w:rPr>
      </w:pPr>
      <w:r>
        <w:rPr>
          <w:szCs w:val="20"/>
        </w:rPr>
        <w:br w:type="page"/>
      </w:r>
    </w:p>
    <w:p w:rsidR="00BD4378" w:rsidRDefault="00DF799E" w:rsidP="007C7400">
      <w:pPr>
        <w:pStyle w:val="Ttulo1"/>
        <w:numPr>
          <w:ilvl w:val="0"/>
          <w:numId w:val="2"/>
        </w:numPr>
        <w:ind w:left="567" w:hanging="567"/>
        <w:rPr>
          <w:sz w:val="24"/>
          <w:szCs w:val="22"/>
        </w:rPr>
      </w:pPr>
      <w:bookmarkStart w:id="13" w:name="_Toc397539024"/>
      <w:r>
        <w:rPr>
          <w:sz w:val="24"/>
          <w:szCs w:val="22"/>
        </w:rPr>
        <w:lastRenderedPageBreak/>
        <w:t>Identificación del problema</w:t>
      </w:r>
      <w:bookmarkEnd w:id="13"/>
    </w:p>
    <w:p w:rsidR="00D074BF" w:rsidRPr="00D074BF" w:rsidRDefault="00D074BF" w:rsidP="00D074BF"/>
    <w:p w:rsidR="00751138" w:rsidRPr="00751138" w:rsidRDefault="00751138" w:rsidP="00751138"/>
    <w:p w:rsidR="00484CCA" w:rsidRDefault="00F67F24" w:rsidP="00484CCA">
      <w:r>
        <w:t>Analizando e investigando acerca de l</w:t>
      </w:r>
      <w:r w:rsidR="001857C4">
        <w:t>os procesos actuales que el centro deportivo</w:t>
      </w:r>
      <w:r>
        <w:t xml:space="preserve"> desarrolla y además la página web con la que cuentan, nos hemos percatado de problemas relacionados al ámbito del manejo de la información, ya que es inconsistente e ineficiente al estar almacenados en hojas, lo que puede traer como consecuencia la pérdida de datos críticos o importantes para la empresa.</w:t>
      </w:r>
    </w:p>
    <w:p w:rsidR="002740DF" w:rsidRDefault="002740DF" w:rsidP="00484CCA"/>
    <w:p w:rsidR="00F67F24" w:rsidRPr="00484CCA" w:rsidRDefault="00F67F24" w:rsidP="00484CCA">
      <w:r>
        <w:t xml:space="preserve">Otro punto es la confidencialidad, integridad y la disponibilidad de los datos, </w:t>
      </w:r>
      <w:r w:rsidR="002740DF">
        <w:t>el primer concepto ya se ve afectado, cualquier persona puede ver esos datos y manipularlos, respecto del segundo concepto se ve bajo la misma situación, es decir en cualquier momento bajo las circunstancias en la que se encuentran los datos actualmente podrían no quedar íntegros y perder información vital para la empresa y finalmente el tercer concepto también se ve perjudicado, al contar con grandes cantidades de archivos se hace difícil o engorrosa la disponibilidad de la información.</w:t>
      </w:r>
    </w:p>
    <w:p w:rsidR="00D50D31" w:rsidRDefault="00D50D31" w:rsidP="004D0904">
      <w:pPr>
        <w:spacing w:line="276" w:lineRule="auto"/>
      </w:pPr>
    </w:p>
    <w:p w:rsidR="002740DF" w:rsidRDefault="002740DF" w:rsidP="004D0904">
      <w:pPr>
        <w:spacing w:line="276" w:lineRule="auto"/>
      </w:pPr>
      <w:r>
        <w:t>El centro deportivo Marcelo Salas también cuenta con una página web que es ineficiente para las actividades que se realizan dentro del registro, pues esta sólo muestra</w:t>
      </w:r>
      <w:r w:rsidR="001857C4">
        <w:t xml:space="preserve"> información relacionada al centro deportivo</w:t>
      </w:r>
      <w:r>
        <w:t xml:space="preserve"> sin reali</w:t>
      </w:r>
      <w:r w:rsidR="00D074BF">
        <w:t>zar o automatizar ninguna tarea, se encuentra sin mantención lo que refleja la poca actualización de noticias e información para la empresa, que podría ser demasiado perjudicial.</w:t>
      </w:r>
    </w:p>
    <w:p w:rsidR="00D074BF" w:rsidRDefault="00D074BF" w:rsidP="004D0904">
      <w:pPr>
        <w:spacing w:line="276" w:lineRule="auto"/>
      </w:pPr>
      <w:r>
        <w:br w:type="page"/>
      </w:r>
    </w:p>
    <w:p w:rsidR="00D00D76" w:rsidRDefault="00DF799E" w:rsidP="007C7400">
      <w:pPr>
        <w:pStyle w:val="Ttulo1"/>
        <w:numPr>
          <w:ilvl w:val="0"/>
          <w:numId w:val="2"/>
        </w:numPr>
        <w:ind w:left="567" w:hanging="567"/>
        <w:rPr>
          <w:sz w:val="24"/>
          <w:szCs w:val="22"/>
        </w:rPr>
      </w:pPr>
      <w:bookmarkStart w:id="14" w:name="_Toc397539025"/>
      <w:r>
        <w:rPr>
          <w:sz w:val="24"/>
          <w:szCs w:val="22"/>
        </w:rPr>
        <w:lastRenderedPageBreak/>
        <w:t>Solución propuesta</w:t>
      </w:r>
      <w:bookmarkEnd w:id="14"/>
    </w:p>
    <w:p w:rsidR="00D074BF" w:rsidRDefault="00D074BF" w:rsidP="00D074BF"/>
    <w:p w:rsidR="00D074BF" w:rsidRDefault="00D074BF" w:rsidP="00D074BF"/>
    <w:p w:rsidR="00D074BF" w:rsidRDefault="00D074BF" w:rsidP="00D074BF">
      <w:r>
        <w:t>Se propone un sistema web que permita la gestión d</w:t>
      </w:r>
      <w:r w:rsidR="001857C4">
        <w:t>e los procesos actuales del centro deportivo</w:t>
      </w:r>
      <w:r>
        <w:t>, de esta manera se automatizarán y serán mucho más eficientes a la hora de su uso, minimizando el tiempo de ejecución de estos</w:t>
      </w:r>
      <w:r w:rsidR="00E514CA">
        <w:t>,</w:t>
      </w:r>
      <w:r>
        <w:t xml:space="preserve"> permitiendo implementar módulos </w:t>
      </w:r>
      <w:r w:rsidR="00E514CA">
        <w:t>que sean de utilidad para la empresa y sus clientes.</w:t>
      </w:r>
    </w:p>
    <w:p w:rsidR="00E514CA" w:rsidRDefault="00E514CA" w:rsidP="00D074BF"/>
    <w:p w:rsidR="00E514CA" w:rsidRPr="00D074BF" w:rsidRDefault="00E514CA" w:rsidP="00D074BF">
      <w:r>
        <w:t>También serán beneficiados en cuanto a seguridad de sus datos y los 3 conceptos vistos anteriormente (confidencialidad, integridad y la disponibilidad), de esta manera, provocando un cambio real, profesional y radical relacionado a las tecnologías de la información</w:t>
      </w:r>
    </w:p>
    <w:p w:rsidR="00FE282F" w:rsidRDefault="00FE282F" w:rsidP="00FE282F">
      <w:pPr>
        <w:ind w:firstLine="0"/>
      </w:pPr>
    </w:p>
    <w:p w:rsidR="00FE282F" w:rsidRDefault="00DF799E" w:rsidP="007C7400">
      <w:pPr>
        <w:pStyle w:val="Ttulo1"/>
        <w:numPr>
          <w:ilvl w:val="0"/>
          <w:numId w:val="2"/>
        </w:numPr>
        <w:ind w:left="567" w:hanging="567"/>
        <w:rPr>
          <w:sz w:val="24"/>
          <w:szCs w:val="22"/>
        </w:rPr>
      </w:pPr>
      <w:bookmarkStart w:id="15" w:name="_Toc397539026"/>
      <w:r>
        <w:rPr>
          <w:sz w:val="24"/>
          <w:szCs w:val="22"/>
        </w:rPr>
        <w:t>Objetivos del proyecto</w:t>
      </w:r>
      <w:bookmarkEnd w:id="15"/>
    </w:p>
    <w:p w:rsidR="0073377B" w:rsidRDefault="0073377B" w:rsidP="0073377B"/>
    <w:p w:rsidR="0073377B" w:rsidRDefault="0073377B" w:rsidP="0073377B"/>
    <w:p w:rsidR="0073377B" w:rsidRDefault="0073377B" w:rsidP="0073377B">
      <w:r>
        <w:t xml:space="preserve">Para </w:t>
      </w:r>
      <w:r w:rsidR="00633D81">
        <w:t xml:space="preserve">lograr las metas </w:t>
      </w:r>
      <w:r>
        <w:t>del proyecto se han planteado los siguientes objetivos de trabajo.</w:t>
      </w:r>
    </w:p>
    <w:p w:rsidR="001857C4" w:rsidRPr="0073377B" w:rsidRDefault="001857C4" w:rsidP="0073377B"/>
    <w:p w:rsidR="0073377B" w:rsidRPr="00BD6931" w:rsidRDefault="0073377B" w:rsidP="007134C0">
      <w:pPr>
        <w:pStyle w:val="Ttulo2"/>
      </w:pPr>
      <w:bookmarkStart w:id="16" w:name="_Toc397539027"/>
      <w:r w:rsidRPr="00BD6931">
        <w:t>5.1 Objetivo general</w:t>
      </w:r>
      <w:bookmarkEnd w:id="16"/>
    </w:p>
    <w:p w:rsidR="0073377B" w:rsidRDefault="0073377B" w:rsidP="0073377B"/>
    <w:p w:rsidR="00B045B3" w:rsidRDefault="00B045B3" w:rsidP="0073377B">
      <w:r>
        <w:rPr>
          <w:noProof/>
          <w:lang w:val="es-ES" w:eastAsia="es-ES"/>
        </w:rPr>
        <w:drawing>
          <wp:anchor distT="0" distB="0" distL="114300" distR="114300" simplePos="0" relativeHeight="251666432" behindDoc="0" locked="0" layoutInCell="1" allowOverlap="1" wp14:anchorId="78FD502C" wp14:editId="28F99D66">
            <wp:simplePos x="0" y="0"/>
            <wp:positionH relativeFrom="column">
              <wp:posOffset>40999</wp:posOffset>
            </wp:positionH>
            <wp:positionV relativeFrom="paragraph">
              <wp:posOffset>68111</wp:posOffset>
            </wp:positionV>
            <wp:extent cx="866692" cy="866692"/>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text-logo1.png"/>
                    <pic:cNvPicPr/>
                  </pic:nvPicPr>
                  <pic:blipFill>
                    <a:blip r:embed="rId12">
                      <a:extLst>
                        <a:ext uri="{28A0092B-C50C-407E-A947-70E740481C1C}">
                          <a14:useLocalDpi xmlns:a14="http://schemas.microsoft.com/office/drawing/2010/main" val="0"/>
                        </a:ext>
                      </a:extLst>
                    </a:blip>
                    <a:stretch>
                      <a:fillRect/>
                    </a:stretch>
                  </pic:blipFill>
                  <pic:spPr>
                    <a:xfrm>
                      <a:off x="0" y="0"/>
                      <a:ext cx="866012" cy="866012"/>
                    </a:xfrm>
                    <a:prstGeom prst="rect">
                      <a:avLst/>
                    </a:prstGeom>
                  </pic:spPr>
                </pic:pic>
              </a:graphicData>
            </a:graphic>
            <wp14:sizeRelH relativeFrom="page">
              <wp14:pctWidth>0</wp14:pctWidth>
            </wp14:sizeRelH>
            <wp14:sizeRelV relativeFrom="page">
              <wp14:pctHeight>0</wp14:pctHeight>
            </wp14:sizeRelV>
          </wp:anchor>
        </w:drawing>
      </w:r>
    </w:p>
    <w:p w:rsidR="0073377B" w:rsidRDefault="0073377B" w:rsidP="0073377B">
      <w:pPr>
        <w:pStyle w:val="Prrafodelista"/>
        <w:numPr>
          <w:ilvl w:val="0"/>
          <w:numId w:val="9"/>
        </w:numPr>
        <w:spacing w:line="276" w:lineRule="auto"/>
      </w:pPr>
      <w:r>
        <w:t xml:space="preserve">Diseñar e implementar un sitio Web mediante el uso de la herramienta </w:t>
      </w:r>
      <w:r w:rsidR="00B045B3">
        <w:rPr>
          <w:b/>
        </w:rPr>
        <w:t>SUBLIME TEXT</w:t>
      </w:r>
      <w:r>
        <w:t xml:space="preserve"> para promocionar y fortalecer los procesos de todas las actividades que tengan que ver con la </w:t>
      </w:r>
      <w:r w:rsidR="00B045B3">
        <w:t>gestión del centro deportivo Marcelo Salas</w:t>
      </w:r>
      <w:r>
        <w:t>.</w:t>
      </w:r>
    </w:p>
    <w:p w:rsidR="0073377B" w:rsidRDefault="0073377B" w:rsidP="0073377B">
      <w:pPr>
        <w:spacing w:line="276" w:lineRule="auto"/>
      </w:pPr>
    </w:p>
    <w:p w:rsidR="0073377B" w:rsidRPr="007134C0" w:rsidRDefault="0073377B" w:rsidP="007134C0">
      <w:pPr>
        <w:pStyle w:val="Ttulo2"/>
      </w:pPr>
      <w:bookmarkStart w:id="17" w:name="_Toc397539028"/>
      <w:r w:rsidRPr="007134C0">
        <w:t>5.2 Objetivo Específico</w:t>
      </w:r>
      <w:bookmarkEnd w:id="17"/>
    </w:p>
    <w:p w:rsidR="00B045B3" w:rsidRDefault="00B045B3" w:rsidP="00B045B3"/>
    <w:p w:rsidR="00B045B3" w:rsidRDefault="00B045B3" w:rsidP="00B045B3"/>
    <w:p w:rsidR="00B045B3" w:rsidRDefault="00B045B3" w:rsidP="00B045B3">
      <w:pPr>
        <w:pStyle w:val="Prrafodelista"/>
        <w:numPr>
          <w:ilvl w:val="0"/>
          <w:numId w:val="10"/>
        </w:numPr>
        <w:spacing w:line="276" w:lineRule="auto"/>
      </w:pPr>
      <w:r w:rsidRPr="00D00D76">
        <w:t xml:space="preserve">Identificar, analizar y documentar tanto los requerimientos </w:t>
      </w:r>
      <w:r>
        <w:t>básicos de comunicación del centro deportivo.</w:t>
      </w:r>
      <w:r w:rsidRPr="00D00D76">
        <w:t xml:space="preserve"> </w:t>
      </w:r>
    </w:p>
    <w:p w:rsidR="00B045B3" w:rsidRDefault="00B045B3" w:rsidP="00B045B3">
      <w:pPr>
        <w:spacing w:line="276" w:lineRule="auto"/>
      </w:pPr>
    </w:p>
    <w:p w:rsidR="00B045B3" w:rsidRDefault="00B045B3" w:rsidP="00B045B3">
      <w:pPr>
        <w:pStyle w:val="Prrafodelista"/>
        <w:numPr>
          <w:ilvl w:val="0"/>
          <w:numId w:val="10"/>
        </w:numPr>
        <w:spacing w:line="276" w:lineRule="auto"/>
      </w:pPr>
      <w:r>
        <w:t>Implementar el nuevo sitio web del centro deportivo en el internet para promocionar y fortalecer los procesos requeridos.</w:t>
      </w:r>
    </w:p>
    <w:p w:rsidR="00B045B3" w:rsidRDefault="00B045B3" w:rsidP="00B045B3">
      <w:pPr>
        <w:spacing w:line="276" w:lineRule="auto"/>
      </w:pPr>
    </w:p>
    <w:p w:rsidR="00B045B3" w:rsidRDefault="00B045B3" w:rsidP="00B045B3">
      <w:pPr>
        <w:pStyle w:val="Prrafodelista"/>
        <w:numPr>
          <w:ilvl w:val="0"/>
          <w:numId w:val="10"/>
        </w:numPr>
        <w:spacing w:line="276" w:lineRule="auto"/>
      </w:pPr>
      <w:r>
        <w:t xml:space="preserve">Creación de un prototipo mediante la herramienta SUBLIME TEXT para tener una mejor comunicación con el </w:t>
      </w:r>
      <w:r w:rsidR="001857C4">
        <w:t>centro deportivo Marcelo Salas</w:t>
      </w:r>
      <w:r>
        <w:t>.</w:t>
      </w:r>
    </w:p>
    <w:p w:rsidR="003429A6" w:rsidRDefault="003429A6" w:rsidP="0073377B">
      <w:pPr>
        <w:pStyle w:val="Ttulo2"/>
        <w:ind w:firstLine="0"/>
        <w:rPr>
          <w:sz w:val="24"/>
          <w:szCs w:val="24"/>
        </w:rPr>
      </w:pPr>
      <w:r>
        <w:rPr>
          <w:sz w:val="24"/>
          <w:szCs w:val="24"/>
        </w:rPr>
        <w:br w:type="page"/>
      </w:r>
    </w:p>
    <w:p w:rsidR="0073377B" w:rsidRPr="007134C0" w:rsidRDefault="0073377B" w:rsidP="007134C0">
      <w:pPr>
        <w:pStyle w:val="Ttulo2"/>
      </w:pPr>
      <w:bookmarkStart w:id="18" w:name="_Toc397539029"/>
      <w:r w:rsidRPr="007134C0">
        <w:lastRenderedPageBreak/>
        <w:t>5.3 Requerimientos funcionales</w:t>
      </w:r>
      <w:bookmarkEnd w:id="18"/>
    </w:p>
    <w:p w:rsidR="00E20A8D" w:rsidRDefault="00E20A8D" w:rsidP="00E20A8D"/>
    <w:p w:rsidR="00E20A8D" w:rsidRPr="00E20A8D" w:rsidRDefault="00E20A8D" w:rsidP="00E20A8D"/>
    <w:p w:rsidR="003429A6" w:rsidRDefault="003429A6" w:rsidP="003429A6">
      <w:pPr>
        <w:pStyle w:val="Prrafodelista"/>
        <w:numPr>
          <w:ilvl w:val="0"/>
          <w:numId w:val="11"/>
        </w:numPr>
      </w:pPr>
      <w:r>
        <w:t>Registrar</w:t>
      </w:r>
      <w:r w:rsidR="00E20A8D">
        <w:t>/Editar/Borrar/Buscar</w:t>
      </w:r>
      <w:r>
        <w:t xml:space="preserve"> canchas del club</w:t>
      </w:r>
      <w:r w:rsidR="00492276">
        <w:t>.</w:t>
      </w:r>
    </w:p>
    <w:p w:rsidR="003429A6" w:rsidRDefault="003429A6" w:rsidP="003429A6"/>
    <w:p w:rsidR="003429A6" w:rsidRDefault="003429A6" w:rsidP="003429A6">
      <w:pPr>
        <w:pStyle w:val="Prrafodelista"/>
        <w:numPr>
          <w:ilvl w:val="0"/>
          <w:numId w:val="11"/>
        </w:numPr>
      </w:pPr>
      <w:r>
        <w:t>Reservar canchas para los clientes, socios o empresas</w:t>
      </w:r>
      <w:r w:rsidR="00492276">
        <w:t>.</w:t>
      </w:r>
    </w:p>
    <w:p w:rsidR="003429A6" w:rsidRDefault="003429A6" w:rsidP="003429A6"/>
    <w:p w:rsidR="003429A6" w:rsidRDefault="00E20A8D" w:rsidP="003429A6">
      <w:pPr>
        <w:pStyle w:val="Prrafodelista"/>
        <w:numPr>
          <w:ilvl w:val="0"/>
          <w:numId w:val="11"/>
        </w:numPr>
      </w:pPr>
      <w:r>
        <w:t>Registrar</w:t>
      </w:r>
      <w:r w:rsidR="00492276">
        <w:t>/Editar/</w:t>
      </w:r>
      <w:r>
        <w:t>Buscar</w:t>
      </w:r>
      <w:r w:rsidR="003429A6">
        <w:t xml:space="preserve"> pago de los clientes, socios, empresas o patrocinadores</w:t>
      </w:r>
      <w:r w:rsidR="00492276">
        <w:t>.</w:t>
      </w:r>
    </w:p>
    <w:p w:rsidR="003429A6" w:rsidRDefault="003429A6" w:rsidP="003429A6"/>
    <w:p w:rsidR="003429A6" w:rsidRDefault="00E20A8D" w:rsidP="003429A6">
      <w:pPr>
        <w:pStyle w:val="Prrafodelista"/>
        <w:numPr>
          <w:ilvl w:val="0"/>
          <w:numId w:val="11"/>
        </w:numPr>
      </w:pPr>
      <w:r>
        <w:t>Registrar/Editar/Borrar/Buscar</w:t>
      </w:r>
      <w:r w:rsidR="003429A6">
        <w:t xml:space="preserve"> Clientes, empresas</w:t>
      </w:r>
      <w:r w:rsidR="00492276">
        <w:t>.</w:t>
      </w:r>
    </w:p>
    <w:p w:rsidR="003429A6" w:rsidRDefault="003429A6" w:rsidP="003429A6"/>
    <w:p w:rsidR="003429A6" w:rsidRDefault="00E20A8D" w:rsidP="003429A6">
      <w:pPr>
        <w:pStyle w:val="Prrafodelista"/>
        <w:numPr>
          <w:ilvl w:val="0"/>
          <w:numId w:val="11"/>
        </w:numPr>
      </w:pPr>
      <w:r>
        <w:t>Registrar/Editar/Borrar/Buscar</w:t>
      </w:r>
      <w:r w:rsidR="003429A6">
        <w:t xml:space="preserve"> Torneos internos del centro deportivo</w:t>
      </w:r>
      <w:r w:rsidR="00492276">
        <w:t>.</w:t>
      </w:r>
    </w:p>
    <w:p w:rsidR="003429A6" w:rsidRDefault="003429A6" w:rsidP="003429A6"/>
    <w:p w:rsidR="003429A6" w:rsidRDefault="003429A6" w:rsidP="003429A6">
      <w:pPr>
        <w:pStyle w:val="Prrafodelista"/>
        <w:numPr>
          <w:ilvl w:val="0"/>
          <w:numId w:val="11"/>
        </w:numPr>
      </w:pPr>
      <w:r>
        <w:t>Inscribir</w:t>
      </w:r>
      <w:r w:rsidR="0061080D">
        <w:t>/Editar</w:t>
      </w:r>
      <w:r>
        <w:t xml:space="preserve"> socios o empresas a torneo interno del centro deportivo</w:t>
      </w:r>
      <w:r w:rsidR="00492276">
        <w:t>.</w:t>
      </w:r>
    </w:p>
    <w:p w:rsidR="003429A6" w:rsidRDefault="00492276" w:rsidP="00492276">
      <w:pPr>
        <w:tabs>
          <w:tab w:val="left" w:pos="7475"/>
        </w:tabs>
      </w:pPr>
      <w:r>
        <w:tab/>
      </w:r>
    </w:p>
    <w:p w:rsidR="003429A6" w:rsidRDefault="003429A6" w:rsidP="003429A6">
      <w:pPr>
        <w:pStyle w:val="Prrafodelista"/>
        <w:numPr>
          <w:ilvl w:val="0"/>
          <w:numId w:val="11"/>
        </w:numPr>
      </w:pPr>
      <w:r>
        <w:t>Inscribir</w:t>
      </w:r>
      <w:r w:rsidR="0061080D">
        <w:t>/Editar</w:t>
      </w:r>
      <w:r>
        <w:t xml:space="preserve"> socio a la academia de fútbol</w:t>
      </w:r>
      <w:r w:rsidR="00492276">
        <w:t>.</w:t>
      </w:r>
    </w:p>
    <w:p w:rsidR="003429A6" w:rsidRDefault="003429A6" w:rsidP="003429A6"/>
    <w:p w:rsidR="003429A6" w:rsidRDefault="003429A6" w:rsidP="003429A6">
      <w:pPr>
        <w:pStyle w:val="Prrafodelista"/>
        <w:numPr>
          <w:ilvl w:val="0"/>
          <w:numId w:val="11"/>
        </w:numPr>
      </w:pPr>
      <w:r>
        <w:t>Mostrar información del club para administrador, socios o empresas</w:t>
      </w:r>
      <w:r w:rsidR="00492276">
        <w:t>.</w:t>
      </w:r>
    </w:p>
    <w:p w:rsidR="003429A6" w:rsidRDefault="003429A6" w:rsidP="003429A6"/>
    <w:p w:rsidR="003429A6" w:rsidRDefault="00E20A8D" w:rsidP="003429A6">
      <w:pPr>
        <w:pStyle w:val="Prrafodelista"/>
        <w:numPr>
          <w:ilvl w:val="0"/>
          <w:numId w:val="11"/>
        </w:numPr>
      </w:pPr>
      <w:r>
        <w:t>Registrar/Editar/Borrar/Buscar</w:t>
      </w:r>
      <w:r w:rsidR="003429A6">
        <w:t xml:space="preserve"> equipo de la empresa</w:t>
      </w:r>
      <w:r w:rsidR="00492276">
        <w:t>.</w:t>
      </w:r>
    </w:p>
    <w:p w:rsidR="003429A6" w:rsidRDefault="003429A6" w:rsidP="003429A6"/>
    <w:p w:rsidR="003429A6" w:rsidRDefault="00E20A8D" w:rsidP="003429A6">
      <w:pPr>
        <w:pStyle w:val="Prrafodelista"/>
        <w:numPr>
          <w:ilvl w:val="0"/>
          <w:numId w:val="11"/>
        </w:numPr>
      </w:pPr>
      <w:r>
        <w:t>Registrar/Editar/Borrar/Buscar</w:t>
      </w:r>
      <w:r w:rsidR="003429A6">
        <w:t xml:space="preserve"> patrocinadores</w:t>
      </w:r>
      <w:r w:rsidR="00492276">
        <w:t>.</w:t>
      </w:r>
    </w:p>
    <w:p w:rsidR="003429A6" w:rsidRDefault="003429A6" w:rsidP="003429A6"/>
    <w:p w:rsidR="003429A6" w:rsidRDefault="003429A6" w:rsidP="003429A6">
      <w:pPr>
        <w:pStyle w:val="Prrafodelista"/>
        <w:numPr>
          <w:ilvl w:val="0"/>
          <w:numId w:val="11"/>
        </w:numPr>
      </w:pPr>
      <w:r>
        <w:t>Administrar torneos</w:t>
      </w:r>
      <w:r w:rsidR="00E20A8D">
        <w:t xml:space="preserve"> (Registrar/Editar/Borrar/Buscar).</w:t>
      </w:r>
    </w:p>
    <w:p w:rsidR="003429A6" w:rsidRDefault="003429A6" w:rsidP="003429A6"/>
    <w:p w:rsidR="003429A6" w:rsidRPr="003429A6" w:rsidRDefault="003429A6" w:rsidP="003429A6"/>
    <w:p w:rsidR="0073377B" w:rsidRPr="007134C0" w:rsidRDefault="0073377B" w:rsidP="007134C0">
      <w:pPr>
        <w:pStyle w:val="Ttulo2"/>
      </w:pPr>
      <w:bookmarkStart w:id="19" w:name="_Toc397539030"/>
      <w:r w:rsidRPr="007134C0">
        <w:t>5.4 Requerimientos no funcionales</w:t>
      </w:r>
      <w:bookmarkEnd w:id="19"/>
    </w:p>
    <w:p w:rsidR="00492276" w:rsidRDefault="00492276" w:rsidP="00492276"/>
    <w:p w:rsidR="00492276" w:rsidRDefault="00492276" w:rsidP="00492276"/>
    <w:p w:rsidR="00492276" w:rsidRDefault="00492276" w:rsidP="00492276">
      <w:pPr>
        <w:pStyle w:val="Prrafodelista"/>
        <w:numPr>
          <w:ilvl w:val="0"/>
          <w:numId w:val="13"/>
        </w:numPr>
      </w:pPr>
      <w:r>
        <w:t xml:space="preserve">El sistema será amigable con el usuario, permitiéndole una fácil adaptación al mismo mediante ventanas de ayuda si así se requiera.  </w:t>
      </w:r>
    </w:p>
    <w:p w:rsidR="00492276" w:rsidRDefault="00492276" w:rsidP="00492276">
      <w:pPr>
        <w:ind w:firstLine="0"/>
      </w:pPr>
    </w:p>
    <w:p w:rsidR="00492276" w:rsidRDefault="00492276" w:rsidP="00492276">
      <w:pPr>
        <w:pStyle w:val="Prrafodelista"/>
        <w:numPr>
          <w:ilvl w:val="0"/>
          <w:numId w:val="13"/>
        </w:numPr>
      </w:pPr>
      <w:r>
        <w:t xml:space="preserve">El sistema deberá de estar disponible siempre que se le necesite.  </w:t>
      </w:r>
    </w:p>
    <w:p w:rsidR="00492276" w:rsidRDefault="00492276" w:rsidP="00492276">
      <w:pPr>
        <w:ind w:firstLine="0"/>
      </w:pPr>
    </w:p>
    <w:p w:rsidR="00492276" w:rsidRDefault="00492276" w:rsidP="00492276">
      <w:pPr>
        <w:pStyle w:val="Prrafodelista"/>
        <w:numPr>
          <w:ilvl w:val="0"/>
          <w:numId w:val="13"/>
        </w:numPr>
      </w:pPr>
      <w:r>
        <w:t xml:space="preserve">El sistema deberá de contar con fuertes medidas de seguridad.   </w:t>
      </w:r>
    </w:p>
    <w:p w:rsidR="00492276" w:rsidRDefault="00492276" w:rsidP="00492276">
      <w:pPr>
        <w:ind w:firstLine="0"/>
      </w:pPr>
    </w:p>
    <w:p w:rsidR="00492276" w:rsidRDefault="00492276" w:rsidP="00492276">
      <w:pPr>
        <w:pStyle w:val="Prrafodelista"/>
        <w:numPr>
          <w:ilvl w:val="0"/>
          <w:numId w:val="13"/>
        </w:numPr>
      </w:pPr>
      <w:r>
        <w:t xml:space="preserve">El sistema deberá de contar con una taza de transacciones rápida. </w:t>
      </w:r>
    </w:p>
    <w:p w:rsidR="00492276" w:rsidRDefault="00492276" w:rsidP="00492276">
      <w:pPr>
        <w:ind w:firstLine="0"/>
      </w:pPr>
    </w:p>
    <w:p w:rsidR="00492276" w:rsidRDefault="00492276" w:rsidP="00492276">
      <w:pPr>
        <w:pStyle w:val="Prrafodelista"/>
        <w:numPr>
          <w:ilvl w:val="0"/>
          <w:numId w:val="13"/>
        </w:numPr>
      </w:pPr>
      <w:r>
        <w:t xml:space="preserve">Se contara con robustez y fiabilidad en los datos.  </w:t>
      </w:r>
    </w:p>
    <w:p w:rsidR="00492276" w:rsidRDefault="00492276" w:rsidP="00492276">
      <w:pPr>
        <w:ind w:firstLine="0"/>
      </w:pPr>
    </w:p>
    <w:p w:rsidR="00492276" w:rsidRDefault="00492276" w:rsidP="00492276">
      <w:pPr>
        <w:pStyle w:val="Prrafodelista"/>
        <w:numPr>
          <w:ilvl w:val="0"/>
          <w:numId w:val="13"/>
        </w:numPr>
      </w:pPr>
      <w:r>
        <w:t xml:space="preserve">Este deberá de contar con una probabilidad mínima de corrupción de los datos después de alguna falla.  </w:t>
      </w:r>
    </w:p>
    <w:p w:rsidR="00492276" w:rsidRDefault="00492276" w:rsidP="00492276">
      <w:pPr>
        <w:ind w:firstLine="0"/>
      </w:pPr>
    </w:p>
    <w:p w:rsidR="00492276" w:rsidRDefault="00492276" w:rsidP="00492276">
      <w:pPr>
        <w:pStyle w:val="Prrafodelista"/>
        <w:numPr>
          <w:ilvl w:val="0"/>
          <w:numId w:val="13"/>
        </w:numPr>
      </w:pPr>
      <w:r>
        <w:t>El sistema deberá de ser portable permitiendo usar cualquier navegador web y obtener el mismo rendimiento.</w:t>
      </w:r>
      <w:r>
        <w:br w:type="page"/>
      </w:r>
    </w:p>
    <w:p w:rsidR="00320626" w:rsidRDefault="00A966F8" w:rsidP="007C7400">
      <w:pPr>
        <w:pStyle w:val="Ttulo1"/>
        <w:numPr>
          <w:ilvl w:val="0"/>
          <w:numId w:val="2"/>
        </w:numPr>
        <w:ind w:left="567" w:hanging="567"/>
        <w:rPr>
          <w:sz w:val="24"/>
          <w:szCs w:val="22"/>
        </w:rPr>
      </w:pPr>
      <w:bookmarkStart w:id="20" w:name="_Toc397539031"/>
      <w:r>
        <w:rPr>
          <w:sz w:val="24"/>
          <w:szCs w:val="22"/>
        </w:rPr>
        <w:lastRenderedPageBreak/>
        <w:t>Matriz de riesgo y contingencia</w:t>
      </w:r>
      <w:bookmarkEnd w:id="20"/>
    </w:p>
    <w:p w:rsidR="00312F97" w:rsidRDefault="00312F97" w:rsidP="00312F97"/>
    <w:p w:rsidR="00D81B1A" w:rsidRDefault="00D81B1A" w:rsidP="00312F97"/>
    <w:p w:rsidR="00312F97" w:rsidRPr="00815FFF" w:rsidRDefault="00312F97" w:rsidP="00312F97">
      <w:pPr>
        <w:rPr>
          <w:b/>
          <w:u w:val="single"/>
        </w:rPr>
      </w:pPr>
      <w:r w:rsidRPr="00815FFF">
        <w:rPr>
          <w:b/>
          <w:u w:val="single"/>
        </w:rPr>
        <w:t>Riesgos Iniciales</w:t>
      </w:r>
    </w:p>
    <w:p w:rsidR="00312F97" w:rsidRPr="00312F97" w:rsidRDefault="00312F97" w:rsidP="00312F97"/>
    <w:tbl>
      <w:tblPr>
        <w:tblStyle w:val="Listaclara-nfasis1"/>
        <w:tblW w:w="8926" w:type="dxa"/>
        <w:tblLook w:val="04A0" w:firstRow="1" w:lastRow="0" w:firstColumn="1" w:lastColumn="0" w:noHBand="0" w:noVBand="1"/>
      </w:tblPr>
      <w:tblGrid>
        <w:gridCol w:w="506"/>
        <w:gridCol w:w="3193"/>
        <w:gridCol w:w="1839"/>
        <w:gridCol w:w="1552"/>
        <w:gridCol w:w="1836"/>
      </w:tblGrid>
      <w:tr w:rsidR="00312F97" w:rsidRPr="004A435D" w:rsidTr="004C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Nº</w:t>
            </w:r>
          </w:p>
        </w:tc>
        <w:tc>
          <w:tcPr>
            <w:tcW w:w="3224" w:type="dxa"/>
          </w:tcPr>
          <w:p w:rsidR="00312F97" w:rsidRPr="004A435D" w:rsidRDefault="00312F97" w:rsidP="004C7AF3">
            <w:pPr>
              <w:cnfStyle w:val="100000000000" w:firstRow="1" w:lastRow="0" w:firstColumn="0" w:lastColumn="0" w:oddVBand="0" w:evenVBand="0" w:oddHBand="0" w:evenHBand="0" w:firstRowFirstColumn="0" w:firstRowLastColumn="0" w:lastRowFirstColumn="0" w:lastRowLastColumn="0"/>
              <w:rPr>
                <w:szCs w:val="20"/>
              </w:rPr>
            </w:pPr>
            <w:r w:rsidRPr="004A435D">
              <w:rPr>
                <w:szCs w:val="20"/>
              </w:rPr>
              <w:t>Riesgo</w:t>
            </w:r>
          </w:p>
        </w:tc>
        <w:tc>
          <w:tcPr>
            <w:tcW w:w="1843"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Probabilidad</w:t>
            </w:r>
          </w:p>
        </w:tc>
        <w:tc>
          <w:tcPr>
            <w:tcW w:w="1559"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Impacto</w:t>
            </w:r>
          </w:p>
        </w:tc>
        <w:tc>
          <w:tcPr>
            <w:tcW w:w="1843"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Nota Cualitativa</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1</w:t>
            </w:r>
          </w:p>
        </w:tc>
        <w:tc>
          <w:tcPr>
            <w:tcW w:w="3224"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Ambiente de trabajo inadecuado</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c>
          <w:tcPr>
            <w:tcW w:w="1559"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2</w:t>
            </w:r>
          </w:p>
        </w:tc>
        <w:tc>
          <w:tcPr>
            <w:tcW w:w="3224"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Retraso en trámites Club Deportivo Marcelo Salas</w:t>
            </w:r>
          </w:p>
        </w:tc>
        <w:tc>
          <w:tcPr>
            <w:tcW w:w="1843"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c>
          <w:tcPr>
            <w:tcW w:w="1559"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M</w:t>
            </w:r>
            <w:r w:rsidRPr="004A435D">
              <w:rPr>
                <w:szCs w:val="20"/>
              </w:rPr>
              <w:t>EDIO</w:t>
            </w:r>
          </w:p>
        </w:tc>
        <w:tc>
          <w:tcPr>
            <w:tcW w:w="1843"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3</w:t>
            </w:r>
          </w:p>
        </w:tc>
        <w:tc>
          <w:tcPr>
            <w:tcW w:w="3224"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Problemas con idea inicial del proyecto</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1559"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color w:val="FF0000"/>
                <w:szCs w:val="20"/>
              </w:rPr>
              <w:t>ALTO</w:t>
            </w:r>
          </w:p>
        </w:tc>
      </w:tr>
    </w:tbl>
    <w:p w:rsidR="00312F97" w:rsidRDefault="00312F97" w:rsidP="00312F97"/>
    <w:p w:rsidR="00312F97" w:rsidRPr="00815FFF" w:rsidRDefault="00312F97" w:rsidP="00312F97">
      <w:pPr>
        <w:rPr>
          <w:b/>
          <w:u w:val="single"/>
        </w:rPr>
      </w:pPr>
      <w:r w:rsidRPr="00815FFF">
        <w:rPr>
          <w:b/>
          <w:u w:val="single"/>
        </w:rPr>
        <w:t>Riesgos de desarrollo</w:t>
      </w:r>
    </w:p>
    <w:p w:rsidR="00312F97" w:rsidRPr="00312F97" w:rsidRDefault="00312F97" w:rsidP="00312F97"/>
    <w:tbl>
      <w:tblPr>
        <w:tblStyle w:val="Listaclara-nfasis1"/>
        <w:tblW w:w="8926" w:type="dxa"/>
        <w:tblLook w:val="04A0" w:firstRow="1" w:lastRow="0" w:firstColumn="1" w:lastColumn="0" w:noHBand="0" w:noVBand="1"/>
      </w:tblPr>
      <w:tblGrid>
        <w:gridCol w:w="505"/>
        <w:gridCol w:w="3195"/>
        <w:gridCol w:w="1839"/>
        <w:gridCol w:w="1278"/>
        <w:gridCol w:w="2109"/>
      </w:tblGrid>
      <w:tr w:rsidR="00312F97" w:rsidRPr="004A435D" w:rsidTr="004C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Nº</w:t>
            </w:r>
          </w:p>
        </w:tc>
        <w:tc>
          <w:tcPr>
            <w:tcW w:w="3224" w:type="dxa"/>
          </w:tcPr>
          <w:p w:rsidR="00312F97" w:rsidRPr="004A435D" w:rsidRDefault="00312F97" w:rsidP="004C7AF3">
            <w:pPr>
              <w:cnfStyle w:val="100000000000" w:firstRow="1" w:lastRow="0" w:firstColumn="0" w:lastColumn="0" w:oddVBand="0" w:evenVBand="0" w:oddHBand="0" w:evenHBand="0" w:firstRowFirstColumn="0" w:firstRowLastColumn="0" w:lastRowFirstColumn="0" w:lastRowLastColumn="0"/>
              <w:rPr>
                <w:szCs w:val="20"/>
              </w:rPr>
            </w:pPr>
            <w:r w:rsidRPr="004A435D">
              <w:rPr>
                <w:szCs w:val="20"/>
              </w:rPr>
              <w:t>Riesgo</w:t>
            </w:r>
          </w:p>
        </w:tc>
        <w:tc>
          <w:tcPr>
            <w:tcW w:w="1843"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Probabilidad</w:t>
            </w:r>
          </w:p>
        </w:tc>
        <w:tc>
          <w:tcPr>
            <w:tcW w:w="1280"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Impacto</w:t>
            </w:r>
          </w:p>
        </w:tc>
        <w:tc>
          <w:tcPr>
            <w:tcW w:w="2122"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Nota Cualitativa</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4</w:t>
            </w:r>
          </w:p>
        </w:tc>
        <w:tc>
          <w:tcPr>
            <w:tcW w:w="3224"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Ausencia de programadores</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1280"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2122"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color w:val="FF0000"/>
                <w:szCs w:val="20"/>
              </w:rPr>
              <w:t>ALTO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5</w:t>
            </w:r>
          </w:p>
        </w:tc>
        <w:tc>
          <w:tcPr>
            <w:tcW w:w="3224"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rFonts w:eastAsia="Times New Roman" w:cs="Arial"/>
                <w:color w:val="000000"/>
                <w:szCs w:val="20"/>
                <w:lang w:eastAsia="es-ES"/>
              </w:rPr>
              <w:t>Daño en el servidor</w:t>
            </w:r>
          </w:p>
        </w:tc>
        <w:tc>
          <w:tcPr>
            <w:tcW w:w="1843"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c>
          <w:tcPr>
            <w:tcW w:w="1280"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c>
          <w:tcPr>
            <w:tcW w:w="2122"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6</w:t>
            </w:r>
          </w:p>
        </w:tc>
        <w:tc>
          <w:tcPr>
            <w:tcW w:w="3224"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Falta de integridad de datos</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1280"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2122"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color w:val="FF0000"/>
                <w:szCs w:val="20"/>
              </w:rPr>
              <w:t>ALTO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7</w:t>
            </w:r>
          </w:p>
        </w:tc>
        <w:tc>
          <w:tcPr>
            <w:tcW w:w="3224"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rFonts w:eastAsia="Times New Roman" w:cs="Arial"/>
                <w:color w:val="000000"/>
                <w:szCs w:val="20"/>
                <w:lang w:eastAsia="es-ES"/>
              </w:rPr>
              <w:t>Fallo en los computadores</w:t>
            </w:r>
          </w:p>
        </w:tc>
        <w:tc>
          <w:tcPr>
            <w:tcW w:w="1843"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BAJO</w:t>
            </w:r>
          </w:p>
        </w:tc>
        <w:tc>
          <w:tcPr>
            <w:tcW w:w="1280"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ALTO</w:t>
            </w:r>
          </w:p>
        </w:tc>
        <w:tc>
          <w:tcPr>
            <w:tcW w:w="2122"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8</w:t>
            </w:r>
          </w:p>
        </w:tc>
        <w:tc>
          <w:tcPr>
            <w:tcW w:w="3224"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Modelo de datos complejo</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c>
          <w:tcPr>
            <w:tcW w:w="1280"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2122"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9</w:t>
            </w:r>
          </w:p>
        </w:tc>
        <w:tc>
          <w:tcPr>
            <w:tcW w:w="3224"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Documentación incompleta</w:t>
            </w:r>
          </w:p>
        </w:tc>
        <w:tc>
          <w:tcPr>
            <w:tcW w:w="1843"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BAJO</w:t>
            </w:r>
          </w:p>
        </w:tc>
        <w:tc>
          <w:tcPr>
            <w:tcW w:w="1280"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ALTO</w:t>
            </w:r>
          </w:p>
        </w:tc>
        <w:tc>
          <w:tcPr>
            <w:tcW w:w="2122"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10</w:t>
            </w:r>
          </w:p>
        </w:tc>
        <w:tc>
          <w:tcPr>
            <w:tcW w:w="3224"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Desarrollo desordenado sin estándares</w:t>
            </w:r>
          </w:p>
        </w:tc>
        <w:tc>
          <w:tcPr>
            <w:tcW w:w="1843"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1280"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2122"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color w:val="FF0000"/>
                <w:szCs w:val="20"/>
              </w:rPr>
              <w:t>ALTO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457" w:type="dxa"/>
          </w:tcPr>
          <w:p w:rsidR="00312F97" w:rsidRPr="004A435D" w:rsidRDefault="00312F97" w:rsidP="004C7AF3">
            <w:pPr>
              <w:ind w:firstLine="0"/>
              <w:rPr>
                <w:szCs w:val="20"/>
              </w:rPr>
            </w:pPr>
            <w:r w:rsidRPr="004A435D">
              <w:rPr>
                <w:szCs w:val="20"/>
              </w:rPr>
              <w:t>11</w:t>
            </w:r>
          </w:p>
        </w:tc>
        <w:tc>
          <w:tcPr>
            <w:tcW w:w="3224"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Desastres naturales</w:t>
            </w:r>
          </w:p>
        </w:tc>
        <w:tc>
          <w:tcPr>
            <w:tcW w:w="1843"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BAJO</w:t>
            </w:r>
          </w:p>
        </w:tc>
        <w:tc>
          <w:tcPr>
            <w:tcW w:w="1280"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c>
          <w:tcPr>
            <w:tcW w:w="2122"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BAJO</w:t>
            </w:r>
          </w:p>
        </w:tc>
      </w:tr>
    </w:tbl>
    <w:p w:rsidR="00285F86" w:rsidRDefault="00285F86" w:rsidP="00285F86"/>
    <w:p w:rsidR="00312F97" w:rsidRPr="00815FFF" w:rsidRDefault="00312F97" w:rsidP="00285F86">
      <w:pPr>
        <w:rPr>
          <w:b/>
          <w:u w:val="single"/>
        </w:rPr>
      </w:pPr>
      <w:r w:rsidRPr="00815FFF">
        <w:rPr>
          <w:b/>
          <w:u w:val="single"/>
        </w:rPr>
        <w:t>Riesgos de Implementación</w:t>
      </w:r>
    </w:p>
    <w:p w:rsidR="00312F97" w:rsidRDefault="00312F97" w:rsidP="00285F86"/>
    <w:tbl>
      <w:tblPr>
        <w:tblStyle w:val="Listaclara-nfasis1"/>
        <w:tblW w:w="0" w:type="auto"/>
        <w:tblLook w:val="04A0" w:firstRow="1" w:lastRow="0" w:firstColumn="1" w:lastColumn="0" w:noHBand="0" w:noVBand="1"/>
      </w:tblPr>
      <w:tblGrid>
        <w:gridCol w:w="562"/>
        <w:gridCol w:w="3828"/>
        <w:gridCol w:w="1631"/>
        <w:gridCol w:w="1157"/>
        <w:gridCol w:w="1699"/>
      </w:tblGrid>
      <w:tr w:rsidR="00312F97" w:rsidRPr="004A435D" w:rsidTr="004C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Nº</w:t>
            </w:r>
          </w:p>
        </w:tc>
        <w:tc>
          <w:tcPr>
            <w:tcW w:w="3828" w:type="dxa"/>
          </w:tcPr>
          <w:p w:rsidR="00312F97" w:rsidRPr="004A435D" w:rsidRDefault="00312F97" w:rsidP="004C7AF3">
            <w:pPr>
              <w:cnfStyle w:val="100000000000" w:firstRow="1" w:lastRow="0" w:firstColumn="0" w:lastColumn="0" w:oddVBand="0" w:evenVBand="0" w:oddHBand="0" w:evenHBand="0" w:firstRowFirstColumn="0" w:firstRowLastColumn="0" w:lastRowFirstColumn="0" w:lastRowLastColumn="0"/>
              <w:rPr>
                <w:szCs w:val="20"/>
              </w:rPr>
            </w:pPr>
            <w:r w:rsidRPr="004A435D">
              <w:rPr>
                <w:szCs w:val="20"/>
              </w:rPr>
              <w:t>Riesgo</w:t>
            </w:r>
          </w:p>
        </w:tc>
        <w:tc>
          <w:tcPr>
            <w:tcW w:w="1417"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Probabilidad</w:t>
            </w:r>
          </w:p>
        </w:tc>
        <w:tc>
          <w:tcPr>
            <w:tcW w:w="988"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Impacto</w:t>
            </w:r>
          </w:p>
        </w:tc>
        <w:tc>
          <w:tcPr>
            <w:tcW w:w="1699"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Nota Cualitativa</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12</w:t>
            </w:r>
          </w:p>
        </w:tc>
        <w:tc>
          <w:tcPr>
            <w:tcW w:w="3828"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Sistema difícil de implementar por servidor</w:t>
            </w:r>
          </w:p>
        </w:tc>
        <w:tc>
          <w:tcPr>
            <w:tcW w:w="1417"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c>
          <w:tcPr>
            <w:tcW w:w="988"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1699"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color w:val="FF0000"/>
                <w:szCs w:val="20"/>
              </w:rPr>
              <w:t>ALTO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13</w:t>
            </w:r>
          </w:p>
        </w:tc>
        <w:tc>
          <w:tcPr>
            <w:tcW w:w="3828"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Rechazo de los usuarios al sistema</w:t>
            </w:r>
          </w:p>
        </w:tc>
        <w:tc>
          <w:tcPr>
            <w:tcW w:w="1417"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BAJO</w:t>
            </w:r>
          </w:p>
        </w:tc>
        <w:tc>
          <w:tcPr>
            <w:tcW w:w="988"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ALTO</w:t>
            </w:r>
          </w:p>
        </w:tc>
        <w:tc>
          <w:tcPr>
            <w:tcW w:w="1699"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14</w:t>
            </w:r>
          </w:p>
        </w:tc>
        <w:tc>
          <w:tcPr>
            <w:tcW w:w="3828"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Acción de virus</w:t>
            </w:r>
          </w:p>
        </w:tc>
        <w:tc>
          <w:tcPr>
            <w:tcW w:w="1417"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c>
          <w:tcPr>
            <w:tcW w:w="988"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1699"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15</w:t>
            </w:r>
          </w:p>
        </w:tc>
        <w:tc>
          <w:tcPr>
            <w:tcW w:w="3828"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Robo de datos</w:t>
            </w:r>
          </w:p>
        </w:tc>
        <w:tc>
          <w:tcPr>
            <w:tcW w:w="1417"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BAJO</w:t>
            </w:r>
          </w:p>
        </w:tc>
        <w:tc>
          <w:tcPr>
            <w:tcW w:w="988"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ALTO</w:t>
            </w:r>
          </w:p>
        </w:tc>
        <w:tc>
          <w:tcPr>
            <w:tcW w:w="1699"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16</w:t>
            </w:r>
          </w:p>
        </w:tc>
        <w:tc>
          <w:tcPr>
            <w:tcW w:w="3828"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Accidentes intencionales</w:t>
            </w:r>
          </w:p>
        </w:tc>
        <w:tc>
          <w:tcPr>
            <w:tcW w:w="1417"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c>
          <w:tcPr>
            <w:tcW w:w="988"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ALTO</w:t>
            </w:r>
          </w:p>
        </w:tc>
        <w:tc>
          <w:tcPr>
            <w:tcW w:w="1699"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MEDIO</w:t>
            </w:r>
          </w:p>
        </w:tc>
      </w:tr>
    </w:tbl>
    <w:p w:rsidR="00312F97" w:rsidRDefault="00312F97" w:rsidP="00285F86"/>
    <w:p w:rsidR="00312F97" w:rsidRPr="00815FFF" w:rsidRDefault="00312F97" w:rsidP="00285F86">
      <w:pPr>
        <w:rPr>
          <w:b/>
          <w:u w:val="single"/>
        </w:rPr>
      </w:pPr>
      <w:r w:rsidRPr="00815FFF">
        <w:rPr>
          <w:b/>
          <w:u w:val="single"/>
        </w:rPr>
        <w:t>Riesgos de Mantención</w:t>
      </w:r>
    </w:p>
    <w:p w:rsidR="00312F97" w:rsidRDefault="00312F97" w:rsidP="00285F86"/>
    <w:tbl>
      <w:tblPr>
        <w:tblStyle w:val="Listaclara-nfasis1"/>
        <w:tblW w:w="0" w:type="auto"/>
        <w:tblLayout w:type="fixed"/>
        <w:tblLook w:val="04A0" w:firstRow="1" w:lastRow="0" w:firstColumn="1" w:lastColumn="0" w:noHBand="0" w:noVBand="1"/>
      </w:tblPr>
      <w:tblGrid>
        <w:gridCol w:w="562"/>
        <w:gridCol w:w="3515"/>
        <w:gridCol w:w="1730"/>
        <w:gridCol w:w="1247"/>
        <w:gridCol w:w="1440"/>
      </w:tblGrid>
      <w:tr w:rsidR="00312F97" w:rsidRPr="004A435D" w:rsidTr="004C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sidRPr="004A435D">
              <w:rPr>
                <w:szCs w:val="20"/>
              </w:rPr>
              <w:t>Nº</w:t>
            </w:r>
          </w:p>
        </w:tc>
        <w:tc>
          <w:tcPr>
            <w:tcW w:w="3515" w:type="dxa"/>
          </w:tcPr>
          <w:p w:rsidR="00312F97" w:rsidRPr="004A435D" w:rsidRDefault="00312F97" w:rsidP="004C7AF3">
            <w:pPr>
              <w:cnfStyle w:val="100000000000" w:firstRow="1" w:lastRow="0" w:firstColumn="0" w:lastColumn="0" w:oddVBand="0" w:evenVBand="0" w:oddHBand="0" w:evenHBand="0" w:firstRowFirstColumn="0" w:firstRowLastColumn="0" w:lastRowFirstColumn="0" w:lastRowLastColumn="0"/>
              <w:rPr>
                <w:szCs w:val="20"/>
              </w:rPr>
            </w:pPr>
            <w:r w:rsidRPr="004A435D">
              <w:rPr>
                <w:szCs w:val="20"/>
              </w:rPr>
              <w:t>Riesgo</w:t>
            </w:r>
          </w:p>
        </w:tc>
        <w:tc>
          <w:tcPr>
            <w:tcW w:w="1730"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Probabilidad</w:t>
            </w:r>
          </w:p>
        </w:tc>
        <w:tc>
          <w:tcPr>
            <w:tcW w:w="1247"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Impacto</w:t>
            </w:r>
          </w:p>
        </w:tc>
        <w:tc>
          <w:tcPr>
            <w:tcW w:w="1440" w:type="dxa"/>
          </w:tcPr>
          <w:p w:rsidR="00312F97" w:rsidRPr="004A435D" w:rsidRDefault="00312F97" w:rsidP="004C7AF3">
            <w:pPr>
              <w:ind w:firstLine="0"/>
              <w:cnfStyle w:val="100000000000" w:firstRow="1" w:lastRow="0" w:firstColumn="0" w:lastColumn="0" w:oddVBand="0" w:evenVBand="0" w:oddHBand="0" w:evenHBand="0" w:firstRowFirstColumn="0" w:firstRowLastColumn="0" w:lastRowFirstColumn="0" w:lastRowLastColumn="0"/>
              <w:rPr>
                <w:szCs w:val="20"/>
              </w:rPr>
            </w:pPr>
            <w:r w:rsidRPr="004A435D">
              <w:rPr>
                <w:szCs w:val="20"/>
              </w:rPr>
              <w:t>Nota Cualitativa</w:t>
            </w:r>
          </w:p>
        </w:tc>
      </w:tr>
      <w:tr w:rsidR="00312F97"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Pr>
                <w:szCs w:val="20"/>
              </w:rPr>
              <w:t>17</w:t>
            </w:r>
          </w:p>
        </w:tc>
        <w:tc>
          <w:tcPr>
            <w:tcW w:w="3515"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Prueba de Integración fallida</w:t>
            </w:r>
          </w:p>
        </w:tc>
        <w:tc>
          <w:tcPr>
            <w:tcW w:w="1730"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c>
          <w:tcPr>
            <w:tcW w:w="1247"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c>
          <w:tcPr>
            <w:tcW w:w="1440" w:type="dxa"/>
          </w:tcPr>
          <w:p w:rsidR="00312F97" w:rsidRPr="004A435D" w:rsidRDefault="00312F97"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BAJO</w:t>
            </w:r>
          </w:p>
        </w:tc>
      </w:tr>
      <w:tr w:rsidR="00312F97"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312F97" w:rsidRPr="004A435D" w:rsidRDefault="00312F97" w:rsidP="004C7AF3">
            <w:pPr>
              <w:ind w:firstLine="0"/>
              <w:rPr>
                <w:szCs w:val="20"/>
              </w:rPr>
            </w:pPr>
            <w:r>
              <w:rPr>
                <w:szCs w:val="20"/>
              </w:rPr>
              <w:t>18</w:t>
            </w:r>
          </w:p>
        </w:tc>
        <w:tc>
          <w:tcPr>
            <w:tcW w:w="3515"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Capacitación no clara</w:t>
            </w:r>
          </w:p>
        </w:tc>
        <w:tc>
          <w:tcPr>
            <w:tcW w:w="1730"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c>
          <w:tcPr>
            <w:tcW w:w="1247"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c>
          <w:tcPr>
            <w:tcW w:w="1440" w:type="dxa"/>
          </w:tcPr>
          <w:p w:rsidR="00312F97" w:rsidRPr="004A435D" w:rsidRDefault="00312F97"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MEDIO</w:t>
            </w:r>
          </w:p>
        </w:tc>
      </w:tr>
    </w:tbl>
    <w:p w:rsidR="00815FFF" w:rsidRDefault="00815FFF" w:rsidP="00285F86">
      <w:r>
        <w:br w:type="page"/>
      </w:r>
    </w:p>
    <w:p w:rsidR="00815FFF" w:rsidRPr="00815FFF" w:rsidRDefault="00815FFF" w:rsidP="00285F86">
      <w:pPr>
        <w:rPr>
          <w:b/>
          <w:u w:val="single"/>
        </w:rPr>
      </w:pPr>
      <w:r w:rsidRPr="00815FFF">
        <w:rPr>
          <w:b/>
          <w:u w:val="single"/>
        </w:rPr>
        <w:lastRenderedPageBreak/>
        <w:t>Medidas de Contingencia</w:t>
      </w:r>
    </w:p>
    <w:p w:rsidR="00815FFF" w:rsidRDefault="00815FFF" w:rsidP="00285F86"/>
    <w:tbl>
      <w:tblPr>
        <w:tblStyle w:val="Cuadrculamedia3-nfasis1"/>
        <w:tblW w:w="0" w:type="auto"/>
        <w:tblLook w:val="04A0" w:firstRow="1" w:lastRow="0" w:firstColumn="1" w:lastColumn="0" w:noHBand="0" w:noVBand="1"/>
      </w:tblPr>
      <w:tblGrid>
        <w:gridCol w:w="562"/>
        <w:gridCol w:w="3969"/>
        <w:gridCol w:w="3963"/>
      </w:tblGrid>
      <w:tr w:rsidR="00815FFF" w:rsidRPr="004A435D" w:rsidTr="004C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sidRPr="004A435D">
              <w:rPr>
                <w:szCs w:val="20"/>
              </w:rPr>
              <w:t>Nº</w:t>
            </w:r>
          </w:p>
        </w:tc>
        <w:tc>
          <w:tcPr>
            <w:tcW w:w="3969" w:type="dxa"/>
          </w:tcPr>
          <w:p w:rsidR="00815FFF" w:rsidRPr="004A435D" w:rsidRDefault="00815FFF" w:rsidP="004C7AF3">
            <w:pPr>
              <w:cnfStyle w:val="100000000000" w:firstRow="1" w:lastRow="0" w:firstColumn="0" w:lastColumn="0" w:oddVBand="0" w:evenVBand="0" w:oddHBand="0" w:evenHBand="0" w:firstRowFirstColumn="0" w:firstRowLastColumn="0" w:lastRowFirstColumn="0" w:lastRowLastColumn="0"/>
              <w:rPr>
                <w:szCs w:val="20"/>
              </w:rPr>
            </w:pPr>
            <w:r w:rsidRPr="004A435D">
              <w:rPr>
                <w:szCs w:val="20"/>
              </w:rPr>
              <w:t>Riesgo</w:t>
            </w:r>
          </w:p>
        </w:tc>
        <w:tc>
          <w:tcPr>
            <w:tcW w:w="3963" w:type="dxa"/>
          </w:tcPr>
          <w:p w:rsidR="00815FFF" w:rsidRPr="004A435D" w:rsidRDefault="00815FFF" w:rsidP="004C7AF3">
            <w:pPr>
              <w:ind w:firstLine="0"/>
              <w:cnfStyle w:val="100000000000" w:firstRow="1" w:lastRow="0" w:firstColumn="0" w:lastColumn="0" w:oddVBand="0" w:evenVBand="0" w:oddHBand="0" w:evenHBand="0" w:firstRowFirstColumn="0" w:firstRowLastColumn="0" w:lastRowFirstColumn="0" w:lastRowLastColumn="0"/>
              <w:rPr>
                <w:szCs w:val="20"/>
              </w:rPr>
            </w:pPr>
            <w:r>
              <w:rPr>
                <w:szCs w:val="20"/>
              </w:rPr>
              <w:t>Medida de Contingencia</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Ambiente de trabajo inadecuado</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Adecuarse al ambiente de trabajo</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2</w:t>
            </w:r>
          </w:p>
        </w:tc>
        <w:tc>
          <w:tcPr>
            <w:tcW w:w="3969" w:type="dxa"/>
          </w:tcPr>
          <w:p w:rsidR="00815FFF" w:rsidRPr="00643B9B"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643B9B">
              <w:rPr>
                <w:szCs w:val="20"/>
              </w:rPr>
              <w:t>Retraso en trámites Club Deportivo Marcelo Salas</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Planificar con anterioridad los trámites</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3</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Problemas con idea inicial del proyecto</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Determinar tiempo de lluvia de ideas</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4</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Pr>
                <w:rFonts w:eastAsia="Times New Roman" w:cs="Arial"/>
                <w:color w:val="000000"/>
                <w:szCs w:val="20"/>
                <w:lang w:eastAsia="es-ES"/>
              </w:rPr>
              <w:t>Ausencia de programador</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Integrar a un nuevo Programador </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5</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Daño en el servidor</w:t>
            </w:r>
            <w:r>
              <w:rPr>
                <w:rFonts w:eastAsia="Times New Roman" w:cs="Arial"/>
                <w:color w:val="000000"/>
                <w:szCs w:val="20"/>
                <w:lang w:eastAsia="es-ES"/>
              </w:rPr>
              <w:t xml:space="preserve"> y/o equipos</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Tener respaldo de datos</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6</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rFonts w:eastAsia="Times New Roman" w:cs="Arial"/>
                <w:color w:val="000000"/>
                <w:szCs w:val="20"/>
                <w:lang w:eastAsia="es-ES"/>
              </w:rPr>
              <w:t>Falta de integridad de datos</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Revisar y reestructurar la base de datos</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7</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Fallo en los computadores</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Llevar a servicio técnico</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8</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Modelo de datos complejo</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Simplificar modelo de datos</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9</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Documentación incompleta</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Corregir y terminar documentación</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10</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Pr>
                <w:rFonts w:eastAsia="Times New Roman" w:cs="Arial"/>
                <w:color w:val="000000"/>
                <w:szCs w:val="20"/>
                <w:lang w:eastAsia="es-ES"/>
              </w:rPr>
              <w:t xml:space="preserve">Desarrollo </w:t>
            </w:r>
            <w:r w:rsidRPr="004A435D">
              <w:rPr>
                <w:rFonts w:eastAsia="Times New Roman" w:cs="Arial"/>
                <w:color w:val="000000"/>
                <w:szCs w:val="20"/>
                <w:lang w:eastAsia="es-ES"/>
              </w:rPr>
              <w:t>desordenado sin estándares</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Planificar el desarrollo y seguir pasos</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11</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Desastres naturales</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Tener respaldos q se puedan trasladar de la localidad</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12</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rFonts w:eastAsia="Times New Roman" w:cs="Arial"/>
                <w:color w:val="000000"/>
                <w:szCs w:val="20"/>
                <w:lang w:eastAsia="es-ES"/>
              </w:rPr>
              <w:t>Sistema difícil de implementar por servidor</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Adaptar sistema al servidor</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13</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Rechazo de los usuarios al sistema</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Mejorar capacitación o Manual de Usuario</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14</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Acción de virus</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Pagar por un buen antivirus</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15</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Robo de datos</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Buscar especialista en Seguridad de datos</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16</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Accidentes intencionales</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Aplicar sanciones correspondientes</w:t>
            </w:r>
          </w:p>
        </w:tc>
      </w:tr>
      <w:tr w:rsidR="00815FFF"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17</w:t>
            </w:r>
          </w:p>
        </w:tc>
        <w:tc>
          <w:tcPr>
            <w:tcW w:w="3969"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Prueba de Integración fallida</w:t>
            </w:r>
          </w:p>
        </w:tc>
        <w:tc>
          <w:tcPr>
            <w:tcW w:w="3963" w:type="dxa"/>
          </w:tcPr>
          <w:p w:rsidR="00815FFF" w:rsidRPr="004A435D" w:rsidRDefault="00815FFF" w:rsidP="004C7AF3">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Aplicar cambios y hacer nueva prueba</w:t>
            </w:r>
          </w:p>
        </w:tc>
      </w:tr>
      <w:tr w:rsidR="00815FFF"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815FFF" w:rsidRPr="004A435D" w:rsidRDefault="00815FFF" w:rsidP="004C7AF3">
            <w:pPr>
              <w:ind w:firstLine="0"/>
              <w:rPr>
                <w:szCs w:val="20"/>
              </w:rPr>
            </w:pPr>
            <w:r>
              <w:rPr>
                <w:szCs w:val="20"/>
              </w:rPr>
              <w:t>18</w:t>
            </w:r>
          </w:p>
        </w:tc>
        <w:tc>
          <w:tcPr>
            <w:tcW w:w="3969"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Capacitación no clara</w:t>
            </w:r>
          </w:p>
        </w:tc>
        <w:tc>
          <w:tcPr>
            <w:tcW w:w="3963" w:type="dxa"/>
          </w:tcPr>
          <w:p w:rsidR="00815FFF" w:rsidRPr="004A435D" w:rsidRDefault="00815FFF" w:rsidP="004C7AF3">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Volver a realizar capacitación</w:t>
            </w:r>
          </w:p>
        </w:tc>
      </w:tr>
    </w:tbl>
    <w:p w:rsidR="00815FFF" w:rsidRDefault="00815FFF" w:rsidP="00285F86">
      <w:r>
        <w:br w:type="page"/>
      </w:r>
    </w:p>
    <w:p w:rsidR="00DF799E" w:rsidRDefault="00A966F8" w:rsidP="007C7400">
      <w:pPr>
        <w:pStyle w:val="Ttulo1"/>
        <w:numPr>
          <w:ilvl w:val="0"/>
          <w:numId w:val="2"/>
        </w:numPr>
        <w:rPr>
          <w:sz w:val="24"/>
          <w:szCs w:val="24"/>
        </w:rPr>
      </w:pPr>
      <w:bookmarkStart w:id="21" w:name="_Toc397539032"/>
      <w:r>
        <w:rPr>
          <w:sz w:val="24"/>
          <w:szCs w:val="24"/>
        </w:rPr>
        <w:lastRenderedPageBreak/>
        <w:t>Medidas de mitigación</w:t>
      </w:r>
      <w:bookmarkEnd w:id="21"/>
    </w:p>
    <w:p w:rsidR="00D81B1A" w:rsidRDefault="00D81B1A" w:rsidP="00D81B1A"/>
    <w:p w:rsidR="00D81B1A" w:rsidRDefault="00D81B1A" w:rsidP="00D81B1A"/>
    <w:tbl>
      <w:tblPr>
        <w:tblStyle w:val="Cuadrculamedia3-nfasis1"/>
        <w:tblW w:w="0" w:type="auto"/>
        <w:tblLook w:val="04A0" w:firstRow="1" w:lastRow="0" w:firstColumn="1" w:lastColumn="0" w:noHBand="0" w:noVBand="1"/>
      </w:tblPr>
      <w:tblGrid>
        <w:gridCol w:w="562"/>
        <w:gridCol w:w="3969"/>
        <w:gridCol w:w="3963"/>
      </w:tblGrid>
      <w:tr w:rsidR="00D81B1A" w:rsidRPr="004A435D" w:rsidTr="004C7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sidRPr="004A435D">
              <w:rPr>
                <w:szCs w:val="20"/>
              </w:rPr>
              <w:t>Nº</w:t>
            </w:r>
          </w:p>
        </w:tc>
        <w:tc>
          <w:tcPr>
            <w:tcW w:w="3969" w:type="dxa"/>
          </w:tcPr>
          <w:p w:rsidR="00D81B1A" w:rsidRPr="004A435D" w:rsidRDefault="00D81B1A" w:rsidP="00564C34">
            <w:pPr>
              <w:cnfStyle w:val="100000000000" w:firstRow="1" w:lastRow="0" w:firstColumn="0" w:lastColumn="0" w:oddVBand="0" w:evenVBand="0" w:oddHBand="0" w:evenHBand="0" w:firstRowFirstColumn="0" w:firstRowLastColumn="0" w:lastRowFirstColumn="0" w:lastRowLastColumn="0"/>
              <w:rPr>
                <w:szCs w:val="20"/>
              </w:rPr>
            </w:pPr>
            <w:r w:rsidRPr="004A435D">
              <w:rPr>
                <w:szCs w:val="20"/>
              </w:rPr>
              <w:t>Riesgo</w:t>
            </w:r>
          </w:p>
        </w:tc>
        <w:tc>
          <w:tcPr>
            <w:tcW w:w="3963" w:type="dxa"/>
          </w:tcPr>
          <w:p w:rsidR="00D81B1A" w:rsidRPr="004A435D" w:rsidRDefault="00D81B1A" w:rsidP="004C7AF3">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Medida de Mitigación</w:t>
            </w: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Ambiente de trabajo inadecuado</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Generar buena comunicación y disposición a diario</w:t>
            </w: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2</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sidRPr="00643B9B">
              <w:rPr>
                <w:szCs w:val="20"/>
              </w:rPr>
              <w:t>Retraso en trámites Club Deportivo Marcelo Salas</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Planificar y Evaluar la Carta Gantt para evitar retrasos</w:t>
            </w: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3</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Problemas con idea inicial del proyecto</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Revisar Cada una de las etapas para evitar retrasos</w:t>
            </w: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4</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Pr>
                <w:rFonts w:eastAsia="Times New Roman" w:cs="Arial"/>
                <w:color w:val="000000"/>
                <w:szCs w:val="20"/>
                <w:lang w:eastAsia="es-ES"/>
              </w:rPr>
              <w:t>Ausencia de programador</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Evaluar grado de ausencia para cambiar su forma de participación </w:t>
            </w: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5</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Daño en el servidor</w:t>
            </w:r>
            <w:r>
              <w:rPr>
                <w:rFonts w:eastAsia="Times New Roman" w:cs="Arial"/>
                <w:color w:val="000000"/>
                <w:szCs w:val="20"/>
                <w:lang w:eastAsia="es-ES"/>
              </w:rPr>
              <w:t xml:space="preserve"> y/o equipos</w:t>
            </w:r>
          </w:p>
        </w:tc>
        <w:tc>
          <w:tcPr>
            <w:tcW w:w="3963" w:type="dxa"/>
          </w:tcPr>
          <w:p w:rsidR="00D81B1A" w:rsidRDefault="00564C34"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1.</w:t>
            </w:r>
            <w:r w:rsidR="001F2E28">
              <w:rPr>
                <w:szCs w:val="20"/>
              </w:rPr>
              <w:t>-</w:t>
            </w:r>
            <w:r>
              <w:rPr>
                <w:szCs w:val="20"/>
              </w:rPr>
              <w:t xml:space="preserve">Realizar mantenimiento </w:t>
            </w:r>
            <w:r w:rsidR="00D81B1A" w:rsidRPr="000F285C">
              <w:rPr>
                <w:szCs w:val="20"/>
              </w:rPr>
              <w:t>preventivo de equipos por lo menos dos veces al año.</w:t>
            </w:r>
          </w:p>
          <w:p w:rsidR="00D81B1A"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2.-</w:t>
            </w:r>
            <w:r>
              <w:t xml:space="preserve"> </w:t>
            </w:r>
            <w:r w:rsidRPr="000F285C">
              <w:rPr>
                <w:szCs w:val="20"/>
              </w:rPr>
              <w:t>La falla en el hardware de los equipos requiere de r</w:t>
            </w:r>
            <w:r>
              <w:rPr>
                <w:szCs w:val="20"/>
              </w:rPr>
              <w:t>e</w:t>
            </w:r>
            <w:r w:rsidRPr="000F285C">
              <w:rPr>
                <w:szCs w:val="20"/>
              </w:rPr>
              <w:t>emplazo de repuestos de forma inmediata.</w:t>
            </w:r>
            <w:r>
              <w:rPr>
                <w:szCs w:val="20"/>
              </w:rPr>
              <w:t xml:space="preserve"> Se debe de c</w:t>
            </w:r>
            <w:r w:rsidRPr="000F285C">
              <w:rPr>
                <w:szCs w:val="20"/>
              </w:rPr>
              <w:t>ontar con proveedores en caso de requerir r</w:t>
            </w:r>
            <w:r>
              <w:rPr>
                <w:szCs w:val="20"/>
              </w:rPr>
              <w:t>e</w:t>
            </w:r>
            <w:r w:rsidRPr="000F285C">
              <w:rPr>
                <w:szCs w:val="20"/>
              </w:rPr>
              <w:t>emplazo de piezas y de ser posible contar con repuestos de quipos que están para dar de baja.</w:t>
            </w:r>
          </w:p>
          <w:p w:rsidR="00D81B1A" w:rsidRPr="000F285C"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3.-</w:t>
            </w:r>
            <w:r>
              <w:t xml:space="preserve"> </w:t>
            </w:r>
            <w:r w:rsidRPr="000F285C">
              <w:rPr>
                <w:szCs w:val="20"/>
              </w:rPr>
              <w:t>El daño de</w:t>
            </w:r>
            <w:r>
              <w:rPr>
                <w:szCs w:val="20"/>
              </w:rPr>
              <w:t xml:space="preserve"> servidores y/o</w:t>
            </w:r>
            <w:r w:rsidRPr="000F285C">
              <w:rPr>
                <w:szCs w:val="20"/>
              </w:rPr>
              <w:t xml:space="preserve"> equipos por fallas en la energía eléctrica, requiere contar con dispositivos que amplíen tiempo para apagar correctamente el equipo.</w:t>
            </w: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6</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rFonts w:eastAsia="Times New Roman" w:cs="Arial"/>
                <w:color w:val="000000"/>
                <w:szCs w:val="20"/>
                <w:lang w:eastAsia="es-ES"/>
              </w:rPr>
              <w:t>Falta de integridad de datos</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7</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rFonts w:eastAsia="Times New Roman" w:cs="Arial"/>
                <w:color w:val="000000"/>
                <w:szCs w:val="20"/>
                <w:lang w:eastAsia="es-ES"/>
              </w:rPr>
              <w:t>Fallo en los computadores</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8</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Modelo de datos complejo</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9</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Documentación incompleta</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10</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Desarrollo desordenado sin estándares</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11</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Desastres naturales</w:t>
            </w:r>
          </w:p>
        </w:tc>
        <w:tc>
          <w:tcPr>
            <w:tcW w:w="3963" w:type="dxa"/>
          </w:tcPr>
          <w:p w:rsidR="00D81B1A" w:rsidRPr="00B8156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1.-</w:t>
            </w:r>
            <w:r w:rsidRPr="00B8156D">
              <w:rPr>
                <w:szCs w:val="20"/>
              </w:rPr>
              <w:t xml:space="preserve">Realizar </w:t>
            </w:r>
            <w:proofErr w:type="spellStart"/>
            <w:r w:rsidRPr="00B8156D">
              <w:rPr>
                <w:szCs w:val="20"/>
              </w:rPr>
              <w:t>backups</w:t>
            </w:r>
            <w:proofErr w:type="spellEnd"/>
            <w:r w:rsidRPr="00B8156D">
              <w:rPr>
                <w:szCs w:val="20"/>
              </w:rPr>
              <w:t xml:space="preserve"> del servidor de forma mensual</w:t>
            </w: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12</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rFonts w:eastAsia="Times New Roman" w:cs="Arial"/>
                <w:color w:val="000000"/>
                <w:szCs w:val="20"/>
                <w:lang w:eastAsia="es-ES"/>
              </w:rPr>
              <w:t>Sistema difícil de implementar por servidor</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13</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Rechazo de los usuarios al sistema</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p>
        </w:tc>
      </w:tr>
      <w:tr w:rsidR="00564C34"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564C34" w:rsidRDefault="00564C34" w:rsidP="00564C34">
            <w:pPr>
              <w:ind w:firstLine="0"/>
              <w:rPr>
                <w:szCs w:val="20"/>
              </w:rPr>
            </w:pPr>
          </w:p>
        </w:tc>
        <w:tc>
          <w:tcPr>
            <w:tcW w:w="3969" w:type="dxa"/>
          </w:tcPr>
          <w:p w:rsidR="00564C34" w:rsidRPr="004A435D" w:rsidRDefault="00564C34" w:rsidP="00564C34">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p>
        </w:tc>
        <w:tc>
          <w:tcPr>
            <w:tcW w:w="3963" w:type="dxa"/>
          </w:tcPr>
          <w:p w:rsidR="00564C34" w:rsidRPr="004A435D" w:rsidRDefault="00564C34" w:rsidP="00564C34">
            <w:pPr>
              <w:ind w:firstLine="0"/>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14</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Acción de virus</w:t>
            </w:r>
          </w:p>
        </w:tc>
        <w:tc>
          <w:tcPr>
            <w:tcW w:w="3963" w:type="dxa"/>
          </w:tcPr>
          <w:p w:rsidR="00D81B1A"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1.-</w:t>
            </w:r>
            <w:r w:rsidRPr="000F285C">
              <w:rPr>
                <w:szCs w:val="20"/>
              </w:rPr>
              <w:t>Se debe evitar que las licencias de antivirus expiren, se requiere renovación con anterioridad del nuevo antivirus.</w:t>
            </w:r>
          </w:p>
          <w:p w:rsidR="00D81B1A" w:rsidRPr="000F285C"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2-</w:t>
            </w:r>
            <w:r w:rsidRPr="000F285C">
              <w:rPr>
                <w:szCs w:val="20"/>
              </w:rPr>
              <w:t>S</w:t>
            </w:r>
            <w:r>
              <w:rPr>
                <w:szCs w:val="20"/>
              </w:rPr>
              <w:t>i s</w:t>
            </w:r>
            <w:r w:rsidRPr="000F285C">
              <w:rPr>
                <w:szCs w:val="20"/>
              </w:rPr>
              <w:t xml:space="preserve">e tiene </w:t>
            </w:r>
            <w:r w:rsidR="00564C34">
              <w:rPr>
                <w:szCs w:val="20"/>
              </w:rPr>
              <w:t xml:space="preserve">acceso restringido al servidor, </w:t>
            </w:r>
            <w:r w:rsidRPr="000F285C">
              <w:rPr>
                <w:szCs w:val="20"/>
              </w:rPr>
              <w:t>únicamente</w:t>
            </w:r>
            <w:r w:rsidR="00564C34">
              <w:rPr>
                <w:szCs w:val="20"/>
              </w:rPr>
              <w:t xml:space="preserve"> es el </w:t>
            </w:r>
            <w:r w:rsidRPr="000F285C">
              <w:rPr>
                <w:szCs w:val="20"/>
              </w:rPr>
              <w:t>administrador de la red el encargado de cambiar configuraciones y anexar nuevos equipos.</w:t>
            </w:r>
            <w:r>
              <w:rPr>
                <w:szCs w:val="20"/>
              </w:rPr>
              <w:t xml:space="preserve"> Por ello a</w:t>
            </w:r>
            <w:r w:rsidRPr="000F285C">
              <w:rPr>
                <w:szCs w:val="20"/>
              </w:rPr>
              <w:t xml:space="preserve">ntes de </w:t>
            </w:r>
            <w:proofErr w:type="spellStart"/>
            <w:r w:rsidRPr="000F285C">
              <w:rPr>
                <w:szCs w:val="20"/>
              </w:rPr>
              <w:lastRenderedPageBreak/>
              <w:t>logear</w:t>
            </w:r>
            <w:proofErr w:type="spellEnd"/>
            <w:r w:rsidRPr="000F285C">
              <w:rPr>
                <w:szCs w:val="20"/>
              </w:rPr>
              <w:t xml:space="preserve"> una maquina a la red, se debe comprobar la existencia de virus en la misma.</w:t>
            </w:r>
          </w:p>
          <w:p w:rsidR="00D81B1A" w:rsidRPr="000F285C"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Pr>
                <w:szCs w:val="20"/>
              </w:rPr>
              <w:t>3.-</w:t>
            </w:r>
            <w:r>
              <w:t xml:space="preserve"> </w:t>
            </w:r>
            <w:r w:rsidRPr="000F285C">
              <w:rPr>
                <w:szCs w:val="20"/>
              </w:rPr>
              <w:t>Por medio del correo electrónico se obtienen virus constantemente.</w:t>
            </w:r>
            <w:r>
              <w:rPr>
                <w:szCs w:val="20"/>
              </w:rPr>
              <w:t xml:space="preserve"> Entonces se debe c</w:t>
            </w:r>
            <w:r w:rsidRPr="000F285C">
              <w:rPr>
                <w:szCs w:val="20"/>
              </w:rPr>
              <w:t>rear un correo institucional para cada funcionario por medio de la página web, de forma que únicamente se reciba información de importancia para la entidad</w:t>
            </w:r>
            <w:r>
              <w:rPr>
                <w:szCs w:val="20"/>
              </w:rPr>
              <w:t>.</w:t>
            </w: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lastRenderedPageBreak/>
              <w:t>15</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Robo de datos</w:t>
            </w:r>
          </w:p>
        </w:tc>
        <w:tc>
          <w:tcPr>
            <w:tcW w:w="3963" w:type="dxa"/>
          </w:tcPr>
          <w:p w:rsidR="00D81B1A"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1.-</w:t>
            </w:r>
            <w:r w:rsidRPr="000F285C">
              <w:rPr>
                <w:szCs w:val="20"/>
              </w:rPr>
              <w:t>Debido a que a la hora de salida de las personas particulares que ingresan a la entidad, no son registradas pues no se cuenta con vigilante.</w:t>
            </w:r>
            <w:r>
              <w:rPr>
                <w:szCs w:val="20"/>
              </w:rPr>
              <w:t xml:space="preserve"> Entonces s</w:t>
            </w:r>
            <w:r w:rsidRPr="000F285C">
              <w:rPr>
                <w:szCs w:val="20"/>
              </w:rPr>
              <w:t>e requiere que cada funcionario en el momento de retirarse de la oficina por un tiempo considerable, opte por guardar su equipo</w:t>
            </w:r>
            <w:r>
              <w:rPr>
                <w:szCs w:val="20"/>
              </w:rPr>
              <w:t xml:space="preserve"> portátil</w:t>
            </w:r>
            <w:r w:rsidRPr="000F285C">
              <w:rPr>
                <w:szCs w:val="20"/>
              </w:rPr>
              <w:t xml:space="preserve"> dentro de algún cajón bajo llave</w:t>
            </w:r>
            <w:r>
              <w:rPr>
                <w:szCs w:val="20"/>
              </w:rPr>
              <w:t xml:space="preserve"> de caso contrario apagar el equipo ya que el inicio de sesión requiere de </w:t>
            </w:r>
            <w:proofErr w:type="spellStart"/>
            <w:r>
              <w:rPr>
                <w:szCs w:val="20"/>
              </w:rPr>
              <w:t>login</w:t>
            </w:r>
            <w:proofErr w:type="spellEnd"/>
            <w:r>
              <w:rPr>
                <w:szCs w:val="20"/>
              </w:rPr>
              <w:t xml:space="preserve"> y contraseña</w:t>
            </w:r>
          </w:p>
          <w:p w:rsidR="00D81B1A"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Pr>
                <w:szCs w:val="20"/>
              </w:rPr>
              <w:t>2.-</w:t>
            </w:r>
          </w:p>
          <w:p w:rsidR="00D81B1A" w:rsidRPr="004A435D" w:rsidRDefault="00D81B1A" w:rsidP="004C7AF3">
            <w:pPr>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16</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0"/>
                <w:lang w:eastAsia="es-ES"/>
              </w:rPr>
            </w:pPr>
            <w:r w:rsidRPr="004A435D">
              <w:rPr>
                <w:rFonts w:eastAsia="Times New Roman" w:cs="Arial"/>
                <w:color w:val="000000"/>
                <w:szCs w:val="20"/>
                <w:lang w:eastAsia="es-ES"/>
              </w:rPr>
              <w:t>Accidentes intencionales</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p>
        </w:tc>
      </w:tr>
      <w:tr w:rsidR="00D81B1A" w:rsidRPr="004A435D" w:rsidTr="004C7AF3">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17</w:t>
            </w:r>
          </w:p>
        </w:tc>
        <w:tc>
          <w:tcPr>
            <w:tcW w:w="3969"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r w:rsidRPr="004A435D">
              <w:rPr>
                <w:szCs w:val="20"/>
              </w:rPr>
              <w:t>Prueba de Integración fallida</w:t>
            </w:r>
          </w:p>
        </w:tc>
        <w:tc>
          <w:tcPr>
            <w:tcW w:w="3963" w:type="dxa"/>
          </w:tcPr>
          <w:p w:rsidR="00D81B1A" w:rsidRPr="004A435D" w:rsidRDefault="00D81B1A" w:rsidP="00564C34">
            <w:pPr>
              <w:ind w:firstLine="0"/>
              <w:cnfStyle w:val="000000000000" w:firstRow="0" w:lastRow="0" w:firstColumn="0" w:lastColumn="0" w:oddVBand="0" w:evenVBand="0" w:oddHBand="0" w:evenHBand="0" w:firstRowFirstColumn="0" w:firstRowLastColumn="0" w:lastRowFirstColumn="0" w:lastRowLastColumn="0"/>
              <w:rPr>
                <w:szCs w:val="20"/>
              </w:rPr>
            </w:pPr>
          </w:p>
        </w:tc>
      </w:tr>
      <w:tr w:rsidR="00D81B1A" w:rsidRPr="004A435D" w:rsidTr="004C7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D81B1A" w:rsidRPr="004A435D" w:rsidRDefault="00D81B1A" w:rsidP="00564C34">
            <w:pPr>
              <w:ind w:firstLine="0"/>
              <w:rPr>
                <w:szCs w:val="20"/>
              </w:rPr>
            </w:pPr>
            <w:r>
              <w:rPr>
                <w:szCs w:val="20"/>
              </w:rPr>
              <w:t>18</w:t>
            </w:r>
          </w:p>
        </w:tc>
        <w:tc>
          <w:tcPr>
            <w:tcW w:w="3969"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r w:rsidRPr="004A435D">
              <w:rPr>
                <w:szCs w:val="20"/>
              </w:rPr>
              <w:t>Capacitación no clara</w:t>
            </w:r>
          </w:p>
        </w:tc>
        <w:tc>
          <w:tcPr>
            <w:tcW w:w="3963" w:type="dxa"/>
          </w:tcPr>
          <w:p w:rsidR="00D81B1A" w:rsidRPr="004A435D" w:rsidRDefault="00D81B1A" w:rsidP="00564C34">
            <w:pPr>
              <w:ind w:firstLine="0"/>
              <w:cnfStyle w:val="000000100000" w:firstRow="0" w:lastRow="0" w:firstColumn="0" w:lastColumn="0" w:oddVBand="0" w:evenVBand="0" w:oddHBand="1" w:evenHBand="0" w:firstRowFirstColumn="0" w:firstRowLastColumn="0" w:lastRowFirstColumn="0" w:lastRowLastColumn="0"/>
              <w:rPr>
                <w:szCs w:val="20"/>
              </w:rPr>
            </w:pPr>
          </w:p>
        </w:tc>
      </w:tr>
    </w:tbl>
    <w:p w:rsidR="00D81B1A" w:rsidRPr="00D81B1A" w:rsidRDefault="00D81B1A" w:rsidP="00D81B1A"/>
    <w:p w:rsidR="001C553B" w:rsidRDefault="001C553B" w:rsidP="00285F86">
      <w:r>
        <w:br w:type="page"/>
      </w:r>
    </w:p>
    <w:p w:rsidR="00D32561" w:rsidRDefault="00A966F8" w:rsidP="007C7400">
      <w:pPr>
        <w:pStyle w:val="Ttulo1"/>
        <w:numPr>
          <w:ilvl w:val="0"/>
          <w:numId w:val="2"/>
        </w:numPr>
        <w:rPr>
          <w:sz w:val="24"/>
          <w:szCs w:val="24"/>
        </w:rPr>
      </w:pPr>
      <w:bookmarkStart w:id="22" w:name="_Toc397539033"/>
      <w:r>
        <w:rPr>
          <w:sz w:val="24"/>
          <w:szCs w:val="24"/>
        </w:rPr>
        <w:lastRenderedPageBreak/>
        <w:t>Evaluación de esfuerzo</w:t>
      </w:r>
      <w:bookmarkEnd w:id="22"/>
    </w:p>
    <w:p w:rsidR="00782F52" w:rsidRDefault="00782F52" w:rsidP="00627F6E"/>
    <w:p w:rsidR="00782F52" w:rsidRDefault="00782F52" w:rsidP="00782F52">
      <w:r>
        <w:t>Se evaluaran las tareas que requieren mayor tiempo para realizarlas como:</w:t>
      </w:r>
    </w:p>
    <w:p w:rsidR="00782F52" w:rsidRDefault="00782F52" w:rsidP="00782F52"/>
    <w:p w:rsidR="00782F52" w:rsidRDefault="00782F52" w:rsidP="00782F52">
      <w:r>
        <w:t xml:space="preserve">En la etapa de análisis y modelamiento el punto de casos de usos implementaremos alrededor de 4 horas en los </w:t>
      </w:r>
      <w:r>
        <w:t>días</w:t>
      </w:r>
      <w:r>
        <w:t xml:space="preserve"> establecidos por la carta </w:t>
      </w:r>
      <w:r>
        <w:t xml:space="preserve">Gantt, </w:t>
      </w:r>
      <w:r>
        <w:t xml:space="preserve">ya que estos deben de estar bien definidos para no atrasarnos en la </w:t>
      </w:r>
      <w:r>
        <w:t>confección</w:t>
      </w:r>
      <w:r>
        <w:t xml:space="preserve"> de nuestro proyecto</w:t>
      </w:r>
    </w:p>
    <w:p w:rsidR="00782F52" w:rsidRDefault="00782F52" w:rsidP="00782F52">
      <w:r>
        <w:t>En cuanto al modelamiento de la base de datos se le dedicara al menos 3 horas diarias pues se deben de realizar pruebas para que no se creen duplicidad de da</w:t>
      </w:r>
      <w:r>
        <w:t xml:space="preserve">tos y redundancia ya que al, </w:t>
      </w:r>
      <w:r>
        <w:t xml:space="preserve">momento de programar esta nos puede traer consecuencias porque </w:t>
      </w:r>
      <w:r>
        <w:t>atrasaría</w:t>
      </w:r>
      <w:r>
        <w:t xml:space="preserve"> nuestro proyecto </w:t>
      </w:r>
      <w:r>
        <w:t>también</w:t>
      </w:r>
      <w:r>
        <w:t xml:space="preserve"> hay que agregar es que al m</w:t>
      </w:r>
      <w:r>
        <w:t>omento de crear el modelamiento</w:t>
      </w:r>
      <w:r>
        <w:t>.</w:t>
      </w:r>
    </w:p>
    <w:p w:rsidR="00627F6E" w:rsidRDefault="00782F52" w:rsidP="00782F52">
      <w:r>
        <w:t>En Cuanto a las etapas correspondientes</w:t>
      </w:r>
      <w:r>
        <w:t xml:space="preserve"> a la </w:t>
      </w:r>
      <w:r>
        <w:t>diagramación</w:t>
      </w:r>
      <w:r>
        <w:t xml:space="preserve"> estimaremos horas extras esto quiere decir fin de semana si es necesario </w:t>
      </w:r>
      <w:r>
        <w:t>pues no debe de haber error por</w:t>
      </w:r>
      <w:r>
        <w:t xml:space="preserve">que </w:t>
      </w:r>
      <w:r>
        <w:t>dificultaría</w:t>
      </w:r>
      <w:r>
        <w:t xml:space="preserve"> </w:t>
      </w:r>
      <w:bookmarkStart w:id="23" w:name="_GoBack"/>
      <w:bookmarkEnd w:id="23"/>
      <w:r>
        <w:t>las etapas siguientes.</w:t>
      </w:r>
      <w:r w:rsidR="00627F6E">
        <w:br w:type="page"/>
      </w:r>
    </w:p>
    <w:p w:rsidR="00A966F8" w:rsidRDefault="00A966F8" w:rsidP="007C7400">
      <w:pPr>
        <w:pStyle w:val="Ttulo1"/>
        <w:numPr>
          <w:ilvl w:val="0"/>
          <w:numId w:val="2"/>
        </w:numPr>
        <w:rPr>
          <w:sz w:val="24"/>
          <w:szCs w:val="24"/>
        </w:rPr>
      </w:pPr>
      <w:bookmarkStart w:id="24" w:name="_Toc397539034"/>
      <w:r>
        <w:rPr>
          <w:sz w:val="24"/>
          <w:szCs w:val="24"/>
        </w:rPr>
        <w:lastRenderedPageBreak/>
        <w:t>Normas de desarrollo</w:t>
      </w:r>
      <w:bookmarkEnd w:id="24"/>
    </w:p>
    <w:p w:rsidR="00FE13BF" w:rsidRDefault="00FE13BF" w:rsidP="00FE13BF"/>
    <w:p w:rsidR="00FE13BF" w:rsidRDefault="00FE13BF" w:rsidP="00FE13BF"/>
    <w:p w:rsidR="00FE13BF" w:rsidRPr="00C12A5C" w:rsidRDefault="00C12A5C" w:rsidP="00C12A5C">
      <w:pPr>
        <w:pStyle w:val="Ttulo2"/>
      </w:pPr>
      <w:bookmarkStart w:id="25" w:name="_Toc389194832"/>
      <w:bookmarkStart w:id="26" w:name="_Toc397539035"/>
      <w:r>
        <w:t xml:space="preserve">9.1 </w:t>
      </w:r>
      <w:r w:rsidR="00FE13BF" w:rsidRPr="00C12A5C">
        <w:rPr>
          <w:color w:val="000000" w:themeColor="text1"/>
          <w:sz w:val="20"/>
        </w:rPr>
        <w:t>Normas que afectan a los Sitios Web</w:t>
      </w:r>
      <w:bookmarkEnd w:id="25"/>
      <w:bookmarkEnd w:id="26"/>
    </w:p>
    <w:p w:rsidR="00FE13BF" w:rsidRDefault="00FE13BF" w:rsidP="00FE13BF">
      <w:pPr>
        <w:spacing w:line="276" w:lineRule="auto"/>
        <w:ind w:firstLine="1134"/>
      </w:pPr>
    </w:p>
    <w:p w:rsidR="00FE13BF" w:rsidRDefault="00FE13BF" w:rsidP="00FE13BF">
      <w:pPr>
        <w:spacing w:line="276" w:lineRule="auto"/>
      </w:pPr>
      <w:r w:rsidRPr="003A3171">
        <w:t>Respecto de la normativa que afecta a los Sitios Web, es importante indicar que se pueden separar en cuatro tipos, que desde sus</w:t>
      </w:r>
      <w:r>
        <w:t xml:space="preserve"> temáticas entregan un marco de </w:t>
      </w:r>
      <w:r w:rsidRPr="003A3171">
        <w:t>acción para el desarrollo, operación y mantención de los Sitios Web de Gobierno:</w:t>
      </w:r>
    </w:p>
    <w:p w:rsidR="00FE13BF" w:rsidRPr="003A3171" w:rsidRDefault="00FE13BF" w:rsidP="00FE13BF">
      <w:pPr>
        <w:spacing w:line="276" w:lineRule="auto"/>
        <w:ind w:firstLine="1134"/>
      </w:pPr>
    </w:p>
    <w:p w:rsidR="00FE13BF" w:rsidRPr="003A3171" w:rsidRDefault="00FE13BF" w:rsidP="00FE13BF">
      <w:pPr>
        <w:spacing w:line="276" w:lineRule="auto"/>
      </w:pPr>
      <w:r w:rsidRPr="003A3171">
        <w:rPr>
          <w:b/>
        </w:rPr>
        <w:t>1. Instructivos Presidenciales:</w:t>
      </w:r>
      <w:r w:rsidRPr="003A3171">
        <w:t xml:space="preserve"> determinan</w:t>
      </w:r>
      <w:r>
        <w:t xml:space="preserve"> las políticas generales que se </w:t>
      </w:r>
      <w:r w:rsidRPr="003A3171">
        <w:t>deben cumplir en el área de los Sitios Web.</w:t>
      </w:r>
      <w:r>
        <w:t xml:space="preserve"> Por ejemplo, el que regula la </w:t>
      </w:r>
      <w:r w:rsidRPr="003A3171">
        <w:t>publicidad de información de los servicios para apoyar la Transparencia.</w:t>
      </w:r>
    </w:p>
    <w:p w:rsidR="00FE13BF" w:rsidRDefault="00FE13BF" w:rsidP="00FE13BF">
      <w:pPr>
        <w:spacing w:line="276" w:lineRule="auto"/>
        <w:ind w:firstLine="0"/>
        <w:rPr>
          <w:b/>
        </w:rPr>
      </w:pPr>
    </w:p>
    <w:p w:rsidR="00FE13BF" w:rsidRPr="003D62FD" w:rsidRDefault="00FE13BF" w:rsidP="00FE13BF">
      <w:pPr>
        <w:spacing w:line="276" w:lineRule="auto"/>
      </w:pPr>
      <w:r w:rsidRPr="003D62FD">
        <w:rPr>
          <w:b/>
        </w:rPr>
        <w:t>2. Leyes:</w:t>
      </w:r>
      <w:r w:rsidRPr="003D62FD">
        <w:t xml:space="preserve"> abarcan diferentes temas que afectan a la operación de los Sitios</w:t>
      </w:r>
    </w:p>
    <w:p w:rsidR="00FE13BF" w:rsidRPr="003D62FD" w:rsidRDefault="00FE13BF" w:rsidP="00FE13BF">
      <w:pPr>
        <w:spacing w:line="276" w:lineRule="auto"/>
        <w:ind w:firstLine="0"/>
      </w:pPr>
      <w:r w:rsidRPr="003D62FD">
        <w:t>Web. Por ejemplo, la protección a la privacidad de los datos personales.</w:t>
      </w:r>
    </w:p>
    <w:p w:rsidR="00FE13BF" w:rsidRDefault="00FE13BF" w:rsidP="00FE13BF">
      <w:pPr>
        <w:spacing w:line="276" w:lineRule="auto"/>
        <w:ind w:firstLine="0"/>
      </w:pPr>
    </w:p>
    <w:p w:rsidR="00FE13BF" w:rsidRPr="003D62FD" w:rsidRDefault="00FE13BF" w:rsidP="00FE13BF">
      <w:pPr>
        <w:spacing w:line="276" w:lineRule="auto"/>
      </w:pPr>
      <w:r w:rsidRPr="003D62FD">
        <w:rPr>
          <w:b/>
        </w:rPr>
        <w:t>3. Decretos Supremos:</w:t>
      </w:r>
      <w:r w:rsidRPr="003D62FD">
        <w:t xml:space="preserve"> son emitidos por entidades dependientes del Poder</w:t>
      </w:r>
    </w:p>
    <w:p w:rsidR="00FE13BF" w:rsidRPr="003D62FD" w:rsidRDefault="00FE13BF" w:rsidP="00FE13BF">
      <w:pPr>
        <w:spacing w:line="276" w:lineRule="auto"/>
        <w:ind w:firstLine="0"/>
      </w:pPr>
      <w:r w:rsidRPr="003D62FD">
        <w:t>Ejecutivo. Por ejemplo, el Decreto Supremo 100-</w:t>
      </w:r>
      <w:r>
        <w:t xml:space="preserve">2006 sobre estándares que deben </w:t>
      </w:r>
      <w:r w:rsidRPr="003D62FD">
        <w:t>ser cumplidos por los Sitios Web.</w:t>
      </w:r>
    </w:p>
    <w:p w:rsidR="00FE13BF" w:rsidRDefault="00FE13BF" w:rsidP="00FE13BF">
      <w:pPr>
        <w:spacing w:line="276" w:lineRule="auto"/>
        <w:ind w:firstLine="0"/>
      </w:pPr>
    </w:p>
    <w:p w:rsidR="00FE13BF" w:rsidRPr="003D62FD" w:rsidRDefault="00FE13BF" w:rsidP="00FE13BF">
      <w:pPr>
        <w:spacing w:line="276" w:lineRule="auto"/>
      </w:pPr>
      <w:r w:rsidRPr="003D62FD">
        <w:rPr>
          <w:b/>
        </w:rPr>
        <w:t>4. Guías de Aplicación:</w:t>
      </w:r>
      <w:r w:rsidRPr="003D62FD">
        <w:t xml:space="preserve"> son un conjunto de buenas prácticas emitidas por</w:t>
      </w:r>
      <w:r>
        <w:t xml:space="preserve"> </w:t>
      </w:r>
      <w:r w:rsidRPr="003D62FD">
        <w:t>los organismos del Estado para orientar y precis</w:t>
      </w:r>
      <w:r>
        <w:t xml:space="preserve">ar la forma de dar cumplimiento </w:t>
      </w:r>
      <w:r w:rsidRPr="003D62FD">
        <w:t>a las normas que se han emitido sobre temas determinados. Por ejemplo, la</w:t>
      </w:r>
    </w:p>
    <w:p w:rsidR="00FE13BF" w:rsidRDefault="00FE13BF" w:rsidP="00FE13BF">
      <w:pPr>
        <w:spacing w:line="276" w:lineRule="auto"/>
        <w:ind w:firstLine="0"/>
      </w:pPr>
      <w:r w:rsidRPr="003D62FD">
        <w:t>“Guía para la accesibilidad de</w:t>
      </w:r>
      <w:r>
        <w:t xml:space="preserve"> discapacitados en los Sitios Web de la Administración del Estado”.</w:t>
      </w:r>
    </w:p>
    <w:p w:rsidR="00E422C0" w:rsidRPr="00C12A5C" w:rsidRDefault="00C12A5C" w:rsidP="00C12A5C">
      <w:pPr>
        <w:pStyle w:val="Ttulo2"/>
      </w:pPr>
      <w:bookmarkStart w:id="27" w:name="_Toc389194833"/>
      <w:bookmarkStart w:id="28" w:name="_Toc397539036"/>
      <w:r w:rsidRPr="00C12A5C">
        <w:t xml:space="preserve">9.2 </w:t>
      </w:r>
      <w:r w:rsidR="00E422C0" w:rsidRPr="00C12A5C">
        <w:t>Instructivos Presidenciales</w:t>
      </w:r>
      <w:bookmarkEnd w:id="27"/>
      <w:bookmarkEnd w:id="28"/>
    </w:p>
    <w:p w:rsidR="00E422C0" w:rsidRPr="003D62FD" w:rsidRDefault="00E422C0" w:rsidP="00E422C0">
      <w:pPr>
        <w:spacing w:line="276" w:lineRule="auto"/>
        <w:ind w:firstLine="0"/>
        <w:rPr>
          <w:b/>
        </w:rPr>
      </w:pPr>
    </w:p>
    <w:p w:rsidR="00E422C0" w:rsidRPr="00367683" w:rsidRDefault="00E422C0" w:rsidP="00E422C0">
      <w:pPr>
        <w:spacing w:line="276" w:lineRule="auto"/>
      </w:pPr>
      <w:r w:rsidRPr="003D62FD">
        <w:t>Los Instructivos Presidenciales son docume</w:t>
      </w:r>
      <w:r>
        <w:t xml:space="preserve">ntos emitidos bajo la firma del </w:t>
      </w:r>
      <w:r w:rsidRPr="003D62FD">
        <w:t xml:space="preserve">Presidente de la República que tienen como objetivo </w:t>
      </w:r>
      <w:r>
        <w:t xml:space="preserve">fijar la política general de la </w:t>
      </w:r>
      <w:r w:rsidRPr="003D62FD">
        <w:t xml:space="preserve">administración sobre un tema específico, más allá </w:t>
      </w:r>
      <w:r>
        <w:t xml:space="preserve">de las normas que rijan el tema </w:t>
      </w:r>
      <w:r w:rsidRPr="003D62FD">
        <w:t>de que se trate</w:t>
      </w:r>
      <w:r>
        <w:t>.</w:t>
      </w:r>
    </w:p>
    <w:p w:rsidR="003D1777" w:rsidRDefault="00E422C0" w:rsidP="00E422C0">
      <w:pPr>
        <w:spacing w:line="276" w:lineRule="auto"/>
      </w:pPr>
      <w:r>
        <w:t>L</w:t>
      </w:r>
      <w:r w:rsidRPr="00253A0F">
        <w:t>a utilización de las Tecnologías de Información y</w:t>
      </w:r>
      <w:r>
        <w:t xml:space="preserve"> </w:t>
      </w:r>
      <w:r w:rsidRPr="00253A0F">
        <w:t>Comunicación (</w:t>
      </w:r>
      <w:proofErr w:type="spellStart"/>
      <w:r w:rsidRPr="00253A0F">
        <w:t>TICs</w:t>
      </w:r>
      <w:proofErr w:type="spellEnd"/>
      <w:r w:rsidRPr="00253A0F">
        <w:t>), a mediados de los años novent</w:t>
      </w:r>
      <w:r>
        <w:t xml:space="preserve">a se acuña el término “Gobierno </w:t>
      </w:r>
      <w:r w:rsidRPr="00253A0F">
        <w:t xml:space="preserve">Electrónico” y se comienza a utilizar habitualmente al </w:t>
      </w:r>
      <w:r>
        <w:t xml:space="preserve">reseñar el interés existente en </w:t>
      </w:r>
      <w:r w:rsidRPr="00253A0F">
        <w:t xml:space="preserve">el ámbito de la modernización del Estado. Luego </w:t>
      </w:r>
      <w:r>
        <w:t xml:space="preserve">en el año 1998 y con motivo del </w:t>
      </w:r>
      <w:r w:rsidRPr="00253A0F">
        <w:t xml:space="preserve">trabajo realizado por los expertos reunidos en la </w:t>
      </w:r>
      <w:r>
        <w:t xml:space="preserve">Comisión Presidencial de Nuevas Tecnologías de Información y </w:t>
      </w:r>
      <w:r w:rsidRPr="00253A0F">
        <w:t>Comunicación, se de</w:t>
      </w:r>
      <w:r>
        <w:t xml:space="preserve">termina la necesidad de avanzar </w:t>
      </w:r>
      <w:r w:rsidRPr="00253A0F">
        <w:t>claramente en estos temas y se generan una seri</w:t>
      </w:r>
      <w:r>
        <w:t xml:space="preserve">e de instrucciones en el ámbito </w:t>
      </w:r>
      <w:r w:rsidRPr="00253A0F">
        <w:t xml:space="preserve">gubernamental para potenciar el uso de las TIC. No </w:t>
      </w:r>
      <w:r>
        <w:t xml:space="preserve">obstante, el primer Instructivo </w:t>
      </w:r>
      <w:r w:rsidRPr="00253A0F">
        <w:t>Presidencial propiamente tal llegaría en el añ</w:t>
      </w:r>
      <w:r>
        <w:t>o 2000.</w:t>
      </w:r>
      <w:r w:rsidR="003D1777">
        <w:br w:type="page"/>
      </w:r>
    </w:p>
    <w:p w:rsidR="00E422C0" w:rsidRPr="00253A0F" w:rsidRDefault="00E422C0" w:rsidP="00E422C0">
      <w:pPr>
        <w:spacing w:line="276" w:lineRule="auto"/>
        <w:ind w:firstLine="0"/>
        <w:rPr>
          <w:b/>
        </w:rPr>
      </w:pPr>
      <w:r w:rsidRPr="00253A0F">
        <w:rPr>
          <w:b/>
        </w:rPr>
        <w:lastRenderedPageBreak/>
        <w:t xml:space="preserve">Algunos instructivos presidenciales </w:t>
      </w:r>
    </w:p>
    <w:p w:rsidR="00E422C0" w:rsidRPr="00253A0F" w:rsidRDefault="00E422C0" w:rsidP="00E422C0">
      <w:pPr>
        <w:spacing w:line="276" w:lineRule="auto"/>
        <w:ind w:firstLine="0"/>
      </w:pPr>
    </w:p>
    <w:p w:rsidR="00E422C0" w:rsidRDefault="00E422C0" w:rsidP="00E422C0">
      <w:pPr>
        <w:pStyle w:val="Prrafodelista"/>
        <w:numPr>
          <w:ilvl w:val="0"/>
          <w:numId w:val="14"/>
        </w:numPr>
        <w:spacing w:line="276" w:lineRule="auto"/>
      </w:pPr>
      <w:r w:rsidRPr="00253A0F">
        <w:t>Instructivo Presidencial N° 030 – 2000 sobre Participación Ciudadana</w:t>
      </w:r>
    </w:p>
    <w:p w:rsidR="00E422C0" w:rsidRPr="00253A0F" w:rsidRDefault="00E422C0" w:rsidP="00E422C0">
      <w:pPr>
        <w:pStyle w:val="Prrafodelista"/>
        <w:spacing w:line="276" w:lineRule="auto"/>
        <w:ind w:left="495" w:firstLine="0"/>
      </w:pPr>
    </w:p>
    <w:p w:rsidR="00E422C0" w:rsidRPr="00253A0F" w:rsidRDefault="00E422C0" w:rsidP="00E422C0">
      <w:pPr>
        <w:pStyle w:val="Prrafodelista"/>
        <w:numPr>
          <w:ilvl w:val="0"/>
          <w:numId w:val="14"/>
        </w:numPr>
        <w:spacing w:line="276" w:lineRule="auto"/>
      </w:pPr>
      <w:r w:rsidRPr="00253A0F">
        <w:t>Instructivo Presidencial N° 005 - 2001 sobre Gobierno Electrónico</w:t>
      </w:r>
    </w:p>
    <w:p w:rsidR="00E422C0" w:rsidRPr="00253A0F" w:rsidRDefault="00E422C0" w:rsidP="00E422C0">
      <w:pPr>
        <w:spacing w:line="276" w:lineRule="auto"/>
        <w:ind w:firstLine="0"/>
      </w:pPr>
    </w:p>
    <w:p w:rsidR="00E422C0" w:rsidRPr="00253A0F" w:rsidRDefault="00E422C0" w:rsidP="00E422C0">
      <w:pPr>
        <w:pStyle w:val="Prrafodelista"/>
        <w:numPr>
          <w:ilvl w:val="0"/>
          <w:numId w:val="14"/>
        </w:numPr>
        <w:spacing w:line="276" w:lineRule="auto"/>
      </w:pPr>
      <w:r w:rsidRPr="00253A0F">
        <w:t>Instructivo Presidencial N° 006 - 2004 sobre Firma Electrónica</w:t>
      </w:r>
    </w:p>
    <w:p w:rsidR="00E422C0" w:rsidRPr="00253A0F" w:rsidRDefault="00E422C0" w:rsidP="00E422C0">
      <w:pPr>
        <w:spacing w:line="276" w:lineRule="auto"/>
        <w:ind w:firstLine="0"/>
      </w:pPr>
    </w:p>
    <w:p w:rsidR="00E422C0" w:rsidRPr="00253A0F" w:rsidRDefault="00E422C0" w:rsidP="00E422C0">
      <w:pPr>
        <w:pStyle w:val="Prrafodelista"/>
        <w:numPr>
          <w:ilvl w:val="0"/>
          <w:numId w:val="14"/>
        </w:numPr>
        <w:spacing w:line="276" w:lineRule="auto"/>
      </w:pPr>
      <w:r w:rsidRPr="00253A0F">
        <w:t>Instructivo Presidencial N° 008 - 2006 sobre Transparencia Activa</w:t>
      </w:r>
    </w:p>
    <w:p w:rsidR="00E422C0" w:rsidRDefault="00E422C0" w:rsidP="00E422C0">
      <w:pPr>
        <w:spacing w:line="276" w:lineRule="auto"/>
        <w:ind w:firstLine="0"/>
        <w:rPr>
          <w:b/>
        </w:rPr>
      </w:pPr>
    </w:p>
    <w:p w:rsidR="00E422C0" w:rsidRDefault="00E422C0" w:rsidP="00E422C0">
      <w:pPr>
        <w:spacing w:line="276" w:lineRule="auto"/>
        <w:ind w:firstLine="0"/>
        <w:rPr>
          <w:b/>
        </w:rPr>
      </w:pPr>
    </w:p>
    <w:p w:rsidR="00E422C0" w:rsidRPr="00367683" w:rsidRDefault="00C12A5C" w:rsidP="00C12A5C">
      <w:pPr>
        <w:pStyle w:val="Ttulo2"/>
      </w:pPr>
      <w:bookmarkStart w:id="29" w:name="_Toc389194834"/>
      <w:bookmarkStart w:id="30" w:name="_Toc397539037"/>
      <w:r>
        <w:t xml:space="preserve">9.3 </w:t>
      </w:r>
      <w:r w:rsidR="00E422C0" w:rsidRPr="00367683">
        <w:t>Leyes</w:t>
      </w:r>
      <w:bookmarkEnd w:id="29"/>
      <w:bookmarkEnd w:id="30"/>
    </w:p>
    <w:p w:rsidR="00E422C0" w:rsidRDefault="00E422C0" w:rsidP="00E422C0">
      <w:pPr>
        <w:spacing w:line="276" w:lineRule="auto"/>
      </w:pPr>
      <w:r>
        <w:t>Las leyes abarcan diferentes temas que afectan a la operación de los Sitios Web, aunque al presente no existen normas de este rango que estén dedicadas a esta temática tecnológica de manera específica. Por lo mismo, sólo se pueden citar como relacionadas las siguientes:</w:t>
      </w:r>
    </w:p>
    <w:p w:rsidR="00E422C0" w:rsidRDefault="00E422C0" w:rsidP="00E422C0">
      <w:pPr>
        <w:spacing w:line="276" w:lineRule="auto"/>
        <w:ind w:firstLine="0"/>
      </w:pPr>
    </w:p>
    <w:p w:rsidR="00E422C0" w:rsidRPr="0007003B" w:rsidRDefault="00E422C0" w:rsidP="00E422C0">
      <w:pPr>
        <w:pStyle w:val="Prrafodelista"/>
        <w:numPr>
          <w:ilvl w:val="0"/>
          <w:numId w:val="15"/>
        </w:numPr>
        <w:spacing w:line="276" w:lineRule="auto"/>
        <w:rPr>
          <w:b/>
        </w:rPr>
      </w:pPr>
      <w:r w:rsidRPr="0007003B">
        <w:rPr>
          <w:b/>
        </w:rPr>
        <w:t>Ley N° 17.336 de Propiedad Intelectual</w:t>
      </w:r>
    </w:p>
    <w:p w:rsidR="00E422C0" w:rsidRPr="003D62FD" w:rsidRDefault="00E422C0" w:rsidP="00E422C0">
      <w:pPr>
        <w:spacing w:line="276" w:lineRule="auto"/>
        <w:ind w:firstLine="0"/>
        <w:rPr>
          <w:b/>
        </w:rPr>
      </w:pPr>
    </w:p>
    <w:p w:rsidR="00E422C0" w:rsidRDefault="00E422C0" w:rsidP="00E422C0">
      <w:pPr>
        <w:spacing w:line="276" w:lineRule="auto"/>
        <w:ind w:firstLine="0"/>
      </w:pPr>
      <w:r>
        <w:t>Especifica las obligaciones referidas a la propiedad sobre las creaciones intelectuales.</w:t>
      </w:r>
    </w:p>
    <w:p w:rsidR="00E422C0" w:rsidRDefault="00E422C0" w:rsidP="00E422C0">
      <w:pPr>
        <w:spacing w:line="276" w:lineRule="auto"/>
        <w:ind w:firstLine="0"/>
      </w:pPr>
    </w:p>
    <w:p w:rsidR="00E422C0" w:rsidRDefault="00E422C0" w:rsidP="00E422C0">
      <w:pPr>
        <w:pStyle w:val="Prrafodelista"/>
        <w:numPr>
          <w:ilvl w:val="0"/>
          <w:numId w:val="15"/>
        </w:numPr>
        <w:spacing w:line="276" w:lineRule="auto"/>
      </w:pPr>
      <w:r w:rsidRPr="0007003B">
        <w:rPr>
          <w:b/>
        </w:rPr>
        <w:t>Ley N° 19.628 de Protección de la vida privada</w:t>
      </w:r>
    </w:p>
    <w:p w:rsidR="00E422C0" w:rsidRDefault="00E422C0" w:rsidP="00E422C0">
      <w:pPr>
        <w:spacing w:line="276" w:lineRule="auto"/>
        <w:ind w:firstLine="0"/>
      </w:pPr>
    </w:p>
    <w:p w:rsidR="00E422C0" w:rsidRDefault="00E422C0" w:rsidP="00E422C0">
      <w:pPr>
        <w:spacing w:line="276" w:lineRule="auto"/>
        <w:ind w:firstLine="0"/>
      </w:pPr>
      <w:r>
        <w:t>En lo concerniente a datos personales.</w:t>
      </w:r>
    </w:p>
    <w:p w:rsidR="00E422C0" w:rsidRDefault="00E422C0" w:rsidP="00E422C0">
      <w:pPr>
        <w:spacing w:line="276" w:lineRule="auto"/>
        <w:ind w:firstLine="0"/>
      </w:pPr>
    </w:p>
    <w:p w:rsidR="00E422C0" w:rsidRDefault="00E422C0" w:rsidP="00E422C0">
      <w:pPr>
        <w:pStyle w:val="Prrafodelista"/>
        <w:numPr>
          <w:ilvl w:val="0"/>
          <w:numId w:val="15"/>
        </w:numPr>
        <w:spacing w:line="276" w:lineRule="auto"/>
      </w:pPr>
      <w:r w:rsidRPr="0007003B">
        <w:rPr>
          <w:b/>
        </w:rPr>
        <w:t>Ley N° 19.653 sobre Probidad Administrativa</w:t>
      </w:r>
      <w:r>
        <w:t xml:space="preserve"> </w:t>
      </w:r>
    </w:p>
    <w:p w:rsidR="00E422C0" w:rsidRDefault="00E422C0" w:rsidP="00E422C0">
      <w:pPr>
        <w:spacing w:line="276" w:lineRule="auto"/>
        <w:ind w:firstLine="0"/>
      </w:pPr>
    </w:p>
    <w:p w:rsidR="00E422C0" w:rsidRDefault="00E422C0" w:rsidP="00E422C0">
      <w:pPr>
        <w:spacing w:line="276" w:lineRule="auto"/>
        <w:ind w:firstLine="0"/>
      </w:pPr>
      <w:r>
        <w:t>Aplicable de los órganos de la Administración del Estado, que establece la publicidad y transparencia de los actos del Estado.</w:t>
      </w:r>
    </w:p>
    <w:p w:rsidR="00E422C0" w:rsidRDefault="00E422C0" w:rsidP="00E422C0">
      <w:pPr>
        <w:spacing w:line="276" w:lineRule="auto"/>
        <w:ind w:firstLine="0"/>
      </w:pPr>
    </w:p>
    <w:p w:rsidR="00E422C0" w:rsidRDefault="00E422C0" w:rsidP="00E422C0">
      <w:pPr>
        <w:pStyle w:val="Prrafodelista"/>
        <w:numPr>
          <w:ilvl w:val="0"/>
          <w:numId w:val="15"/>
        </w:numPr>
        <w:spacing w:line="276" w:lineRule="auto"/>
      </w:pPr>
      <w:r w:rsidRPr="0007003B">
        <w:rPr>
          <w:b/>
        </w:rPr>
        <w:t>Ley Nº 19.799</w:t>
      </w:r>
      <w:r>
        <w:t xml:space="preserve"> </w:t>
      </w:r>
    </w:p>
    <w:p w:rsidR="00E422C0" w:rsidRDefault="00E422C0" w:rsidP="00E422C0">
      <w:pPr>
        <w:spacing w:line="276" w:lineRule="auto"/>
        <w:ind w:firstLine="0"/>
      </w:pPr>
    </w:p>
    <w:p w:rsidR="00E422C0" w:rsidRDefault="00E422C0" w:rsidP="00E422C0">
      <w:pPr>
        <w:spacing w:line="276" w:lineRule="auto"/>
        <w:ind w:firstLine="0"/>
      </w:pPr>
      <w:r>
        <w:t>Sobre la Firma electrónica y los documentos electrónicos.</w:t>
      </w:r>
    </w:p>
    <w:p w:rsidR="00E422C0" w:rsidRDefault="00E422C0" w:rsidP="00E422C0">
      <w:pPr>
        <w:spacing w:line="276" w:lineRule="auto"/>
        <w:ind w:firstLine="0"/>
        <w:rPr>
          <w:b/>
        </w:rPr>
      </w:pPr>
    </w:p>
    <w:p w:rsidR="00E422C0" w:rsidRPr="0007003B" w:rsidRDefault="00E422C0" w:rsidP="00E422C0">
      <w:pPr>
        <w:pStyle w:val="Prrafodelista"/>
        <w:numPr>
          <w:ilvl w:val="0"/>
          <w:numId w:val="15"/>
        </w:numPr>
        <w:spacing w:line="276" w:lineRule="auto"/>
        <w:rPr>
          <w:b/>
        </w:rPr>
      </w:pPr>
      <w:r w:rsidRPr="0007003B">
        <w:rPr>
          <w:b/>
        </w:rPr>
        <w:t>Ley N° 19.880</w:t>
      </w:r>
    </w:p>
    <w:p w:rsidR="00E422C0" w:rsidRDefault="00E422C0" w:rsidP="00E422C0">
      <w:pPr>
        <w:spacing w:line="276" w:lineRule="auto"/>
        <w:ind w:firstLine="0"/>
      </w:pPr>
      <w:r>
        <w:t xml:space="preserve"> </w:t>
      </w:r>
    </w:p>
    <w:p w:rsidR="00E422C0" w:rsidRPr="00910C70" w:rsidRDefault="00E422C0" w:rsidP="00E422C0">
      <w:pPr>
        <w:spacing w:line="276" w:lineRule="auto"/>
        <w:ind w:firstLine="0"/>
      </w:pPr>
      <w:r>
        <w:t>Que establece las bases de los procedimientos administrativos que rigen los actos de los órganos de la Administración del Estado.</w:t>
      </w:r>
    </w:p>
    <w:p w:rsidR="00E422C0" w:rsidRDefault="00E422C0" w:rsidP="003D1777">
      <w:pPr>
        <w:spacing w:line="276" w:lineRule="auto"/>
        <w:ind w:firstLine="0"/>
      </w:pPr>
    </w:p>
    <w:p w:rsidR="00E422C0" w:rsidRPr="00367683" w:rsidRDefault="00C12A5C" w:rsidP="00C12A5C">
      <w:pPr>
        <w:pStyle w:val="Ttulo2"/>
      </w:pPr>
      <w:bookmarkStart w:id="31" w:name="_Toc389194835"/>
      <w:bookmarkStart w:id="32" w:name="_Toc397539038"/>
      <w:r>
        <w:t xml:space="preserve">9.4  </w:t>
      </w:r>
      <w:r w:rsidR="00E422C0" w:rsidRPr="00367683">
        <w:t>Decretos Supremos</w:t>
      </w:r>
      <w:bookmarkEnd w:id="31"/>
      <w:bookmarkEnd w:id="32"/>
    </w:p>
    <w:p w:rsidR="00E422C0" w:rsidRDefault="00E422C0" w:rsidP="00E422C0"/>
    <w:p w:rsidR="00E422C0" w:rsidRDefault="00E422C0" w:rsidP="00E422C0">
      <w:pPr>
        <w:spacing w:line="276" w:lineRule="auto"/>
      </w:pPr>
      <w:r>
        <w:t>Dentro de las normas que generan las obligaciones más directas con los Sitios Web de la Administración del Estado se encuentran los Decretos Supremos, a través de los cuales se determinan ciertas obligaciones que deben ser cumplidas.</w:t>
      </w:r>
    </w:p>
    <w:p w:rsidR="00E422C0" w:rsidRPr="00C12A5C" w:rsidRDefault="003D1777" w:rsidP="00C12A5C">
      <w:pPr>
        <w:spacing w:line="276" w:lineRule="auto"/>
        <w:ind w:firstLine="0"/>
      </w:pPr>
      <w:r>
        <w:br w:type="page"/>
      </w:r>
      <w:r w:rsidR="00E422C0">
        <w:rPr>
          <w:b/>
        </w:rPr>
        <w:lastRenderedPageBreak/>
        <w:t>Algunos decretos</w:t>
      </w:r>
      <w:r w:rsidR="00E422C0" w:rsidRPr="00253A0F">
        <w:rPr>
          <w:b/>
        </w:rPr>
        <w:t xml:space="preserve"> </w:t>
      </w:r>
      <w:r w:rsidR="00E422C0">
        <w:rPr>
          <w:b/>
        </w:rPr>
        <w:t>supremos</w:t>
      </w:r>
    </w:p>
    <w:p w:rsidR="00E422C0" w:rsidRDefault="00E422C0" w:rsidP="00E422C0">
      <w:pPr>
        <w:spacing w:line="276" w:lineRule="auto"/>
      </w:pPr>
    </w:p>
    <w:p w:rsidR="00E422C0" w:rsidRDefault="00E422C0" w:rsidP="00E422C0">
      <w:pPr>
        <w:pStyle w:val="Prrafodelista"/>
        <w:numPr>
          <w:ilvl w:val="0"/>
          <w:numId w:val="15"/>
        </w:numPr>
        <w:spacing w:line="276" w:lineRule="auto"/>
      </w:pPr>
      <w:r w:rsidRPr="0007003B">
        <w:rPr>
          <w:b/>
        </w:rPr>
        <w:t>Decreto Supremo 32</w:t>
      </w:r>
      <w:r w:rsidRPr="00BE7F46">
        <w:t xml:space="preserve"> (2003) del Ministerio de Economía sobre el Premio Web</w:t>
      </w:r>
    </w:p>
    <w:p w:rsidR="00E422C0" w:rsidRDefault="00E422C0" w:rsidP="00E422C0">
      <w:pPr>
        <w:ind w:firstLine="0"/>
      </w:pPr>
    </w:p>
    <w:p w:rsidR="00E422C0" w:rsidRDefault="00E422C0" w:rsidP="00E422C0">
      <w:pPr>
        <w:pStyle w:val="Prrafodelista"/>
        <w:numPr>
          <w:ilvl w:val="0"/>
          <w:numId w:val="15"/>
        </w:numPr>
      </w:pPr>
      <w:r w:rsidRPr="0007003B">
        <w:rPr>
          <w:b/>
        </w:rPr>
        <w:t>Decreto Supremo 77</w:t>
      </w:r>
      <w:r w:rsidRPr="0007003B">
        <w:t xml:space="preserve"> (2004) del Ministerio Secretaría General de la Presidencia sobre comunicaciones entre el Estado y los Ciudadanos</w:t>
      </w:r>
    </w:p>
    <w:p w:rsidR="00E422C0" w:rsidRDefault="00E422C0" w:rsidP="00E422C0">
      <w:pPr>
        <w:pStyle w:val="Prrafodelista"/>
      </w:pPr>
    </w:p>
    <w:p w:rsidR="00E422C0" w:rsidRDefault="00E422C0" w:rsidP="00E422C0">
      <w:pPr>
        <w:pStyle w:val="Prrafodelista"/>
        <w:numPr>
          <w:ilvl w:val="0"/>
          <w:numId w:val="15"/>
        </w:numPr>
      </w:pPr>
      <w:r w:rsidRPr="0007003B">
        <w:rPr>
          <w:b/>
        </w:rPr>
        <w:t>Decreto Supremo 83</w:t>
      </w:r>
      <w:r>
        <w:t xml:space="preserve"> (2004) del Ministerio Secretaría General de la Presidencia sobre Seguridad y Confidencialidad</w:t>
      </w:r>
    </w:p>
    <w:p w:rsidR="00E422C0" w:rsidRDefault="00E422C0" w:rsidP="00E422C0">
      <w:pPr>
        <w:pStyle w:val="Prrafodelista"/>
      </w:pPr>
    </w:p>
    <w:p w:rsidR="00E422C0" w:rsidRDefault="00E422C0" w:rsidP="00E422C0">
      <w:pPr>
        <w:pStyle w:val="Prrafodelista"/>
        <w:numPr>
          <w:ilvl w:val="0"/>
          <w:numId w:val="15"/>
        </w:numPr>
      </w:pPr>
      <w:r w:rsidRPr="0007003B">
        <w:rPr>
          <w:b/>
        </w:rPr>
        <w:t>Decreto Supremo 100</w:t>
      </w:r>
      <w:r>
        <w:t xml:space="preserve"> (2006) del Ministerio Secretaría General de la Presidencia sobre Desarrollo de Sitios Web</w:t>
      </w:r>
    </w:p>
    <w:p w:rsidR="00E422C0" w:rsidRPr="0007003B" w:rsidRDefault="00E422C0" w:rsidP="00E422C0">
      <w:pPr>
        <w:pStyle w:val="Prrafodelista"/>
        <w:ind w:firstLine="0"/>
      </w:pPr>
    </w:p>
    <w:p w:rsidR="00E422C0" w:rsidRPr="00367683" w:rsidRDefault="00C12A5C" w:rsidP="00C12A5C">
      <w:pPr>
        <w:pStyle w:val="Ttulo2"/>
      </w:pPr>
      <w:bookmarkStart w:id="33" w:name="_Toc389194836"/>
      <w:bookmarkStart w:id="34" w:name="_Toc397539039"/>
      <w:r>
        <w:t xml:space="preserve">9.5 </w:t>
      </w:r>
      <w:r w:rsidR="00E422C0" w:rsidRPr="00367683">
        <w:t>Guías de Aplicación</w:t>
      </w:r>
      <w:bookmarkEnd w:id="33"/>
      <w:bookmarkEnd w:id="34"/>
    </w:p>
    <w:p w:rsidR="00E422C0" w:rsidRPr="00347F1B" w:rsidRDefault="00E422C0" w:rsidP="00E422C0">
      <w:pPr>
        <w:spacing w:line="276" w:lineRule="auto"/>
        <w:ind w:firstLine="0"/>
        <w:rPr>
          <w:b/>
        </w:rPr>
      </w:pPr>
    </w:p>
    <w:p w:rsidR="00E422C0" w:rsidRDefault="00E422C0" w:rsidP="00E422C0">
      <w:pPr>
        <w:spacing w:line="276" w:lineRule="auto"/>
      </w:pPr>
      <w:r>
        <w:t>Las Guías de Aplicación son un conjunto de buenas prácticas emitidas por los organismos del Estado para orientar y precisar la forma de dar cumplimiento a las normas que se han emitido sobre temas determinados.</w:t>
      </w:r>
    </w:p>
    <w:p w:rsidR="00E422C0" w:rsidRDefault="00E422C0" w:rsidP="00E422C0">
      <w:pPr>
        <w:spacing w:line="276" w:lineRule="auto"/>
      </w:pPr>
    </w:p>
    <w:p w:rsidR="00E422C0" w:rsidRDefault="00E422C0" w:rsidP="00E422C0">
      <w:pPr>
        <w:spacing w:line="276" w:lineRule="auto"/>
      </w:pPr>
    </w:p>
    <w:p w:rsidR="00E422C0" w:rsidRPr="00347F1B" w:rsidRDefault="00E422C0" w:rsidP="00E422C0">
      <w:pPr>
        <w:spacing w:line="276" w:lineRule="auto"/>
        <w:ind w:firstLine="0"/>
        <w:rPr>
          <w:b/>
        </w:rPr>
      </w:pPr>
      <w:r w:rsidRPr="00347F1B">
        <w:rPr>
          <w:b/>
        </w:rPr>
        <w:t>Guía Modelo Política de Privacidad de los Sitios Web de la Administración del Estado</w:t>
      </w:r>
    </w:p>
    <w:p w:rsidR="00E422C0" w:rsidRDefault="00E422C0" w:rsidP="00E422C0">
      <w:pPr>
        <w:spacing w:line="276" w:lineRule="auto"/>
      </w:pPr>
      <w:r>
        <w:t>Es el documento que explica cómo dar cumplimiento al Artículo 9°, entregando incluso una plantilla para que el Sitio Web, previa inclusión de los datos particulares del órgano de la Administración Pública al que pertenece, pueda publicar dicha información y dar cumplimiento a dicha norma.</w:t>
      </w:r>
    </w:p>
    <w:p w:rsidR="00E422C0" w:rsidRDefault="00E422C0" w:rsidP="00E422C0">
      <w:pPr>
        <w:spacing w:line="276" w:lineRule="auto"/>
      </w:pPr>
    </w:p>
    <w:p w:rsidR="00E422C0" w:rsidRDefault="00E422C0" w:rsidP="00E422C0">
      <w:pPr>
        <w:spacing w:line="276" w:lineRule="auto"/>
        <w:ind w:firstLine="0"/>
        <w:rPr>
          <w:b/>
        </w:rPr>
      </w:pPr>
      <w:r w:rsidRPr="00347F1B">
        <w:rPr>
          <w:b/>
        </w:rPr>
        <w:t>Guía para la accesibilidad de discapacitados en los Sitios Web de la Administración del Estado</w:t>
      </w:r>
    </w:p>
    <w:p w:rsidR="00E422C0" w:rsidRPr="00347F1B" w:rsidRDefault="00E422C0" w:rsidP="00E422C0">
      <w:pPr>
        <w:spacing w:line="276" w:lineRule="auto"/>
        <w:ind w:firstLine="0"/>
        <w:rPr>
          <w:b/>
        </w:rPr>
      </w:pPr>
    </w:p>
    <w:p w:rsidR="00E422C0" w:rsidRDefault="00E422C0" w:rsidP="00E422C0">
      <w:pPr>
        <w:spacing w:line="276" w:lineRule="auto"/>
      </w:pPr>
      <w:r>
        <w:t>Ofrece toda la información necesaria para dar cumplimiento a los principios que permitirán que el Sitio Web sea utilizado por personas con discapacidad. Se define a sí a quienes “como consecuencia de una o más deficiencias físicas, psíquicas o sensoriales, congénitas o adquiridas, previsiblemente de carácter permanente y con independencia de la causa que las hubiera originado, vea obstaculizada, en a lo menos un tercio, su capacidad educativa, laboral o de integración social”.</w:t>
      </w:r>
    </w:p>
    <w:p w:rsidR="00E422C0" w:rsidRPr="003D62FD" w:rsidRDefault="00E422C0" w:rsidP="00FE13BF">
      <w:pPr>
        <w:spacing w:line="276" w:lineRule="auto"/>
        <w:ind w:firstLine="0"/>
      </w:pPr>
    </w:p>
    <w:p w:rsidR="00FE13BF" w:rsidRPr="00FE13BF" w:rsidRDefault="00FE13BF" w:rsidP="00FE13BF"/>
    <w:p w:rsidR="00FE13BF" w:rsidRDefault="00FE13BF" w:rsidP="00627F6E">
      <w:r>
        <w:br w:type="page"/>
      </w:r>
    </w:p>
    <w:p w:rsidR="00627F6E" w:rsidRPr="00627F6E" w:rsidRDefault="00627F6E" w:rsidP="00627F6E"/>
    <w:p w:rsidR="00A966F8" w:rsidRPr="007134C0" w:rsidRDefault="00C12A5C" w:rsidP="007134C0">
      <w:pPr>
        <w:pStyle w:val="Ttulo2"/>
      </w:pPr>
      <w:bookmarkStart w:id="35" w:name="_Toc397539040"/>
      <w:r>
        <w:t>9.6</w:t>
      </w:r>
      <w:r w:rsidR="00A966F8" w:rsidRPr="007134C0">
        <w:t xml:space="preserve"> </w:t>
      </w:r>
      <w:r w:rsidR="005878C4" w:rsidRPr="007134C0">
        <w:t>Metodologías</w:t>
      </w:r>
      <w:bookmarkEnd w:id="35"/>
    </w:p>
    <w:p w:rsidR="00137198" w:rsidRDefault="00137198" w:rsidP="00137198"/>
    <w:p w:rsidR="008256F7" w:rsidRPr="008256F7" w:rsidRDefault="008256F7" w:rsidP="008256F7">
      <w:pPr>
        <w:spacing w:before="100" w:beforeAutospacing="1" w:after="100" w:afterAutospacing="1"/>
        <w:ind w:firstLine="0"/>
        <w:jc w:val="left"/>
        <w:rPr>
          <w:rFonts w:eastAsia="Times New Roman" w:cs="Times New Roman"/>
          <w:b/>
          <w:szCs w:val="20"/>
          <w:u w:val="single"/>
          <w:lang w:val="es-ES" w:eastAsia="es-ES"/>
        </w:rPr>
      </w:pPr>
      <w:r w:rsidRPr="008256F7">
        <w:rPr>
          <w:rFonts w:eastAsia="Times New Roman" w:cs="Times New Roman"/>
          <w:b/>
          <w:szCs w:val="20"/>
          <w:u w:val="single"/>
          <w:lang w:val="es-ES" w:eastAsia="es-ES"/>
        </w:rPr>
        <w:t xml:space="preserve">Metodología en Cascada </w:t>
      </w:r>
    </w:p>
    <w:p w:rsidR="008256F7" w:rsidRPr="008256F7" w:rsidRDefault="008256F7" w:rsidP="008256F7">
      <w:pPr>
        <w:spacing w:before="100" w:beforeAutospacing="1" w:after="100" w:afterAutospacing="1"/>
        <w:jc w:val="left"/>
        <w:rPr>
          <w:rFonts w:eastAsia="Times New Roman" w:cs="Times New Roman"/>
          <w:szCs w:val="20"/>
          <w:lang w:val="es-ES" w:eastAsia="es-ES"/>
        </w:rPr>
      </w:pPr>
      <w:r w:rsidRPr="008256F7">
        <w:rPr>
          <w:rFonts w:eastAsia="Times New Roman" w:cs="Times New Roman"/>
          <w:szCs w:val="20"/>
          <w:lang w:val="es-ES" w:eastAsia="es-ES"/>
        </w:rPr>
        <w:t xml:space="preserve">También conocido como modelo clásico, modelo tradicional o modelo lineal secuencial. El método de la cascada es considerado como el enfoque clásico para el ciclo de vida del desarrollo de sistemas, se puede decir que es un método puro que implica un desarrollo rígido y lineal </w:t>
      </w:r>
    </w:p>
    <w:p w:rsidR="008256F7" w:rsidRPr="008256F7" w:rsidRDefault="008256F7" w:rsidP="008256F7">
      <w:pPr>
        <w:spacing w:before="100" w:beforeAutospacing="1" w:after="100" w:afterAutospacing="1"/>
        <w:jc w:val="left"/>
        <w:rPr>
          <w:rFonts w:eastAsia="Times New Roman" w:cs="Times New Roman"/>
          <w:szCs w:val="20"/>
          <w:lang w:val="es-ES" w:eastAsia="es-ES"/>
        </w:rPr>
      </w:pPr>
      <w:r w:rsidRPr="008256F7">
        <w:rPr>
          <w:rFonts w:eastAsia="Times New Roman" w:cs="Times New Roman"/>
          <w:szCs w:val="20"/>
          <w:lang w:val="es-ES" w:eastAsia="es-ES"/>
        </w:rPr>
        <w:t xml:space="preserve">La versión original fue propuesta por Winston W. </w:t>
      </w:r>
      <w:proofErr w:type="spellStart"/>
      <w:r w:rsidRPr="008256F7">
        <w:rPr>
          <w:rFonts w:eastAsia="Times New Roman" w:cs="Times New Roman"/>
          <w:szCs w:val="20"/>
          <w:lang w:val="es-ES" w:eastAsia="es-ES"/>
        </w:rPr>
        <w:t>Royce</w:t>
      </w:r>
      <w:proofErr w:type="spellEnd"/>
      <w:r w:rsidRPr="008256F7">
        <w:rPr>
          <w:rFonts w:eastAsia="Times New Roman" w:cs="Times New Roman"/>
          <w:szCs w:val="20"/>
          <w:lang w:val="es-ES" w:eastAsia="es-ES"/>
        </w:rPr>
        <w:t xml:space="preserve"> en 1970 y posteriormente revisada por Barry </w:t>
      </w:r>
      <w:proofErr w:type="spellStart"/>
      <w:r w:rsidRPr="008256F7">
        <w:rPr>
          <w:rFonts w:eastAsia="Times New Roman" w:cs="Times New Roman"/>
          <w:szCs w:val="20"/>
          <w:lang w:val="es-ES" w:eastAsia="es-ES"/>
        </w:rPr>
        <w:t>Boehm</w:t>
      </w:r>
      <w:proofErr w:type="spellEnd"/>
      <w:r w:rsidRPr="008256F7">
        <w:rPr>
          <w:rFonts w:eastAsia="Times New Roman" w:cs="Times New Roman"/>
          <w:szCs w:val="20"/>
          <w:lang w:val="es-ES" w:eastAsia="es-ES"/>
        </w:rPr>
        <w:t xml:space="preserve"> en 1980 e </w:t>
      </w:r>
      <w:proofErr w:type="spellStart"/>
      <w:r w:rsidRPr="008256F7">
        <w:rPr>
          <w:rFonts w:eastAsia="Times New Roman" w:cs="Times New Roman"/>
          <w:szCs w:val="20"/>
          <w:lang w:val="es-ES" w:eastAsia="es-ES"/>
        </w:rPr>
        <w:t>Ian</w:t>
      </w:r>
      <w:proofErr w:type="spellEnd"/>
      <w:r w:rsidRPr="008256F7">
        <w:rPr>
          <w:rFonts w:eastAsia="Times New Roman" w:cs="Times New Roman"/>
          <w:szCs w:val="20"/>
          <w:lang w:val="es-ES" w:eastAsia="es-ES"/>
        </w:rPr>
        <w:t xml:space="preserve"> </w:t>
      </w:r>
      <w:proofErr w:type="spellStart"/>
      <w:r w:rsidRPr="008256F7">
        <w:rPr>
          <w:rFonts w:eastAsia="Times New Roman" w:cs="Times New Roman"/>
          <w:szCs w:val="20"/>
          <w:lang w:val="es-ES" w:eastAsia="es-ES"/>
        </w:rPr>
        <w:t>Sommerville</w:t>
      </w:r>
      <w:proofErr w:type="spellEnd"/>
      <w:r w:rsidRPr="008256F7">
        <w:rPr>
          <w:rFonts w:eastAsia="Times New Roman" w:cs="Times New Roman"/>
          <w:szCs w:val="20"/>
          <w:lang w:val="es-ES" w:eastAsia="es-ES"/>
        </w:rPr>
        <w:t xml:space="preserve"> en 1985.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Un ejemplo de la metodología en cascada es: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1.</w:t>
      </w:r>
      <w:r w:rsidRPr="008256F7">
        <w:rPr>
          <w:rFonts w:eastAsia="Times New Roman" w:cs="Times New Roman"/>
          <w:szCs w:val="20"/>
          <w:lang w:val="es-ES" w:eastAsia="es-ES"/>
        </w:rPr>
        <w:t xml:space="preserve"> Análisis de requisitos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2.</w:t>
      </w:r>
      <w:r w:rsidRPr="008256F7">
        <w:rPr>
          <w:rFonts w:eastAsia="Times New Roman" w:cs="Times New Roman"/>
          <w:szCs w:val="20"/>
          <w:lang w:val="es-ES" w:eastAsia="es-ES"/>
        </w:rPr>
        <w:t xml:space="preserve"> Diseño del sistema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3.</w:t>
      </w:r>
      <w:r w:rsidRPr="008256F7">
        <w:rPr>
          <w:rFonts w:eastAsia="Times New Roman" w:cs="Times New Roman"/>
          <w:szCs w:val="20"/>
          <w:lang w:val="es-ES" w:eastAsia="es-ES"/>
        </w:rPr>
        <w:t xml:space="preserve"> Diseño del programa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4.</w:t>
      </w:r>
      <w:r w:rsidRPr="008256F7">
        <w:rPr>
          <w:rFonts w:eastAsia="Times New Roman" w:cs="Times New Roman"/>
          <w:szCs w:val="20"/>
          <w:lang w:val="es-ES" w:eastAsia="es-ES"/>
        </w:rPr>
        <w:t xml:space="preserve"> Codificación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5.</w:t>
      </w:r>
      <w:r w:rsidRPr="008256F7">
        <w:rPr>
          <w:rFonts w:eastAsia="Times New Roman" w:cs="Times New Roman"/>
          <w:szCs w:val="20"/>
          <w:lang w:val="es-ES" w:eastAsia="es-ES"/>
        </w:rPr>
        <w:t xml:space="preserve"> Pruebas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6.</w:t>
      </w:r>
      <w:r w:rsidRPr="008256F7">
        <w:rPr>
          <w:rFonts w:eastAsia="Times New Roman" w:cs="Times New Roman"/>
          <w:szCs w:val="20"/>
          <w:lang w:val="es-ES" w:eastAsia="es-ES"/>
        </w:rPr>
        <w:t xml:space="preserve"> Implantación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lang w:val="es-ES" w:eastAsia="es-ES"/>
        </w:rPr>
        <w:t>7.</w:t>
      </w:r>
      <w:r w:rsidRPr="008256F7">
        <w:rPr>
          <w:rFonts w:eastAsia="Times New Roman" w:cs="Times New Roman"/>
          <w:szCs w:val="20"/>
          <w:lang w:val="es-ES" w:eastAsia="es-ES"/>
        </w:rPr>
        <w:t xml:space="preserve"> Mantenimiento </w:t>
      </w:r>
    </w:p>
    <w:p w:rsidR="008256F7" w:rsidRDefault="008256F7" w:rsidP="008256F7">
      <w:pPr>
        <w:spacing w:before="100" w:beforeAutospacing="1" w:after="100" w:afterAutospacing="1"/>
        <w:jc w:val="left"/>
        <w:rPr>
          <w:rFonts w:eastAsia="Times New Roman" w:cs="Times New Roman"/>
          <w:szCs w:val="20"/>
          <w:lang w:val="es-ES" w:eastAsia="es-ES"/>
        </w:rPr>
      </w:pPr>
      <w:r w:rsidRPr="008256F7">
        <w:rPr>
          <w:rFonts w:eastAsia="Times New Roman" w:cs="Times New Roman"/>
          <w:szCs w:val="20"/>
          <w:lang w:val="es-ES" w:eastAsia="es-ES"/>
        </w:rPr>
        <w:t xml:space="preserve">Se inicia con la especificación de requerimientos del cliente, continua con la planificación, el modelado, la construcción y el despliegue para finalizar en el enfoque del software. El modelo está dirigido por documentos y no proporciona resultados tangibles de software hasta el final del ciclo de vida de algunas herramientas. El diseño en cascada es una secuencia definida de los acontecimientos y los resultados finales para proporcionar una estructura para cualquier proyecto que siga el contenido específico y detallado. Puede ser apropiado para proyectos de software que son estables especialmente cuando sus requisitos no cambian. Este modelo requiere también que los implementadores sigan el bien hecho, el diseño completo de precisión, asegurando así la integración de los ingresos del sistema sin problemas. </w:t>
      </w:r>
      <w:r>
        <w:rPr>
          <w:rFonts w:eastAsia="Times New Roman" w:cs="Times New Roman"/>
          <w:szCs w:val="20"/>
          <w:lang w:val="es-ES" w:eastAsia="es-ES"/>
        </w:rPr>
        <w:br w:type="page"/>
      </w:r>
    </w:p>
    <w:p w:rsidR="008256F7" w:rsidRPr="008256F7" w:rsidRDefault="008256F7" w:rsidP="001F2E28">
      <w:pPr>
        <w:spacing w:before="100" w:beforeAutospacing="1" w:after="100" w:afterAutospacing="1"/>
        <w:rPr>
          <w:rFonts w:eastAsia="Times New Roman" w:cs="Times New Roman"/>
          <w:szCs w:val="20"/>
          <w:lang w:val="es-ES" w:eastAsia="es-ES"/>
        </w:rPr>
      </w:pPr>
      <w:r w:rsidRPr="008256F7">
        <w:rPr>
          <w:rFonts w:eastAsia="Times New Roman" w:cs="Times New Roman"/>
          <w:szCs w:val="20"/>
          <w:lang w:val="es-ES" w:eastAsia="es-ES"/>
        </w:rPr>
        <w:lastRenderedPageBreak/>
        <w:t xml:space="preserve">Es caracterizado por ordenar de manera rigurosa las etapas del ciclo de vida de software, dado que el comienzo de cada etapa debe esperar a la finalización de la inmediata anterior. Cuando la revisión determina que el proyecto no está listo para pasar a la siguiente etapa, permanece en la etapa actual hasta que esté preparado. Y debido a que el proceso está planeado es más fácil determinar costos y los plazos. Este modelo puede ser visto como un modelo con forma de cascada de agua con varios saltos, en la que cada salto representa cada una de las fases del ciclo de vida. Cada una de las tareas se evalúa por separado y de igual manera el equipo que lo desarrolla es diferente. Para decidir implantar la metodología en cascada se necesita hacer un análisis de la situación, por ejemplo: si el cliente quiere intervenir en el proceso una vez iniciado, este método no sería el indicado, sino un método iterativo. Para proceder al diseño primero hay que determinar la especificación de requisitos los cuales no pueden ser modificados tras el cierre de sesión. Una modificación o cambio mediante la ejecución de alguna de las fases, implicaría reiniciar desde el principio todo el ciclo completo, esto implicaría mayor inversión de tiempo y desarrollo. Asegurarse en el inicio de que las necesidades y el diseño son los correctos nos ahorrara tiempo y esfuerzo. El modelo en cascada proporciona un enfoque estructurado, progresa linealmente a través de sus fases por lloque resulta fácil de entender. El proceso de desarrollo en cascada se lo realiza frecuentemente en los proyectos de gobierno y en proyectos que requieran poca innovación. Algunas de las variantes del modelo en cascada son más utilizadas debido a su simplicidad y eficacia en software de pequeño y mediano porte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La metodología en cascada es esencialmente: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1. El inicio y el alcance del proyecto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2. La planificación del proyecto (calendario, recursos necesarios, costo)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3. Definición de las necesidades del negocio y el análisis en detalle dela solución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4. La creación de la solución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5. Prueba que la solución funciona. La entrega de la solución a su público objetivo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6. Cierre del proyecto.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Desventajas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1. No conocer si la solución es correcta hasta estar cerca de su lanzamiento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2. Poco tiempo para corregir fallas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3. Depuración complicada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4. Los cambios introducidos durante el desarrollo pueden confundir al equipo profesional en las etapas tempranas del proyecto.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5. No es frecuente que el cliente o usuario final explicite clara y completamente los requisitos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6. Es necesaria la paciencia del cliente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lastRenderedPageBreak/>
        <w:t xml:space="preserve">7. El cliente podría detectar un error </w:t>
      </w:r>
    </w:p>
    <w:p w:rsid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8. El proceso es lento y pesado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b/>
          <w:szCs w:val="20"/>
          <w:u w:val="single"/>
          <w:lang w:val="es-ES" w:eastAsia="es-ES"/>
        </w:rPr>
        <w:t xml:space="preserve">BENEFICIOS DE SU USO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1. Permite la departamentalización y control de gestión.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2. El horario se establece con los plazos normalmente adecuados para cada etapa de desarrollo.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3. Este proceso conduce a entregar el proyecto a tiempo.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4. Es sencilla y facilita la gestión de proyectos.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5. Permite tener bajo control el proyecto. </w:t>
      </w:r>
    </w:p>
    <w:p w:rsidR="008256F7" w:rsidRPr="008256F7" w:rsidRDefault="008256F7" w:rsidP="008256F7">
      <w:pPr>
        <w:spacing w:before="100" w:beforeAutospacing="1" w:after="100" w:afterAutospacing="1"/>
        <w:ind w:firstLine="0"/>
        <w:jc w:val="left"/>
        <w:rPr>
          <w:rFonts w:eastAsia="Times New Roman" w:cs="Times New Roman"/>
          <w:szCs w:val="20"/>
          <w:lang w:val="es-ES" w:eastAsia="es-ES"/>
        </w:rPr>
      </w:pPr>
      <w:r w:rsidRPr="008256F7">
        <w:rPr>
          <w:rFonts w:eastAsia="Times New Roman" w:cs="Times New Roman"/>
          <w:szCs w:val="20"/>
          <w:lang w:val="es-ES" w:eastAsia="es-ES"/>
        </w:rPr>
        <w:t xml:space="preserve">6. Limita la cantidad de interacción entre equipos que se produce durante el desarrollo. </w:t>
      </w:r>
    </w:p>
    <w:p w:rsidR="008256F7" w:rsidRPr="008256F7" w:rsidRDefault="008256F7" w:rsidP="008256F7">
      <w:pPr>
        <w:spacing w:before="100" w:beforeAutospacing="1" w:after="100" w:afterAutospacing="1"/>
        <w:ind w:firstLine="0"/>
        <w:jc w:val="left"/>
        <w:rPr>
          <w:rFonts w:eastAsia="Times New Roman" w:cs="Times New Roman"/>
          <w:b/>
          <w:szCs w:val="20"/>
          <w:u w:val="single"/>
          <w:lang w:val="es-ES" w:eastAsia="es-ES"/>
        </w:rPr>
      </w:pPr>
      <w:r w:rsidRPr="008256F7">
        <w:rPr>
          <w:rFonts w:eastAsia="Times New Roman" w:cs="Times New Roman"/>
          <w:b/>
          <w:szCs w:val="20"/>
          <w:u w:val="single"/>
          <w:lang w:val="es-ES" w:eastAsia="es-ES"/>
        </w:rPr>
        <w:t xml:space="preserve">DIFERENCIAS CON OTROS TIPOS DE METODOLOGÍAS </w:t>
      </w:r>
    </w:p>
    <w:p w:rsidR="008256F7" w:rsidRDefault="008256F7" w:rsidP="001B0973">
      <w:pPr>
        <w:spacing w:before="100" w:beforeAutospacing="1" w:after="100" w:afterAutospacing="1"/>
        <w:jc w:val="left"/>
        <w:rPr>
          <w:rFonts w:eastAsia="Times New Roman" w:cs="Times New Roman"/>
          <w:szCs w:val="20"/>
          <w:lang w:val="es-ES" w:eastAsia="es-ES"/>
        </w:rPr>
      </w:pPr>
      <w:r w:rsidRPr="008256F7">
        <w:rPr>
          <w:rFonts w:eastAsia="Times New Roman" w:cs="Times New Roman"/>
          <w:szCs w:val="20"/>
          <w:lang w:val="es-ES" w:eastAsia="es-ES"/>
        </w:rPr>
        <w:t>Se propone la metodología en cascada debido al alto nivel de requerimientos/requisitos ya conocidos a priori a principio del proyecto, además del proyecto al ser una propuesta, no se necesitará una interacción directa con el cliente objetivo por ende se considera que un modelo del tipo lineal en donde ya cada uno de las bases son bien</w:t>
      </w:r>
      <w:r w:rsidR="001B0973">
        <w:rPr>
          <w:rFonts w:eastAsia="Times New Roman" w:cs="Times New Roman"/>
          <w:szCs w:val="20"/>
          <w:lang w:val="es-ES" w:eastAsia="es-ES"/>
        </w:rPr>
        <w:t xml:space="preserve"> conocidas sería el más idóneo.</w:t>
      </w:r>
    </w:p>
    <w:p w:rsidR="00137198" w:rsidRPr="00C01194" w:rsidRDefault="00C12A5C" w:rsidP="00C01194">
      <w:pPr>
        <w:pStyle w:val="Ttulo2"/>
      </w:pPr>
      <w:bookmarkStart w:id="36" w:name="_Toc397539041"/>
      <w:r>
        <w:t>9.7</w:t>
      </w:r>
      <w:r w:rsidR="00A966F8" w:rsidRPr="00C01194">
        <w:t xml:space="preserve"> </w:t>
      </w:r>
      <w:r w:rsidR="005878C4" w:rsidRPr="00C01194">
        <w:t>CVS (Control de Versiones de Software)</w:t>
      </w:r>
      <w:bookmarkEnd w:id="36"/>
      <w:r w:rsidR="00A966F8" w:rsidRPr="00C01194">
        <w:cr/>
      </w:r>
    </w:p>
    <w:p w:rsidR="00137198" w:rsidRDefault="00137198" w:rsidP="00C01194">
      <w:pPr>
        <w:rPr>
          <w:b/>
        </w:rPr>
      </w:pPr>
      <w:r>
        <w:t xml:space="preserve">Durante la etapa del desarrollo del proyecto utilizaremos </w:t>
      </w:r>
      <w:proofErr w:type="spellStart"/>
      <w:r>
        <w:t>GitHub</w:t>
      </w:r>
      <w:proofErr w:type="spellEnd"/>
      <w:r>
        <w:t xml:space="preserve">, una aplicación informática enfocada al control de versiones de software que nos permite alojar proyectos, desarrollado por </w:t>
      </w:r>
      <w:proofErr w:type="spellStart"/>
      <w:r>
        <w:t>Linus</w:t>
      </w:r>
      <w:proofErr w:type="spellEnd"/>
      <w:r>
        <w:t xml:space="preserve"> </w:t>
      </w:r>
      <w:proofErr w:type="spellStart"/>
      <w:r>
        <w:t>Torvalds</w:t>
      </w:r>
      <w:proofErr w:type="spellEnd"/>
      <w:r>
        <w:t>.</w:t>
      </w:r>
    </w:p>
    <w:p w:rsidR="00137198" w:rsidRDefault="00137198" w:rsidP="00137198">
      <w:r>
        <w:t xml:space="preserve">En esta aplicación se permite que varios desarrolladores estén trabajando en un mismo proyecto, donde pueden ver los cambios que se produjeron en cada archivo mediante una herramienta llamada </w:t>
      </w:r>
      <w:proofErr w:type="spellStart"/>
      <w:r>
        <w:t>Diff</w:t>
      </w:r>
      <w:proofErr w:type="spellEnd"/>
      <w:r w:rsidR="0052179E">
        <w:t>,</w:t>
      </w:r>
      <w:r>
        <w:t xml:space="preserve"> que nos ayuda a comparar 2 archivos entre sí y mostrar específicamente que modificaciones se hicieron sobre el archivo, en que línea y las destaca con color, incluso permite que sigamos a ciertos usuarios p</w:t>
      </w:r>
      <w:r w:rsidR="0052179E">
        <w:t>ara enterarnos de sus proyectos.</w:t>
      </w:r>
    </w:p>
    <w:p w:rsidR="0052179E" w:rsidRDefault="0052179E" w:rsidP="00137198">
      <w:r>
        <w:t xml:space="preserve">Se puede escoger entre tener repositorios públicos o privados y se puede utilizar ya sea por comandos o con un cliente de </w:t>
      </w:r>
      <w:proofErr w:type="spellStart"/>
      <w:r>
        <w:t>GitHub</w:t>
      </w:r>
      <w:proofErr w:type="spellEnd"/>
      <w:r>
        <w:t xml:space="preserve"> donde se facilita una interfaz gráfica para poder trabajar de manera mucho más intuitiva lo que facilita su uso.</w:t>
      </w:r>
    </w:p>
    <w:p w:rsidR="0052179E" w:rsidRDefault="0052179E" w:rsidP="00137198">
      <w:r>
        <w:br w:type="page"/>
      </w:r>
    </w:p>
    <w:p w:rsidR="00A966F8" w:rsidRPr="00C01194" w:rsidRDefault="00C12A5C" w:rsidP="00C01194">
      <w:pPr>
        <w:pStyle w:val="Ttulo2"/>
      </w:pPr>
      <w:bookmarkStart w:id="37" w:name="_Toc397539042"/>
      <w:r>
        <w:lastRenderedPageBreak/>
        <w:t>9.8</w:t>
      </w:r>
      <w:r w:rsidR="00A966F8" w:rsidRPr="00C01194">
        <w:t xml:space="preserve"> </w:t>
      </w:r>
      <w:r w:rsidR="005878C4" w:rsidRPr="00C01194">
        <w:t>Nomenclatura</w:t>
      </w:r>
      <w:bookmarkEnd w:id="37"/>
    </w:p>
    <w:p w:rsidR="002D09E5" w:rsidRPr="002D09E5" w:rsidRDefault="002D09E5" w:rsidP="002D09E5">
      <w:r>
        <w:t xml:space="preserve">La nomenclatura está definida como </w:t>
      </w:r>
      <w:r w:rsidR="0021012A">
        <w:t>el c</w:t>
      </w:r>
      <w:r>
        <w:t>onjunto de términos o palabras propias utilizadas en una ciencia, técnica, o especialidad, o por un autor.</w:t>
      </w:r>
    </w:p>
    <w:p w:rsidR="0021012A" w:rsidRDefault="0021012A" w:rsidP="005878C4">
      <w:pPr>
        <w:pStyle w:val="Ttulo3"/>
        <w:rPr>
          <w:rFonts w:ascii="Verdana" w:hAnsi="Verdana"/>
          <w:b/>
          <w:color w:val="000000" w:themeColor="text1"/>
          <w:sz w:val="18"/>
          <w:szCs w:val="18"/>
        </w:rPr>
      </w:pPr>
    </w:p>
    <w:p w:rsidR="00A966F8" w:rsidRPr="00C01194" w:rsidRDefault="00C12A5C" w:rsidP="00C01194">
      <w:pPr>
        <w:pStyle w:val="Ttulo3"/>
        <w:rPr>
          <w:rFonts w:ascii="Verdana" w:hAnsi="Verdana"/>
          <w:b/>
          <w:color w:val="000000" w:themeColor="text1"/>
          <w:sz w:val="18"/>
          <w:szCs w:val="18"/>
        </w:rPr>
      </w:pPr>
      <w:bookmarkStart w:id="38" w:name="_Toc397539043"/>
      <w:r>
        <w:rPr>
          <w:rFonts w:ascii="Verdana" w:hAnsi="Verdana"/>
          <w:b/>
          <w:color w:val="000000" w:themeColor="text1"/>
          <w:sz w:val="18"/>
          <w:szCs w:val="18"/>
        </w:rPr>
        <w:t>9.8</w:t>
      </w:r>
      <w:r w:rsidR="00A966F8" w:rsidRPr="00C01194">
        <w:rPr>
          <w:rFonts w:ascii="Verdana" w:hAnsi="Verdana"/>
          <w:b/>
          <w:color w:val="000000" w:themeColor="text1"/>
          <w:sz w:val="18"/>
          <w:szCs w:val="18"/>
        </w:rPr>
        <w:t xml:space="preserve">.1 </w:t>
      </w:r>
      <w:r w:rsidR="005878C4" w:rsidRPr="00C01194">
        <w:rPr>
          <w:rFonts w:ascii="Verdana" w:hAnsi="Verdana"/>
          <w:b/>
          <w:color w:val="000000" w:themeColor="text1"/>
          <w:sz w:val="18"/>
          <w:szCs w:val="18"/>
        </w:rPr>
        <w:t>De funciones</w:t>
      </w:r>
      <w:bookmarkEnd w:id="38"/>
    </w:p>
    <w:p w:rsidR="00694324" w:rsidRDefault="00694324" w:rsidP="00694324"/>
    <w:p w:rsidR="00694324" w:rsidRDefault="00694324" w:rsidP="00694324">
      <w:r>
        <w:t>Las funciones del Sistema Web estarán definidas como:</w:t>
      </w:r>
    </w:p>
    <w:p w:rsidR="00E1005C" w:rsidRPr="00E1005C" w:rsidRDefault="00E1005C" w:rsidP="00E1005C">
      <w:pPr>
        <w:ind w:left="1778" w:firstLine="0"/>
        <w:rPr>
          <w:b/>
        </w:rPr>
      </w:pPr>
    </w:p>
    <w:p w:rsidR="00694324" w:rsidRPr="00694324" w:rsidRDefault="00694324" w:rsidP="00694324">
      <w:pPr>
        <w:pStyle w:val="Prrafodelista"/>
        <w:numPr>
          <w:ilvl w:val="0"/>
          <w:numId w:val="20"/>
        </w:numPr>
        <w:rPr>
          <w:b/>
        </w:rPr>
      </w:pPr>
      <w:r>
        <w:rPr>
          <w:b/>
        </w:rPr>
        <w:t>FN_ :</w:t>
      </w:r>
      <w:r w:rsidRPr="00694324">
        <w:rPr>
          <w:b/>
        </w:rPr>
        <w:t xml:space="preserve"> Funciones</w:t>
      </w:r>
    </w:p>
    <w:p w:rsidR="00694324" w:rsidRDefault="00694324" w:rsidP="005878C4">
      <w:pPr>
        <w:pStyle w:val="Ttulo3"/>
        <w:rPr>
          <w:rFonts w:ascii="Verdana" w:hAnsi="Verdana"/>
          <w:b/>
          <w:color w:val="000000" w:themeColor="text1"/>
          <w:sz w:val="18"/>
          <w:szCs w:val="18"/>
        </w:rPr>
      </w:pPr>
    </w:p>
    <w:p w:rsidR="00A966F8" w:rsidRDefault="00C12A5C" w:rsidP="005878C4">
      <w:pPr>
        <w:pStyle w:val="Ttulo3"/>
        <w:rPr>
          <w:rFonts w:ascii="Verdana" w:hAnsi="Verdana"/>
          <w:b/>
          <w:color w:val="000000" w:themeColor="text1"/>
          <w:sz w:val="18"/>
          <w:szCs w:val="18"/>
        </w:rPr>
      </w:pPr>
      <w:bookmarkStart w:id="39" w:name="_Toc397539044"/>
      <w:r>
        <w:rPr>
          <w:rFonts w:ascii="Verdana" w:hAnsi="Verdana"/>
          <w:b/>
          <w:color w:val="000000" w:themeColor="text1"/>
          <w:sz w:val="18"/>
          <w:szCs w:val="18"/>
        </w:rPr>
        <w:t>9.8</w:t>
      </w:r>
      <w:r w:rsidR="00A966F8" w:rsidRPr="00BD6931">
        <w:rPr>
          <w:rFonts w:ascii="Verdana" w:hAnsi="Verdana"/>
          <w:b/>
          <w:color w:val="000000" w:themeColor="text1"/>
          <w:sz w:val="18"/>
          <w:szCs w:val="18"/>
        </w:rPr>
        <w:t xml:space="preserve">.2 </w:t>
      </w:r>
      <w:r w:rsidR="005878C4" w:rsidRPr="00BD6931">
        <w:rPr>
          <w:rFonts w:ascii="Verdana" w:hAnsi="Verdana"/>
          <w:b/>
          <w:color w:val="000000" w:themeColor="text1"/>
          <w:sz w:val="18"/>
          <w:szCs w:val="18"/>
        </w:rPr>
        <w:t>De variables</w:t>
      </w:r>
      <w:bookmarkEnd w:id="39"/>
    </w:p>
    <w:p w:rsidR="00694324" w:rsidRDefault="00694324" w:rsidP="00694324"/>
    <w:p w:rsidR="00694324" w:rsidRDefault="00694324" w:rsidP="00694324">
      <w:r>
        <w:t>Las variables de nuestro Sistema Web estarán definidas como:</w:t>
      </w:r>
    </w:p>
    <w:p w:rsidR="00694324" w:rsidRDefault="00694324" w:rsidP="00694324"/>
    <w:p w:rsidR="00694324" w:rsidRPr="00C90A44" w:rsidRDefault="00C90A44" w:rsidP="00C90A44">
      <w:pPr>
        <w:pStyle w:val="Prrafodelista"/>
        <w:numPr>
          <w:ilvl w:val="0"/>
          <w:numId w:val="20"/>
        </w:numPr>
        <w:rPr>
          <w:b/>
        </w:rPr>
      </w:pPr>
      <w:r w:rsidRPr="00C90A44">
        <w:rPr>
          <w:b/>
        </w:rPr>
        <w:t>VR_</w:t>
      </w:r>
      <w:r w:rsidR="00694324" w:rsidRPr="00C90A44">
        <w:rPr>
          <w:b/>
        </w:rPr>
        <w:t xml:space="preserve"> : Variables</w:t>
      </w:r>
    </w:p>
    <w:p w:rsidR="00694324" w:rsidRPr="00694324" w:rsidRDefault="00694324" w:rsidP="00694324"/>
    <w:p w:rsidR="00A966F8" w:rsidRDefault="00C12A5C" w:rsidP="005878C4">
      <w:pPr>
        <w:pStyle w:val="Ttulo3"/>
        <w:rPr>
          <w:rFonts w:ascii="Verdana" w:hAnsi="Verdana"/>
          <w:b/>
          <w:color w:val="000000" w:themeColor="text1"/>
          <w:sz w:val="18"/>
          <w:szCs w:val="18"/>
        </w:rPr>
      </w:pPr>
      <w:bookmarkStart w:id="40" w:name="_Toc397539045"/>
      <w:r>
        <w:rPr>
          <w:rFonts w:ascii="Verdana" w:hAnsi="Verdana"/>
          <w:b/>
          <w:color w:val="000000" w:themeColor="text1"/>
          <w:sz w:val="18"/>
          <w:szCs w:val="18"/>
        </w:rPr>
        <w:t>9.8</w:t>
      </w:r>
      <w:r w:rsidR="00A966F8" w:rsidRPr="00BD6931">
        <w:rPr>
          <w:rFonts w:ascii="Verdana" w:hAnsi="Verdana"/>
          <w:b/>
          <w:color w:val="000000" w:themeColor="text1"/>
          <w:sz w:val="18"/>
          <w:szCs w:val="18"/>
        </w:rPr>
        <w:t xml:space="preserve">.3 </w:t>
      </w:r>
      <w:r w:rsidR="005878C4" w:rsidRPr="00BD6931">
        <w:rPr>
          <w:rFonts w:ascii="Verdana" w:hAnsi="Verdana"/>
          <w:b/>
          <w:color w:val="000000" w:themeColor="text1"/>
          <w:sz w:val="18"/>
          <w:szCs w:val="18"/>
        </w:rPr>
        <w:t>De programas</w:t>
      </w:r>
      <w:bookmarkEnd w:id="40"/>
    </w:p>
    <w:p w:rsidR="00C90A44" w:rsidRDefault="00C90A44" w:rsidP="00C90A44"/>
    <w:p w:rsidR="00C90A44" w:rsidRDefault="00E1005C" w:rsidP="00C90A44">
      <w:r>
        <w:t>Dentro de nuestro S</w:t>
      </w:r>
      <w:r w:rsidR="00C90A44">
        <w:t>istema usaremos:</w:t>
      </w:r>
    </w:p>
    <w:p w:rsidR="00C90A44" w:rsidRDefault="00C90A44" w:rsidP="00C90A44"/>
    <w:p w:rsidR="00C90A44" w:rsidRPr="00C90A44" w:rsidRDefault="00C90A44" w:rsidP="00C90A44">
      <w:pPr>
        <w:pStyle w:val="Prrafodelista"/>
        <w:numPr>
          <w:ilvl w:val="0"/>
          <w:numId w:val="20"/>
        </w:numPr>
        <w:rPr>
          <w:b/>
        </w:rPr>
      </w:pPr>
      <w:r w:rsidRPr="00C90A44">
        <w:rPr>
          <w:b/>
        </w:rPr>
        <w:t>BTN_ : Botones</w:t>
      </w:r>
    </w:p>
    <w:p w:rsidR="00C90A44" w:rsidRPr="00C90A44" w:rsidRDefault="00C90A44" w:rsidP="00C90A44">
      <w:pPr>
        <w:rPr>
          <w:b/>
        </w:rPr>
      </w:pPr>
    </w:p>
    <w:p w:rsidR="00C90A44" w:rsidRPr="00C90A44" w:rsidRDefault="00C90A44" w:rsidP="00C90A44">
      <w:pPr>
        <w:pStyle w:val="Prrafodelista"/>
        <w:numPr>
          <w:ilvl w:val="0"/>
          <w:numId w:val="20"/>
        </w:numPr>
        <w:rPr>
          <w:b/>
        </w:rPr>
      </w:pPr>
      <w:r w:rsidRPr="00C90A44">
        <w:rPr>
          <w:b/>
        </w:rPr>
        <w:t>FR_ : Formularios</w:t>
      </w:r>
    </w:p>
    <w:p w:rsidR="00C90A44" w:rsidRPr="00C90A44" w:rsidRDefault="00C90A44" w:rsidP="00C90A44">
      <w:pPr>
        <w:rPr>
          <w:b/>
        </w:rPr>
      </w:pPr>
    </w:p>
    <w:p w:rsidR="00C90A44" w:rsidRDefault="00C90A44" w:rsidP="00C90A44">
      <w:pPr>
        <w:pStyle w:val="Prrafodelista"/>
        <w:numPr>
          <w:ilvl w:val="0"/>
          <w:numId w:val="20"/>
        </w:numPr>
        <w:rPr>
          <w:b/>
        </w:rPr>
      </w:pPr>
      <w:r w:rsidRPr="00C90A44">
        <w:rPr>
          <w:b/>
        </w:rPr>
        <w:t>TABLE_ : Tablas</w:t>
      </w:r>
    </w:p>
    <w:p w:rsidR="00C90A44" w:rsidRPr="00C90A44" w:rsidRDefault="00C90A44" w:rsidP="00C90A44">
      <w:pPr>
        <w:ind w:left="1778" w:firstLine="0"/>
        <w:rPr>
          <w:b/>
        </w:rPr>
      </w:pPr>
    </w:p>
    <w:p w:rsidR="00C90A44" w:rsidRDefault="00C90A44" w:rsidP="00C90A44">
      <w:pPr>
        <w:pStyle w:val="Prrafodelista"/>
        <w:numPr>
          <w:ilvl w:val="0"/>
          <w:numId w:val="20"/>
        </w:numPr>
        <w:rPr>
          <w:b/>
        </w:rPr>
      </w:pPr>
      <w:r w:rsidRPr="00C90A44">
        <w:rPr>
          <w:b/>
        </w:rPr>
        <w:t xml:space="preserve">CB_ : </w:t>
      </w:r>
      <w:proofErr w:type="spellStart"/>
      <w:r w:rsidRPr="00C90A44">
        <w:rPr>
          <w:b/>
        </w:rPr>
        <w:t>Checkbox</w:t>
      </w:r>
      <w:proofErr w:type="spellEnd"/>
    </w:p>
    <w:p w:rsidR="00E1005C" w:rsidRDefault="00E1005C" w:rsidP="00E1005C">
      <w:pPr>
        <w:rPr>
          <w:b/>
        </w:rPr>
      </w:pPr>
    </w:p>
    <w:p w:rsidR="00E1005C" w:rsidRPr="00E1005C" w:rsidRDefault="00E1005C" w:rsidP="00E1005C">
      <w:pPr>
        <w:pStyle w:val="Prrafodelista"/>
        <w:numPr>
          <w:ilvl w:val="0"/>
          <w:numId w:val="20"/>
        </w:numPr>
        <w:rPr>
          <w:b/>
        </w:rPr>
      </w:pPr>
      <w:r w:rsidRPr="00E1005C">
        <w:rPr>
          <w:b/>
        </w:rPr>
        <w:t>LD_ : Lista De</w:t>
      </w:r>
      <w:r>
        <w:rPr>
          <w:b/>
        </w:rPr>
        <w:t>s</w:t>
      </w:r>
      <w:r w:rsidRPr="00E1005C">
        <w:rPr>
          <w:b/>
        </w:rPr>
        <w:t>plegables</w:t>
      </w:r>
    </w:p>
    <w:p w:rsidR="00A966F8" w:rsidRDefault="00A966F8" w:rsidP="00A966F8"/>
    <w:p w:rsidR="009B7344" w:rsidRPr="009B7344" w:rsidRDefault="009B7344" w:rsidP="009B7344">
      <w:pPr>
        <w:pStyle w:val="Prrafodelista"/>
        <w:numPr>
          <w:ilvl w:val="0"/>
          <w:numId w:val="20"/>
        </w:numPr>
        <w:rPr>
          <w:b/>
        </w:rPr>
      </w:pPr>
      <w:r w:rsidRPr="009B7344">
        <w:rPr>
          <w:b/>
        </w:rPr>
        <w:t>AR_ : Arreglos</w:t>
      </w:r>
    </w:p>
    <w:p w:rsidR="001F2E28" w:rsidRDefault="001F2E28" w:rsidP="00A966F8">
      <w:r>
        <w:br w:type="page"/>
      </w:r>
    </w:p>
    <w:p w:rsidR="00A966F8" w:rsidRDefault="00A966F8" w:rsidP="00A966F8"/>
    <w:p w:rsidR="00A966F8" w:rsidRPr="007134C0" w:rsidRDefault="00C12A5C" w:rsidP="007134C0">
      <w:pPr>
        <w:pStyle w:val="Ttulo2"/>
      </w:pPr>
      <w:bookmarkStart w:id="41" w:name="_Toc397539046"/>
      <w:r>
        <w:t>9.9</w:t>
      </w:r>
      <w:r w:rsidR="00A966F8" w:rsidRPr="007134C0">
        <w:t xml:space="preserve"> </w:t>
      </w:r>
      <w:r w:rsidR="005878C4" w:rsidRPr="007134C0">
        <w:t>Modelos de seguridad de la información</w:t>
      </w:r>
      <w:bookmarkEnd w:id="41"/>
    </w:p>
    <w:p w:rsidR="004C7AF3" w:rsidRDefault="004C7AF3" w:rsidP="004C7AF3">
      <w:pPr>
        <w:ind w:firstLine="0"/>
        <w:rPr>
          <w:b/>
          <w:szCs w:val="20"/>
          <w:lang w:val="es-ES"/>
        </w:rPr>
      </w:pPr>
    </w:p>
    <w:p w:rsidR="004C7AF3" w:rsidRPr="00FA120E" w:rsidRDefault="004C7AF3" w:rsidP="004C7AF3">
      <w:pPr>
        <w:ind w:firstLine="0"/>
        <w:rPr>
          <w:b/>
          <w:szCs w:val="20"/>
          <w:lang w:val="es-ES"/>
        </w:rPr>
      </w:pPr>
      <w:r w:rsidRPr="00FA120E">
        <w:rPr>
          <w:b/>
          <w:szCs w:val="20"/>
          <w:lang w:val="es-ES"/>
        </w:rPr>
        <w:t>POLITICAS DE SEGURIDAD FISICA</w:t>
      </w:r>
    </w:p>
    <w:p w:rsidR="004C7AF3" w:rsidRDefault="004C7AF3" w:rsidP="004C7AF3">
      <w:pPr>
        <w:ind w:firstLine="0"/>
        <w:rPr>
          <w:b/>
          <w:szCs w:val="20"/>
          <w:lang w:val="es-ES"/>
        </w:rPr>
      </w:pPr>
    </w:p>
    <w:p w:rsidR="004C7AF3" w:rsidRPr="00FA120E" w:rsidRDefault="004C7AF3" w:rsidP="004C7AF3">
      <w:pPr>
        <w:ind w:firstLine="0"/>
        <w:rPr>
          <w:b/>
          <w:szCs w:val="20"/>
          <w:lang w:val="es-ES"/>
        </w:rPr>
      </w:pPr>
      <w:r w:rsidRPr="00FA120E">
        <w:rPr>
          <w:b/>
          <w:szCs w:val="20"/>
          <w:lang w:val="es-ES"/>
        </w:rPr>
        <w:t>Acceso Físico</w:t>
      </w:r>
    </w:p>
    <w:p w:rsidR="004C7AF3" w:rsidRPr="00FA120E" w:rsidRDefault="004C7AF3" w:rsidP="004C7AF3">
      <w:pPr>
        <w:rPr>
          <w:szCs w:val="20"/>
          <w:lang w:val="es-ES"/>
        </w:rPr>
      </w:pPr>
    </w:p>
    <w:p w:rsidR="004C7AF3" w:rsidRPr="00FA120E" w:rsidRDefault="004C7AF3" w:rsidP="004C7AF3">
      <w:pPr>
        <w:rPr>
          <w:szCs w:val="20"/>
          <w:lang w:val="es-ES"/>
        </w:rPr>
      </w:pPr>
    </w:p>
    <w:p w:rsidR="004C7AF3" w:rsidRPr="00FA120E" w:rsidRDefault="004C7AF3" w:rsidP="004C7AF3">
      <w:pPr>
        <w:rPr>
          <w:szCs w:val="20"/>
          <w:lang w:val="es-ES"/>
        </w:rPr>
      </w:pPr>
      <w:r>
        <w:rPr>
          <w:szCs w:val="20"/>
          <w:lang w:val="es-ES"/>
        </w:rPr>
        <w:t xml:space="preserve">El centro deportivo Marcelo Salas </w:t>
      </w:r>
      <w:r w:rsidRPr="00FA120E">
        <w:rPr>
          <w:szCs w:val="20"/>
          <w:lang w:val="es-ES"/>
        </w:rPr>
        <w:t>destinar</w:t>
      </w:r>
      <w:r w:rsidR="003D7019">
        <w:rPr>
          <w:szCs w:val="20"/>
          <w:lang w:val="es-ES"/>
        </w:rPr>
        <w:t>a</w:t>
      </w:r>
      <w:r w:rsidRPr="00FA120E">
        <w:rPr>
          <w:szCs w:val="20"/>
          <w:lang w:val="es-ES"/>
        </w:rPr>
        <w:t xml:space="preserve"> un área que servirá como centro de telecomunicaciones donde ubicarán los sistemas de telecomunicaciones y servidores.</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Todos los sistemas de comunicaciones estarán debidamente protegidos con la infraestructura apropiada de manera que el usuario no tenga acceso físico directo. Entendiendo por sistema de comunicaciones</w:t>
      </w:r>
      <w:r>
        <w:rPr>
          <w:szCs w:val="20"/>
          <w:lang w:val="es-ES"/>
        </w:rPr>
        <w:t xml:space="preserve"> </w:t>
      </w:r>
      <w:r w:rsidRPr="00FA120E">
        <w:rPr>
          <w:szCs w:val="20"/>
          <w:lang w:val="es-ES"/>
        </w:rPr>
        <w:t>el equipo activo y los medios de comunicación.</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El acceso de terceras personas debe ser identificado plenamente, controlado y vigilado durante el acceso portando una identificación que les será asignado por el área de seguridad de acceso al edificio y a las oficinas de</w:t>
      </w:r>
      <w:r>
        <w:rPr>
          <w:szCs w:val="20"/>
          <w:lang w:val="es-ES"/>
        </w:rPr>
        <w:t>l centro deportivo</w:t>
      </w:r>
      <w:r w:rsidRPr="00FA120E">
        <w:rPr>
          <w:szCs w:val="20"/>
          <w:lang w:val="es-ES"/>
        </w:rPr>
        <w:t>.</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 xml:space="preserve">Las visitas internas o externas podrán acceder a las áreas restringidas siempre y cuando se encuentren acompañadas cuando menos por un responsable del área de tecnología o con permiso de los </w:t>
      </w:r>
      <w:r>
        <w:rPr>
          <w:szCs w:val="20"/>
          <w:lang w:val="es-ES"/>
        </w:rPr>
        <w:t>administradores de las tecnologías de información</w:t>
      </w:r>
      <w:r w:rsidRPr="00FA120E">
        <w:rPr>
          <w:szCs w:val="20"/>
          <w:lang w:val="es-ES"/>
        </w:rPr>
        <w:t>.</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Las visitas a las instalaciones físicas de los centros de telecomunicaciones se harán en el horario establecido.</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El personal autorizado para mover, cambiar o extraer equipo de cómputo es el poseedor del mismo o</w:t>
      </w:r>
      <w:r>
        <w:rPr>
          <w:szCs w:val="20"/>
          <w:lang w:val="es-ES"/>
        </w:rPr>
        <w:t xml:space="preserve"> el superior responsable o los administradores de tecnología de información</w:t>
      </w:r>
      <w:r w:rsidRPr="00FA120E">
        <w:rPr>
          <w:szCs w:val="20"/>
          <w:lang w:val="es-ES"/>
        </w:rPr>
        <w:t xml:space="preserve">, a través de formatos de autorización de Entrada/Salida, los cuales notificarán a las personas delegadas del </w:t>
      </w:r>
      <w:r>
        <w:rPr>
          <w:szCs w:val="20"/>
          <w:lang w:val="es-ES"/>
        </w:rPr>
        <w:t>á</w:t>
      </w:r>
      <w:r w:rsidRPr="00FA120E">
        <w:rPr>
          <w:szCs w:val="20"/>
          <w:lang w:val="es-ES"/>
        </w:rPr>
        <w:t xml:space="preserve">rea </w:t>
      </w:r>
      <w:r>
        <w:rPr>
          <w:szCs w:val="20"/>
          <w:lang w:val="es-ES"/>
        </w:rPr>
        <w:t>a</w:t>
      </w:r>
      <w:r w:rsidRPr="00FA120E">
        <w:rPr>
          <w:szCs w:val="20"/>
          <w:lang w:val="es-ES"/>
        </w:rPr>
        <w:t>dministrativa de</w:t>
      </w:r>
      <w:r>
        <w:rPr>
          <w:szCs w:val="20"/>
          <w:lang w:val="es-ES"/>
        </w:rPr>
        <w:t xml:space="preserve">l centro deportivo Marcelo Salas </w:t>
      </w:r>
      <w:r w:rsidRPr="00FA120E">
        <w:rPr>
          <w:szCs w:val="20"/>
          <w:lang w:val="es-ES"/>
        </w:rPr>
        <w:t>y al personal de seguridad del edificio.</w:t>
      </w:r>
    </w:p>
    <w:p w:rsidR="004C7AF3" w:rsidRDefault="004C7AF3" w:rsidP="004C7AF3">
      <w:pPr>
        <w:rPr>
          <w:szCs w:val="20"/>
          <w:lang w:val="es-ES"/>
        </w:rPr>
      </w:pPr>
      <w:r>
        <w:rPr>
          <w:szCs w:val="20"/>
          <w:lang w:val="es-ES"/>
        </w:rPr>
        <w:br w:type="page"/>
      </w:r>
    </w:p>
    <w:p w:rsidR="004C7AF3" w:rsidRPr="00AF6244" w:rsidRDefault="004C7AF3" w:rsidP="004C7AF3">
      <w:pPr>
        <w:ind w:firstLine="0"/>
        <w:rPr>
          <w:b/>
          <w:lang w:val="es-ES"/>
        </w:rPr>
      </w:pPr>
      <w:r w:rsidRPr="00AF6244">
        <w:rPr>
          <w:b/>
          <w:lang w:val="es-ES"/>
        </w:rPr>
        <w:lastRenderedPageBreak/>
        <w:t>Protección Física</w:t>
      </w:r>
    </w:p>
    <w:p w:rsidR="004C7AF3" w:rsidRPr="00FA120E" w:rsidRDefault="004C7AF3" w:rsidP="004C7AF3">
      <w:pPr>
        <w:rPr>
          <w:szCs w:val="20"/>
          <w:lang w:val="es-ES"/>
        </w:rPr>
      </w:pPr>
    </w:p>
    <w:p w:rsidR="004C7AF3" w:rsidRPr="00FA120E" w:rsidRDefault="004C7AF3" w:rsidP="004C7AF3">
      <w:pPr>
        <w:ind w:firstLine="0"/>
        <w:rPr>
          <w:b/>
          <w:szCs w:val="20"/>
          <w:lang w:val="es-ES"/>
        </w:rPr>
      </w:pPr>
      <w:r w:rsidRPr="00FA120E">
        <w:rPr>
          <w:b/>
          <w:szCs w:val="20"/>
          <w:lang w:val="es-ES"/>
        </w:rPr>
        <w:t>Data Center</w:t>
      </w:r>
    </w:p>
    <w:p w:rsidR="004C7AF3" w:rsidRPr="00FA120E" w:rsidRDefault="004C7AF3" w:rsidP="004C7AF3">
      <w:pPr>
        <w:rPr>
          <w:szCs w:val="20"/>
          <w:lang w:val="es-ES"/>
        </w:rPr>
      </w:pPr>
    </w:p>
    <w:p w:rsidR="004C7AF3" w:rsidRPr="007165F8" w:rsidRDefault="004C7AF3" w:rsidP="007165F8">
      <w:pPr>
        <w:ind w:firstLine="0"/>
        <w:rPr>
          <w:szCs w:val="20"/>
          <w:u w:val="single"/>
          <w:lang w:val="es-ES"/>
        </w:rPr>
      </w:pPr>
      <w:r w:rsidRPr="007165F8">
        <w:rPr>
          <w:szCs w:val="20"/>
          <w:u w:val="single"/>
          <w:lang w:val="es-ES"/>
        </w:rPr>
        <w:t xml:space="preserve">El </w:t>
      </w:r>
      <w:proofErr w:type="spellStart"/>
      <w:r w:rsidRPr="007165F8">
        <w:rPr>
          <w:szCs w:val="20"/>
          <w:u w:val="single"/>
          <w:lang w:val="es-ES"/>
        </w:rPr>
        <w:t>DataCenter</w:t>
      </w:r>
      <w:proofErr w:type="spellEnd"/>
      <w:r w:rsidRPr="007165F8">
        <w:rPr>
          <w:szCs w:val="20"/>
          <w:u w:val="single"/>
          <w:lang w:val="es-ES"/>
        </w:rPr>
        <w:t xml:space="preserve"> deberá:</w:t>
      </w:r>
    </w:p>
    <w:p w:rsidR="004C7AF3" w:rsidRPr="00FA120E" w:rsidRDefault="004C7AF3" w:rsidP="004C7AF3">
      <w:pPr>
        <w:rPr>
          <w:szCs w:val="20"/>
          <w:lang w:val="es-ES"/>
        </w:rPr>
      </w:pPr>
    </w:p>
    <w:p w:rsidR="004C7AF3" w:rsidRDefault="004C7AF3" w:rsidP="004C7AF3">
      <w:pPr>
        <w:pStyle w:val="Prrafodelista"/>
        <w:numPr>
          <w:ilvl w:val="0"/>
          <w:numId w:val="17"/>
        </w:numPr>
        <w:rPr>
          <w:szCs w:val="20"/>
          <w:lang w:val="es-ES"/>
        </w:rPr>
      </w:pPr>
      <w:r w:rsidRPr="00D675E5">
        <w:rPr>
          <w:szCs w:val="20"/>
          <w:lang w:val="es-ES"/>
        </w:rPr>
        <w:t>Tener una puerta de acceso de vidrio templado transparente, para favorecer el control del uso de los recursos de cómputo.</w:t>
      </w:r>
    </w:p>
    <w:p w:rsidR="004C7AF3" w:rsidRPr="004C7AF3" w:rsidRDefault="004C7AF3" w:rsidP="004C7AF3">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Ser un área restringida. Tener un sistema de control de acceso que garantice la entrada solo al personal autorizado por la gerencia de Tecnología.</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Recibir limpieza al menos una vez por semana, que permita mantenerse libre de polvo.</w:t>
      </w:r>
    </w:p>
    <w:p w:rsidR="004C7AF3" w:rsidRPr="004C7AF3" w:rsidRDefault="004C7AF3" w:rsidP="004C7AF3">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Estar libre de contactos e instalaciones eléctricas en mal estado</w:t>
      </w:r>
    </w:p>
    <w:p w:rsidR="004C7AF3" w:rsidRPr="004C7AF3" w:rsidRDefault="004C7AF3" w:rsidP="004C7AF3">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Aire acondicionado.</w:t>
      </w:r>
      <w:r>
        <w:rPr>
          <w:szCs w:val="20"/>
          <w:lang w:val="es-ES"/>
        </w:rPr>
        <w:t xml:space="preserve"> </w:t>
      </w:r>
      <w:r w:rsidRPr="00D675E5">
        <w:rPr>
          <w:szCs w:val="20"/>
          <w:lang w:val="es-ES"/>
        </w:rPr>
        <w:t>Mantener la temperatura a 21 grados centígrados.</w:t>
      </w:r>
    </w:p>
    <w:p w:rsidR="004C7AF3" w:rsidRPr="004C7AF3" w:rsidRDefault="004C7AF3" w:rsidP="004C7AF3">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 xml:space="preserve">Asignar un técnico </w:t>
      </w:r>
      <w:r>
        <w:rPr>
          <w:szCs w:val="20"/>
          <w:lang w:val="es-ES"/>
        </w:rPr>
        <w:t>para que</w:t>
      </w:r>
      <w:r w:rsidRPr="00D675E5">
        <w:rPr>
          <w:szCs w:val="20"/>
          <w:lang w:val="es-ES"/>
        </w:rPr>
        <w:t xml:space="preserve"> realice un control diario temperatura y aires acondicionados y llevar un registro de estos controles.</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Respaldo de energía redundante.</w:t>
      </w:r>
    </w:p>
    <w:p w:rsidR="004C7AF3" w:rsidRPr="004C7AF3" w:rsidRDefault="004C7AF3" w:rsidP="004C7AF3">
      <w:pPr>
        <w:ind w:left="360" w:firstLine="0"/>
        <w:rPr>
          <w:szCs w:val="20"/>
          <w:lang w:val="es-ES"/>
        </w:rPr>
      </w:pPr>
    </w:p>
    <w:p w:rsidR="004C7AF3" w:rsidRPr="004C7AF3" w:rsidRDefault="004C7AF3" w:rsidP="004C7AF3">
      <w:pPr>
        <w:pStyle w:val="Prrafodelista"/>
        <w:numPr>
          <w:ilvl w:val="0"/>
          <w:numId w:val="17"/>
        </w:numPr>
        <w:rPr>
          <w:szCs w:val="20"/>
          <w:lang w:val="es-ES"/>
        </w:rPr>
      </w:pPr>
      <w:r w:rsidRPr="00D675E5">
        <w:rPr>
          <w:szCs w:val="20"/>
          <w:lang w:val="es-ES"/>
        </w:rPr>
        <w:t xml:space="preserve">Seguir los estándares de protección eléctrica vigentes para minimizar el riesgo </w:t>
      </w:r>
      <w:r w:rsidRPr="004C7AF3">
        <w:rPr>
          <w:szCs w:val="20"/>
          <w:lang w:val="es-ES"/>
        </w:rPr>
        <w:t>de daños físicos de los equipos de telecomunicaciones y servidores.</w:t>
      </w:r>
    </w:p>
    <w:p w:rsidR="004C7AF3" w:rsidRPr="00FA120E" w:rsidRDefault="004C7AF3" w:rsidP="004C7AF3">
      <w:pPr>
        <w:ind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Los sistemas de tierra física, sistemas de protección e instalaciones eléctricas deberán recibir mantenimiento anual con el fin de determ</w:t>
      </w:r>
      <w:r w:rsidR="007165F8">
        <w:rPr>
          <w:szCs w:val="20"/>
          <w:lang w:val="es-ES"/>
        </w:rPr>
        <w:t>inar la efectividad del sistema.</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Contar con algún esquema que asegure la continuidad del servicio.</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Control de humedad</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Prevención y/o detección de incendios</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D675E5">
        <w:rPr>
          <w:szCs w:val="20"/>
          <w:lang w:val="es-ES"/>
        </w:rPr>
        <w:t>Sistemas de extinción.</w:t>
      </w:r>
    </w:p>
    <w:p w:rsidR="007165F8" w:rsidRPr="007165F8" w:rsidRDefault="007165F8" w:rsidP="007165F8">
      <w:pPr>
        <w:ind w:left="360" w:firstLine="0"/>
        <w:rPr>
          <w:szCs w:val="20"/>
          <w:lang w:val="es-ES"/>
        </w:rPr>
      </w:pPr>
    </w:p>
    <w:p w:rsidR="004C7AF3" w:rsidRPr="00D675E5" w:rsidRDefault="004C7AF3" w:rsidP="004C7AF3">
      <w:pPr>
        <w:pStyle w:val="Prrafodelista"/>
        <w:numPr>
          <w:ilvl w:val="0"/>
          <w:numId w:val="17"/>
        </w:numPr>
        <w:rPr>
          <w:szCs w:val="20"/>
          <w:lang w:val="es-ES"/>
        </w:rPr>
      </w:pPr>
      <w:r w:rsidRPr="00D675E5">
        <w:rPr>
          <w:szCs w:val="20"/>
          <w:lang w:val="es-ES"/>
        </w:rPr>
        <w:t xml:space="preserve">Contar por lo menos con dos extintores de incendio adecuado y cercano al </w:t>
      </w:r>
      <w:proofErr w:type="spellStart"/>
      <w:r w:rsidRPr="00D675E5">
        <w:rPr>
          <w:szCs w:val="20"/>
          <w:lang w:val="es-ES"/>
        </w:rPr>
        <w:t>DataCenter</w:t>
      </w:r>
      <w:proofErr w:type="spellEnd"/>
      <w:r w:rsidRPr="00D675E5">
        <w:rPr>
          <w:szCs w:val="20"/>
          <w:lang w:val="es-ES"/>
        </w:rPr>
        <w:t>.</w:t>
      </w:r>
    </w:p>
    <w:p w:rsidR="004C7AF3" w:rsidRPr="00FA120E" w:rsidRDefault="004C7AF3" w:rsidP="004C7AF3">
      <w:pPr>
        <w:rPr>
          <w:szCs w:val="20"/>
          <w:lang w:val="es-ES"/>
        </w:rPr>
      </w:pPr>
    </w:p>
    <w:p w:rsidR="004C7AF3" w:rsidRPr="00D675E5" w:rsidRDefault="004C7AF3" w:rsidP="007165F8">
      <w:pPr>
        <w:ind w:firstLine="0"/>
        <w:rPr>
          <w:b/>
          <w:szCs w:val="20"/>
          <w:lang w:val="es-ES"/>
        </w:rPr>
      </w:pPr>
      <w:r w:rsidRPr="00D675E5">
        <w:rPr>
          <w:b/>
          <w:szCs w:val="20"/>
          <w:lang w:val="es-ES"/>
        </w:rPr>
        <w:t>Infraestructura</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Las dependencias</w:t>
      </w:r>
      <w:r>
        <w:rPr>
          <w:szCs w:val="20"/>
          <w:lang w:val="es-ES"/>
        </w:rPr>
        <w:t xml:space="preserve"> del centro deportivo Marcelo Salas</w:t>
      </w:r>
      <w:r w:rsidRPr="00FA120E">
        <w:rPr>
          <w:szCs w:val="20"/>
          <w:lang w:val="es-ES"/>
        </w:rPr>
        <w:t xml:space="preserve"> deberán considerar los estándares vigentes de cableado estructurado durante el diseño de nuevas áreas o en el crecimiento de las áreas existentes.</w:t>
      </w:r>
    </w:p>
    <w:p w:rsidR="004C7AF3" w:rsidRPr="00FA120E" w:rsidRDefault="004C7AF3" w:rsidP="004C7AF3">
      <w:pPr>
        <w:rPr>
          <w:szCs w:val="20"/>
          <w:lang w:val="es-ES"/>
        </w:rPr>
      </w:pPr>
    </w:p>
    <w:p w:rsidR="004C7AF3" w:rsidRDefault="004C7AF3" w:rsidP="004C7AF3">
      <w:pPr>
        <w:rPr>
          <w:szCs w:val="20"/>
          <w:lang w:val="es-ES"/>
        </w:rPr>
      </w:pPr>
      <w:r w:rsidRPr="00FA120E">
        <w:rPr>
          <w:szCs w:val="20"/>
          <w:lang w:val="es-ES"/>
        </w:rPr>
        <w:t xml:space="preserve">El resguardo de los equipos de cómputo deberá quedar bajo el área de </w:t>
      </w:r>
      <w:r>
        <w:rPr>
          <w:szCs w:val="20"/>
          <w:lang w:val="es-ES"/>
        </w:rPr>
        <w:t>t</w:t>
      </w:r>
      <w:r w:rsidRPr="00FA120E">
        <w:rPr>
          <w:szCs w:val="20"/>
          <w:lang w:val="es-ES"/>
        </w:rPr>
        <w:t>ecnología contando con un control de los equipos que permita conocer siempre la ubicación física de los mismos.</w:t>
      </w:r>
      <w:r>
        <w:rPr>
          <w:szCs w:val="20"/>
          <w:lang w:val="es-ES"/>
        </w:rPr>
        <w:br w:type="page"/>
      </w:r>
    </w:p>
    <w:p w:rsidR="004C7AF3" w:rsidRPr="00445F9F" w:rsidRDefault="004C7AF3" w:rsidP="007165F8">
      <w:pPr>
        <w:ind w:firstLine="0"/>
        <w:rPr>
          <w:b/>
          <w:szCs w:val="20"/>
          <w:lang w:val="es-ES"/>
        </w:rPr>
      </w:pPr>
      <w:r w:rsidRPr="00445F9F">
        <w:rPr>
          <w:b/>
          <w:szCs w:val="20"/>
          <w:lang w:val="es-ES"/>
        </w:rPr>
        <w:lastRenderedPageBreak/>
        <w:t>Instalaciones de equipos de cómputo</w:t>
      </w:r>
    </w:p>
    <w:p w:rsidR="004C7AF3" w:rsidRPr="00FA120E" w:rsidRDefault="004C7AF3" w:rsidP="004C7AF3">
      <w:pPr>
        <w:rPr>
          <w:szCs w:val="20"/>
          <w:lang w:val="es-ES"/>
        </w:rPr>
      </w:pPr>
    </w:p>
    <w:p w:rsidR="004C7AF3" w:rsidRPr="00142D08" w:rsidRDefault="004C7AF3" w:rsidP="004C7AF3">
      <w:pPr>
        <w:rPr>
          <w:szCs w:val="20"/>
          <w:u w:val="single"/>
          <w:lang w:val="es-ES"/>
        </w:rPr>
      </w:pPr>
      <w:r w:rsidRPr="00142D08">
        <w:rPr>
          <w:szCs w:val="20"/>
          <w:u w:val="single"/>
          <w:lang w:val="es-ES"/>
        </w:rPr>
        <w:t>La instalación del equipo de cómputo, quedará sujeta a los siguientes lineamientos:</w:t>
      </w:r>
    </w:p>
    <w:p w:rsidR="004C7AF3" w:rsidRPr="00FA120E" w:rsidRDefault="004C7AF3" w:rsidP="004C7AF3">
      <w:pPr>
        <w:rPr>
          <w:szCs w:val="20"/>
          <w:lang w:val="es-ES"/>
        </w:rPr>
      </w:pPr>
    </w:p>
    <w:p w:rsidR="004C7AF3" w:rsidRDefault="004C7AF3" w:rsidP="004C7AF3">
      <w:pPr>
        <w:pStyle w:val="Prrafodelista"/>
        <w:numPr>
          <w:ilvl w:val="0"/>
          <w:numId w:val="17"/>
        </w:numPr>
        <w:rPr>
          <w:szCs w:val="20"/>
          <w:lang w:val="es-ES"/>
        </w:rPr>
      </w:pPr>
      <w:r w:rsidRPr="00445F9F">
        <w:rPr>
          <w:szCs w:val="20"/>
          <w:lang w:val="es-ES"/>
        </w:rPr>
        <w:t xml:space="preserve">Los equipos para </w:t>
      </w:r>
      <w:r>
        <w:rPr>
          <w:szCs w:val="20"/>
          <w:lang w:val="es-ES"/>
        </w:rPr>
        <w:t>uso interno s</w:t>
      </w:r>
      <w:r w:rsidRPr="00445F9F">
        <w:rPr>
          <w:szCs w:val="20"/>
          <w:lang w:val="es-ES"/>
        </w:rPr>
        <w:t>e instalarán en lugares adecuados, lejos de polvo y tráfico de personas.</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445F9F">
        <w:rPr>
          <w:szCs w:val="20"/>
          <w:lang w:val="es-ES"/>
        </w:rPr>
        <w:t>El área de tecnología, así como las áreas operativas deberán contar con un plano actualizado de las instalaciones eléctricas y</w:t>
      </w:r>
      <w:r>
        <w:rPr>
          <w:szCs w:val="20"/>
          <w:lang w:val="es-ES"/>
        </w:rPr>
        <w:t xml:space="preserve"> de comunicaciones del equipo de cómputo </w:t>
      </w:r>
      <w:r w:rsidRPr="00445F9F">
        <w:rPr>
          <w:szCs w:val="20"/>
          <w:lang w:val="es-ES"/>
        </w:rPr>
        <w:t>en red.</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445F9F">
        <w:rPr>
          <w:szCs w:val="20"/>
          <w:lang w:val="es-ES"/>
        </w:rPr>
        <w:t>Las</w:t>
      </w:r>
      <w:r>
        <w:rPr>
          <w:szCs w:val="20"/>
          <w:lang w:val="es-ES"/>
        </w:rPr>
        <w:t xml:space="preserve"> </w:t>
      </w:r>
      <w:r w:rsidRPr="00445F9F">
        <w:rPr>
          <w:szCs w:val="20"/>
          <w:lang w:val="es-ES"/>
        </w:rPr>
        <w:t>instalaciones eléctricas y de</w:t>
      </w:r>
      <w:r>
        <w:rPr>
          <w:szCs w:val="20"/>
          <w:lang w:val="es-ES"/>
        </w:rPr>
        <w:t xml:space="preserve"> comunicaciones, </w:t>
      </w:r>
      <w:r w:rsidRPr="00445F9F">
        <w:rPr>
          <w:szCs w:val="20"/>
          <w:lang w:val="es-ES"/>
        </w:rPr>
        <w:t>estarán preferiblemente fijas o en su defecto resguardadas del paso de personas o materiales, y libres de cualquier interferencia eléctrica o magnética.</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445F9F">
        <w:rPr>
          <w:szCs w:val="20"/>
          <w:lang w:val="es-ES"/>
        </w:rPr>
        <w:t>Las instalaciones se apegarán estrictamente a los requerimientos de los equipos, cuidando las especificaciones del cableado y de los circuitos de protección</w:t>
      </w:r>
      <w:r>
        <w:rPr>
          <w:szCs w:val="20"/>
          <w:lang w:val="es-ES"/>
        </w:rPr>
        <w:t xml:space="preserve"> </w:t>
      </w:r>
      <w:r w:rsidRPr="00445F9F">
        <w:rPr>
          <w:szCs w:val="20"/>
          <w:lang w:val="es-ES"/>
        </w:rPr>
        <w:t>necesarios.</w:t>
      </w:r>
    </w:p>
    <w:p w:rsidR="007165F8" w:rsidRPr="007165F8" w:rsidRDefault="007165F8" w:rsidP="007165F8">
      <w:pPr>
        <w:ind w:left="360" w:firstLine="0"/>
        <w:rPr>
          <w:szCs w:val="20"/>
          <w:lang w:val="es-ES"/>
        </w:rPr>
      </w:pPr>
    </w:p>
    <w:p w:rsidR="004C7AF3" w:rsidRDefault="004C7AF3" w:rsidP="004C7AF3">
      <w:pPr>
        <w:pStyle w:val="Prrafodelista"/>
        <w:numPr>
          <w:ilvl w:val="0"/>
          <w:numId w:val="17"/>
        </w:numPr>
        <w:rPr>
          <w:szCs w:val="20"/>
          <w:lang w:val="es-ES"/>
        </w:rPr>
      </w:pPr>
      <w:r w:rsidRPr="00445F9F">
        <w:rPr>
          <w:szCs w:val="20"/>
          <w:lang w:val="es-ES"/>
        </w:rPr>
        <w:t>En ningún caso se permitirán instalaciones improvisadas o sobrecargadas.</w:t>
      </w:r>
    </w:p>
    <w:p w:rsidR="007165F8" w:rsidRPr="007165F8" w:rsidRDefault="007165F8" w:rsidP="007165F8">
      <w:pPr>
        <w:ind w:left="360" w:firstLine="0"/>
        <w:rPr>
          <w:szCs w:val="20"/>
          <w:lang w:val="es-ES"/>
        </w:rPr>
      </w:pPr>
    </w:p>
    <w:p w:rsidR="004C7AF3" w:rsidRPr="00445F9F" w:rsidRDefault="004C7AF3" w:rsidP="004C7AF3">
      <w:pPr>
        <w:pStyle w:val="Prrafodelista"/>
        <w:numPr>
          <w:ilvl w:val="0"/>
          <w:numId w:val="17"/>
        </w:numPr>
        <w:rPr>
          <w:szCs w:val="20"/>
          <w:lang w:val="es-ES"/>
        </w:rPr>
      </w:pPr>
      <w:r w:rsidRPr="00445F9F">
        <w:rPr>
          <w:szCs w:val="20"/>
          <w:lang w:val="es-ES"/>
        </w:rPr>
        <w:t>La supervisión y control de las instalaciones se llevará a cabo en los plazos</w:t>
      </w:r>
      <w:r>
        <w:rPr>
          <w:szCs w:val="20"/>
          <w:lang w:val="es-ES"/>
        </w:rPr>
        <w:t xml:space="preserve"> establecidos</w:t>
      </w:r>
      <w:r w:rsidRPr="00445F9F">
        <w:rPr>
          <w:szCs w:val="20"/>
          <w:lang w:val="es-ES"/>
        </w:rPr>
        <w:t xml:space="preserve"> y mediante los mec</w:t>
      </w:r>
      <w:r>
        <w:rPr>
          <w:szCs w:val="20"/>
          <w:lang w:val="es-ES"/>
        </w:rPr>
        <w:t>anismos que establezca el los administradores del centro deportivo Marcelo Salas</w:t>
      </w:r>
      <w:r w:rsidRPr="00445F9F">
        <w:rPr>
          <w:szCs w:val="20"/>
          <w:lang w:val="es-ES"/>
        </w:rPr>
        <w:t>.</w:t>
      </w:r>
    </w:p>
    <w:p w:rsidR="004C7AF3" w:rsidRPr="00FA120E" w:rsidRDefault="004C7AF3" w:rsidP="004C7AF3">
      <w:pPr>
        <w:rPr>
          <w:szCs w:val="20"/>
          <w:lang w:val="es-ES"/>
        </w:rPr>
      </w:pPr>
    </w:p>
    <w:p w:rsidR="004C7AF3" w:rsidRPr="00FA120E" w:rsidRDefault="004C7AF3" w:rsidP="004C7AF3">
      <w:pPr>
        <w:rPr>
          <w:szCs w:val="20"/>
          <w:lang w:val="es-ES"/>
        </w:rPr>
      </w:pPr>
    </w:p>
    <w:p w:rsidR="004C7AF3" w:rsidRPr="00445F9F" w:rsidRDefault="004C7AF3" w:rsidP="00142D08">
      <w:pPr>
        <w:ind w:firstLine="0"/>
        <w:rPr>
          <w:b/>
          <w:szCs w:val="20"/>
          <w:lang w:val="es-ES"/>
        </w:rPr>
      </w:pPr>
      <w:r w:rsidRPr="00445F9F">
        <w:rPr>
          <w:b/>
          <w:szCs w:val="20"/>
          <w:lang w:val="es-ES"/>
        </w:rPr>
        <w:t>Control</w:t>
      </w:r>
    </w:p>
    <w:p w:rsidR="004C7AF3" w:rsidRPr="00FA120E" w:rsidRDefault="004C7AF3" w:rsidP="004C7AF3">
      <w:pPr>
        <w:rPr>
          <w:szCs w:val="20"/>
          <w:lang w:val="es-ES"/>
        </w:rPr>
      </w:pPr>
    </w:p>
    <w:p w:rsidR="004C7AF3" w:rsidRPr="00445F9F" w:rsidRDefault="004C7AF3" w:rsidP="004C7AF3">
      <w:pPr>
        <w:pStyle w:val="Prrafodelista"/>
        <w:numPr>
          <w:ilvl w:val="0"/>
          <w:numId w:val="17"/>
        </w:numPr>
        <w:rPr>
          <w:szCs w:val="20"/>
          <w:lang w:val="es-ES"/>
        </w:rPr>
      </w:pPr>
      <w:r w:rsidRPr="00445F9F">
        <w:rPr>
          <w:szCs w:val="20"/>
          <w:lang w:val="es-ES"/>
        </w:rPr>
        <w:t xml:space="preserve">Los </w:t>
      </w:r>
      <w:r>
        <w:rPr>
          <w:szCs w:val="20"/>
          <w:lang w:val="es-ES"/>
        </w:rPr>
        <w:t>administradores de tecnología de información</w:t>
      </w:r>
      <w:r w:rsidRPr="00445F9F">
        <w:rPr>
          <w:szCs w:val="20"/>
          <w:lang w:val="es-ES"/>
        </w:rPr>
        <w:t xml:space="preserve"> deben llevar un control total y sistematizado de los recursos de cómputo y licenciamiento.</w:t>
      </w:r>
    </w:p>
    <w:p w:rsidR="004C7AF3" w:rsidRPr="00445F9F" w:rsidRDefault="004C7AF3" w:rsidP="004C7AF3">
      <w:pPr>
        <w:pStyle w:val="Prrafodelista"/>
        <w:numPr>
          <w:ilvl w:val="0"/>
          <w:numId w:val="17"/>
        </w:numPr>
        <w:rPr>
          <w:szCs w:val="20"/>
          <w:lang w:val="es-ES"/>
        </w:rPr>
      </w:pPr>
      <w:r w:rsidRPr="00445F9F">
        <w:rPr>
          <w:szCs w:val="20"/>
          <w:lang w:val="es-ES"/>
        </w:rPr>
        <w:t>Los encargados del área de tecnología son los responsables de organizar al personal encargado del mantenimiento preventivo y correctivo de los equipos de</w:t>
      </w:r>
      <w:r>
        <w:rPr>
          <w:szCs w:val="20"/>
          <w:lang w:val="es-ES"/>
        </w:rPr>
        <w:t xml:space="preserve"> </w:t>
      </w:r>
      <w:r w:rsidRPr="00445F9F">
        <w:rPr>
          <w:szCs w:val="20"/>
          <w:lang w:val="es-ES"/>
        </w:rPr>
        <w:t>cómputo.</w:t>
      </w:r>
    </w:p>
    <w:p w:rsidR="004C7AF3" w:rsidRPr="00445F9F" w:rsidRDefault="004C7AF3" w:rsidP="004C7AF3">
      <w:pPr>
        <w:pStyle w:val="Prrafodelista"/>
        <w:numPr>
          <w:ilvl w:val="0"/>
          <w:numId w:val="17"/>
        </w:numPr>
        <w:rPr>
          <w:szCs w:val="20"/>
          <w:lang w:val="es-ES"/>
        </w:rPr>
      </w:pPr>
      <w:r w:rsidRPr="00445F9F">
        <w:rPr>
          <w:szCs w:val="20"/>
          <w:lang w:val="es-ES"/>
        </w:rPr>
        <w:t xml:space="preserve">El usuario, en caso de retiro, deberá tramitar ante el </w:t>
      </w:r>
      <w:r>
        <w:rPr>
          <w:szCs w:val="20"/>
          <w:lang w:val="es-ES"/>
        </w:rPr>
        <w:t>á</w:t>
      </w:r>
      <w:r w:rsidRPr="00445F9F">
        <w:rPr>
          <w:szCs w:val="20"/>
          <w:lang w:val="es-ES"/>
        </w:rPr>
        <w:t xml:space="preserve">rea de </w:t>
      </w:r>
      <w:r>
        <w:rPr>
          <w:szCs w:val="20"/>
          <w:lang w:val="es-ES"/>
        </w:rPr>
        <w:t>t</w:t>
      </w:r>
      <w:r w:rsidRPr="00445F9F">
        <w:rPr>
          <w:szCs w:val="20"/>
          <w:lang w:val="es-ES"/>
        </w:rPr>
        <w:t xml:space="preserve">ecnología </w:t>
      </w:r>
      <w:r>
        <w:rPr>
          <w:szCs w:val="20"/>
          <w:lang w:val="es-ES"/>
        </w:rPr>
        <w:t>su salida</w:t>
      </w:r>
      <w:r w:rsidRPr="00445F9F">
        <w:rPr>
          <w:szCs w:val="20"/>
          <w:lang w:val="es-ES"/>
        </w:rPr>
        <w:t xml:space="preserve"> correspondiente.</w:t>
      </w:r>
    </w:p>
    <w:p w:rsidR="001F2E28" w:rsidRDefault="001F2E28" w:rsidP="004C7AF3">
      <w:pPr>
        <w:rPr>
          <w:szCs w:val="20"/>
          <w:lang w:val="es-ES"/>
        </w:rPr>
      </w:pPr>
      <w:r>
        <w:rPr>
          <w:szCs w:val="20"/>
          <w:lang w:val="es-ES"/>
        </w:rPr>
        <w:br w:type="page"/>
      </w:r>
    </w:p>
    <w:p w:rsidR="004C7AF3" w:rsidRPr="00FA120E" w:rsidRDefault="004C7AF3" w:rsidP="004C7AF3">
      <w:pPr>
        <w:rPr>
          <w:szCs w:val="20"/>
          <w:lang w:val="es-ES"/>
        </w:rPr>
      </w:pPr>
    </w:p>
    <w:p w:rsidR="004C7AF3" w:rsidRPr="00445F9F" w:rsidRDefault="004C7AF3" w:rsidP="00142D08">
      <w:pPr>
        <w:ind w:firstLine="0"/>
        <w:rPr>
          <w:b/>
          <w:szCs w:val="20"/>
          <w:lang w:val="es-ES"/>
        </w:rPr>
      </w:pPr>
      <w:r w:rsidRPr="00445F9F">
        <w:rPr>
          <w:b/>
          <w:szCs w:val="20"/>
          <w:lang w:val="es-ES"/>
        </w:rPr>
        <w:t>Respaldos</w:t>
      </w:r>
    </w:p>
    <w:p w:rsidR="004C7AF3" w:rsidRPr="00FA120E" w:rsidRDefault="004C7AF3" w:rsidP="004C7AF3">
      <w:pPr>
        <w:rPr>
          <w:szCs w:val="20"/>
          <w:lang w:val="es-ES"/>
        </w:rPr>
      </w:pPr>
    </w:p>
    <w:p w:rsidR="004C7AF3" w:rsidRPr="00445F9F" w:rsidRDefault="004C7AF3" w:rsidP="004C7AF3">
      <w:pPr>
        <w:pStyle w:val="Prrafodelista"/>
        <w:numPr>
          <w:ilvl w:val="0"/>
          <w:numId w:val="18"/>
        </w:numPr>
        <w:rPr>
          <w:szCs w:val="20"/>
          <w:lang w:val="es-ES"/>
        </w:rPr>
      </w:pPr>
      <w:r w:rsidRPr="00445F9F">
        <w:rPr>
          <w:szCs w:val="20"/>
          <w:lang w:val="es-ES"/>
        </w:rPr>
        <w:t>Las Bases de Datos de</w:t>
      </w:r>
      <w:r>
        <w:rPr>
          <w:szCs w:val="20"/>
          <w:lang w:val="es-ES"/>
        </w:rPr>
        <w:t>l</w:t>
      </w:r>
      <w:r w:rsidRPr="00445F9F">
        <w:rPr>
          <w:szCs w:val="20"/>
          <w:lang w:val="es-ES"/>
        </w:rPr>
        <w:t xml:space="preserve"> </w:t>
      </w:r>
      <w:r>
        <w:rPr>
          <w:szCs w:val="20"/>
          <w:lang w:val="es-ES"/>
        </w:rPr>
        <w:t>centro deportivo Marcelo Salas</w:t>
      </w:r>
      <w:r w:rsidRPr="00445F9F">
        <w:rPr>
          <w:szCs w:val="20"/>
          <w:lang w:val="es-ES"/>
        </w:rPr>
        <w:t xml:space="preserve"> serán respaldadas periódicamente en forma automática y manual, según los procedimientos generados para tal efecto.</w:t>
      </w:r>
    </w:p>
    <w:p w:rsidR="004C7AF3" w:rsidRPr="003E18B0" w:rsidRDefault="004C7AF3" w:rsidP="004C7AF3">
      <w:pPr>
        <w:pStyle w:val="Prrafodelista"/>
        <w:numPr>
          <w:ilvl w:val="0"/>
          <w:numId w:val="18"/>
        </w:numPr>
        <w:rPr>
          <w:szCs w:val="20"/>
          <w:lang w:val="es-ES"/>
        </w:rPr>
      </w:pPr>
      <w:r w:rsidRPr="003E18B0">
        <w:rPr>
          <w:szCs w:val="20"/>
          <w:lang w:val="es-ES"/>
        </w:rPr>
        <w:t>Las Bases de Datos deberán tener una réplica en uno o más equipos remotos alojados en un lugar seguro (Cloud) que permita tener contingencia y continuidad</w:t>
      </w:r>
      <w:r>
        <w:rPr>
          <w:szCs w:val="20"/>
          <w:lang w:val="es-ES"/>
        </w:rPr>
        <w:t xml:space="preserve"> </w:t>
      </w:r>
      <w:r w:rsidRPr="003E18B0">
        <w:rPr>
          <w:szCs w:val="20"/>
          <w:lang w:val="es-ES"/>
        </w:rPr>
        <w:t>de negocio.</w:t>
      </w:r>
    </w:p>
    <w:p w:rsidR="004C7AF3" w:rsidRPr="003E18B0" w:rsidRDefault="004C7AF3" w:rsidP="004C7AF3">
      <w:pPr>
        <w:pStyle w:val="Prrafodelista"/>
        <w:numPr>
          <w:ilvl w:val="0"/>
          <w:numId w:val="18"/>
        </w:numPr>
        <w:rPr>
          <w:szCs w:val="20"/>
          <w:lang w:val="es-ES"/>
        </w:rPr>
      </w:pPr>
      <w:r w:rsidRPr="003E18B0">
        <w:rPr>
          <w:szCs w:val="20"/>
          <w:lang w:val="es-ES"/>
        </w:rPr>
        <w:t xml:space="preserve">Los servidores de </w:t>
      </w:r>
      <w:proofErr w:type="spellStart"/>
      <w:r w:rsidRPr="003E18B0">
        <w:rPr>
          <w:szCs w:val="20"/>
          <w:lang w:val="es-ES"/>
        </w:rPr>
        <w:t>hosting</w:t>
      </w:r>
      <w:proofErr w:type="spellEnd"/>
      <w:r w:rsidRPr="003E18B0">
        <w:rPr>
          <w:szCs w:val="20"/>
          <w:lang w:val="es-ES"/>
        </w:rPr>
        <w:t xml:space="preserve"> estarán alojados en </w:t>
      </w:r>
      <w:r>
        <w:rPr>
          <w:szCs w:val="20"/>
          <w:lang w:val="es-ES"/>
        </w:rPr>
        <w:t>la empresa que se estime conveniente</w:t>
      </w:r>
    </w:p>
    <w:p w:rsidR="004C7AF3" w:rsidRPr="003E18B0" w:rsidRDefault="004C7AF3" w:rsidP="004C7AF3">
      <w:pPr>
        <w:pStyle w:val="Prrafodelista"/>
        <w:numPr>
          <w:ilvl w:val="0"/>
          <w:numId w:val="18"/>
        </w:numPr>
        <w:rPr>
          <w:szCs w:val="20"/>
          <w:lang w:val="es-ES"/>
        </w:rPr>
      </w:pPr>
      <w:r w:rsidRPr="003E18B0">
        <w:rPr>
          <w:szCs w:val="20"/>
          <w:lang w:val="es-ES"/>
        </w:rPr>
        <w:t>Los demás respaldos (una copia completa) deberán ser almacenados en un lugar seguro y distante del sitio de trabajo, en bodegas con los estándares de calidad para</w:t>
      </w:r>
      <w:r>
        <w:rPr>
          <w:szCs w:val="20"/>
          <w:lang w:val="es-ES"/>
        </w:rPr>
        <w:t xml:space="preserve"> </w:t>
      </w:r>
      <w:r w:rsidRPr="003E18B0">
        <w:rPr>
          <w:szCs w:val="20"/>
          <w:lang w:val="es-ES"/>
        </w:rPr>
        <w:t>almacenamiento de medios magnéticos.</w:t>
      </w:r>
    </w:p>
    <w:p w:rsidR="004C7AF3" w:rsidRPr="003E18B0" w:rsidRDefault="004C7AF3" w:rsidP="004C7AF3">
      <w:pPr>
        <w:pStyle w:val="Prrafodelista"/>
        <w:numPr>
          <w:ilvl w:val="0"/>
          <w:numId w:val="18"/>
        </w:numPr>
        <w:rPr>
          <w:szCs w:val="20"/>
          <w:lang w:val="es-ES"/>
        </w:rPr>
      </w:pPr>
      <w:r w:rsidRPr="003E18B0">
        <w:rPr>
          <w:szCs w:val="20"/>
          <w:lang w:val="es-ES"/>
        </w:rPr>
        <w:t>La empresa contratada para estos fines será</w:t>
      </w:r>
      <w:r>
        <w:rPr>
          <w:szCs w:val="20"/>
          <w:lang w:val="es-ES"/>
        </w:rPr>
        <w:t xml:space="preserve"> la que estime conveniente el centro deportivo Marcelo Salas.</w:t>
      </w:r>
    </w:p>
    <w:p w:rsidR="004C7AF3" w:rsidRDefault="004C7AF3" w:rsidP="004C7AF3">
      <w:pPr>
        <w:pStyle w:val="Prrafodelista"/>
        <w:numPr>
          <w:ilvl w:val="0"/>
          <w:numId w:val="18"/>
        </w:numPr>
        <w:rPr>
          <w:szCs w:val="20"/>
          <w:lang w:val="es-ES"/>
        </w:rPr>
      </w:pPr>
      <w:r w:rsidRPr="003E18B0">
        <w:rPr>
          <w:szCs w:val="20"/>
          <w:lang w:val="es-ES"/>
        </w:rPr>
        <w:t xml:space="preserve">Para reforzar la seguridad de la información, los usuarios, bajo su criterio, deberán hacer respaldos de la información en sus discos duros frecuentemente, dependiendo de la importancia y frecuencia de cambio; y en las unidades de almacenamiento asignadas por </w:t>
      </w:r>
      <w:r>
        <w:rPr>
          <w:szCs w:val="20"/>
          <w:lang w:val="es-ES"/>
        </w:rPr>
        <w:t>el centro deportivo Marcelo Salas</w:t>
      </w:r>
      <w:r w:rsidRPr="003E18B0">
        <w:rPr>
          <w:szCs w:val="20"/>
          <w:lang w:val="es-ES"/>
        </w:rPr>
        <w:t xml:space="preserve"> en “La Nube” deberá</w:t>
      </w:r>
      <w:r>
        <w:rPr>
          <w:szCs w:val="20"/>
          <w:lang w:val="es-ES"/>
        </w:rPr>
        <w:t xml:space="preserve"> </w:t>
      </w:r>
      <w:r w:rsidRPr="003E18B0">
        <w:rPr>
          <w:szCs w:val="20"/>
          <w:lang w:val="es-ES"/>
        </w:rPr>
        <w:t>realizar una sincronización continua de la información importante</w:t>
      </w:r>
      <w:r>
        <w:rPr>
          <w:szCs w:val="20"/>
          <w:lang w:val="es-ES"/>
        </w:rPr>
        <w:t xml:space="preserve"> de esta</w:t>
      </w:r>
      <w:r w:rsidRPr="003E18B0">
        <w:rPr>
          <w:szCs w:val="20"/>
          <w:lang w:val="es-ES"/>
        </w:rPr>
        <w:t>.</w:t>
      </w:r>
    </w:p>
    <w:p w:rsidR="004C7AF3" w:rsidRPr="003E18B0" w:rsidRDefault="004C7AF3" w:rsidP="00142D08">
      <w:pPr>
        <w:ind w:firstLine="0"/>
        <w:rPr>
          <w:szCs w:val="20"/>
          <w:lang w:val="es-ES"/>
        </w:rPr>
      </w:pPr>
    </w:p>
    <w:p w:rsidR="004C7AF3" w:rsidRPr="00142D08" w:rsidRDefault="004C7AF3" w:rsidP="00142D08">
      <w:pPr>
        <w:ind w:firstLine="0"/>
        <w:rPr>
          <w:szCs w:val="20"/>
          <w:u w:val="single"/>
          <w:lang w:val="es-ES"/>
        </w:rPr>
      </w:pPr>
      <w:r w:rsidRPr="00142D08">
        <w:rPr>
          <w:szCs w:val="20"/>
          <w:u w:val="single"/>
          <w:lang w:val="es-ES"/>
        </w:rPr>
        <w:t>Los respaldos serán responsabilidad absoluta de los usuarios</w:t>
      </w:r>
    </w:p>
    <w:p w:rsidR="004C7AF3" w:rsidRPr="00FA120E" w:rsidRDefault="004C7AF3" w:rsidP="004C7AF3">
      <w:pPr>
        <w:rPr>
          <w:szCs w:val="20"/>
          <w:lang w:val="es-ES"/>
        </w:rPr>
      </w:pPr>
    </w:p>
    <w:p w:rsidR="004C7AF3" w:rsidRPr="00D55ABA" w:rsidRDefault="004C7AF3" w:rsidP="004C7AF3">
      <w:pPr>
        <w:pStyle w:val="Prrafodelista"/>
        <w:numPr>
          <w:ilvl w:val="0"/>
          <w:numId w:val="18"/>
        </w:numPr>
        <w:rPr>
          <w:szCs w:val="20"/>
          <w:lang w:val="es-ES"/>
        </w:rPr>
      </w:pPr>
      <w:r w:rsidRPr="00D55ABA">
        <w:rPr>
          <w:szCs w:val="20"/>
          <w:lang w:val="es-ES"/>
        </w:rPr>
        <w:t>Los administradores de tecnología de información no podrán remover del sistema ninguna información de cuentas individuales, a menos que la información sea de carácter ilegal, o ponga en peligro el buen funcionamiento de los sistemas, o se sospeche de algún intruso utilizando</w:t>
      </w:r>
      <w:r>
        <w:rPr>
          <w:szCs w:val="20"/>
          <w:lang w:val="es-ES"/>
        </w:rPr>
        <w:t xml:space="preserve"> </w:t>
      </w:r>
      <w:r w:rsidRPr="00D55ABA">
        <w:rPr>
          <w:szCs w:val="20"/>
          <w:lang w:val="es-ES"/>
        </w:rPr>
        <w:t>una cuenta ajena.</w:t>
      </w:r>
    </w:p>
    <w:p w:rsidR="004C7AF3" w:rsidRPr="00FA120E" w:rsidRDefault="004C7AF3" w:rsidP="004C7AF3">
      <w:pPr>
        <w:rPr>
          <w:szCs w:val="20"/>
          <w:lang w:val="es-ES"/>
        </w:rPr>
      </w:pPr>
    </w:p>
    <w:p w:rsidR="004C7AF3" w:rsidRPr="00AF6244" w:rsidRDefault="004C7AF3" w:rsidP="00142D08">
      <w:pPr>
        <w:ind w:firstLine="0"/>
        <w:rPr>
          <w:b/>
          <w:lang w:val="es-ES"/>
        </w:rPr>
      </w:pPr>
      <w:r w:rsidRPr="00AF6244">
        <w:rPr>
          <w:b/>
          <w:lang w:val="es-ES"/>
        </w:rPr>
        <w:t>Recursos de los usuarios</w:t>
      </w:r>
    </w:p>
    <w:p w:rsidR="00142D08" w:rsidRDefault="00142D08" w:rsidP="00142D08">
      <w:pPr>
        <w:ind w:firstLine="0"/>
        <w:rPr>
          <w:szCs w:val="20"/>
          <w:lang w:val="es-ES"/>
        </w:rPr>
      </w:pPr>
    </w:p>
    <w:p w:rsidR="004C7AF3" w:rsidRPr="00D55ABA" w:rsidRDefault="004C7AF3" w:rsidP="00142D08">
      <w:pPr>
        <w:ind w:firstLine="0"/>
        <w:rPr>
          <w:b/>
          <w:szCs w:val="20"/>
          <w:lang w:val="es-ES"/>
        </w:rPr>
      </w:pPr>
      <w:r>
        <w:rPr>
          <w:b/>
          <w:szCs w:val="20"/>
          <w:lang w:val="es-ES"/>
        </w:rPr>
        <w:t>Uso correcto de los Equipos</w:t>
      </w: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D55ABA">
        <w:rPr>
          <w:szCs w:val="20"/>
          <w:lang w:val="es-ES"/>
        </w:rPr>
        <w:t xml:space="preserve">Los usuarios deberán cuidar, respetar y hacer un uso adecuado de los recursos de cómputo y </w:t>
      </w:r>
      <w:r>
        <w:rPr>
          <w:szCs w:val="20"/>
          <w:lang w:val="es-ES"/>
        </w:rPr>
        <w:t>de r</w:t>
      </w:r>
      <w:r w:rsidRPr="00D55ABA">
        <w:rPr>
          <w:szCs w:val="20"/>
          <w:lang w:val="es-ES"/>
        </w:rPr>
        <w:t>ed</w:t>
      </w:r>
      <w:r>
        <w:rPr>
          <w:szCs w:val="20"/>
          <w:lang w:val="es-ES"/>
        </w:rPr>
        <w:t xml:space="preserve"> facilitados por el centro deportivo Marcelo Salas</w:t>
      </w:r>
      <w:r w:rsidRPr="00D55ABA">
        <w:rPr>
          <w:szCs w:val="20"/>
          <w:lang w:val="es-ES"/>
        </w:rPr>
        <w:t>, de acuerdo con las políticas que en este documento se mencionan.</w:t>
      </w:r>
    </w:p>
    <w:p w:rsidR="00142D08" w:rsidRPr="00142D08" w:rsidRDefault="00142D08" w:rsidP="00142D08">
      <w:pPr>
        <w:ind w:left="360" w:firstLine="0"/>
        <w:rPr>
          <w:szCs w:val="20"/>
          <w:lang w:val="es-ES"/>
        </w:rPr>
      </w:pPr>
    </w:p>
    <w:p w:rsidR="004C7AF3" w:rsidRDefault="004C7AF3" w:rsidP="004C7AF3">
      <w:pPr>
        <w:pStyle w:val="Prrafodelista"/>
        <w:numPr>
          <w:ilvl w:val="0"/>
          <w:numId w:val="18"/>
        </w:numPr>
        <w:rPr>
          <w:szCs w:val="20"/>
          <w:lang w:val="es-ES"/>
        </w:rPr>
      </w:pPr>
      <w:r w:rsidRPr="008043F1">
        <w:rPr>
          <w:szCs w:val="20"/>
          <w:lang w:val="es-ES"/>
        </w:rPr>
        <w:t xml:space="preserve">Los usuarios deberán solicitar apoyo al área de </w:t>
      </w:r>
      <w:r>
        <w:rPr>
          <w:szCs w:val="20"/>
          <w:lang w:val="es-ES"/>
        </w:rPr>
        <w:t>t</w:t>
      </w:r>
      <w:r w:rsidRPr="008043F1">
        <w:rPr>
          <w:szCs w:val="20"/>
          <w:lang w:val="es-ES"/>
        </w:rPr>
        <w:t>ecnología ante cualquier duda en el mane</w:t>
      </w:r>
      <w:r>
        <w:rPr>
          <w:szCs w:val="20"/>
          <w:lang w:val="es-ES"/>
        </w:rPr>
        <w:t>jo de los recursos de cómputo del centro deportivo Marcelo Salas</w:t>
      </w:r>
      <w:r w:rsidRPr="008043F1">
        <w:rPr>
          <w:szCs w:val="20"/>
          <w:lang w:val="es-ES"/>
        </w:rPr>
        <w:t>.</w:t>
      </w:r>
    </w:p>
    <w:p w:rsidR="00142D08" w:rsidRPr="00142D08" w:rsidRDefault="00142D08" w:rsidP="00142D08">
      <w:pPr>
        <w:ind w:left="360" w:firstLine="0"/>
        <w:rPr>
          <w:szCs w:val="20"/>
          <w:lang w:val="es-ES"/>
        </w:rPr>
      </w:pPr>
    </w:p>
    <w:p w:rsidR="004C7AF3" w:rsidRPr="008043F1" w:rsidRDefault="004C7AF3" w:rsidP="004C7AF3">
      <w:pPr>
        <w:pStyle w:val="Prrafodelista"/>
        <w:numPr>
          <w:ilvl w:val="0"/>
          <w:numId w:val="18"/>
        </w:numPr>
        <w:rPr>
          <w:szCs w:val="20"/>
          <w:lang w:val="es-ES"/>
        </w:rPr>
      </w:pPr>
      <w:r w:rsidRPr="008043F1">
        <w:rPr>
          <w:szCs w:val="20"/>
          <w:lang w:val="es-ES"/>
        </w:rPr>
        <w:t xml:space="preserve">El correo electrónico no se deberá usar para envío masivo, materiales de uso no institucional o innecesarios (entiéndase por correo masivo todo aquel que sea ajeno al </w:t>
      </w:r>
      <w:r>
        <w:rPr>
          <w:szCs w:val="20"/>
          <w:lang w:val="es-ES"/>
        </w:rPr>
        <w:t>centro deportivo M</w:t>
      </w:r>
      <w:r w:rsidRPr="008043F1">
        <w:rPr>
          <w:szCs w:val="20"/>
          <w:lang w:val="es-ES"/>
        </w:rPr>
        <w:t>arcelo salas, tales como cadenas, publicidad y propaganda comercial,</w:t>
      </w:r>
      <w:r>
        <w:rPr>
          <w:szCs w:val="20"/>
          <w:lang w:val="es-ES"/>
        </w:rPr>
        <w:t xml:space="preserve"> </w:t>
      </w:r>
      <w:r w:rsidRPr="008043F1">
        <w:rPr>
          <w:szCs w:val="20"/>
          <w:lang w:val="es-ES"/>
        </w:rPr>
        <w:t>política, social, etcétera).</w:t>
      </w:r>
    </w:p>
    <w:p w:rsidR="005F1FA6" w:rsidRDefault="004C7AF3" w:rsidP="004C7AF3">
      <w:pPr>
        <w:rPr>
          <w:szCs w:val="20"/>
          <w:lang w:val="es-ES"/>
        </w:rPr>
      </w:pPr>
      <w:r w:rsidRPr="00FA120E">
        <w:rPr>
          <w:szCs w:val="20"/>
          <w:lang w:val="es-ES"/>
        </w:rPr>
        <w:t xml:space="preserve"> </w:t>
      </w:r>
      <w:r w:rsidR="005F1FA6">
        <w:rPr>
          <w:szCs w:val="20"/>
          <w:lang w:val="es-ES"/>
        </w:rPr>
        <w:br w:type="page"/>
      </w:r>
    </w:p>
    <w:p w:rsidR="004C7AF3" w:rsidRPr="00FA120E" w:rsidRDefault="004C7AF3" w:rsidP="004C7AF3">
      <w:pPr>
        <w:rPr>
          <w:szCs w:val="20"/>
          <w:lang w:val="es-ES"/>
        </w:rPr>
      </w:pPr>
    </w:p>
    <w:p w:rsidR="004C7AF3" w:rsidRPr="008043F1" w:rsidRDefault="004C7AF3" w:rsidP="00142D08">
      <w:pPr>
        <w:ind w:firstLine="0"/>
        <w:rPr>
          <w:b/>
          <w:szCs w:val="20"/>
          <w:lang w:val="es-ES"/>
        </w:rPr>
      </w:pPr>
      <w:r w:rsidRPr="008043F1">
        <w:rPr>
          <w:b/>
          <w:szCs w:val="20"/>
          <w:lang w:val="es-ES"/>
        </w:rPr>
        <w:t>Derechos de Autor</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Queda estrictamente prohibido inspeccionar, copiar y almacenar programas de cómputo, software y demás fuentes que violen la ley de derechos de autor, para tal efecto todos los usuarios deberán firmar un documento donde se comprometan, bajo su responsabilidad, a no usar programas de software que violen la ley de derechos de autor.</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Para asegurarse de no violar los derechos de autor, no está permitido a los usuarios copiar ningún programa instalado en los computadores de</w:t>
      </w:r>
      <w:r>
        <w:rPr>
          <w:szCs w:val="20"/>
          <w:lang w:val="es-ES"/>
        </w:rPr>
        <w:t>l centro deportivo Marcelo Salas</w:t>
      </w:r>
      <w:r w:rsidRPr="00FA120E">
        <w:rPr>
          <w:szCs w:val="20"/>
          <w:lang w:val="es-ES"/>
        </w:rPr>
        <w:t xml:space="preserve"> bajo ninguna circunstancia sin la autorización escrita del </w:t>
      </w:r>
      <w:r>
        <w:rPr>
          <w:szCs w:val="20"/>
          <w:lang w:val="es-ES"/>
        </w:rPr>
        <w:t>administrador del centro deportivo Marcelo Salas</w:t>
      </w:r>
      <w:r w:rsidRPr="00FA120E">
        <w:rPr>
          <w:szCs w:val="20"/>
          <w:lang w:val="es-ES"/>
        </w:rPr>
        <w:t xml:space="preserve"> o del </w:t>
      </w:r>
      <w:r>
        <w:rPr>
          <w:szCs w:val="20"/>
          <w:lang w:val="es-ES"/>
        </w:rPr>
        <w:t>administrador de tecnología de información</w:t>
      </w:r>
      <w:r w:rsidRPr="00FA120E">
        <w:rPr>
          <w:szCs w:val="20"/>
          <w:lang w:val="es-ES"/>
        </w:rPr>
        <w:t xml:space="preserve">. No está permitido instalar ningún programa en su computadora sin dicha autorización o la clara verificación de que </w:t>
      </w:r>
      <w:r>
        <w:rPr>
          <w:szCs w:val="20"/>
          <w:lang w:val="es-ES"/>
        </w:rPr>
        <w:t xml:space="preserve">el centro deportivo Marcelo Salas </w:t>
      </w:r>
      <w:r w:rsidRPr="00FA120E">
        <w:rPr>
          <w:szCs w:val="20"/>
          <w:lang w:val="es-ES"/>
        </w:rPr>
        <w:t>pose</w:t>
      </w:r>
      <w:r>
        <w:rPr>
          <w:szCs w:val="20"/>
          <w:lang w:val="es-ES"/>
        </w:rPr>
        <w:t>a</w:t>
      </w:r>
      <w:r w:rsidRPr="00FA120E">
        <w:rPr>
          <w:szCs w:val="20"/>
          <w:lang w:val="es-ES"/>
        </w:rPr>
        <w:t xml:space="preserve"> una licencia que cubre dicha instalación.</w:t>
      </w: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D32960">
        <w:rPr>
          <w:szCs w:val="20"/>
          <w:lang w:val="es-ES"/>
        </w:rPr>
        <w:t>No  está autorizada la descarga de Internet de programas informáticos no autorizados por el admi</w:t>
      </w:r>
      <w:r>
        <w:rPr>
          <w:szCs w:val="20"/>
          <w:lang w:val="es-ES"/>
        </w:rPr>
        <w:t>nistrador del centro deportivo Marcelo S</w:t>
      </w:r>
      <w:r w:rsidRPr="00D32960">
        <w:rPr>
          <w:szCs w:val="20"/>
          <w:lang w:val="es-ES"/>
        </w:rPr>
        <w:t>alas o el administrador de tecnología de información</w:t>
      </w:r>
    </w:p>
    <w:p w:rsidR="008859E3" w:rsidRPr="008859E3" w:rsidRDefault="008859E3" w:rsidP="008859E3">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No se tolerará que un empleado realice copias no autorizadas de programas informáticos.</w:t>
      </w:r>
    </w:p>
    <w:p w:rsidR="008859E3" w:rsidRPr="008859E3" w:rsidRDefault="008859E3" w:rsidP="008859E3">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No se tolerará que un empleado cargue o descargue programas informáticos no autorizados de Internet, incluidos entre otros la descarga de programas informáticos</w:t>
      </w:r>
      <w:r>
        <w:rPr>
          <w:szCs w:val="20"/>
          <w:lang w:val="es-ES"/>
        </w:rPr>
        <w:t xml:space="preserve"> </w:t>
      </w:r>
      <w:r w:rsidRPr="00D32960">
        <w:rPr>
          <w:szCs w:val="20"/>
          <w:lang w:val="es-ES"/>
        </w:rPr>
        <w:t>para utilizar sistemas de peer-</w:t>
      </w:r>
      <w:proofErr w:type="spellStart"/>
      <w:r w:rsidRPr="00D32960">
        <w:rPr>
          <w:szCs w:val="20"/>
          <w:lang w:val="es-ES"/>
        </w:rPr>
        <w:t>to</w:t>
      </w:r>
      <w:proofErr w:type="spellEnd"/>
      <w:r w:rsidRPr="00D32960">
        <w:rPr>
          <w:szCs w:val="20"/>
          <w:lang w:val="es-ES"/>
        </w:rPr>
        <w:t>-peer que pueden utilizarse para comercializar trabajos protegidos por los derechos de autor.</w:t>
      </w:r>
    </w:p>
    <w:p w:rsidR="008859E3" w:rsidRPr="008859E3" w:rsidRDefault="008859E3" w:rsidP="008859E3">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 xml:space="preserve">No se tolerará que un empleado realice intercambios o descargas de archivos digitales de música (MP3, WAV, </w:t>
      </w:r>
      <w:proofErr w:type="spellStart"/>
      <w:r w:rsidRPr="00D32960">
        <w:rPr>
          <w:szCs w:val="20"/>
          <w:lang w:val="es-ES"/>
        </w:rPr>
        <w:t>etc</w:t>
      </w:r>
      <w:proofErr w:type="spellEnd"/>
      <w:r w:rsidRPr="00D32960">
        <w:rPr>
          <w:szCs w:val="20"/>
          <w:lang w:val="es-ES"/>
        </w:rPr>
        <w:t>) de los cuales no es el autor o bien no posee los derechos de distribución del mismo.</w:t>
      </w:r>
    </w:p>
    <w:p w:rsidR="008859E3" w:rsidRPr="008859E3" w:rsidRDefault="008859E3" w:rsidP="008859E3">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Si se descubre que un empleado ha copiado programas informáticos o música en forma ilegal, este puede ser sancionado, suspendido o despedido.</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Si se descubre que un empleado ha copiado programas informáticos en forma ilegal para dárselos a un tercero, también puede ser sancionado, suspendido o despedido.</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Si un usuario desea utilizar programas informáticos autorizados por</w:t>
      </w:r>
      <w:r>
        <w:rPr>
          <w:szCs w:val="20"/>
          <w:lang w:val="es-ES"/>
        </w:rPr>
        <w:t xml:space="preserve"> el centro deportivo Marcelo S</w:t>
      </w:r>
      <w:r w:rsidRPr="00D32960">
        <w:rPr>
          <w:szCs w:val="20"/>
          <w:lang w:val="es-ES"/>
        </w:rPr>
        <w:t>alas en su hogar, debe consultar con los administradores de tecnología de información para asegurarse de que ese uso esté</w:t>
      </w:r>
      <w:r>
        <w:rPr>
          <w:szCs w:val="20"/>
          <w:lang w:val="es-ES"/>
        </w:rPr>
        <w:t xml:space="preserve"> </w:t>
      </w:r>
      <w:r w:rsidRPr="00D32960">
        <w:rPr>
          <w:szCs w:val="20"/>
          <w:lang w:val="es-ES"/>
        </w:rPr>
        <w:t xml:space="preserve">permitido por la licencia del </w:t>
      </w:r>
      <w:r>
        <w:rPr>
          <w:szCs w:val="20"/>
          <w:lang w:val="es-ES"/>
        </w:rPr>
        <w:t>autor</w:t>
      </w:r>
      <w:r w:rsidRPr="00D32960">
        <w:rPr>
          <w:szCs w:val="20"/>
          <w:lang w:val="es-ES"/>
        </w:rPr>
        <w:t>.</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 xml:space="preserve">El personal encargado de soporte de tecnología revisarán las computadoras constantemente para realizar un inventario de las instalaciones de programas informáticos y determinar si </w:t>
      </w:r>
      <w:r>
        <w:rPr>
          <w:szCs w:val="20"/>
          <w:lang w:val="es-ES"/>
        </w:rPr>
        <w:t>el centro deportivo Marcelo S</w:t>
      </w:r>
      <w:r w:rsidRPr="00D32960">
        <w:rPr>
          <w:szCs w:val="20"/>
          <w:lang w:val="es-ES"/>
        </w:rPr>
        <w:t>alas posee licencias para cada una de las</w:t>
      </w:r>
      <w:r>
        <w:rPr>
          <w:szCs w:val="20"/>
          <w:lang w:val="es-ES"/>
        </w:rPr>
        <w:t xml:space="preserve"> </w:t>
      </w:r>
      <w:r w:rsidRPr="00D32960">
        <w:rPr>
          <w:szCs w:val="20"/>
          <w:lang w:val="es-ES"/>
        </w:rPr>
        <w:t>copias de los programas informáticos instalados.</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D32960">
        <w:rPr>
          <w:szCs w:val="20"/>
          <w:lang w:val="es-ES"/>
        </w:rPr>
        <w:t>Si se encuentran copias sin licencias, estas serán eliminadas y, de ser necesario, reemplazadas por copias con licencia.</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AF6244">
        <w:rPr>
          <w:szCs w:val="20"/>
          <w:lang w:val="es-ES"/>
        </w:rPr>
        <w:lastRenderedPageBreak/>
        <w:t>Los usuarios utilizarán los programas informáticos sólo en virtud de los acuerdos de licencia y no instalarán copias no autorizadas de los programas  informáticos</w:t>
      </w:r>
      <w:r>
        <w:rPr>
          <w:szCs w:val="20"/>
          <w:lang w:val="es-ES"/>
        </w:rPr>
        <w:t xml:space="preserve"> </w:t>
      </w:r>
      <w:r w:rsidRPr="00AF6244">
        <w:rPr>
          <w:szCs w:val="20"/>
          <w:lang w:val="es-ES"/>
        </w:rPr>
        <w:t>comerciales.</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AF6244">
        <w:rPr>
          <w:szCs w:val="20"/>
          <w:lang w:val="es-ES"/>
        </w:rPr>
        <w:t>Los usuarios no descargarán ni cargarán programas informáticos no autorizados a través de Internet.</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AF6244">
        <w:rPr>
          <w:szCs w:val="20"/>
          <w:lang w:val="es-ES"/>
        </w:rPr>
        <w:t xml:space="preserve">Los usuarios no realizarán intercambios o descargas de archivos digitales de música (MP3, WAV, </w:t>
      </w:r>
      <w:proofErr w:type="spellStart"/>
      <w:r w:rsidRPr="00AF6244">
        <w:rPr>
          <w:szCs w:val="20"/>
          <w:lang w:val="es-ES"/>
        </w:rPr>
        <w:t>etc</w:t>
      </w:r>
      <w:proofErr w:type="spellEnd"/>
      <w:r w:rsidRPr="00AF6244">
        <w:rPr>
          <w:szCs w:val="20"/>
          <w:lang w:val="es-ES"/>
        </w:rPr>
        <w:t xml:space="preserve">) de los cuales no es el autor o bien no posee los derechos de distribución del mismo. </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AF6244">
        <w:rPr>
          <w:szCs w:val="20"/>
          <w:lang w:val="es-ES"/>
        </w:rPr>
        <w:t xml:space="preserve">Los usuarios que se enteren de cualquier uso inadecuado que se haga en </w:t>
      </w:r>
      <w:r>
        <w:rPr>
          <w:szCs w:val="20"/>
          <w:lang w:val="es-ES"/>
        </w:rPr>
        <w:t>el centro deportivo Marcelo S</w:t>
      </w:r>
      <w:r w:rsidRPr="00AF6244">
        <w:rPr>
          <w:szCs w:val="20"/>
          <w:lang w:val="es-ES"/>
        </w:rPr>
        <w:t>alas de los programas informáticos o la documentación vinculada a estos, deberán notificar al admi</w:t>
      </w:r>
      <w:r>
        <w:rPr>
          <w:szCs w:val="20"/>
          <w:lang w:val="es-ES"/>
        </w:rPr>
        <w:t>nistrador del centro deportivo Marcelo S</w:t>
      </w:r>
      <w:r w:rsidRPr="00AF6244">
        <w:rPr>
          <w:szCs w:val="20"/>
          <w:lang w:val="es-ES"/>
        </w:rPr>
        <w:t>alas o al administrador de tecnología de información a cargo</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AF6244">
        <w:rPr>
          <w:szCs w:val="20"/>
          <w:lang w:val="es-ES"/>
        </w:rPr>
        <w:t>Según las leyes vigentes de derechos de autor, las personas involucradas en la reproducción ilegal de programas informáticos pueden estar sujetas a sanciones civiles y penales, incluidas multas y prisión. No se permite la duplicación ilegal de programas informáticos.</w:t>
      </w:r>
    </w:p>
    <w:p w:rsidR="00306AF5" w:rsidRPr="00306AF5" w:rsidRDefault="00306AF5" w:rsidP="00306AF5">
      <w:pPr>
        <w:ind w:left="360" w:firstLine="0"/>
        <w:rPr>
          <w:szCs w:val="20"/>
          <w:lang w:val="es-ES"/>
        </w:rPr>
      </w:pPr>
    </w:p>
    <w:p w:rsidR="007134C0" w:rsidRDefault="004C7AF3" w:rsidP="00306AF5">
      <w:pPr>
        <w:pStyle w:val="Prrafodelista"/>
        <w:numPr>
          <w:ilvl w:val="0"/>
          <w:numId w:val="18"/>
        </w:numPr>
        <w:rPr>
          <w:szCs w:val="20"/>
          <w:lang w:val="es-ES"/>
        </w:rPr>
      </w:pPr>
      <w:r w:rsidRPr="00AF6244">
        <w:rPr>
          <w:szCs w:val="20"/>
          <w:lang w:val="es-ES"/>
        </w:rPr>
        <w:t>Los empleados que realicen, adquieran o utilicen copias no autorizadas de programas informáticos estarán sujetos a sanciones disciplinarias internas de acuerdo a las circunstancias. Dichas sanciones pueden incluir suspensiones y</w:t>
      </w:r>
      <w:r>
        <w:rPr>
          <w:szCs w:val="20"/>
          <w:lang w:val="es-ES"/>
        </w:rPr>
        <w:t xml:space="preserve"> </w:t>
      </w:r>
      <w:r w:rsidR="00306AF5">
        <w:rPr>
          <w:szCs w:val="20"/>
          <w:lang w:val="es-ES"/>
        </w:rPr>
        <w:t>despidos just</w:t>
      </w:r>
      <w:r w:rsidRPr="00AF6244">
        <w:rPr>
          <w:szCs w:val="20"/>
          <w:lang w:val="es-ES"/>
        </w:rPr>
        <w:t>ificados.</w:t>
      </w:r>
      <w:r w:rsidR="007134C0">
        <w:rPr>
          <w:szCs w:val="20"/>
          <w:lang w:val="es-ES"/>
        </w:rPr>
        <w:br w:type="page"/>
      </w:r>
    </w:p>
    <w:p w:rsidR="00306AF5" w:rsidRPr="00306AF5" w:rsidRDefault="00306AF5" w:rsidP="00306AF5">
      <w:pPr>
        <w:ind w:left="360" w:firstLine="0"/>
        <w:rPr>
          <w:szCs w:val="20"/>
          <w:lang w:val="es-ES"/>
        </w:rPr>
      </w:pPr>
    </w:p>
    <w:p w:rsidR="004C7AF3" w:rsidRPr="00306AF5" w:rsidRDefault="004C7AF3" w:rsidP="00306AF5">
      <w:pPr>
        <w:ind w:firstLine="0"/>
        <w:rPr>
          <w:szCs w:val="20"/>
          <w:lang w:val="es-ES"/>
        </w:rPr>
      </w:pPr>
      <w:r w:rsidRPr="00306AF5">
        <w:rPr>
          <w:b/>
          <w:szCs w:val="20"/>
          <w:lang w:val="es-ES"/>
        </w:rPr>
        <w:t>POLITICAS DE SEGURIDAD LOGICA</w:t>
      </w:r>
    </w:p>
    <w:p w:rsidR="00306AF5" w:rsidRDefault="00306AF5" w:rsidP="00306AF5">
      <w:pPr>
        <w:ind w:firstLine="0"/>
        <w:rPr>
          <w:b/>
          <w:szCs w:val="20"/>
          <w:lang w:val="es-ES"/>
        </w:rPr>
      </w:pPr>
    </w:p>
    <w:p w:rsidR="004C7AF3" w:rsidRPr="00720FBF" w:rsidRDefault="004C7AF3" w:rsidP="00306AF5">
      <w:pPr>
        <w:ind w:firstLine="0"/>
        <w:rPr>
          <w:b/>
          <w:szCs w:val="20"/>
          <w:lang w:val="es-ES"/>
        </w:rPr>
      </w:pPr>
      <w:r w:rsidRPr="00720FBF">
        <w:rPr>
          <w:b/>
          <w:szCs w:val="20"/>
          <w:lang w:val="es-ES"/>
        </w:rPr>
        <w:t>Red</w:t>
      </w:r>
    </w:p>
    <w:p w:rsidR="004C7AF3" w:rsidRPr="00FA120E" w:rsidRDefault="004C7AF3" w:rsidP="004C7AF3">
      <w:pPr>
        <w:rPr>
          <w:szCs w:val="20"/>
          <w:lang w:val="es-ES"/>
        </w:rPr>
      </w:pPr>
    </w:p>
    <w:p w:rsidR="004C7AF3" w:rsidRPr="00FA120E" w:rsidRDefault="004C7AF3" w:rsidP="004C7AF3">
      <w:pPr>
        <w:rPr>
          <w:szCs w:val="20"/>
          <w:lang w:val="es-ES"/>
        </w:rPr>
      </w:pP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01452F">
        <w:rPr>
          <w:szCs w:val="20"/>
          <w:lang w:val="es-ES"/>
        </w:rPr>
        <w:t>Las redes tienen como propósito principal servir en la transformación e intercambio de información dentro de</w:t>
      </w:r>
      <w:r>
        <w:rPr>
          <w:szCs w:val="20"/>
          <w:lang w:val="es-ES"/>
        </w:rPr>
        <w:t xml:space="preserve">l centro deportivo </w:t>
      </w:r>
      <w:proofErr w:type="spellStart"/>
      <w:r>
        <w:rPr>
          <w:szCs w:val="20"/>
          <w:lang w:val="es-ES"/>
        </w:rPr>
        <w:t>marcelo</w:t>
      </w:r>
      <w:proofErr w:type="spellEnd"/>
      <w:r>
        <w:rPr>
          <w:szCs w:val="20"/>
          <w:lang w:val="es-ES"/>
        </w:rPr>
        <w:t xml:space="preserve"> salas</w:t>
      </w:r>
      <w:r w:rsidRPr="0001452F">
        <w:rPr>
          <w:szCs w:val="20"/>
          <w:lang w:val="es-ES"/>
        </w:rPr>
        <w:t xml:space="preserve"> entre usuarios, departamentos, oficinas y hacia afuera a travé</w:t>
      </w:r>
      <w:r>
        <w:rPr>
          <w:szCs w:val="20"/>
          <w:lang w:val="es-ES"/>
        </w:rPr>
        <w:t>s de conexiones con otras redes.</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01452F">
        <w:rPr>
          <w:szCs w:val="20"/>
          <w:lang w:val="es-ES"/>
        </w:rPr>
        <w:t xml:space="preserve">El </w:t>
      </w:r>
      <w:r>
        <w:rPr>
          <w:szCs w:val="20"/>
          <w:lang w:val="es-ES"/>
        </w:rPr>
        <w:t>á</w:t>
      </w:r>
      <w:r w:rsidRPr="0001452F">
        <w:rPr>
          <w:szCs w:val="20"/>
          <w:lang w:val="es-ES"/>
        </w:rPr>
        <w:t xml:space="preserve">rea de </w:t>
      </w:r>
      <w:r>
        <w:rPr>
          <w:szCs w:val="20"/>
          <w:lang w:val="es-ES"/>
        </w:rPr>
        <w:t>t</w:t>
      </w:r>
      <w:r w:rsidRPr="0001452F">
        <w:rPr>
          <w:szCs w:val="20"/>
          <w:lang w:val="es-ES"/>
        </w:rPr>
        <w:t>ecnología no es responsable por el contenido de datos ni por el tráfico que en ella circule, la responsabilidad recae directamente sobre el usuario que los genere o solicite.</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01452F">
        <w:rPr>
          <w:szCs w:val="20"/>
          <w:lang w:val="es-ES"/>
        </w:rPr>
        <w:t>Nadie puede ver, copiar, alterar o destruir la información que reside en los equipos sin el consentimiento explícito del responsable del equipo.</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01452F">
        <w:rPr>
          <w:szCs w:val="20"/>
          <w:lang w:val="es-ES"/>
        </w:rPr>
        <w:t xml:space="preserve">No se permite el uso de los servicios de la red cuando no cumplan con las labores propias </w:t>
      </w:r>
      <w:r>
        <w:rPr>
          <w:szCs w:val="20"/>
          <w:lang w:val="es-ES"/>
        </w:rPr>
        <w:t>del centro deportivo Marcelo Salas</w:t>
      </w:r>
      <w:r w:rsidRPr="0001452F">
        <w:rPr>
          <w:szCs w:val="20"/>
          <w:lang w:val="es-ES"/>
        </w:rPr>
        <w:t>.</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01452F">
        <w:rPr>
          <w:szCs w:val="20"/>
          <w:lang w:val="es-ES"/>
        </w:rPr>
        <w:t xml:space="preserve">Las cuentas de ingreso a los sistemas y los recursos de cómputo son propiedad del centro deportivo </w:t>
      </w:r>
      <w:r>
        <w:rPr>
          <w:szCs w:val="20"/>
          <w:lang w:val="es-ES"/>
        </w:rPr>
        <w:t>M</w:t>
      </w:r>
      <w:r w:rsidRPr="0001452F">
        <w:rPr>
          <w:szCs w:val="20"/>
          <w:lang w:val="es-ES"/>
        </w:rPr>
        <w:t xml:space="preserve">arcelo </w:t>
      </w:r>
      <w:r>
        <w:rPr>
          <w:szCs w:val="20"/>
          <w:lang w:val="es-ES"/>
        </w:rPr>
        <w:t>S</w:t>
      </w:r>
      <w:r w:rsidRPr="0001452F">
        <w:rPr>
          <w:szCs w:val="20"/>
          <w:lang w:val="es-ES"/>
        </w:rPr>
        <w:t>alas y se usarán exclusivamente para actividades relacionadas con la</w:t>
      </w:r>
      <w:r>
        <w:rPr>
          <w:szCs w:val="20"/>
          <w:lang w:val="es-ES"/>
        </w:rPr>
        <w:t xml:space="preserve"> </w:t>
      </w:r>
      <w:r w:rsidRPr="0001452F">
        <w:rPr>
          <w:szCs w:val="20"/>
          <w:lang w:val="es-ES"/>
        </w:rPr>
        <w:t>labor asignada.</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01452F">
        <w:rPr>
          <w:szCs w:val="20"/>
          <w:lang w:val="es-ES"/>
        </w:rPr>
        <w:t>Todas las cuentas de acceso a los sistemas y recursos de las tecnologías de información son personales e intransferibles. Se permite su uso única y exclusivamente durante la vigencia de derechos del usuario.</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720FBF">
        <w:rPr>
          <w:szCs w:val="20"/>
          <w:lang w:val="es-ES"/>
        </w:rPr>
        <w:t>El uso de analizadores de red es permitido única y exclusivamente por los administradores de tecnología de información para monitorear la funcionalidad de las redes, contribuyendo a la consolidación del</w:t>
      </w:r>
      <w:r>
        <w:rPr>
          <w:szCs w:val="20"/>
          <w:lang w:val="es-ES"/>
        </w:rPr>
        <w:t xml:space="preserve"> </w:t>
      </w:r>
      <w:r w:rsidRPr="00720FBF">
        <w:rPr>
          <w:szCs w:val="20"/>
          <w:lang w:val="es-ES"/>
        </w:rPr>
        <w:t xml:space="preserve">sistema de seguridad bajo las </w:t>
      </w:r>
      <w:r>
        <w:rPr>
          <w:szCs w:val="20"/>
          <w:lang w:val="es-ES"/>
        </w:rPr>
        <w:t>p</w:t>
      </w:r>
      <w:r w:rsidRPr="00720FBF">
        <w:rPr>
          <w:szCs w:val="20"/>
          <w:lang w:val="es-ES"/>
        </w:rPr>
        <w:t xml:space="preserve">olíticas de </w:t>
      </w:r>
      <w:r>
        <w:rPr>
          <w:szCs w:val="20"/>
          <w:lang w:val="es-ES"/>
        </w:rPr>
        <w:t>s</w:t>
      </w:r>
      <w:r w:rsidRPr="00720FBF">
        <w:rPr>
          <w:szCs w:val="20"/>
          <w:lang w:val="es-ES"/>
        </w:rPr>
        <w:t>eguridad.</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720FBF">
        <w:rPr>
          <w:szCs w:val="20"/>
          <w:lang w:val="es-ES"/>
        </w:rPr>
        <w:t xml:space="preserve">No se permitirá el uso de analizadores para monitorear o censar redes ajenas al centro deportivo </w:t>
      </w:r>
      <w:r>
        <w:rPr>
          <w:szCs w:val="20"/>
          <w:lang w:val="es-ES"/>
        </w:rPr>
        <w:t>M</w:t>
      </w:r>
      <w:r w:rsidRPr="00720FBF">
        <w:rPr>
          <w:szCs w:val="20"/>
          <w:lang w:val="es-ES"/>
        </w:rPr>
        <w:t xml:space="preserve">arcelo </w:t>
      </w:r>
      <w:r>
        <w:rPr>
          <w:szCs w:val="20"/>
          <w:lang w:val="es-ES"/>
        </w:rPr>
        <w:t>S</w:t>
      </w:r>
      <w:r w:rsidRPr="00720FBF">
        <w:rPr>
          <w:szCs w:val="20"/>
          <w:lang w:val="es-ES"/>
        </w:rPr>
        <w:t>alas y no se deberán realizar análisis de la Red desde equipos externos a la</w:t>
      </w:r>
      <w:r>
        <w:rPr>
          <w:szCs w:val="20"/>
          <w:lang w:val="es-ES"/>
        </w:rPr>
        <w:t xml:space="preserve"> </w:t>
      </w:r>
      <w:r w:rsidRPr="00720FBF">
        <w:rPr>
          <w:szCs w:val="20"/>
          <w:lang w:val="es-ES"/>
        </w:rPr>
        <w:t>entidad.</w:t>
      </w:r>
    </w:p>
    <w:p w:rsidR="00306AF5" w:rsidRPr="00306AF5" w:rsidRDefault="00306AF5" w:rsidP="00306AF5">
      <w:pPr>
        <w:ind w:left="360" w:firstLine="0"/>
        <w:rPr>
          <w:szCs w:val="20"/>
          <w:lang w:val="es-ES"/>
        </w:rPr>
      </w:pPr>
    </w:p>
    <w:p w:rsidR="004C7AF3" w:rsidRDefault="004C7AF3" w:rsidP="004C7AF3">
      <w:pPr>
        <w:pStyle w:val="Prrafodelista"/>
        <w:numPr>
          <w:ilvl w:val="0"/>
          <w:numId w:val="18"/>
        </w:numPr>
        <w:rPr>
          <w:szCs w:val="20"/>
          <w:lang w:val="es-ES"/>
        </w:rPr>
      </w:pPr>
      <w:r w:rsidRPr="00720FBF">
        <w:rPr>
          <w:szCs w:val="20"/>
          <w:lang w:val="es-ES"/>
        </w:rPr>
        <w:t>Cuando se detecte un uso no aceptable, se cancelará la cuenta o se desconectará temporal o permanentemente al usuario o red involucrada dependiendo de las políticas. La reconexión se hará en cuanto se considere que el uso no aceptable se ha suspendido.</w:t>
      </w:r>
      <w:r>
        <w:rPr>
          <w:szCs w:val="20"/>
          <w:lang w:val="es-ES"/>
        </w:rPr>
        <w:br w:type="page"/>
      </w:r>
    </w:p>
    <w:p w:rsidR="004C7AF3" w:rsidRPr="00720FBF" w:rsidRDefault="004C7AF3" w:rsidP="002C7F8F">
      <w:pPr>
        <w:ind w:firstLine="0"/>
        <w:rPr>
          <w:lang w:val="es-ES"/>
        </w:rPr>
      </w:pPr>
      <w:r w:rsidRPr="00720FBF">
        <w:rPr>
          <w:b/>
          <w:lang w:val="es-ES"/>
        </w:rPr>
        <w:lastRenderedPageBreak/>
        <w:t>Servidores</w:t>
      </w:r>
    </w:p>
    <w:p w:rsidR="004C7AF3" w:rsidRPr="00FA120E" w:rsidRDefault="004C7AF3" w:rsidP="002C7F8F">
      <w:pPr>
        <w:ind w:firstLine="0"/>
        <w:rPr>
          <w:szCs w:val="20"/>
          <w:lang w:val="es-ES"/>
        </w:rPr>
      </w:pPr>
      <w:r w:rsidRPr="00720FBF">
        <w:rPr>
          <w:b/>
          <w:szCs w:val="20"/>
          <w:lang w:val="es-ES"/>
        </w:rPr>
        <w:t>Configuración e instalación</w:t>
      </w:r>
    </w:p>
    <w:p w:rsidR="004C7AF3" w:rsidRPr="00FA120E" w:rsidRDefault="004C7AF3" w:rsidP="004C7AF3">
      <w:pPr>
        <w:rPr>
          <w:szCs w:val="20"/>
          <w:lang w:val="es-ES"/>
        </w:rPr>
      </w:pP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 xml:space="preserve">Los </w:t>
      </w:r>
      <w:r>
        <w:rPr>
          <w:szCs w:val="20"/>
          <w:lang w:val="es-ES"/>
        </w:rPr>
        <w:t>administradores de tecnología de información</w:t>
      </w:r>
      <w:r w:rsidRPr="00FA120E">
        <w:rPr>
          <w:szCs w:val="20"/>
          <w:lang w:val="es-ES"/>
        </w:rPr>
        <w:t xml:space="preserve"> tiene</w:t>
      </w:r>
      <w:r>
        <w:rPr>
          <w:szCs w:val="20"/>
          <w:lang w:val="es-ES"/>
        </w:rPr>
        <w:t>n</w:t>
      </w:r>
      <w:r w:rsidRPr="00FA120E">
        <w:rPr>
          <w:szCs w:val="20"/>
          <w:lang w:val="es-ES"/>
        </w:rPr>
        <w:t xml:space="preserve"> la responsabilidad de verificar la instalación, configuración e implementación de seguridad, en los servidores conectados a la Red.</w:t>
      </w: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720FBF">
        <w:rPr>
          <w:szCs w:val="20"/>
          <w:lang w:val="es-ES"/>
        </w:rPr>
        <w:t xml:space="preserve">La instalación y/o configuración de todo servidor conectado a la Red será responsabilidad de los </w:t>
      </w:r>
      <w:r>
        <w:rPr>
          <w:szCs w:val="20"/>
          <w:lang w:val="es-ES"/>
        </w:rPr>
        <w:t>administradores de tecnología de información</w:t>
      </w:r>
      <w:r w:rsidRPr="00720FBF">
        <w:rPr>
          <w:szCs w:val="20"/>
          <w:lang w:val="es-ES"/>
        </w:rPr>
        <w:t>.</w:t>
      </w:r>
    </w:p>
    <w:p w:rsidR="002C7F8F" w:rsidRPr="002C7F8F" w:rsidRDefault="002C7F8F" w:rsidP="002C7F8F">
      <w:pPr>
        <w:ind w:left="360" w:firstLine="0"/>
        <w:rPr>
          <w:szCs w:val="20"/>
          <w:lang w:val="es-ES"/>
        </w:rPr>
      </w:pPr>
    </w:p>
    <w:p w:rsidR="004C7AF3" w:rsidRDefault="004C7AF3" w:rsidP="004C7AF3">
      <w:pPr>
        <w:pStyle w:val="Prrafodelista"/>
        <w:numPr>
          <w:ilvl w:val="0"/>
          <w:numId w:val="18"/>
        </w:numPr>
        <w:rPr>
          <w:szCs w:val="20"/>
          <w:lang w:val="es-ES"/>
        </w:rPr>
      </w:pPr>
      <w:r w:rsidRPr="00720FBF">
        <w:rPr>
          <w:szCs w:val="20"/>
          <w:lang w:val="es-ES"/>
        </w:rPr>
        <w:t>Durante la configuración de los servidores los administradores de tecnología de informaci</w:t>
      </w:r>
      <w:r>
        <w:rPr>
          <w:szCs w:val="20"/>
          <w:lang w:val="es-ES"/>
        </w:rPr>
        <w:t>ó</w:t>
      </w:r>
      <w:r w:rsidRPr="00720FBF">
        <w:rPr>
          <w:szCs w:val="20"/>
          <w:lang w:val="es-ES"/>
        </w:rPr>
        <w:t>n deben genera las normas para el uso de los recursos  del sistema y de la red, principalmente la restricción de</w:t>
      </w:r>
      <w:r>
        <w:rPr>
          <w:szCs w:val="20"/>
          <w:lang w:val="es-ES"/>
        </w:rPr>
        <w:t xml:space="preserve"> </w:t>
      </w:r>
      <w:r w:rsidRPr="00720FBF">
        <w:rPr>
          <w:szCs w:val="20"/>
          <w:lang w:val="es-ES"/>
        </w:rPr>
        <w:t>directorios, permisos y programas a ser ejecutados por los usuarios.</w:t>
      </w:r>
    </w:p>
    <w:p w:rsidR="00A6579A" w:rsidRPr="00A6579A" w:rsidRDefault="00A6579A" w:rsidP="00A6579A">
      <w:pPr>
        <w:ind w:left="360" w:firstLine="0"/>
        <w:rPr>
          <w:szCs w:val="20"/>
          <w:lang w:val="es-ES"/>
        </w:rPr>
      </w:pPr>
    </w:p>
    <w:p w:rsidR="004C7AF3" w:rsidRPr="00720FBF" w:rsidRDefault="004C7AF3" w:rsidP="004C7AF3">
      <w:pPr>
        <w:pStyle w:val="Prrafodelista"/>
        <w:numPr>
          <w:ilvl w:val="0"/>
          <w:numId w:val="18"/>
        </w:numPr>
        <w:rPr>
          <w:szCs w:val="20"/>
          <w:lang w:val="es-ES"/>
        </w:rPr>
      </w:pPr>
      <w:r w:rsidRPr="00720FBF">
        <w:rPr>
          <w:szCs w:val="20"/>
          <w:lang w:val="es-ES"/>
        </w:rPr>
        <w:t>Los servidores que proporcionen servicios a través de la red e Internet deberán:</w:t>
      </w:r>
    </w:p>
    <w:p w:rsidR="004C7AF3" w:rsidRPr="00720FBF" w:rsidRDefault="004C7AF3" w:rsidP="004C7AF3">
      <w:pPr>
        <w:pStyle w:val="Prrafodelista"/>
        <w:numPr>
          <w:ilvl w:val="1"/>
          <w:numId w:val="18"/>
        </w:numPr>
        <w:rPr>
          <w:szCs w:val="20"/>
          <w:lang w:val="es-ES"/>
        </w:rPr>
      </w:pPr>
      <w:r w:rsidRPr="00720FBF">
        <w:rPr>
          <w:szCs w:val="20"/>
          <w:lang w:val="es-ES"/>
        </w:rPr>
        <w:t>Funcionar 24 horas del día los 365 días del año.</w:t>
      </w:r>
    </w:p>
    <w:p w:rsidR="004C7AF3" w:rsidRPr="00720FBF" w:rsidRDefault="004C7AF3" w:rsidP="004C7AF3">
      <w:pPr>
        <w:pStyle w:val="Prrafodelista"/>
        <w:numPr>
          <w:ilvl w:val="1"/>
          <w:numId w:val="18"/>
        </w:numPr>
        <w:rPr>
          <w:szCs w:val="20"/>
          <w:lang w:val="es-ES"/>
        </w:rPr>
      </w:pPr>
      <w:r w:rsidRPr="00720FBF">
        <w:rPr>
          <w:szCs w:val="20"/>
          <w:lang w:val="es-ES"/>
        </w:rPr>
        <w:t xml:space="preserve">Recibir mantenimiento preventivo mínimo dos veces al año </w:t>
      </w:r>
    </w:p>
    <w:p w:rsidR="004C7AF3" w:rsidRPr="00720FBF" w:rsidRDefault="004C7AF3" w:rsidP="004C7AF3">
      <w:pPr>
        <w:pStyle w:val="Prrafodelista"/>
        <w:numPr>
          <w:ilvl w:val="1"/>
          <w:numId w:val="18"/>
        </w:numPr>
        <w:rPr>
          <w:szCs w:val="20"/>
          <w:lang w:val="es-ES"/>
        </w:rPr>
      </w:pPr>
      <w:r w:rsidRPr="00720FBF">
        <w:rPr>
          <w:szCs w:val="20"/>
          <w:lang w:val="es-ES"/>
        </w:rPr>
        <w:t xml:space="preserve">Recibir mantenimiento semestral que incluya depuración de </w:t>
      </w:r>
      <w:proofErr w:type="spellStart"/>
      <w:r w:rsidRPr="00720FBF">
        <w:rPr>
          <w:szCs w:val="20"/>
          <w:lang w:val="es-ES"/>
        </w:rPr>
        <w:t>logs</w:t>
      </w:r>
      <w:proofErr w:type="spellEnd"/>
      <w:r w:rsidRPr="00720FBF">
        <w:rPr>
          <w:szCs w:val="20"/>
          <w:lang w:val="es-ES"/>
        </w:rPr>
        <w:t>.</w:t>
      </w:r>
    </w:p>
    <w:p w:rsidR="004C7AF3" w:rsidRPr="00720FBF" w:rsidRDefault="004C7AF3" w:rsidP="004C7AF3">
      <w:pPr>
        <w:pStyle w:val="Prrafodelista"/>
        <w:numPr>
          <w:ilvl w:val="1"/>
          <w:numId w:val="18"/>
        </w:numPr>
        <w:rPr>
          <w:szCs w:val="20"/>
          <w:lang w:val="es-ES"/>
        </w:rPr>
      </w:pPr>
      <w:r w:rsidRPr="00720FBF">
        <w:rPr>
          <w:szCs w:val="20"/>
          <w:lang w:val="es-ES"/>
        </w:rPr>
        <w:t>Recibir mantenimiento anual que incluya la revisión de su configuración.</w:t>
      </w:r>
    </w:p>
    <w:p w:rsidR="004C7AF3" w:rsidRDefault="004C7AF3" w:rsidP="004C7AF3">
      <w:pPr>
        <w:pStyle w:val="Prrafodelista"/>
        <w:numPr>
          <w:ilvl w:val="1"/>
          <w:numId w:val="18"/>
        </w:numPr>
        <w:rPr>
          <w:szCs w:val="20"/>
          <w:lang w:val="es-ES"/>
        </w:rPr>
      </w:pPr>
      <w:r w:rsidRPr="00720FBF">
        <w:rPr>
          <w:szCs w:val="20"/>
          <w:lang w:val="es-ES"/>
        </w:rPr>
        <w:t xml:space="preserve">Ser monitoreados por los </w:t>
      </w:r>
      <w:r>
        <w:rPr>
          <w:szCs w:val="20"/>
          <w:lang w:val="es-ES"/>
        </w:rPr>
        <w:t>administradores de tecnología de información</w:t>
      </w:r>
      <w:r w:rsidRPr="00720FBF">
        <w:rPr>
          <w:szCs w:val="20"/>
          <w:lang w:val="es-ES"/>
        </w:rPr>
        <w:t>.</w:t>
      </w:r>
    </w:p>
    <w:p w:rsidR="00A6579A" w:rsidRPr="00A6579A" w:rsidRDefault="00A6579A" w:rsidP="00A6579A">
      <w:pPr>
        <w:ind w:left="1080" w:firstLine="0"/>
        <w:rPr>
          <w:szCs w:val="20"/>
          <w:lang w:val="es-ES"/>
        </w:rPr>
      </w:pPr>
    </w:p>
    <w:p w:rsidR="004C7AF3" w:rsidRPr="00720FBF" w:rsidRDefault="004C7AF3" w:rsidP="004C7AF3">
      <w:pPr>
        <w:pStyle w:val="Prrafodelista"/>
        <w:numPr>
          <w:ilvl w:val="0"/>
          <w:numId w:val="18"/>
        </w:numPr>
        <w:rPr>
          <w:szCs w:val="20"/>
          <w:lang w:val="es-ES"/>
        </w:rPr>
      </w:pPr>
      <w:r w:rsidRPr="00720FBF">
        <w:rPr>
          <w:szCs w:val="20"/>
          <w:lang w:val="es-ES"/>
        </w:rPr>
        <w:t>La información de los servidores deberá ser respaldada de acuerdo con los siguientes criterios, como mínimo:</w:t>
      </w:r>
    </w:p>
    <w:p w:rsidR="004C7AF3" w:rsidRPr="00720FBF" w:rsidRDefault="004C7AF3" w:rsidP="004C7AF3">
      <w:pPr>
        <w:pStyle w:val="Prrafodelista"/>
        <w:numPr>
          <w:ilvl w:val="1"/>
          <w:numId w:val="18"/>
        </w:numPr>
        <w:rPr>
          <w:szCs w:val="20"/>
          <w:lang w:val="es-ES"/>
        </w:rPr>
      </w:pPr>
      <w:r w:rsidRPr="00720FBF">
        <w:rPr>
          <w:szCs w:val="20"/>
          <w:lang w:val="es-ES"/>
        </w:rPr>
        <w:t>Diariamente, información crítica.</w:t>
      </w:r>
    </w:p>
    <w:p w:rsidR="004C7AF3" w:rsidRPr="00720FBF" w:rsidRDefault="004C7AF3" w:rsidP="004C7AF3">
      <w:pPr>
        <w:pStyle w:val="Prrafodelista"/>
        <w:numPr>
          <w:ilvl w:val="1"/>
          <w:numId w:val="18"/>
        </w:numPr>
        <w:rPr>
          <w:szCs w:val="20"/>
          <w:lang w:val="es-ES"/>
        </w:rPr>
      </w:pPr>
      <w:r w:rsidRPr="00720FBF">
        <w:rPr>
          <w:szCs w:val="20"/>
          <w:lang w:val="es-ES"/>
        </w:rPr>
        <w:t>Semanalmente, los documentos web.</w:t>
      </w:r>
    </w:p>
    <w:p w:rsidR="004C7AF3" w:rsidRPr="00720FBF" w:rsidRDefault="004C7AF3" w:rsidP="004C7AF3">
      <w:pPr>
        <w:pStyle w:val="Prrafodelista"/>
        <w:numPr>
          <w:ilvl w:val="1"/>
          <w:numId w:val="18"/>
        </w:numPr>
        <w:rPr>
          <w:szCs w:val="20"/>
          <w:lang w:val="es-ES"/>
        </w:rPr>
      </w:pPr>
      <w:r w:rsidRPr="00720FBF">
        <w:rPr>
          <w:szCs w:val="20"/>
          <w:lang w:val="es-ES"/>
        </w:rPr>
        <w:t xml:space="preserve">Mensualmente, configuración del servidor y </w:t>
      </w:r>
      <w:proofErr w:type="spellStart"/>
      <w:r w:rsidRPr="00720FBF">
        <w:rPr>
          <w:szCs w:val="20"/>
          <w:lang w:val="es-ES"/>
        </w:rPr>
        <w:t>logs</w:t>
      </w:r>
      <w:proofErr w:type="spellEnd"/>
      <w:r w:rsidRPr="00720FBF">
        <w:rPr>
          <w:szCs w:val="20"/>
          <w:lang w:val="es-ES"/>
        </w:rPr>
        <w:t>.</w:t>
      </w:r>
    </w:p>
    <w:p w:rsidR="004C7AF3" w:rsidRPr="00FA120E" w:rsidRDefault="004C7AF3" w:rsidP="004C7AF3">
      <w:pPr>
        <w:rPr>
          <w:szCs w:val="20"/>
          <w:lang w:val="es-ES"/>
        </w:rPr>
      </w:pPr>
    </w:p>
    <w:p w:rsidR="004C7AF3" w:rsidRPr="00720FBF" w:rsidRDefault="004C7AF3" w:rsidP="004C7AF3">
      <w:pPr>
        <w:pStyle w:val="Prrafodelista"/>
        <w:numPr>
          <w:ilvl w:val="0"/>
          <w:numId w:val="18"/>
        </w:numPr>
        <w:rPr>
          <w:szCs w:val="20"/>
          <w:lang w:val="es-ES"/>
        </w:rPr>
      </w:pPr>
      <w:r w:rsidRPr="00720FBF">
        <w:rPr>
          <w:szCs w:val="20"/>
          <w:lang w:val="es-ES"/>
        </w:rPr>
        <w:t xml:space="preserve">Los servicios hacia Internet sólo podrán proveerse a través de los servidores autorizados por los </w:t>
      </w:r>
      <w:r>
        <w:rPr>
          <w:szCs w:val="20"/>
          <w:lang w:val="es-ES"/>
        </w:rPr>
        <w:t>administradores de tecnología de información</w:t>
      </w:r>
      <w:r w:rsidRPr="00720FBF">
        <w:rPr>
          <w:szCs w:val="20"/>
          <w:lang w:val="es-ES"/>
        </w:rPr>
        <w:t>.</w:t>
      </w:r>
    </w:p>
    <w:p w:rsidR="00A6579A" w:rsidRDefault="00A6579A" w:rsidP="00A6579A">
      <w:pPr>
        <w:ind w:firstLine="0"/>
        <w:rPr>
          <w:szCs w:val="20"/>
          <w:lang w:val="es-ES"/>
        </w:rPr>
      </w:pPr>
    </w:p>
    <w:p w:rsidR="004C7AF3" w:rsidRPr="00A6579A" w:rsidRDefault="004C7AF3" w:rsidP="00A6579A">
      <w:pPr>
        <w:ind w:firstLine="0"/>
        <w:rPr>
          <w:szCs w:val="20"/>
          <w:lang w:val="es-ES"/>
        </w:rPr>
      </w:pPr>
      <w:r w:rsidRPr="00720FBF">
        <w:rPr>
          <w:b/>
          <w:szCs w:val="20"/>
          <w:lang w:val="es-ES"/>
        </w:rPr>
        <w:t>Correo Electrónico</w:t>
      </w:r>
    </w:p>
    <w:p w:rsidR="004C7AF3" w:rsidRPr="00FA120E" w:rsidRDefault="004C7AF3" w:rsidP="004C7AF3">
      <w:pPr>
        <w:rPr>
          <w:szCs w:val="20"/>
          <w:lang w:val="es-ES"/>
        </w:rPr>
      </w:pP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720FBF">
        <w:rPr>
          <w:szCs w:val="20"/>
          <w:lang w:val="es-ES"/>
        </w:rPr>
        <w:t xml:space="preserve">Los </w:t>
      </w:r>
      <w:r>
        <w:rPr>
          <w:szCs w:val="20"/>
          <w:lang w:val="es-ES"/>
        </w:rPr>
        <w:t>administradores de tecnología de información</w:t>
      </w:r>
      <w:r w:rsidRPr="00720FBF">
        <w:rPr>
          <w:szCs w:val="20"/>
          <w:lang w:val="es-ES"/>
        </w:rPr>
        <w:t xml:space="preserve"> se encargarán de asignar las cuentas a los usuarios para el uso de correo electrónico en los servidores que</w:t>
      </w:r>
      <w:r>
        <w:rPr>
          <w:szCs w:val="20"/>
          <w:lang w:val="es-ES"/>
        </w:rPr>
        <w:t xml:space="preserve"> se</w:t>
      </w:r>
      <w:r w:rsidRPr="00720FBF">
        <w:rPr>
          <w:szCs w:val="20"/>
          <w:lang w:val="es-ES"/>
        </w:rPr>
        <w:t xml:space="preserve"> administra</w:t>
      </w:r>
      <w:r>
        <w:rPr>
          <w:szCs w:val="20"/>
          <w:lang w:val="es-ES"/>
        </w:rPr>
        <w:t>n en el centro deportivo Marcelo Salas</w:t>
      </w:r>
      <w:r w:rsidRPr="00720FBF">
        <w:rPr>
          <w:szCs w:val="20"/>
          <w:lang w:val="es-ES"/>
        </w:rPr>
        <w:t>.</w:t>
      </w:r>
    </w:p>
    <w:p w:rsidR="00A6579A" w:rsidRPr="00A6579A" w:rsidRDefault="00A6579A" w:rsidP="00A6579A">
      <w:pPr>
        <w:ind w:left="360" w:firstLine="0"/>
        <w:rPr>
          <w:szCs w:val="20"/>
          <w:lang w:val="es-ES"/>
        </w:rPr>
      </w:pPr>
    </w:p>
    <w:p w:rsidR="004C7AF3" w:rsidRDefault="004C7AF3" w:rsidP="004C7AF3">
      <w:pPr>
        <w:pStyle w:val="Prrafodelista"/>
        <w:numPr>
          <w:ilvl w:val="0"/>
          <w:numId w:val="18"/>
        </w:numPr>
        <w:rPr>
          <w:szCs w:val="20"/>
          <w:lang w:val="es-ES"/>
        </w:rPr>
      </w:pPr>
      <w:r w:rsidRPr="00D873B4">
        <w:rPr>
          <w:szCs w:val="20"/>
          <w:lang w:val="es-ES"/>
        </w:rPr>
        <w:t>La cuenta será activada en el momento en que el usuario ingrese por primera vez a su correo y será obligatorio el cambio de la contraseña de acceso inicialmente</w:t>
      </w:r>
      <w:r>
        <w:rPr>
          <w:szCs w:val="20"/>
          <w:lang w:val="es-ES"/>
        </w:rPr>
        <w:t xml:space="preserve"> </w:t>
      </w:r>
      <w:r w:rsidRPr="00D873B4">
        <w:rPr>
          <w:szCs w:val="20"/>
          <w:lang w:val="es-ES"/>
        </w:rPr>
        <w:t>asignada.</w:t>
      </w:r>
    </w:p>
    <w:p w:rsidR="00A6579A" w:rsidRPr="00A6579A" w:rsidRDefault="00A6579A" w:rsidP="00A6579A">
      <w:pPr>
        <w:ind w:left="360" w:firstLine="0"/>
        <w:rPr>
          <w:szCs w:val="20"/>
          <w:lang w:val="es-ES"/>
        </w:rPr>
      </w:pPr>
    </w:p>
    <w:p w:rsidR="004C7AF3" w:rsidRPr="00D873B4" w:rsidRDefault="004C7AF3" w:rsidP="004C7AF3">
      <w:pPr>
        <w:pStyle w:val="Prrafodelista"/>
        <w:numPr>
          <w:ilvl w:val="0"/>
          <w:numId w:val="18"/>
        </w:numPr>
        <w:rPr>
          <w:szCs w:val="20"/>
          <w:lang w:val="es-ES"/>
        </w:rPr>
      </w:pPr>
      <w:r w:rsidRPr="00D873B4">
        <w:rPr>
          <w:szCs w:val="20"/>
          <w:lang w:val="es-ES"/>
        </w:rPr>
        <w:t>La longitud mínima de las contraseñas será igual o superior a ocho caracteres.</w:t>
      </w:r>
    </w:p>
    <w:p w:rsidR="00A6579A" w:rsidRDefault="00A6579A" w:rsidP="004C7AF3">
      <w:pPr>
        <w:rPr>
          <w:szCs w:val="20"/>
          <w:lang w:val="es-ES"/>
        </w:rPr>
      </w:pPr>
      <w:r>
        <w:rPr>
          <w:szCs w:val="20"/>
          <w:lang w:val="es-ES"/>
        </w:rPr>
        <w:br w:type="page"/>
      </w:r>
    </w:p>
    <w:p w:rsidR="004C7AF3" w:rsidRPr="00D873B4" w:rsidRDefault="00A6579A" w:rsidP="00CE42F5">
      <w:pPr>
        <w:ind w:firstLine="0"/>
        <w:rPr>
          <w:b/>
          <w:szCs w:val="20"/>
          <w:lang w:val="es-ES"/>
        </w:rPr>
      </w:pPr>
      <w:r>
        <w:rPr>
          <w:b/>
          <w:szCs w:val="20"/>
          <w:lang w:val="es-ES"/>
        </w:rPr>
        <w:lastRenderedPageBreak/>
        <w:t>B</w:t>
      </w:r>
      <w:r w:rsidR="004C7AF3" w:rsidRPr="00D873B4">
        <w:rPr>
          <w:b/>
          <w:szCs w:val="20"/>
          <w:lang w:val="es-ES"/>
        </w:rPr>
        <w:t>ases de Datos</w:t>
      </w:r>
    </w:p>
    <w:p w:rsidR="004C7AF3" w:rsidRPr="00FA120E" w:rsidRDefault="004C7AF3" w:rsidP="004C7AF3">
      <w:pPr>
        <w:rPr>
          <w:szCs w:val="20"/>
          <w:lang w:val="es-ES"/>
        </w:rPr>
      </w:pP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D873B4">
        <w:rPr>
          <w:szCs w:val="20"/>
          <w:lang w:val="es-ES"/>
        </w:rPr>
        <w:t>El Administrador de la Base de Datos no deberá eliminar ninguna información del sistema, a menos que la información esté dañada o ponga en peligro el buen funcionamiento del sistema.</w:t>
      </w:r>
    </w:p>
    <w:p w:rsidR="00CE42F5" w:rsidRPr="00CE42F5" w:rsidRDefault="00CE42F5" w:rsidP="00CE42F5">
      <w:pPr>
        <w:ind w:left="360" w:firstLine="0"/>
        <w:rPr>
          <w:szCs w:val="20"/>
          <w:lang w:val="es-ES"/>
        </w:rPr>
      </w:pPr>
    </w:p>
    <w:p w:rsidR="004C7AF3" w:rsidRDefault="004C7AF3" w:rsidP="004C7AF3">
      <w:pPr>
        <w:pStyle w:val="Prrafodelista"/>
        <w:numPr>
          <w:ilvl w:val="0"/>
          <w:numId w:val="18"/>
        </w:numPr>
        <w:rPr>
          <w:szCs w:val="20"/>
          <w:lang w:val="es-ES"/>
        </w:rPr>
      </w:pPr>
      <w:r w:rsidRPr="00D873B4">
        <w:rPr>
          <w:szCs w:val="20"/>
          <w:lang w:val="es-ES"/>
        </w:rPr>
        <w:t>El Administrador de la Base de Datos es el encargado de asignar las cuentas a los usuarios para el uso.</w:t>
      </w:r>
    </w:p>
    <w:p w:rsidR="00CE42F5" w:rsidRPr="00CE42F5" w:rsidRDefault="00CE42F5" w:rsidP="00CE42F5">
      <w:pPr>
        <w:ind w:left="360" w:firstLine="0"/>
        <w:rPr>
          <w:szCs w:val="20"/>
          <w:lang w:val="es-ES"/>
        </w:rPr>
      </w:pPr>
    </w:p>
    <w:p w:rsidR="004C7AF3" w:rsidRDefault="004C7AF3" w:rsidP="004C7AF3">
      <w:pPr>
        <w:pStyle w:val="Prrafodelista"/>
        <w:numPr>
          <w:ilvl w:val="0"/>
          <w:numId w:val="18"/>
        </w:numPr>
        <w:rPr>
          <w:szCs w:val="20"/>
          <w:lang w:val="es-ES"/>
        </w:rPr>
      </w:pPr>
      <w:r w:rsidRPr="00D873B4">
        <w:rPr>
          <w:szCs w:val="20"/>
          <w:lang w:val="es-ES"/>
        </w:rPr>
        <w:t>Las contraseñas serán asignadas por el Administrador de la Base de Datos en el momento en que el usuario desee activar su cuenta, previa solicitud al responsable</w:t>
      </w:r>
      <w:r>
        <w:rPr>
          <w:szCs w:val="20"/>
          <w:lang w:val="es-ES"/>
        </w:rPr>
        <w:t xml:space="preserve"> </w:t>
      </w:r>
      <w:r w:rsidRPr="00D873B4">
        <w:rPr>
          <w:szCs w:val="20"/>
          <w:lang w:val="es-ES"/>
        </w:rPr>
        <w:t>de acuerdo con el procedimiento generado.</w:t>
      </w:r>
    </w:p>
    <w:p w:rsidR="00CE42F5" w:rsidRPr="00CE42F5" w:rsidRDefault="00CE42F5" w:rsidP="00CE42F5">
      <w:pPr>
        <w:ind w:left="360" w:firstLine="0"/>
        <w:rPr>
          <w:szCs w:val="20"/>
          <w:lang w:val="es-ES"/>
        </w:rPr>
      </w:pPr>
    </w:p>
    <w:p w:rsidR="004C7AF3" w:rsidRDefault="004C7AF3" w:rsidP="004C7AF3">
      <w:pPr>
        <w:pStyle w:val="Prrafodelista"/>
        <w:numPr>
          <w:ilvl w:val="0"/>
          <w:numId w:val="18"/>
        </w:numPr>
        <w:rPr>
          <w:szCs w:val="20"/>
          <w:lang w:val="es-ES"/>
        </w:rPr>
      </w:pPr>
      <w:r w:rsidRPr="00D873B4">
        <w:rPr>
          <w:szCs w:val="20"/>
          <w:lang w:val="es-ES"/>
        </w:rPr>
        <w:t>En caso de olvido de contraseña de un usuario, será necesario que se presente con el Administrador de la Base de Datos para reasignarle su contraseña.</w:t>
      </w:r>
    </w:p>
    <w:p w:rsidR="00CE42F5" w:rsidRPr="00CE42F5" w:rsidRDefault="00CE42F5" w:rsidP="00CE42F5">
      <w:pPr>
        <w:ind w:left="360" w:firstLine="0"/>
        <w:rPr>
          <w:szCs w:val="20"/>
          <w:lang w:val="es-ES"/>
        </w:rPr>
      </w:pPr>
    </w:p>
    <w:p w:rsidR="004C7AF3" w:rsidRPr="00D873B4" w:rsidRDefault="004C7AF3" w:rsidP="004C7AF3">
      <w:pPr>
        <w:pStyle w:val="Prrafodelista"/>
        <w:numPr>
          <w:ilvl w:val="0"/>
          <w:numId w:val="18"/>
        </w:numPr>
        <w:rPr>
          <w:szCs w:val="20"/>
          <w:lang w:val="es-ES"/>
        </w:rPr>
      </w:pPr>
      <w:r w:rsidRPr="00D873B4">
        <w:rPr>
          <w:szCs w:val="20"/>
          <w:lang w:val="es-ES"/>
        </w:rPr>
        <w:t>La longitud mínima de las contraseñas será igual o superior a ocho caracteres, y estarán constituidas por combinación de caracteres alfabéticos, numéricos y</w:t>
      </w:r>
      <w:r>
        <w:rPr>
          <w:szCs w:val="20"/>
          <w:lang w:val="es-ES"/>
        </w:rPr>
        <w:t xml:space="preserve"> </w:t>
      </w:r>
      <w:r w:rsidRPr="00D873B4">
        <w:rPr>
          <w:szCs w:val="20"/>
          <w:lang w:val="es-ES"/>
        </w:rPr>
        <w:t>especiales.</w:t>
      </w:r>
    </w:p>
    <w:p w:rsidR="004C7AF3" w:rsidRPr="00FA120E" w:rsidRDefault="004C7AF3" w:rsidP="004C7AF3">
      <w:pPr>
        <w:rPr>
          <w:szCs w:val="20"/>
          <w:lang w:val="es-ES"/>
        </w:rPr>
      </w:pPr>
    </w:p>
    <w:p w:rsidR="004C7AF3" w:rsidRPr="00D873B4" w:rsidRDefault="004C7AF3" w:rsidP="00CE42F5">
      <w:pPr>
        <w:ind w:firstLine="0"/>
        <w:rPr>
          <w:b/>
          <w:szCs w:val="20"/>
          <w:lang w:val="es-ES"/>
        </w:rPr>
      </w:pPr>
      <w:r w:rsidRPr="00D873B4">
        <w:rPr>
          <w:b/>
          <w:szCs w:val="20"/>
          <w:lang w:val="es-ES"/>
        </w:rPr>
        <w:t>Recursos de Cómputo</w:t>
      </w:r>
    </w:p>
    <w:p w:rsidR="003D70BE" w:rsidRDefault="003D70BE" w:rsidP="003D70BE">
      <w:pPr>
        <w:ind w:firstLine="0"/>
        <w:rPr>
          <w:szCs w:val="20"/>
          <w:lang w:val="es-ES"/>
        </w:rPr>
      </w:pPr>
    </w:p>
    <w:p w:rsidR="004C7AF3" w:rsidRPr="00D873B4" w:rsidRDefault="004C7AF3" w:rsidP="003D70BE">
      <w:pPr>
        <w:ind w:firstLine="0"/>
        <w:rPr>
          <w:b/>
          <w:szCs w:val="20"/>
          <w:lang w:val="es-ES"/>
        </w:rPr>
      </w:pPr>
      <w:r w:rsidRPr="00D873B4">
        <w:rPr>
          <w:b/>
          <w:szCs w:val="20"/>
          <w:lang w:val="es-ES"/>
        </w:rPr>
        <w:t>Seguridad de cómputo</w:t>
      </w:r>
    </w:p>
    <w:p w:rsidR="004C7AF3" w:rsidRPr="00FA120E" w:rsidRDefault="004C7AF3" w:rsidP="004C7AF3">
      <w:pPr>
        <w:rPr>
          <w:szCs w:val="20"/>
          <w:lang w:val="es-ES"/>
        </w:rPr>
      </w:pPr>
      <w:r w:rsidRPr="00FA120E">
        <w:rPr>
          <w:szCs w:val="20"/>
          <w:lang w:val="es-ES"/>
        </w:rPr>
        <w:t xml:space="preserve"> </w:t>
      </w:r>
    </w:p>
    <w:p w:rsidR="004C7AF3" w:rsidRDefault="004C7AF3" w:rsidP="004C7AF3">
      <w:pPr>
        <w:pStyle w:val="Prrafodelista"/>
        <w:numPr>
          <w:ilvl w:val="0"/>
          <w:numId w:val="18"/>
        </w:numPr>
        <w:rPr>
          <w:szCs w:val="20"/>
          <w:lang w:val="es-ES"/>
        </w:rPr>
      </w:pPr>
      <w:r w:rsidRPr="00D873B4">
        <w:rPr>
          <w:szCs w:val="20"/>
          <w:lang w:val="es-ES"/>
        </w:rPr>
        <w:t xml:space="preserve">Los </w:t>
      </w:r>
      <w:r>
        <w:rPr>
          <w:szCs w:val="20"/>
          <w:lang w:val="es-ES"/>
        </w:rPr>
        <w:t>administradores de tecnología de información</w:t>
      </w:r>
      <w:r w:rsidRPr="00D873B4">
        <w:rPr>
          <w:szCs w:val="20"/>
          <w:lang w:val="es-ES"/>
        </w:rPr>
        <w:t xml:space="preserve"> son los encargados de suministrar medidas de seguridad adecuadas contra la intrusión o daños a la información almacenada en los sistemas así como la instalación de cualquier herramienta, dispositivo o software que refuerce la seguridad en cómputo. Sin embargo, debido a la cantidad de usuarios y a la amplitud y constante innovación de los mecanismos de ataque no es posible garantizar una seguridad completa.</w:t>
      </w:r>
    </w:p>
    <w:p w:rsidR="003D70BE" w:rsidRPr="003D70BE" w:rsidRDefault="003D70BE" w:rsidP="003D70BE">
      <w:pPr>
        <w:ind w:left="360" w:firstLine="0"/>
        <w:rPr>
          <w:szCs w:val="20"/>
          <w:lang w:val="es-ES"/>
        </w:rPr>
      </w:pPr>
    </w:p>
    <w:p w:rsidR="004C7AF3" w:rsidRDefault="004C7AF3" w:rsidP="004C7AF3">
      <w:pPr>
        <w:pStyle w:val="Prrafodelista"/>
        <w:numPr>
          <w:ilvl w:val="0"/>
          <w:numId w:val="18"/>
        </w:numPr>
        <w:rPr>
          <w:szCs w:val="20"/>
          <w:lang w:val="es-ES"/>
        </w:rPr>
      </w:pPr>
      <w:r w:rsidRPr="00D873B4">
        <w:rPr>
          <w:szCs w:val="20"/>
          <w:lang w:val="es-ES"/>
        </w:rPr>
        <w:t xml:space="preserve">Los </w:t>
      </w:r>
      <w:r>
        <w:rPr>
          <w:szCs w:val="20"/>
          <w:lang w:val="es-ES"/>
        </w:rPr>
        <w:t>administradores</w:t>
      </w:r>
      <w:r w:rsidRPr="00D873B4">
        <w:rPr>
          <w:szCs w:val="20"/>
          <w:lang w:val="es-ES"/>
        </w:rPr>
        <w:t xml:space="preserve"> deben mantener informados a los usuarios y poner a disposición de los mismos el software que refuerce la seguridad de los sistemas de cómputo.</w:t>
      </w:r>
    </w:p>
    <w:p w:rsidR="003D70BE" w:rsidRPr="003D70BE" w:rsidRDefault="003D70BE" w:rsidP="003D70BE">
      <w:pPr>
        <w:ind w:left="360" w:firstLine="0"/>
        <w:rPr>
          <w:szCs w:val="20"/>
          <w:lang w:val="es-ES"/>
        </w:rPr>
      </w:pPr>
    </w:p>
    <w:p w:rsidR="004C7AF3" w:rsidRDefault="004C7AF3" w:rsidP="004C7AF3">
      <w:pPr>
        <w:pStyle w:val="Prrafodelista"/>
        <w:numPr>
          <w:ilvl w:val="0"/>
          <w:numId w:val="18"/>
        </w:numPr>
        <w:rPr>
          <w:szCs w:val="20"/>
          <w:lang w:val="es-ES"/>
        </w:rPr>
      </w:pPr>
      <w:r w:rsidRPr="00D873B4">
        <w:rPr>
          <w:szCs w:val="20"/>
          <w:lang w:val="es-ES"/>
        </w:rPr>
        <w:t xml:space="preserve">Los </w:t>
      </w:r>
      <w:r>
        <w:rPr>
          <w:szCs w:val="20"/>
          <w:lang w:val="es-ES"/>
        </w:rPr>
        <w:t>administradores de tecnología de información</w:t>
      </w:r>
      <w:r w:rsidRPr="00D873B4">
        <w:rPr>
          <w:szCs w:val="20"/>
          <w:lang w:val="es-ES"/>
        </w:rPr>
        <w:t xml:space="preserve"> son los únicos autorizados para monitorear constantemente el tráfico de paquetes sobre la red, con el fin de detectar y solucionar anomalías, registrar usos</w:t>
      </w:r>
      <w:r>
        <w:rPr>
          <w:szCs w:val="20"/>
          <w:lang w:val="es-ES"/>
        </w:rPr>
        <w:t xml:space="preserve"> </w:t>
      </w:r>
      <w:r w:rsidRPr="00D873B4">
        <w:rPr>
          <w:szCs w:val="20"/>
          <w:lang w:val="es-ES"/>
        </w:rPr>
        <w:t>indebidos o cualquier falla que provoque problemas en los servicios de la red.</w:t>
      </w:r>
      <w:r>
        <w:rPr>
          <w:szCs w:val="20"/>
          <w:lang w:val="es-ES"/>
        </w:rPr>
        <w:br w:type="page"/>
      </w:r>
    </w:p>
    <w:p w:rsidR="004C7AF3" w:rsidRPr="00D873B4" w:rsidRDefault="004C7AF3" w:rsidP="00346844">
      <w:pPr>
        <w:ind w:firstLine="0"/>
        <w:rPr>
          <w:b/>
          <w:szCs w:val="20"/>
          <w:lang w:val="es-ES"/>
        </w:rPr>
      </w:pPr>
      <w:r w:rsidRPr="00D873B4">
        <w:rPr>
          <w:b/>
          <w:szCs w:val="20"/>
          <w:lang w:val="es-ES"/>
        </w:rPr>
        <w:lastRenderedPageBreak/>
        <w:t>Renovación de equipos</w:t>
      </w: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D873B4">
        <w:rPr>
          <w:szCs w:val="20"/>
          <w:lang w:val="es-ES"/>
        </w:rPr>
        <w:t>Se deberán definir los tiempos estimados de vida útil de los equipos de cómputo y telecomunicaciones para programar con anticipación su renovación.</w:t>
      </w:r>
    </w:p>
    <w:p w:rsidR="00346844" w:rsidRPr="00346844" w:rsidRDefault="00346844" w:rsidP="00346844">
      <w:pPr>
        <w:ind w:left="360" w:firstLine="0"/>
        <w:rPr>
          <w:szCs w:val="20"/>
          <w:lang w:val="es-ES"/>
        </w:rPr>
      </w:pPr>
    </w:p>
    <w:p w:rsidR="004C7AF3" w:rsidRPr="00D873B4" w:rsidRDefault="004C7AF3" w:rsidP="004C7AF3">
      <w:pPr>
        <w:pStyle w:val="Prrafodelista"/>
        <w:numPr>
          <w:ilvl w:val="0"/>
          <w:numId w:val="18"/>
        </w:numPr>
        <w:rPr>
          <w:szCs w:val="20"/>
          <w:lang w:val="es-ES"/>
        </w:rPr>
      </w:pPr>
      <w:r w:rsidRPr="00D873B4">
        <w:rPr>
          <w:szCs w:val="20"/>
          <w:lang w:val="es-ES"/>
        </w:rPr>
        <w:t xml:space="preserve">Cuando las áreas requieran de un equipo para el desempeño de sus funciones ya sea por sustitución o para el mejor desempeño de sus actividades, estas deberán realizar una consulta al área de </w:t>
      </w:r>
      <w:r>
        <w:rPr>
          <w:szCs w:val="20"/>
          <w:lang w:val="es-ES"/>
        </w:rPr>
        <w:t>t</w:t>
      </w:r>
      <w:r w:rsidRPr="00D873B4">
        <w:rPr>
          <w:szCs w:val="20"/>
          <w:lang w:val="es-ES"/>
        </w:rPr>
        <w:t>ecnología a fin de que se seleccione el equipo</w:t>
      </w:r>
      <w:r>
        <w:rPr>
          <w:szCs w:val="20"/>
          <w:lang w:val="es-ES"/>
        </w:rPr>
        <w:t xml:space="preserve"> </w:t>
      </w:r>
      <w:r w:rsidRPr="00D873B4">
        <w:rPr>
          <w:szCs w:val="20"/>
          <w:lang w:val="es-ES"/>
        </w:rPr>
        <w:t>a</w:t>
      </w:r>
      <w:r>
        <w:rPr>
          <w:szCs w:val="20"/>
          <w:lang w:val="es-ES"/>
        </w:rPr>
        <w:t>decuado. Sin el visto bueno del área de t</w:t>
      </w:r>
      <w:r w:rsidRPr="00D873B4">
        <w:rPr>
          <w:szCs w:val="20"/>
          <w:lang w:val="es-ES"/>
        </w:rPr>
        <w:t>ecnología no podrá liberarse una orden de compra.</w:t>
      </w:r>
    </w:p>
    <w:p w:rsidR="004C7AF3" w:rsidRPr="00FA120E" w:rsidRDefault="004C7AF3" w:rsidP="004C7AF3">
      <w:pPr>
        <w:rPr>
          <w:szCs w:val="20"/>
          <w:lang w:val="es-ES"/>
        </w:rPr>
      </w:pPr>
      <w:r w:rsidRPr="00FA120E">
        <w:rPr>
          <w:szCs w:val="20"/>
          <w:lang w:val="es-ES"/>
        </w:rPr>
        <w:t xml:space="preserve"> </w:t>
      </w:r>
    </w:p>
    <w:p w:rsidR="004C7AF3" w:rsidRPr="00D873B4" w:rsidRDefault="004C7AF3" w:rsidP="00346844">
      <w:pPr>
        <w:ind w:firstLine="0"/>
        <w:rPr>
          <w:b/>
          <w:szCs w:val="20"/>
          <w:lang w:val="es-ES"/>
        </w:rPr>
      </w:pPr>
      <w:r w:rsidRPr="00D873B4">
        <w:rPr>
          <w:b/>
          <w:szCs w:val="20"/>
          <w:lang w:val="es-ES"/>
        </w:rPr>
        <w:t>Usuarios</w:t>
      </w:r>
    </w:p>
    <w:p w:rsidR="004C7AF3" w:rsidRDefault="004C7AF3" w:rsidP="004C7AF3">
      <w:pPr>
        <w:rPr>
          <w:szCs w:val="20"/>
          <w:lang w:val="es-ES"/>
        </w:rPr>
      </w:pPr>
    </w:p>
    <w:p w:rsidR="004C7AF3" w:rsidRPr="00D873B4" w:rsidRDefault="004C7AF3" w:rsidP="00346844">
      <w:pPr>
        <w:ind w:firstLine="0"/>
        <w:rPr>
          <w:b/>
          <w:szCs w:val="20"/>
          <w:lang w:val="es-ES"/>
        </w:rPr>
      </w:pPr>
      <w:r w:rsidRPr="00D873B4">
        <w:rPr>
          <w:b/>
          <w:szCs w:val="20"/>
          <w:lang w:val="es-ES"/>
        </w:rPr>
        <w:t>Identificación de Usuarios y contraseñas</w:t>
      </w:r>
    </w:p>
    <w:p w:rsidR="004C7AF3" w:rsidRPr="00FA120E" w:rsidRDefault="004C7AF3" w:rsidP="004C7AF3">
      <w:pPr>
        <w:rPr>
          <w:szCs w:val="20"/>
          <w:lang w:val="es-ES"/>
        </w:rPr>
      </w:pP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D873B4">
        <w:rPr>
          <w:szCs w:val="20"/>
          <w:lang w:val="es-ES"/>
        </w:rPr>
        <w:t>Todos los usuarios con acceso a un sistema de información o a la Red, dispondrán de una única autorización de acceso compuesta de identificador de usuario y contraseña.</w:t>
      </w:r>
    </w:p>
    <w:p w:rsidR="00346844" w:rsidRPr="00346844" w:rsidRDefault="00346844" w:rsidP="00346844">
      <w:pPr>
        <w:ind w:left="360"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 xml:space="preserve">Ningún usuario recibirá un identificador de acceso a la red, recursos informáticos o aplicaciones hasta que no acepte formalmente la política de seguridad vigente. </w:t>
      </w:r>
    </w:p>
    <w:p w:rsidR="00346844" w:rsidRPr="00346844" w:rsidRDefault="00346844" w:rsidP="00346844">
      <w:pPr>
        <w:ind w:left="360"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El usuario deberá definir su contraseña de acuerdo al procedimiento establecido para tal efecto y será responsable de la confidencialidad de la misma.</w:t>
      </w:r>
    </w:p>
    <w:p w:rsidR="00346844" w:rsidRPr="00346844" w:rsidRDefault="00346844" w:rsidP="00346844">
      <w:pPr>
        <w:ind w:left="360"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 xml:space="preserve">Los usuarios tendrán acceso autorizado únicamente a aquellos datos y recurso que precisen para el desarrollo de sus funciones, conforme a los criterios establecidos por </w:t>
      </w:r>
      <w:r>
        <w:rPr>
          <w:szCs w:val="20"/>
          <w:lang w:val="es-ES"/>
        </w:rPr>
        <w:t xml:space="preserve">el centro deportivo </w:t>
      </w:r>
      <w:proofErr w:type="spellStart"/>
      <w:r>
        <w:rPr>
          <w:szCs w:val="20"/>
          <w:lang w:val="es-ES"/>
        </w:rPr>
        <w:t>marcelo</w:t>
      </w:r>
      <w:proofErr w:type="spellEnd"/>
      <w:r>
        <w:rPr>
          <w:szCs w:val="20"/>
          <w:lang w:val="es-ES"/>
        </w:rPr>
        <w:t xml:space="preserve"> salas</w:t>
      </w:r>
      <w:r w:rsidRPr="009E3F09">
        <w:rPr>
          <w:szCs w:val="20"/>
          <w:lang w:val="es-ES"/>
        </w:rPr>
        <w:t>.</w:t>
      </w:r>
    </w:p>
    <w:p w:rsidR="00346844" w:rsidRPr="00346844" w:rsidRDefault="00346844" w:rsidP="00346844">
      <w:pPr>
        <w:ind w:left="360"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La longitud mínima de las contraseñas será igual o superior a ocho caracteres, y estarán constituidas por combinación de caracteres alfabéticos, numéricos y</w:t>
      </w:r>
      <w:r>
        <w:rPr>
          <w:szCs w:val="20"/>
          <w:lang w:val="es-ES"/>
        </w:rPr>
        <w:t xml:space="preserve"> </w:t>
      </w:r>
      <w:r w:rsidRPr="009E3F09">
        <w:rPr>
          <w:szCs w:val="20"/>
          <w:lang w:val="es-ES"/>
        </w:rPr>
        <w:t>especiales.</w:t>
      </w:r>
    </w:p>
    <w:p w:rsidR="00346844" w:rsidRPr="00346844" w:rsidRDefault="00346844" w:rsidP="00346844">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Los identificadores para usuarios temporales se configurarán para un corto período de tiempo. Una vez expirado dicho período, se desactivarán de los sistemas.</w:t>
      </w:r>
    </w:p>
    <w:p w:rsidR="00346844" w:rsidRPr="00346844" w:rsidRDefault="00346844" w:rsidP="00346844">
      <w:pPr>
        <w:ind w:left="284" w:firstLine="0"/>
        <w:rPr>
          <w:szCs w:val="20"/>
          <w:lang w:val="es-ES"/>
        </w:rPr>
      </w:pPr>
    </w:p>
    <w:p w:rsidR="004C7AF3" w:rsidRPr="009E3F09" w:rsidRDefault="004C7AF3" w:rsidP="004C7AF3">
      <w:pPr>
        <w:pStyle w:val="Prrafodelista"/>
        <w:numPr>
          <w:ilvl w:val="0"/>
          <w:numId w:val="18"/>
        </w:numPr>
        <w:rPr>
          <w:szCs w:val="20"/>
          <w:lang w:val="es-ES"/>
        </w:rPr>
      </w:pPr>
      <w:r w:rsidRPr="009E3F09">
        <w:rPr>
          <w:szCs w:val="20"/>
          <w:lang w:val="es-ES"/>
        </w:rPr>
        <w:t>El usuario deberá renovar su contraseña y colaborar en lo que sea necesario, a solicitud de los administradores de tecnología de información, con el fin de contribuir a la seguridad de los servidores en los</w:t>
      </w:r>
      <w:r>
        <w:rPr>
          <w:szCs w:val="20"/>
          <w:lang w:val="es-ES"/>
        </w:rPr>
        <w:t xml:space="preserve"> </w:t>
      </w:r>
      <w:r w:rsidRPr="009E3F09">
        <w:rPr>
          <w:szCs w:val="20"/>
          <w:lang w:val="es-ES"/>
        </w:rPr>
        <w:t>siguientes casos:</w:t>
      </w:r>
    </w:p>
    <w:p w:rsidR="004C7AF3" w:rsidRPr="009E3F09" w:rsidRDefault="004C7AF3" w:rsidP="004C7AF3">
      <w:pPr>
        <w:pStyle w:val="Prrafodelista"/>
        <w:numPr>
          <w:ilvl w:val="1"/>
          <w:numId w:val="18"/>
        </w:numPr>
        <w:rPr>
          <w:szCs w:val="20"/>
          <w:lang w:val="es-ES"/>
        </w:rPr>
      </w:pPr>
      <w:r w:rsidRPr="009E3F09">
        <w:rPr>
          <w:szCs w:val="20"/>
          <w:lang w:val="es-ES"/>
        </w:rPr>
        <w:t>Cuando ésta sea una contraseña débil o de fácil acceso.</w:t>
      </w:r>
    </w:p>
    <w:p w:rsidR="004C7AF3" w:rsidRDefault="004C7AF3" w:rsidP="004C7AF3">
      <w:pPr>
        <w:pStyle w:val="Prrafodelista"/>
        <w:numPr>
          <w:ilvl w:val="1"/>
          <w:numId w:val="18"/>
        </w:numPr>
        <w:rPr>
          <w:szCs w:val="20"/>
          <w:lang w:val="es-ES"/>
        </w:rPr>
      </w:pPr>
      <w:r w:rsidRPr="009E3F09">
        <w:rPr>
          <w:szCs w:val="20"/>
          <w:lang w:val="es-ES"/>
        </w:rPr>
        <w:t>Cuando crea que ha sido violada la contraseña de alguna manera.</w:t>
      </w:r>
    </w:p>
    <w:p w:rsidR="00346844" w:rsidRPr="00346844" w:rsidRDefault="00346844" w:rsidP="00346844">
      <w:pPr>
        <w:ind w:left="1080" w:firstLine="0"/>
        <w:rPr>
          <w:szCs w:val="20"/>
          <w:lang w:val="es-ES"/>
        </w:rPr>
      </w:pPr>
    </w:p>
    <w:p w:rsidR="004C7AF3" w:rsidRPr="009E3F09" w:rsidRDefault="004C7AF3" w:rsidP="004C7AF3">
      <w:pPr>
        <w:pStyle w:val="Prrafodelista"/>
        <w:numPr>
          <w:ilvl w:val="0"/>
          <w:numId w:val="18"/>
        </w:numPr>
        <w:rPr>
          <w:szCs w:val="20"/>
          <w:lang w:val="es-ES"/>
        </w:rPr>
      </w:pPr>
      <w:r w:rsidRPr="009E3F09">
        <w:rPr>
          <w:szCs w:val="20"/>
          <w:lang w:val="es-ES"/>
        </w:rPr>
        <w:t xml:space="preserve">El usuario deberá notificar a los </w:t>
      </w:r>
      <w:r>
        <w:rPr>
          <w:szCs w:val="20"/>
          <w:lang w:val="es-ES"/>
        </w:rPr>
        <w:t>administradores de tecnología de información</w:t>
      </w:r>
      <w:r w:rsidRPr="009E3F09">
        <w:rPr>
          <w:szCs w:val="20"/>
          <w:lang w:val="es-ES"/>
        </w:rPr>
        <w:t xml:space="preserve"> en los siguientes casos:</w:t>
      </w:r>
    </w:p>
    <w:p w:rsidR="004C7AF3" w:rsidRPr="009E3F09" w:rsidRDefault="004C7AF3" w:rsidP="004C7AF3">
      <w:pPr>
        <w:pStyle w:val="Prrafodelista"/>
        <w:numPr>
          <w:ilvl w:val="1"/>
          <w:numId w:val="18"/>
        </w:numPr>
        <w:rPr>
          <w:szCs w:val="20"/>
          <w:lang w:val="es-ES"/>
        </w:rPr>
      </w:pPr>
      <w:r w:rsidRPr="009E3F09">
        <w:rPr>
          <w:szCs w:val="20"/>
          <w:lang w:val="es-ES"/>
        </w:rPr>
        <w:t>Si observa cualquier comportamiento anormal (mensajes extraños, lentitud en el servicio o alguna situación inusual) en el servidor.</w:t>
      </w:r>
    </w:p>
    <w:p w:rsidR="004C7AF3" w:rsidRPr="009E3F09" w:rsidRDefault="004C7AF3" w:rsidP="004C7AF3">
      <w:pPr>
        <w:pStyle w:val="Prrafodelista"/>
        <w:numPr>
          <w:ilvl w:val="1"/>
          <w:numId w:val="18"/>
        </w:numPr>
        <w:rPr>
          <w:szCs w:val="20"/>
          <w:lang w:val="es-ES"/>
        </w:rPr>
      </w:pPr>
      <w:r w:rsidRPr="009E3F09">
        <w:rPr>
          <w:szCs w:val="20"/>
          <w:lang w:val="es-ES"/>
        </w:rPr>
        <w:t>Si tiene problemas en el acceso a los servicios  proporcionados por el servidor.</w:t>
      </w:r>
    </w:p>
    <w:p w:rsidR="00A544A7" w:rsidRDefault="004C7AF3" w:rsidP="00A544A7">
      <w:pPr>
        <w:pStyle w:val="Prrafodelista"/>
        <w:numPr>
          <w:ilvl w:val="0"/>
          <w:numId w:val="18"/>
        </w:numPr>
        <w:rPr>
          <w:szCs w:val="20"/>
          <w:lang w:val="es-ES"/>
        </w:rPr>
      </w:pPr>
      <w:r w:rsidRPr="009E3F09">
        <w:rPr>
          <w:szCs w:val="20"/>
          <w:lang w:val="es-ES"/>
        </w:rPr>
        <w:lastRenderedPageBreak/>
        <w:t xml:space="preserve">Si un usuario viola las políticas de uso de los servidores, los </w:t>
      </w:r>
      <w:r>
        <w:rPr>
          <w:szCs w:val="20"/>
          <w:lang w:val="es-ES"/>
        </w:rPr>
        <w:t>administradores de tecnología de información</w:t>
      </w:r>
      <w:r w:rsidRPr="009E3F09">
        <w:rPr>
          <w:szCs w:val="20"/>
          <w:lang w:val="es-ES"/>
        </w:rPr>
        <w:t xml:space="preserve"> podrán cancelar totalmente su cuenta de acceso a los servidores, notificando a</w:t>
      </w:r>
      <w:r w:rsidR="00346844">
        <w:rPr>
          <w:szCs w:val="20"/>
          <w:lang w:val="es-ES"/>
        </w:rPr>
        <w:t>l centro deportivo Marcelo S</w:t>
      </w:r>
      <w:r>
        <w:rPr>
          <w:szCs w:val="20"/>
          <w:lang w:val="es-ES"/>
        </w:rPr>
        <w:t>alas</w:t>
      </w:r>
      <w:r w:rsidRPr="009E3F09">
        <w:rPr>
          <w:szCs w:val="20"/>
          <w:lang w:val="es-ES"/>
        </w:rPr>
        <w:t>.</w:t>
      </w:r>
    </w:p>
    <w:p w:rsidR="00A544A7" w:rsidRPr="00A544A7" w:rsidRDefault="00A544A7" w:rsidP="00A544A7">
      <w:pPr>
        <w:ind w:left="284" w:firstLine="0"/>
        <w:rPr>
          <w:szCs w:val="20"/>
          <w:lang w:val="es-ES"/>
        </w:rPr>
      </w:pPr>
    </w:p>
    <w:p w:rsidR="004C7AF3" w:rsidRPr="00A544A7" w:rsidRDefault="004C7AF3" w:rsidP="00A544A7">
      <w:pPr>
        <w:ind w:firstLine="0"/>
        <w:rPr>
          <w:szCs w:val="20"/>
          <w:lang w:val="es-ES"/>
        </w:rPr>
      </w:pPr>
      <w:r w:rsidRPr="00A544A7">
        <w:rPr>
          <w:b/>
          <w:szCs w:val="20"/>
          <w:lang w:val="es-ES"/>
        </w:rPr>
        <w:t>Responsabilidades Personales</w:t>
      </w: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9E3F09">
        <w:rPr>
          <w:szCs w:val="20"/>
          <w:lang w:val="es-ES"/>
        </w:rPr>
        <w:t>Los usuarios son responsables de toda actividad relacionada con el uso de su acceso autorizado.</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Los usuarios no deben revelar bajo ningún concepto su identificador y/o contraseña a otra persona ni mantenerla por escrito a la vista, ni al alcance de terceros.</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Los usuarios no deben utilizar ningún acceso autorizado de otro usuario, aunque dispongan de la autorización del propietario.</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Si un usuario tiene sospechas de que su acceso autorizado (identificador de usuario y contraseña) está siendo utilizado por otra persona, debe proceder al cambio de su contraseña e informar al administrador de tecnología de información de inmediato</w:t>
      </w:r>
      <w:r>
        <w:rPr>
          <w:szCs w:val="20"/>
          <w:lang w:val="es-ES"/>
        </w:rPr>
        <w:t>.</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El usuario debe utilizar una contraseña compuesta por un mínimo de ocho caracteres constituida por una combinación de caracteres alfabéticos, numéricos y</w:t>
      </w:r>
      <w:r>
        <w:rPr>
          <w:szCs w:val="20"/>
          <w:lang w:val="es-ES"/>
        </w:rPr>
        <w:t xml:space="preserve"> </w:t>
      </w:r>
      <w:r w:rsidRPr="009E3F09">
        <w:rPr>
          <w:szCs w:val="20"/>
          <w:lang w:val="es-ES"/>
        </w:rPr>
        <w:t>especiales.</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La contraseña no debe hacer referencia a ningún concepto, objeto o idea reconocible. Por tanto, se debe evitar utilizar en las contraseñas fechas</w:t>
      </w:r>
      <w:r>
        <w:rPr>
          <w:szCs w:val="20"/>
          <w:lang w:val="es-ES"/>
        </w:rPr>
        <w:t xml:space="preserve"> </w:t>
      </w:r>
      <w:r w:rsidRPr="009E3F09">
        <w:rPr>
          <w:szCs w:val="20"/>
          <w:lang w:val="es-ES"/>
        </w:rPr>
        <w:t>significativas, días de la semana, meses del año, nombres de personas, teléfonos.</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En caso que el sistema no lo solicite automáticamente, el usuario debe cambiar la contraseña provisional asignada la primera vez que realiza un acceso válido al sistema.</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En el caso que el sistema no lo solicite automáticamente, el usuario debe cambiar su contraseña como mínimo una vez cada 30 días. En caso contrario, se le podrá denegar el acceso y se deberá contactar con el administrador de tecnología de información de inmediato para solicitar</w:t>
      </w:r>
      <w:r>
        <w:rPr>
          <w:szCs w:val="20"/>
          <w:lang w:val="es-ES"/>
        </w:rPr>
        <w:t xml:space="preserve"> </w:t>
      </w:r>
      <w:r w:rsidRPr="009E3F09">
        <w:rPr>
          <w:szCs w:val="20"/>
          <w:lang w:val="es-ES"/>
        </w:rPr>
        <w:t>una nueva clave.</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Proteger, en la medida de sus posibilidades, los datos de carácter personal a los que tienen acceso, contra revelaciones no autorizadas o accidentales, modificación, destrucción o mal uso, cualquiera que sea el soporte en que se encuentren contenidos los datos.</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Guardar por tiempo indefinido la máxima reserva y no se debe emitir al exterior datos de carácter personal contenidos en cualquier tipo de soporte.</w:t>
      </w:r>
    </w:p>
    <w:p w:rsidR="00A544A7" w:rsidRPr="00A544A7" w:rsidRDefault="00A544A7" w:rsidP="00A544A7">
      <w:pPr>
        <w:ind w:left="284" w:firstLine="0"/>
        <w:rPr>
          <w:szCs w:val="20"/>
          <w:lang w:val="es-ES"/>
        </w:rPr>
      </w:pPr>
    </w:p>
    <w:p w:rsidR="004C7AF3" w:rsidRDefault="004C7AF3" w:rsidP="004C7AF3">
      <w:pPr>
        <w:pStyle w:val="Prrafodelista"/>
        <w:numPr>
          <w:ilvl w:val="0"/>
          <w:numId w:val="18"/>
        </w:numPr>
        <w:rPr>
          <w:szCs w:val="20"/>
          <w:lang w:val="es-ES"/>
        </w:rPr>
      </w:pPr>
      <w:r w:rsidRPr="009E3F09">
        <w:rPr>
          <w:szCs w:val="20"/>
          <w:lang w:val="es-ES"/>
        </w:rPr>
        <w:t>Utilizar el menor número de listados que contengan datos de carácter personal y mantener los mismos en lugar seguro y fuera del alcance de terceros.</w:t>
      </w:r>
    </w:p>
    <w:p w:rsidR="007134C0" w:rsidRPr="007134C0" w:rsidRDefault="007134C0" w:rsidP="007134C0">
      <w:pPr>
        <w:pStyle w:val="Prrafodelista"/>
        <w:rPr>
          <w:szCs w:val="20"/>
          <w:lang w:val="es-ES"/>
        </w:rPr>
      </w:pPr>
    </w:p>
    <w:p w:rsidR="007134C0" w:rsidRPr="007134C0" w:rsidRDefault="007134C0" w:rsidP="007134C0">
      <w:pPr>
        <w:ind w:left="284" w:firstLine="0"/>
        <w:rPr>
          <w:szCs w:val="20"/>
          <w:lang w:val="es-ES"/>
        </w:rPr>
      </w:pPr>
    </w:p>
    <w:p w:rsidR="00A544A7" w:rsidRPr="00A544A7" w:rsidRDefault="00A544A7" w:rsidP="00A544A7">
      <w:pPr>
        <w:ind w:left="284" w:firstLine="0"/>
        <w:rPr>
          <w:szCs w:val="20"/>
          <w:lang w:val="es-ES"/>
        </w:rPr>
      </w:pPr>
    </w:p>
    <w:p w:rsidR="004C7AF3" w:rsidRPr="009E3F09" w:rsidRDefault="004C7AF3" w:rsidP="004C7AF3">
      <w:pPr>
        <w:pStyle w:val="Prrafodelista"/>
        <w:numPr>
          <w:ilvl w:val="0"/>
          <w:numId w:val="18"/>
        </w:numPr>
        <w:rPr>
          <w:szCs w:val="20"/>
          <w:lang w:val="es-ES"/>
        </w:rPr>
      </w:pPr>
      <w:r w:rsidRPr="009E3F09">
        <w:rPr>
          <w:szCs w:val="20"/>
          <w:lang w:val="es-ES"/>
        </w:rPr>
        <w:lastRenderedPageBreak/>
        <w:t>Cuando entre en posesión de datos de carácter personal, se entiende que dicha posesión es estrictamente temporal, y debe devolver los soportes que contienen los datos inmediatamente después de la finalización de las tareas que han originado el</w:t>
      </w:r>
      <w:r>
        <w:rPr>
          <w:szCs w:val="20"/>
          <w:lang w:val="es-ES"/>
        </w:rPr>
        <w:t xml:space="preserve"> </w:t>
      </w:r>
      <w:r w:rsidRPr="009E3F09">
        <w:rPr>
          <w:szCs w:val="20"/>
          <w:lang w:val="es-ES"/>
        </w:rPr>
        <w:t>uso temporal de los mismos.</w:t>
      </w:r>
    </w:p>
    <w:p w:rsidR="00755798" w:rsidRDefault="00755798" w:rsidP="00755798">
      <w:pPr>
        <w:ind w:firstLine="0"/>
        <w:rPr>
          <w:szCs w:val="20"/>
          <w:lang w:val="es-ES"/>
        </w:rPr>
      </w:pPr>
    </w:p>
    <w:p w:rsidR="004C7AF3" w:rsidRPr="00755798" w:rsidRDefault="004C7AF3" w:rsidP="00755798">
      <w:pPr>
        <w:ind w:firstLine="0"/>
        <w:rPr>
          <w:szCs w:val="20"/>
          <w:lang w:val="es-ES"/>
        </w:rPr>
      </w:pPr>
      <w:r w:rsidRPr="004E1E0D">
        <w:rPr>
          <w:b/>
          <w:szCs w:val="20"/>
          <w:lang w:val="es-ES"/>
        </w:rPr>
        <w:t>Antivirus</w:t>
      </w:r>
    </w:p>
    <w:p w:rsidR="00755798" w:rsidRDefault="00755798" w:rsidP="00755798">
      <w:pPr>
        <w:ind w:firstLine="0"/>
        <w:rPr>
          <w:szCs w:val="20"/>
          <w:lang w:val="es-ES"/>
        </w:rPr>
      </w:pPr>
    </w:p>
    <w:p w:rsidR="004C7AF3" w:rsidRPr="004E1E0D" w:rsidRDefault="004C7AF3" w:rsidP="00755798">
      <w:pPr>
        <w:ind w:firstLine="0"/>
        <w:rPr>
          <w:b/>
          <w:szCs w:val="20"/>
          <w:lang w:val="es-ES"/>
        </w:rPr>
      </w:pPr>
      <w:r w:rsidRPr="004E1E0D">
        <w:rPr>
          <w:b/>
          <w:szCs w:val="20"/>
          <w:lang w:val="es-ES"/>
        </w:rPr>
        <w:t>Antivirus de la Red</w:t>
      </w:r>
    </w:p>
    <w:p w:rsidR="004C7AF3" w:rsidRPr="00FA120E" w:rsidRDefault="004C7AF3" w:rsidP="004C7AF3">
      <w:pPr>
        <w:rPr>
          <w:szCs w:val="20"/>
          <w:lang w:val="es-ES"/>
        </w:rPr>
      </w:pP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4E1E0D">
        <w:rPr>
          <w:szCs w:val="20"/>
          <w:lang w:val="es-ES"/>
        </w:rPr>
        <w:t xml:space="preserve">Todos los equipos de cómputo del </w:t>
      </w:r>
      <w:r>
        <w:rPr>
          <w:szCs w:val="20"/>
          <w:lang w:val="es-ES"/>
        </w:rPr>
        <w:t>centro deportivo Marcelo S</w:t>
      </w:r>
      <w:r w:rsidRPr="004E1E0D">
        <w:rPr>
          <w:szCs w:val="20"/>
          <w:lang w:val="es-ES"/>
        </w:rPr>
        <w:t>alas deberá tener instalada una Solución Antivirus.</w:t>
      </w:r>
    </w:p>
    <w:p w:rsidR="00755798" w:rsidRPr="00755798" w:rsidRDefault="00755798" w:rsidP="00755798">
      <w:pPr>
        <w:ind w:left="284" w:firstLine="0"/>
        <w:rPr>
          <w:szCs w:val="20"/>
          <w:lang w:val="es-ES"/>
        </w:rPr>
      </w:pPr>
    </w:p>
    <w:p w:rsidR="004C7AF3" w:rsidRPr="004E1E0D" w:rsidRDefault="004C7AF3" w:rsidP="004C7AF3">
      <w:pPr>
        <w:pStyle w:val="Prrafodelista"/>
        <w:numPr>
          <w:ilvl w:val="0"/>
          <w:numId w:val="18"/>
        </w:numPr>
        <w:rPr>
          <w:szCs w:val="20"/>
          <w:lang w:val="es-ES"/>
        </w:rPr>
      </w:pPr>
      <w:r w:rsidRPr="004E1E0D">
        <w:rPr>
          <w:szCs w:val="20"/>
          <w:lang w:val="es-ES"/>
        </w:rPr>
        <w:t>Periódicamente se hará el rastreo en los equipos d</w:t>
      </w:r>
      <w:r>
        <w:rPr>
          <w:szCs w:val="20"/>
          <w:lang w:val="es-ES"/>
        </w:rPr>
        <w:t>e cómputo del centro deportivo Marcelo S</w:t>
      </w:r>
      <w:r w:rsidRPr="004E1E0D">
        <w:rPr>
          <w:szCs w:val="20"/>
          <w:lang w:val="es-ES"/>
        </w:rPr>
        <w:t>alas, y se realizará la actualización de las firmas de antivirus proporcionadas por el</w:t>
      </w:r>
      <w:r>
        <w:rPr>
          <w:szCs w:val="20"/>
          <w:lang w:val="es-ES"/>
        </w:rPr>
        <w:t xml:space="preserve"> </w:t>
      </w:r>
      <w:r w:rsidRPr="004E1E0D">
        <w:rPr>
          <w:szCs w:val="20"/>
          <w:lang w:val="es-ES"/>
        </w:rPr>
        <w:t>fabricante de la solución antivirus en los equipos conectados a la Red.</w:t>
      </w:r>
    </w:p>
    <w:p w:rsidR="004C7AF3" w:rsidRPr="00FA120E" w:rsidRDefault="004C7AF3" w:rsidP="004C7AF3">
      <w:pPr>
        <w:rPr>
          <w:szCs w:val="20"/>
          <w:lang w:val="es-ES"/>
        </w:rPr>
      </w:pPr>
    </w:p>
    <w:p w:rsidR="004C7AF3" w:rsidRPr="004E1E0D" w:rsidRDefault="004C7AF3" w:rsidP="00755798">
      <w:pPr>
        <w:ind w:firstLine="0"/>
        <w:rPr>
          <w:b/>
          <w:szCs w:val="20"/>
          <w:lang w:val="es-ES"/>
        </w:rPr>
      </w:pPr>
      <w:r w:rsidRPr="004E1E0D">
        <w:rPr>
          <w:b/>
          <w:szCs w:val="20"/>
          <w:lang w:val="es-ES"/>
        </w:rPr>
        <w:t>Responsabilidad de los Administradores de Tecnología de Información</w:t>
      </w:r>
    </w:p>
    <w:p w:rsidR="004C7AF3" w:rsidRPr="00FA120E" w:rsidRDefault="004C7AF3" w:rsidP="004C7AF3">
      <w:pPr>
        <w:rPr>
          <w:szCs w:val="20"/>
          <w:lang w:val="es-ES"/>
        </w:rPr>
      </w:pPr>
    </w:p>
    <w:p w:rsidR="004C7AF3" w:rsidRPr="00FA120E" w:rsidRDefault="004C7AF3" w:rsidP="004C7AF3">
      <w:pPr>
        <w:rPr>
          <w:szCs w:val="20"/>
          <w:lang w:val="es-ES"/>
        </w:rPr>
      </w:pPr>
      <w:r w:rsidRPr="00FA120E">
        <w:rPr>
          <w:szCs w:val="20"/>
          <w:lang w:val="es-ES"/>
        </w:rPr>
        <w:t xml:space="preserve">Los </w:t>
      </w:r>
      <w:r>
        <w:rPr>
          <w:szCs w:val="20"/>
          <w:lang w:val="es-ES"/>
        </w:rPr>
        <w:t>administradores de tecnología de información</w:t>
      </w:r>
      <w:r w:rsidRPr="00FA120E">
        <w:rPr>
          <w:szCs w:val="20"/>
          <w:lang w:val="es-ES"/>
        </w:rPr>
        <w:t xml:space="preserve"> serán responsables de:</w:t>
      </w:r>
    </w:p>
    <w:p w:rsidR="004C7AF3" w:rsidRPr="00FA120E" w:rsidRDefault="004C7AF3" w:rsidP="004C7AF3">
      <w:pPr>
        <w:rPr>
          <w:szCs w:val="20"/>
          <w:lang w:val="es-ES"/>
        </w:rPr>
      </w:pPr>
    </w:p>
    <w:p w:rsidR="004C7AF3" w:rsidRDefault="004C7AF3" w:rsidP="004C7AF3">
      <w:pPr>
        <w:pStyle w:val="Prrafodelista"/>
        <w:numPr>
          <w:ilvl w:val="0"/>
          <w:numId w:val="18"/>
        </w:numPr>
        <w:rPr>
          <w:szCs w:val="20"/>
          <w:lang w:val="es-ES"/>
        </w:rPr>
      </w:pPr>
      <w:r w:rsidRPr="00BA6B7F">
        <w:rPr>
          <w:szCs w:val="20"/>
          <w:lang w:val="es-ES"/>
        </w:rPr>
        <w:t>Implementar la Solución Antivirus en las computadoras de</w:t>
      </w:r>
      <w:r>
        <w:rPr>
          <w:szCs w:val="20"/>
          <w:lang w:val="es-ES"/>
        </w:rPr>
        <w:t>l centro deportivo Marcelo Salas</w:t>
      </w:r>
      <w:r w:rsidRPr="00BA6B7F">
        <w:rPr>
          <w:szCs w:val="20"/>
          <w:lang w:val="es-ES"/>
        </w:rPr>
        <w:t>.</w:t>
      </w:r>
    </w:p>
    <w:p w:rsidR="00755798" w:rsidRPr="00755798" w:rsidRDefault="00755798" w:rsidP="00755798">
      <w:pPr>
        <w:ind w:left="284" w:firstLine="0"/>
        <w:rPr>
          <w:szCs w:val="20"/>
          <w:lang w:val="es-ES"/>
        </w:rPr>
      </w:pPr>
    </w:p>
    <w:p w:rsidR="004C7AF3" w:rsidRDefault="004C7AF3" w:rsidP="004C7AF3">
      <w:pPr>
        <w:pStyle w:val="Prrafodelista"/>
        <w:numPr>
          <w:ilvl w:val="0"/>
          <w:numId w:val="18"/>
        </w:numPr>
        <w:rPr>
          <w:szCs w:val="20"/>
          <w:lang w:val="es-ES"/>
        </w:rPr>
      </w:pPr>
      <w:r w:rsidRPr="00BA6B7F">
        <w:rPr>
          <w:szCs w:val="20"/>
          <w:lang w:val="es-ES"/>
        </w:rPr>
        <w:t>Solucionar contingencias presentadas ante el surgimiento de virus que la solución no se haya detectado automáticamente.</w:t>
      </w:r>
    </w:p>
    <w:p w:rsidR="00755798" w:rsidRPr="00755798" w:rsidRDefault="00755798" w:rsidP="00755798">
      <w:pPr>
        <w:ind w:left="284" w:firstLine="0"/>
        <w:rPr>
          <w:szCs w:val="20"/>
          <w:lang w:val="es-ES"/>
        </w:rPr>
      </w:pPr>
    </w:p>
    <w:p w:rsidR="004C7AF3" w:rsidRDefault="004C7AF3" w:rsidP="004C7AF3">
      <w:pPr>
        <w:pStyle w:val="Prrafodelista"/>
        <w:numPr>
          <w:ilvl w:val="0"/>
          <w:numId w:val="18"/>
        </w:numPr>
        <w:rPr>
          <w:szCs w:val="20"/>
          <w:lang w:val="es-ES"/>
        </w:rPr>
      </w:pPr>
      <w:r w:rsidRPr="00BA6B7F">
        <w:rPr>
          <w:szCs w:val="20"/>
          <w:lang w:val="es-ES"/>
        </w:rPr>
        <w:t>Configurar el analizador de red para la detección de virus.</w:t>
      </w:r>
    </w:p>
    <w:p w:rsidR="00755798" w:rsidRPr="00755798" w:rsidRDefault="00755798" w:rsidP="00755798">
      <w:pPr>
        <w:ind w:left="284" w:firstLine="0"/>
        <w:rPr>
          <w:szCs w:val="20"/>
          <w:lang w:val="es-ES"/>
        </w:rPr>
      </w:pPr>
    </w:p>
    <w:p w:rsidR="004C7AF3" w:rsidRPr="00BA6B7F" w:rsidRDefault="004C7AF3" w:rsidP="004C7AF3">
      <w:pPr>
        <w:pStyle w:val="Prrafodelista"/>
        <w:numPr>
          <w:ilvl w:val="0"/>
          <w:numId w:val="18"/>
        </w:numPr>
        <w:rPr>
          <w:szCs w:val="20"/>
          <w:lang w:val="es-ES"/>
        </w:rPr>
      </w:pPr>
      <w:r w:rsidRPr="00BA6B7F">
        <w:rPr>
          <w:szCs w:val="20"/>
          <w:lang w:val="es-ES"/>
        </w:rPr>
        <w:t xml:space="preserve">Los </w:t>
      </w:r>
      <w:r>
        <w:rPr>
          <w:szCs w:val="20"/>
          <w:lang w:val="es-ES"/>
        </w:rPr>
        <w:t>administradores de tecnología de información</w:t>
      </w:r>
      <w:r w:rsidRPr="00BA6B7F">
        <w:rPr>
          <w:szCs w:val="20"/>
          <w:lang w:val="es-ES"/>
        </w:rPr>
        <w:t xml:space="preserve"> aislarán el</w:t>
      </w:r>
      <w:r>
        <w:rPr>
          <w:szCs w:val="20"/>
          <w:lang w:val="es-ES"/>
        </w:rPr>
        <w:t xml:space="preserve"> equipo o red, notificando al administrador del centro deportivo Marcelo Salas </w:t>
      </w:r>
      <w:r w:rsidRPr="00BA6B7F">
        <w:rPr>
          <w:szCs w:val="20"/>
          <w:lang w:val="es-ES"/>
        </w:rPr>
        <w:t>las condiciones siguientes:</w:t>
      </w:r>
    </w:p>
    <w:p w:rsidR="004C7AF3" w:rsidRPr="00FF4C23" w:rsidRDefault="004C7AF3" w:rsidP="004C7AF3">
      <w:pPr>
        <w:pStyle w:val="Prrafodelista"/>
        <w:numPr>
          <w:ilvl w:val="1"/>
          <w:numId w:val="18"/>
        </w:numPr>
        <w:rPr>
          <w:szCs w:val="20"/>
          <w:lang w:val="es-ES"/>
        </w:rPr>
      </w:pPr>
      <w:r w:rsidRPr="00FF4C23">
        <w:rPr>
          <w:szCs w:val="20"/>
          <w:lang w:val="es-ES"/>
        </w:rPr>
        <w:t>Cuando la contingencia con virus no es controlada, con el fin de evitar la propagación del virus a otros equipos y redes.</w:t>
      </w:r>
    </w:p>
    <w:p w:rsidR="004C7AF3" w:rsidRPr="00FF4C23" w:rsidRDefault="004C7AF3" w:rsidP="004C7AF3">
      <w:pPr>
        <w:pStyle w:val="Prrafodelista"/>
        <w:numPr>
          <w:ilvl w:val="1"/>
          <w:numId w:val="18"/>
        </w:numPr>
        <w:rPr>
          <w:szCs w:val="20"/>
          <w:lang w:val="es-ES"/>
        </w:rPr>
      </w:pPr>
      <w:r w:rsidRPr="00FF4C23">
        <w:rPr>
          <w:szCs w:val="20"/>
          <w:lang w:val="es-ES"/>
        </w:rPr>
        <w:t>Si el usuario viola las políticas antivirus.</w:t>
      </w:r>
    </w:p>
    <w:p w:rsidR="004C7AF3" w:rsidRDefault="004C7AF3" w:rsidP="004C7AF3">
      <w:pPr>
        <w:pStyle w:val="Prrafodelista"/>
        <w:numPr>
          <w:ilvl w:val="1"/>
          <w:numId w:val="18"/>
        </w:numPr>
        <w:rPr>
          <w:szCs w:val="20"/>
          <w:lang w:val="es-ES"/>
        </w:rPr>
      </w:pPr>
      <w:r w:rsidRPr="00FF4C23">
        <w:rPr>
          <w:szCs w:val="20"/>
          <w:lang w:val="es-ES"/>
        </w:rPr>
        <w:t xml:space="preserve">Cada vez que los usuarios requieran hacer uso de discos externos, </w:t>
      </w:r>
      <w:proofErr w:type="spellStart"/>
      <w:r w:rsidRPr="00FF4C23">
        <w:rPr>
          <w:szCs w:val="20"/>
          <w:lang w:val="es-ES"/>
        </w:rPr>
        <w:t>USB’s</w:t>
      </w:r>
      <w:proofErr w:type="spellEnd"/>
      <w:r w:rsidRPr="00FF4C23">
        <w:rPr>
          <w:szCs w:val="20"/>
          <w:lang w:val="es-ES"/>
        </w:rPr>
        <w:t>, entre otros éstos serán rastreados por la Solución Antivirus en la computadora del usuario o</w:t>
      </w:r>
      <w:r>
        <w:rPr>
          <w:szCs w:val="20"/>
          <w:lang w:val="es-ES"/>
        </w:rPr>
        <w:t xml:space="preserve"> </w:t>
      </w:r>
      <w:r w:rsidRPr="00FF4C23">
        <w:rPr>
          <w:szCs w:val="20"/>
          <w:lang w:val="es-ES"/>
        </w:rPr>
        <w:t>en un equipo designado para tal efecto en las áreas de cómputo de las dependencias</w:t>
      </w:r>
      <w:r>
        <w:rPr>
          <w:szCs w:val="20"/>
          <w:lang w:val="es-ES"/>
        </w:rPr>
        <w:t xml:space="preserve"> del centro deportivo Marcelo Salas</w:t>
      </w:r>
      <w:r w:rsidRPr="00FF4C23">
        <w:rPr>
          <w:szCs w:val="20"/>
          <w:lang w:val="es-ES"/>
        </w:rPr>
        <w:t>.</w:t>
      </w:r>
    </w:p>
    <w:p w:rsidR="00755798" w:rsidRPr="00755798" w:rsidRDefault="00755798" w:rsidP="00755798">
      <w:pPr>
        <w:ind w:left="1080" w:firstLine="0"/>
        <w:rPr>
          <w:szCs w:val="20"/>
          <w:lang w:val="es-ES"/>
        </w:rPr>
      </w:pPr>
    </w:p>
    <w:p w:rsidR="004C7AF3" w:rsidRDefault="004C7AF3" w:rsidP="004C7AF3">
      <w:pPr>
        <w:pStyle w:val="Prrafodelista"/>
        <w:numPr>
          <w:ilvl w:val="0"/>
          <w:numId w:val="18"/>
        </w:numPr>
        <w:rPr>
          <w:szCs w:val="20"/>
          <w:lang w:val="es-ES"/>
        </w:rPr>
      </w:pPr>
      <w:r w:rsidRPr="00FF4C23">
        <w:rPr>
          <w:szCs w:val="20"/>
          <w:lang w:val="es-ES"/>
        </w:rPr>
        <w:t xml:space="preserve">En caso de contingencia con virus los </w:t>
      </w:r>
      <w:r>
        <w:rPr>
          <w:szCs w:val="20"/>
          <w:lang w:val="es-ES"/>
        </w:rPr>
        <w:t>administradores de tecnología de información</w:t>
      </w:r>
      <w:r w:rsidRPr="00FF4C23">
        <w:rPr>
          <w:szCs w:val="20"/>
          <w:lang w:val="es-ES"/>
        </w:rPr>
        <w:t xml:space="preserve"> deberán seguir el procedimiento establecido.</w:t>
      </w:r>
    </w:p>
    <w:p w:rsidR="007134C0" w:rsidRPr="00FF4C23" w:rsidRDefault="007134C0" w:rsidP="004C7AF3">
      <w:pPr>
        <w:pStyle w:val="Prrafodelista"/>
        <w:numPr>
          <w:ilvl w:val="0"/>
          <w:numId w:val="18"/>
        </w:numPr>
        <w:rPr>
          <w:szCs w:val="20"/>
          <w:lang w:val="es-ES"/>
        </w:rPr>
      </w:pPr>
    </w:p>
    <w:p w:rsidR="00830CC1" w:rsidRDefault="00830CC1" w:rsidP="004C7AF3">
      <w:pPr>
        <w:rPr>
          <w:lang w:val="es-ES"/>
        </w:rPr>
      </w:pPr>
      <w:r>
        <w:rPr>
          <w:lang w:val="es-ES"/>
        </w:rPr>
        <w:br w:type="page"/>
      </w:r>
    </w:p>
    <w:p w:rsidR="00E1218F" w:rsidRPr="008C1F3A" w:rsidRDefault="00E1218F" w:rsidP="008C1F3A">
      <w:pPr>
        <w:rPr>
          <w:b/>
          <w:bCs/>
        </w:rPr>
      </w:pPr>
      <w:r w:rsidRPr="008C1F3A">
        <w:rPr>
          <w:b/>
        </w:rPr>
        <w:lastRenderedPageBreak/>
        <w:t>SEGURIDAD PERIMETRAL</w:t>
      </w:r>
    </w:p>
    <w:p w:rsidR="00E1218F" w:rsidRPr="003518B5" w:rsidRDefault="00E1218F" w:rsidP="00E1218F">
      <w:pPr>
        <w:rPr>
          <w:szCs w:val="20"/>
        </w:rPr>
      </w:pPr>
    </w:p>
    <w:p w:rsidR="00E1218F" w:rsidRPr="003518B5" w:rsidRDefault="00E1218F" w:rsidP="00E1218F">
      <w:pPr>
        <w:pStyle w:val="Body"/>
        <w:ind w:firstLine="1418"/>
        <w:jc w:val="both"/>
        <w:rPr>
          <w:rFonts w:ascii="Verdana" w:hAnsi="Verdana"/>
          <w:sz w:val="20"/>
          <w:szCs w:val="20"/>
          <w:lang w:val="es-ES"/>
        </w:rPr>
      </w:pPr>
      <w:r w:rsidRPr="003518B5">
        <w:rPr>
          <w:rFonts w:ascii="Verdana" w:hAnsi="Verdana"/>
          <w:sz w:val="20"/>
          <w:szCs w:val="20"/>
          <w:lang w:val="es-ES"/>
        </w:rPr>
        <w:t>La seguridad perimetral es uno de los métodos posibles de protección de la Red, basado en el establecimiento de recursos de seguridad en el perímetro externo de la red y a diferentes niveles. Esto permite definir niveles de confianza, permitiendo el acceso de determinados usuarios internos o externos a determinados servicios, y denegando cualquier tipo de acceso a otros.</w:t>
      </w:r>
    </w:p>
    <w:p w:rsidR="00E1218F" w:rsidRPr="003518B5" w:rsidRDefault="00E1218F" w:rsidP="00E1218F">
      <w:pPr>
        <w:rPr>
          <w:szCs w:val="20"/>
          <w:lang w:val="es-ES"/>
        </w:rPr>
      </w:pPr>
    </w:p>
    <w:p w:rsidR="00E1218F" w:rsidRPr="003518B5" w:rsidRDefault="00E1218F" w:rsidP="00E1218F">
      <w:pPr>
        <w:pStyle w:val="Body"/>
        <w:ind w:firstLine="1418"/>
        <w:jc w:val="both"/>
        <w:rPr>
          <w:rFonts w:ascii="Verdana" w:hAnsi="Verdana"/>
          <w:sz w:val="20"/>
          <w:szCs w:val="20"/>
          <w:lang w:val="es-ES"/>
        </w:rPr>
      </w:pPr>
      <w:r w:rsidRPr="003518B5">
        <w:rPr>
          <w:rFonts w:ascii="Verdana" w:hAnsi="Verdana"/>
          <w:sz w:val="20"/>
          <w:szCs w:val="20"/>
          <w:lang w:val="es-ES"/>
        </w:rPr>
        <w:t>El administrador de tecnología de información implementara soluciones lógicas y físicas que garanticen la protección de la información del Centro Deportivo Marcelo Salas de posibles ataques internos o externos.</w:t>
      </w:r>
    </w:p>
    <w:p w:rsidR="00E1218F" w:rsidRPr="003518B5" w:rsidRDefault="00E1218F" w:rsidP="00E1218F">
      <w:pPr>
        <w:rPr>
          <w:szCs w:val="20"/>
          <w:lang w:val="es-ES"/>
        </w:rPr>
      </w:pPr>
    </w:p>
    <w:p w:rsidR="00E1218F" w:rsidRPr="003518B5" w:rsidRDefault="00E1218F" w:rsidP="00E1218F">
      <w:pPr>
        <w:pStyle w:val="Body"/>
        <w:numPr>
          <w:ilvl w:val="0"/>
          <w:numId w:val="50"/>
        </w:numPr>
        <w:ind w:left="987" w:hanging="703"/>
        <w:jc w:val="both"/>
        <w:rPr>
          <w:rFonts w:ascii="Verdana" w:hAnsi="Verdana"/>
          <w:sz w:val="20"/>
          <w:szCs w:val="20"/>
          <w:lang w:val="es-ES"/>
        </w:rPr>
      </w:pPr>
      <w:r w:rsidRPr="003518B5">
        <w:rPr>
          <w:rFonts w:ascii="Verdana" w:hAnsi="Verdana"/>
          <w:sz w:val="20"/>
          <w:szCs w:val="20"/>
          <w:lang w:val="es-ES"/>
        </w:rPr>
        <w:t>Rechazar conexiones a servicios comprometidos.</w:t>
      </w:r>
    </w:p>
    <w:p w:rsidR="00E1218F" w:rsidRPr="003518B5" w:rsidRDefault="00E1218F" w:rsidP="00E1218F">
      <w:pPr>
        <w:pStyle w:val="Body"/>
        <w:numPr>
          <w:ilvl w:val="0"/>
          <w:numId w:val="25"/>
        </w:numPr>
        <w:ind w:left="987" w:hanging="703"/>
        <w:jc w:val="both"/>
        <w:rPr>
          <w:rFonts w:ascii="Verdana" w:hAnsi="Verdana"/>
          <w:sz w:val="20"/>
          <w:szCs w:val="20"/>
          <w:lang w:val="es-ES"/>
        </w:rPr>
      </w:pPr>
      <w:r w:rsidRPr="003518B5">
        <w:rPr>
          <w:rFonts w:ascii="Verdana" w:hAnsi="Verdana"/>
          <w:sz w:val="20"/>
          <w:szCs w:val="20"/>
          <w:lang w:val="es-ES"/>
        </w:rPr>
        <w:t xml:space="preserve">Permitir sólo ciertos tipos de tráfico (p. ej. correo electrónico, http, </w:t>
      </w:r>
      <w:proofErr w:type="spellStart"/>
      <w:r w:rsidRPr="003518B5">
        <w:rPr>
          <w:rFonts w:ascii="Verdana" w:hAnsi="Verdana"/>
          <w:sz w:val="20"/>
          <w:szCs w:val="20"/>
          <w:lang w:val="es-ES"/>
        </w:rPr>
        <w:t>https</w:t>
      </w:r>
      <w:proofErr w:type="spellEnd"/>
      <w:r w:rsidRPr="003518B5">
        <w:rPr>
          <w:rFonts w:ascii="Verdana" w:hAnsi="Verdana"/>
          <w:sz w:val="20"/>
          <w:szCs w:val="20"/>
          <w:lang w:val="es-ES"/>
        </w:rPr>
        <w:t>).</w:t>
      </w:r>
    </w:p>
    <w:p w:rsidR="00E1218F" w:rsidRPr="003518B5" w:rsidRDefault="00E1218F" w:rsidP="00E1218F">
      <w:pPr>
        <w:pStyle w:val="Body"/>
        <w:numPr>
          <w:ilvl w:val="0"/>
          <w:numId w:val="25"/>
        </w:numPr>
        <w:ind w:left="987" w:hanging="703"/>
        <w:jc w:val="both"/>
        <w:rPr>
          <w:rFonts w:ascii="Verdana" w:hAnsi="Verdana"/>
          <w:sz w:val="20"/>
          <w:szCs w:val="20"/>
          <w:lang w:val="es-ES"/>
        </w:rPr>
      </w:pPr>
      <w:r w:rsidRPr="003518B5">
        <w:rPr>
          <w:rFonts w:ascii="Verdana" w:hAnsi="Verdana"/>
          <w:sz w:val="20"/>
          <w:szCs w:val="20"/>
          <w:lang w:val="es-ES"/>
        </w:rPr>
        <w:t>Proporcionar un único punto de interconexión con el exterior.</w:t>
      </w:r>
    </w:p>
    <w:p w:rsidR="00E1218F" w:rsidRPr="003518B5" w:rsidRDefault="00E1218F" w:rsidP="00E1218F">
      <w:pPr>
        <w:pStyle w:val="Body"/>
        <w:numPr>
          <w:ilvl w:val="0"/>
          <w:numId w:val="25"/>
        </w:numPr>
        <w:ind w:left="987" w:hanging="703"/>
        <w:jc w:val="both"/>
        <w:rPr>
          <w:rFonts w:ascii="Verdana" w:hAnsi="Verdana"/>
          <w:sz w:val="20"/>
          <w:szCs w:val="20"/>
          <w:lang w:val="es-ES"/>
        </w:rPr>
      </w:pPr>
      <w:r w:rsidRPr="003518B5">
        <w:rPr>
          <w:rFonts w:ascii="Verdana" w:hAnsi="Verdana"/>
          <w:sz w:val="20"/>
          <w:szCs w:val="20"/>
          <w:lang w:val="es-ES"/>
        </w:rPr>
        <w:t>Redirigir el tráfico entrante a los sistemas adecuados dentro de la intranet (Red Interna).</w:t>
      </w:r>
    </w:p>
    <w:p w:rsidR="00E1218F" w:rsidRPr="003518B5" w:rsidRDefault="00E1218F" w:rsidP="00E1218F">
      <w:pPr>
        <w:pStyle w:val="Body"/>
        <w:numPr>
          <w:ilvl w:val="0"/>
          <w:numId w:val="25"/>
        </w:numPr>
        <w:ind w:left="987" w:hanging="703"/>
        <w:jc w:val="both"/>
        <w:rPr>
          <w:rFonts w:ascii="Verdana" w:hAnsi="Verdana"/>
          <w:sz w:val="20"/>
          <w:szCs w:val="20"/>
          <w:lang w:val="es-ES"/>
        </w:rPr>
      </w:pPr>
      <w:r w:rsidRPr="003518B5">
        <w:rPr>
          <w:rFonts w:ascii="Verdana" w:hAnsi="Verdana"/>
          <w:sz w:val="20"/>
          <w:szCs w:val="20"/>
          <w:lang w:val="es-ES"/>
        </w:rPr>
        <w:t>Ocultar sistemas o servicios vulnerables que no son fáciles de proteger desde Internet</w:t>
      </w:r>
    </w:p>
    <w:p w:rsidR="00E1218F" w:rsidRPr="003518B5" w:rsidRDefault="00E1218F" w:rsidP="00E1218F">
      <w:pPr>
        <w:pStyle w:val="Body"/>
        <w:numPr>
          <w:ilvl w:val="0"/>
          <w:numId w:val="25"/>
        </w:numPr>
        <w:ind w:left="987" w:hanging="703"/>
        <w:jc w:val="both"/>
        <w:rPr>
          <w:rFonts w:ascii="Verdana" w:hAnsi="Verdana"/>
          <w:sz w:val="20"/>
          <w:szCs w:val="20"/>
          <w:lang w:val="es-ES"/>
        </w:rPr>
      </w:pPr>
      <w:r w:rsidRPr="003518B5">
        <w:rPr>
          <w:rFonts w:ascii="Verdana" w:hAnsi="Verdana"/>
          <w:sz w:val="20"/>
          <w:szCs w:val="20"/>
          <w:lang w:val="es-ES"/>
        </w:rPr>
        <w:t>Auditar el tráfico entre el exterior y el interior.</w:t>
      </w:r>
    </w:p>
    <w:p w:rsidR="00E1218F" w:rsidRPr="003518B5" w:rsidRDefault="00E1218F" w:rsidP="00E1218F">
      <w:pPr>
        <w:pStyle w:val="Body"/>
        <w:numPr>
          <w:ilvl w:val="0"/>
          <w:numId w:val="25"/>
        </w:numPr>
        <w:ind w:left="987" w:hanging="703"/>
        <w:jc w:val="both"/>
        <w:rPr>
          <w:rFonts w:ascii="Verdana" w:hAnsi="Verdana"/>
          <w:sz w:val="20"/>
          <w:szCs w:val="20"/>
          <w:lang w:val="es-ES"/>
        </w:rPr>
      </w:pPr>
      <w:r w:rsidRPr="003518B5">
        <w:rPr>
          <w:rFonts w:ascii="Verdana" w:hAnsi="Verdana"/>
          <w:sz w:val="20"/>
          <w:szCs w:val="20"/>
          <w:lang w:val="es-ES"/>
        </w:rPr>
        <w:t>Ocultar información: nombres de sistemas, topología de la red, tipos de dispositivos de red cuentas de usuarios internos.</w:t>
      </w:r>
    </w:p>
    <w:p w:rsidR="00E1218F" w:rsidRPr="003518B5" w:rsidRDefault="00E1218F" w:rsidP="00E1218F">
      <w:pPr>
        <w:rPr>
          <w:szCs w:val="20"/>
          <w:lang w:val="es-ES"/>
        </w:rPr>
      </w:pPr>
    </w:p>
    <w:p w:rsidR="00E1218F" w:rsidRPr="008C1F3A" w:rsidRDefault="00E1218F" w:rsidP="008C1F3A">
      <w:pPr>
        <w:rPr>
          <w:b/>
          <w:bCs/>
        </w:rPr>
      </w:pPr>
      <w:bookmarkStart w:id="42" w:name="bookmark63"/>
      <w:bookmarkEnd w:id="42"/>
      <w:r w:rsidRPr="008C1F3A">
        <w:rPr>
          <w:b/>
        </w:rPr>
        <w:t>Firewall</w:t>
      </w:r>
    </w:p>
    <w:p w:rsidR="00E1218F" w:rsidRPr="003518B5" w:rsidRDefault="00E1218F" w:rsidP="00E1218F">
      <w:pPr>
        <w:rPr>
          <w:szCs w:val="20"/>
        </w:rPr>
      </w:pP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r w:rsidRPr="003518B5">
        <w:rPr>
          <w:rFonts w:ascii="Verdana" w:hAnsi="Verdana"/>
          <w:sz w:val="20"/>
          <w:szCs w:val="20"/>
          <w:lang w:val="es-ES"/>
        </w:rPr>
        <w:t>La solución de seguridad perimetral debe ser controlada con un Firewall por Hardware (físico) que se encarga de controlar puertos y conexiones, es decir, de permitir el paso y el flujo de datos entre los puertos, ya sean clientes o servidores.</w:t>
      </w: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r w:rsidRPr="003518B5">
        <w:rPr>
          <w:rFonts w:ascii="Verdana" w:hAnsi="Verdana"/>
          <w:sz w:val="20"/>
          <w:szCs w:val="20"/>
          <w:lang w:val="es-ES"/>
        </w:rPr>
        <w:t>Este equipo deberá estar cubierto con un sistema de alta disponibilidad que permita la continuidad de los servicios en caso de fallo.</w:t>
      </w: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r w:rsidRPr="003518B5">
        <w:rPr>
          <w:rFonts w:ascii="Verdana" w:hAnsi="Verdana"/>
          <w:sz w:val="20"/>
          <w:szCs w:val="20"/>
          <w:lang w:val="es-ES"/>
        </w:rPr>
        <w:t xml:space="preserve">El administrador de tecnología de información </w:t>
      </w:r>
      <w:proofErr w:type="spellStart"/>
      <w:r w:rsidRPr="003518B5">
        <w:rPr>
          <w:rFonts w:ascii="Verdana" w:hAnsi="Verdana"/>
          <w:sz w:val="20"/>
          <w:szCs w:val="20"/>
          <w:lang w:val="es-ES"/>
        </w:rPr>
        <w:t>establecera</w:t>
      </w:r>
      <w:proofErr w:type="spellEnd"/>
      <w:r w:rsidRPr="003518B5">
        <w:rPr>
          <w:rFonts w:ascii="Verdana" w:hAnsi="Verdana"/>
          <w:sz w:val="20"/>
          <w:szCs w:val="20"/>
          <w:lang w:val="es-ES"/>
        </w:rPr>
        <w:t xml:space="preserve"> las reglas en el Firewall necesarias bloquear, permitir o ignorar el flujo de datos entrante y saliente de la Red.</w:t>
      </w: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r w:rsidRPr="003518B5">
        <w:rPr>
          <w:rFonts w:ascii="Verdana" w:hAnsi="Verdana"/>
          <w:sz w:val="20"/>
          <w:szCs w:val="20"/>
          <w:lang w:val="es-ES"/>
        </w:rPr>
        <w:t xml:space="preserve">El firewall debe bloquear las </w:t>
      </w:r>
      <w:r w:rsidRPr="003518B5">
        <w:rPr>
          <w:rFonts w:ascii="Verdana" w:hAnsi="Verdana" w:cs="Arial"/>
          <w:sz w:val="20"/>
          <w:szCs w:val="20"/>
          <w:lang w:val="es-ES"/>
        </w:rPr>
        <w:t>“</w:t>
      </w:r>
      <w:r w:rsidRPr="003518B5">
        <w:rPr>
          <w:rFonts w:ascii="Verdana" w:hAnsi="Verdana"/>
          <w:sz w:val="20"/>
          <w:szCs w:val="20"/>
          <w:lang w:val="es-ES"/>
        </w:rPr>
        <w:t>conexiones extrañas</w:t>
      </w:r>
      <w:r w:rsidRPr="003518B5">
        <w:rPr>
          <w:rFonts w:ascii="Verdana" w:hAnsi="Verdana" w:cs="Arial"/>
          <w:sz w:val="20"/>
          <w:szCs w:val="20"/>
          <w:lang w:val="es-ES"/>
        </w:rPr>
        <w:t xml:space="preserve">” </w:t>
      </w:r>
      <w:r w:rsidRPr="003518B5">
        <w:rPr>
          <w:rFonts w:ascii="Verdana" w:hAnsi="Verdana"/>
          <w:sz w:val="20"/>
          <w:szCs w:val="20"/>
          <w:lang w:val="es-ES"/>
        </w:rPr>
        <w:t>y no dejarlas pasar para que no causen problemas.</w:t>
      </w: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r w:rsidRPr="003518B5">
        <w:rPr>
          <w:rFonts w:ascii="Verdana" w:hAnsi="Verdana" w:cs="Arial"/>
          <w:sz w:val="20"/>
          <w:szCs w:val="20"/>
          <w:lang w:val="es-ES"/>
        </w:rPr>
        <w:t xml:space="preserve">El firewall debe controlar los ataques de “Denegación de Servicio” y controlar </w:t>
      </w:r>
      <w:r w:rsidRPr="003518B5">
        <w:rPr>
          <w:rFonts w:ascii="Verdana" w:hAnsi="Verdana"/>
          <w:sz w:val="20"/>
          <w:szCs w:val="20"/>
          <w:lang w:val="es-ES"/>
        </w:rPr>
        <w:t>también el número de conexiones que se están produciendo, y en cuanto detectan que se establecen más de las normales desde un mismo punto bloquearlas y mantener el servicio a salvo.</w:t>
      </w:r>
    </w:p>
    <w:p w:rsidR="00E1218F" w:rsidRPr="003518B5" w:rsidRDefault="00E1218F" w:rsidP="00E1218F">
      <w:pPr>
        <w:pStyle w:val="Body"/>
        <w:numPr>
          <w:ilvl w:val="2"/>
          <w:numId w:val="24"/>
        </w:numPr>
        <w:ind w:left="987" w:hanging="703"/>
        <w:contextualSpacing/>
        <w:jc w:val="both"/>
        <w:rPr>
          <w:rFonts w:ascii="Verdana" w:hAnsi="Verdana"/>
          <w:sz w:val="20"/>
          <w:szCs w:val="20"/>
          <w:lang w:val="es-ES"/>
        </w:rPr>
      </w:pPr>
      <w:r w:rsidRPr="003518B5">
        <w:rPr>
          <w:rFonts w:ascii="Verdana" w:hAnsi="Verdana"/>
          <w:sz w:val="20"/>
          <w:szCs w:val="20"/>
          <w:lang w:val="es-ES"/>
        </w:rPr>
        <w:t>Controlar las aplicaciones que acceden a Internet para impedir que programas a los que  no  hemos  permitido  explícitamente acceso a Internet, puedan enviar información interna al exterior (tipo troyanos).</w:t>
      </w:r>
    </w:p>
    <w:p w:rsidR="00E51D62" w:rsidRDefault="00E51D62" w:rsidP="00E1218F">
      <w:pPr>
        <w:rPr>
          <w:szCs w:val="20"/>
          <w:lang w:val="es-ES"/>
        </w:rPr>
      </w:pPr>
      <w:r>
        <w:rPr>
          <w:szCs w:val="20"/>
          <w:lang w:val="es-ES"/>
        </w:rPr>
        <w:br w:type="page"/>
      </w:r>
    </w:p>
    <w:p w:rsidR="00E1218F" w:rsidRPr="00122E4E" w:rsidRDefault="00E1218F" w:rsidP="00122E4E">
      <w:pPr>
        <w:rPr>
          <w:b/>
          <w:bCs/>
          <w:lang w:val="es-ES"/>
        </w:rPr>
      </w:pPr>
      <w:bookmarkStart w:id="43" w:name="bookmark64"/>
      <w:bookmarkEnd w:id="43"/>
      <w:r w:rsidRPr="00122E4E">
        <w:rPr>
          <w:b/>
        </w:rPr>
        <w:lastRenderedPageBreak/>
        <w:t>Sistemas</w:t>
      </w:r>
      <w:r w:rsidRPr="00122E4E">
        <w:rPr>
          <w:b/>
          <w:lang w:val="es-ES"/>
        </w:rPr>
        <w:t xml:space="preserve"> de Detección de </w:t>
      </w:r>
      <w:r w:rsidRPr="00122E4E">
        <w:rPr>
          <w:b/>
        </w:rPr>
        <w:t>Intrusos</w:t>
      </w:r>
      <w:r w:rsidRPr="00122E4E">
        <w:rPr>
          <w:b/>
          <w:lang w:val="es-ES"/>
        </w:rPr>
        <w:t xml:space="preserve"> (IDS)</w:t>
      </w:r>
    </w:p>
    <w:p w:rsidR="00E1218F" w:rsidRPr="003518B5" w:rsidRDefault="00E1218F" w:rsidP="00E1218F">
      <w:pPr>
        <w:ind w:firstLine="0"/>
        <w:rPr>
          <w:szCs w:val="20"/>
          <w:lang w:val="es-ES"/>
        </w:rPr>
      </w:pPr>
    </w:p>
    <w:p w:rsidR="00E1218F" w:rsidRPr="003518B5" w:rsidRDefault="00E1218F" w:rsidP="00E1218F">
      <w:pPr>
        <w:pStyle w:val="Body"/>
        <w:ind w:firstLine="1418"/>
        <w:jc w:val="both"/>
        <w:rPr>
          <w:rFonts w:ascii="Verdana" w:hAnsi="Verdana"/>
          <w:sz w:val="20"/>
          <w:szCs w:val="20"/>
          <w:lang w:val="es-ES"/>
        </w:rPr>
      </w:pPr>
      <w:r w:rsidRPr="003518B5">
        <w:rPr>
          <w:rFonts w:ascii="Verdana" w:hAnsi="Verdana"/>
          <w:sz w:val="20"/>
          <w:szCs w:val="20"/>
          <w:lang w:val="es-ES"/>
        </w:rPr>
        <w:t xml:space="preserve">Un sistema de detección de intrusos (o IDS de sus siglas en inglés </w:t>
      </w:r>
      <w:proofErr w:type="spellStart"/>
      <w:r w:rsidRPr="003518B5">
        <w:rPr>
          <w:rFonts w:ascii="Verdana" w:hAnsi="Verdana"/>
          <w:sz w:val="20"/>
          <w:szCs w:val="20"/>
          <w:lang w:val="es-ES"/>
        </w:rPr>
        <w:t>Intrusion</w:t>
      </w:r>
      <w:proofErr w:type="spellEnd"/>
      <w:r w:rsidRPr="003518B5">
        <w:rPr>
          <w:rFonts w:ascii="Verdana" w:hAnsi="Verdana"/>
          <w:sz w:val="20"/>
          <w:szCs w:val="20"/>
          <w:lang w:val="es-ES"/>
        </w:rPr>
        <w:t xml:space="preserve"> </w:t>
      </w:r>
      <w:proofErr w:type="spellStart"/>
      <w:r w:rsidRPr="003518B5">
        <w:rPr>
          <w:rFonts w:ascii="Verdana" w:hAnsi="Verdana"/>
          <w:sz w:val="20"/>
          <w:szCs w:val="20"/>
          <w:lang w:val="es-ES"/>
        </w:rPr>
        <w:t>Detection</w:t>
      </w:r>
      <w:proofErr w:type="spellEnd"/>
      <w:r w:rsidRPr="003518B5">
        <w:rPr>
          <w:rFonts w:ascii="Verdana" w:hAnsi="Verdana"/>
          <w:sz w:val="20"/>
          <w:szCs w:val="20"/>
          <w:lang w:val="es-ES"/>
        </w:rPr>
        <w:t xml:space="preserve"> </w:t>
      </w:r>
      <w:proofErr w:type="spellStart"/>
      <w:r w:rsidRPr="003518B5">
        <w:rPr>
          <w:rFonts w:ascii="Verdana" w:hAnsi="Verdana"/>
          <w:sz w:val="20"/>
          <w:szCs w:val="20"/>
          <w:lang w:val="es-ES"/>
        </w:rPr>
        <w:t>System</w:t>
      </w:r>
      <w:proofErr w:type="spellEnd"/>
      <w:r w:rsidRPr="003518B5">
        <w:rPr>
          <w:rFonts w:ascii="Verdana" w:hAnsi="Verdana"/>
          <w:sz w:val="20"/>
          <w:szCs w:val="20"/>
          <w:lang w:val="es-ES"/>
        </w:rPr>
        <w:t>) es una aplicación usada para detectar accesos no autorizados a un computador/servidor  o a una red. Estos accesos pueden ser ataques realizados por usuarios malintencionados con conocimientos de seguridad o a través de herramientas automáticas.</w:t>
      </w:r>
    </w:p>
    <w:p w:rsidR="00E1218F" w:rsidRPr="003518B5" w:rsidRDefault="00E1218F" w:rsidP="00E1218F">
      <w:pPr>
        <w:rPr>
          <w:szCs w:val="20"/>
          <w:lang w:val="es-ES"/>
        </w:rPr>
      </w:pPr>
    </w:p>
    <w:p w:rsidR="00E1218F" w:rsidRPr="003518B5" w:rsidRDefault="00E1218F" w:rsidP="00E1218F">
      <w:pPr>
        <w:pStyle w:val="Body"/>
        <w:ind w:firstLine="1418"/>
        <w:jc w:val="both"/>
        <w:rPr>
          <w:rFonts w:ascii="Verdana" w:hAnsi="Verdana"/>
          <w:sz w:val="20"/>
          <w:szCs w:val="20"/>
          <w:lang w:val="es-ES"/>
        </w:rPr>
      </w:pPr>
      <w:r w:rsidRPr="003518B5">
        <w:rPr>
          <w:rFonts w:ascii="Verdana" w:hAnsi="Verdana"/>
          <w:sz w:val="20"/>
          <w:szCs w:val="20"/>
          <w:lang w:val="es-ES"/>
        </w:rPr>
        <w:t>EL administrador de tecnología de información implementara soluciones lógicas y físicas que impidan el acceso no autorizado a los equipos del Centro Deportivo Marcelo Salas estas son:</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Detección de ataques en el momento que están ocurriendo o poco después.</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Automatización de la búsqueda de nuevos patrones de ataque, con herramientas estadísticas de búsqueda y al análisis de tráfico anómalo.</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Monitorización y análisis de las actividades de los usuarios en busca de elementos anómalos.</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Auditoría de configuraciones y vulnerabilidades de los sistemas de IDS.</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 xml:space="preserve">Descubrir sistemas con servicios habilitados que no deberían de tener, mediante el análisis del tráfico y de los </w:t>
      </w:r>
      <w:proofErr w:type="spellStart"/>
      <w:r w:rsidRPr="003518B5">
        <w:rPr>
          <w:rFonts w:ascii="Verdana" w:hAnsi="Verdana"/>
          <w:sz w:val="20"/>
          <w:szCs w:val="20"/>
          <w:lang w:val="es-ES"/>
        </w:rPr>
        <w:t>logs</w:t>
      </w:r>
      <w:proofErr w:type="spellEnd"/>
      <w:r w:rsidRPr="003518B5">
        <w:rPr>
          <w:rFonts w:ascii="Verdana" w:hAnsi="Verdana"/>
          <w:sz w:val="20"/>
          <w:szCs w:val="20"/>
          <w:lang w:val="es-ES"/>
        </w:rPr>
        <w:t>.</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 xml:space="preserve">Análisis de comportamiento anormal. Si se detecta una conexión fuera de hora, reintentos de conexión fallidos y otros, existe la posibilidad de que se esté en presencia de una intrusión. Un análisis detallado del tráfico y los </w:t>
      </w:r>
      <w:proofErr w:type="spellStart"/>
      <w:r w:rsidRPr="003518B5">
        <w:rPr>
          <w:rFonts w:ascii="Verdana" w:hAnsi="Verdana"/>
          <w:sz w:val="20"/>
          <w:szCs w:val="20"/>
          <w:lang w:val="es-ES"/>
        </w:rPr>
        <w:t>logs</w:t>
      </w:r>
      <w:proofErr w:type="spellEnd"/>
      <w:r w:rsidRPr="003518B5">
        <w:rPr>
          <w:rFonts w:ascii="Verdana" w:hAnsi="Verdana"/>
          <w:sz w:val="20"/>
          <w:szCs w:val="20"/>
          <w:lang w:val="es-ES"/>
        </w:rPr>
        <w:t xml:space="preserve"> puede revelar una máquina comprometida o un usuario con su contraseña al descubierto.</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 xml:space="preserve">Automatizar tareas como la actualización de reglas, la obtención y análisis de </w:t>
      </w:r>
      <w:proofErr w:type="spellStart"/>
      <w:r w:rsidRPr="003518B5">
        <w:rPr>
          <w:rFonts w:ascii="Verdana" w:hAnsi="Verdana"/>
          <w:sz w:val="20"/>
          <w:szCs w:val="20"/>
          <w:lang w:val="es-ES"/>
        </w:rPr>
        <w:t>logs</w:t>
      </w:r>
      <w:proofErr w:type="spellEnd"/>
      <w:r w:rsidRPr="003518B5">
        <w:rPr>
          <w:rFonts w:ascii="Verdana" w:hAnsi="Verdana"/>
          <w:sz w:val="20"/>
          <w:szCs w:val="20"/>
          <w:lang w:val="es-ES"/>
        </w:rPr>
        <w:t>, la configuración de cortafuegos.</w:t>
      </w:r>
    </w:p>
    <w:p w:rsidR="00E1218F" w:rsidRPr="003518B5" w:rsidRDefault="00E1218F" w:rsidP="00E1218F">
      <w:pPr>
        <w:pStyle w:val="Body"/>
        <w:numPr>
          <w:ilvl w:val="2"/>
          <w:numId w:val="24"/>
        </w:numPr>
        <w:tabs>
          <w:tab w:val="left" w:pos="-1701"/>
        </w:tabs>
        <w:ind w:left="987" w:hanging="703"/>
        <w:contextualSpacing/>
        <w:jc w:val="both"/>
        <w:rPr>
          <w:rFonts w:ascii="Verdana" w:hAnsi="Verdana"/>
          <w:sz w:val="20"/>
          <w:szCs w:val="20"/>
          <w:lang w:val="es-ES"/>
        </w:rPr>
      </w:pPr>
      <w:r w:rsidRPr="003518B5">
        <w:rPr>
          <w:rFonts w:ascii="Verdana" w:hAnsi="Verdana"/>
          <w:sz w:val="20"/>
          <w:szCs w:val="20"/>
          <w:lang w:val="es-ES"/>
        </w:rPr>
        <w:t>La Red del Centro Deportivo Marcelo Salas sólo podrá acceder a los parámetros que el Firewall tenga permitido o posibilite mediante su configuración.</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122E4E" w:rsidRDefault="00E1218F" w:rsidP="00122E4E">
      <w:pPr>
        <w:rPr>
          <w:b/>
          <w:bCs/>
        </w:rPr>
      </w:pPr>
      <w:bookmarkStart w:id="44" w:name="bookmark65"/>
      <w:bookmarkEnd w:id="44"/>
      <w:r w:rsidRPr="00122E4E">
        <w:rPr>
          <w:b/>
        </w:rPr>
        <w:t>Redes Privadas Virtuales (VPN)</w:t>
      </w:r>
    </w:p>
    <w:p w:rsidR="00E1218F" w:rsidRPr="003518B5" w:rsidRDefault="00E1218F" w:rsidP="00E1218F">
      <w:pPr>
        <w:rPr>
          <w:szCs w:val="20"/>
        </w:rPr>
      </w:pPr>
    </w:p>
    <w:p w:rsidR="00E1218F" w:rsidRPr="003518B5" w:rsidRDefault="00E1218F" w:rsidP="00E1218F">
      <w:pPr>
        <w:rPr>
          <w:szCs w:val="20"/>
        </w:rPr>
      </w:pPr>
    </w:p>
    <w:p w:rsidR="00E1218F" w:rsidRPr="003518B5" w:rsidRDefault="00E1218F" w:rsidP="00E1218F">
      <w:pPr>
        <w:pStyle w:val="Body"/>
        <w:numPr>
          <w:ilvl w:val="0"/>
          <w:numId w:val="38"/>
        </w:numPr>
        <w:ind w:left="987" w:hanging="703"/>
        <w:jc w:val="both"/>
        <w:rPr>
          <w:rFonts w:ascii="Verdana" w:hAnsi="Verdana"/>
          <w:sz w:val="20"/>
          <w:szCs w:val="20"/>
          <w:lang w:val="es-ES"/>
        </w:rPr>
      </w:pPr>
      <w:r w:rsidRPr="003518B5">
        <w:rPr>
          <w:rFonts w:ascii="Verdana" w:hAnsi="Verdana"/>
          <w:sz w:val="20"/>
          <w:szCs w:val="20"/>
          <w:lang w:val="es-ES"/>
        </w:rPr>
        <w:t xml:space="preserve">Los usuarios móviles y remotos del Centro Deportivo Marcelo Salas podrán tener acceso al a red interna privada cuando se encuentren fuera de La Empresa alrededor del mundo en cualquier ubicación con acceso al Internet público, utilizando las redes privadas VPN </w:t>
      </w:r>
      <w:proofErr w:type="spellStart"/>
      <w:r w:rsidRPr="003518B5">
        <w:rPr>
          <w:rFonts w:ascii="Verdana" w:hAnsi="Verdana"/>
          <w:sz w:val="20"/>
          <w:szCs w:val="20"/>
          <w:lang w:val="es-ES"/>
        </w:rPr>
        <w:t>IPSec</w:t>
      </w:r>
      <w:proofErr w:type="spellEnd"/>
      <w:r w:rsidRPr="003518B5">
        <w:rPr>
          <w:rFonts w:ascii="Verdana" w:hAnsi="Verdana"/>
          <w:sz w:val="20"/>
          <w:szCs w:val="20"/>
          <w:lang w:val="es-ES"/>
        </w:rPr>
        <w:t xml:space="preserve"> habilitadas por el Área de Tecnología.</w:t>
      </w:r>
    </w:p>
    <w:p w:rsidR="00E1218F" w:rsidRPr="00E1218F" w:rsidRDefault="00E1218F" w:rsidP="00E1218F">
      <w:pPr>
        <w:pStyle w:val="Body"/>
        <w:numPr>
          <w:ilvl w:val="0"/>
          <w:numId w:val="38"/>
        </w:numPr>
        <w:ind w:left="987" w:hanging="703"/>
        <w:jc w:val="both"/>
        <w:rPr>
          <w:rFonts w:ascii="Verdana" w:hAnsi="Verdana"/>
          <w:sz w:val="20"/>
          <w:szCs w:val="20"/>
          <w:lang w:val="es-ES"/>
        </w:rPr>
      </w:pPr>
      <w:r w:rsidRPr="00E1218F">
        <w:rPr>
          <w:rFonts w:ascii="Verdana" w:hAnsi="Verdana"/>
          <w:sz w:val="20"/>
          <w:szCs w:val="20"/>
          <w:lang w:val="es-ES"/>
        </w:rPr>
        <w:t>El administrador de tecnología de información será el encargado de configurar el software necesario y asignar las claves a los usuarios que lo soliciten.</w:t>
      </w:r>
      <w:r w:rsidRPr="00E1218F">
        <w:rPr>
          <w:rFonts w:ascii="Verdana" w:hAnsi="Verdana"/>
          <w:sz w:val="20"/>
          <w:szCs w:val="20"/>
          <w:lang w:val="es-ES"/>
        </w:rPr>
        <w:br w:type="page"/>
      </w:r>
    </w:p>
    <w:p w:rsidR="00E1218F" w:rsidRPr="00122E4E" w:rsidRDefault="00E1218F" w:rsidP="00122E4E">
      <w:pPr>
        <w:rPr>
          <w:b/>
          <w:bCs/>
        </w:rPr>
      </w:pPr>
      <w:bookmarkStart w:id="45" w:name="bookmark66"/>
      <w:bookmarkEnd w:id="45"/>
      <w:r w:rsidRPr="00122E4E">
        <w:rPr>
          <w:b/>
        </w:rPr>
        <w:lastRenderedPageBreak/>
        <w:t xml:space="preserve">Conectividad a </w:t>
      </w:r>
      <w:r w:rsidRPr="00122E4E">
        <w:rPr>
          <w:b/>
          <w:szCs w:val="20"/>
        </w:rPr>
        <w:t>Internet</w:t>
      </w:r>
    </w:p>
    <w:p w:rsidR="00E1218F" w:rsidRPr="003518B5" w:rsidRDefault="00E1218F" w:rsidP="00E1218F">
      <w:pPr>
        <w:rPr>
          <w:szCs w:val="20"/>
        </w:rPr>
      </w:pPr>
    </w:p>
    <w:p w:rsidR="00E1218F" w:rsidRPr="003518B5" w:rsidRDefault="00E1218F" w:rsidP="00E1218F">
      <w:pPr>
        <w:rPr>
          <w:szCs w:val="20"/>
        </w:rPr>
      </w:pPr>
    </w:p>
    <w:p w:rsidR="00E1218F" w:rsidRPr="003518B5" w:rsidRDefault="00E1218F" w:rsidP="00E1218F">
      <w:pPr>
        <w:pStyle w:val="Body"/>
        <w:numPr>
          <w:ilvl w:val="0"/>
          <w:numId w:val="41"/>
        </w:numPr>
        <w:tabs>
          <w:tab w:val="left" w:pos="-2127"/>
        </w:tabs>
        <w:ind w:left="987" w:hanging="703"/>
        <w:jc w:val="both"/>
        <w:rPr>
          <w:rFonts w:ascii="Verdana" w:hAnsi="Verdana"/>
          <w:sz w:val="20"/>
          <w:szCs w:val="20"/>
          <w:lang w:val="es-ES"/>
        </w:rPr>
      </w:pPr>
      <w:r w:rsidRPr="003518B5">
        <w:rPr>
          <w:rFonts w:ascii="Verdana" w:hAnsi="Verdana"/>
          <w:sz w:val="20"/>
          <w:szCs w:val="20"/>
          <w:lang w:val="es-ES"/>
        </w:rPr>
        <w:t>La autorización de acceso a Internet se concede exclusivamente para actividades de trabajo. Todos los colaboradores del Centro Deportivo Marcelo Salas tienen las mismas responsabilidades en cuanto al uso de Internet.</w:t>
      </w:r>
    </w:p>
    <w:p w:rsidR="00E1218F" w:rsidRPr="003518B5" w:rsidRDefault="00E1218F" w:rsidP="00E1218F">
      <w:pPr>
        <w:pStyle w:val="Body"/>
        <w:numPr>
          <w:ilvl w:val="0"/>
          <w:numId w:val="41"/>
        </w:numPr>
        <w:tabs>
          <w:tab w:val="left" w:pos="-2127"/>
        </w:tabs>
        <w:ind w:left="987" w:hanging="703"/>
        <w:jc w:val="both"/>
        <w:rPr>
          <w:rFonts w:ascii="Verdana" w:hAnsi="Verdana"/>
          <w:sz w:val="20"/>
          <w:szCs w:val="20"/>
          <w:lang w:val="es-ES"/>
        </w:rPr>
      </w:pPr>
      <w:r w:rsidRPr="003518B5">
        <w:rPr>
          <w:rFonts w:ascii="Verdana" w:hAnsi="Verdana"/>
          <w:sz w:val="20"/>
          <w:szCs w:val="20"/>
          <w:lang w:val="es-ES"/>
        </w:rPr>
        <w:t>El acceso a Internet se restringe exclusivamente a través de la Red establecida para ello, es decir, por medio del sistema de seguridad con Firewall incorporado en la misma.</w:t>
      </w:r>
    </w:p>
    <w:p w:rsidR="00E1218F" w:rsidRPr="003518B5" w:rsidRDefault="00E1218F" w:rsidP="00E1218F">
      <w:pPr>
        <w:pStyle w:val="Body"/>
        <w:numPr>
          <w:ilvl w:val="0"/>
          <w:numId w:val="41"/>
        </w:numPr>
        <w:tabs>
          <w:tab w:val="left" w:pos="-2127"/>
        </w:tabs>
        <w:ind w:left="987" w:hanging="703"/>
        <w:jc w:val="both"/>
        <w:rPr>
          <w:rFonts w:ascii="Verdana" w:hAnsi="Verdana"/>
          <w:sz w:val="20"/>
          <w:szCs w:val="20"/>
          <w:lang w:val="es-ES"/>
        </w:rPr>
      </w:pPr>
      <w:r w:rsidRPr="003518B5">
        <w:rPr>
          <w:rFonts w:ascii="Verdana" w:hAnsi="Verdana"/>
          <w:sz w:val="20"/>
          <w:szCs w:val="20"/>
          <w:lang w:val="es-ES"/>
        </w:rPr>
        <w:t>No está permitido acceder a Internet llamando directamente a un proveedor de servicio de acceso y usando un navegador, o con otras herramientas de Internet conectándose con un módem.</w:t>
      </w:r>
    </w:p>
    <w:p w:rsidR="00E1218F" w:rsidRPr="003518B5" w:rsidRDefault="00E1218F" w:rsidP="00E1218F">
      <w:pPr>
        <w:pStyle w:val="Body"/>
        <w:numPr>
          <w:ilvl w:val="0"/>
          <w:numId w:val="41"/>
        </w:numPr>
        <w:tabs>
          <w:tab w:val="left" w:pos="-2127"/>
        </w:tabs>
        <w:ind w:left="987" w:hanging="703"/>
        <w:jc w:val="both"/>
        <w:rPr>
          <w:rFonts w:ascii="Verdana" w:hAnsi="Verdana"/>
          <w:sz w:val="20"/>
          <w:szCs w:val="20"/>
          <w:lang w:val="es-ES"/>
        </w:rPr>
      </w:pPr>
      <w:r w:rsidRPr="003518B5">
        <w:rPr>
          <w:rFonts w:ascii="Verdana" w:hAnsi="Verdana"/>
          <w:sz w:val="20"/>
          <w:szCs w:val="20"/>
          <w:lang w:val="es-ES"/>
        </w:rPr>
        <w:t>Internet es una herramienta de trabajo. Todas las actividades en Internet deben estar en relación con tareas y actividades del trabajo desempeñado.</w:t>
      </w:r>
    </w:p>
    <w:p w:rsidR="00E1218F" w:rsidRPr="003518B5" w:rsidRDefault="00E1218F" w:rsidP="00E1218F">
      <w:pPr>
        <w:pStyle w:val="Body"/>
        <w:numPr>
          <w:ilvl w:val="0"/>
          <w:numId w:val="41"/>
        </w:numPr>
        <w:tabs>
          <w:tab w:val="left" w:pos="-2127"/>
        </w:tabs>
        <w:ind w:left="987" w:hanging="703"/>
        <w:jc w:val="both"/>
        <w:rPr>
          <w:rFonts w:ascii="Verdana" w:hAnsi="Verdana"/>
          <w:sz w:val="20"/>
          <w:szCs w:val="20"/>
          <w:lang w:val="es-ES"/>
        </w:rPr>
      </w:pPr>
      <w:r w:rsidRPr="003518B5">
        <w:rPr>
          <w:rFonts w:ascii="Verdana" w:hAnsi="Verdana"/>
          <w:sz w:val="20"/>
          <w:szCs w:val="20"/>
          <w:lang w:val="es-ES"/>
        </w:rPr>
        <w:t>Sólo puede haber transferencia de datos de o a Internet en conexión con actividades propias del trabajo desempeñado.</w:t>
      </w:r>
    </w:p>
    <w:p w:rsidR="00E1218F" w:rsidRPr="003518B5" w:rsidRDefault="00E1218F" w:rsidP="00E1218F">
      <w:pPr>
        <w:rPr>
          <w:szCs w:val="20"/>
          <w:lang w:val="es-ES"/>
        </w:rPr>
      </w:pPr>
    </w:p>
    <w:p w:rsidR="00E1218F" w:rsidRPr="008C1F3A" w:rsidRDefault="00E1218F" w:rsidP="008C1F3A">
      <w:pPr>
        <w:rPr>
          <w:b/>
          <w:bCs/>
          <w:lang w:val="es-ES"/>
        </w:rPr>
      </w:pPr>
      <w:bookmarkStart w:id="46" w:name="bookmark67"/>
      <w:bookmarkEnd w:id="46"/>
      <w:r w:rsidRPr="008C1F3A">
        <w:rPr>
          <w:b/>
          <w:lang w:val="es-ES"/>
        </w:rPr>
        <w:t>Red Inalámbrica (WIFI)</w:t>
      </w:r>
    </w:p>
    <w:p w:rsidR="00E1218F" w:rsidRPr="003518B5" w:rsidRDefault="00E1218F" w:rsidP="00E1218F">
      <w:pPr>
        <w:ind w:firstLine="0"/>
        <w:rPr>
          <w:szCs w:val="20"/>
          <w:lang w:val="es-ES"/>
        </w:rPr>
      </w:pPr>
    </w:p>
    <w:p w:rsidR="00E1218F" w:rsidRPr="003518B5" w:rsidRDefault="00E1218F" w:rsidP="00484A96">
      <w:pPr>
        <w:rPr>
          <w:bCs/>
          <w:lang w:val="es-ES"/>
        </w:rPr>
      </w:pPr>
      <w:bookmarkStart w:id="47" w:name="bookmark68"/>
      <w:bookmarkEnd w:id="47"/>
      <w:r w:rsidRPr="003518B5">
        <w:rPr>
          <w:lang w:val="es-ES"/>
        </w:rPr>
        <w:t xml:space="preserve">Acceso a Funcionarios de Las </w:t>
      </w:r>
      <w:r w:rsidRPr="00484A96">
        <w:t>Empresas</w:t>
      </w:r>
      <w:r w:rsidRPr="003518B5">
        <w:rPr>
          <w:lang w:val="es-ES"/>
        </w:rPr>
        <w:t>:</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3518B5" w:rsidRDefault="00E1218F" w:rsidP="00E1218F">
      <w:pPr>
        <w:pStyle w:val="Body"/>
        <w:numPr>
          <w:ilvl w:val="0"/>
          <w:numId w:val="42"/>
        </w:numPr>
        <w:tabs>
          <w:tab w:val="left" w:pos="-1560"/>
        </w:tabs>
        <w:ind w:left="987" w:hanging="703"/>
        <w:jc w:val="both"/>
        <w:rPr>
          <w:rFonts w:ascii="Verdana" w:hAnsi="Verdana"/>
          <w:sz w:val="20"/>
          <w:szCs w:val="20"/>
          <w:lang w:val="es-ES"/>
        </w:rPr>
      </w:pPr>
      <w:r w:rsidRPr="003518B5">
        <w:rPr>
          <w:rFonts w:ascii="Verdana" w:hAnsi="Verdana"/>
          <w:sz w:val="20"/>
          <w:szCs w:val="20"/>
          <w:lang w:val="es-ES"/>
        </w:rPr>
        <w:t xml:space="preserve">La red inalámbrica es un servicio que permite conectarse a la red del Centro Deportivo Marcelo Salas e Internet sin la necesidad de algún tipo de cableado. La Red inalámbrica le permitirá utilizar los servicios de Red, en las zonas de cobertura </w:t>
      </w:r>
      <w:r>
        <w:rPr>
          <w:rFonts w:ascii="Verdana" w:hAnsi="Verdana"/>
          <w:sz w:val="20"/>
          <w:szCs w:val="20"/>
          <w:lang w:val="es-ES"/>
        </w:rPr>
        <w:t>del Centro Deportivo Marcelo Salas</w:t>
      </w:r>
      <w:r w:rsidRPr="003518B5">
        <w:rPr>
          <w:rFonts w:ascii="Verdana" w:hAnsi="Verdana"/>
          <w:sz w:val="20"/>
          <w:szCs w:val="20"/>
          <w:lang w:val="es-ES"/>
        </w:rPr>
        <w:t>.</w:t>
      </w:r>
    </w:p>
    <w:p w:rsidR="00E1218F" w:rsidRPr="003518B5" w:rsidRDefault="00E1218F" w:rsidP="00E1218F">
      <w:pPr>
        <w:pStyle w:val="Body"/>
        <w:numPr>
          <w:ilvl w:val="0"/>
          <w:numId w:val="42"/>
        </w:numPr>
        <w:tabs>
          <w:tab w:val="left" w:pos="-1560"/>
        </w:tabs>
        <w:ind w:left="987" w:hanging="703"/>
        <w:jc w:val="both"/>
        <w:rPr>
          <w:rFonts w:ascii="Verdana" w:hAnsi="Verdana"/>
          <w:sz w:val="20"/>
          <w:szCs w:val="20"/>
          <w:lang w:val="es-ES"/>
        </w:rPr>
      </w:pPr>
      <w:r w:rsidRPr="003518B5">
        <w:rPr>
          <w:rFonts w:ascii="Verdana" w:hAnsi="Verdana"/>
          <w:sz w:val="20"/>
          <w:szCs w:val="20"/>
          <w:lang w:val="es-ES"/>
        </w:rPr>
        <w:t>Donde además de hacer uso del servicio de acceso a los sistemas, podrán acceder al servicio de Internet de manera controlada.</w:t>
      </w:r>
    </w:p>
    <w:p w:rsidR="00E1218F" w:rsidRPr="003518B5" w:rsidRDefault="00E1218F" w:rsidP="00E1218F">
      <w:pPr>
        <w:pStyle w:val="Body"/>
        <w:numPr>
          <w:ilvl w:val="0"/>
          <w:numId w:val="42"/>
        </w:numPr>
        <w:tabs>
          <w:tab w:val="left" w:pos="-1560"/>
        </w:tabs>
        <w:ind w:left="987" w:hanging="703"/>
        <w:jc w:val="both"/>
        <w:rPr>
          <w:rFonts w:ascii="Verdana" w:hAnsi="Verdana"/>
          <w:sz w:val="20"/>
          <w:szCs w:val="20"/>
          <w:lang w:val="es-ES"/>
        </w:rPr>
      </w:pPr>
      <w:r w:rsidRPr="003518B5">
        <w:rPr>
          <w:rFonts w:ascii="Verdana" w:hAnsi="Verdana"/>
          <w:sz w:val="20"/>
          <w:szCs w:val="20"/>
          <w:lang w:val="es-ES"/>
        </w:rPr>
        <w:t>Las condiciones de uso presentadas definen los aspectos más importantes que deben tenerse en cuenta para la utilización del servicio de red inalámbrica, estas condiciones</w:t>
      </w:r>
      <w:r>
        <w:rPr>
          <w:rFonts w:ascii="Verdana" w:hAnsi="Verdana"/>
          <w:sz w:val="20"/>
          <w:szCs w:val="20"/>
          <w:lang w:val="es-ES"/>
        </w:rPr>
        <w:t xml:space="preserve"> </w:t>
      </w:r>
      <w:r w:rsidRPr="003518B5">
        <w:rPr>
          <w:rFonts w:ascii="Verdana" w:hAnsi="Verdana"/>
          <w:sz w:val="20"/>
          <w:szCs w:val="20"/>
          <w:lang w:val="es-ES"/>
        </w:rPr>
        <w:t xml:space="preserve">abarcan todos los dispositivos de comunicación inalámbrica (computadoras portátiles, </w:t>
      </w:r>
      <w:proofErr w:type="spellStart"/>
      <w:r w:rsidRPr="003518B5">
        <w:rPr>
          <w:rFonts w:ascii="Verdana" w:hAnsi="Verdana"/>
          <w:sz w:val="20"/>
          <w:szCs w:val="20"/>
          <w:lang w:val="es-ES"/>
        </w:rPr>
        <w:t>Ipod</w:t>
      </w:r>
      <w:proofErr w:type="spellEnd"/>
      <w:r w:rsidRPr="003518B5">
        <w:rPr>
          <w:rFonts w:ascii="Verdana" w:hAnsi="Verdana"/>
          <w:sz w:val="20"/>
          <w:szCs w:val="20"/>
          <w:lang w:val="es-ES"/>
        </w:rPr>
        <w:t xml:space="preserve">, celulares, etc.) con capacidad de conexión </w:t>
      </w:r>
      <w:proofErr w:type="spellStart"/>
      <w:r w:rsidRPr="003518B5">
        <w:rPr>
          <w:rFonts w:ascii="Verdana" w:hAnsi="Verdana"/>
          <w:sz w:val="20"/>
          <w:szCs w:val="20"/>
          <w:lang w:val="es-ES"/>
        </w:rPr>
        <w:t>Wireless</w:t>
      </w:r>
      <w:proofErr w:type="spellEnd"/>
      <w:r w:rsidRPr="003518B5">
        <w:rPr>
          <w:rFonts w:ascii="Verdana" w:hAnsi="Verdana"/>
          <w:sz w:val="20"/>
          <w:szCs w:val="20"/>
          <w:lang w:val="es-ES"/>
        </w:rPr>
        <w:t>.</w:t>
      </w:r>
    </w:p>
    <w:p w:rsidR="00E1218F" w:rsidRPr="003518B5" w:rsidRDefault="00E1218F" w:rsidP="00E1218F">
      <w:pPr>
        <w:pStyle w:val="Body"/>
        <w:numPr>
          <w:ilvl w:val="0"/>
          <w:numId w:val="42"/>
        </w:numPr>
        <w:tabs>
          <w:tab w:val="left" w:pos="-1560"/>
        </w:tabs>
        <w:ind w:left="987" w:hanging="703"/>
        <w:jc w:val="both"/>
        <w:rPr>
          <w:rFonts w:ascii="Verdana" w:hAnsi="Verdana"/>
          <w:sz w:val="20"/>
          <w:szCs w:val="20"/>
          <w:lang w:val="es-ES"/>
        </w:rPr>
      </w:pPr>
      <w:r>
        <w:rPr>
          <w:rFonts w:ascii="Verdana" w:hAnsi="Verdana"/>
          <w:sz w:val="20"/>
          <w:szCs w:val="20"/>
          <w:lang w:val="es-ES"/>
        </w:rPr>
        <w:t>El administrador de tecnología de información</w:t>
      </w:r>
      <w:r w:rsidRPr="003518B5">
        <w:rPr>
          <w:rFonts w:ascii="Verdana" w:hAnsi="Verdana"/>
          <w:sz w:val="20"/>
          <w:szCs w:val="20"/>
          <w:lang w:val="es-ES"/>
        </w:rPr>
        <w:t xml:space="preserve">, </w:t>
      </w:r>
      <w:r>
        <w:rPr>
          <w:rFonts w:ascii="Verdana" w:hAnsi="Verdana"/>
          <w:sz w:val="20"/>
          <w:szCs w:val="20"/>
          <w:lang w:val="es-ES"/>
        </w:rPr>
        <w:t>es</w:t>
      </w:r>
      <w:r w:rsidRPr="003518B5">
        <w:rPr>
          <w:rFonts w:ascii="Verdana" w:hAnsi="Verdana"/>
          <w:sz w:val="20"/>
          <w:szCs w:val="20"/>
          <w:lang w:val="es-ES"/>
        </w:rPr>
        <w:t xml:space="preserve"> </w:t>
      </w:r>
      <w:r>
        <w:rPr>
          <w:rFonts w:ascii="Verdana" w:hAnsi="Verdana"/>
          <w:sz w:val="20"/>
          <w:szCs w:val="20"/>
          <w:lang w:val="es-ES"/>
        </w:rPr>
        <w:t>el</w:t>
      </w:r>
      <w:r w:rsidRPr="003518B5">
        <w:rPr>
          <w:rFonts w:ascii="Verdana" w:hAnsi="Verdana"/>
          <w:sz w:val="20"/>
          <w:szCs w:val="20"/>
          <w:lang w:val="es-ES"/>
        </w:rPr>
        <w:t xml:space="preserve"> encargado de la administración, habilitación y/o bajas de usuarios en la red inalámbrica de </w:t>
      </w:r>
      <w:r>
        <w:rPr>
          <w:rFonts w:ascii="Verdana" w:hAnsi="Verdana"/>
          <w:sz w:val="20"/>
          <w:szCs w:val="20"/>
          <w:lang w:val="es-ES"/>
        </w:rPr>
        <w:t>Centro Deportivo Marcelo Salas.</w:t>
      </w:r>
    </w:p>
    <w:p w:rsidR="00E1218F" w:rsidRPr="003518B5" w:rsidRDefault="00E1218F" w:rsidP="00E1218F">
      <w:pPr>
        <w:rPr>
          <w:szCs w:val="20"/>
          <w:lang w:val="es-ES"/>
        </w:rPr>
      </w:pPr>
    </w:p>
    <w:p w:rsidR="00E1218F" w:rsidRDefault="00E1218F" w:rsidP="00E1218F">
      <w:pPr>
        <w:rPr>
          <w:szCs w:val="20"/>
          <w:lang w:val="es-ES"/>
        </w:rPr>
      </w:pPr>
      <w:r>
        <w:rPr>
          <w:szCs w:val="20"/>
          <w:lang w:val="es-ES"/>
        </w:rPr>
        <w:br w:type="page"/>
      </w:r>
    </w:p>
    <w:p w:rsidR="00E1218F" w:rsidRPr="00122E4E" w:rsidRDefault="00E1218F" w:rsidP="00122E4E">
      <w:pPr>
        <w:rPr>
          <w:b/>
        </w:rPr>
      </w:pPr>
      <w:r w:rsidRPr="00122E4E">
        <w:rPr>
          <w:b/>
        </w:rPr>
        <w:lastRenderedPageBreak/>
        <w:t>Identificación y activación</w:t>
      </w:r>
    </w:p>
    <w:p w:rsidR="00E1218F" w:rsidRPr="003518B5" w:rsidRDefault="00E1218F" w:rsidP="00E1218F">
      <w:pPr>
        <w:rPr>
          <w:szCs w:val="20"/>
        </w:rPr>
      </w:pPr>
    </w:p>
    <w:p w:rsidR="00E1218F" w:rsidRPr="003518B5" w:rsidRDefault="00E1218F" w:rsidP="00E1218F">
      <w:pPr>
        <w:rPr>
          <w:szCs w:val="20"/>
        </w:rPr>
      </w:pPr>
    </w:p>
    <w:p w:rsidR="00E1218F" w:rsidRPr="003518B5" w:rsidRDefault="00E1218F" w:rsidP="00E1218F">
      <w:pPr>
        <w:pStyle w:val="Body"/>
        <w:numPr>
          <w:ilvl w:val="0"/>
          <w:numId w:val="43"/>
        </w:numPr>
        <w:ind w:left="987" w:hanging="703"/>
        <w:jc w:val="both"/>
        <w:rPr>
          <w:rFonts w:ascii="Verdana" w:hAnsi="Verdana"/>
          <w:sz w:val="20"/>
          <w:szCs w:val="20"/>
          <w:lang w:val="es-ES"/>
        </w:rPr>
      </w:pPr>
      <w:r w:rsidRPr="003518B5">
        <w:rPr>
          <w:rFonts w:ascii="Verdana" w:hAnsi="Verdana"/>
          <w:sz w:val="20"/>
          <w:szCs w:val="20"/>
          <w:lang w:val="es-ES"/>
        </w:rPr>
        <w:t xml:space="preserve">Para hacer uso de la red inalámbrica, el solicitante necesariamente deberá ser miembro de </w:t>
      </w:r>
      <w:r>
        <w:rPr>
          <w:rFonts w:ascii="Verdana" w:hAnsi="Verdana"/>
          <w:sz w:val="20"/>
          <w:szCs w:val="20"/>
          <w:lang w:val="es-ES"/>
        </w:rPr>
        <w:t>algún área del Centro Deportivo Marcelo Salas.</w:t>
      </w:r>
    </w:p>
    <w:p w:rsidR="00E1218F" w:rsidRPr="003518B5" w:rsidRDefault="00E1218F" w:rsidP="00E1218F">
      <w:pPr>
        <w:pStyle w:val="Body"/>
        <w:numPr>
          <w:ilvl w:val="0"/>
          <w:numId w:val="43"/>
        </w:numPr>
        <w:ind w:left="987" w:hanging="703"/>
        <w:jc w:val="both"/>
        <w:rPr>
          <w:rFonts w:ascii="Verdana" w:hAnsi="Verdana"/>
          <w:sz w:val="20"/>
          <w:szCs w:val="20"/>
          <w:lang w:val="es-ES"/>
        </w:rPr>
      </w:pPr>
      <w:r w:rsidRPr="003518B5">
        <w:rPr>
          <w:rFonts w:ascii="Verdana" w:hAnsi="Verdana"/>
          <w:sz w:val="20"/>
          <w:szCs w:val="20"/>
          <w:lang w:val="es-ES"/>
        </w:rPr>
        <w:t>Como primer paso para hacer uso de este servicio, se deben de registrar los usuarios que deseen la prestación del servicio mediante el llenado de un formulario y presentando el dispositivo que se conectará a la red inalámbrica.</w:t>
      </w:r>
    </w:p>
    <w:p w:rsidR="00E1218F" w:rsidRPr="003518B5" w:rsidRDefault="00E1218F" w:rsidP="00E1218F">
      <w:pPr>
        <w:pStyle w:val="Body"/>
        <w:numPr>
          <w:ilvl w:val="0"/>
          <w:numId w:val="43"/>
        </w:numPr>
        <w:ind w:left="987" w:hanging="703"/>
        <w:jc w:val="both"/>
        <w:rPr>
          <w:rFonts w:ascii="Verdana" w:hAnsi="Verdana"/>
          <w:sz w:val="20"/>
          <w:szCs w:val="20"/>
          <w:lang w:val="es-ES"/>
        </w:rPr>
      </w:pPr>
      <w:r w:rsidRPr="003518B5">
        <w:rPr>
          <w:rFonts w:ascii="Verdana" w:hAnsi="Verdana"/>
          <w:sz w:val="20"/>
          <w:szCs w:val="20"/>
          <w:lang w:val="es-ES"/>
        </w:rPr>
        <w:t>Se debe registrar la dirección MAC de las tarjetas inalámbricas de todos y cada uno de los dispositivos de comunicación.</w:t>
      </w:r>
    </w:p>
    <w:p w:rsidR="00E1218F" w:rsidRPr="003518B5" w:rsidRDefault="00E1218F" w:rsidP="00E1218F">
      <w:pPr>
        <w:pStyle w:val="Body"/>
        <w:numPr>
          <w:ilvl w:val="0"/>
          <w:numId w:val="43"/>
        </w:numPr>
        <w:ind w:left="987" w:hanging="703"/>
        <w:jc w:val="both"/>
        <w:rPr>
          <w:rFonts w:ascii="Verdana" w:hAnsi="Verdana"/>
          <w:sz w:val="20"/>
          <w:szCs w:val="20"/>
          <w:lang w:val="es-ES"/>
        </w:rPr>
      </w:pPr>
      <w:r w:rsidRPr="003518B5">
        <w:rPr>
          <w:rFonts w:ascii="Verdana" w:hAnsi="Verdana"/>
          <w:sz w:val="20"/>
          <w:szCs w:val="20"/>
          <w:lang w:val="es-ES"/>
        </w:rPr>
        <w:t>La activación de la cuenta se realizará por un periodo semestral como máximo; salvo casos de fuerza mayor o anormalidades en el  registro (usuarios inexistentes, apagones, fallas, etc.).</w:t>
      </w:r>
    </w:p>
    <w:p w:rsidR="00E1218F" w:rsidRPr="003518B5" w:rsidRDefault="00E1218F" w:rsidP="00E1218F">
      <w:pPr>
        <w:pStyle w:val="Body"/>
        <w:numPr>
          <w:ilvl w:val="0"/>
          <w:numId w:val="43"/>
        </w:numPr>
        <w:ind w:left="987" w:hanging="703"/>
        <w:jc w:val="both"/>
        <w:rPr>
          <w:rFonts w:ascii="Verdana" w:hAnsi="Verdana"/>
          <w:sz w:val="20"/>
          <w:szCs w:val="20"/>
          <w:lang w:val="es-ES"/>
        </w:rPr>
      </w:pPr>
      <w:r w:rsidRPr="003518B5">
        <w:rPr>
          <w:rFonts w:ascii="Verdana" w:hAnsi="Verdana"/>
          <w:sz w:val="20"/>
          <w:szCs w:val="20"/>
          <w:lang w:val="es-ES"/>
        </w:rPr>
        <w:t>Para conectarse a la red inalámbrica se deberá emplear autenticación tipo WPA2- AUTO-PSK para lo cual los nombres de usuarios y contraseñas cambiarán periódicamente (de 6 a 12 meses) con la finalidad de proporcionarles seguridad en el acceso a los usuarios.</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3518B5" w:rsidRDefault="00E1218F" w:rsidP="00E1218F">
      <w:pPr>
        <w:rPr>
          <w:szCs w:val="20"/>
          <w:lang w:val="es-ES"/>
        </w:rPr>
      </w:pPr>
    </w:p>
    <w:p w:rsidR="00E1218F" w:rsidRPr="00122E4E" w:rsidRDefault="00E1218F" w:rsidP="00122E4E">
      <w:pPr>
        <w:rPr>
          <w:b/>
        </w:rPr>
      </w:pPr>
      <w:r w:rsidRPr="00122E4E">
        <w:rPr>
          <w:b/>
        </w:rPr>
        <w:t>Seguridad</w:t>
      </w:r>
    </w:p>
    <w:p w:rsidR="00E1218F" w:rsidRPr="003518B5" w:rsidRDefault="00E1218F" w:rsidP="00E1218F">
      <w:pPr>
        <w:pStyle w:val="Ttulo4"/>
        <w:tabs>
          <w:tab w:val="left" w:pos="960"/>
        </w:tabs>
        <w:ind w:firstLine="1418"/>
        <w:jc w:val="both"/>
        <w:rPr>
          <w:rFonts w:ascii="Verdana" w:hAnsi="Verdana"/>
          <w:i w:val="0"/>
          <w:color w:val="000000" w:themeColor="text1"/>
          <w:sz w:val="20"/>
          <w:szCs w:val="20"/>
        </w:rPr>
      </w:pPr>
    </w:p>
    <w:p w:rsidR="00E1218F" w:rsidRPr="003518B5" w:rsidRDefault="00E1218F" w:rsidP="00E1218F">
      <w:pPr>
        <w:pStyle w:val="Ttulo4"/>
        <w:ind w:left="987" w:hanging="703"/>
        <w:jc w:val="both"/>
        <w:rPr>
          <w:rFonts w:ascii="Verdana" w:hAnsi="Verdana"/>
          <w:b w:val="0"/>
          <w:bCs w:val="0"/>
          <w:i w:val="0"/>
          <w:color w:val="000000" w:themeColor="text1"/>
          <w:sz w:val="20"/>
          <w:szCs w:val="20"/>
        </w:rPr>
      </w:pPr>
    </w:p>
    <w:p w:rsidR="00E1218F" w:rsidRPr="003518B5" w:rsidRDefault="00E1218F" w:rsidP="00E1218F">
      <w:pPr>
        <w:pStyle w:val="Body"/>
        <w:numPr>
          <w:ilvl w:val="0"/>
          <w:numId w:val="44"/>
        </w:numPr>
        <w:tabs>
          <w:tab w:val="left" w:pos="-1276"/>
        </w:tabs>
        <w:ind w:left="987" w:hanging="703"/>
        <w:jc w:val="both"/>
        <w:rPr>
          <w:rFonts w:ascii="Verdana" w:hAnsi="Verdana"/>
          <w:sz w:val="20"/>
          <w:szCs w:val="20"/>
          <w:lang w:val="es-ES"/>
        </w:rPr>
      </w:pPr>
      <w:r w:rsidRPr="003518B5">
        <w:rPr>
          <w:rFonts w:ascii="Verdana" w:hAnsi="Verdana"/>
          <w:sz w:val="20"/>
          <w:szCs w:val="20"/>
          <w:lang w:val="es-ES"/>
        </w:rPr>
        <w:t>A pesar de que se han establecido sistemas de encriptación de datos mediante el uso de seguridad WPA2-AUTO-PSK, NO SE RECOMIENDA hacer uso de tarjetas de crédito para compras.</w:t>
      </w:r>
    </w:p>
    <w:p w:rsidR="00E1218F" w:rsidRPr="003518B5" w:rsidRDefault="00E1218F" w:rsidP="00E1218F">
      <w:pPr>
        <w:pStyle w:val="Body"/>
        <w:numPr>
          <w:ilvl w:val="0"/>
          <w:numId w:val="44"/>
        </w:numPr>
        <w:tabs>
          <w:tab w:val="left" w:pos="-1276"/>
        </w:tabs>
        <w:ind w:left="987" w:hanging="703"/>
        <w:jc w:val="both"/>
        <w:rPr>
          <w:rFonts w:ascii="Verdana" w:hAnsi="Verdana"/>
          <w:sz w:val="20"/>
          <w:szCs w:val="20"/>
          <w:lang w:val="es-ES"/>
        </w:rPr>
      </w:pPr>
      <w:r>
        <w:rPr>
          <w:rFonts w:ascii="Verdana" w:hAnsi="Verdana"/>
          <w:sz w:val="20"/>
          <w:szCs w:val="20"/>
          <w:lang w:val="es-ES"/>
        </w:rPr>
        <w:t>El administrador de tecnología de información</w:t>
      </w:r>
      <w:r w:rsidRPr="003518B5">
        <w:rPr>
          <w:rFonts w:ascii="Verdana" w:hAnsi="Verdana"/>
          <w:sz w:val="20"/>
          <w:szCs w:val="20"/>
          <w:lang w:val="es-ES"/>
        </w:rPr>
        <w:t xml:space="preserve"> determinar</w:t>
      </w:r>
      <w:r>
        <w:rPr>
          <w:rFonts w:ascii="Verdana" w:hAnsi="Verdana"/>
          <w:sz w:val="20"/>
          <w:szCs w:val="20"/>
          <w:lang w:val="es-ES"/>
        </w:rPr>
        <w:t>a</w:t>
      </w:r>
      <w:r w:rsidRPr="003518B5">
        <w:rPr>
          <w:rFonts w:ascii="Verdana" w:hAnsi="Verdana"/>
          <w:sz w:val="20"/>
          <w:szCs w:val="20"/>
          <w:lang w:val="es-ES"/>
        </w:rPr>
        <w:t xml:space="preserve"> las medidas pertinentes de seguridad para usar las redes inalámbricas.</w:t>
      </w:r>
    </w:p>
    <w:p w:rsidR="00E1218F" w:rsidRPr="003518B5" w:rsidRDefault="00E1218F" w:rsidP="00E1218F">
      <w:pPr>
        <w:pStyle w:val="Body"/>
        <w:numPr>
          <w:ilvl w:val="0"/>
          <w:numId w:val="44"/>
        </w:numPr>
        <w:tabs>
          <w:tab w:val="left" w:pos="-1276"/>
        </w:tabs>
        <w:ind w:left="987" w:hanging="703"/>
        <w:jc w:val="both"/>
        <w:rPr>
          <w:rFonts w:ascii="Verdana" w:hAnsi="Verdana"/>
          <w:sz w:val="20"/>
          <w:szCs w:val="20"/>
          <w:lang w:val="es-ES"/>
        </w:rPr>
      </w:pPr>
      <w:r>
        <w:rPr>
          <w:rFonts w:ascii="Verdana" w:hAnsi="Verdana"/>
          <w:sz w:val="20"/>
          <w:szCs w:val="20"/>
          <w:lang w:val="es-ES"/>
        </w:rPr>
        <w:t>El administrador de tecnología de información</w:t>
      </w:r>
      <w:r w:rsidRPr="003518B5">
        <w:rPr>
          <w:rFonts w:ascii="Verdana" w:hAnsi="Verdana"/>
          <w:sz w:val="20"/>
          <w:szCs w:val="20"/>
          <w:lang w:val="es-ES"/>
        </w:rPr>
        <w:t xml:space="preserve"> se reservan el derecho de llevar un registro de los eventos asociados a la conexión de los diferentes usuarios para asegurar el uso apropiado de los recursos de red. </w:t>
      </w:r>
    </w:p>
    <w:p w:rsidR="00E1218F" w:rsidRPr="003518B5" w:rsidRDefault="00E1218F" w:rsidP="00E1218F">
      <w:pPr>
        <w:pStyle w:val="Body"/>
        <w:numPr>
          <w:ilvl w:val="0"/>
          <w:numId w:val="44"/>
        </w:numPr>
        <w:tabs>
          <w:tab w:val="left" w:pos="-1276"/>
        </w:tabs>
        <w:ind w:left="987" w:hanging="703"/>
        <w:jc w:val="both"/>
        <w:rPr>
          <w:rFonts w:ascii="Verdana" w:hAnsi="Verdana"/>
          <w:sz w:val="20"/>
          <w:szCs w:val="20"/>
          <w:lang w:val="es-ES"/>
        </w:rPr>
      </w:pPr>
      <w:r w:rsidRPr="003518B5">
        <w:rPr>
          <w:rFonts w:ascii="Verdana" w:hAnsi="Verdana"/>
          <w:sz w:val="20"/>
          <w:szCs w:val="20"/>
          <w:lang w:val="es-ES"/>
        </w:rPr>
        <w:t>No se deben realizar intentos de ingreso no autorizado a cualquier dispositivo o sistema de la red inalámbrica. Cualquier tipo de ingreso no autorizado es una práctica ilegal y será sancionada.</w:t>
      </w:r>
    </w:p>
    <w:p w:rsidR="00E1218F" w:rsidRPr="003518B5" w:rsidRDefault="00E1218F" w:rsidP="00E1218F">
      <w:pPr>
        <w:pStyle w:val="Body"/>
        <w:numPr>
          <w:ilvl w:val="0"/>
          <w:numId w:val="44"/>
        </w:numPr>
        <w:tabs>
          <w:tab w:val="left" w:pos="-1276"/>
        </w:tabs>
        <w:ind w:left="987" w:hanging="703"/>
        <w:jc w:val="both"/>
        <w:rPr>
          <w:rFonts w:ascii="Verdana" w:hAnsi="Verdana"/>
          <w:sz w:val="20"/>
          <w:szCs w:val="20"/>
          <w:lang w:val="es-ES"/>
        </w:rPr>
      </w:pPr>
      <w:r w:rsidRPr="003518B5">
        <w:rPr>
          <w:rFonts w:ascii="Verdana" w:hAnsi="Verdana"/>
          <w:sz w:val="20"/>
          <w:szCs w:val="20"/>
          <w:lang w:val="es-ES"/>
        </w:rPr>
        <w:t>No se debe hacer uso de programas que recolectan paquetes de datos de la red inalámbrica. Esta práctica es una violación a la privacidad y constituye un robo de los datos de usuario, y puede ser sancionado.</w:t>
      </w:r>
    </w:p>
    <w:p w:rsidR="00E1218F" w:rsidRPr="003518B5" w:rsidRDefault="00E1218F" w:rsidP="00E1218F">
      <w:pPr>
        <w:pStyle w:val="Body"/>
        <w:numPr>
          <w:ilvl w:val="0"/>
          <w:numId w:val="44"/>
        </w:numPr>
        <w:tabs>
          <w:tab w:val="left" w:pos="-1276"/>
        </w:tabs>
        <w:ind w:left="987" w:hanging="703"/>
        <w:jc w:val="both"/>
        <w:rPr>
          <w:rFonts w:ascii="Verdana" w:hAnsi="Verdana"/>
          <w:sz w:val="20"/>
          <w:szCs w:val="20"/>
          <w:lang w:val="es-ES"/>
        </w:rPr>
      </w:pPr>
      <w:r w:rsidRPr="003518B5">
        <w:rPr>
          <w:rFonts w:ascii="Verdana" w:hAnsi="Verdana"/>
          <w:sz w:val="20"/>
          <w:szCs w:val="20"/>
          <w:lang w:val="es-ES"/>
        </w:rPr>
        <w:t>Con la finalidad de evitar responsabilidades, en caso de que algún usuario haga cambio de cualquiera de los equipos previamente dado de alta, este necesariamente</w:t>
      </w:r>
      <w:r>
        <w:rPr>
          <w:rFonts w:ascii="Verdana" w:hAnsi="Verdana"/>
          <w:sz w:val="20"/>
          <w:szCs w:val="20"/>
          <w:lang w:val="es-ES"/>
        </w:rPr>
        <w:t xml:space="preserve"> se</w:t>
      </w:r>
      <w:r w:rsidRPr="003518B5">
        <w:rPr>
          <w:rFonts w:ascii="Verdana" w:hAnsi="Verdana"/>
          <w:sz w:val="20"/>
          <w:szCs w:val="20"/>
          <w:lang w:val="es-ES"/>
        </w:rPr>
        <w:t xml:space="preserve"> deberá comunicar </w:t>
      </w:r>
      <w:r>
        <w:rPr>
          <w:rFonts w:ascii="Verdana" w:hAnsi="Verdana"/>
          <w:sz w:val="20"/>
          <w:szCs w:val="20"/>
          <w:lang w:val="es-ES"/>
        </w:rPr>
        <w:t>al administrador de tecnología de información</w:t>
      </w:r>
      <w:r w:rsidRPr="003518B5">
        <w:rPr>
          <w:rFonts w:ascii="Verdana" w:hAnsi="Verdana"/>
          <w:sz w:val="20"/>
          <w:szCs w:val="20"/>
          <w:lang w:val="es-ES"/>
        </w:rPr>
        <w:t xml:space="preserve"> para su respectiva baja del equipo de la red inalámbrica.</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3518B5" w:rsidRDefault="00E1218F" w:rsidP="00E1218F">
      <w:pPr>
        <w:rPr>
          <w:szCs w:val="20"/>
          <w:lang w:val="es-ES"/>
        </w:rPr>
      </w:pPr>
    </w:p>
    <w:p w:rsidR="00E1218F" w:rsidRDefault="00E1218F" w:rsidP="00E1218F">
      <w:pPr>
        <w:rPr>
          <w:szCs w:val="20"/>
          <w:lang w:val="es-ES"/>
        </w:rPr>
      </w:pPr>
      <w:r>
        <w:rPr>
          <w:szCs w:val="20"/>
          <w:lang w:val="es-ES"/>
        </w:rPr>
        <w:br w:type="page"/>
      </w:r>
    </w:p>
    <w:p w:rsidR="00E1218F" w:rsidRPr="003518B5" w:rsidRDefault="00E1218F" w:rsidP="008C1F3A">
      <w:pPr>
        <w:pStyle w:val="Ttulo4"/>
        <w:rPr>
          <w:b w:val="0"/>
          <w:bCs w:val="0"/>
        </w:rPr>
      </w:pPr>
      <w:proofErr w:type="spellStart"/>
      <w:r w:rsidRPr="008C1F3A">
        <w:rPr>
          <w:rFonts w:ascii="Verdana" w:hAnsi="Verdana"/>
          <w:i w:val="0"/>
          <w:sz w:val="20"/>
          <w:szCs w:val="20"/>
        </w:rPr>
        <w:lastRenderedPageBreak/>
        <w:t>Tecnología</w:t>
      </w:r>
      <w:proofErr w:type="spellEnd"/>
    </w:p>
    <w:p w:rsidR="00E1218F" w:rsidRPr="003518B5" w:rsidRDefault="00E1218F" w:rsidP="00E1218F">
      <w:pPr>
        <w:rPr>
          <w:szCs w:val="20"/>
        </w:rPr>
      </w:pPr>
    </w:p>
    <w:p w:rsidR="00E1218F" w:rsidRPr="003518B5" w:rsidRDefault="00E1218F" w:rsidP="00E1218F">
      <w:pPr>
        <w:rPr>
          <w:szCs w:val="20"/>
        </w:rPr>
      </w:pPr>
    </w:p>
    <w:p w:rsidR="00E1218F" w:rsidRPr="003518B5" w:rsidRDefault="00E1218F" w:rsidP="00E1218F">
      <w:pPr>
        <w:pStyle w:val="Body"/>
        <w:numPr>
          <w:ilvl w:val="0"/>
          <w:numId w:val="45"/>
        </w:numPr>
        <w:ind w:left="987" w:hanging="703"/>
        <w:jc w:val="both"/>
        <w:rPr>
          <w:rFonts w:ascii="Verdana" w:hAnsi="Verdana"/>
          <w:sz w:val="20"/>
          <w:szCs w:val="20"/>
          <w:lang w:val="es-ES"/>
        </w:rPr>
      </w:pPr>
      <w:r w:rsidRPr="003518B5">
        <w:rPr>
          <w:rFonts w:ascii="Verdana" w:hAnsi="Verdana"/>
          <w:sz w:val="20"/>
          <w:szCs w:val="20"/>
          <w:lang w:val="es-ES"/>
        </w:rPr>
        <w:t>La red inalámbrica de</w:t>
      </w:r>
      <w:r>
        <w:rPr>
          <w:rFonts w:ascii="Verdana" w:hAnsi="Verdana"/>
          <w:sz w:val="20"/>
          <w:szCs w:val="20"/>
          <w:lang w:val="es-ES"/>
        </w:rPr>
        <w:t xml:space="preserve">l Centro Deportivo Marcelo Salas </w:t>
      </w:r>
      <w:r w:rsidRPr="003518B5">
        <w:rPr>
          <w:rFonts w:ascii="Verdana" w:hAnsi="Verdana"/>
          <w:sz w:val="20"/>
          <w:szCs w:val="20"/>
          <w:lang w:val="es-ES"/>
        </w:rPr>
        <w:t xml:space="preserve">usa el estándar 802.11b/g/n con cifrado WPA2. Por lo tanto las tarjetas de red inalámbrica deben poseer la certificación </w:t>
      </w:r>
      <w:proofErr w:type="spellStart"/>
      <w:r w:rsidRPr="003518B5">
        <w:rPr>
          <w:rFonts w:ascii="Verdana" w:hAnsi="Verdana"/>
          <w:sz w:val="20"/>
          <w:szCs w:val="20"/>
          <w:lang w:val="es-ES"/>
        </w:rPr>
        <w:t>Wi</w:t>
      </w:r>
      <w:proofErr w:type="spellEnd"/>
      <w:r w:rsidRPr="003518B5">
        <w:rPr>
          <w:rFonts w:ascii="Verdana" w:hAnsi="Verdana"/>
          <w:sz w:val="20"/>
          <w:szCs w:val="20"/>
          <w:lang w:val="es-ES"/>
        </w:rPr>
        <w:t>-</w:t>
      </w:r>
      <w:r w:rsidRPr="003518B5">
        <w:rPr>
          <w:rFonts w:ascii="Verdana" w:hAnsi="Verdana" w:cs="Arial"/>
          <w:sz w:val="20"/>
          <w:szCs w:val="20"/>
          <w:lang w:val="es-ES"/>
        </w:rPr>
        <w:t xml:space="preserve">Fi™ </w:t>
      </w:r>
      <w:r w:rsidRPr="003518B5">
        <w:rPr>
          <w:rFonts w:ascii="Verdana" w:hAnsi="Verdana"/>
          <w:sz w:val="20"/>
          <w:szCs w:val="20"/>
          <w:lang w:val="es-ES"/>
        </w:rPr>
        <w:t>de este estándar y soportar los requerimientos descritos. Caso contrario se debe realizar algunas actualizaciones previas de tratarse de un computador portátil.</w:t>
      </w:r>
    </w:p>
    <w:p w:rsidR="00E1218F" w:rsidRPr="003518B5" w:rsidRDefault="00E1218F" w:rsidP="00E1218F">
      <w:pPr>
        <w:pStyle w:val="Body"/>
        <w:numPr>
          <w:ilvl w:val="0"/>
          <w:numId w:val="45"/>
        </w:numPr>
        <w:ind w:left="987" w:hanging="703"/>
        <w:jc w:val="both"/>
        <w:rPr>
          <w:rFonts w:ascii="Verdana" w:hAnsi="Verdana"/>
          <w:sz w:val="20"/>
          <w:szCs w:val="20"/>
          <w:lang w:val="es-ES"/>
        </w:rPr>
      </w:pPr>
      <w:r w:rsidRPr="003518B5">
        <w:rPr>
          <w:rFonts w:ascii="Verdana" w:hAnsi="Verdana"/>
          <w:sz w:val="20"/>
          <w:szCs w:val="20"/>
          <w:lang w:val="es-ES"/>
        </w:rPr>
        <w:t xml:space="preserve">A pesar de que se usan amplificadores de señal, la cobertura queda sujeta a diversos factores, por lo que NO SE GARANTIZA en ninguna forma el acceso desde cualquier punto fuera de cobertura </w:t>
      </w:r>
      <w:r>
        <w:rPr>
          <w:rFonts w:ascii="Verdana" w:hAnsi="Verdana"/>
          <w:sz w:val="20"/>
          <w:szCs w:val="20"/>
          <w:lang w:val="es-ES"/>
        </w:rPr>
        <w:t>del Centro Deportivo Marcelo Salas</w:t>
      </w:r>
      <w:r w:rsidRPr="003518B5">
        <w:rPr>
          <w:rFonts w:ascii="Verdana" w:hAnsi="Verdana"/>
          <w:sz w:val="20"/>
          <w:szCs w:val="20"/>
          <w:lang w:val="es-ES"/>
        </w:rPr>
        <w:t>.</w:t>
      </w:r>
    </w:p>
    <w:p w:rsidR="00E1218F" w:rsidRPr="003518B5" w:rsidRDefault="00E1218F" w:rsidP="00E1218F">
      <w:pPr>
        <w:pStyle w:val="Body"/>
        <w:numPr>
          <w:ilvl w:val="0"/>
          <w:numId w:val="45"/>
        </w:numPr>
        <w:ind w:left="987" w:hanging="703"/>
        <w:jc w:val="both"/>
        <w:rPr>
          <w:rFonts w:ascii="Verdana" w:hAnsi="Verdana"/>
          <w:sz w:val="20"/>
          <w:szCs w:val="20"/>
          <w:lang w:val="es-ES"/>
        </w:rPr>
      </w:pPr>
      <w:r w:rsidRPr="003518B5">
        <w:rPr>
          <w:rFonts w:ascii="Verdana" w:hAnsi="Verdana"/>
          <w:sz w:val="20"/>
          <w:szCs w:val="20"/>
          <w:lang w:val="es-ES"/>
        </w:rPr>
        <w:t>Sólo será soportado el protocolo TCP/IPV.4 en la red inalámbrica.</w:t>
      </w:r>
    </w:p>
    <w:p w:rsidR="00E1218F" w:rsidRPr="003518B5" w:rsidRDefault="00E1218F" w:rsidP="00E1218F">
      <w:pPr>
        <w:pStyle w:val="Body"/>
        <w:numPr>
          <w:ilvl w:val="0"/>
          <w:numId w:val="45"/>
        </w:numPr>
        <w:ind w:left="987" w:hanging="703"/>
        <w:jc w:val="both"/>
        <w:rPr>
          <w:rFonts w:ascii="Verdana" w:hAnsi="Verdana"/>
          <w:sz w:val="20"/>
          <w:szCs w:val="20"/>
          <w:lang w:val="es-ES"/>
        </w:rPr>
      </w:pPr>
      <w:r w:rsidRPr="003518B5">
        <w:rPr>
          <w:rFonts w:ascii="Verdana" w:hAnsi="Verdana"/>
          <w:sz w:val="20"/>
          <w:szCs w:val="20"/>
          <w:lang w:val="es-ES"/>
        </w:rPr>
        <w:t>El área de Tecnología se reserva el derecho de limitar los anchos de banda de cada conexión según sea necesario, para asegurar la confiabilidad y desempeño de la red y de esta manera garantizar que la red sea compartida de una manera equitativa por todos los usuarios de</w:t>
      </w:r>
      <w:r>
        <w:rPr>
          <w:rFonts w:ascii="Verdana" w:hAnsi="Verdana"/>
          <w:sz w:val="20"/>
          <w:szCs w:val="20"/>
          <w:lang w:val="es-ES"/>
        </w:rPr>
        <w:t>l</w:t>
      </w:r>
      <w:r w:rsidRPr="003518B5">
        <w:rPr>
          <w:rFonts w:ascii="Verdana" w:hAnsi="Verdana"/>
          <w:sz w:val="20"/>
          <w:szCs w:val="20"/>
          <w:lang w:val="es-ES"/>
        </w:rPr>
        <w:t xml:space="preserve"> </w:t>
      </w:r>
      <w:r>
        <w:rPr>
          <w:rFonts w:ascii="Verdana" w:hAnsi="Verdana"/>
          <w:sz w:val="20"/>
          <w:szCs w:val="20"/>
          <w:lang w:val="es-ES"/>
        </w:rPr>
        <w:t>Centro Deportivo Marcelo Salas</w:t>
      </w:r>
      <w:r w:rsidRPr="003518B5">
        <w:rPr>
          <w:rFonts w:ascii="Verdana" w:hAnsi="Verdana"/>
          <w:sz w:val="20"/>
          <w:szCs w:val="20"/>
          <w:lang w:val="es-ES"/>
        </w:rPr>
        <w:t>.</w:t>
      </w:r>
    </w:p>
    <w:p w:rsidR="00E1218F" w:rsidRPr="003518B5" w:rsidRDefault="00E1218F" w:rsidP="00E1218F">
      <w:pPr>
        <w:pStyle w:val="Body"/>
        <w:numPr>
          <w:ilvl w:val="0"/>
          <w:numId w:val="45"/>
        </w:numPr>
        <w:ind w:left="987" w:hanging="703"/>
        <w:jc w:val="both"/>
        <w:rPr>
          <w:rFonts w:ascii="Verdana" w:hAnsi="Verdana"/>
          <w:sz w:val="20"/>
          <w:szCs w:val="20"/>
          <w:lang w:val="es-ES"/>
        </w:rPr>
      </w:pPr>
      <w:r w:rsidRPr="003518B5">
        <w:rPr>
          <w:rFonts w:ascii="Verdana" w:hAnsi="Verdana" w:cs="Arial"/>
          <w:sz w:val="20"/>
          <w:szCs w:val="20"/>
          <w:lang w:val="es-ES"/>
        </w:rPr>
        <w:t>No se permiten la operación ni instalación de “puntos de acceso” (</w:t>
      </w:r>
      <w:proofErr w:type="spellStart"/>
      <w:r w:rsidRPr="003518B5">
        <w:rPr>
          <w:rFonts w:ascii="Verdana" w:hAnsi="Verdana" w:cs="Arial"/>
          <w:sz w:val="20"/>
          <w:szCs w:val="20"/>
          <w:lang w:val="es-ES"/>
        </w:rPr>
        <w:t>access</w:t>
      </w:r>
      <w:proofErr w:type="spellEnd"/>
      <w:r w:rsidRPr="003518B5">
        <w:rPr>
          <w:rFonts w:ascii="Verdana" w:hAnsi="Verdana" w:cs="Arial"/>
          <w:sz w:val="20"/>
          <w:szCs w:val="20"/>
          <w:lang w:val="es-ES"/>
        </w:rPr>
        <w:t xml:space="preserve"> </w:t>
      </w:r>
      <w:proofErr w:type="spellStart"/>
      <w:r w:rsidRPr="003518B5">
        <w:rPr>
          <w:rFonts w:ascii="Verdana" w:hAnsi="Verdana" w:cs="Arial"/>
          <w:sz w:val="20"/>
          <w:szCs w:val="20"/>
          <w:lang w:val="es-ES"/>
        </w:rPr>
        <w:t>points</w:t>
      </w:r>
      <w:proofErr w:type="spellEnd"/>
      <w:r w:rsidRPr="003518B5">
        <w:rPr>
          <w:rFonts w:ascii="Verdana" w:hAnsi="Verdana" w:cs="Arial"/>
          <w:sz w:val="20"/>
          <w:szCs w:val="20"/>
          <w:lang w:val="es-ES"/>
        </w:rPr>
        <w:t xml:space="preserve">) </w:t>
      </w:r>
      <w:r w:rsidRPr="003518B5">
        <w:rPr>
          <w:rFonts w:ascii="Verdana" w:hAnsi="Verdana"/>
          <w:sz w:val="20"/>
          <w:szCs w:val="20"/>
          <w:lang w:val="es-ES"/>
        </w:rPr>
        <w:t>conectados a la red cablea</w:t>
      </w:r>
      <w:r>
        <w:rPr>
          <w:rFonts w:ascii="Verdana" w:hAnsi="Verdana"/>
          <w:sz w:val="20"/>
          <w:szCs w:val="20"/>
          <w:lang w:val="es-ES"/>
        </w:rPr>
        <w:t xml:space="preserve">da del Centro Deportivo Marcelo Salas </w:t>
      </w:r>
      <w:proofErr w:type="spellStart"/>
      <w:r w:rsidRPr="003518B5">
        <w:rPr>
          <w:rFonts w:ascii="Verdana" w:hAnsi="Verdana"/>
          <w:sz w:val="20"/>
          <w:szCs w:val="20"/>
          <w:lang w:val="es-ES"/>
        </w:rPr>
        <w:t>sas</w:t>
      </w:r>
      <w:proofErr w:type="spellEnd"/>
      <w:r w:rsidRPr="003518B5">
        <w:rPr>
          <w:rFonts w:ascii="Verdana" w:hAnsi="Verdana"/>
          <w:sz w:val="20"/>
          <w:szCs w:val="20"/>
          <w:lang w:val="es-ES"/>
        </w:rPr>
        <w:t xml:space="preserve"> sin la debida autorización por parte </w:t>
      </w:r>
      <w:r>
        <w:rPr>
          <w:rFonts w:ascii="Verdana" w:hAnsi="Verdana"/>
          <w:sz w:val="20"/>
          <w:szCs w:val="20"/>
          <w:lang w:val="es-ES"/>
        </w:rPr>
        <w:t>del administrador de tecnología de información</w:t>
      </w:r>
      <w:r w:rsidRPr="003518B5">
        <w:rPr>
          <w:rFonts w:ascii="Verdana" w:hAnsi="Verdana"/>
          <w:sz w:val="20"/>
          <w:szCs w:val="20"/>
          <w:lang w:val="es-ES"/>
        </w:rPr>
        <w:t>.</w:t>
      </w:r>
    </w:p>
    <w:p w:rsidR="00E1218F" w:rsidRPr="003518B5" w:rsidRDefault="00E1218F" w:rsidP="00E1218F">
      <w:pPr>
        <w:pStyle w:val="Body"/>
        <w:numPr>
          <w:ilvl w:val="0"/>
          <w:numId w:val="45"/>
        </w:numPr>
        <w:ind w:left="987" w:hanging="703"/>
        <w:jc w:val="both"/>
        <w:rPr>
          <w:rFonts w:ascii="Verdana" w:hAnsi="Verdana"/>
          <w:sz w:val="20"/>
          <w:szCs w:val="20"/>
          <w:lang w:val="es-ES"/>
        </w:rPr>
      </w:pPr>
      <w:r w:rsidRPr="003518B5">
        <w:rPr>
          <w:rFonts w:ascii="Verdana" w:hAnsi="Verdana"/>
          <w:sz w:val="20"/>
          <w:szCs w:val="20"/>
          <w:lang w:val="es-ES"/>
        </w:rPr>
        <w:t xml:space="preserve">No se permite configurar las tarjetas </w:t>
      </w:r>
      <w:r w:rsidRPr="003518B5">
        <w:rPr>
          <w:rFonts w:ascii="Verdana" w:hAnsi="Verdana" w:cs="Arial"/>
          <w:sz w:val="20"/>
          <w:szCs w:val="20"/>
          <w:lang w:val="es-ES"/>
        </w:rPr>
        <w:t xml:space="preserve">inalámbricas como “puntos de acceso” o la </w:t>
      </w:r>
      <w:r w:rsidRPr="003518B5">
        <w:rPr>
          <w:rFonts w:ascii="Verdana" w:hAnsi="Verdana"/>
          <w:sz w:val="20"/>
          <w:szCs w:val="20"/>
          <w:lang w:val="es-ES"/>
        </w:rPr>
        <w:t>configuración de equipos como servidores adicionales.</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3518B5" w:rsidRDefault="00E1218F" w:rsidP="00E1218F">
      <w:pPr>
        <w:pStyle w:val="Ttulo4"/>
        <w:tabs>
          <w:tab w:val="left" w:pos="960"/>
        </w:tabs>
        <w:jc w:val="both"/>
        <w:rPr>
          <w:rFonts w:ascii="Verdana" w:hAnsi="Verdana"/>
          <w:b w:val="0"/>
          <w:bCs w:val="0"/>
          <w:i w:val="0"/>
          <w:sz w:val="20"/>
          <w:szCs w:val="20"/>
          <w:lang w:val="es-ES"/>
        </w:rPr>
      </w:pPr>
      <w:r w:rsidRPr="003518B5">
        <w:rPr>
          <w:rFonts w:ascii="Verdana" w:hAnsi="Verdana"/>
          <w:i w:val="0"/>
          <w:color w:val="000000" w:themeColor="text1"/>
          <w:sz w:val="20"/>
          <w:szCs w:val="20"/>
          <w:lang w:val="es-ES"/>
        </w:rPr>
        <w:t>Restricciones/prohibiciones de acceso a Internet</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3518B5" w:rsidRDefault="00E1218F" w:rsidP="00E1218F">
      <w:pPr>
        <w:pStyle w:val="Body"/>
        <w:ind w:firstLine="1418"/>
        <w:jc w:val="both"/>
        <w:rPr>
          <w:rFonts w:ascii="Verdana" w:hAnsi="Verdana"/>
          <w:sz w:val="20"/>
          <w:szCs w:val="20"/>
          <w:lang w:val="es-ES"/>
        </w:rPr>
      </w:pPr>
      <w:r w:rsidRPr="003518B5">
        <w:rPr>
          <w:rFonts w:ascii="Verdana" w:hAnsi="Verdana"/>
          <w:sz w:val="20"/>
          <w:szCs w:val="20"/>
          <w:lang w:val="es-ES"/>
        </w:rPr>
        <w:t>Con la finalidad de hacer un buen uso de la red inalámbrica, se aplicarán las siguientes prohibiciones:</w:t>
      </w:r>
    </w:p>
    <w:p w:rsidR="00E1218F" w:rsidRPr="003518B5" w:rsidRDefault="00E1218F" w:rsidP="00E1218F">
      <w:pPr>
        <w:rPr>
          <w:szCs w:val="20"/>
          <w:lang w:val="es-ES"/>
        </w:rPr>
      </w:pPr>
    </w:p>
    <w:p w:rsidR="00E1218F" w:rsidRPr="003518B5" w:rsidRDefault="00E1218F" w:rsidP="00E1218F">
      <w:pPr>
        <w:pStyle w:val="Body"/>
        <w:numPr>
          <w:ilvl w:val="0"/>
          <w:numId w:val="46"/>
        </w:numPr>
        <w:tabs>
          <w:tab w:val="left" w:pos="-1134"/>
        </w:tabs>
        <w:ind w:left="987" w:hanging="703"/>
        <w:jc w:val="both"/>
        <w:rPr>
          <w:rFonts w:ascii="Verdana" w:hAnsi="Verdana"/>
          <w:sz w:val="20"/>
          <w:szCs w:val="20"/>
          <w:lang w:val="es-ES"/>
        </w:rPr>
      </w:pPr>
      <w:r w:rsidRPr="003518B5">
        <w:rPr>
          <w:rFonts w:ascii="Verdana" w:hAnsi="Verdana"/>
          <w:sz w:val="20"/>
          <w:szCs w:val="20"/>
          <w:lang w:val="es-ES"/>
        </w:rPr>
        <w:t xml:space="preserve">El uso de programas para compartir archivos (Peer </w:t>
      </w:r>
      <w:proofErr w:type="spellStart"/>
      <w:r w:rsidRPr="003518B5">
        <w:rPr>
          <w:rFonts w:ascii="Verdana" w:hAnsi="Verdana"/>
          <w:sz w:val="20"/>
          <w:szCs w:val="20"/>
          <w:lang w:val="es-ES"/>
        </w:rPr>
        <w:t>to</w:t>
      </w:r>
      <w:proofErr w:type="spellEnd"/>
      <w:r w:rsidRPr="003518B5">
        <w:rPr>
          <w:rFonts w:ascii="Verdana" w:hAnsi="Verdana"/>
          <w:sz w:val="20"/>
          <w:szCs w:val="20"/>
          <w:lang w:val="es-ES"/>
        </w:rPr>
        <w:t xml:space="preserve"> Peer).</w:t>
      </w:r>
    </w:p>
    <w:p w:rsidR="00E1218F" w:rsidRPr="003518B5" w:rsidRDefault="00E1218F" w:rsidP="00E1218F">
      <w:pPr>
        <w:pStyle w:val="Body"/>
        <w:numPr>
          <w:ilvl w:val="0"/>
          <w:numId w:val="46"/>
        </w:numPr>
        <w:tabs>
          <w:tab w:val="left" w:pos="-1134"/>
        </w:tabs>
        <w:ind w:left="987" w:hanging="703"/>
        <w:jc w:val="both"/>
        <w:rPr>
          <w:rFonts w:ascii="Verdana" w:hAnsi="Verdana"/>
          <w:sz w:val="20"/>
          <w:szCs w:val="20"/>
          <w:lang w:val="es-ES"/>
        </w:rPr>
      </w:pPr>
      <w:r w:rsidRPr="003518B5">
        <w:rPr>
          <w:rFonts w:ascii="Verdana" w:hAnsi="Verdana"/>
          <w:sz w:val="20"/>
          <w:szCs w:val="20"/>
          <w:lang w:val="es-ES"/>
        </w:rPr>
        <w:t>El acceso a páginas con cualquier tipo de contenido explícito de pornografía.</w:t>
      </w:r>
    </w:p>
    <w:p w:rsidR="00E1218F" w:rsidRPr="003518B5" w:rsidRDefault="00E1218F" w:rsidP="00E1218F">
      <w:pPr>
        <w:pStyle w:val="Body"/>
        <w:numPr>
          <w:ilvl w:val="0"/>
          <w:numId w:val="46"/>
        </w:numPr>
        <w:tabs>
          <w:tab w:val="left" w:pos="-1134"/>
        </w:tabs>
        <w:ind w:left="987" w:hanging="703"/>
        <w:jc w:val="both"/>
        <w:rPr>
          <w:rFonts w:ascii="Verdana" w:hAnsi="Verdana"/>
          <w:sz w:val="20"/>
          <w:szCs w:val="20"/>
          <w:lang w:val="es-ES"/>
        </w:rPr>
      </w:pPr>
      <w:r w:rsidRPr="003518B5">
        <w:rPr>
          <w:rFonts w:ascii="Verdana" w:hAnsi="Verdana"/>
          <w:sz w:val="20"/>
          <w:szCs w:val="20"/>
          <w:lang w:val="es-ES"/>
        </w:rPr>
        <w:t>El uso de sitios de videos en línea o en tiempo real.</w:t>
      </w:r>
    </w:p>
    <w:p w:rsidR="00E1218F" w:rsidRPr="003518B5" w:rsidRDefault="00E1218F" w:rsidP="00E1218F">
      <w:pPr>
        <w:pStyle w:val="Body"/>
        <w:numPr>
          <w:ilvl w:val="0"/>
          <w:numId w:val="46"/>
        </w:numPr>
        <w:tabs>
          <w:tab w:val="left" w:pos="-1134"/>
        </w:tabs>
        <w:ind w:left="987" w:hanging="703"/>
        <w:jc w:val="both"/>
        <w:rPr>
          <w:rFonts w:ascii="Verdana" w:hAnsi="Verdana"/>
          <w:sz w:val="20"/>
          <w:szCs w:val="20"/>
          <w:lang w:val="es-ES"/>
        </w:rPr>
      </w:pPr>
      <w:r w:rsidRPr="003518B5">
        <w:rPr>
          <w:rFonts w:ascii="Verdana" w:hAnsi="Verdana"/>
          <w:sz w:val="20"/>
          <w:szCs w:val="20"/>
          <w:lang w:val="es-ES"/>
        </w:rPr>
        <w:t>Debido a las limitaciones de ancho de banda existentes NO se permite la conexión a estaciones de radio por Internet.</w:t>
      </w:r>
    </w:p>
    <w:p w:rsidR="00E1218F" w:rsidRDefault="00E1218F" w:rsidP="00E1218F">
      <w:pPr>
        <w:pStyle w:val="Body"/>
        <w:numPr>
          <w:ilvl w:val="0"/>
          <w:numId w:val="46"/>
        </w:numPr>
        <w:tabs>
          <w:tab w:val="left" w:pos="-1134"/>
        </w:tabs>
        <w:ind w:left="987" w:hanging="703"/>
        <w:jc w:val="both"/>
        <w:rPr>
          <w:rFonts w:ascii="Verdana" w:hAnsi="Verdana"/>
          <w:sz w:val="20"/>
          <w:szCs w:val="20"/>
          <w:lang w:val="es-ES"/>
        </w:rPr>
      </w:pPr>
      <w:r w:rsidRPr="003518B5">
        <w:rPr>
          <w:rFonts w:ascii="Verdana" w:hAnsi="Verdana"/>
          <w:sz w:val="20"/>
          <w:szCs w:val="20"/>
          <w:lang w:val="es-ES"/>
        </w:rPr>
        <w:t>Uso de JUEGOS "</w:t>
      </w:r>
      <w:proofErr w:type="spellStart"/>
      <w:r w:rsidRPr="003518B5">
        <w:rPr>
          <w:rFonts w:ascii="Verdana" w:hAnsi="Verdana"/>
          <w:sz w:val="20"/>
          <w:szCs w:val="20"/>
          <w:lang w:val="es-ES"/>
        </w:rPr>
        <w:t>on</w:t>
      </w:r>
      <w:proofErr w:type="spellEnd"/>
      <w:r w:rsidRPr="003518B5">
        <w:rPr>
          <w:rFonts w:ascii="Verdana" w:hAnsi="Verdana"/>
          <w:sz w:val="20"/>
          <w:szCs w:val="20"/>
          <w:lang w:val="es-ES"/>
        </w:rPr>
        <w:t xml:space="preserve"> line" en la red.</w:t>
      </w:r>
      <w:r>
        <w:rPr>
          <w:rFonts w:ascii="Verdana" w:hAnsi="Verdana"/>
          <w:sz w:val="20"/>
          <w:szCs w:val="20"/>
          <w:lang w:val="es-ES"/>
        </w:rPr>
        <w:br w:type="page"/>
      </w:r>
    </w:p>
    <w:p w:rsidR="00E1218F" w:rsidRPr="008C1F3A" w:rsidRDefault="00E1218F" w:rsidP="008C1F3A">
      <w:pPr>
        <w:pStyle w:val="Ttulo4"/>
        <w:rPr>
          <w:rFonts w:ascii="Verdana" w:hAnsi="Verdana"/>
          <w:b w:val="0"/>
          <w:bCs w:val="0"/>
          <w:i w:val="0"/>
          <w:sz w:val="20"/>
          <w:szCs w:val="20"/>
        </w:rPr>
      </w:pPr>
      <w:proofErr w:type="spellStart"/>
      <w:r w:rsidRPr="008C1F3A">
        <w:rPr>
          <w:rFonts w:ascii="Verdana" w:hAnsi="Verdana"/>
          <w:i w:val="0"/>
          <w:sz w:val="20"/>
          <w:szCs w:val="20"/>
        </w:rPr>
        <w:lastRenderedPageBreak/>
        <w:t>Excepciones</w:t>
      </w:r>
      <w:proofErr w:type="spellEnd"/>
    </w:p>
    <w:p w:rsidR="00E1218F" w:rsidRPr="003518B5" w:rsidRDefault="00E1218F" w:rsidP="00E1218F">
      <w:pPr>
        <w:rPr>
          <w:szCs w:val="20"/>
        </w:rPr>
      </w:pPr>
    </w:p>
    <w:p w:rsidR="00E1218F" w:rsidRPr="003518B5" w:rsidRDefault="00E1218F" w:rsidP="00E1218F">
      <w:pPr>
        <w:rPr>
          <w:szCs w:val="20"/>
        </w:rPr>
      </w:pPr>
    </w:p>
    <w:p w:rsidR="00E1218F" w:rsidRPr="003518B5" w:rsidRDefault="00E1218F" w:rsidP="00E1218F">
      <w:pPr>
        <w:pStyle w:val="Body"/>
        <w:numPr>
          <w:ilvl w:val="0"/>
          <w:numId w:val="47"/>
        </w:numPr>
        <w:tabs>
          <w:tab w:val="left" w:pos="-2268"/>
        </w:tabs>
        <w:ind w:left="987" w:hanging="703"/>
        <w:jc w:val="both"/>
        <w:rPr>
          <w:rFonts w:ascii="Verdana" w:hAnsi="Verdana"/>
          <w:sz w:val="20"/>
          <w:szCs w:val="20"/>
          <w:lang w:val="es-ES"/>
        </w:rPr>
      </w:pPr>
      <w:r w:rsidRPr="003518B5">
        <w:rPr>
          <w:rFonts w:ascii="Verdana" w:hAnsi="Verdana"/>
          <w:sz w:val="20"/>
          <w:szCs w:val="20"/>
          <w:lang w:val="es-ES"/>
        </w:rPr>
        <w:t>Entre las medidas de seguridad se encuentra configurado para restringir algunas palabras y sitios de Internet; por lo que pueden existir palabras o sitios que a pesar de ser inofensivos tendrán negado el acceso; en este caso, los usuarios podrán notificar esta eventualidad para que sea resuelta a la brevedad posible.</w:t>
      </w:r>
    </w:p>
    <w:p w:rsidR="00E1218F" w:rsidRPr="003518B5" w:rsidRDefault="00E1218F" w:rsidP="00E1218F">
      <w:pPr>
        <w:pStyle w:val="Body"/>
        <w:numPr>
          <w:ilvl w:val="0"/>
          <w:numId w:val="47"/>
        </w:numPr>
        <w:tabs>
          <w:tab w:val="left" w:pos="-2268"/>
        </w:tabs>
        <w:ind w:left="987" w:hanging="703"/>
        <w:jc w:val="both"/>
        <w:rPr>
          <w:rFonts w:ascii="Verdana" w:hAnsi="Verdana"/>
          <w:sz w:val="20"/>
          <w:szCs w:val="20"/>
          <w:lang w:val="es-ES"/>
        </w:rPr>
      </w:pPr>
      <w:r w:rsidRPr="003518B5">
        <w:rPr>
          <w:rFonts w:ascii="Verdana" w:hAnsi="Verdana"/>
          <w:sz w:val="20"/>
          <w:szCs w:val="20"/>
          <w:lang w:val="es-ES"/>
        </w:rPr>
        <w:t xml:space="preserve">En caso de eventos, cursos, talleres, conferencias, </w:t>
      </w:r>
      <w:proofErr w:type="spellStart"/>
      <w:r w:rsidRPr="003518B5">
        <w:rPr>
          <w:rFonts w:ascii="Verdana" w:hAnsi="Verdana"/>
          <w:sz w:val="20"/>
          <w:szCs w:val="20"/>
          <w:lang w:val="es-ES"/>
        </w:rPr>
        <w:t>etc</w:t>
      </w:r>
      <w:proofErr w:type="spellEnd"/>
      <w:r w:rsidRPr="003518B5">
        <w:rPr>
          <w:rFonts w:ascii="Verdana" w:hAnsi="Verdana"/>
          <w:sz w:val="20"/>
          <w:szCs w:val="20"/>
          <w:lang w:val="es-ES"/>
        </w:rPr>
        <w:t>, se podrán habilitar equipos con acceso a la red inalámbrica de manera temporal por el tiempo necesario previa solicitud de los interesados con una anticipación de por lo menos un día hábil.</w:t>
      </w:r>
    </w:p>
    <w:p w:rsidR="00E1218F" w:rsidRPr="003518B5" w:rsidRDefault="00E1218F" w:rsidP="00E1218F">
      <w:pPr>
        <w:pStyle w:val="Body"/>
        <w:numPr>
          <w:ilvl w:val="0"/>
          <w:numId w:val="47"/>
        </w:numPr>
        <w:tabs>
          <w:tab w:val="left" w:pos="-2268"/>
        </w:tabs>
        <w:ind w:left="987" w:hanging="703"/>
        <w:jc w:val="both"/>
        <w:rPr>
          <w:rFonts w:ascii="Verdana" w:hAnsi="Verdana"/>
          <w:sz w:val="20"/>
          <w:szCs w:val="20"/>
          <w:lang w:val="es-ES"/>
        </w:rPr>
      </w:pPr>
      <w:r w:rsidRPr="003518B5">
        <w:rPr>
          <w:rFonts w:ascii="Verdana" w:hAnsi="Verdana"/>
          <w:sz w:val="20"/>
          <w:szCs w:val="20"/>
          <w:lang w:val="es-ES"/>
        </w:rPr>
        <w:t xml:space="preserve">En el caso de estos eventos </w:t>
      </w:r>
      <w:r w:rsidRPr="003518B5">
        <w:rPr>
          <w:rFonts w:ascii="Verdana" w:hAnsi="Verdana" w:cs="Arial"/>
          <w:sz w:val="20"/>
          <w:szCs w:val="20"/>
          <w:lang w:val="es-ES"/>
        </w:rPr>
        <w:t xml:space="preserve">las restricciones para acceder podrán ser “anuladas” </w:t>
      </w:r>
      <w:r w:rsidRPr="003518B5">
        <w:rPr>
          <w:rFonts w:ascii="Verdana" w:hAnsi="Verdana"/>
          <w:sz w:val="20"/>
          <w:szCs w:val="20"/>
          <w:lang w:val="es-ES"/>
        </w:rPr>
        <w:t>temporalmente previa solicitud expresa por parte de la parte interesada y con anticipación de por lo menos un día hábil.</w:t>
      </w:r>
    </w:p>
    <w:p w:rsidR="00E1218F" w:rsidRPr="003518B5" w:rsidRDefault="00E1218F" w:rsidP="00E1218F">
      <w:pPr>
        <w:rPr>
          <w:szCs w:val="20"/>
          <w:lang w:val="es-ES"/>
        </w:rPr>
      </w:pPr>
    </w:p>
    <w:p w:rsidR="00E1218F" w:rsidRPr="003518B5" w:rsidRDefault="00E1218F" w:rsidP="00E1218F">
      <w:pPr>
        <w:rPr>
          <w:szCs w:val="20"/>
          <w:lang w:val="es-ES"/>
        </w:rPr>
      </w:pPr>
    </w:p>
    <w:p w:rsidR="00E1218F" w:rsidRPr="008C1F3A" w:rsidRDefault="00E1218F" w:rsidP="008C1F3A">
      <w:pPr>
        <w:rPr>
          <w:b/>
          <w:bCs/>
        </w:rPr>
      </w:pPr>
      <w:bookmarkStart w:id="48" w:name="bookmark69"/>
      <w:bookmarkEnd w:id="48"/>
      <w:r w:rsidRPr="008C1F3A">
        <w:rPr>
          <w:b/>
        </w:rPr>
        <w:t>Acceso a Invitados:</w:t>
      </w:r>
    </w:p>
    <w:p w:rsidR="00E1218F" w:rsidRPr="003518B5" w:rsidRDefault="00E1218F" w:rsidP="00E1218F">
      <w:pPr>
        <w:rPr>
          <w:szCs w:val="20"/>
        </w:rPr>
      </w:pPr>
    </w:p>
    <w:p w:rsidR="00E1218F" w:rsidRPr="003518B5" w:rsidRDefault="00E1218F" w:rsidP="00E1218F">
      <w:pPr>
        <w:rPr>
          <w:szCs w:val="20"/>
        </w:rPr>
      </w:pPr>
    </w:p>
    <w:p w:rsidR="00E1218F" w:rsidRPr="003518B5" w:rsidRDefault="00E1218F" w:rsidP="00E1218F">
      <w:pPr>
        <w:pStyle w:val="Body"/>
        <w:numPr>
          <w:ilvl w:val="0"/>
          <w:numId w:val="48"/>
        </w:numPr>
        <w:ind w:left="987" w:hanging="703"/>
        <w:jc w:val="both"/>
        <w:rPr>
          <w:rFonts w:ascii="Verdana" w:hAnsi="Verdana"/>
          <w:sz w:val="20"/>
          <w:szCs w:val="20"/>
          <w:lang w:val="es-ES"/>
        </w:rPr>
      </w:pPr>
      <w:r w:rsidRPr="003518B5">
        <w:rPr>
          <w:rFonts w:ascii="Verdana" w:hAnsi="Verdana"/>
          <w:sz w:val="20"/>
          <w:szCs w:val="20"/>
          <w:lang w:val="es-ES"/>
        </w:rPr>
        <w:t xml:space="preserve">La red inalámbrica (W-GUEST) es un servicio que permite conectarse única y exclusivamente a personal externo de las empresas (clientes, proveedores) a internet sin la necesidad de algún tipo de cableado. La Red inalámbrica de Invitados le permitirá  utilizar los servicios de Internet, en las zonas de cobertura </w:t>
      </w:r>
      <w:r>
        <w:rPr>
          <w:rFonts w:ascii="Verdana" w:hAnsi="Verdana"/>
          <w:sz w:val="20"/>
          <w:szCs w:val="20"/>
          <w:lang w:val="es-ES"/>
        </w:rPr>
        <w:t>del Centro Deportivo Marcelo Salas</w:t>
      </w:r>
      <w:r w:rsidRPr="003518B5">
        <w:rPr>
          <w:rFonts w:ascii="Verdana" w:hAnsi="Verdana"/>
          <w:sz w:val="20"/>
          <w:szCs w:val="20"/>
          <w:lang w:val="es-ES"/>
        </w:rPr>
        <w:t>.</w:t>
      </w:r>
    </w:p>
    <w:p w:rsidR="00E1218F" w:rsidRPr="003518B5" w:rsidRDefault="00E1218F" w:rsidP="00E1218F">
      <w:pPr>
        <w:pStyle w:val="Body"/>
        <w:numPr>
          <w:ilvl w:val="0"/>
          <w:numId w:val="48"/>
        </w:numPr>
        <w:ind w:left="987" w:hanging="703"/>
        <w:jc w:val="both"/>
        <w:rPr>
          <w:rFonts w:ascii="Verdana" w:hAnsi="Verdana"/>
          <w:sz w:val="20"/>
          <w:szCs w:val="20"/>
          <w:lang w:val="es-ES"/>
        </w:rPr>
      </w:pPr>
      <w:r w:rsidRPr="003518B5">
        <w:rPr>
          <w:rFonts w:ascii="Verdana" w:hAnsi="Verdana"/>
          <w:sz w:val="20"/>
          <w:szCs w:val="20"/>
          <w:lang w:val="es-ES"/>
        </w:rPr>
        <w:t xml:space="preserve">Los usuarios invitados no tendrán acceso a la Red de Las Empresas ni a ningún recurso de uso privado </w:t>
      </w:r>
      <w:r>
        <w:rPr>
          <w:rFonts w:ascii="Verdana" w:hAnsi="Verdana"/>
          <w:sz w:val="20"/>
          <w:szCs w:val="20"/>
          <w:lang w:val="es-ES"/>
        </w:rPr>
        <w:t>del Centro Deportivo Marcelo Salas</w:t>
      </w:r>
      <w:r w:rsidRPr="003518B5">
        <w:rPr>
          <w:rFonts w:ascii="Verdana" w:hAnsi="Verdana"/>
          <w:sz w:val="20"/>
          <w:szCs w:val="20"/>
          <w:lang w:val="es-ES"/>
        </w:rPr>
        <w:t>.</w:t>
      </w:r>
    </w:p>
    <w:p w:rsidR="00E1218F" w:rsidRPr="003518B5" w:rsidRDefault="00E1218F" w:rsidP="00E1218F">
      <w:pPr>
        <w:rPr>
          <w:szCs w:val="20"/>
          <w:lang w:val="es-ES"/>
        </w:rPr>
      </w:pPr>
    </w:p>
    <w:p w:rsidR="00E1218F" w:rsidRDefault="00E1218F" w:rsidP="004C7AF3">
      <w:pPr>
        <w:rPr>
          <w:lang w:val="es-ES"/>
        </w:rPr>
      </w:pPr>
    </w:p>
    <w:p w:rsidR="00830CC1" w:rsidRPr="007134C0" w:rsidRDefault="008C1F3A" w:rsidP="007134C0">
      <w:pPr>
        <w:pStyle w:val="Ttulo2"/>
      </w:pPr>
      <w:bookmarkStart w:id="49" w:name="_Toc397539047"/>
      <w:r>
        <w:t>9.10</w:t>
      </w:r>
      <w:r w:rsidR="005878C4" w:rsidRPr="007134C0">
        <w:t xml:space="preserve"> Modelos de madurez (CMM)</w:t>
      </w:r>
      <w:bookmarkEnd w:id="49"/>
    </w:p>
    <w:p w:rsidR="00830CC1" w:rsidRDefault="00830CC1" w:rsidP="00830CC1"/>
    <w:p w:rsidR="00830CC1" w:rsidRPr="00830CC1" w:rsidRDefault="00830CC1" w:rsidP="00830CC1"/>
    <w:p w:rsidR="00830CC1" w:rsidRPr="00F72FC8" w:rsidRDefault="00830CC1" w:rsidP="00830CC1">
      <w:pPr>
        <w:rPr>
          <w:szCs w:val="20"/>
          <w:lang w:val="es-ES"/>
        </w:rPr>
      </w:pPr>
      <w:r w:rsidRPr="00F72FC8">
        <w:rPr>
          <w:szCs w:val="20"/>
          <w:lang w:val="es-ES"/>
        </w:rPr>
        <w:t>Uno de los problemas de las empresas en general es su inhabilidad para administrar de manera idónea sus procesos en donde se incluye las prácticas de planeación, ingeniería y administración de desarrollo y mantenimiento de software. Si se siguieran esas prácticas aumentaría la habilidad para alcanzar metas y costos establecidos. Es por ello que el propósito del CMM es el guiar a las empresas en la selección</w:t>
      </w:r>
      <w:r>
        <w:rPr>
          <w:szCs w:val="20"/>
          <w:lang w:val="es-ES"/>
        </w:rPr>
        <w:t xml:space="preserve"> de</w:t>
      </w:r>
      <w:r w:rsidRPr="00F72FC8">
        <w:rPr>
          <w:szCs w:val="20"/>
          <w:lang w:val="es-ES"/>
        </w:rPr>
        <w:t xml:space="preserve"> estrategias de mejora determinando la madurez de su</w:t>
      </w:r>
      <w:r>
        <w:rPr>
          <w:szCs w:val="20"/>
          <w:lang w:val="es-ES"/>
        </w:rPr>
        <w:t>s</w:t>
      </w:r>
      <w:r w:rsidRPr="00F72FC8">
        <w:rPr>
          <w:szCs w:val="20"/>
          <w:lang w:val="es-ES"/>
        </w:rPr>
        <w:t xml:space="preserve"> proceso</w:t>
      </w:r>
      <w:r>
        <w:rPr>
          <w:szCs w:val="20"/>
          <w:lang w:val="es-ES"/>
        </w:rPr>
        <w:t>s</w:t>
      </w:r>
      <w:r w:rsidRPr="00F72FC8">
        <w:rPr>
          <w:szCs w:val="20"/>
          <w:lang w:val="es-ES"/>
        </w:rPr>
        <w:t xml:space="preserve"> actual</w:t>
      </w:r>
      <w:r>
        <w:rPr>
          <w:szCs w:val="20"/>
          <w:lang w:val="es-ES"/>
        </w:rPr>
        <w:t>es</w:t>
      </w:r>
      <w:r w:rsidRPr="00F72FC8">
        <w:rPr>
          <w:szCs w:val="20"/>
          <w:lang w:val="es-ES"/>
        </w:rPr>
        <w:t xml:space="preserve"> e identificando los puntos importantes que se deben atacar para así mejorar tanto el proceso como la calidad del software. </w:t>
      </w:r>
    </w:p>
    <w:p w:rsidR="00830CC1" w:rsidRPr="00F72FC8" w:rsidRDefault="00830CC1" w:rsidP="00830CC1">
      <w:pPr>
        <w:rPr>
          <w:szCs w:val="20"/>
          <w:lang w:val="es-ES"/>
        </w:rPr>
      </w:pPr>
      <w:r w:rsidRPr="00F72FC8">
        <w:rPr>
          <w:szCs w:val="20"/>
          <w:lang w:val="es-ES"/>
        </w:rPr>
        <w:t>La madurez de un proceso implica que la capacidad del proceso de software ha crecido pasando por distintos niveles de madurez que van desde:</w:t>
      </w:r>
    </w:p>
    <w:p w:rsidR="00830CC1" w:rsidRPr="00F72FC8" w:rsidRDefault="00830CC1" w:rsidP="00830CC1">
      <w:pPr>
        <w:rPr>
          <w:szCs w:val="20"/>
          <w:lang w:val="es-ES"/>
        </w:rPr>
      </w:pPr>
      <w:r w:rsidRPr="00F72FC8">
        <w:rPr>
          <w:szCs w:val="20"/>
          <w:lang w:val="es-ES"/>
        </w:rPr>
        <w:t>0 – Inexistente en donde las organizaciones carecen completamente de cualquier proceso reconocible e incluso se desconoce la existencia de un problema a resolver.</w:t>
      </w:r>
    </w:p>
    <w:p w:rsidR="00830CC1" w:rsidRPr="00F72FC8" w:rsidRDefault="00830CC1" w:rsidP="00830CC1">
      <w:pPr>
        <w:rPr>
          <w:szCs w:val="20"/>
          <w:lang w:val="es-ES"/>
        </w:rPr>
      </w:pPr>
      <w:r w:rsidRPr="00F72FC8">
        <w:rPr>
          <w:szCs w:val="20"/>
          <w:lang w:val="es-ES"/>
        </w:rPr>
        <w:t>1 - Inicial. Las organizaciones en este nivel no disponen de un ambiente estable para el desarrollo y mantenimiento de software. Aunque se utilicen técnicas correctas de ingeniería, los esfuerzos se ven minados por falta de planificación. El éxito de los proyectos se basa la mayoría de las veces en el esfuerzo personal, aunque a menudo se producen fracasos y casi siempre retrasos y sobrecostes. El resultado de los proyectos es impredecible.</w:t>
      </w:r>
    </w:p>
    <w:p w:rsidR="00830CC1" w:rsidRPr="00F72FC8" w:rsidRDefault="00830CC1" w:rsidP="00830CC1">
      <w:pPr>
        <w:rPr>
          <w:szCs w:val="20"/>
          <w:lang w:val="es-ES"/>
        </w:rPr>
      </w:pPr>
      <w:r w:rsidRPr="00F72FC8">
        <w:rPr>
          <w:szCs w:val="20"/>
          <w:lang w:val="es-ES"/>
        </w:rPr>
        <w:lastRenderedPageBreak/>
        <w:t>2 - Repetible. En este nivel las organizaciones disponen de unas prácticas institucionalizadas de gestión de proyectos, existen unas métricas básicas y un razonable seguimiento de la calidad. La relación con subcontratistas y clientes está gestionada sistemáticamente.</w:t>
      </w:r>
    </w:p>
    <w:p w:rsidR="00830CC1" w:rsidRPr="00F72FC8" w:rsidRDefault="00830CC1" w:rsidP="00830CC1">
      <w:pPr>
        <w:rPr>
          <w:szCs w:val="20"/>
          <w:lang w:val="es-ES"/>
        </w:rPr>
      </w:pPr>
      <w:r w:rsidRPr="00F72FC8">
        <w:rPr>
          <w:szCs w:val="20"/>
          <w:lang w:val="es-ES"/>
        </w:rPr>
        <w:t xml:space="preserve">3 - Definido. Además de una buena gestión de proyectos, a este nivel las organizaciones disponen de correctos procedimientos de coordinación entre grupos, formación del personal, técnicas de ingeniería más detallada y un nivel más avanzado de métricas en los procesos. Se implementan técnicas de revisión por pares (peer </w:t>
      </w:r>
      <w:proofErr w:type="spellStart"/>
      <w:r w:rsidRPr="00F72FC8">
        <w:rPr>
          <w:szCs w:val="20"/>
          <w:lang w:val="es-ES"/>
        </w:rPr>
        <w:t>reviews</w:t>
      </w:r>
      <w:proofErr w:type="spellEnd"/>
      <w:r w:rsidRPr="00F72FC8">
        <w:rPr>
          <w:szCs w:val="20"/>
          <w:lang w:val="es-ES"/>
        </w:rPr>
        <w:t>).</w:t>
      </w:r>
    </w:p>
    <w:p w:rsidR="00830CC1" w:rsidRPr="00F72FC8" w:rsidRDefault="00830CC1" w:rsidP="00830CC1">
      <w:pPr>
        <w:rPr>
          <w:szCs w:val="20"/>
          <w:lang w:val="es-ES"/>
        </w:rPr>
      </w:pPr>
      <w:r w:rsidRPr="00F72FC8">
        <w:rPr>
          <w:szCs w:val="20"/>
          <w:lang w:val="es-ES"/>
        </w:rPr>
        <w:t>4 - Gestionado. Se caracteriza porque las organizaciones disponen de un conjunto de métricas significativas de calidad y productividad, que se usan de modo sistemático para la toma de decisiones y la gestión de riesgos. El software resultante es de alta calidad.</w:t>
      </w:r>
    </w:p>
    <w:p w:rsidR="00830CC1" w:rsidRDefault="00830CC1" w:rsidP="00830CC1">
      <w:pPr>
        <w:rPr>
          <w:szCs w:val="20"/>
          <w:lang w:val="es-ES"/>
        </w:rPr>
      </w:pPr>
      <w:r w:rsidRPr="00F72FC8">
        <w:rPr>
          <w:szCs w:val="20"/>
          <w:lang w:val="es-ES"/>
        </w:rPr>
        <w:t xml:space="preserve">5 - Optimizado. La organización completa está volcada en la mejora continua de los procesos. Se hace uso intensivo de las métricas y se gestiona el proceso de innovación. </w:t>
      </w:r>
    </w:p>
    <w:p w:rsidR="00830CC1" w:rsidRDefault="00830CC1" w:rsidP="00830CC1">
      <w:pPr>
        <w:rPr>
          <w:szCs w:val="20"/>
          <w:lang w:val="es-ES"/>
        </w:rPr>
      </w:pPr>
      <w:r w:rsidRPr="00F72FC8">
        <w:rPr>
          <w:szCs w:val="20"/>
          <w:lang w:val="es-ES"/>
        </w:rPr>
        <w:t xml:space="preserve">El nivel actual que se encuentra el Centro Deportivo Marcelo Salas corresponde al nivel 2 ya que se cuenta con políticas que le permiten administrar un proyecto de software y a su vez cuenta con procedimientos para verificar que esas políticas </w:t>
      </w:r>
      <w:r>
        <w:rPr>
          <w:szCs w:val="20"/>
          <w:lang w:val="es-ES"/>
        </w:rPr>
        <w:t>sean</w:t>
      </w:r>
      <w:r w:rsidRPr="00F72FC8">
        <w:rPr>
          <w:szCs w:val="20"/>
          <w:lang w:val="es-ES"/>
        </w:rPr>
        <w:t xml:space="preserve"> implementadas. </w:t>
      </w:r>
    </w:p>
    <w:p w:rsidR="00830CC1" w:rsidRDefault="00830CC1" w:rsidP="00830CC1">
      <w:pPr>
        <w:rPr>
          <w:szCs w:val="20"/>
          <w:lang w:val="es-ES"/>
        </w:rPr>
      </w:pPr>
    </w:p>
    <w:p w:rsidR="00830CC1" w:rsidRDefault="00830CC1" w:rsidP="00830CC1">
      <w:pPr>
        <w:rPr>
          <w:szCs w:val="20"/>
          <w:lang w:val="es-ES"/>
        </w:rPr>
      </w:pPr>
      <w:r>
        <w:rPr>
          <w:szCs w:val="20"/>
          <w:lang w:val="es-ES"/>
        </w:rPr>
        <w:t>Con este proyecto se espera poder subir su nivel de madurez a un nivel 3 entregando la documentación correspondiente y e implementándolo a lo largo de toda la organización. Este proyecto se transforma en si un proceso de unión de prácticas de ingeniería de software y de administración de procesos.</w:t>
      </w:r>
    </w:p>
    <w:p w:rsidR="00830CC1" w:rsidRDefault="00830CC1" w:rsidP="00830CC1">
      <w:pPr>
        <w:rPr>
          <w:szCs w:val="20"/>
          <w:lang w:val="es-ES"/>
        </w:rPr>
      </w:pPr>
      <w:r>
        <w:rPr>
          <w:szCs w:val="20"/>
          <w:lang w:val="es-ES"/>
        </w:rPr>
        <w:t xml:space="preserve">Estos procesos se implementaran y actualizaran para ayudar a desempeñarse más efectivamente. Para estandarizar este proyecto se ocupan prácticas de ingeniería de software transformándose así en estable y repetible para futuros proyectos. </w:t>
      </w:r>
      <w:r>
        <w:rPr>
          <w:szCs w:val="20"/>
          <w:lang w:val="es-ES"/>
        </w:rPr>
        <w:br w:type="page"/>
      </w:r>
    </w:p>
    <w:p w:rsidR="00A966F8" w:rsidRDefault="00A966F8" w:rsidP="007C7400">
      <w:pPr>
        <w:pStyle w:val="Ttulo1"/>
        <w:numPr>
          <w:ilvl w:val="0"/>
          <w:numId w:val="2"/>
        </w:numPr>
        <w:rPr>
          <w:sz w:val="24"/>
          <w:szCs w:val="24"/>
        </w:rPr>
      </w:pPr>
      <w:bookmarkStart w:id="50" w:name="_Toc397539048"/>
      <w:r w:rsidRPr="00442D3D">
        <w:rPr>
          <w:sz w:val="24"/>
          <w:szCs w:val="24"/>
        </w:rPr>
        <w:lastRenderedPageBreak/>
        <w:t xml:space="preserve">Normas </w:t>
      </w:r>
      <w:r w:rsidR="005878C4" w:rsidRPr="00442D3D">
        <w:rPr>
          <w:sz w:val="24"/>
          <w:szCs w:val="24"/>
        </w:rPr>
        <w:t>para la evaluación del desarrollo</w:t>
      </w:r>
      <w:bookmarkEnd w:id="50"/>
    </w:p>
    <w:p w:rsidR="00830CC1" w:rsidRDefault="00830CC1" w:rsidP="00830CC1"/>
    <w:p w:rsidR="00830CC1" w:rsidRPr="00830CC1" w:rsidRDefault="00830CC1" w:rsidP="00830CC1"/>
    <w:p w:rsidR="00267E52" w:rsidRPr="00267E52" w:rsidRDefault="00267E52" w:rsidP="00267E52">
      <w:r>
        <w:t>Para lograr un buen desarrollo del proyecto nos regiremos por las siguientes normas de evaluación.</w:t>
      </w:r>
    </w:p>
    <w:p w:rsidR="005878C4" w:rsidRPr="007134C0" w:rsidRDefault="005878C4" w:rsidP="007134C0">
      <w:pPr>
        <w:pStyle w:val="Ttulo2"/>
      </w:pPr>
      <w:bookmarkStart w:id="51" w:name="_Toc397539049"/>
      <w:r w:rsidRPr="007134C0">
        <w:t xml:space="preserve">10.1 </w:t>
      </w:r>
      <w:r w:rsidR="0052179E" w:rsidRPr="007134C0">
        <w:t>Control de avances</w:t>
      </w:r>
      <w:bookmarkEnd w:id="51"/>
    </w:p>
    <w:p w:rsidR="00F7577B" w:rsidRDefault="007B5FD9" w:rsidP="00F7577B">
      <w:r>
        <w:t>En nuestro proyecto el control de avances será acorde a nuestra carta Gantt, donde estimamos el tiempo que nos llevará realizar cada una de las tareas acordada.</w:t>
      </w:r>
    </w:p>
    <w:p w:rsidR="007B5FD9" w:rsidRDefault="007B5FD9" w:rsidP="00F7577B">
      <w:r>
        <w:t>Cada vez que realizamos parte de la tarea o la tarea en su forma completa usaremos porcentajes que reflejarán si la tarea ha sido terminada o no, de esta manera tendremos una planificación previa para la realización del proyecto completo.</w:t>
      </w:r>
    </w:p>
    <w:p w:rsidR="007B5FD9" w:rsidRDefault="00CC0E03" w:rsidP="007B5FD9">
      <w:r>
        <w:rPr>
          <w:noProof/>
          <w:lang w:val="es-ES" w:eastAsia="es-ES"/>
        </w:rPr>
        <w:drawing>
          <wp:anchor distT="0" distB="0" distL="114300" distR="114300" simplePos="0" relativeHeight="251667456" behindDoc="0" locked="0" layoutInCell="1" allowOverlap="1" wp14:anchorId="0B181DD0" wp14:editId="373C5A2D">
            <wp:simplePos x="0" y="0"/>
            <wp:positionH relativeFrom="column">
              <wp:posOffset>318135</wp:posOffset>
            </wp:positionH>
            <wp:positionV relativeFrom="paragraph">
              <wp:posOffset>671195</wp:posOffset>
            </wp:positionV>
            <wp:extent cx="4961255" cy="2639695"/>
            <wp:effectExtent l="0" t="0" r="0" b="8255"/>
            <wp:wrapTopAndBottom/>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4961255" cy="2639695"/>
                    </a:xfrm>
                    <a:prstGeom prst="rect">
                      <a:avLst/>
                    </a:prstGeom>
                  </pic:spPr>
                </pic:pic>
              </a:graphicData>
            </a:graphic>
            <wp14:sizeRelH relativeFrom="page">
              <wp14:pctWidth>0</wp14:pctWidth>
            </wp14:sizeRelH>
            <wp14:sizeRelV relativeFrom="page">
              <wp14:pctHeight>0</wp14:pctHeight>
            </wp14:sizeRelV>
          </wp:anchor>
        </w:drawing>
      </w:r>
      <w:r w:rsidR="007B5FD9">
        <w:t>Para confeccionar la carta Gantt utilizaremos el</w:t>
      </w:r>
      <w:r>
        <w:t xml:space="preserve"> software</w:t>
      </w:r>
      <w:r w:rsidR="007B5FD9">
        <w:t xml:space="preserve"> Project 2013</w:t>
      </w:r>
      <w:r>
        <w:t xml:space="preserve"> perteneciente a Microsoft, a continuación una ilustración para dar el ejemplo de </w:t>
      </w:r>
      <w:proofErr w:type="spellStart"/>
      <w:r>
        <w:t>como</w:t>
      </w:r>
      <w:proofErr w:type="spellEnd"/>
      <w:r>
        <w:t xml:space="preserve"> controlaremos los avances:</w:t>
      </w:r>
    </w:p>
    <w:p w:rsidR="00CC0E03" w:rsidRDefault="00CC0E03" w:rsidP="007B5FD9"/>
    <w:p w:rsidR="00CC0E03" w:rsidRDefault="00CC0E03" w:rsidP="007B5FD9"/>
    <w:p w:rsidR="00CB6B6A" w:rsidRDefault="00CC0E03" w:rsidP="007B5FD9">
      <w:r>
        <w:t>Como se puede apreciar el porcentaje de completado indica el avance que llevamos sobre una tarea dentro del proyecto.</w:t>
      </w:r>
      <w:r w:rsidR="00CB6B6A">
        <w:br w:type="page"/>
      </w:r>
    </w:p>
    <w:p w:rsidR="005878C4" w:rsidRPr="007134C0" w:rsidRDefault="005878C4" w:rsidP="007134C0">
      <w:pPr>
        <w:pStyle w:val="Ttulo2"/>
      </w:pPr>
      <w:bookmarkStart w:id="52" w:name="_Toc397539050"/>
      <w:r w:rsidRPr="007134C0">
        <w:lastRenderedPageBreak/>
        <w:t xml:space="preserve">10.2 </w:t>
      </w:r>
      <w:proofErr w:type="spellStart"/>
      <w:r w:rsidR="0052179E" w:rsidRPr="007134C0">
        <w:t>Replanificación</w:t>
      </w:r>
      <w:bookmarkEnd w:id="52"/>
      <w:proofErr w:type="spellEnd"/>
    </w:p>
    <w:p w:rsidR="0013663B" w:rsidRDefault="00F7577B" w:rsidP="0013663B">
      <w:r>
        <w:t xml:space="preserve">En nuestro proyecto cualquier </w:t>
      </w:r>
      <w:proofErr w:type="spellStart"/>
      <w:r>
        <w:t>replanificación</w:t>
      </w:r>
      <w:proofErr w:type="spellEnd"/>
      <w:r>
        <w:t xml:space="preserve"> que se realice será justificada y adaptada para poder cumplir con los tiempos estipulados en la carta Gantt, esto quiere decir si por algún motivo o razón una tarea no se logra cumplir en el tiempo que se estipuló, tendremos que trabajar horas extras o incluso acelerar el proceso de desarrollo, lo que implicará minimizar el tiempo de trabajo en una tarea y completarla </w:t>
      </w:r>
      <w:r w:rsidR="00D55CF1">
        <w:t xml:space="preserve">en menos tiempo de lo que se acordó haciendo un esfuerzo humano </w:t>
      </w:r>
      <w:r>
        <w:t xml:space="preserve">para poder desarrollar </w:t>
      </w:r>
      <w:r w:rsidR="00D55CF1">
        <w:t>la próxima tarea</w:t>
      </w:r>
      <w:r>
        <w:t>.</w:t>
      </w:r>
    </w:p>
    <w:p w:rsidR="00F7577B" w:rsidRDefault="00F7577B" w:rsidP="0013663B">
      <w:r>
        <w:t>Otra forma será reajustar los tiempos del desarrollo de una actividad para no afectar el tiempo de término del proyecto</w:t>
      </w:r>
      <w:r w:rsidR="00D55CF1">
        <w:t>, el cual es importante para el cumplimiento de los objetivos propuestos.</w:t>
      </w:r>
    </w:p>
    <w:p w:rsidR="001A6CDD" w:rsidRPr="0013663B" w:rsidRDefault="001A6CDD" w:rsidP="0013663B"/>
    <w:p w:rsidR="005878C4" w:rsidRPr="007134C0" w:rsidRDefault="005878C4" w:rsidP="007134C0">
      <w:pPr>
        <w:pStyle w:val="Ttulo2"/>
      </w:pPr>
      <w:bookmarkStart w:id="53" w:name="_Toc397539051"/>
      <w:r w:rsidRPr="007134C0">
        <w:t xml:space="preserve">10.3 </w:t>
      </w:r>
      <w:r w:rsidR="0052179E" w:rsidRPr="007134C0">
        <w:t>PMI</w:t>
      </w:r>
      <w:bookmarkEnd w:id="53"/>
    </w:p>
    <w:p w:rsidR="00CB6B6A" w:rsidRDefault="00CB6B6A" w:rsidP="00CB6B6A">
      <w:r>
        <w:t xml:space="preserve">El Project Management </w:t>
      </w:r>
      <w:proofErr w:type="spellStart"/>
      <w:r>
        <w:t>Institute</w:t>
      </w:r>
      <w:proofErr w:type="spellEnd"/>
      <w:r>
        <w:t xml:space="preserve"> es una organización internacional sin fines de lucro que asocia a profesionales relacionados con la Gestión de Proyectos. Desde el 2011 que se convirtió en el más grande del mundo dentro del rubro, dado que se encuentra integrada por más de 700.000 miembros alrededor del mundo.</w:t>
      </w:r>
    </w:p>
    <w:p w:rsidR="006B594F" w:rsidRDefault="006B594F" w:rsidP="006B594F">
      <w:pPr>
        <w:ind w:firstLine="0"/>
      </w:pPr>
    </w:p>
    <w:p w:rsidR="00CB6B6A" w:rsidRPr="006B594F" w:rsidRDefault="00CB6B6A" w:rsidP="006B594F">
      <w:pPr>
        <w:ind w:firstLine="0"/>
        <w:rPr>
          <w:b/>
          <w:u w:val="single"/>
        </w:rPr>
      </w:pPr>
      <w:r w:rsidRPr="006B594F">
        <w:rPr>
          <w:b/>
          <w:u w:val="single"/>
        </w:rPr>
        <w:t>Sus objetivos principales son:</w:t>
      </w:r>
    </w:p>
    <w:p w:rsidR="00CB6B6A" w:rsidRDefault="00CB6B6A" w:rsidP="00CB6B6A"/>
    <w:p w:rsidR="00CB6B6A" w:rsidRDefault="00CB6B6A" w:rsidP="00CB6B6A">
      <w:pPr>
        <w:pStyle w:val="Prrafodelista"/>
        <w:numPr>
          <w:ilvl w:val="0"/>
          <w:numId w:val="16"/>
        </w:numPr>
      </w:pPr>
      <w:r>
        <w:t>Formular estándares profesionales en Gestión de Proyectos.</w:t>
      </w:r>
    </w:p>
    <w:p w:rsidR="00CB6B6A" w:rsidRDefault="00CB6B6A" w:rsidP="00CB6B6A">
      <w:pPr>
        <w:ind w:left="360" w:firstLine="0"/>
      </w:pPr>
    </w:p>
    <w:p w:rsidR="00CB6B6A" w:rsidRDefault="00CB6B6A" w:rsidP="00CB6B6A">
      <w:pPr>
        <w:pStyle w:val="Prrafodelista"/>
        <w:numPr>
          <w:ilvl w:val="0"/>
          <w:numId w:val="16"/>
        </w:numPr>
      </w:pPr>
      <w:r>
        <w:t>Generar conocimiento a  través de la investigación.</w:t>
      </w:r>
    </w:p>
    <w:p w:rsidR="00CB6B6A" w:rsidRDefault="00CB6B6A" w:rsidP="00CB6B6A">
      <w:pPr>
        <w:ind w:left="360" w:firstLine="0"/>
      </w:pPr>
    </w:p>
    <w:p w:rsidR="00CB6B6A" w:rsidRPr="00CB6B6A" w:rsidRDefault="00CB6B6A" w:rsidP="00CB6B6A">
      <w:pPr>
        <w:pStyle w:val="Prrafodelista"/>
        <w:numPr>
          <w:ilvl w:val="0"/>
          <w:numId w:val="16"/>
        </w:numPr>
      </w:pPr>
      <w:r>
        <w:t>Promover la Gestión de Proyectos como profesión a través de sus programas de capacitación.</w:t>
      </w:r>
    </w:p>
    <w:p w:rsidR="00CB6B6A" w:rsidRDefault="00CB6B6A" w:rsidP="00CB6B6A"/>
    <w:p w:rsidR="00CB6B6A" w:rsidRDefault="006B594F" w:rsidP="00CB6B6A">
      <w:r>
        <w:t xml:space="preserve">En 1990 se publicó la primera edición de la guía PMBOK (Project Management </w:t>
      </w:r>
      <w:proofErr w:type="spellStart"/>
      <w:r>
        <w:t>Body</w:t>
      </w:r>
      <w:proofErr w:type="spellEnd"/>
      <w:r>
        <w:t xml:space="preserve"> of </w:t>
      </w:r>
      <w:proofErr w:type="spellStart"/>
      <w:r>
        <w:t>Knowledge</w:t>
      </w:r>
      <w:proofErr w:type="spellEnd"/>
      <w:r>
        <w:t>), la cual hasta el día de hoy es fundamental para la gestión de proyectos y la dirección de proyectos.</w:t>
      </w:r>
    </w:p>
    <w:p w:rsidR="006B594F" w:rsidRDefault="006B594F" w:rsidP="00CB6B6A"/>
    <w:p w:rsidR="00EF1EE7" w:rsidRDefault="006B594F" w:rsidP="00CB6B6A">
      <w:r>
        <w:t>En términos simples nos brinda el conocimiento detallado gracias a la investigación de un proyecto, como llevarlo a cabo bajo estándares profesionales de manera controlada, dirigida y planificada para la buena práctica de este.</w:t>
      </w:r>
      <w:r w:rsidR="00EF1EE7">
        <w:br w:type="page"/>
      </w:r>
    </w:p>
    <w:p w:rsidR="005878C4" w:rsidRPr="00442D3D" w:rsidRDefault="005878C4" w:rsidP="007C7400">
      <w:pPr>
        <w:pStyle w:val="Ttulo1"/>
        <w:numPr>
          <w:ilvl w:val="0"/>
          <w:numId w:val="2"/>
        </w:numPr>
        <w:rPr>
          <w:sz w:val="24"/>
          <w:szCs w:val="24"/>
        </w:rPr>
      </w:pPr>
      <w:bookmarkStart w:id="54" w:name="_Toc397539052"/>
      <w:r w:rsidRPr="00442D3D">
        <w:rPr>
          <w:sz w:val="24"/>
          <w:szCs w:val="24"/>
        </w:rPr>
        <w:lastRenderedPageBreak/>
        <w:t>Estandarización de la documentación del proyecto</w:t>
      </w:r>
      <w:bookmarkEnd w:id="54"/>
    </w:p>
    <w:p w:rsidR="0024375C" w:rsidRDefault="0024375C" w:rsidP="005878C4"/>
    <w:p w:rsidR="0024375C" w:rsidRDefault="0024375C" w:rsidP="005878C4"/>
    <w:p w:rsidR="005878C4" w:rsidRDefault="00EF1EE7" w:rsidP="005878C4">
      <w:r>
        <w:t>Para la estandarización del documento nos regimos al reglamento de La Universidad Tecnológica de Chile y criterios propios en cuanto a los títulos que posee la documentación, el estándar se realizó de la siguiente manera:</w:t>
      </w:r>
    </w:p>
    <w:p w:rsidR="00EF1EE7" w:rsidRDefault="00EF1EE7" w:rsidP="005878C4"/>
    <w:p w:rsidR="00EF1EE7" w:rsidRPr="00694025" w:rsidRDefault="00EF1EE7" w:rsidP="00694025">
      <w:pPr>
        <w:pStyle w:val="Prrafodelista"/>
        <w:numPr>
          <w:ilvl w:val="0"/>
          <w:numId w:val="19"/>
        </w:numPr>
        <w:rPr>
          <w:b/>
        </w:rPr>
      </w:pPr>
      <w:r w:rsidRPr="00694025">
        <w:rPr>
          <w:b/>
        </w:rPr>
        <w:t>El documento debe poseer una sangría francesa de 2,5</w:t>
      </w:r>
    </w:p>
    <w:p w:rsidR="00EF1EE7" w:rsidRPr="00694025" w:rsidRDefault="00EF1EE7" w:rsidP="005878C4">
      <w:pPr>
        <w:rPr>
          <w:b/>
        </w:rPr>
      </w:pPr>
    </w:p>
    <w:p w:rsidR="00EF1EE7" w:rsidRPr="00694025" w:rsidRDefault="00EF1EE7" w:rsidP="00694025">
      <w:pPr>
        <w:pStyle w:val="Prrafodelista"/>
        <w:numPr>
          <w:ilvl w:val="0"/>
          <w:numId w:val="19"/>
        </w:numPr>
        <w:rPr>
          <w:b/>
        </w:rPr>
      </w:pPr>
      <w:r w:rsidRPr="00694025">
        <w:rPr>
          <w:b/>
        </w:rPr>
        <w:t xml:space="preserve">La fuente del documento debe ser </w:t>
      </w:r>
      <w:proofErr w:type="spellStart"/>
      <w:r w:rsidRPr="00694025">
        <w:rPr>
          <w:b/>
        </w:rPr>
        <w:t>Verdana</w:t>
      </w:r>
      <w:proofErr w:type="spellEnd"/>
      <w:r w:rsidRPr="00694025">
        <w:rPr>
          <w:b/>
        </w:rPr>
        <w:t xml:space="preserve"> con un tamaño 10</w:t>
      </w:r>
    </w:p>
    <w:p w:rsidR="00EF1EE7" w:rsidRPr="00694025" w:rsidRDefault="00EF1EE7" w:rsidP="005878C4">
      <w:pPr>
        <w:rPr>
          <w:b/>
        </w:rPr>
      </w:pPr>
    </w:p>
    <w:p w:rsidR="00EF1EE7" w:rsidRPr="00694025" w:rsidRDefault="00EF1EE7" w:rsidP="00694025">
      <w:pPr>
        <w:pStyle w:val="Prrafodelista"/>
        <w:numPr>
          <w:ilvl w:val="0"/>
          <w:numId w:val="19"/>
        </w:numPr>
        <w:rPr>
          <w:b/>
        </w:rPr>
      </w:pPr>
      <w:r w:rsidRPr="00694025">
        <w:rPr>
          <w:b/>
        </w:rPr>
        <w:t>El espaciado entre líneas y párrafos debe ser de 1,0</w:t>
      </w:r>
    </w:p>
    <w:p w:rsidR="00EF1EE7" w:rsidRPr="00694025" w:rsidRDefault="00EF1EE7" w:rsidP="005878C4">
      <w:pPr>
        <w:rPr>
          <w:b/>
        </w:rPr>
      </w:pPr>
    </w:p>
    <w:p w:rsidR="00EF1EE7" w:rsidRPr="00694025" w:rsidRDefault="00EF1EE7" w:rsidP="00694025">
      <w:pPr>
        <w:pStyle w:val="Prrafodelista"/>
        <w:numPr>
          <w:ilvl w:val="0"/>
          <w:numId w:val="19"/>
        </w:numPr>
        <w:rPr>
          <w:b/>
        </w:rPr>
      </w:pPr>
      <w:r w:rsidRPr="00694025">
        <w:rPr>
          <w:b/>
        </w:rPr>
        <w:t>El texto debe estar justificado</w:t>
      </w:r>
    </w:p>
    <w:p w:rsidR="00EF1EE7" w:rsidRPr="00694025" w:rsidRDefault="00EF1EE7" w:rsidP="005878C4">
      <w:pPr>
        <w:rPr>
          <w:b/>
        </w:rPr>
      </w:pPr>
    </w:p>
    <w:p w:rsidR="00EF1EE7" w:rsidRPr="00694025" w:rsidRDefault="00EF1EE7" w:rsidP="00694025">
      <w:pPr>
        <w:pStyle w:val="Prrafodelista"/>
        <w:numPr>
          <w:ilvl w:val="0"/>
          <w:numId w:val="19"/>
        </w:numPr>
        <w:rPr>
          <w:b/>
        </w:rPr>
      </w:pPr>
      <w:r w:rsidRPr="00694025">
        <w:rPr>
          <w:b/>
        </w:rPr>
        <w:t xml:space="preserve">Los títulos de nivel 1 en </w:t>
      </w:r>
      <w:r w:rsidR="00694025" w:rsidRPr="00694025">
        <w:rPr>
          <w:b/>
        </w:rPr>
        <w:t>negrita tamaño 12</w:t>
      </w:r>
    </w:p>
    <w:p w:rsidR="00694025" w:rsidRPr="00694025" w:rsidRDefault="00694025" w:rsidP="005878C4">
      <w:pPr>
        <w:rPr>
          <w:b/>
        </w:rPr>
      </w:pPr>
    </w:p>
    <w:p w:rsidR="00694025" w:rsidRPr="00694025" w:rsidRDefault="00694025" w:rsidP="00694025">
      <w:pPr>
        <w:pStyle w:val="Prrafodelista"/>
        <w:numPr>
          <w:ilvl w:val="0"/>
          <w:numId w:val="19"/>
        </w:numPr>
        <w:rPr>
          <w:b/>
        </w:rPr>
      </w:pPr>
      <w:r w:rsidRPr="00694025">
        <w:rPr>
          <w:b/>
        </w:rPr>
        <w:t>Los títulos</w:t>
      </w:r>
      <w:r w:rsidR="007134C0">
        <w:rPr>
          <w:b/>
        </w:rPr>
        <w:t xml:space="preserve"> de nivel 2 en negrita tamaño 11</w:t>
      </w:r>
    </w:p>
    <w:p w:rsidR="00694025" w:rsidRPr="00694025" w:rsidRDefault="00694025" w:rsidP="005878C4">
      <w:pPr>
        <w:rPr>
          <w:b/>
        </w:rPr>
      </w:pPr>
    </w:p>
    <w:p w:rsidR="00694025" w:rsidRDefault="00694025" w:rsidP="00694025">
      <w:pPr>
        <w:pStyle w:val="Prrafodelista"/>
        <w:numPr>
          <w:ilvl w:val="0"/>
          <w:numId w:val="19"/>
        </w:numPr>
        <w:rPr>
          <w:b/>
        </w:rPr>
      </w:pPr>
      <w:r w:rsidRPr="00694025">
        <w:rPr>
          <w:b/>
        </w:rPr>
        <w:t>Los títulos de nivel 3 en negrita tamaño 9</w:t>
      </w:r>
    </w:p>
    <w:p w:rsidR="00694025" w:rsidRDefault="00694025" w:rsidP="00694025">
      <w:pPr>
        <w:pStyle w:val="Prrafodelista"/>
        <w:ind w:left="2138" w:firstLine="0"/>
        <w:rPr>
          <w:b/>
        </w:rPr>
      </w:pPr>
      <w:r>
        <w:rPr>
          <w:b/>
        </w:rPr>
        <w:br w:type="page"/>
      </w:r>
    </w:p>
    <w:p w:rsidR="00694025" w:rsidRPr="00442D3D" w:rsidRDefault="00694025" w:rsidP="00694025">
      <w:pPr>
        <w:pStyle w:val="Ttulo1"/>
        <w:numPr>
          <w:ilvl w:val="0"/>
          <w:numId w:val="2"/>
        </w:numPr>
        <w:rPr>
          <w:sz w:val="24"/>
          <w:szCs w:val="24"/>
        </w:rPr>
      </w:pPr>
      <w:bookmarkStart w:id="55" w:name="_Toc397539053"/>
      <w:r>
        <w:rPr>
          <w:sz w:val="24"/>
          <w:szCs w:val="24"/>
        </w:rPr>
        <w:lastRenderedPageBreak/>
        <w:t>Conclusión</w:t>
      </w:r>
      <w:bookmarkEnd w:id="55"/>
    </w:p>
    <w:p w:rsidR="00694025" w:rsidRDefault="00694025" w:rsidP="00694025">
      <w:pPr>
        <w:pStyle w:val="Prrafodelista"/>
        <w:ind w:left="2138" w:firstLine="0"/>
        <w:rPr>
          <w:b/>
        </w:rPr>
      </w:pPr>
    </w:p>
    <w:p w:rsidR="00D40D59" w:rsidRDefault="00D40D59" w:rsidP="00D40D59">
      <w:pPr>
        <w:pStyle w:val="Prrafodelista"/>
        <w:ind w:left="0"/>
      </w:pPr>
      <w:r>
        <w:t>Se ha podido concluir que una correcta gestión e implementación del proyecto informático será de vital importancia para el sistema web del Centro Deportivo Marcelo Salas.</w:t>
      </w:r>
    </w:p>
    <w:p w:rsidR="00D40D59" w:rsidRDefault="00D40D59" w:rsidP="00D40D59">
      <w:pPr>
        <w:pStyle w:val="Prrafodelista"/>
        <w:ind w:left="0"/>
      </w:pPr>
      <w:r>
        <w:t xml:space="preserve">Además el correcto uso de una metodología y una buena toma de requerimientos </w:t>
      </w:r>
      <w:proofErr w:type="gramStart"/>
      <w:r>
        <w:t>puede</w:t>
      </w:r>
      <w:proofErr w:type="gramEnd"/>
      <w:r>
        <w:t xml:space="preserve"> llegar a agilizar tremendamente el proceso de desarrollo de software</w:t>
      </w:r>
    </w:p>
    <w:p w:rsidR="00D40D59" w:rsidRPr="00D40D59" w:rsidRDefault="00D40D59" w:rsidP="00D40D59">
      <w:pPr>
        <w:pStyle w:val="Prrafodelista"/>
        <w:ind w:left="0"/>
      </w:pPr>
    </w:p>
    <w:sectPr w:rsidR="00D40D59" w:rsidRPr="00D40D59" w:rsidSect="002D0E3E">
      <w:headerReference w:type="default" r:id="rId14"/>
      <w:footerReference w:type="default" r:id="rId15"/>
      <w:pgSz w:w="12240" w:h="15840"/>
      <w:pgMar w:top="1417" w:right="1467" w:bottom="1417" w:left="1701" w:header="708" w:footer="39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B6F" w:rsidRDefault="00200B6F" w:rsidP="00D35090">
      <w:r>
        <w:separator/>
      </w:r>
    </w:p>
  </w:endnote>
  <w:endnote w:type="continuationSeparator" w:id="0">
    <w:p w:rsidR="00200B6F" w:rsidRDefault="00200B6F" w:rsidP="00D3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869781"/>
      <w:docPartObj>
        <w:docPartGallery w:val="Page Numbers (Bottom of Page)"/>
        <w:docPartUnique/>
      </w:docPartObj>
    </w:sdtPr>
    <w:sdtEndPr>
      <w:rPr>
        <w:color w:val="7F7F7F" w:themeColor="background1" w:themeShade="7F"/>
        <w:spacing w:val="60"/>
        <w:lang w:val="es-ES"/>
      </w:rPr>
    </w:sdtEndPr>
    <w:sdtContent>
      <w:p w:rsidR="00C12A5C" w:rsidRDefault="00C12A5C">
        <w:pPr>
          <w:pStyle w:val="Piedepgina"/>
          <w:pBdr>
            <w:top w:val="single" w:sz="4" w:space="1" w:color="D9D9D9" w:themeColor="background1" w:themeShade="D9"/>
          </w:pBdr>
          <w:jc w:val="right"/>
        </w:pPr>
        <w:r w:rsidRPr="00BC6773">
          <w:rPr>
            <w:b/>
          </w:rPr>
          <w:fldChar w:fldCharType="begin"/>
        </w:r>
        <w:r w:rsidRPr="00BC6773">
          <w:rPr>
            <w:b/>
          </w:rPr>
          <w:instrText>PAGE   \* MERGEFORMAT</w:instrText>
        </w:r>
        <w:r w:rsidRPr="00BC6773">
          <w:rPr>
            <w:b/>
          </w:rPr>
          <w:fldChar w:fldCharType="separate"/>
        </w:r>
        <w:r w:rsidR="00782F52" w:rsidRPr="00782F52">
          <w:rPr>
            <w:b/>
            <w:noProof/>
            <w:lang w:val="es-ES"/>
          </w:rPr>
          <w:t>18</w:t>
        </w:r>
        <w:r w:rsidRPr="00BC6773">
          <w:rPr>
            <w:b/>
          </w:rPr>
          <w:fldChar w:fldCharType="end"/>
        </w:r>
        <w:r w:rsidRPr="00BC6773">
          <w:rPr>
            <w:b/>
            <w:lang w:val="es-ES"/>
          </w:rPr>
          <w:t xml:space="preserve"> |</w:t>
        </w:r>
        <w:r>
          <w:rPr>
            <w:lang w:val="es-ES"/>
          </w:rPr>
          <w:t xml:space="preserve"> </w:t>
        </w:r>
        <w:r w:rsidRPr="00F24B2F">
          <w:rPr>
            <w:b/>
            <w:color w:val="000000" w:themeColor="text1"/>
            <w:spacing w:val="60"/>
            <w:lang w:val="es-ES"/>
          </w:rPr>
          <w:t>Página</w:t>
        </w:r>
      </w:p>
    </w:sdtContent>
  </w:sdt>
  <w:p w:rsidR="00C12A5C" w:rsidRPr="00887F56" w:rsidRDefault="00C12A5C" w:rsidP="001D2156">
    <w:pPr>
      <w:pStyle w:val="Piedepgina"/>
      <w:rPr>
        <w:b/>
      </w:rPr>
    </w:pPr>
    <w:r>
      <w:tab/>
    </w:r>
    <w:r>
      <w:rPr>
        <w:b/>
      </w:rPr>
      <w:t>Proyecto Gestión Centro Deportivo Marcelo Salas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B6F" w:rsidRDefault="00200B6F" w:rsidP="00D35090">
      <w:r>
        <w:separator/>
      </w:r>
    </w:p>
  </w:footnote>
  <w:footnote w:type="continuationSeparator" w:id="0">
    <w:p w:rsidR="00200B6F" w:rsidRDefault="00200B6F" w:rsidP="00D350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5C" w:rsidRDefault="00C12A5C" w:rsidP="00185631">
    <w:pPr>
      <w:pStyle w:val="Encabezado"/>
      <w:tabs>
        <w:tab w:val="clear" w:pos="4419"/>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78D"/>
    <w:multiLevelType w:val="hybridMultilevel"/>
    <w:tmpl w:val="2F7C165E"/>
    <w:lvl w:ilvl="0" w:tplc="6E58A226">
      <w:start w:val="1"/>
      <w:numFmt w:val="decimal"/>
      <w:pStyle w:val="TDC1"/>
      <w:lvlText w:val="%1."/>
      <w:lvlJc w:val="left"/>
      <w:pPr>
        <w:ind w:left="644" w:hanging="360"/>
      </w:pPr>
      <w:rPr>
        <w:rFonts w:ascii="Verdana" w:eastAsiaTheme="minorHAnsi" w:hAnsi="Verdana" w:hint="default"/>
        <w:b/>
        <w:color w:val="000000" w:themeColor="text1"/>
        <w:sz w:val="20"/>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1">
    <w:nsid w:val="09053992"/>
    <w:multiLevelType w:val="hybridMultilevel"/>
    <w:tmpl w:val="C262CB10"/>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
    <w:nsid w:val="0D214DD0"/>
    <w:multiLevelType w:val="hybridMultilevel"/>
    <w:tmpl w:val="C890BDC6"/>
    <w:lvl w:ilvl="0" w:tplc="6A2A5062">
      <w:start w:val="4"/>
      <w:numFmt w:val="decimal"/>
      <w:lvlText w:val="%1."/>
      <w:lvlJc w:val="left"/>
      <w:pPr>
        <w:ind w:left="502"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245687"/>
    <w:multiLevelType w:val="hybridMultilevel"/>
    <w:tmpl w:val="BBC4D91E"/>
    <w:lvl w:ilvl="0" w:tplc="340A0001">
      <w:start w:val="1"/>
      <w:numFmt w:val="bullet"/>
      <w:lvlText w:val=""/>
      <w:lvlJc w:val="left"/>
      <w:pPr>
        <w:ind w:left="495"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CD307E3"/>
    <w:multiLevelType w:val="hybridMultilevel"/>
    <w:tmpl w:val="7B9A672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5">
    <w:nsid w:val="1CDD0467"/>
    <w:multiLevelType w:val="hybridMultilevel"/>
    <w:tmpl w:val="2AB0EA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C70B12"/>
    <w:multiLevelType w:val="multilevel"/>
    <w:tmpl w:val="B7FE3700"/>
    <w:lvl w:ilvl="0">
      <w:start w:val="5"/>
      <w:numFmt w:val="decimal"/>
      <w:lvlText w:val="%1"/>
      <w:lvlJc w:val="left"/>
      <w:pPr>
        <w:ind w:hanging="720"/>
        <w:jc w:val="left"/>
      </w:pPr>
      <w:rPr>
        <w:rFonts w:hint="default"/>
      </w:rPr>
    </w:lvl>
    <w:lvl w:ilvl="1">
      <w:start w:val="5"/>
      <w:numFmt w:val="decimal"/>
      <w:lvlText w:val="%1.%2"/>
      <w:lvlJc w:val="left"/>
      <w:pPr>
        <w:ind w:hanging="720"/>
        <w:jc w:val="left"/>
      </w:pPr>
      <w:rPr>
        <w:rFonts w:hint="default"/>
      </w:rPr>
    </w:lvl>
    <w:lvl w:ilvl="2">
      <w:start w:val="1"/>
      <w:numFmt w:val="decimal"/>
      <w:lvlText w:val="%1.%2.%3"/>
      <w:lvlJc w:val="left"/>
      <w:pPr>
        <w:ind w:hanging="720"/>
        <w:jc w:val="left"/>
      </w:pPr>
      <w:rPr>
        <w:rFonts w:ascii="Cambria" w:eastAsia="Cambria" w:hAnsi="Cambria" w:hint="default"/>
        <w:b/>
        <w:bCs/>
        <w:color w:val="4F81BC"/>
        <w:spacing w:val="-1"/>
        <w:sz w:val="22"/>
        <w:szCs w:val="22"/>
      </w:rPr>
    </w:lvl>
    <w:lvl w:ilvl="3">
      <w:start w:val="1"/>
      <w:numFmt w:val="decimal"/>
      <w:lvlText w:val="%1.%2.%3.%4"/>
      <w:lvlJc w:val="left"/>
      <w:pPr>
        <w:ind w:hanging="864"/>
        <w:jc w:val="left"/>
      </w:pPr>
      <w:rPr>
        <w:rFonts w:ascii="Cambria" w:eastAsia="Cambria" w:hAnsi="Cambria" w:hint="default"/>
        <w:b/>
        <w:bCs/>
        <w:i/>
        <w:color w:val="4F81BC"/>
        <w:sz w:val="22"/>
        <w:szCs w:val="22"/>
      </w:rPr>
    </w:lvl>
    <w:lvl w:ilvl="4">
      <w:start w:val="1"/>
      <w:numFmt w:val="bullet"/>
      <w:lvlText w:val=""/>
      <w:lvlJc w:val="left"/>
      <w:pPr>
        <w:ind w:hanging="360"/>
      </w:pPr>
      <w:rPr>
        <w:rFonts w:ascii="Symbol" w:eastAsia="Symbol" w:hAnsi="Symbol" w:hint="default"/>
        <w:sz w:val="22"/>
        <w:szCs w:val="22"/>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233A28DF"/>
    <w:multiLevelType w:val="hybridMultilevel"/>
    <w:tmpl w:val="D370F426"/>
    <w:lvl w:ilvl="0" w:tplc="D84ED890">
      <w:numFmt w:val="bullet"/>
      <w:lvlText w:val="•"/>
      <w:lvlJc w:val="left"/>
      <w:pPr>
        <w:ind w:left="1065" w:hanging="705"/>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016698"/>
    <w:multiLevelType w:val="hybridMultilevel"/>
    <w:tmpl w:val="564E6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11610C"/>
    <w:multiLevelType w:val="multilevel"/>
    <w:tmpl w:val="42065B12"/>
    <w:lvl w:ilvl="0">
      <w:start w:val="2"/>
      <w:numFmt w:val="decimal"/>
      <w:lvlText w:val="%1"/>
      <w:lvlJc w:val="left"/>
      <w:pPr>
        <w:ind w:hanging="720"/>
        <w:jc w:val="left"/>
      </w:pPr>
      <w:rPr>
        <w:rFonts w:hint="default"/>
      </w:rPr>
    </w:lvl>
    <w:lvl w:ilvl="1">
      <w:start w:val="6"/>
      <w:numFmt w:val="decimal"/>
      <w:lvlText w:val="%1.%2"/>
      <w:lvlJc w:val="left"/>
      <w:pPr>
        <w:ind w:hanging="720"/>
        <w:jc w:val="left"/>
      </w:pPr>
      <w:rPr>
        <w:rFonts w:hint="default"/>
      </w:rPr>
    </w:lvl>
    <w:lvl w:ilvl="2">
      <w:start w:val="1"/>
      <w:numFmt w:val="decimal"/>
      <w:lvlText w:val="%1.%2.%3"/>
      <w:lvlJc w:val="left"/>
      <w:pPr>
        <w:ind w:hanging="720"/>
        <w:jc w:val="left"/>
      </w:pPr>
      <w:rPr>
        <w:rFonts w:ascii="Cambria" w:eastAsia="Cambria" w:hAnsi="Cambria" w:hint="default"/>
        <w:b/>
        <w:bCs/>
        <w:color w:val="4F81BC"/>
        <w:spacing w:val="-1"/>
        <w:sz w:val="22"/>
        <w:szCs w:val="22"/>
      </w:rPr>
    </w:lvl>
    <w:lvl w:ilvl="3">
      <w:start w:val="1"/>
      <w:numFmt w:val="decimal"/>
      <w:lvlText w:val="%1.%2.%3.%4"/>
      <w:lvlJc w:val="left"/>
      <w:pPr>
        <w:ind w:hanging="864"/>
        <w:jc w:val="left"/>
      </w:pPr>
      <w:rPr>
        <w:rFonts w:ascii="Cambria" w:eastAsia="Cambria" w:hAnsi="Cambria" w:hint="default"/>
        <w:b/>
        <w:bCs/>
        <w:i/>
        <w:color w:val="4F81BC"/>
        <w:sz w:val="22"/>
        <w:szCs w:val="22"/>
      </w:rPr>
    </w:lvl>
    <w:lvl w:ilvl="4">
      <w:start w:val="1"/>
      <w:numFmt w:val="bullet"/>
      <w:lvlText w:val=""/>
      <w:lvlJc w:val="left"/>
      <w:pPr>
        <w:ind w:hanging="360"/>
      </w:pPr>
      <w:rPr>
        <w:rFonts w:ascii="Symbol" w:eastAsia="Symbol" w:hAnsi="Symbol" w:hint="default"/>
        <w:sz w:val="22"/>
        <w:szCs w:val="22"/>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26A83B96"/>
    <w:multiLevelType w:val="multilevel"/>
    <w:tmpl w:val="C032BA7C"/>
    <w:lvl w:ilvl="0">
      <w:start w:val="1"/>
      <w:numFmt w:val="decimal"/>
      <w:lvlText w:val="%1."/>
      <w:lvlJc w:val="left"/>
      <w:pPr>
        <w:ind w:left="510" w:hanging="510"/>
      </w:pPr>
      <w:rPr>
        <w:rFonts w:hint="default"/>
        <w:b/>
        <w:sz w:val="24"/>
        <w:szCs w:val="22"/>
      </w:rPr>
    </w:lvl>
    <w:lvl w:ilvl="1">
      <w:start w:val="1"/>
      <w:numFmt w:val="decimal"/>
      <w:lvlText w:val="%1.%2."/>
      <w:lvlJc w:val="left"/>
      <w:pPr>
        <w:ind w:left="720" w:hanging="720"/>
      </w:pPr>
      <w:rPr>
        <w:rFonts w:hint="default"/>
        <w:b/>
        <w:sz w:val="24"/>
        <w:szCs w:val="22"/>
      </w:rPr>
    </w:lvl>
    <w:lvl w:ilvl="2">
      <w:start w:val="1"/>
      <w:numFmt w:val="decimal"/>
      <w:lvlText w:val="%1.%2.%3."/>
      <w:lvlJc w:val="left"/>
      <w:pPr>
        <w:ind w:left="7884" w:hanging="1080"/>
      </w:pPr>
      <w:rPr>
        <w:rFonts w:hint="default"/>
        <w:b/>
      </w:rPr>
    </w:lvl>
    <w:lvl w:ilvl="3">
      <w:start w:val="1"/>
      <w:numFmt w:val="decimal"/>
      <w:lvlText w:val="%1.%2.%3.%4."/>
      <w:lvlJc w:val="left"/>
      <w:pPr>
        <w:ind w:left="11646" w:hanging="1440"/>
      </w:pPr>
      <w:rPr>
        <w:rFonts w:hint="default"/>
        <w:b/>
      </w:rPr>
    </w:lvl>
    <w:lvl w:ilvl="4">
      <w:start w:val="1"/>
      <w:numFmt w:val="decimal"/>
      <w:lvlText w:val="%1.%2.%3.%4.%5."/>
      <w:lvlJc w:val="left"/>
      <w:pPr>
        <w:ind w:left="15048" w:hanging="1440"/>
      </w:pPr>
      <w:rPr>
        <w:rFonts w:hint="default"/>
        <w:b/>
      </w:rPr>
    </w:lvl>
    <w:lvl w:ilvl="5">
      <w:start w:val="1"/>
      <w:numFmt w:val="decimal"/>
      <w:lvlText w:val="%1.%2.%3.%4.%5.%6."/>
      <w:lvlJc w:val="left"/>
      <w:pPr>
        <w:ind w:left="18810" w:hanging="1800"/>
      </w:pPr>
      <w:rPr>
        <w:rFonts w:hint="default"/>
        <w:b/>
      </w:rPr>
    </w:lvl>
    <w:lvl w:ilvl="6">
      <w:start w:val="1"/>
      <w:numFmt w:val="decimal"/>
      <w:lvlText w:val="%1.%2.%3.%4.%5.%6.%7."/>
      <w:lvlJc w:val="left"/>
      <w:pPr>
        <w:ind w:left="22572" w:hanging="2160"/>
      </w:pPr>
      <w:rPr>
        <w:rFonts w:hint="default"/>
        <w:b/>
      </w:rPr>
    </w:lvl>
    <w:lvl w:ilvl="7">
      <w:start w:val="1"/>
      <w:numFmt w:val="decimal"/>
      <w:lvlText w:val="%1.%2.%3.%4.%5.%6.%7.%8."/>
      <w:lvlJc w:val="left"/>
      <w:pPr>
        <w:ind w:left="26334" w:hanging="2520"/>
      </w:pPr>
      <w:rPr>
        <w:rFonts w:hint="default"/>
        <w:b/>
      </w:rPr>
    </w:lvl>
    <w:lvl w:ilvl="8">
      <w:start w:val="1"/>
      <w:numFmt w:val="decimal"/>
      <w:lvlText w:val="%1.%2.%3.%4.%5.%6.%7.%8.%9."/>
      <w:lvlJc w:val="left"/>
      <w:pPr>
        <w:ind w:left="30096" w:hanging="2880"/>
      </w:pPr>
      <w:rPr>
        <w:rFonts w:hint="default"/>
        <w:b/>
      </w:rPr>
    </w:lvl>
  </w:abstractNum>
  <w:abstractNum w:abstractNumId="11">
    <w:nsid w:val="2DDC0DCD"/>
    <w:multiLevelType w:val="hybridMultilevel"/>
    <w:tmpl w:val="689E07D2"/>
    <w:lvl w:ilvl="0" w:tplc="E65CE50A">
      <w:start w:val="1"/>
      <w:numFmt w:val="decimal"/>
      <w:lvlText w:val="%1."/>
      <w:lvlJc w:val="left"/>
      <w:pPr>
        <w:ind w:left="502"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E402CA"/>
    <w:multiLevelType w:val="hybridMultilevel"/>
    <w:tmpl w:val="80AAA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4751CF2"/>
    <w:multiLevelType w:val="hybridMultilevel"/>
    <w:tmpl w:val="56EE642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7822701"/>
    <w:multiLevelType w:val="multilevel"/>
    <w:tmpl w:val="18FA894C"/>
    <w:lvl w:ilvl="0">
      <w:start w:val="3"/>
      <w:numFmt w:val="decimal"/>
      <w:lvlText w:val="%1"/>
      <w:lvlJc w:val="left"/>
      <w:pPr>
        <w:ind w:hanging="720"/>
        <w:jc w:val="left"/>
      </w:pPr>
      <w:rPr>
        <w:rFonts w:hint="default"/>
      </w:rPr>
    </w:lvl>
    <w:lvl w:ilvl="1">
      <w:start w:val="6"/>
      <w:numFmt w:val="decimal"/>
      <w:lvlText w:val="%1.%2"/>
      <w:lvlJc w:val="left"/>
      <w:pPr>
        <w:ind w:hanging="720"/>
        <w:jc w:val="left"/>
      </w:pPr>
      <w:rPr>
        <w:rFonts w:hint="default"/>
      </w:rPr>
    </w:lvl>
    <w:lvl w:ilvl="2">
      <w:start w:val="1"/>
      <w:numFmt w:val="decimal"/>
      <w:lvlText w:val="%1.%2.%3"/>
      <w:lvlJc w:val="left"/>
      <w:pPr>
        <w:ind w:hanging="720"/>
        <w:jc w:val="left"/>
      </w:pPr>
      <w:rPr>
        <w:rFonts w:ascii="Cambria" w:eastAsia="Cambria" w:hAnsi="Cambria" w:hint="default"/>
        <w:b/>
        <w:bCs/>
        <w:color w:val="4F81BC"/>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5">
    <w:nsid w:val="37D51A1C"/>
    <w:multiLevelType w:val="hybridMultilevel"/>
    <w:tmpl w:val="5442B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9470657"/>
    <w:multiLevelType w:val="hybridMultilevel"/>
    <w:tmpl w:val="F0F0C2D6"/>
    <w:lvl w:ilvl="0" w:tplc="0C0A000B">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7">
    <w:nsid w:val="39483560"/>
    <w:multiLevelType w:val="hybridMultilevel"/>
    <w:tmpl w:val="AB30E9EC"/>
    <w:lvl w:ilvl="0" w:tplc="897CE94C">
      <w:start w:val="1"/>
      <w:numFmt w:val="bullet"/>
      <w:lvlText w:val=""/>
      <w:lvlJc w:val="left"/>
      <w:pPr>
        <w:ind w:hanging="360"/>
      </w:pPr>
      <w:rPr>
        <w:rFonts w:ascii="Symbol" w:eastAsia="Symbol" w:hAnsi="Symbol" w:hint="default"/>
        <w:sz w:val="22"/>
        <w:szCs w:val="22"/>
      </w:rPr>
    </w:lvl>
    <w:lvl w:ilvl="1" w:tplc="B44A0814">
      <w:start w:val="1"/>
      <w:numFmt w:val="bullet"/>
      <w:lvlText w:val="•"/>
      <w:lvlJc w:val="left"/>
      <w:rPr>
        <w:rFonts w:hint="default"/>
      </w:rPr>
    </w:lvl>
    <w:lvl w:ilvl="2" w:tplc="4788C3D2">
      <w:start w:val="1"/>
      <w:numFmt w:val="bullet"/>
      <w:lvlText w:val="•"/>
      <w:lvlJc w:val="left"/>
      <w:rPr>
        <w:rFonts w:hint="default"/>
      </w:rPr>
    </w:lvl>
    <w:lvl w:ilvl="3" w:tplc="C6C02E80">
      <w:start w:val="1"/>
      <w:numFmt w:val="bullet"/>
      <w:lvlText w:val="•"/>
      <w:lvlJc w:val="left"/>
      <w:rPr>
        <w:rFonts w:hint="default"/>
      </w:rPr>
    </w:lvl>
    <w:lvl w:ilvl="4" w:tplc="556C6A4C">
      <w:start w:val="1"/>
      <w:numFmt w:val="bullet"/>
      <w:lvlText w:val="•"/>
      <w:lvlJc w:val="left"/>
      <w:rPr>
        <w:rFonts w:hint="default"/>
      </w:rPr>
    </w:lvl>
    <w:lvl w:ilvl="5" w:tplc="6188FD9A">
      <w:start w:val="1"/>
      <w:numFmt w:val="bullet"/>
      <w:lvlText w:val="•"/>
      <w:lvlJc w:val="left"/>
      <w:rPr>
        <w:rFonts w:hint="default"/>
      </w:rPr>
    </w:lvl>
    <w:lvl w:ilvl="6" w:tplc="9A16EBBA">
      <w:start w:val="1"/>
      <w:numFmt w:val="bullet"/>
      <w:lvlText w:val="•"/>
      <w:lvlJc w:val="left"/>
      <w:rPr>
        <w:rFonts w:hint="default"/>
      </w:rPr>
    </w:lvl>
    <w:lvl w:ilvl="7" w:tplc="DFAEC266">
      <w:start w:val="1"/>
      <w:numFmt w:val="bullet"/>
      <w:lvlText w:val="•"/>
      <w:lvlJc w:val="left"/>
      <w:rPr>
        <w:rFonts w:hint="default"/>
      </w:rPr>
    </w:lvl>
    <w:lvl w:ilvl="8" w:tplc="4F6445A2">
      <w:start w:val="1"/>
      <w:numFmt w:val="bullet"/>
      <w:lvlText w:val="•"/>
      <w:lvlJc w:val="left"/>
      <w:rPr>
        <w:rFonts w:hint="default"/>
      </w:rPr>
    </w:lvl>
  </w:abstractNum>
  <w:abstractNum w:abstractNumId="18">
    <w:nsid w:val="3A004C07"/>
    <w:multiLevelType w:val="multilevel"/>
    <w:tmpl w:val="8C8C6128"/>
    <w:lvl w:ilvl="0">
      <w:start w:val="4"/>
      <w:numFmt w:val="decimal"/>
      <w:lvlText w:val="%1"/>
      <w:lvlJc w:val="left"/>
      <w:pPr>
        <w:ind w:hanging="720"/>
        <w:jc w:val="left"/>
      </w:pPr>
      <w:rPr>
        <w:rFonts w:hint="default"/>
      </w:rPr>
    </w:lvl>
    <w:lvl w:ilvl="1">
      <w:start w:val="5"/>
      <w:numFmt w:val="decimal"/>
      <w:lvlText w:val="%1.%2"/>
      <w:lvlJc w:val="left"/>
      <w:pPr>
        <w:ind w:hanging="720"/>
        <w:jc w:val="left"/>
      </w:pPr>
      <w:rPr>
        <w:rFonts w:hint="default"/>
      </w:rPr>
    </w:lvl>
    <w:lvl w:ilvl="2">
      <w:start w:val="1"/>
      <w:numFmt w:val="decimal"/>
      <w:lvlText w:val="%1.%2.%3"/>
      <w:lvlJc w:val="left"/>
      <w:pPr>
        <w:ind w:hanging="720"/>
        <w:jc w:val="left"/>
      </w:pPr>
      <w:rPr>
        <w:rFonts w:ascii="Cambria" w:eastAsia="Cambria" w:hAnsi="Cambria" w:hint="default"/>
        <w:b/>
        <w:bCs/>
        <w:color w:val="4F81BC"/>
        <w:spacing w:val="-1"/>
        <w:sz w:val="22"/>
        <w:szCs w:val="22"/>
      </w:rPr>
    </w:lvl>
    <w:lvl w:ilvl="3">
      <w:start w:val="1"/>
      <w:numFmt w:val="decimal"/>
      <w:lvlText w:val="%1.%2.%3.%4"/>
      <w:lvlJc w:val="left"/>
      <w:pPr>
        <w:ind w:hanging="864"/>
        <w:jc w:val="left"/>
      </w:pPr>
      <w:rPr>
        <w:rFonts w:ascii="Cambria" w:eastAsia="Cambria" w:hAnsi="Cambria" w:hint="default"/>
        <w:b/>
        <w:bCs/>
        <w:i/>
        <w:color w:val="4F81BC"/>
        <w:sz w:val="22"/>
        <w:szCs w:val="22"/>
      </w:rPr>
    </w:lvl>
    <w:lvl w:ilvl="4">
      <w:start w:val="1"/>
      <w:numFmt w:val="bullet"/>
      <w:lvlText w:val=""/>
      <w:lvlJc w:val="left"/>
      <w:pPr>
        <w:ind w:hanging="360"/>
      </w:pPr>
      <w:rPr>
        <w:rFonts w:ascii="Symbol" w:eastAsia="Symbol" w:hAnsi="Symbol" w:hint="default"/>
        <w:sz w:val="22"/>
        <w:szCs w:val="22"/>
      </w:rPr>
    </w:lvl>
    <w:lvl w:ilvl="5">
      <w:start w:val="1"/>
      <w:numFmt w:val="bullet"/>
      <w:lvlText w:val="o"/>
      <w:lvlJc w:val="left"/>
      <w:pPr>
        <w:ind w:hanging="360"/>
      </w:pPr>
      <w:rPr>
        <w:rFonts w:ascii="Courier New" w:eastAsia="Courier New" w:hAnsi="Courier New" w:hint="default"/>
        <w:sz w:val="22"/>
        <w:szCs w:val="22"/>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9">
    <w:nsid w:val="3BEB6DEC"/>
    <w:multiLevelType w:val="hybridMultilevel"/>
    <w:tmpl w:val="EFD673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408E4D12"/>
    <w:multiLevelType w:val="multilevel"/>
    <w:tmpl w:val="A5BEE452"/>
    <w:lvl w:ilvl="0">
      <w:start w:val="1"/>
      <w:numFmt w:val="decimal"/>
      <w:lvlText w:val="%1"/>
      <w:lvlJc w:val="left"/>
      <w:pPr>
        <w:ind w:hanging="432"/>
        <w:jc w:val="left"/>
      </w:pPr>
      <w:rPr>
        <w:rFonts w:ascii="Arial" w:eastAsia="Arial" w:hAnsi="Arial" w:hint="default"/>
        <w:b/>
        <w:bCs/>
        <w:color w:val="365F91"/>
        <w:sz w:val="22"/>
        <w:szCs w:val="22"/>
      </w:rPr>
    </w:lvl>
    <w:lvl w:ilvl="1">
      <w:start w:val="1"/>
      <w:numFmt w:val="decimal"/>
      <w:lvlText w:val="%1.%2"/>
      <w:lvlJc w:val="left"/>
      <w:pPr>
        <w:ind w:hanging="660"/>
        <w:jc w:val="left"/>
      </w:pPr>
      <w:rPr>
        <w:rFonts w:ascii="Calibri" w:eastAsia="Calibri" w:hAnsi="Calibri" w:hint="default"/>
        <w:spacing w:val="1"/>
        <w:sz w:val="22"/>
        <w:szCs w:val="22"/>
      </w:rPr>
    </w:lvl>
    <w:lvl w:ilvl="2">
      <w:start w:val="1"/>
      <w:numFmt w:val="decimal"/>
      <w:lvlText w:val="%1.%2.%3"/>
      <w:lvlJc w:val="left"/>
      <w:pPr>
        <w:ind w:hanging="881"/>
        <w:jc w:val="left"/>
      </w:pPr>
      <w:rPr>
        <w:rFonts w:ascii="Calibri" w:eastAsia="Calibri" w:hAnsi="Calibri"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1">
    <w:nsid w:val="423941BC"/>
    <w:multiLevelType w:val="hybridMultilevel"/>
    <w:tmpl w:val="039251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3A83471"/>
    <w:multiLevelType w:val="multilevel"/>
    <w:tmpl w:val="DF1E2C6E"/>
    <w:lvl w:ilvl="0">
      <w:start w:val="4"/>
      <w:numFmt w:val="decimal"/>
      <w:lvlText w:val="%1"/>
      <w:lvlJc w:val="left"/>
      <w:pPr>
        <w:ind w:hanging="576"/>
        <w:jc w:val="left"/>
      </w:pPr>
      <w:rPr>
        <w:rFonts w:hint="default"/>
      </w:rPr>
    </w:lvl>
    <w:lvl w:ilvl="1">
      <w:start w:val="1"/>
      <w:numFmt w:val="decimal"/>
      <w:lvlText w:val="%1.%2"/>
      <w:lvlJc w:val="left"/>
      <w:pPr>
        <w:ind w:hanging="576"/>
        <w:jc w:val="left"/>
      </w:pPr>
      <w:rPr>
        <w:rFonts w:ascii="Cambria" w:eastAsia="Cambria" w:hAnsi="Cambria" w:hint="default"/>
        <w:b/>
        <w:bCs/>
        <w:color w:val="4F81BC"/>
        <w:w w:val="99"/>
        <w:sz w:val="26"/>
        <w:szCs w:val="26"/>
      </w:rPr>
    </w:lvl>
    <w:lvl w:ilvl="2">
      <w:start w:val="1"/>
      <w:numFmt w:val="bullet"/>
      <w:lvlText w:val=""/>
      <w:lvlJc w:val="left"/>
      <w:pPr>
        <w:ind w:hanging="360"/>
      </w:pPr>
      <w:rPr>
        <w:rFonts w:ascii="Symbol" w:eastAsia="Symbol" w:hAnsi="Symbol" w:hint="default"/>
        <w:sz w:val="22"/>
        <w:szCs w:val="22"/>
      </w:rPr>
    </w:lvl>
    <w:lvl w:ilvl="3">
      <w:start w:val="1"/>
      <w:numFmt w:val="bullet"/>
      <w:lvlText w:val="o"/>
      <w:lvlJc w:val="left"/>
      <w:pPr>
        <w:ind w:hanging="360"/>
      </w:pPr>
      <w:rPr>
        <w:rFonts w:ascii="Courier New" w:eastAsia="Courier New" w:hAnsi="Courier New" w:hint="default"/>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4846687F"/>
    <w:multiLevelType w:val="multilevel"/>
    <w:tmpl w:val="F392D460"/>
    <w:lvl w:ilvl="0">
      <w:start w:val="7"/>
      <w:numFmt w:val="decimal"/>
      <w:lvlText w:val="%1"/>
      <w:lvlJc w:val="left"/>
      <w:pPr>
        <w:ind w:hanging="576"/>
        <w:jc w:val="left"/>
      </w:pPr>
      <w:rPr>
        <w:rFonts w:hint="default"/>
      </w:rPr>
    </w:lvl>
    <w:lvl w:ilvl="1">
      <w:start w:val="1"/>
      <w:numFmt w:val="decimal"/>
      <w:lvlText w:val="%1.%2"/>
      <w:lvlJc w:val="left"/>
      <w:pPr>
        <w:ind w:hanging="576"/>
        <w:jc w:val="left"/>
      </w:pPr>
      <w:rPr>
        <w:rFonts w:ascii="Cambria" w:eastAsia="Cambria" w:hAnsi="Cambria" w:hint="default"/>
        <w:b/>
        <w:bCs/>
        <w:color w:val="4F81BC"/>
        <w:w w:val="99"/>
        <w:sz w:val="26"/>
        <w:szCs w:val="26"/>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4">
    <w:nsid w:val="48DC5502"/>
    <w:multiLevelType w:val="multilevel"/>
    <w:tmpl w:val="FE9C42AE"/>
    <w:lvl w:ilvl="0">
      <w:start w:val="5"/>
      <w:numFmt w:val="decimal"/>
      <w:lvlText w:val="%1"/>
      <w:lvlJc w:val="left"/>
      <w:pPr>
        <w:ind w:hanging="576"/>
        <w:jc w:val="left"/>
      </w:pPr>
      <w:rPr>
        <w:rFonts w:hint="default"/>
      </w:rPr>
    </w:lvl>
    <w:lvl w:ilvl="1">
      <w:start w:val="1"/>
      <w:numFmt w:val="decimal"/>
      <w:lvlText w:val="%1.%2"/>
      <w:lvlJc w:val="left"/>
      <w:pPr>
        <w:ind w:hanging="576"/>
        <w:jc w:val="left"/>
      </w:pPr>
      <w:rPr>
        <w:rFonts w:ascii="Cambria" w:eastAsia="Cambria" w:hAnsi="Cambria" w:hint="default"/>
        <w:b/>
        <w:bCs/>
        <w:color w:val="4F81BC"/>
        <w:w w:val="99"/>
        <w:sz w:val="26"/>
        <w:szCs w:val="26"/>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nsid w:val="4A6256A0"/>
    <w:multiLevelType w:val="hybridMultilevel"/>
    <w:tmpl w:val="E048AC34"/>
    <w:lvl w:ilvl="0" w:tplc="0C0A0009">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6">
    <w:nsid w:val="512A0891"/>
    <w:multiLevelType w:val="multilevel"/>
    <w:tmpl w:val="813687BA"/>
    <w:lvl w:ilvl="0">
      <w:start w:val="2"/>
      <w:numFmt w:val="decimal"/>
      <w:lvlText w:val="%1"/>
      <w:lvlJc w:val="left"/>
      <w:pPr>
        <w:ind w:hanging="432"/>
        <w:jc w:val="left"/>
      </w:pPr>
      <w:rPr>
        <w:rFonts w:ascii="Cambria" w:eastAsia="Cambria" w:hAnsi="Cambria" w:hint="default"/>
        <w:b/>
        <w:bCs/>
        <w:color w:val="365F91"/>
        <w:sz w:val="28"/>
        <w:szCs w:val="28"/>
      </w:rPr>
    </w:lvl>
    <w:lvl w:ilvl="1">
      <w:start w:val="1"/>
      <w:numFmt w:val="decimal"/>
      <w:lvlText w:val="%1.%2"/>
      <w:lvlJc w:val="left"/>
      <w:pPr>
        <w:ind w:hanging="576"/>
        <w:jc w:val="left"/>
      </w:pPr>
      <w:rPr>
        <w:rFonts w:ascii="Cambria" w:eastAsia="Cambria" w:hAnsi="Cambria" w:hint="default"/>
        <w:b/>
        <w:bCs/>
        <w:color w:val="4F81BC"/>
        <w:w w:val="99"/>
        <w:sz w:val="26"/>
        <w:szCs w:val="26"/>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7">
    <w:nsid w:val="5260657D"/>
    <w:multiLevelType w:val="hybridMultilevel"/>
    <w:tmpl w:val="4C524418"/>
    <w:lvl w:ilvl="0" w:tplc="E466B9A6">
      <w:start w:val="2"/>
      <w:numFmt w:val="decimal"/>
      <w:lvlText w:val="%1."/>
      <w:lvlJc w:val="left"/>
      <w:pPr>
        <w:ind w:left="502"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2670F00"/>
    <w:multiLevelType w:val="hybridMultilevel"/>
    <w:tmpl w:val="41CED484"/>
    <w:lvl w:ilvl="0" w:tplc="8CA4F19E">
      <w:start w:val="1"/>
      <w:numFmt w:val="bullet"/>
      <w:lvlText w:val=""/>
      <w:lvlJc w:val="left"/>
      <w:pPr>
        <w:ind w:hanging="360"/>
      </w:pPr>
      <w:rPr>
        <w:rFonts w:ascii="Symbol" w:eastAsia="Symbol" w:hAnsi="Symbol" w:hint="default"/>
        <w:sz w:val="22"/>
        <w:szCs w:val="22"/>
      </w:rPr>
    </w:lvl>
    <w:lvl w:ilvl="1" w:tplc="FE50D8EA">
      <w:start w:val="1"/>
      <w:numFmt w:val="bullet"/>
      <w:lvlText w:val="•"/>
      <w:lvlJc w:val="left"/>
      <w:rPr>
        <w:rFonts w:hint="default"/>
      </w:rPr>
    </w:lvl>
    <w:lvl w:ilvl="2" w:tplc="242E584E">
      <w:start w:val="1"/>
      <w:numFmt w:val="bullet"/>
      <w:lvlText w:val="•"/>
      <w:lvlJc w:val="left"/>
      <w:rPr>
        <w:rFonts w:hint="default"/>
      </w:rPr>
    </w:lvl>
    <w:lvl w:ilvl="3" w:tplc="297E0968">
      <w:start w:val="1"/>
      <w:numFmt w:val="bullet"/>
      <w:lvlText w:val="•"/>
      <w:lvlJc w:val="left"/>
      <w:rPr>
        <w:rFonts w:hint="default"/>
      </w:rPr>
    </w:lvl>
    <w:lvl w:ilvl="4" w:tplc="295AB006">
      <w:start w:val="1"/>
      <w:numFmt w:val="bullet"/>
      <w:lvlText w:val="•"/>
      <w:lvlJc w:val="left"/>
      <w:rPr>
        <w:rFonts w:hint="default"/>
      </w:rPr>
    </w:lvl>
    <w:lvl w:ilvl="5" w:tplc="88FA615A">
      <w:start w:val="1"/>
      <w:numFmt w:val="bullet"/>
      <w:lvlText w:val="•"/>
      <w:lvlJc w:val="left"/>
      <w:rPr>
        <w:rFonts w:hint="default"/>
      </w:rPr>
    </w:lvl>
    <w:lvl w:ilvl="6" w:tplc="0F0A621A">
      <w:start w:val="1"/>
      <w:numFmt w:val="bullet"/>
      <w:lvlText w:val="•"/>
      <w:lvlJc w:val="left"/>
      <w:rPr>
        <w:rFonts w:hint="default"/>
      </w:rPr>
    </w:lvl>
    <w:lvl w:ilvl="7" w:tplc="FDD097A6">
      <w:start w:val="1"/>
      <w:numFmt w:val="bullet"/>
      <w:lvlText w:val="•"/>
      <w:lvlJc w:val="left"/>
      <w:rPr>
        <w:rFonts w:hint="default"/>
      </w:rPr>
    </w:lvl>
    <w:lvl w:ilvl="8" w:tplc="41E8C4FA">
      <w:start w:val="1"/>
      <w:numFmt w:val="bullet"/>
      <w:lvlText w:val="•"/>
      <w:lvlJc w:val="left"/>
      <w:rPr>
        <w:rFonts w:hint="default"/>
      </w:rPr>
    </w:lvl>
  </w:abstractNum>
  <w:abstractNum w:abstractNumId="29">
    <w:nsid w:val="54267746"/>
    <w:multiLevelType w:val="multilevel"/>
    <w:tmpl w:val="90A69F86"/>
    <w:lvl w:ilvl="0">
      <w:start w:val="3"/>
      <w:numFmt w:val="decimal"/>
      <w:lvlText w:val="%1"/>
      <w:lvlJc w:val="left"/>
      <w:pPr>
        <w:ind w:hanging="576"/>
        <w:jc w:val="left"/>
      </w:pPr>
      <w:rPr>
        <w:rFonts w:hint="default"/>
      </w:rPr>
    </w:lvl>
    <w:lvl w:ilvl="1">
      <w:start w:val="1"/>
      <w:numFmt w:val="decimal"/>
      <w:lvlText w:val="%1.%2"/>
      <w:lvlJc w:val="left"/>
      <w:pPr>
        <w:ind w:hanging="576"/>
        <w:jc w:val="left"/>
      </w:pPr>
      <w:rPr>
        <w:rFonts w:ascii="Cambria" w:eastAsia="Cambria" w:hAnsi="Cambria" w:hint="default"/>
        <w:b/>
        <w:bCs/>
        <w:color w:val="4F81BC"/>
        <w:w w:val="99"/>
        <w:sz w:val="26"/>
        <w:szCs w:val="26"/>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0">
    <w:nsid w:val="563A3964"/>
    <w:multiLevelType w:val="hybridMultilevel"/>
    <w:tmpl w:val="3D507036"/>
    <w:lvl w:ilvl="0" w:tplc="0C0A000B">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1">
    <w:nsid w:val="56CB6FC0"/>
    <w:multiLevelType w:val="hybridMultilevel"/>
    <w:tmpl w:val="D11A5AA2"/>
    <w:lvl w:ilvl="0" w:tplc="75FA52EC">
      <w:start w:val="1"/>
      <w:numFmt w:val="bullet"/>
      <w:lvlText w:val=""/>
      <w:lvlJc w:val="left"/>
      <w:pPr>
        <w:ind w:hanging="360"/>
      </w:pPr>
      <w:rPr>
        <w:rFonts w:ascii="Symbol" w:eastAsia="Symbol" w:hAnsi="Symbol" w:hint="default"/>
        <w:sz w:val="22"/>
        <w:szCs w:val="22"/>
      </w:rPr>
    </w:lvl>
    <w:lvl w:ilvl="1" w:tplc="A1803060">
      <w:start w:val="1"/>
      <w:numFmt w:val="bullet"/>
      <w:lvlText w:val="o"/>
      <w:lvlJc w:val="left"/>
      <w:pPr>
        <w:ind w:hanging="360"/>
      </w:pPr>
      <w:rPr>
        <w:rFonts w:ascii="Courier New" w:eastAsia="Courier New" w:hAnsi="Courier New" w:hint="default"/>
        <w:sz w:val="22"/>
        <w:szCs w:val="22"/>
      </w:rPr>
    </w:lvl>
    <w:lvl w:ilvl="2" w:tplc="4BBE332E">
      <w:start w:val="1"/>
      <w:numFmt w:val="bullet"/>
      <w:lvlText w:val="•"/>
      <w:lvlJc w:val="left"/>
      <w:rPr>
        <w:rFonts w:hint="default"/>
      </w:rPr>
    </w:lvl>
    <w:lvl w:ilvl="3" w:tplc="BB00A952">
      <w:start w:val="1"/>
      <w:numFmt w:val="bullet"/>
      <w:lvlText w:val="•"/>
      <w:lvlJc w:val="left"/>
      <w:rPr>
        <w:rFonts w:hint="default"/>
      </w:rPr>
    </w:lvl>
    <w:lvl w:ilvl="4" w:tplc="50A4221E">
      <w:start w:val="1"/>
      <w:numFmt w:val="bullet"/>
      <w:lvlText w:val="•"/>
      <w:lvlJc w:val="left"/>
      <w:rPr>
        <w:rFonts w:hint="default"/>
      </w:rPr>
    </w:lvl>
    <w:lvl w:ilvl="5" w:tplc="1CE2498E">
      <w:start w:val="1"/>
      <w:numFmt w:val="bullet"/>
      <w:lvlText w:val="•"/>
      <w:lvlJc w:val="left"/>
      <w:rPr>
        <w:rFonts w:hint="default"/>
      </w:rPr>
    </w:lvl>
    <w:lvl w:ilvl="6" w:tplc="5D805810">
      <w:start w:val="1"/>
      <w:numFmt w:val="bullet"/>
      <w:lvlText w:val="•"/>
      <w:lvlJc w:val="left"/>
      <w:rPr>
        <w:rFonts w:hint="default"/>
      </w:rPr>
    </w:lvl>
    <w:lvl w:ilvl="7" w:tplc="F8A4465C">
      <w:start w:val="1"/>
      <w:numFmt w:val="bullet"/>
      <w:lvlText w:val="•"/>
      <w:lvlJc w:val="left"/>
      <w:rPr>
        <w:rFonts w:hint="default"/>
      </w:rPr>
    </w:lvl>
    <w:lvl w:ilvl="8" w:tplc="9138B37E">
      <w:start w:val="1"/>
      <w:numFmt w:val="bullet"/>
      <w:lvlText w:val="•"/>
      <w:lvlJc w:val="left"/>
      <w:rPr>
        <w:rFonts w:hint="default"/>
      </w:rPr>
    </w:lvl>
  </w:abstractNum>
  <w:abstractNum w:abstractNumId="32">
    <w:nsid w:val="58324B5C"/>
    <w:multiLevelType w:val="hybridMultilevel"/>
    <w:tmpl w:val="D4B6FE30"/>
    <w:lvl w:ilvl="0" w:tplc="340A0001">
      <w:start w:val="1"/>
      <w:numFmt w:val="bullet"/>
      <w:lvlText w:val=""/>
      <w:lvlJc w:val="left"/>
      <w:pPr>
        <w:ind w:left="213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33">
    <w:nsid w:val="58423481"/>
    <w:multiLevelType w:val="hybridMultilevel"/>
    <w:tmpl w:val="FB7A2B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9E03962"/>
    <w:multiLevelType w:val="multilevel"/>
    <w:tmpl w:val="7830402A"/>
    <w:lvl w:ilvl="0">
      <w:start w:val="4"/>
      <w:numFmt w:val="decimal"/>
      <w:lvlText w:val="%1"/>
      <w:lvlJc w:val="left"/>
      <w:pPr>
        <w:ind w:hanging="1008"/>
        <w:jc w:val="left"/>
      </w:pPr>
      <w:rPr>
        <w:rFonts w:hint="default"/>
      </w:rPr>
    </w:lvl>
    <w:lvl w:ilvl="1">
      <w:start w:val="4"/>
      <w:numFmt w:val="decimal"/>
      <w:lvlText w:val="%1.%2"/>
      <w:lvlJc w:val="left"/>
      <w:pPr>
        <w:ind w:hanging="1008"/>
        <w:jc w:val="left"/>
      </w:pPr>
      <w:rPr>
        <w:rFonts w:hint="default"/>
      </w:rPr>
    </w:lvl>
    <w:lvl w:ilvl="2">
      <w:start w:val="2"/>
      <w:numFmt w:val="decimal"/>
      <w:lvlText w:val="%1.%2.%3"/>
      <w:lvlJc w:val="left"/>
      <w:pPr>
        <w:ind w:hanging="1008"/>
        <w:jc w:val="left"/>
      </w:pPr>
      <w:rPr>
        <w:rFonts w:hint="default"/>
      </w:rPr>
    </w:lvl>
    <w:lvl w:ilvl="3">
      <w:start w:val="3"/>
      <w:numFmt w:val="decimal"/>
      <w:lvlText w:val="%1.%2.%3.%4"/>
      <w:lvlJc w:val="left"/>
      <w:pPr>
        <w:ind w:hanging="1008"/>
        <w:jc w:val="left"/>
      </w:pPr>
      <w:rPr>
        <w:rFonts w:hint="default"/>
      </w:rPr>
    </w:lvl>
    <w:lvl w:ilvl="4">
      <w:start w:val="1"/>
      <w:numFmt w:val="decimal"/>
      <w:lvlText w:val="%1.%2.%3.%4.%5"/>
      <w:lvlJc w:val="left"/>
      <w:pPr>
        <w:ind w:hanging="1008"/>
        <w:jc w:val="left"/>
      </w:pPr>
      <w:rPr>
        <w:rFonts w:ascii="Cambria" w:eastAsia="Cambria" w:hAnsi="Cambria" w:hint="default"/>
        <w:color w:val="233E5F"/>
        <w:sz w:val="22"/>
        <w:szCs w:val="22"/>
      </w:rPr>
    </w:lvl>
    <w:lvl w:ilvl="5">
      <w:start w:val="1"/>
      <w:numFmt w:val="bullet"/>
      <w:lvlText w:val=""/>
      <w:lvlJc w:val="left"/>
      <w:pPr>
        <w:ind w:hanging="360"/>
      </w:pPr>
      <w:rPr>
        <w:rFonts w:ascii="Symbol" w:eastAsia="Symbol" w:hAnsi="Symbol" w:hint="default"/>
        <w:sz w:val="22"/>
        <w:szCs w:val="22"/>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5">
    <w:nsid w:val="5C1E323E"/>
    <w:multiLevelType w:val="multilevel"/>
    <w:tmpl w:val="EF9A7E0A"/>
    <w:lvl w:ilvl="0">
      <w:start w:val="3"/>
      <w:numFmt w:val="decimal"/>
      <w:lvlText w:val="%1"/>
      <w:lvlJc w:val="left"/>
      <w:pPr>
        <w:ind w:hanging="576"/>
        <w:jc w:val="left"/>
      </w:pPr>
      <w:rPr>
        <w:rFonts w:hint="default"/>
      </w:rPr>
    </w:lvl>
    <w:lvl w:ilvl="1">
      <w:start w:val="3"/>
      <w:numFmt w:val="decimal"/>
      <w:lvlText w:val="%1.%2"/>
      <w:lvlJc w:val="left"/>
      <w:pPr>
        <w:ind w:hanging="576"/>
        <w:jc w:val="left"/>
      </w:pPr>
      <w:rPr>
        <w:rFonts w:ascii="Cambria" w:eastAsia="Cambria" w:hAnsi="Cambria" w:hint="default"/>
        <w:b/>
        <w:bCs/>
        <w:color w:val="4F81BC"/>
        <w:w w:val="99"/>
        <w:sz w:val="26"/>
        <w:szCs w:val="26"/>
      </w:rPr>
    </w:lvl>
    <w:lvl w:ilvl="2">
      <w:start w:val="1"/>
      <w:numFmt w:val="bullet"/>
      <w:lvlText w:val=""/>
      <w:lvlJc w:val="left"/>
      <w:pPr>
        <w:ind w:hanging="360"/>
      </w:pPr>
      <w:rPr>
        <w:rFonts w:ascii="Symbol" w:eastAsia="Symbol" w:hAnsi="Symbo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6">
    <w:nsid w:val="5DB70058"/>
    <w:multiLevelType w:val="hybridMultilevel"/>
    <w:tmpl w:val="64FECC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E0A009C"/>
    <w:multiLevelType w:val="hybridMultilevel"/>
    <w:tmpl w:val="A2807882"/>
    <w:lvl w:ilvl="0" w:tplc="0C0A0001">
      <w:start w:val="1"/>
      <w:numFmt w:val="bullet"/>
      <w:lvlText w:val=""/>
      <w:lvlJc w:val="left"/>
      <w:pPr>
        <w:ind w:left="365" w:hanging="360"/>
      </w:pPr>
      <w:rPr>
        <w:rFonts w:ascii="Symbol" w:hAnsi="Symbol" w:hint="default"/>
      </w:rPr>
    </w:lvl>
    <w:lvl w:ilvl="1" w:tplc="0C0A0003" w:tentative="1">
      <w:start w:val="1"/>
      <w:numFmt w:val="bullet"/>
      <w:lvlText w:val="o"/>
      <w:lvlJc w:val="left"/>
      <w:pPr>
        <w:ind w:left="1085" w:hanging="360"/>
      </w:pPr>
      <w:rPr>
        <w:rFonts w:ascii="Courier New" w:hAnsi="Courier New" w:cs="Courier New" w:hint="default"/>
      </w:rPr>
    </w:lvl>
    <w:lvl w:ilvl="2" w:tplc="0C0A0005" w:tentative="1">
      <w:start w:val="1"/>
      <w:numFmt w:val="bullet"/>
      <w:lvlText w:val=""/>
      <w:lvlJc w:val="left"/>
      <w:pPr>
        <w:ind w:left="1805" w:hanging="360"/>
      </w:pPr>
      <w:rPr>
        <w:rFonts w:ascii="Wingdings" w:hAnsi="Wingdings" w:hint="default"/>
      </w:rPr>
    </w:lvl>
    <w:lvl w:ilvl="3" w:tplc="0C0A0001" w:tentative="1">
      <w:start w:val="1"/>
      <w:numFmt w:val="bullet"/>
      <w:lvlText w:val=""/>
      <w:lvlJc w:val="left"/>
      <w:pPr>
        <w:ind w:left="2525" w:hanging="360"/>
      </w:pPr>
      <w:rPr>
        <w:rFonts w:ascii="Symbol" w:hAnsi="Symbol" w:hint="default"/>
      </w:rPr>
    </w:lvl>
    <w:lvl w:ilvl="4" w:tplc="0C0A0003" w:tentative="1">
      <w:start w:val="1"/>
      <w:numFmt w:val="bullet"/>
      <w:lvlText w:val="o"/>
      <w:lvlJc w:val="left"/>
      <w:pPr>
        <w:ind w:left="3245" w:hanging="360"/>
      </w:pPr>
      <w:rPr>
        <w:rFonts w:ascii="Courier New" w:hAnsi="Courier New" w:cs="Courier New" w:hint="default"/>
      </w:rPr>
    </w:lvl>
    <w:lvl w:ilvl="5" w:tplc="0C0A0005" w:tentative="1">
      <w:start w:val="1"/>
      <w:numFmt w:val="bullet"/>
      <w:lvlText w:val=""/>
      <w:lvlJc w:val="left"/>
      <w:pPr>
        <w:ind w:left="3965" w:hanging="360"/>
      </w:pPr>
      <w:rPr>
        <w:rFonts w:ascii="Wingdings" w:hAnsi="Wingdings" w:hint="default"/>
      </w:rPr>
    </w:lvl>
    <w:lvl w:ilvl="6" w:tplc="0C0A0001" w:tentative="1">
      <w:start w:val="1"/>
      <w:numFmt w:val="bullet"/>
      <w:lvlText w:val=""/>
      <w:lvlJc w:val="left"/>
      <w:pPr>
        <w:ind w:left="4685" w:hanging="360"/>
      </w:pPr>
      <w:rPr>
        <w:rFonts w:ascii="Symbol" w:hAnsi="Symbol" w:hint="default"/>
      </w:rPr>
    </w:lvl>
    <w:lvl w:ilvl="7" w:tplc="0C0A0003" w:tentative="1">
      <w:start w:val="1"/>
      <w:numFmt w:val="bullet"/>
      <w:lvlText w:val="o"/>
      <w:lvlJc w:val="left"/>
      <w:pPr>
        <w:ind w:left="5405" w:hanging="360"/>
      </w:pPr>
      <w:rPr>
        <w:rFonts w:ascii="Courier New" w:hAnsi="Courier New" w:cs="Courier New" w:hint="default"/>
      </w:rPr>
    </w:lvl>
    <w:lvl w:ilvl="8" w:tplc="0C0A0005" w:tentative="1">
      <w:start w:val="1"/>
      <w:numFmt w:val="bullet"/>
      <w:lvlText w:val=""/>
      <w:lvlJc w:val="left"/>
      <w:pPr>
        <w:ind w:left="6125" w:hanging="360"/>
      </w:pPr>
      <w:rPr>
        <w:rFonts w:ascii="Wingdings" w:hAnsi="Wingdings" w:hint="default"/>
      </w:rPr>
    </w:lvl>
  </w:abstractNum>
  <w:abstractNum w:abstractNumId="38">
    <w:nsid w:val="5FB90E2F"/>
    <w:multiLevelType w:val="hybridMultilevel"/>
    <w:tmpl w:val="869EED20"/>
    <w:lvl w:ilvl="0" w:tplc="84D0923E">
      <w:start w:val="1"/>
      <w:numFmt w:val="decimal"/>
      <w:lvlText w:val="%1."/>
      <w:lvlJc w:val="left"/>
      <w:pPr>
        <w:ind w:left="502"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1D27B46"/>
    <w:multiLevelType w:val="hybridMultilevel"/>
    <w:tmpl w:val="8A78AE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64DE6E9B"/>
    <w:multiLevelType w:val="hybridMultilevel"/>
    <w:tmpl w:val="EEB416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6D66FFB"/>
    <w:multiLevelType w:val="hybridMultilevel"/>
    <w:tmpl w:val="62163998"/>
    <w:lvl w:ilvl="0" w:tplc="340A0001">
      <w:start w:val="1"/>
      <w:numFmt w:val="bullet"/>
      <w:lvlText w:val=""/>
      <w:lvlJc w:val="left"/>
      <w:pPr>
        <w:ind w:left="213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42">
    <w:nsid w:val="68333F79"/>
    <w:multiLevelType w:val="hybridMultilevel"/>
    <w:tmpl w:val="386CE00A"/>
    <w:lvl w:ilvl="0" w:tplc="D84ED890">
      <w:numFmt w:val="bullet"/>
      <w:lvlText w:val="•"/>
      <w:lvlJc w:val="left"/>
      <w:pPr>
        <w:ind w:left="989" w:hanging="705"/>
      </w:pPr>
      <w:rPr>
        <w:rFonts w:ascii="Verdana" w:eastAsiaTheme="minorHAnsi" w:hAnsi="Verdana" w:cstheme="minorBidi" w:hint="default"/>
      </w:rPr>
    </w:lvl>
    <w:lvl w:ilvl="1" w:tplc="61348014">
      <w:numFmt w:val="bullet"/>
      <w:lvlText w:val=""/>
      <w:lvlJc w:val="left"/>
      <w:pPr>
        <w:ind w:left="1785" w:hanging="705"/>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CA965B7"/>
    <w:multiLevelType w:val="multilevel"/>
    <w:tmpl w:val="A336EDA6"/>
    <w:lvl w:ilvl="0">
      <w:start w:val="2"/>
      <w:numFmt w:val="decimal"/>
      <w:lvlText w:val="%1"/>
      <w:lvlJc w:val="left"/>
      <w:pPr>
        <w:ind w:hanging="720"/>
        <w:jc w:val="left"/>
      </w:pPr>
      <w:rPr>
        <w:rFonts w:hint="default"/>
      </w:rPr>
    </w:lvl>
    <w:lvl w:ilvl="1">
      <w:start w:val="1"/>
      <w:numFmt w:val="decimal"/>
      <w:lvlText w:val="%1.%2"/>
      <w:lvlJc w:val="left"/>
      <w:pPr>
        <w:ind w:hanging="720"/>
        <w:jc w:val="left"/>
      </w:pPr>
      <w:rPr>
        <w:rFonts w:hint="default"/>
      </w:rPr>
    </w:lvl>
    <w:lvl w:ilvl="2">
      <w:start w:val="2"/>
      <w:numFmt w:val="decimal"/>
      <w:lvlText w:val="%1.%2.%3"/>
      <w:lvlJc w:val="left"/>
      <w:pPr>
        <w:ind w:hanging="720"/>
        <w:jc w:val="left"/>
      </w:pPr>
      <w:rPr>
        <w:rFonts w:ascii="Cambria" w:eastAsia="Cambria" w:hAnsi="Cambria" w:hint="default"/>
        <w:b/>
        <w:bCs/>
        <w:color w:val="4F81BC"/>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4">
    <w:nsid w:val="6E4F20A1"/>
    <w:multiLevelType w:val="hybridMultilevel"/>
    <w:tmpl w:val="631ED9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1B7394F"/>
    <w:multiLevelType w:val="hybridMultilevel"/>
    <w:tmpl w:val="9D66CD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1CA3576"/>
    <w:multiLevelType w:val="multilevel"/>
    <w:tmpl w:val="B956B172"/>
    <w:lvl w:ilvl="0">
      <w:start w:val="4"/>
      <w:numFmt w:val="decimal"/>
      <w:lvlText w:val="%1"/>
      <w:lvlJc w:val="left"/>
      <w:pPr>
        <w:ind w:hanging="720"/>
        <w:jc w:val="left"/>
      </w:pPr>
      <w:rPr>
        <w:rFonts w:hint="default"/>
      </w:rPr>
    </w:lvl>
    <w:lvl w:ilvl="1">
      <w:start w:val="2"/>
      <w:numFmt w:val="decimal"/>
      <w:lvlText w:val="%1.%2"/>
      <w:lvlJc w:val="left"/>
      <w:pPr>
        <w:ind w:hanging="720"/>
        <w:jc w:val="left"/>
      </w:pPr>
      <w:rPr>
        <w:rFonts w:hint="default"/>
      </w:rPr>
    </w:lvl>
    <w:lvl w:ilvl="2">
      <w:start w:val="1"/>
      <w:numFmt w:val="decimal"/>
      <w:lvlText w:val="%1.%2.%3"/>
      <w:lvlJc w:val="left"/>
      <w:pPr>
        <w:ind w:hanging="720"/>
        <w:jc w:val="left"/>
      </w:pPr>
      <w:rPr>
        <w:rFonts w:ascii="Cambria" w:eastAsia="Cambria" w:hAnsi="Cambria" w:hint="default"/>
        <w:b/>
        <w:bCs/>
        <w:color w:val="4F81BC"/>
        <w:spacing w:val="-1"/>
        <w:sz w:val="22"/>
        <w:szCs w:val="22"/>
      </w:rPr>
    </w:lvl>
    <w:lvl w:ilvl="3">
      <w:start w:val="1"/>
      <w:numFmt w:val="decimal"/>
      <w:lvlText w:val="%1.%2.%3.%4"/>
      <w:lvlJc w:val="left"/>
      <w:pPr>
        <w:ind w:hanging="864"/>
        <w:jc w:val="left"/>
      </w:pPr>
      <w:rPr>
        <w:rFonts w:ascii="Cambria" w:eastAsia="Cambria" w:hAnsi="Cambria" w:hint="default"/>
        <w:b/>
        <w:bCs/>
        <w:i/>
        <w:color w:val="4F81BC"/>
        <w:sz w:val="22"/>
        <w:szCs w:val="22"/>
      </w:rPr>
    </w:lvl>
    <w:lvl w:ilvl="4">
      <w:start w:val="1"/>
      <w:numFmt w:val="bullet"/>
      <w:lvlText w:val=""/>
      <w:lvlJc w:val="left"/>
      <w:pPr>
        <w:ind w:hanging="355"/>
      </w:pPr>
      <w:rPr>
        <w:rFonts w:ascii="Symbol" w:eastAsia="Symbol" w:hAnsi="Symbol" w:hint="default"/>
        <w:sz w:val="22"/>
        <w:szCs w:val="22"/>
      </w:rPr>
    </w:lvl>
    <w:lvl w:ilvl="5">
      <w:start w:val="1"/>
      <w:numFmt w:val="bullet"/>
      <w:lvlText w:val="o"/>
      <w:lvlJc w:val="left"/>
      <w:pPr>
        <w:ind w:hanging="360"/>
      </w:pPr>
      <w:rPr>
        <w:rFonts w:ascii="Courier New" w:eastAsia="Courier New" w:hAnsi="Courier New" w:hint="default"/>
        <w:sz w:val="22"/>
        <w:szCs w:val="22"/>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7">
    <w:nsid w:val="72BC61F0"/>
    <w:multiLevelType w:val="hybridMultilevel"/>
    <w:tmpl w:val="26DC0CB8"/>
    <w:lvl w:ilvl="0" w:tplc="D1C867BA">
      <w:start w:val="1"/>
      <w:numFmt w:val="decimal"/>
      <w:lvlText w:val="%1."/>
      <w:lvlJc w:val="left"/>
      <w:pPr>
        <w:ind w:left="502"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3FC5370"/>
    <w:multiLevelType w:val="hybridMultilevel"/>
    <w:tmpl w:val="B31CB8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nsid w:val="7AFC5BC9"/>
    <w:multiLevelType w:val="hybridMultilevel"/>
    <w:tmpl w:val="4D52D580"/>
    <w:lvl w:ilvl="0" w:tplc="2D8CCEC4">
      <w:start w:val="1"/>
      <w:numFmt w:val="decimal"/>
      <w:lvlText w:val="%1."/>
      <w:lvlJc w:val="left"/>
      <w:pPr>
        <w:ind w:left="502" w:hanging="360"/>
      </w:pPr>
      <w:rPr>
        <w:rFonts w:hint="default"/>
        <w:b/>
      </w:rPr>
    </w:lvl>
    <w:lvl w:ilvl="1" w:tplc="340A0003">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num w:numId="1">
    <w:abstractNumId w:val="0"/>
  </w:num>
  <w:num w:numId="2">
    <w:abstractNumId w:val="10"/>
  </w:num>
  <w:num w:numId="3">
    <w:abstractNumId w:val="49"/>
  </w:num>
  <w:num w:numId="4">
    <w:abstractNumId w:val="47"/>
  </w:num>
  <w:num w:numId="5">
    <w:abstractNumId w:val="38"/>
  </w:num>
  <w:num w:numId="6">
    <w:abstractNumId w:val="27"/>
  </w:num>
  <w:num w:numId="7">
    <w:abstractNumId w:val="11"/>
  </w:num>
  <w:num w:numId="8">
    <w:abstractNumId w:val="2"/>
  </w:num>
  <w:num w:numId="9">
    <w:abstractNumId w:val="41"/>
  </w:num>
  <w:num w:numId="10">
    <w:abstractNumId w:val="32"/>
  </w:num>
  <w:num w:numId="11">
    <w:abstractNumId w:val="33"/>
  </w:num>
  <w:num w:numId="12">
    <w:abstractNumId w:val="16"/>
  </w:num>
  <w:num w:numId="13">
    <w:abstractNumId w:val="8"/>
  </w:num>
  <w:num w:numId="14">
    <w:abstractNumId w:val="3"/>
  </w:num>
  <w:num w:numId="15">
    <w:abstractNumId w:val="15"/>
  </w:num>
  <w:num w:numId="16">
    <w:abstractNumId w:val="21"/>
  </w:num>
  <w:num w:numId="17">
    <w:abstractNumId w:val="7"/>
  </w:num>
  <w:num w:numId="18">
    <w:abstractNumId w:val="42"/>
  </w:num>
  <w:num w:numId="19">
    <w:abstractNumId w:val="25"/>
  </w:num>
  <w:num w:numId="20">
    <w:abstractNumId w:val="30"/>
  </w:num>
  <w:num w:numId="21">
    <w:abstractNumId w:val="23"/>
  </w:num>
  <w:num w:numId="22">
    <w:abstractNumId w:val="28"/>
  </w:num>
  <w:num w:numId="23">
    <w:abstractNumId w:val="6"/>
  </w:num>
  <w:num w:numId="24">
    <w:abstractNumId w:val="24"/>
  </w:num>
  <w:num w:numId="25">
    <w:abstractNumId w:val="17"/>
  </w:num>
  <w:num w:numId="26">
    <w:abstractNumId w:val="31"/>
  </w:num>
  <w:num w:numId="27">
    <w:abstractNumId w:val="18"/>
  </w:num>
  <w:num w:numId="28">
    <w:abstractNumId w:val="34"/>
  </w:num>
  <w:num w:numId="29">
    <w:abstractNumId w:val="46"/>
  </w:num>
  <w:num w:numId="30">
    <w:abstractNumId w:val="22"/>
  </w:num>
  <w:num w:numId="31">
    <w:abstractNumId w:val="14"/>
  </w:num>
  <w:num w:numId="32">
    <w:abstractNumId w:val="35"/>
  </w:num>
  <w:num w:numId="33">
    <w:abstractNumId w:val="29"/>
  </w:num>
  <w:num w:numId="34">
    <w:abstractNumId w:val="9"/>
  </w:num>
  <w:num w:numId="35">
    <w:abstractNumId w:val="43"/>
  </w:num>
  <w:num w:numId="36">
    <w:abstractNumId w:val="26"/>
  </w:num>
  <w:num w:numId="37">
    <w:abstractNumId w:val="20"/>
  </w:num>
  <w:num w:numId="38">
    <w:abstractNumId w:val="12"/>
  </w:num>
  <w:num w:numId="39">
    <w:abstractNumId w:val="37"/>
  </w:num>
  <w:num w:numId="40">
    <w:abstractNumId w:val="44"/>
  </w:num>
  <w:num w:numId="41">
    <w:abstractNumId w:val="48"/>
  </w:num>
  <w:num w:numId="42">
    <w:abstractNumId w:val="45"/>
  </w:num>
  <w:num w:numId="43">
    <w:abstractNumId w:val="39"/>
  </w:num>
  <w:num w:numId="44">
    <w:abstractNumId w:val="13"/>
  </w:num>
  <w:num w:numId="45">
    <w:abstractNumId w:val="40"/>
  </w:num>
  <w:num w:numId="46">
    <w:abstractNumId w:val="19"/>
  </w:num>
  <w:num w:numId="47">
    <w:abstractNumId w:val="5"/>
  </w:num>
  <w:num w:numId="48">
    <w:abstractNumId w:val="36"/>
  </w:num>
  <w:num w:numId="49">
    <w:abstractNumId w:val="1"/>
  </w:num>
  <w:num w:numId="5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13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1C"/>
    <w:rsid w:val="000255D9"/>
    <w:rsid w:val="00026716"/>
    <w:rsid w:val="000320B1"/>
    <w:rsid w:val="0003292D"/>
    <w:rsid w:val="0003502C"/>
    <w:rsid w:val="00045054"/>
    <w:rsid w:val="00056C98"/>
    <w:rsid w:val="0007003B"/>
    <w:rsid w:val="00073B67"/>
    <w:rsid w:val="000772B4"/>
    <w:rsid w:val="000818EC"/>
    <w:rsid w:val="00086235"/>
    <w:rsid w:val="00091B65"/>
    <w:rsid w:val="0009420C"/>
    <w:rsid w:val="000A3724"/>
    <w:rsid w:val="000C23B8"/>
    <w:rsid w:val="000D5086"/>
    <w:rsid w:val="000E04A5"/>
    <w:rsid w:val="000E224B"/>
    <w:rsid w:val="000F12F6"/>
    <w:rsid w:val="00100E71"/>
    <w:rsid w:val="00105B4D"/>
    <w:rsid w:val="00122E4E"/>
    <w:rsid w:val="0012447B"/>
    <w:rsid w:val="0013663B"/>
    <w:rsid w:val="00137198"/>
    <w:rsid w:val="00141AE9"/>
    <w:rsid w:val="00142D08"/>
    <w:rsid w:val="0014402E"/>
    <w:rsid w:val="00144AE5"/>
    <w:rsid w:val="0015556A"/>
    <w:rsid w:val="00165DF3"/>
    <w:rsid w:val="00170C5B"/>
    <w:rsid w:val="00180FE3"/>
    <w:rsid w:val="0018436C"/>
    <w:rsid w:val="00185631"/>
    <w:rsid w:val="001857C4"/>
    <w:rsid w:val="001A3D66"/>
    <w:rsid w:val="001A6613"/>
    <w:rsid w:val="001A6CDD"/>
    <w:rsid w:val="001B0973"/>
    <w:rsid w:val="001B5DF3"/>
    <w:rsid w:val="001B6715"/>
    <w:rsid w:val="001C0E88"/>
    <w:rsid w:val="001C4BEC"/>
    <w:rsid w:val="001C553B"/>
    <w:rsid w:val="001C5DAD"/>
    <w:rsid w:val="001D084E"/>
    <w:rsid w:val="001D2156"/>
    <w:rsid w:val="001D38C6"/>
    <w:rsid w:val="001E32C9"/>
    <w:rsid w:val="001F2E28"/>
    <w:rsid w:val="001F368F"/>
    <w:rsid w:val="001F5571"/>
    <w:rsid w:val="001F64C5"/>
    <w:rsid w:val="00200B6F"/>
    <w:rsid w:val="00201C6C"/>
    <w:rsid w:val="0021012A"/>
    <w:rsid w:val="002108F4"/>
    <w:rsid w:val="00223A7C"/>
    <w:rsid w:val="00224867"/>
    <w:rsid w:val="00234D96"/>
    <w:rsid w:val="002352AE"/>
    <w:rsid w:val="0024375C"/>
    <w:rsid w:val="00253A0F"/>
    <w:rsid w:val="00267E52"/>
    <w:rsid w:val="0027158F"/>
    <w:rsid w:val="00273ABB"/>
    <w:rsid w:val="002740DF"/>
    <w:rsid w:val="00285F86"/>
    <w:rsid w:val="002911F5"/>
    <w:rsid w:val="002B2F05"/>
    <w:rsid w:val="002B4918"/>
    <w:rsid w:val="002B4F70"/>
    <w:rsid w:val="002C59DC"/>
    <w:rsid w:val="002C7F8F"/>
    <w:rsid w:val="002D09E5"/>
    <w:rsid w:val="002D0E3E"/>
    <w:rsid w:val="002D0F6D"/>
    <w:rsid w:val="002E1AE6"/>
    <w:rsid w:val="0030430A"/>
    <w:rsid w:val="00306AF5"/>
    <w:rsid w:val="00312F97"/>
    <w:rsid w:val="00316854"/>
    <w:rsid w:val="00320626"/>
    <w:rsid w:val="00321DB9"/>
    <w:rsid w:val="00334025"/>
    <w:rsid w:val="0033491A"/>
    <w:rsid w:val="00335337"/>
    <w:rsid w:val="003376F5"/>
    <w:rsid w:val="00337A8C"/>
    <w:rsid w:val="00342129"/>
    <w:rsid w:val="003429A6"/>
    <w:rsid w:val="00345822"/>
    <w:rsid w:val="00346844"/>
    <w:rsid w:val="00347F1B"/>
    <w:rsid w:val="003500FD"/>
    <w:rsid w:val="00351B88"/>
    <w:rsid w:val="00355619"/>
    <w:rsid w:val="0035698D"/>
    <w:rsid w:val="00360E8B"/>
    <w:rsid w:val="00367683"/>
    <w:rsid w:val="00371B6A"/>
    <w:rsid w:val="003749E4"/>
    <w:rsid w:val="00377733"/>
    <w:rsid w:val="00381485"/>
    <w:rsid w:val="0038382B"/>
    <w:rsid w:val="003A3171"/>
    <w:rsid w:val="003A715D"/>
    <w:rsid w:val="003B1C43"/>
    <w:rsid w:val="003C584D"/>
    <w:rsid w:val="003D1777"/>
    <w:rsid w:val="003D4E11"/>
    <w:rsid w:val="003D62FD"/>
    <w:rsid w:val="003D7019"/>
    <w:rsid w:val="003D70BE"/>
    <w:rsid w:val="003E1AA0"/>
    <w:rsid w:val="003E3C58"/>
    <w:rsid w:val="003E5C66"/>
    <w:rsid w:val="003F5666"/>
    <w:rsid w:val="003F6D1C"/>
    <w:rsid w:val="003F7A5F"/>
    <w:rsid w:val="00417336"/>
    <w:rsid w:val="00433621"/>
    <w:rsid w:val="00440B09"/>
    <w:rsid w:val="00442D3D"/>
    <w:rsid w:val="00455062"/>
    <w:rsid w:val="00460AD9"/>
    <w:rsid w:val="004623FD"/>
    <w:rsid w:val="0046555E"/>
    <w:rsid w:val="00476FDE"/>
    <w:rsid w:val="0048482D"/>
    <w:rsid w:val="00484A96"/>
    <w:rsid w:val="00484CCA"/>
    <w:rsid w:val="004876CC"/>
    <w:rsid w:val="00492276"/>
    <w:rsid w:val="004C15CB"/>
    <w:rsid w:val="004C7AF3"/>
    <w:rsid w:val="004D0904"/>
    <w:rsid w:val="004D228A"/>
    <w:rsid w:val="004D5C34"/>
    <w:rsid w:val="004E6DB0"/>
    <w:rsid w:val="004F1C53"/>
    <w:rsid w:val="004F3576"/>
    <w:rsid w:val="004F4AAC"/>
    <w:rsid w:val="004F5A0A"/>
    <w:rsid w:val="00505A47"/>
    <w:rsid w:val="00506632"/>
    <w:rsid w:val="00510801"/>
    <w:rsid w:val="005153CE"/>
    <w:rsid w:val="0052179E"/>
    <w:rsid w:val="00527AC4"/>
    <w:rsid w:val="00551461"/>
    <w:rsid w:val="00552C41"/>
    <w:rsid w:val="00562EF0"/>
    <w:rsid w:val="0056337B"/>
    <w:rsid w:val="00563ADC"/>
    <w:rsid w:val="00564C34"/>
    <w:rsid w:val="00566BFB"/>
    <w:rsid w:val="00576940"/>
    <w:rsid w:val="00586F17"/>
    <w:rsid w:val="005878C4"/>
    <w:rsid w:val="005A7B14"/>
    <w:rsid w:val="005B792F"/>
    <w:rsid w:val="005C03AF"/>
    <w:rsid w:val="005C5F99"/>
    <w:rsid w:val="005C6778"/>
    <w:rsid w:val="005D2557"/>
    <w:rsid w:val="005D5DC8"/>
    <w:rsid w:val="005D649C"/>
    <w:rsid w:val="005D69C9"/>
    <w:rsid w:val="005E7E2C"/>
    <w:rsid w:val="005F1FA6"/>
    <w:rsid w:val="005F7051"/>
    <w:rsid w:val="006031FC"/>
    <w:rsid w:val="00604D30"/>
    <w:rsid w:val="0061080D"/>
    <w:rsid w:val="006270F7"/>
    <w:rsid w:val="00627F6E"/>
    <w:rsid w:val="00630D83"/>
    <w:rsid w:val="00632238"/>
    <w:rsid w:val="00633D81"/>
    <w:rsid w:val="00653495"/>
    <w:rsid w:val="00655D1E"/>
    <w:rsid w:val="0065695B"/>
    <w:rsid w:val="00657331"/>
    <w:rsid w:val="00684227"/>
    <w:rsid w:val="00687151"/>
    <w:rsid w:val="00694025"/>
    <w:rsid w:val="00694324"/>
    <w:rsid w:val="006B0CAC"/>
    <w:rsid w:val="006B594F"/>
    <w:rsid w:val="006B6146"/>
    <w:rsid w:val="006C59AE"/>
    <w:rsid w:val="006E0C30"/>
    <w:rsid w:val="00705A90"/>
    <w:rsid w:val="007134C0"/>
    <w:rsid w:val="007165F8"/>
    <w:rsid w:val="00716B14"/>
    <w:rsid w:val="00726759"/>
    <w:rsid w:val="0073377B"/>
    <w:rsid w:val="0074432A"/>
    <w:rsid w:val="0074462F"/>
    <w:rsid w:val="00745E78"/>
    <w:rsid w:val="00751138"/>
    <w:rsid w:val="00755798"/>
    <w:rsid w:val="00763860"/>
    <w:rsid w:val="007679F5"/>
    <w:rsid w:val="00782F52"/>
    <w:rsid w:val="00792860"/>
    <w:rsid w:val="00792DC9"/>
    <w:rsid w:val="007B385D"/>
    <w:rsid w:val="007B5FD9"/>
    <w:rsid w:val="007C1A52"/>
    <w:rsid w:val="007C7400"/>
    <w:rsid w:val="007D450C"/>
    <w:rsid w:val="007E2A00"/>
    <w:rsid w:val="007F45D8"/>
    <w:rsid w:val="007F6673"/>
    <w:rsid w:val="007F78F2"/>
    <w:rsid w:val="00813EAF"/>
    <w:rsid w:val="00815FFF"/>
    <w:rsid w:val="008241B4"/>
    <w:rsid w:val="008256F7"/>
    <w:rsid w:val="008275D6"/>
    <w:rsid w:val="0083071F"/>
    <w:rsid w:val="00830CC1"/>
    <w:rsid w:val="008334C7"/>
    <w:rsid w:val="00847BAA"/>
    <w:rsid w:val="008502BB"/>
    <w:rsid w:val="00860D65"/>
    <w:rsid w:val="00862347"/>
    <w:rsid w:val="008676E4"/>
    <w:rsid w:val="0087044A"/>
    <w:rsid w:val="008714B8"/>
    <w:rsid w:val="0088205C"/>
    <w:rsid w:val="008859E3"/>
    <w:rsid w:val="00887F56"/>
    <w:rsid w:val="008968E6"/>
    <w:rsid w:val="008B006D"/>
    <w:rsid w:val="008B19DE"/>
    <w:rsid w:val="008B55FF"/>
    <w:rsid w:val="008C1F3A"/>
    <w:rsid w:val="008C5222"/>
    <w:rsid w:val="008E5DDC"/>
    <w:rsid w:val="008E7500"/>
    <w:rsid w:val="008E75ED"/>
    <w:rsid w:val="008F3F8B"/>
    <w:rsid w:val="0090144C"/>
    <w:rsid w:val="009109AB"/>
    <w:rsid w:val="00910C70"/>
    <w:rsid w:val="009138B5"/>
    <w:rsid w:val="00914C1A"/>
    <w:rsid w:val="009241C7"/>
    <w:rsid w:val="009306BD"/>
    <w:rsid w:val="009324EC"/>
    <w:rsid w:val="00936557"/>
    <w:rsid w:val="00940B0B"/>
    <w:rsid w:val="00961278"/>
    <w:rsid w:val="009616A7"/>
    <w:rsid w:val="0098316F"/>
    <w:rsid w:val="0098704E"/>
    <w:rsid w:val="009A3C60"/>
    <w:rsid w:val="009B3B36"/>
    <w:rsid w:val="009B7344"/>
    <w:rsid w:val="009C0DFC"/>
    <w:rsid w:val="009D72B8"/>
    <w:rsid w:val="009F2D52"/>
    <w:rsid w:val="00A21FDC"/>
    <w:rsid w:val="00A35A40"/>
    <w:rsid w:val="00A4115C"/>
    <w:rsid w:val="00A544A7"/>
    <w:rsid w:val="00A60CC2"/>
    <w:rsid w:val="00A6579A"/>
    <w:rsid w:val="00A92084"/>
    <w:rsid w:val="00A966F8"/>
    <w:rsid w:val="00AC1936"/>
    <w:rsid w:val="00AD08B6"/>
    <w:rsid w:val="00AD09DB"/>
    <w:rsid w:val="00AD3698"/>
    <w:rsid w:val="00AE7B9A"/>
    <w:rsid w:val="00AF4E63"/>
    <w:rsid w:val="00B010AF"/>
    <w:rsid w:val="00B029AE"/>
    <w:rsid w:val="00B045B3"/>
    <w:rsid w:val="00B25223"/>
    <w:rsid w:val="00B369E3"/>
    <w:rsid w:val="00B72CF7"/>
    <w:rsid w:val="00B92C65"/>
    <w:rsid w:val="00B9583A"/>
    <w:rsid w:val="00BA61BB"/>
    <w:rsid w:val="00BC6773"/>
    <w:rsid w:val="00BD4378"/>
    <w:rsid w:val="00BD6181"/>
    <w:rsid w:val="00BD6931"/>
    <w:rsid w:val="00BE4347"/>
    <w:rsid w:val="00BE7F46"/>
    <w:rsid w:val="00C00A93"/>
    <w:rsid w:val="00C00FA4"/>
    <w:rsid w:val="00C01194"/>
    <w:rsid w:val="00C1173D"/>
    <w:rsid w:val="00C12A5C"/>
    <w:rsid w:val="00C17F95"/>
    <w:rsid w:val="00C20C6C"/>
    <w:rsid w:val="00C35012"/>
    <w:rsid w:val="00C403D5"/>
    <w:rsid w:val="00C52441"/>
    <w:rsid w:val="00C74E41"/>
    <w:rsid w:val="00C87529"/>
    <w:rsid w:val="00C90A44"/>
    <w:rsid w:val="00C9707D"/>
    <w:rsid w:val="00CA176E"/>
    <w:rsid w:val="00CA29DB"/>
    <w:rsid w:val="00CA7CA2"/>
    <w:rsid w:val="00CB0AA0"/>
    <w:rsid w:val="00CB2505"/>
    <w:rsid w:val="00CB2C75"/>
    <w:rsid w:val="00CB4AB7"/>
    <w:rsid w:val="00CB6B6A"/>
    <w:rsid w:val="00CC0186"/>
    <w:rsid w:val="00CC0E03"/>
    <w:rsid w:val="00CC42FB"/>
    <w:rsid w:val="00CC65F4"/>
    <w:rsid w:val="00CD69E2"/>
    <w:rsid w:val="00CE18BB"/>
    <w:rsid w:val="00CE42F5"/>
    <w:rsid w:val="00CF0353"/>
    <w:rsid w:val="00D00D76"/>
    <w:rsid w:val="00D07160"/>
    <w:rsid w:val="00D074BF"/>
    <w:rsid w:val="00D21F3A"/>
    <w:rsid w:val="00D25C58"/>
    <w:rsid w:val="00D32561"/>
    <w:rsid w:val="00D35090"/>
    <w:rsid w:val="00D3565B"/>
    <w:rsid w:val="00D37400"/>
    <w:rsid w:val="00D40D59"/>
    <w:rsid w:val="00D41D5A"/>
    <w:rsid w:val="00D425CB"/>
    <w:rsid w:val="00D46CDD"/>
    <w:rsid w:val="00D5017F"/>
    <w:rsid w:val="00D50D31"/>
    <w:rsid w:val="00D51FD2"/>
    <w:rsid w:val="00D55C18"/>
    <w:rsid w:val="00D55CF1"/>
    <w:rsid w:val="00D56153"/>
    <w:rsid w:val="00D65E09"/>
    <w:rsid w:val="00D733AD"/>
    <w:rsid w:val="00D81B1A"/>
    <w:rsid w:val="00D84BC0"/>
    <w:rsid w:val="00D86693"/>
    <w:rsid w:val="00D874E3"/>
    <w:rsid w:val="00DB6A72"/>
    <w:rsid w:val="00DB769A"/>
    <w:rsid w:val="00DD5852"/>
    <w:rsid w:val="00DF799E"/>
    <w:rsid w:val="00E1005C"/>
    <w:rsid w:val="00E1218F"/>
    <w:rsid w:val="00E16A73"/>
    <w:rsid w:val="00E20A8D"/>
    <w:rsid w:val="00E27FA9"/>
    <w:rsid w:val="00E422C0"/>
    <w:rsid w:val="00E43C07"/>
    <w:rsid w:val="00E50B6F"/>
    <w:rsid w:val="00E514CA"/>
    <w:rsid w:val="00E51D62"/>
    <w:rsid w:val="00E546CC"/>
    <w:rsid w:val="00E71FE9"/>
    <w:rsid w:val="00E7258C"/>
    <w:rsid w:val="00E933F6"/>
    <w:rsid w:val="00E93ABF"/>
    <w:rsid w:val="00EA004C"/>
    <w:rsid w:val="00EA3AB8"/>
    <w:rsid w:val="00EC6F2F"/>
    <w:rsid w:val="00EE5335"/>
    <w:rsid w:val="00EF1EE7"/>
    <w:rsid w:val="00F101AC"/>
    <w:rsid w:val="00F10369"/>
    <w:rsid w:val="00F12C8B"/>
    <w:rsid w:val="00F14080"/>
    <w:rsid w:val="00F24B2F"/>
    <w:rsid w:val="00F27483"/>
    <w:rsid w:val="00F37261"/>
    <w:rsid w:val="00F44AB3"/>
    <w:rsid w:val="00F46A62"/>
    <w:rsid w:val="00F505C8"/>
    <w:rsid w:val="00F60C9F"/>
    <w:rsid w:val="00F67F24"/>
    <w:rsid w:val="00F7577B"/>
    <w:rsid w:val="00F84360"/>
    <w:rsid w:val="00F84E34"/>
    <w:rsid w:val="00F867A5"/>
    <w:rsid w:val="00F90B05"/>
    <w:rsid w:val="00F93EC9"/>
    <w:rsid w:val="00FB1BD2"/>
    <w:rsid w:val="00FC6C7E"/>
    <w:rsid w:val="00FD233F"/>
    <w:rsid w:val="00FD6078"/>
    <w:rsid w:val="00FE13BF"/>
    <w:rsid w:val="00FE282F"/>
    <w:rsid w:val="00FE32F4"/>
    <w:rsid w:val="00FF19B8"/>
    <w:rsid w:val="00FF2DFD"/>
    <w:rsid w:val="00FF3D71"/>
    <w:rsid w:val="00FF410D"/>
    <w:rsid w:val="00FF74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76"/>
    <w:pPr>
      <w:spacing w:after="0" w:line="240" w:lineRule="auto"/>
      <w:ind w:firstLine="1418"/>
      <w:jc w:val="both"/>
    </w:pPr>
    <w:rPr>
      <w:rFonts w:ascii="Verdana" w:hAnsi="Verdana"/>
      <w:sz w:val="20"/>
    </w:rPr>
  </w:style>
  <w:style w:type="paragraph" w:styleId="Ttulo1">
    <w:name w:val="heading 1"/>
    <w:basedOn w:val="Normal"/>
    <w:next w:val="Normal"/>
    <w:link w:val="Ttulo1Car"/>
    <w:uiPriority w:val="1"/>
    <w:qFormat/>
    <w:rsid w:val="0098316F"/>
    <w:pPr>
      <w:keepNext/>
      <w:keepLines/>
      <w:spacing w:line="276" w:lineRule="auto"/>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1"/>
    <w:unhideWhenUsed/>
    <w:qFormat/>
    <w:rsid w:val="0098316F"/>
    <w:pPr>
      <w:keepNext/>
      <w:keepLines/>
      <w:spacing w:before="160" w:after="120"/>
      <w:outlineLvl w:val="1"/>
    </w:pPr>
    <w:rPr>
      <w:rFonts w:eastAsiaTheme="majorEastAsia" w:cstheme="majorBidi"/>
      <w:b/>
      <w:sz w:val="22"/>
      <w:szCs w:val="26"/>
    </w:rPr>
  </w:style>
  <w:style w:type="paragraph" w:styleId="Ttulo3">
    <w:name w:val="heading 3"/>
    <w:basedOn w:val="Normal"/>
    <w:next w:val="Normal"/>
    <w:link w:val="Ttulo3Car"/>
    <w:uiPriority w:val="1"/>
    <w:unhideWhenUsed/>
    <w:qFormat/>
    <w:rsid w:val="00552C4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1"/>
    <w:qFormat/>
    <w:rsid w:val="00E1218F"/>
    <w:pPr>
      <w:widowControl w:val="0"/>
      <w:ind w:firstLine="0"/>
      <w:jc w:val="left"/>
      <w:outlineLvl w:val="3"/>
    </w:pPr>
    <w:rPr>
      <w:rFonts w:ascii="Cambria" w:eastAsia="Cambria" w:hAnsi="Cambria"/>
      <w:b/>
      <w:bCs/>
      <w:i/>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316F"/>
    <w:rPr>
      <w:rFonts w:ascii="Verdana" w:eastAsiaTheme="majorEastAsia" w:hAnsi="Verdana" w:cstheme="majorBidi"/>
      <w:b/>
      <w:color w:val="000000" w:themeColor="text1"/>
      <w:sz w:val="28"/>
      <w:szCs w:val="32"/>
    </w:rPr>
  </w:style>
  <w:style w:type="character" w:customStyle="1" w:styleId="Ttulo2Car">
    <w:name w:val="Título 2 Car"/>
    <w:basedOn w:val="Fuentedeprrafopredeter"/>
    <w:link w:val="Ttulo2"/>
    <w:uiPriority w:val="1"/>
    <w:rsid w:val="0098316F"/>
    <w:rPr>
      <w:rFonts w:ascii="Verdana" w:eastAsiaTheme="majorEastAsia" w:hAnsi="Verdana" w:cstheme="majorBidi"/>
      <w:b/>
      <w:szCs w:val="26"/>
    </w:rPr>
  </w:style>
  <w:style w:type="paragraph" w:styleId="Encabezado">
    <w:name w:val="header"/>
    <w:basedOn w:val="Normal"/>
    <w:link w:val="EncabezadoCar"/>
    <w:uiPriority w:val="99"/>
    <w:unhideWhenUsed/>
    <w:rsid w:val="00D35090"/>
    <w:pPr>
      <w:tabs>
        <w:tab w:val="center" w:pos="4419"/>
        <w:tab w:val="right" w:pos="8838"/>
      </w:tabs>
    </w:pPr>
  </w:style>
  <w:style w:type="character" w:customStyle="1" w:styleId="EncabezadoCar">
    <w:name w:val="Encabezado Car"/>
    <w:basedOn w:val="Fuentedeprrafopredeter"/>
    <w:link w:val="Encabezado"/>
    <w:uiPriority w:val="99"/>
    <w:rsid w:val="00D35090"/>
    <w:rPr>
      <w:rFonts w:ascii="Verdana" w:hAnsi="Verdana"/>
      <w:sz w:val="20"/>
    </w:rPr>
  </w:style>
  <w:style w:type="paragraph" w:styleId="Piedepgina">
    <w:name w:val="footer"/>
    <w:basedOn w:val="Normal"/>
    <w:link w:val="PiedepginaCar"/>
    <w:uiPriority w:val="99"/>
    <w:unhideWhenUsed/>
    <w:rsid w:val="00D35090"/>
    <w:pPr>
      <w:tabs>
        <w:tab w:val="center" w:pos="4419"/>
        <w:tab w:val="right" w:pos="8838"/>
      </w:tabs>
    </w:pPr>
  </w:style>
  <w:style w:type="character" w:customStyle="1" w:styleId="PiedepginaCar">
    <w:name w:val="Pie de página Car"/>
    <w:basedOn w:val="Fuentedeprrafopredeter"/>
    <w:link w:val="Piedepgina"/>
    <w:uiPriority w:val="99"/>
    <w:rsid w:val="00D35090"/>
    <w:rPr>
      <w:rFonts w:ascii="Verdana" w:hAnsi="Verdana"/>
      <w:sz w:val="20"/>
    </w:rPr>
  </w:style>
  <w:style w:type="paragraph" w:styleId="ndice1">
    <w:name w:val="index 1"/>
    <w:basedOn w:val="Normal"/>
    <w:next w:val="Normal"/>
    <w:autoRedefine/>
    <w:uiPriority w:val="99"/>
    <w:semiHidden/>
    <w:unhideWhenUsed/>
    <w:rsid w:val="00BC6773"/>
    <w:pPr>
      <w:ind w:left="200" w:hanging="200"/>
    </w:pPr>
  </w:style>
  <w:style w:type="paragraph" w:styleId="TtulodeTDC">
    <w:name w:val="TOC Heading"/>
    <w:basedOn w:val="Ttulo1"/>
    <w:next w:val="Normal"/>
    <w:uiPriority w:val="39"/>
    <w:unhideWhenUsed/>
    <w:qFormat/>
    <w:rsid w:val="00BC6773"/>
    <w:pPr>
      <w:spacing w:before="240" w:line="259" w:lineRule="auto"/>
      <w:ind w:firstLine="0"/>
      <w:jc w:val="left"/>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F27483"/>
    <w:pPr>
      <w:numPr>
        <w:numId w:val="1"/>
      </w:numPr>
      <w:tabs>
        <w:tab w:val="left" w:pos="880"/>
        <w:tab w:val="right" w:leader="dot" w:pos="8828"/>
      </w:tabs>
      <w:spacing w:after="100"/>
      <w:ind w:hanging="502"/>
    </w:pPr>
    <w:rPr>
      <w:b/>
    </w:rPr>
  </w:style>
  <w:style w:type="paragraph" w:styleId="TDC2">
    <w:name w:val="toc 2"/>
    <w:basedOn w:val="Normal"/>
    <w:next w:val="Normal"/>
    <w:autoRedefine/>
    <w:uiPriority w:val="39"/>
    <w:unhideWhenUsed/>
    <w:rsid w:val="00E71FE9"/>
    <w:pPr>
      <w:tabs>
        <w:tab w:val="left" w:pos="1540"/>
        <w:tab w:val="right" w:leader="dot" w:pos="8828"/>
      </w:tabs>
      <w:spacing w:after="100"/>
      <w:ind w:firstLine="0"/>
    </w:pPr>
    <w:rPr>
      <w:b/>
      <w:noProof/>
      <w:szCs w:val="20"/>
    </w:rPr>
  </w:style>
  <w:style w:type="character" w:styleId="Hipervnculo">
    <w:name w:val="Hyperlink"/>
    <w:basedOn w:val="Fuentedeprrafopredeter"/>
    <w:uiPriority w:val="99"/>
    <w:unhideWhenUsed/>
    <w:rsid w:val="00BC6773"/>
    <w:rPr>
      <w:color w:val="0563C1" w:themeColor="hyperlink"/>
      <w:u w:val="single"/>
    </w:rPr>
  </w:style>
  <w:style w:type="paragraph" w:styleId="TDC3">
    <w:name w:val="toc 3"/>
    <w:basedOn w:val="Normal"/>
    <w:next w:val="Normal"/>
    <w:autoRedefine/>
    <w:uiPriority w:val="39"/>
    <w:unhideWhenUsed/>
    <w:rsid w:val="00527AC4"/>
    <w:pPr>
      <w:tabs>
        <w:tab w:val="right" w:leader="dot" w:pos="9062"/>
      </w:tabs>
      <w:spacing w:after="100" w:line="259" w:lineRule="auto"/>
      <w:ind w:left="440" w:firstLine="0"/>
      <w:jc w:val="left"/>
    </w:pPr>
    <w:rPr>
      <w:rFonts w:eastAsiaTheme="minorEastAsia" w:cs="Times New Roman"/>
      <w:noProof/>
      <w:sz w:val="22"/>
      <w:lang w:eastAsia="es-CL"/>
    </w:rPr>
  </w:style>
  <w:style w:type="character" w:customStyle="1" w:styleId="apple-converted-space">
    <w:name w:val="apple-converted-space"/>
    <w:basedOn w:val="Fuentedeprrafopredeter"/>
    <w:rsid w:val="008334C7"/>
  </w:style>
  <w:style w:type="paragraph" w:styleId="Prrafodelista">
    <w:name w:val="List Paragraph"/>
    <w:basedOn w:val="Normal"/>
    <w:uiPriority w:val="1"/>
    <w:qFormat/>
    <w:rsid w:val="001F368F"/>
    <w:pPr>
      <w:ind w:left="720"/>
      <w:contextualSpacing/>
    </w:pPr>
  </w:style>
  <w:style w:type="character" w:styleId="Textoennegrita">
    <w:name w:val="Strong"/>
    <w:basedOn w:val="Fuentedeprrafopredeter"/>
    <w:uiPriority w:val="22"/>
    <w:qFormat/>
    <w:rsid w:val="0098704E"/>
    <w:rPr>
      <w:b/>
      <w:bCs/>
    </w:rPr>
  </w:style>
  <w:style w:type="paragraph" w:styleId="NormalWeb">
    <w:name w:val="Normal (Web)"/>
    <w:basedOn w:val="Normal"/>
    <w:uiPriority w:val="99"/>
    <w:unhideWhenUsed/>
    <w:rsid w:val="0074432A"/>
    <w:pPr>
      <w:spacing w:before="100" w:beforeAutospacing="1" w:after="100" w:afterAutospacing="1"/>
      <w:ind w:firstLine="0"/>
      <w:jc w:val="left"/>
    </w:pPr>
    <w:rPr>
      <w:rFonts w:ascii="Times New Roman" w:eastAsia="Times New Roman" w:hAnsi="Times New Roman" w:cs="Times New Roman"/>
      <w:sz w:val="24"/>
      <w:szCs w:val="24"/>
      <w:lang w:val="es-ES" w:eastAsia="es-ES"/>
    </w:rPr>
  </w:style>
  <w:style w:type="character" w:customStyle="1" w:styleId="null">
    <w:name w:val="null"/>
    <w:basedOn w:val="Fuentedeprrafopredeter"/>
    <w:rsid w:val="0074432A"/>
  </w:style>
  <w:style w:type="character" w:customStyle="1" w:styleId="Ttulo3Car">
    <w:name w:val="Título 3 Car"/>
    <w:basedOn w:val="Fuentedeprrafopredeter"/>
    <w:link w:val="Ttulo3"/>
    <w:uiPriority w:val="1"/>
    <w:rsid w:val="00552C41"/>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EE5335"/>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335"/>
    <w:rPr>
      <w:rFonts w:ascii="Tahoma" w:hAnsi="Tahoma" w:cs="Tahoma"/>
      <w:sz w:val="16"/>
      <w:szCs w:val="16"/>
    </w:rPr>
  </w:style>
  <w:style w:type="paragraph" w:styleId="Subttulo">
    <w:name w:val="Subtitle"/>
    <w:basedOn w:val="Normal"/>
    <w:next w:val="Normal"/>
    <w:link w:val="SubttuloCar"/>
    <w:uiPriority w:val="11"/>
    <w:qFormat/>
    <w:rsid w:val="00FD6078"/>
    <w:pPr>
      <w:numPr>
        <w:ilvl w:val="1"/>
      </w:numPr>
      <w:ind w:firstLine="1418"/>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FD6078"/>
    <w:rPr>
      <w:rFonts w:asciiTheme="majorHAnsi" w:eastAsiaTheme="majorEastAsia" w:hAnsiTheme="majorHAnsi" w:cstheme="majorBidi"/>
      <w:i/>
      <w:iCs/>
      <w:color w:val="5B9BD5" w:themeColor="accent1"/>
      <w:spacing w:val="15"/>
      <w:sz w:val="24"/>
      <w:szCs w:val="24"/>
    </w:rPr>
  </w:style>
  <w:style w:type="table" w:styleId="Listaclara-nfasis1">
    <w:name w:val="Light List Accent 1"/>
    <w:basedOn w:val="Tablanormal"/>
    <w:uiPriority w:val="61"/>
    <w:rsid w:val="005F7051"/>
    <w:pPr>
      <w:spacing w:after="0" w:line="240" w:lineRule="auto"/>
    </w:pPr>
    <w:rPr>
      <w:lang w:val="es-E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media3-nfasis1">
    <w:name w:val="Medium Grid 3 Accent 1"/>
    <w:basedOn w:val="Tablanormal"/>
    <w:uiPriority w:val="69"/>
    <w:rsid w:val="00C9707D"/>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Ttulo4Car">
    <w:name w:val="Título 4 Car"/>
    <w:basedOn w:val="Fuentedeprrafopredeter"/>
    <w:link w:val="Ttulo4"/>
    <w:uiPriority w:val="1"/>
    <w:rsid w:val="00E1218F"/>
    <w:rPr>
      <w:rFonts w:ascii="Cambria" w:eastAsia="Cambria" w:hAnsi="Cambria"/>
      <w:b/>
      <w:bCs/>
      <w:i/>
      <w:lang w:val="en-US"/>
    </w:rPr>
  </w:style>
  <w:style w:type="paragraph" w:customStyle="1" w:styleId="Body">
    <w:name w:val="Body"/>
    <w:basedOn w:val="Normal"/>
    <w:uiPriority w:val="1"/>
    <w:qFormat/>
    <w:rsid w:val="00E1218F"/>
    <w:pPr>
      <w:widowControl w:val="0"/>
      <w:ind w:firstLine="0"/>
      <w:jc w:val="left"/>
    </w:pPr>
    <w:rPr>
      <w:rFonts w:ascii="Arial" w:eastAsia="Arial" w:hAnsi="Arial"/>
      <w:sz w:val="22"/>
      <w:lang w:val="en-US"/>
    </w:rPr>
  </w:style>
  <w:style w:type="paragraph" w:customStyle="1" w:styleId="TableParagraph">
    <w:name w:val="Table Paragraph"/>
    <w:basedOn w:val="Normal"/>
    <w:uiPriority w:val="1"/>
    <w:qFormat/>
    <w:rsid w:val="00E1218F"/>
    <w:pPr>
      <w:widowControl w:val="0"/>
      <w:ind w:firstLine="0"/>
      <w:jc w:val="left"/>
    </w:pPr>
    <w:rPr>
      <w:rFonts w:asciiTheme="minorHAnsi" w:hAnsiTheme="minorHAnsi"/>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76"/>
    <w:pPr>
      <w:spacing w:after="0" w:line="240" w:lineRule="auto"/>
      <w:ind w:firstLine="1418"/>
      <w:jc w:val="both"/>
    </w:pPr>
    <w:rPr>
      <w:rFonts w:ascii="Verdana" w:hAnsi="Verdana"/>
      <w:sz w:val="20"/>
    </w:rPr>
  </w:style>
  <w:style w:type="paragraph" w:styleId="Ttulo1">
    <w:name w:val="heading 1"/>
    <w:basedOn w:val="Normal"/>
    <w:next w:val="Normal"/>
    <w:link w:val="Ttulo1Car"/>
    <w:uiPriority w:val="1"/>
    <w:qFormat/>
    <w:rsid w:val="0098316F"/>
    <w:pPr>
      <w:keepNext/>
      <w:keepLines/>
      <w:spacing w:line="276" w:lineRule="auto"/>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1"/>
    <w:unhideWhenUsed/>
    <w:qFormat/>
    <w:rsid w:val="0098316F"/>
    <w:pPr>
      <w:keepNext/>
      <w:keepLines/>
      <w:spacing w:before="160" w:after="120"/>
      <w:outlineLvl w:val="1"/>
    </w:pPr>
    <w:rPr>
      <w:rFonts w:eastAsiaTheme="majorEastAsia" w:cstheme="majorBidi"/>
      <w:b/>
      <w:sz w:val="22"/>
      <w:szCs w:val="26"/>
    </w:rPr>
  </w:style>
  <w:style w:type="paragraph" w:styleId="Ttulo3">
    <w:name w:val="heading 3"/>
    <w:basedOn w:val="Normal"/>
    <w:next w:val="Normal"/>
    <w:link w:val="Ttulo3Car"/>
    <w:uiPriority w:val="1"/>
    <w:unhideWhenUsed/>
    <w:qFormat/>
    <w:rsid w:val="00552C4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1"/>
    <w:qFormat/>
    <w:rsid w:val="00E1218F"/>
    <w:pPr>
      <w:widowControl w:val="0"/>
      <w:ind w:firstLine="0"/>
      <w:jc w:val="left"/>
      <w:outlineLvl w:val="3"/>
    </w:pPr>
    <w:rPr>
      <w:rFonts w:ascii="Cambria" w:eastAsia="Cambria" w:hAnsi="Cambria"/>
      <w:b/>
      <w:bCs/>
      <w:i/>
      <w:sz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8316F"/>
    <w:rPr>
      <w:rFonts w:ascii="Verdana" w:eastAsiaTheme="majorEastAsia" w:hAnsi="Verdana" w:cstheme="majorBidi"/>
      <w:b/>
      <w:color w:val="000000" w:themeColor="text1"/>
      <w:sz w:val="28"/>
      <w:szCs w:val="32"/>
    </w:rPr>
  </w:style>
  <w:style w:type="character" w:customStyle="1" w:styleId="Ttulo2Car">
    <w:name w:val="Título 2 Car"/>
    <w:basedOn w:val="Fuentedeprrafopredeter"/>
    <w:link w:val="Ttulo2"/>
    <w:uiPriority w:val="1"/>
    <w:rsid w:val="0098316F"/>
    <w:rPr>
      <w:rFonts w:ascii="Verdana" w:eastAsiaTheme="majorEastAsia" w:hAnsi="Verdana" w:cstheme="majorBidi"/>
      <w:b/>
      <w:szCs w:val="26"/>
    </w:rPr>
  </w:style>
  <w:style w:type="paragraph" w:styleId="Encabezado">
    <w:name w:val="header"/>
    <w:basedOn w:val="Normal"/>
    <w:link w:val="EncabezadoCar"/>
    <w:uiPriority w:val="99"/>
    <w:unhideWhenUsed/>
    <w:rsid w:val="00D35090"/>
    <w:pPr>
      <w:tabs>
        <w:tab w:val="center" w:pos="4419"/>
        <w:tab w:val="right" w:pos="8838"/>
      </w:tabs>
    </w:pPr>
  </w:style>
  <w:style w:type="character" w:customStyle="1" w:styleId="EncabezadoCar">
    <w:name w:val="Encabezado Car"/>
    <w:basedOn w:val="Fuentedeprrafopredeter"/>
    <w:link w:val="Encabezado"/>
    <w:uiPriority w:val="99"/>
    <w:rsid w:val="00D35090"/>
    <w:rPr>
      <w:rFonts w:ascii="Verdana" w:hAnsi="Verdana"/>
      <w:sz w:val="20"/>
    </w:rPr>
  </w:style>
  <w:style w:type="paragraph" w:styleId="Piedepgina">
    <w:name w:val="footer"/>
    <w:basedOn w:val="Normal"/>
    <w:link w:val="PiedepginaCar"/>
    <w:uiPriority w:val="99"/>
    <w:unhideWhenUsed/>
    <w:rsid w:val="00D35090"/>
    <w:pPr>
      <w:tabs>
        <w:tab w:val="center" w:pos="4419"/>
        <w:tab w:val="right" w:pos="8838"/>
      </w:tabs>
    </w:pPr>
  </w:style>
  <w:style w:type="character" w:customStyle="1" w:styleId="PiedepginaCar">
    <w:name w:val="Pie de página Car"/>
    <w:basedOn w:val="Fuentedeprrafopredeter"/>
    <w:link w:val="Piedepgina"/>
    <w:uiPriority w:val="99"/>
    <w:rsid w:val="00D35090"/>
    <w:rPr>
      <w:rFonts w:ascii="Verdana" w:hAnsi="Verdana"/>
      <w:sz w:val="20"/>
    </w:rPr>
  </w:style>
  <w:style w:type="paragraph" w:styleId="ndice1">
    <w:name w:val="index 1"/>
    <w:basedOn w:val="Normal"/>
    <w:next w:val="Normal"/>
    <w:autoRedefine/>
    <w:uiPriority w:val="99"/>
    <w:semiHidden/>
    <w:unhideWhenUsed/>
    <w:rsid w:val="00BC6773"/>
    <w:pPr>
      <w:ind w:left="200" w:hanging="200"/>
    </w:pPr>
  </w:style>
  <w:style w:type="paragraph" w:styleId="TtulodeTDC">
    <w:name w:val="TOC Heading"/>
    <w:basedOn w:val="Ttulo1"/>
    <w:next w:val="Normal"/>
    <w:uiPriority w:val="39"/>
    <w:unhideWhenUsed/>
    <w:qFormat/>
    <w:rsid w:val="00BC6773"/>
    <w:pPr>
      <w:spacing w:before="240" w:line="259" w:lineRule="auto"/>
      <w:ind w:firstLine="0"/>
      <w:jc w:val="left"/>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F27483"/>
    <w:pPr>
      <w:numPr>
        <w:numId w:val="1"/>
      </w:numPr>
      <w:tabs>
        <w:tab w:val="left" w:pos="880"/>
        <w:tab w:val="right" w:leader="dot" w:pos="8828"/>
      </w:tabs>
      <w:spacing w:after="100"/>
      <w:ind w:hanging="502"/>
    </w:pPr>
    <w:rPr>
      <w:b/>
    </w:rPr>
  </w:style>
  <w:style w:type="paragraph" w:styleId="TDC2">
    <w:name w:val="toc 2"/>
    <w:basedOn w:val="Normal"/>
    <w:next w:val="Normal"/>
    <w:autoRedefine/>
    <w:uiPriority w:val="39"/>
    <w:unhideWhenUsed/>
    <w:rsid w:val="00E71FE9"/>
    <w:pPr>
      <w:tabs>
        <w:tab w:val="left" w:pos="1540"/>
        <w:tab w:val="right" w:leader="dot" w:pos="8828"/>
      </w:tabs>
      <w:spacing w:after="100"/>
      <w:ind w:firstLine="0"/>
    </w:pPr>
    <w:rPr>
      <w:b/>
      <w:noProof/>
      <w:szCs w:val="20"/>
    </w:rPr>
  </w:style>
  <w:style w:type="character" w:styleId="Hipervnculo">
    <w:name w:val="Hyperlink"/>
    <w:basedOn w:val="Fuentedeprrafopredeter"/>
    <w:uiPriority w:val="99"/>
    <w:unhideWhenUsed/>
    <w:rsid w:val="00BC6773"/>
    <w:rPr>
      <w:color w:val="0563C1" w:themeColor="hyperlink"/>
      <w:u w:val="single"/>
    </w:rPr>
  </w:style>
  <w:style w:type="paragraph" w:styleId="TDC3">
    <w:name w:val="toc 3"/>
    <w:basedOn w:val="Normal"/>
    <w:next w:val="Normal"/>
    <w:autoRedefine/>
    <w:uiPriority w:val="39"/>
    <w:unhideWhenUsed/>
    <w:rsid w:val="00527AC4"/>
    <w:pPr>
      <w:tabs>
        <w:tab w:val="right" w:leader="dot" w:pos="9062"/>
      </w:tabs>
      <w:spacing w:after="100" w:line="259" w:lineRule="auto"/>
      <w:ind w:left="440" w:firstLine="0"/>
      <w:jc w:val="left"/>
    </w:pPr>
    <w:rPr>
      <w:rFonts w:eastAsiaTheme="minorEastAsia" w:cs="Times New Roman"/>
      <w:noProof/>
      <w:sz w:val="22"/>
      <w:lang w:eastAsia="es-CL"/>
    </w:rPr>
  </w:style>
  <w:style w:type="character" w:customStyle="1" w:styleId="apple-converted-space">
    <w:name w:val="apple-converted-space"/>
    <w:basedOn w:val="Fuentedeprrafopredeter"/>
    <w:rsid w:val="008334C7"/>
  </w:style>
  <w:style w:type="paragraph" w:styleId="Prrafodelista">
    <w:name w:val="List Paragraph"/>
    <w:basedOn w:val="Normal"/>
    <w:uiPriority w:val="1"/>
    <w:qFormat/>
    <w:rsid w:val="001F368F"/>
    <w:pPr>
      <w:ind w:left="720"/>
      <w:contextualSpacing/>
    </w:pPr>
  </w:style>
  <w:style w:type="character" w:styleId="Textoennegrita">
    <w:name w:val="Strong"/>
    <w:basedOn w:val="Fuentedeprrafopredeter"/>
    <w:uiPriority w:val="22"/>
    <w:qFormat/>
    <w:rsid w:val="0098704E"/>
    <w:rPr>
      <w:b/>
      <w:bCs/>
    </w:rPr>
  </w:style>
  <w:style w:type="paragraph" w:styleId="NormalWeb">
    <w:name w:val="Normal (Web)"/>
    <w:basedOn w:val="Normal"/>
    <w:uiPriority w:val="99"/>
    <w:unhideWhenUsed/>
    <w:rsid w:val="0074432A"/>
    <w:pPr>
      <w:spacing w:before="100" w:beforeAutospacing="1" w:after="100" w:afterAutospacing="1"/>
      <w:ind w:firstLine="0"/>
      <w:jc w:val="left"/>
    </w:pPr>
    <w:rPr>
      <w:rFonts w:ascii="Times New Roman" w:eastAsia="Times New Roman" w:hAnsi="Times New Roman" w:cs="Times New Roman"/>
      <w:sz w:val="24"/>
      <w:szCs w:val="24"/>
      <w:lang w:val="es-ES" w:eastAsia="es-ES"/>
    </w:rPr>
  </w:style>
  <w:style w:type="character" w:customStyle="1" w:styleId="null">
    <w:name w:val="null"/>
    <w:basedOn w:val="Fuentedeprrafopredeter"/>
    <w:rsid w:val="0074432A"/>
  </w:style>
  <w:style w:type="character" w:customStyle="1" w:styleId="Ttulo3Car">
    <w:name w:val="Título 3 Car"/>
    <w:basedOn w:val="Fuentedeprrafopredeter"/>
    <w:link w:val="Ttulo3"/>
    <w:uiPriority w:val="1"/>
    <w:rsid w:val="00552C41"/>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EE5335"/>
    <w:rPr>
      <w:rFonts w:ascii="Tahoma" w:hAnsi="Tahoma" w:cs="Tahoma"/>
      <w:sz w:val="16"/>
      <w:szCs w:val="16"/>
    </w:rPr>
  </w:style>
  <w:style w:type="character" w:customStyle="1" w:styleId="TextodegloboCar">
    <w:name w:val="Texto de globo Car"/>
    <w:basedOn w:val="Fuentedeprrafopredeter"/>
    <w:link w:val="Textodeglobo"/>
    <w:uiPriority w:val="99"/>
    <w:semiHidden/>
    <w:rsid w:val="00EE5335"/>
    <w:rPr>
      <w:rFonts w:ascii="Tahoma" w:hAnsi="Tahoma" w:cs="Tahoma"/>
      <w:sz w:val="16"/>
      <w:szCs w:val="16"/>
    </w:rPr>
  </w:style>
  <w:style w:type="paragraph" w:styleId="Subttulo">
    <w:name w:val="Subtitle"/>
    <w:basedOn w:val="Normal"/>
    <w:next w:val="Normal"/>
    <w:link w:val="SubttuloCar"/>
    <w:uiPriority w:val="11"/>
    <w:qFormat/>
    <w:rsid w:val="00FD6078"/>
    <w:pPr>
      <w:numPr>
        <w:ilvl w:val="1"/>
      </w:numPr>
      <w:ind w:firstLine="1418"/>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FD6078"/>
    <w:rPr>
      <w:rFonts w:asciiTheme="majorHAnsi" w:eastAsiaTheme="majorEastAsia" w:hAnsiTheme="majorHAnsi" w:cstheme="majorBidi"/>
      <w:i/>
      <w:iCs/>
      <w:color w:val="5B9BD5" w:themeColor="accent1"/>
      <w:spacing w:val="15"/>
      <w:sz w:val="24"/>
      <w:szCs w:val="24"/>
    </w:rPr>
  </w:style>
  <w:style w:type="table" w:styleId="Listaclara-nfasis1">
    <w:name w:val="Light List Accent 1"/>
    <w:basedOn w:val="Tablanormal"/>
    <w:uiPriority w:val="61"/>
    <w:rsid w:val="005F7051"/>
    <w:pPr>
      <w:spacing w:after="0" w:line="240" w:lineRule="auto"/>
    </w:pPr>
    <w:rPr>
      <w:lang w:val="es-E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media3-nfasis1">
    <w:name w:val="Medium Grid 3 Accent 1"/>
    <w:basedOn w:val="Tablanormal"/>
    <w:uiPriority w:val="69"/>
    <w:rsid w:val="00C9707D"/>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customStyle="1" w:styleId="Ttulo4Car">
    <w:name w:val="Título 4 Car"/>
    <w:basedOn w:val="Fuentedeprrafopredeter"/>
    <w:link w:val="Ttulo4"/>
    <w:uiPriority w:val="1"/>
    <w:rsid w:val="00E1218F"/>
    <w:rPr>
      <w:rFonts w:ascii="Cambria" w:eastAsia="Cambria" w:hAnsi="Cambria"/>
      <w:b/>
      <w:bCs/>
      <w:i/>
      <w:lang w:val="en-US"/>
    </w:rPr>
  </w:style>
  <w:style w:type="paragraph" w:customStyle="1" w:styleId="Body">
    <w:name w:val="Body"/>
    <w:basedOn w:val="Normal"/>
    <w:uiPriority w:val="1"/>
    <w:qFormat/>
    <w:rsid w:val="00E1218F"/>
    <w:pPr>
      <w:widowControl w:val="0"/>
      <w:ind w:firstLine="0"/>
      <w:jc w:val="left"/>
    </w:pPr>
    <w:rPr>
      <w:rFonts w:ascii="Arial" w:eastAsia="Arial" w:hAnsi="Arial"/>
      <w:sz w:val="22"/>
      <w:lang w:val="en-US"/>
    </w:rPr>
  </w:style>
  <w:style w:type="paragraph" w:customStyle="1" w:styleId="TableParagraph">
    <w:name w:val="Table Paragraph"/>
    <w:basedOn w:val="Normal"/>
    <w:uiPriority w:val="1"/>
    <w:qFormat/>
    <w:rsid w:val="00E1218F"/>
    <w:pPr>
      <w:widowControl w:val="0"/>
      <w:ind w:firstLine="0"/>
      <w:jc w:val="left"/>
    </w:pPr>
    <w:rPr>
      <w:rFonts w:asciiTheme="minorHAnsi"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0700">
      <w:bodyDiv w:val="1"/>
      <w:marLeft w:val="0"/>
      <w:marRight w:val="0"/>
      <w:marTop w:val="0"/>
      <w:marBottom w:val="0"/>
      <w:divBdr>
        <w:top w:val="none" w:sz="0" w:space="0" w:color="auto"/>
        <w:left w:val="none" w:sz="0" w:space="0" w:color="auto"/>
        <w:bottom w:val="none" w:sz="0" w:space="0" w:color="auto"/>
        <w:right w:val="none" w:sz="0" w:space="0" w:color="auto"/>
      </w:divBdr>
    </w:div>
    <w:div w:id="810488721">
      <w:bodyDiv w:val="1"/>
      <w:marLeft w:val="0"/>
      <w:marRight w:val="0"/>
      <w:marTop w:val="0"/>
      <w:marBottom w:val="0"/>
      <w:divBdr>
        <w:top w:val="none" w:sz="0" w:space="0" w:color="auto"/>
        <w:left w:val="none" w:sz="0" w:space="0" w:color="auto"/>
        <w:bottom w:val="none" w:sz="0" w:space="0" w:color="auto"/>
        <w:right w:val="none" w:sz="0" w:space="0" w:color="auto"/>
      </w:divBdr>
    </w:div>
    <w:div w:id="834804539">
      <w:bodyDiv w:val="1"/>
      <w:marLeft w:val="0"/>
      <w:marRight w:val="0"/>
      <w:marTop w:val="0"/>
      <w:marBottom w:val="0"/>
      <w:divBdr>
        <w:top w:val="none" w:sz="0" w:space="0" w:color="auto"/>
        <w:left w:val="none" w:sz="0" w:space="0" w:color="auto"/>
        <w:bottom w:val="none" w:sz="0" w:space="0" w:color="auto"/>
        <w:right w:val="none" w:sz="0" w:space="0" w:color="auto"/>
      </w:divBdr>
    </w:div>
    <w:div w:id="17525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C5DC8-9119-4EB1-80FA-1E6F8ADE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48</Pages>
  <Words>11742</Words>
  <Characters>64583</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bio</dc:creator>
  <cp:lastModifiedBy>kyo.basquet_15@hotmail.com</cp:lastModifiedBy>
  <cp:revision>6</cp:revision>
  <cp:lastPrinted>2014-09-03T23:30:00Z</cp:lastPrinted>
  <dcterms:created xsi:type="dcterms:W3CDTF">2014-09-04T00:13:00Z</dcterms:created>
  <dcterms:modified xsi:type="dcterms:W3CDTF">2014-09-04T00:38:00Z</dcterms:modified>
</cp:coreProperties>
</file>