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u w:val="single"/>
        </w:rPr>
      </w:pPr>
      <w:bookmarkStart w:colFirst="0" w:colLast="0" w:name="_fz0xbbz6e7v0" w:id="0"/>
      <w:bookmarkEnd w:id="0"/>
      <w:r w:rsidDel="00000000" w:rsidR="00000000" w:rsidRPr="00000000">
        <w:rPr>
          <w:b w:val="1"/>
          <w:u w:val="single"/>
          <w:rtl w:val="0"/>
        </w:rPr>
        <w:t xml:space="preserve">Multiple Choice</w:t>
      </w:r>
    </w:p>
    <w:p w:rsidR="00000000" w:rsidDel="00000000" w:rsidP="00000000" w:rsidRDefault="00000000" w:rsidRPr="00000000" w14:paraId="00000002">
      <w:pPr>
        <w:pStyle w:val="Heading3"/>
        <w:rPr/>
      </w:pPr>
      <w:bookmarkStart w:colFirst="0" w:colLast="0" w:name="_uw0skoxbk75q" w:id="1"/>
      <w:bookmarkEnd w:id="1"/>
      <w:r w:rsidDel="00000000" w:rsidR="00000000" w:rsidRPr="00000000">
        <w:rPr>
          <w:rtl w:val="0"/>
        </w:rPr>
        <w:t xml:space="preserve">¿Cual es el CRC utilizado en MAC de Lan Ethernet o IEEE 802.3?</w:t>
      </w:r>
    </w:p>
    <w:p w:rsidR="00000000" w:rsidDel="00000000" w:rsidP="00000000" w:rsidRDefault="00000000" w:rsidRPr="00000000" w14:paraId="00000003">
      <w:pPr>
        <w:numPr>
          <w:ilvl w:val="0"/>
          <w:numId w:val="7"/>
        </w:numPr>
        <w:ind w:left="720" w:hanging="360"/>
        <w:rPr>
          <w:u w:val="none"/>
        </w:rPr>
      </w:pPr>
      <w:r w:rsidDel="00000000" w:rsidR="00000000" w:rsidRPr="00000000">
        <w:rPr>
          <w:b w:val="1"/>
          <w:rtl w:val="0"/>
        </w:rPr>
        <w:t xml:space="preserve">Correcta</w:t>
      </w:r>
      <w:r w:rsidDel="00000000" w:rsidR="00000000" w:rsidRPr="00000000">
        <w:rPr>
          <w:rtl w:val="0"/>
        </w:rPr>
        <w:t xml:space="preserve">: CRC-32.</w:t>
      </w:r>
    </w:p>
    <w:p w:rsidR="00000000" w:rsidDel="00000000" w:rsidP="00000000" w:rsidRDefault="00000000" w:rsidRPr="00000000" w14:paraId="00000004">
      <w:pPr>
        <w:numPr>
          <w:ilvl w:val="0"/>
          <w:numId w:val="7"/>
        </w:numPr>
        <w:ind w:left="720" w:hanging="360"/>
        <w:rPr>
          <w:u w:val="none"/>
        </w:rPr>
      </w:pPr>
      <w:r w:rsidDel="00000000" w:rsidR="00000000" w:rsidRPr="00000000">
        <w:rPr>
          <w:b w:val="1"/>
          <w:rtl w:val="0"/>
        </w:rPr>
        <w:t xml:space="preserve">Justificación</w:t>
      </w:r>
      <w:r w:rsidDel="00000000" w:rsidR="00000000" w:rsidRPr="00000000">
        <w:rPr>
          <w:rtl w:val="0"/>
        </w:rPr>
        <w:t xml:space="preserve">:  Verificación por redundancia cíclica. Es un código de detección de errores para detectar cambios en los datos.</w:t>
      </w:r>
    </w:p>
    <w:p w:rsidR="00000000" w:rsidDel="00000000" w:rsidP="00000000" w:rsidRDefault="00000000" w:rsidRPr="00000000" w14:paraId="00000005">
      <w:pPr>
        <w:numPr>
          <w:ilvl w:val="1"/>
          <w:numId w:val="7"/>
        </w:numPr>
        <w:ind w:left="1440" w:hanging="360"/>
        <w:rPr>
          <w:u w:val="none"/>
        </w:rPr>
      </w:pPr>
      <w:r w:rsidDel="00000000" w:rsidR="00000000" w:rsidRPr="00000000">
        <w:rPr>
          <w:rtl w:val="0"/>
        </w:rPr>
        <w:t xml:space="preserve">Se compara lo recibido contra un polinomio generador y, si el resto es cero, significa que está todo OK.</w:t>
      </w:r>
    </w:p>
    <w:p w:rsidR="00000000" w:rsidDel="00000000" w:rsidP="00000000" w:rsidRDefault="00000000" w:rsidRPr="00000000" w14:paraId="00000006">
      <w:pPr>
        <w:numPr>
          <w:ilvl w:val="1"/>
          <w:numId w:val="7"/>
        </w:numPr>
        <w:ind w:left="1440" w:hanging="360"/>
        <w:rPr>
          <w:u w:val="none"/>
        </w:rPr>
      </w:pPr>
      <w:r w:rsidDel="00000000" w:rsidR="00000000" w:rsidRPr="00000000">
        <w:rPr>
          <w:rtl w:val="0"/>
        </w:rPr>
        <w:t xml:space="preserve">El CRC no tiene en cuenta el preámbulo de la trama ya que se asigna en una capa distinta a la cual se realiza el control de errores.</w:t>
      </w:r>
    </w:p>
    <w:p w:rsidR="00000000" w:rsidDel="00000000" w:rsidP="00000000" w:rsidRDefault="00000000" w:rsidRPr="00000000" w14:paraId="00000007">
      <w:pPr>
        <w:pStyle w:val="Heading3"/>
        <w:rPr/>
      </w:pPr>
      <w:bookmarkStart w:colFirst="0" w:colLast="0" w:name="_35sm5k9dpagr" w:id="2"/>
      <w:bookmarkEnd w:id="2"/>
      <w:r w:rsidDel="00000000" w:rsidR="00000000" w:rsidRPr="00000000">
        <w:rPr>
          <w:rtl w:val="0"/>
        </w:rPr>
        <w:t xml:space="preserve">El valor de impedancia característica del coaxel que se emplee en LAN 10B5:</w:t>
      </w:r>
    </w:p>
    <w:p w:rsidR="00000000" w:rsidDel="00000000" w:rsidP="00000000" w:rsidRDefault="00000000" w:rsidRPr="00000000" w14:paraId="00000008">
      <w:pPr>
        <w:numPr>
          <w:ilvl w:val="0"/>
          <w:numId w:val="15"/>
        </w:numPr>
        <w:ind w:left="720" w:hanging="360"/>
        <w:rPr>
          <w:u w:val="none"/>
        </w:rPr>
      </w:pPr>
      <w:r w:rsidDel="00000000" w:rsidR="00000000" w:rsidRPr="00000000">
        <w:rPr>
          <w:b w:val="1"/>
          <w:rtl w:val="0"/>
        </w:rPr>
        <w:t xml:space="preserve">Correcta</w:t>
      </w:r>
      <w:r w:rsidDel="00000000" w:rsidR="00000000" w:rsidRPr="00000000">
        <w:rPr>
          <w:rtl w:val="0"/>
        </w:rPr>
        <w:t xml:space="preserve">: 50 Ohms.</w:t>
      </w:r>
    </w:p>
    <w:p w:rsidR="00000000" w:rsidDel="00000000" w:rsidP="00000000" w:rsidRDefault="00000000" w:rsidRPr="00000000" w14:paraId="00000009">
      <w:pPr>
        <w:numPr>
          <w:ilvl w:val="0"/>
          <w:numId w:val="15"/>
        </w:numPr>
        <w:ind w:left="720" w:hanging="360"/>
        <w:rPr>
          <w:u w:val="none"/>
        </w:rPr>
      </w:pPr>
      <w:r w:rsidDel="00000000" w:rsidR="00000000" w:rsidRPr="00000000">
        <w:rPr>
          <w:b w:val="1"/>
          <w:rtl w:val="0"/>
        </w:rPr>
        <w:t xml:space="preserve">Justificación</w:t>
      </w:r>
      <w:r w:rsidDel="00000000" w:rsidR="00000000" w:rsidRPr="00000000">
        <w:rPr>
          <w:rtl w:val="0"/>
        </w:rPr>
        <w:t xml:space="preserve">: Lan 10B5 utiliza un coaxil grueso con mayo sección, lo que implica una mejora en la atenuación y en las distancias.</w:t>
      </w:r>
    </w:p>
    <w:p w:rsidR="00000000" w:rsidDel="00000000" w:rsidP="00000000" w:rsidRDefault="00000000" w:rsidRPr="00000000" w14:paraId="0000000A">
      <w:pPr>
        <w:numPr>
          <w:ilvl w:val="1"/>
          <w:numId w:val="15"/>
        </w:numPr>
        <w:ind w:left="1440" w:hanging="360"/>
        <w:rPr>
          <w:u w:val="none"/>
        </w:rPr>
      </w:pPr>
      <w:r w:rsidDel="00000000" w:rsidR="00000000" w:rsidRPr="00000000">
        <w:rPr>
          <w:rtl w:val="0"/>
        </w:rPr>
        <w:t xml:space="preserve">10B2 también posee 50 Ohms. 10BT posee 100 Ohms.</w:t>
      </w:r>
    </w:p>
    <w:p w:rsidR="00000000" w:rsidDel="00000000" w:rsidP="00000000" w:rsidRDefault="00000000" w:rsidRPr="00000000" w14:paraId="0000000B">
      <w:pPr>
        <w:pStyle w:val="Heading3"/>
        <w:rPr/>
      </w:pPr>
      <w:bookmarkStart w:colFirst="0" w:colLast="0" w:name="_1prxcubkc33q" w:id="3"/>
      <w:bookmarkEnd w:id="3"/>
      <w:r w:rsidDel="00000000" w:rsidR="00000000" w:rsidRPr="00000000">
        <w:rPr>
          <w:rtl w:val="0"/>
        </w:rPr>
        <w:t xml:space="preserve">Conexionado usado en LAN 10B5 es:</w:t>
      </w:r>
    </w:p>
    <w:p w:rsidR="00000000" w:rsidDel="00000000" w:rsidP="00000000" w:rsidRDefault="00000000" w:rsidRPr="00000000" w14:paraId="0000000C">
      <w:pPr>
        <w:numPr>
          <w:ilvl w:val="0"/>
          <w:numId w:val="22"/>
        </w:numPr>
        <w:ind w:left="720" w:hanging="360"/>
        <w:rPr>
          <w:u w:val="none"/>
        </w:rPr>
      </w:pPr>
      <w:r w:rsidDel="00000000" w:rsidR="00000000" w:rsidRPr="00000000">
        <w:rPr>
          <w:b w:val="1"/>
          <w:rtl w:val="0"/>
        </w:rPr>
        <w:t xml:space="preserve">Correcto</w:t>
      </w:r>
      <w:r w:rsidDel="00000000" w:rsidR="00000000" w:rsidRPr="00000000">
        <w:rPr>
          <w:rtl w:val="0"/>
        </w:rPr>
        <w:t xml:space="preserve">: El que tiene separada la parte controladora de la parte transceptora.</w:t>
      </w:r>
    </w:p>
    <w:p w:rsidR="00000000" w:rsidDel="00000000" w:rsidP="00000000" w:rsidRDefault="00000000" w:rsidRPr="00000000" w14:paraId="0000000D">
      <w:pPr>
        <w:numPr>
          <w:ilvl w:val="0"/>
          <w:numId w:val="22"/>
        </w:numPr>
        <w:ind w:left="720" w:hanging="360"/>
        <w:rPr>
          <w:u w:val="none"/>
        </w:rPr>
      </w:pPr>
      <w:r w:rsidDel="00000000" w:rsidR="00000000" w:rsidRPr="00000000">
        <w:rPr>
          <w:b w:val="1"/>
          <w:rtl w:val="0"/>
        </w:rPr>
        <w:t xml:space="preserve">Justificación</w:t>
      </w:r>
      <w:r w:rsidDel="00000000" w:rsidR="00000000" w:rsidRPr="00000000">
        <w:rPr>
          <w:rtl w:val="0"/>
        </w:rPr>
        <w:t xml:space="preserve">: El cable que conecta ambas partes tiene una longitud máxima de 50 metros.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6qdgcqr9lcrn" w:id="4"/>
      <w:bookmarkEnd w:id="4"/>
      <w:r w:rsidDel="00000000" w:rsidR="00000000" w:rsidRPr="00000000">
        <w:rPr>
          <w:rtl w:val="0"/>
        </w:rPr>
        <w:t xml:space="preserve">El medio que es usa en las LAN Gigabit Ethernet es:</w:t>
      </w:r>
    </w:p>
    <w:p w:rsidR="00000000" w:rsidDel="00000000" w:rsidP="00000000" w:rsidRDefault="00000000" w:rsidRPr="00000000" w14:paraId="00000010">
      <w:pPr>
        <w:numPr>
          <w:ilvl w:val="0"/>
          <w:numId w:val="22"/>
        </w:numPr>
        <w:ind w:left="720" w:hanging="360"/>
      </w:pPr>
      <w:r w:rsidDel="00000000" w:rsidR="00000000" w:rsidRPr="00000000">
        <w:rPr>
          <w:b w:val="1"/>
          <w:rtl w:val="0"/>
        </w:rPr>
        <w:t xml:space="preserve">Correcto</w:t>
      </w:r>
      <w:r w:rsidDel="00000000" w:rsidR="00000000" w:rsidRPr="00000000">
        <w:rPr>
          <w:rtl w:val="0"/>
        </w:rPr>
        <w:t xml:space="preserve">: FO monomodo 1550 nm</w:t>
      </w:r>
    </w:p>
    <w:p w:rsidR="00000000" w:rsidDel="00000000" w:rsidP="00000000" w:rsidRDefault="00000000" w:rsidRPr="00000000" w14:paraId="00000011">
      <w:pPr>
        <w:numPr>
          <w:ilvl w:val="0"/>
          <w:numId w:val="22"/>
        </w:numPr>
        <w:ind w:left="720" w:hanging="360"/>
      </w:pPr>
      <w:r w:rsidDel="00000000" w:rsidR="00000000" w:rsidRPr="00000000">
        <w:rPr>
          <w:b w:val="1"/>
          <w:rtl w:val="0"/>
        </w:rPr>
        <w:t xml:space="preserve">Justificación</w:t>
      </w:r>
      <w:r w:rsidDel="00000000" w:rsidR="00000000" w:rsidRPr="00000000">
        <w:rPr>
          <w:rtl w:val="0"/>
        </w:rPr>
        <w:t xml:space="preserve">: </w:t>
      </w:r>
    </w:p>
    <w:p w:rsidR="00000000" w:rsidDel="00000000" w:rsidP="00000000" w:rsidRDefault="00000000" w:rsidRPr="00000000" w14:paraId="00000012">
      <w:pPr>
        <w:pStyle w:val="Heading3"/>
        <w:rPr/>
      </w:pPr>
      <w:bookmarkStart w:colFirst="0" w:colLast="0" w:name="_1z68nst12kuo" w:id="5"/>
      <w:bookmarkEnd w:id="5"/>
      <w:r w:rsidDel="00000000" w:rsidR="00000000" w:rsidRPr="00000000">
        <w:rPr>
          <w:rtl w:val="0"/>
        </w:rPr>
        <w:t xml:space="preserve">Las formas de difusión que aplican en IP son:</w:t>
      </w:r>
    </w:p>
    <w:p w:rsidR="00000000" w:rsidDel="00000000" w:rsidP="00000000" w:rsidRDefault="00000000" w:rsidRPr="00000000" w14:paraId="00000013">
      <w:pPr>
        <w:numPr>
          <w:ilvl w:val="0"/>
          <w:numId w:val="6"/>
        </w:numPr>
        <w:ind w:left="720" w:hanging="360"/>
        <w:rPr>
          <w:u w:val="none"/>
        </w:rPr>
      </w:pPr>
      <w:r w:rsidDel="00000000" w:rsidR="00000000" w:rsidRPr="00000000">
        <w:rPr>
          <w:b w:val="1"/>
          <w:rtl w:val="0"/>
        </w:rPr>
        <w:t xml:space="preserve">Correcta</w:t>
      </w:r>
      <w:r w:rsidDel="00000000" w:rsidR="00000000" w:rsidRPr="00000000">
        <w:rPr>
          <w:rtl w:val="0"/>
        </w:rPr>
        <w:t xml:space="preserve">: Dirigida, limitada y multidifusión.</w:t>
      </w:r>
    </w:p>
    <w:p w:rsidR="00000000" w:rsidDel="00000000" w:rsidP="00000000" w:rsidRDefault="00000000" w:rsidRPr="00000000" w14:paraId="00000014">
      <w:pPr>
        <w:numPr>
          <w:ilvl w:val="0"/>
          <w:numId w:val="6"/>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15">
      <w:pPr>
        <w:numPr>
          <w:ilvl w:val="1"/>
          <w:numId w:val="6"/>
        </w:numPr>
        <w:ind w:left="1440" w:hanging="360"/>
        <w:rPr>
          <w:u w:val="none"/>
        </w:rPr>
      </w:pPr>
      <w:r w:rsidDel="00000000" w:rsidR="00000000" w:rsidRPr="00000000">
        <w:rPr>
          <w:rtl w:val="0"/>
        </w:rPr>
        <w:t xml:space="preserve">Dirigida: A una red. Todos los bits del host son 1.</w:t>
      </w:r>
    </w:p>
    <w:p w:rsidR="00000000" w:rsidDel="00000000" w:rsidP="00000000" w:rsidRDefault="00000000" w:rsidRPr="00000000" w14:paraId="00000016">
      <w:pPr>
        <w:numPr>
          <w:ilvl w:val="1"/>
          <w:numId w:val="6"/>
        </w:numPr>
        <w:ind w:left="1440" w:hanging="360"/>
        <w:rPr>
          <w:u w:val="none"/>
        </w:rPr>
      </w:pPr>
      <w:r w:rsidDel="00000000" w:rsidR="00000000" w:rsidRPr="00000000">
        <w:rPr>
          <w:rtl w:val="0"/>
        </w:rPr>
        <w:t xml:space="preserve">Limitada: En red local: Todos los bits son 1 (32).</w:t>
      </w:r>
    </w:p>
    <w:p w:rsidR="00000000" w:rsidDel="00000000" w:rsidP="00000000" w:rsidRDefault="00000000" w:rsidRPr="00000000" w14:paraId="00000017">
      <w:pPr>
        <w:numPr>
          <w:ilvl w:val="1"/>
          <w:numId w:val="6"/>
        </w:numPr>
        <w:ind w:left="1440" w:hanging="360"/>
        <w:rPr>
          <w:u w:val="none"/>
        </w:rPr>
      </w:pPr>
      <w:r w:rsidDel="00000000" w:rsidR="00000000" w:rsidRPr="00000000">
        <w:rPr>
          <w:rtl w:val="0"/>
        </w:rPr>
        <w:t xml:space="preserve">Multidifusión: A un grupo de clientes configurados.</w:t>
      </w:r>
    </w:p>
    <w:p w:rsidR="00000000" w:rsidDel="00000000" w:rsidP="00000000" w:rsidRDefault="00000000" w:rsidRPr="00000000" w14:paraId="00000018">
      <w:pPr>
        <w:pStyle w:val="Heading3"/>
        <w:rPr/>
      </w:pPr>
      <w:bookmarkStart w:colFirst="0" w:colLast="0" w:name="_g31ngfmuvrev" w:id="6"/>
      <w:bookmarkEnd w:id="6"/>
      <w:r w:rsidDel="00000000" w:rsidR="00000000" w:rsidRPr="00000000">
        <w:rPr>
          <w:rtl w:val="0"/>
        </w:rPr>
        <w:t xml:space="preserve">La propiedad de un protocolo orientado al bit denominada “Transparencia de datos” se refiere a:</w:t>
      </w:r>
    </w:p>
    <w:p w:rsidR="00000000" w:rsidDel="00000000" w:rsidP="00000000" w:rsidRDefault="00000000" w:rsidRPr="00000000" w14:paraId="00000019">
      <w:pPr>
        <w:numPr>
          <w:ilvl w:val="0"/>
          <w:numId w:val="27"/>
        </w:numPr>
        <w:ind w:left="720" w:hanging="360"/>
        <w:rPr>
          <w:u w:val="none"/>
        </w:rPr>
      </w:pPr>
      <w:r w:rsidDel="00000000" w:rsidR="00000000" w:rsidRPr="00000000">
        <w:rPr>
          <w:b w:val="1"/>
          <w:rtl w:val="0"/>
        </w:rPr>
        <w:t xml:space="preserve">Correcta</w:t>
      </w:r>
      <w:r w:rsidDel="00000000" w:rsidR="00000000" w:rsidRPr="00000000">
        <w:rPr>
          <w:rtl w:val="0"/>
        </w:rPr>
        <w:t xml:space="preserve">: La posibilidad de que el campo de datos pueda tener cualquier combinación arbitraria de bits.</w:t>
      </w:r>
    </w:p>
    <w:p w:rsidR="00000000" w:rsidDel="00000000" w:rsidP="00000000" w:rsidRDefault="00000000" w:rsidRPr="00000000" w14:paraId="0000001A">
      <w:pPr>
        <w:numPr>
          <w:ilvl w:val="0"/>
          <w:numId w:val="27"/>
        </w:numPr>
        <w:ind w:left="720" w:hanging="360"/>
        <w:rPr>
          <w:u w:val="none"/>
        </w:rPr>
      </w:pPr>
      <w:r w:rsidDel="00000000" w:rsidR="00000000" w:rsidRPr="00000000">
        <w:rPr>
          <w:b w:val="1"/>
          <w:rtl w:val="0"/>
        </w:rPr>
        <w:t xml:space="preserve">Justificación</w:t>
      </w:r>
      <w:r w:rsidDel="00000000" w:rsidR="00000000" w:rsidRPr="00000000">
        <w:rPr>
          <w:rtl w:val="0"/>
        </w:rPr>
        <w:t xml:space="preserve">: Permite utilizar cadenas de bits utilizadas por otras funciones, por ejemplo, una bandera.</w:t>
      </w:r>
    </w:p>
    <w:p w:rsidR="00000000" w:rsidDel="00000000" w:rsidP="00000000" w:rsidRDefault="00000000" w:rsidRPr="00000000" w14:paraId="0000001B">
      <w:pPr>
        <w:numPr>
          <w:ilvl w:val="1"/>
          <w:numId w:val="27"/>
        </w:numPr>
        <w:ind w:left="1440" w:hanging="360"/>
        <w:rPr>
          <w:u w:val="none"/>
        </w:rPr>
      </w:pPr>
      <w:r w:rsidDel="00000000" w:rsidR="00000000" w:rsidRPr="00000000">
        <w:rPr>
          <w:rtl w:val="0"/>
        </w:rPr>
        <w:t xml:space="preserve">La trama se abre con un indicador con una secuencia única irrepetible dentro de la trama. (Por ej 01111110). Luego viene la información y luego vuelve a estar el mismo identificador con el que se inició la trama.</w:t>
      </w:r>
    </w:p>
    <w:p w:rsidR="00000000" w:rsidDel="00000000" w:rsidP="00000000" w:rsidRDefault="00000000" w:rsidRPr="00000000" w14:paraId="0000001C">
      <w:pPr>
        <w:numPr>
          <w:ilvl w:val="2"/>
          <w:numId w:val="27"/>
        </w:numPr>
        <w:ind w:left="2160" w:hanging="360"/>
        <w:rPr>
          <w:u w:val="none"/>
        </w:rPr>
      </w:pPr>
      <w:r w:rsidDel="00000000" w:rsidR="00000000" w:rsidRPr="00000000">
        <w:rPr>
          <w:rtl w:val="0"/>
        </w:rPr>
        <w:t xml:space="preserve">Un identificador puede ser fin de trama e inicio de otra respectivamente.</w:t>
      </w:r>
    </w:p>
    <w:p w:rsidR="00000000" w:rsidDel="00000000" w:rsidP="00000000" w:rsidRDefault="00000000" w:rsidRPr="00000000" w14:paraId="0000001D">
      <w:pPr>
        <w:numPr>
          <w:ilvl w:val="2"/>
          <w:numId w:val="27"/>
        </w:numPr>
        <w:ind w:left="2160" w:hanging="360"/>
        <w:rPr>
          <w:u w:val="none"/>
        </w:rPr>
      </w:pPr>
      <w:r w:rsidDel="00000000" w:rsidR="00000000" w:rsidRPr="00000000">
        <w:rPr>
          <w:rtl w:val="0"/>
        </w:rPr>
        <w:t xml:space="preserve">El protocolo de capa 2 debe impedir que se repita el identificador para evitar una lectura errónea. Para ello se insertan ceros donde sea necesario.</w:t>
      </w:r>
    </w:p>
    <w:p w:rsidR="00000000" w:rsidDel="00000000" w:rsidP="00000000" w:rsidRDefault="00000000" w:rsidRPr="00000000" w14:paraId="0000001E">
      <w:pPr>
        <w:pStyle w:val="Heading3"/>
        <w:rPr/>
      </w:pPr>
      <w:bookmarkStart w:colFirst="0" w:colLast="0" w:name="_cgc5mktsjq0n" w:id="7"/>
      <w:bookmarkEnd w:id="7"/>
      <w:r w:rsidDel="00000000" w:rsidR="00000000" w:rsidRPr="00000000">
        <w:rPr>
          <w:rtl w:val="0"/>
        </w:rPr>
        <w:t xml:space="preserve">¿Acceso al medio en forma secuencial?</w:t>
      </w:r>
    </w:p>
    <w:p w:rsidR="00000000" w:rsidDel="00000000" w:rsidP="00000000" w:rsidRDefault="00000000" w:rsidRPr="00000000" w14:paraId="0000001F">
      <w:pPr>
        <w:numPr>
          <w:ilvl w:val="0"/>
          <w:numId w:val="28"/>
        </w:numPr>
        <w:ind w:left="720" w:hanging="360"/>
        <w:rPr>
          <w:u w:val="none"/>
        </w:rPr>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20">
      <w:pPr>
        <w:numPr>
          <w:ilvl w:val="0"/>
          <w:numId w:val="28"/>
        </w:numPr>
        <w:ind w:left="720" w:hanging="360"/>
        <w:rPr>
          <w:u w:val="none"/>
        </w:rPr>
      </w:pPr>
      <w:r w:rsidDel="00000000" w:rsidR="00000000" w:rsidRPr="00000000">
        <w:rPr>
          <w:b w:val="1"/>
          <w:rtl w:val="0"/>
        </w:rPr>
        <w:t xml:space="preserve">Justificación</w:t>
      </w:r>
      <w:r w:rsidDel="00000000" w:rsidR="00000000" w:rsidRPr="00000000">
        <w:rPr>
          <w:rtl w:val="0"/>
        </w:rPr>
        <w:t xml:space="preserve">: Ethernet, 10B5, 100BT, FDDI posee acceso al medio en forma de contienda.</w:t>
      </w:r>
    </w:p>
    <w:p w:rsidR="00000000" w:rsidDel="00000000" w:rsidP="00000000" w:rsidRDefault="00000000" w:rsidRPr="00000000" w14:paraId="00000021">
      <w:pPr>
        <w:numPr>
          <w:ilvl w:val="1"/>
          <w:numId w:val="28"/>
        </w:numPr>
        <w:ind w:left="1440" w:hanging="360"/>
        <w:rPr>
          <w:u w:val="none"/>
        </w:rPr>
      </w:pPr>
      <w:r w:rsidDel="00000000" w:rsidR="00000000" w:rsidRPr="00000000">
        <w:rPr>
          <w:rtl w:val="0"/>
        </w:rPr>
        <w:t xml:space="preserve">Token Bus (802.4 y 802.5) acceden con paso de testigo (Determinístico)</w:t>
      </w:r>
    </w:p>
    <w:p w:rsidR="00000000" w:rsidDel="00000000" w:rsidP="00000000" w:rsidRDefault="00000000" w:rsidRPr="00000000" w14:paraId="00000022">
      <w:pPr>
        <w:pStyle w:val="Heading3"/>
        <w:rPr/>
      </w:pPr>
      <w:bookmarkStart w:colFirst="0" w:colLast="0" w:name="_nxi03mir8vsl" w:id="8"/>
      <w:bookmarkEnd w:id="8"/>
      <w:r w:rsidDel="00000000" w:rsidR="00000000" w:rsidRPr="00000000">
        <w:rPr>
          <w:rtl w:val="0"/>
        </w:rPr>
        <w:t xml:space="preserve">¿Acceso al medio por contienda / forma aleatoria?:</w:t>
      </w:r>
    </w:p>
    <w:p w:rsidR="00000000" w:rsidDel="00000000" w:rsidP="00000000" w:rsidRDefault="00000000" w:rsidRPr="00000000" w14:paraId="00000023">
      <w:pPr>
        <w:numPr>
          <w:ilvl w:val="0"/>
          <w:numId w:val="30"/>
        </w:numPr>
        <w:ind w:left="720" w:hanging="360"/>
        <w:rPr>
          <w:u w:val="none"/>
        </w:rPr>
      </w:pPr>
      <w:r w:rsidDel="00000000" w:rsidR="00000000" w:rsidRPr="00000000">
        <w:rPr>
          <w:b w:val="1"/>
          <w:rtl w:val="0"/>
        </w:rPr>
        <w:t xml:space="preserve">Correcta</w:t>
      </w:r>
      <w:r w:rsidDel="00000000" w:rsidR="00000000" w:rsidRPr="00000000">
        <w:rPr>
          <w:rtl w:val="0"/>
        </w:rPr>
        <w:t xml:space="preserve">: WiFi, 10B5, 100BFX.</w:t>
      </w:r>
    </w:p>
    <w:p w:rsidR="00000000" w:rsidDel="00000000" w:rsidP="00000000" w:rsidRDefault="00000000" w:rsidRPr="00000000" w14:paraId="00000024">
      <w:pPr>
        <w:numPr>
          <w:ilvl w:val="0"/>
          <w:numId w:val="30"/>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técnica de LAN Capa MAC (802.5) asincrónica y en formato de competición.</w:t>
      </w:r>
    </w:p>
    <w:p w:rsidR="00000000" w:rsidDel="00000000" w:rsidP="00000000" w:rsidRDefault="00000000" w:rsidRPr="00000000" w14:paraId="00000025">
      <w:pPr>
        <w:pStyle w:val="Heading3"/>
        <w:rPr/>
      </w:pPr>
      <w:bookmarkStart w:colFirst="0" w:colLast="0" w:name="_lm0jimjsqzay" w:id="9"/>
      <w:bookmarkEnd w:id="9"/>
      <w:r w:rsidDel="00000000" w:rsidR="00000000" w:rsidRPr="00000000">
        <w:rPr>
          <w:rtl w:val="0"/>
        </w:rPr>
        <w:t xml:space="preserve">¿Cuál de los siguientes protocolos está orientado a la NO CONEXIÓN?</w:t>
      </w:r>
    </w:p>
    <w:p w:rsidR="00000000" w:rsidDel="00000000" w:rsidP="00000000" w:rsidRDefault="00000000" w:rsidRPr="00000000" w14:paraId="00000026">
      <w:pPr>
        <w:numPr>
          <w:ilvl w:val="0"/>
          <w:numId w:val="16"/>
        </w:numPr>
        <w:ind w:left="720" w:hanging="360"/>
        <w:rPr>
          <w:u w:val="none"/>
        </w:rPr>
      </w:pPr>
      <w:r w:rsidDel="00000000" w:rsidR="00000000" w:rsidRPr="00000000">
        <w:rPr>
          <w:b w:val="1"/>
          <w:rtl w:val="0"/>
        </w:rPr>
        <w:t xml:space="preserve">Correcta</w:t>
      </w:r>
      <w:r w:rsidDel="00000000" w:rsidR="00000000" w:rsidRPr="00000000">
        <w:rPr>
          <w:rtl w:val="0"/>
        </w:rPr>
        <w:t xml:space="preserve">: UDP.</w:t>
      </w:r>
    </w:p>
    <w:p w:rsidR="00000000" w:rsidDel="00000000" w:rsidP="00000000" w:rsidRDefault="00000000" w:rsidRPr="00000000" w14:paraId="00000027">
      <w:pPr>
        <w:numPr>
          <w:ilvl w:val="0"/>
          <w:numId w:val="16"/>
        </w:numPr>
        <w:ind w:left="720" w:hanging="360"/>
        <w:rPr>
          <w:u w:val="none"/>
        </w:rPr>
      </w:pPr>
      <w:r w:rsidDel="00000000" w:rsidR="00000000" w:rsidRPr="00000000">
        <w:rPr>
          <w:b w:val="1"/>
          <w:rtl w:val="0"/>
        </w:rPr>
        <w:t xml:space="preserve">Justificación</w:t>
      </w:r>
      <w:r w:rsidDel="00000000" w:rsidR="00000000" w:rsidRPr="00000000">
        <w:rPr>
          <w:rtl w:val="0"/>
        </w:rPr>
        <w:t xml:space="preserve">: Protocolo de datagrama de usuario, que utiliza conmutación de paquetes en modo datagrama. El mismo reside en capa de transporte (4) y utiliza IP como capa 3.</w:t>
      </w:r>
    </w:p>
    <w:p w:rsidR="00000000" w:rsidDel="00000000" w:rsidP="00000000" w:rsidRDefault="00000000" w:rsidRPr="00000000" w14:paraId="00000028">
      <w:pPr>
        <w:numPr>
          <w:ilvl w:val="1"/>
          <w:numId w:val="16"/>
        </w:numPr>
        <w:ind w:left="1440" w:hanging="360"/>
        <w:rPr>
          <w:u w:val="none"/>
        </w:rPr>
      </w:pPr>
      <w:r w:rsidDel="00000000" w:rsidR="00000000" w:rsidRPr="00000000">
        <w:rPr>
          <w:rtl w:val="0"/>
        </w:rPr>
        <w:t xml:space="preserve">No implementa control de flujo, no tiene validaciones y sus transmisiones no son confiables.</w:t>
      </w:r>
    </w:p>
    <w:p w:rsidR="00000000" w:rsidDel="00000000" w:rsidP="00000000" w:rsidRDefault="00000000" w:rsidRPr="00000000" w14:paraId="00000029">
      <w:pPr>
        <w:numPr>
          <w:ilvl w:val="1"/>
          <w:numId w:val="16"/>
        </w:numPr>
        <w:ind w:left="1440" w:hanging="360"/>
        <w:rPr>
          <w:u w:val="none"/>
        </w:rPr>
      </w:pPr>
      <w:r w:rsidDel="00000000" w:rsidR="00000000" w:rsidRPr="00000000">
        <w:rPr>
          <w:rtl w:val="0"/>
        </w:rPr>
        <w:t xml:space="preserve">Pueden haber perdidas, duplicaciones, retrasos y entrega sin orden.</w:t>
      </w:r>
    </w:p>
    <w:p w:rsidR="00000000" w:rsidDel="00000000" w:rsidP="00000000" w:rsidRDefault="00000000" w:rsidRPr="00000000" w14:paraId="0000002A">
      <w:pPr>
        <w:numPr>
          <w:ilvl w:val="1"/>
          <w:numId w:val="16"/>
        </w:numPr>
        <w:ind w:left="1440" w:hanging="360"/>
        <w:rPr>
          <w:u w:val="none"/>
        </w:rPr>
      </w:pPr>
      <w:r w:rsidDel="00000000" w:rsidR="00000000" w:rsidRPr="00000000">
        <w:rPr>
          <w:rtl w:val="0"/>
        </w:rPr>
        <w:t xml:space="preserve">Es más veloz que TCP</w:t>
      </w:r>
    </w:p>
    <w:p w:rsidR="00000000" w:rsidDel="00000000" w:rsidP="00000000" w:rsidRDefault="00000000" w:rsidRPr="00000000" w14:paraId="0000002B">
      <w:pPr>
        <w:pStyle w:val="Heading3"/>
        <w:rPr/>
      </w:pPr>
      <w:bookmarkStart w:colFirst="0" w:colLast="0" w:name="_5gxbbpkpn2do" w:id="10"/>
      <w:bookmarkEnd w:id="10"/>
      <w:r w:rsidDel="00000000" w:rsidR="00000000" w:rsidRPr="00000000">
        <w:rPr>
          <w:rtl w:val="0"/>
        </w:rPr>
        <w:t xml:space="preserve">¿Cual de las siguientes secuencias de protocolos es correcta respecto de la relación entre ellos?:</w:t>
      </w:r>
    </w:p>
    <w:p w:rsidR="00000000" w:rsidDel="00000000" w:rsidP="00000000" w:rsidRDefault="00000000" w:rsidRPr="00000000" w14:paraId="0000002C">
      <w:pPr>
        <w:numPr>
          <w:ilvl w:val="0"/>
          <w:numId w:val="23"/>
        </w:numPr>
        <w:ind w:left="720" w:hanging="360"/>
        <w:rPr>
          <w:u w:val="none"/>
        </w:rPr>
      </w:pPr>
      <w:r w:rsidDel="00000000" w:rsidR="00000000" w:rsidRPr="00000000">
        <w:rPr>
          <w:b w:val="1"/>
          <w:rtl w:val="0"/>
        </w:rPr>
        <w:t xml:space="preserve">Correcta 1</w:t>
      </w:r>
      <w:r w:rsidDel="00000000" w:rsidR="00000000" w:rsidRPr="00000000">
        <w:rPr>
          <w:rtl w:val="0"/>
        </w:rPr>
        <w:t xml:space="preserve">: FTP, TCP, IP.</w:t>
      </w:r>
    </w:p>
    <w:p w:rsidR="00000000" w:rsidDel="00000000" w:rsidP="00000000" w:rsidRDefault="00000000" w:rsidRPr="00000000" w14:paraId="0000002D">
      <w:pPr>
        <w:numPr>
          <w:ilvl w:val="1"/>
          <w:numId w:val="23"/>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w:t>
      </w:r>
    </w:p>
    <w:p w:rsidR="00000000" w:rsidDel="00000000" w:rsidP="00000000" w:rsidRDefault="00000000" w:rsidRPr="00000000" w14:paraId="0000002E">
      <w:pPr>
        <w:numPr>
          <w:ilvl w:val="2"/>
          <w:numId w:val="23"/>
        </w:numPr>
        <w:ind w:left="2160" w:hanging="360"/>
        <w:rPr>
          <w:u w:val="none"/>
        </w:rPr>
      </w:pPr>
      <w:r w:rsidDel="00000000" w:rsidR="00000000" w:rsidRPr="00000000">
        <w:rPr>
          <w:i w:val="1"/>
          <w:rtl w:val="0"/>
        </w:rPr>
        <w:t xml:space="preserve">FTP </w:t>
      </w:r>
      <w:r w:rsidDel="00000000" w:rsidR="00000000" w:rsidRPr="00000000">
        <w:rPr>
          <w:rtl w:val="0"/>
        </w:rPr>
        <w:t xml:space="preserve">es un protocolo de capa de transporte (4) utilizado para la transferencia de archivos.</w:t>
      </w:r>
    </w:p>
    <w:p w:rsidR="00000000" w:rsidDel="00000000" w:rsidP="00000000" w:rsidRDefault="00000000" w:rsidRPr="00000000" w14:paraId="0000002F">
      <w:pPr>
        <w:numPr>
          <w:ilvl w:val="2"/>
          <w:numId w:val="23"/>
        </w:numPr>
        <w:ind w:left="2160" w:hanging="360"/>
        <w:rPr>
          <w:u w:val="none"/>
        </w:rPr>
      </w:pPr>
      <w:r w:rsidDel="00000000" w:rsidR="00000000" w:rsidRPr="00000000">
        <w:rPr>
          <w:i w:val="1"/>
          <w:rtl w:val="0"/>
        </w:rPr>
        <w:t xml:space="preserve">TCP </w:t>
      </w:r>
      <w:r w:rsidDel="00000000" w:rsidR="00000000" w:rsidRPr="00000000">
        <w:rPr>
          <w:rtl w:val="0"/>
        </w:rPr>
        <w:t xml:space="preserve">es un protocolo de control de transmisión que utiliza conmutación de paquetes en modo circuito virtual. Usa IP como capa de red (3).</w:t>
      </w:r>
    </w:p>
    <w:p w:rsidR="00000000" w:rsidDel="00000000" w:rsidP="00000000" w:rsidRDefault="00000000" w:rsidRPr="00000000" w14:paraId="00000030">
      <w:pPr>
        <w:numPr>
          <w:ilvl w:val="2"/>
          <w:numId w:val="23"/>
        </w:numPr>
        <w:ind w:left="2160" w:hanging="360"/>
        <w:rPr>
          <w:u w:val="none"/>
        </w:rPr>
      </w:pPr>
      <w:r w:rsidDel="00000000" w:rsidR="00000000" w:rsidRPr="00000000">
        <w:rPr>
          <w:i w:val="1"/>
          <w:rtl w:val="0"/>
        </w:rPr>
        <w:t xml:space="preserve">IP</w:t>
      </w:r>
      <w:r w:rsidDel="00000000" w:rsidR="00000000" w:rsidRPr="00000000">
        <w:rPr>
          <w:rtl w:val="0"/>
        </w:rPr>
        <w:t xml:space="preserve">: Es un protocolo de cada de red (3) orientado a la no conexión. Define ruteo y un conjunto de reglas para la entrega de paquetes no confiables.</w:t>
      </w:r>
    </w:p>
    <w:p w:rsidR="00000000" w:rsidDel="00000000" w:rsidP="00000000" w:rsidRDefault="00000000" w:rsidRPr="00000000" w14:paraId="00000031">
      <w:pPr>
        <w:numPr>
          <w:ilvl w:val="0"/>
          <w:numId w:val="23"/>
        </w:numPr>
        <w:ind w:left="720" w:hanging="360"/>
        <w:rPr>
          <w:u w:val="none"/>
        </w:rPr>
      </w:pPr>
      <w:r w:rsidDel="00000000" w:rsidR="00000000" w:rsidRPr="00000000">
        <w:rPr>
          <w:b w:val="1"/>
          <w:rtl w:val="0"/>
        </w:rPr>
        <w:t xml:space="preserve">Correcta 2</w:t>
      </w:r>
      <w:r w:rsidDel="00000000" w:rsidR="00000000" w:rsidRPr="00000000">
        <w:rPr>
          <w:rtl w:val="0"/>
        </w:rPr>
        <w:t xml:space="preserve">: Telnet, TCP, IP:</w:t>
      </w:r>
    </w:p>
    <w:p w:rsidR="00000000" w:rsidDel="00000000" w:rsidP="00000000" w:rsidRDefault="00000000" w:rsidRPr="00000000" w14:paraId="00000032">
      <w:pPr>
        <w:numPr>
          <w:ilvl w:val="1"/>
          <w:numId w:val="23"/>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w:t>
      </w:r>
    </w:p>
    <w:p w:rsidR="00000000" w:rsidDel="00000000" w:rsidP="00000000" w:rsidRDefault="00000000" w:rsidRPr="00000000" w14:paraId="00000033">
      <w:pPr>
        <w:numPr>
          <w:ilvl w:val="2"/>
          <w:numId w:val="23"/>
        </w:numPr>
        <w:ind w:left="2160" w:hanging="360"/>
        <w:rPr>
          <w:u w:val="none"/>
        </w:rPr>
      </w:pPr>
      <w:r w:rsidDel="00000000" w:rsidR="00000000" w:rsidRPr="00000000">
        <w:rPr>
          <w:i w:val="1"/>
          <w:rtl w:val="0"/>
        </w:rPr>
        <w:t xml:space="preserve">Telnet</w:t>
      </w:r>
      <w:r w:rsidDel="00000000" w:rsidR="00000000" w:rsidRPr="00000000">
        <w:rPr>
          <w:rtl w:val="0"/>
        </w:rPr>
        <w:t xml:space="preserve">: Protocolo de acceso remoto a otro equipo mediante internet.</w:t>
      </w:r>
    </w:p>
    <w:p w:rsidR="00000000" w:rsidDel="00000000" w:rsidP="00000000" w:rsidRDefault="00000000" w:rsidRPr="00000000" w14:paraId="00000034">
      <w:pPr>
        <w:numPr>
          <w:ilvl w:val="2"/>
          <w:numId w:val="23"/>
        </w:numPr>
        <w:ind w:left="2160" w:hanging="360"/>
        <w:rPr>
          <w:u w:val="none"/>
        </w:rPr>
      </w:pPr>
      <w:r w:rsidDel="00000000" w:rsidR="00000000" w:rsidRPr="00000000">
        <w:rPr>
          <w:i w:val="1"/>
          <w:rtl w:val="0"/>
        </w:rPr>
        <w:t xml:space="preserve">TCP</w:t>
      </w:r>
      <w:r w:rsidDel="00000000" w:rsidR="00000000" w:rsidRPr="00000000">
        <w:rPr>
          <w:rtl w:val="0"/>
        </w:rPr>
        <w:t xml:space="preserve">: Idem arriba.</w:t>
      </w:r>
    </w:p>
    <w:p w:rsidR="00000000" w:rsidDel="00000000" w:rsidP="00000000" w:rsidRDefault="00000000" w:rsidRPr="00000000" w14:paraId="00000035">
      <w:pPr>
        <w:numPr>
          <w:ilvl w:val="2"/>
          <w:numId w:val="23"/>
        </w:numPr>
        <w:ind w:left="2160" w:hanging="360"/>
        <w:rPr>
          <w:u w:val="none"/>
        </w:rPr>
      </w:pPr>
      <w:r w:rsidDel="00000000" w:rsidR="00000000" w:rsidRPr="00000000">
        <w:rPr>
          <w:i w:val="1"/>
          <w:rtl w:val="0"/>
        </w:rPr>
        <w:t xml:space="preserve">IP</w:t>
      </w:r>
      <w:r w:rsidDel="00000000" w:rsidR="00000000" w:rsidRPr="00000000">
        <w:rPr>
          <w:rtl w:val="0"/>
        </w:rPr>
        <w:t xml:space="preserve">: Idem arriba.</w:t>
      </w:r>
    </w:p>
    <w:p w:rsidR="00000000" w:rsidDel="00000000" w:rsidP="00000000" w:rsidRDefault="00000000" w:rsidRPr="00000000" w14:paraId="00000036">
      <w:pPr>
        <w:pStyle w:val="Heading3"/>
        <w:rPr/>
      </w:pPr>
      <w:bookmarkStart w:colFirst="0" w:colLast="0" w:name="_wb2l0sf705lr" w:id="11"/>
      <w:bookmarkEnd w:id="11"/>
      <w:r w:rsidDel="00000000" w:rsidR="00000000" w:rsidRPr="00000000">
        <w:rPr>
          <w:rtl w:val="0"/>
        </w:rPr>
        <w:t xml:space="preserve">¿Cual de las siguientes secuencias de protocolos de TCP/IP es incorrecta respecto de la relación entre ellos?:</w:t>
      </w:r>
    </w:p>
    <w:p w:rsidR="00000000" w:rsidDel="00000000" w:rsidP="00000000" w:rsidRDefault="00000000" w:rsidRPr="00000000" w14:paraId="00000037">
      <w:pPr>
        <w:numPr>
          <w:ilvl w:val="0"/>
          <w:numId w:val="23"/>
        </w:numPr>
        <w:ind w:left="720" w:hanging="360"/>
      </w:pPr>
      <w:r w:rsidDel="00000000" w:rsidR="00000000" w:rsidRPr="00000000">
        <w:rPr>
          <w:b w:val="1"/>
          <w:rtl w:val="0"/>
        </w:rPr>
        <w:t xml:space="preserve">Correcta </w:t>
      </w:r>
      <w:r w:rsidDel="00000000" w:rsidR="00000000" w:rsidRPr="00000000">
        <w:rPr>
          <w:rtl w:val="0"/>
        </w:rPr>
        <w:t xml:space="preserve">: SNMP, TCP, IP.</w:t>
      </w:r>
    </w:p>
    <w:p w:rsidR="00000000" w:rsidDel="00000000" w:rsidP="00000000" w:rsidRDefault="00000000" w:rsidRPr="00000000" w14:paraId="00000038">
      <w:pPr>
        <w:numPr>
          <w:ilvl w:val="1"/>
          <w:numId w:val="23"/>
        </w:numPr>
        <w:ind w:left="1440" w:hanging="360"/>
      </w:pPr>
      <w:r w:rsidDel="00000000" w:rsidR="00000000" w:rsidRPr="00000000">
        <w:rPr>
          <w:u w:val="single"/>
          <w:rtl w:val="0"/>
        </w:rPr>
        <w:t xml:space="preserve">Justificación</w:t>
      </w:r>
      <w:r w:rsidDel="00000000" w:rsidR="00000000" w:rsidRPr="00000000">
        <w:rPr>
          <w:rtl w:val="0"/>
        </w:rPr>
        <w:t xml:space="preserve">: SNMP (administración de red simple): Es un protocolo de UDP el cual define relaciones administrativas entre routers. </w:t>
      </w:r>
    </w:p>
    <w:p w:rsidR="00000000" w:rsidDel="00000000" w:rsidP="00000000" w:rsidRDefault="00000000" w:rsidRPr="00000000" w14:paraId="00000039">
      <w:pPr>
        <w:numPr>
          <w:ilvl w:val="2"/>
          <w:numId w:val="23"/>
        </w:numPr>
        <w:ind w:left="2160" w:hanging="360"/>
        <w:rPr>
          <w:u w:val="none"/>
        </w:rPr>
      </w:pPr>
      <w:r w:rsidDel="00000000" w:rsidR="00000000" w:rsidRPr="00000000">
        <w:rPr>
          <w:rtl w:val="0"/>
        </w:rPr>
        <w:t xml:space="preserve">Tambien establece la forma y significado de msjs. </w:t>
      </w:r>
    </w:p>
    <w:p w:rsidR="00000000" w:rsidDel="00000000" w:rsidP="00000000" w:rsidRDefault="00000000" w:rsidRPr="00000000" w14:paraId="0000003A">
      <w:pPr>
        <w:pStyle w:val="Heading3"/>
        <w:rPr/>
      </w:pPr>
      <w:bookmarkStart w:colFirst="0" w:colLast="0" w:name="_p9nfn9hwr2l5" w:id="12"/>
      <w:bookmarkEnd w:id="12"/>
      <w:r w:rsidDel="00000000" w:rsidR="00000000" w:rsidRPr="00000000">
        <w:rPr>
          <w:rtl w:val="0"/>
        </w:rPr>
        <w:t xml:space="preserve">Dada una dirección IP, ¿Cual de las mascaras no genera subredes?:</w:t>
      </w:r>
    </w:p>
    <w:p w:rsidR="00000000" w:rsidDel="00000000" w:rsidP="00000000" w:rsidRDefault="00000000" w:rsidRPr="00000000" w14:paraId="0000003B">
      <w:pPr>
        <w:numPr>
          <w:ilvl w:val="0"/>
          <w:numId w:val="29"/>
        </w:numPr>
        <w:ind w:left="720" w:hanging="360"/>
        <w:rPr>
          <w:u w:val="none"/>
        </w:rPr>
      </w:pPr>
      <w:r w:rsidDel="00000000" w:rsidR="00000000" w:rsidRPr="00000000">
        <w:rPr>
          <w:b w:val="1"/>
          <w:rtl w:val="0"/>
        </w:rPr>
        <w:t xml:space="preserve">Correcta 1</w:t>
      </w:r>
      <w:r w:rsidDel="00000000" w:rsidR="00000000" w:rsidRPr="00000000">
        <w:rPr>
          <w:rtl w:val="0"/>
        </w:rPr>
        <w:t xml:space="preserve">: IP Clase A. (De 1.0.0.0 a 126.0.0.0)</w:t>
      </w:r>
    </w:p>
    <w:p w:rsidR="00000000" w:rsidDel="00000000" w:rsidP="00000000" w:rsidRDefault="00000000" w:rsidRPr="00000000" w14:paraId="0000003C">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255.0.0.0.</w:t>
      </w:r>
    </w:p>
    <w:p w:rsidR="00000000" w:rsidDel="00000000" w:rsidP="00000000" w:rsidRDefault="00000000" w:rsidRPr="00000000" w14:paraId="0000003D">
      <w:pPr>
        <w:numPr>
          <w:ilvl w:val="0"/>
          <w:numId w:val="29"/>
        </w:numPr>
        <w:ind w:left="720" w:hanging="360"/>
        <w:rPr>
          <w:u w:val="none"/>
        </w:rPr>
      </w:pPr>
      <w:r w:rsidDel="00000000" w:rsidR="00000000" w:rsidRPr="00000000">
        <w:rPr>
          <w:b w:val="1"/>
          <w:rtl w:val="0"/>
        </w:rPr>
        <w:t xml:space="preserve">Correcta 2</w:t>
      </w:r>
      <w:r w:rsidDel="00000000" w:rsidR="00000000" w:rsidRPr="00000000">
        <w:rPr>
          <w:rtl w:val="0"/>
        </w:rPr>
        <w:t xml:space="preserve">: IP Clase B. (De 128.1.0.0 a 191.254.0.0)</w:t>
      </w:r>
    </w:p>
    <w:p w:rsidR="00000000" w:rsidDel="00000000" w:rsidP="00000000" w:rsidRDefault="00000000" w:rsidRPr="00000000" w14:paraId="0000003E">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255.255.0.0</w:t>
      </w:r>
    </w:p>
    <w:p w:rsidR="00000000" w:rsidDel="00000000" w:rsidP="00000000" w:rsidRDefault="00000000" w:rsidRPr="00000000" w14:paraId="0000003F">
      <w:pPr>
        <w:numPr>
          <w:ilvl w:val="0"/>
          <w:numId w:val="29"/>
        </w:numPr>
        <w:ind w:left="720" w:hanging="360"/>
        <w:rPr>
          <w:u w:val="none"/>
        </w:rPr>
      </w:pPr>
      <w:r w:rsidDel="00000000" w:rsidR="00000000" w:rsidRPr="00000000">
        <w:rPr>
          <w:b w:val="1"/>
          <w:rtl w:val="0"/>
        </w:rPr>
        <w:t xml:space="preserve">Correcta 3</w:t>
      </w:r>
      <w:r w:rsidDel="00000000" w:rsidR="00000000" w:rsidRPr="00000000">
        <w:rPr>
          <w:rtl w:val="0"/>
        </w:rPr>
        <w:t xml:space="preserve">: IP Clase C. (De 192.0.1.0 a 223.255.254.0)</w:t>
      </w:r>
    </w:p>
    <w:p w:rsidR="00000000" w:rsidDel="00000000" w:rsidP="00000000" w:rsidRDefault="00000000" w:rsidRPr="00000000" w14:paraId="00000040">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255.255.255.0</w:t>
      </w:r>
    </w:p>
    <w:p w:rsidR="00000000" w:rsidDel="00000000" w:rsidP="00000000" w:rsidRDefault="00000000" w:rsidRPr="00000000" w14:paraId="00000041">
      <w:pPr>
        <w:pStyle w:val="Heading3"/>
        <w:rPr/>
      </w:pPr>
      <w:bookmarkStart w:colFirst="0" w:colLast="0" w:name="_ik5wtfru28ot" w:id="13"/>
      <w:bookmarkEnd w:id="13"/>
      <w:r w:rsidDel="00000000" w:rsidR="00000000" w:rsidRPr="00000000">
        <w:rPr>
          <w:rtl w:val="0"/>
        </w:rPr>
        <w:t xml:space="preserve">¿Cual de las siguiente afirmaciones corresponden a RTS/CTS?:</w:t>
      </w:r>
    </w:p>
    <w:p w:rsidR="00000000" w:rsidDel="00000000" w:rsidP="00000000" w:rsidRDefault="00000000" w:rsidRPr="00000000" w14:paraId="00000042">
      <w:pPr>
        <w:numPr>
          <w:ilvl w:val="0"/>
          <w:numId w:val="24"/>
        </w:numPr>
        <w:ind w:left="720" w:hanging="360"/>
        <w:rPr>
          <w:u w:val="none"/>
        </w:rPr>
      </w:pPr>
      <w:r w:rsidDel="00000000" w:rsidR="00000000" w:rsidRPr="00000000">
        <w:rPr>
          <w:b w:val="1"/>
          <w:rtl w:val="0"/>
        </w:rPr>
        <w:t xml:space="preserve">Correcta</w:t>
      </w:r>
      <w:r w:rsidDel="00000000" w:rsidR="00000000" w:rsidRPr="00000000">
        <w:rPr>
          <w:rtl w:val="0"/>
        </w:rPr>
        <w:t xml:space="preserve">: Control de flujo.</w:t>
      </w:r>
    </w:p>
    <w:p w:rsidR="00000000" w:rsidDel="00000000" w:rsidP="00000000" w:rsidRDefault="00000000" w:rsidRPr="00000000" w14:paraId="00000043">
      <w:pPr>
        <w:numPr>
          <w:ilvl w:val="0"/>
          <w:numId w:val="24"/>
        </w:numPr>
        <w:ind w:left="720" w:hanging="360"/>
        <w:rPr>
          <w:u w:val="none"/>
        </w:rPr>
      </w:pPr>
      <w:r w:rsidDel="00000000" w:rsidR="00000000" w:rsidRPr="00000000">
        <w:rPr>
          <w:b w:val="1"/>
          <w:rtl w:val="0"/>
        </w:rPr>
        <w:t xml:space="preserve">Justificación</w:t>
      </w:r>
      <w:r w:rsidDel="00000000" w:rsidR="00000000" w:rsidRPr="00000000">
        <w:rPr>
          <w:rtl w:val="0"/>
        </w:rPr>
        <w:t xml:space="preserve">: Request to Send / Clear to Send es un mecanismo que utiliza señales digitales para control de flujo. Es sin sondeo y fuera de banda.</w:t>
      </w:r>
    </w:p>
    <w:p w:rsidR="00000000" w:rsidDel="00000000" w:rsidP="00000000" w:rsidRDefault="00000000" w:rsidRPr="00000000" w14:paraId="00000044">
      <w:pPr>
        <w:pStyle w:val="Heading3"/>
        <w:rPr/>
      </w:pPr>
      <w:bookmarkStart w:colFirst="0" w:colLast="0" w:name="_4ic1vxvs6248" w:id="14"/>
      <w:bookmarkEnd w:id="14"/>
      <w:r w:rsidDel="00000000" w:rsidR="00000000" w:rsidRPr="00000000">
        <w:rPr>
          <w:rtl w:val="0"/>
        </w:rPr>
        <w:t xml:space="preserve">ARQ Stop and Wait: Afirmaciones CORRECTAS:</w:t>
      </w:r>
    </w:p>
    <w:p w:rsidR="00000000" w:rsidDel="00000000" w:rsidP="00000000" w:rsidRDefault="00000000" w:rsidRPr="00000000" w14:paraId="00000045">
      <w:pPr>
        <w:numPr>
          <w:ilvl w:val="0"/>
          <w:numId w:val="2"/>
        </w:numPr>
        <w:ind w:left="720" w:hanging="360"/>
        <w:rPr>
          <w:u w:val="none"/>
        </w:rPr>
      </w:pPr>
      <w:r w:rsidDel="00000000" w:rsidR="00000000" w:rsidRPr="00000000">
        <w:rPr>
          <w:b w:val="1"/>
          <w:rtl w:val="0"/>
        </w:rPr>
        <w:t xml:space="preserve">Correcta</w:t>
      </w:r>
      <w:r w:rsidDel="00000000" w:rsidR="00000000" w:rsidRPr="00000000">
        <w:rPr>
          <w:rtl w:val="0"/>
        </w:rPr>
        <w:t xml:space="preserve">: Tiene tamaño de ventana 1.</w:t>
      </w:r>
    </w:p>
    <w:p w:rsidR="00000000" w:rsidDel="00000000" w:rsidP="00000000" w:rsidRDefault="00000000" w:rsidRPr="00000000" w14:paraId="00000046">
      <w:pPr>
        <w:numPr>
          <w:ilvl w:val="0"/>
          <w:numId w:val="2"/>
        </w:numPr>
        <w:ind w:left="720" w:hanging="360"/>
        <w:rPr>
          <w:u w:val="none"/>
        </w:rPr>
      </w:pPr>
      <w:r w:rsidDel="00000000" w:rsidR="00000000" w:rsidRPr="00000000">
        <w:rPr>
          <w:b w:val="1"/>
          <w:rtl w:val="0"/>
        </w:rPr>
        <w:t xml:space="preserve">Justificación</w:t>
      </w:r>
      <w:r w:rsidDel="00000000" w:rsidR="00000000" w:rsidRPr="00000000">
        <w:rPr>
          <w:rtl w:val="0"/>
        </w:rPr>
        <w:t xml:space="preserve">: RQ Inactiva, half duplex y es ineficiente para velocidades altas y distancias largas.</w:t>
      </w:r>
    </w:p>
    <w:p w:rsidR="00000000" w:rsidDel="00000000" w:rsidP="00000000" w:rsidRDefault="00000000" w:rsidRPr="00000000" w14:paraId="00000047">
      <w:pPr>
        <w:pStyle w:val="Heading3"/>
        <w:rPr/>
      </w:pPr>
      <w:bookmarkStart w:colFirst="0" w:colLast="0" w:name="_lg9q4pxp8nnq" w:id="15"/>
      <w:bookmarkEnd w:id="15"/>
      <w:r w:rsidDel="00000000" w:rsidR="00000000" w:rsidRPr="00000000">
        <w:rPr>
          <w:rtl w:val="0"/>
        </w:rPr>
        <w:t xml:space="preserve">ARQ Sliding Windows: Afirmaciones CORRECTAS:</w:t>
      </w:r>
    </w:p>
    <w:p w:rsidR="00000000" w:rsidDel="00000000" w:rsidP="00000000" w:rsidRDefault="00000000" w:rsidRPr="00000000" w14:paraId="00000048">
      <w:pPr>
        <w:numPr>
          <w:ilvl w:val="0"/>
          <w:numId w:val="9"/>
        </w:numPr>
        <w:ind w:left="720" w:hanging="360"/>
        <w:rPr>
          <w:u w:val="none"/>
        </w:rPr>
      </w:pPr>
      <w:r w:rsidDel="00000000" w:rsidR="00000000" w:rsidRPr="00000000">
        <w:rPr>
          <w:b w:val="1"/>
          <w:rtl w:val="0"/>
        </w:rPr>
        <w:t xml:space="preserve">Correcta</w:t>
      </w:r>
      <w:r w:rsidDel="00000000" w:rsidR="00000000" w:rsidRPr="00000000">
        <w:rPr>
          <w:rtl w:val="0"/>
        </w:rPr>
        <w:t xml:space="preserve">: El tamaño de la ventana puede ser fijo o variable.</w:t>
      </w:r>
    </w:p>
    <w:p w:rsidR="00000000" w:rsidDel="00000000" w:rsidP="00000000" w:rsidRDefault="00000000" w:rsidRPr="00000000" w14:paraId="00000049">
      <w:pPr>
        <w:numPr>
          <w:ilvl w:val="0"/>
          <w:numId w:val="9"/>
        </w:numPr>
        <w:ind w:left="720" w:hanging="360"/>
        <w:rPr>
          <w:u w:val="none"/>
        </w:rPr>
      </w:pPr>
      <w:r w:rsidDel="00000000" w:rsidR="00000000" w:rsidRPr="00000000">
        <w:rPr>
          <w:b w:val="1"/>
          <w:rtl w:val="0"/>
        </w:rPr>
        <w:t xml:space="preserve">Justificación</w:t>
      </w:r>
      <w:r w:rsidDel="00000000" w:rsidR="00000000" w:rsidRPr="00000000">
        <w:rPr>
          <w:rtl w:val="0"/>
        </w:rPr>
        <w:t xml:space="preserve">: Puede ser fijo durante toda la transmisión o variar a lo largo de la misma.</w:t>
      </w:r>
    </w:p>
    <w:p w:rsidR="00000000" w:rsidDel="00000000" w:rsidP="00000000" w:rsidRDefault="00000000" w:rsidRPr="00000000" w14:paraId="0000004A">
      <w:pPr>
        <w:pStyle w:val="Heading3"/>
        <w:rPr/>
      </w:pPr>
      <w:bookmarkStart w:colFirst="0" w:colLast="0" w:name="_9e6neqqm6e3a" w:id="16"/>
      <w:bookmarkEnd w:id="16"/>
      <w:r w:rsidDel="00000000" w:rsidR="00000000" w:rsidRPr="00000000">
        <w:rPr>
          <w:rtl w:val="0"/>
        </w:rPr>
        <w:t xml:space="preserve">ARQ Piggyback: Afirmaciones CORRECTAS:</w:t>
      </w:r>
    </w:p>
    <w:p w:rsidR="00000000" w:rsidDel="00000000" w:rsidP="00000000" w:rsidRDefault="00000000" w:rsidRPr="00000000" w14:paraId="0000004B">
      <w:pPr>
        <w:numPr>
          <w:ilvl w:val="0"/>
          <w:numId w:val="9"/>
        </w:numPr>
        <w:ind w:left="720" w:hanging="360"/>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4C">
      <w:pPr>
        <w:numPr>
          <w:ilvl w:val="0"/>
          <w:numId w:val="9"/>
        </w:numPr>
        <w:ind w:left="720" w:hanging="360"/>
      </w:pPr>
      <w:r w:rsidDel="00000000" w:rsidR="00000000" w:rsidRPr="00000000">
        <w:rPr>
          <w:b w:val="1"/>
          <w:rtl w:val="0"/>
        </w:rPr>
        <w:t xml:space="preserve">Justificación</w:t>
      </w:r>
      <w:r w:rsidDel="00000000" w:rsidR="00000000" w:rsidRPr="00000000">
        <w:rPr>
          <w:rtl w:val="0"/>
        </w:rPr>
        <w:t xml:space="preserve">: Piggyback permite que en el mismo paquete que se transmite información, se puede transmitir una confirmación de otro paquete.</w:t>
      </w:r>
    </w:p>
    <w:p w:rsidR="00000000" w:rsidDel="00000000" w:rsidP="00000000" w:rsidRDefault="00000000" w:rsidRPr="00000000" w14:paraId="0000004D">
      <w:pPr>
        <w:pStyle w:val="Heading3"/>
        <w:rPr/>
      </w:pPr>
      <w:bookmarkStart w:colFirst="0" w:colLast="0" w:name="_ybwqvtjk4j36" w:id="17"/>
      <w:bookmarkEnd w:id="17"/>
      <w:r w:rsidDel="00000000" w:rsidR="00000000" w:rsidRPr="00000000">
        <w:rPr>
          <w:rtl w:val="0"/>
        </w:rPr>
        <w:t xml:space="preserve">ARQ: Afirmaciones INCORRECTAS:</w:t>
      </w:r>
    </w:p>
    <w:p w:rsidR="00000000" w:rsidDel="00000000" w:rsidP="00000000" w:rsidRDefault="00000000" w:rsidRPr="00000000" w14:paraId="0000004E">
      <w:pPr>
        <w:numPr>
          <w:ilvl w:val="0"/>
          <w:numId w:val="9"/>
        </w:numPr>
        <w:ind w:left="720" w:hanging="360"/>
      </w:pPr>
      <w:r w:rsidDel="00000000" w:rsidR="00000000" w:rsidRPr="00000000">
        <w:rPr>
          <w:b w:val="1"/>
          <w:rtl w:val="0"/>
        </w:rPr>
        <w:t xml:space="preserve">Correcta 1</w:t>
      </w:r>
      <w:r w:rsidDel="00000000" w:rsidR="00000000" w:rsidRPr="00000000">
        <w:rPr>
          <w:rtl w:val="0"/>
        </w:rPr>
        <w:t xml:space="preserve">: RQ Inactiva opera en Full Duplex</w:t>
      </w:r>
    </w:p>
    <w:p w:rsidR="00000000" w:rsidDel="00000000" w:rsidP="00000000" w:rsidRDefault="00000000" w:rsidRPr="00000000" w14:paraId="0000004F">
      <w:pPr>
        <w:numPr>
          <w:ilvl w:val="1"/>
          <w:numId w:val="9"/>
        </w:numPr>
        <w:ind w:left="1440" w:hanging="360"/>
      </w:pPr>
      <w:r w:rsidDel="00000000" w:rsidR="00000000" w:rsidRPr="00000000">
        <w:rPr>
          <w:u w:val="single"/>
          <w:rtl w:val="0"/>
        </w:rPr>
        <w:t xml:space="preserve">Justificación</w:t>
      </w:r>
      <w:r w:rsidDel="00000000" w:rsidR="00000000" w:rsidRPr="00000000">
        <w:rPr>
          <w:rtl w:val="0"/>
        </w:rPr>
        <w:t xml:space="preserve">: Opera en Half Duplex (Uno solo puede transmitir al mismo tiempo).</w:t>
      </w:r>
    </w:p>
    <w:p w:rsidR="00000000" w:rsidDel="00000000" w:rsidP="00000000" w:rsidRDefault="00000000" w:rsidRPr="00000000" w14:paraId="00000050">
      <w:pPr>
        <w:numPr>
          <w:ilvl w:val="0"/>
          <w:numId w:val="9"/>
        </w:numPr>
        <w:ind w:left="720" w:hanging="360"/>
        <w:rPr>
          <w:u w:val="none"/>
        </w:rPr>
      </w:pPr>
      <w:r w:rsidDel="00000000" w:rsidR="00000000" w:rsidRPr="00000000">
        <w:rPr>
          <w:b w:val="1"/>
          <w:rtl w:val="0"/>
        </w:rPr>
        <w:t xml:space="preserve">Correcta 2</w:t>
      </w:r>
      <w:r w:rsidDel="00000000" w:rsidR="00000000" w:rsidRPr="00000000">
        <w:rPr>
          <w:rtl w:val="0"/>
        </w:rPr>
        <w:t xml:space="preserve">: RQ Continua opera en Half Duplex</w:t>
      </w:r>
    </w:p>
    <w:p w:rsidR="00000000" w:rsidDel="00000000" w:rsidP="00000000" w:rsidRDefault="00000000" w:rsidRPr="00000000" w14:paraId="00000051">
      <w:pPr>
        <w:numPr>
          <w:ilvl w:val="1"/>
          <w:numId w:val="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Opera en Full Duplex (Ambos pueden enviar y recibir al mismo tiempo)</w:t>
      </w:r>
    </w:p>
    <w:p w:rsidR="00000000" w:rsidDel="00000000" w:rsidP="00000000" w:rsidRDefault="00000000" w:rsidRPr="00000000" w14:paraId="00000052">
      <w:pPr>
        <w:pStyle w:val="Heading3"/>
        <w:rPr/>
      </w:pPr>
      <w:bookmarkStart w:colFirst="0" w:colLast="0" w:name="_sybrmnskwtju" w:id="18"/>
      <w:bookmarkEnd w:id="18"/>
      <w:r w:rsidDel="00000000" w:rsidR="00000000" w:rsidRPr="00000000">
        <w:rPr>
          <w:rtl w:val="0"/>
        </w:rPr>
        <w:t xml:space="preserve">Cableado estructurado: Afirmaciones INCORRECTAS</w:t>
      </w:r>
    </w:p>
    <w:p w:rsidR="00000000" w:rsidDel="00000000" w:rsidP="00000000" w:rsidRDefault="00000000" w:rsidRPr="00000000" w14:paraId="00000053">
      <w:pPr>
        <w:numPr>
          <w:ilvl w:val="0"/>
          <w:numId w:val="11"/>
        </w:numPr>
        <w:ind w:left="720" w:hanging="360"/>
        <w:rPr>
          <w:color w:val="434343"/>
        </w:rPr>
      </w:pPr>
      <w:r w:rsidDel="00000000" w:rsidR="00000000" w:rsidRPr="00000000">
        <w:rPr>
          <w:b w:val="1"/>
          <w:rtl w:val="0"/>
        </w:rPr>
        <w:t xml:space="preserve">Opcion:</w:t>
      </w:r>
      <w:r w:rsidDel="00000000" w:rsidR="00000000" w:rsidRPr="00000000">
        <w:rPr>
          <w:color w:val="434343"/>
          <w:rtl w:val="0"/>
        </w:rPr>
        <w:t xml:space="preserve"> </w:t>
      </w:r>
      <w:r w:rsidDel="00000000" w:rsidR="00000000" w:rsidRPr="00000000">
        <w:rPr>
          <w:rtl w:val="0"/>
        </w:rPr>
        <w:t xml:space="preserve">Lo deseable es tener un NEXT de 0Db</w:t>
      </w:r>
    </w:p>
    <w:p w:rsidR="00000000" w:rsidDel="00000000" w:rsidP="00000000" w:rsidRDefault="00000000" w:rsidRPr="00000000" w14:paraId="00000054">
      <w:pPr>
        <w:numPr>
          <w:ilvl w:val="0"/>
          <w:numId w:val="11"/>
        </w:numPr>
        <w:ind w:left="720" w:hanging="360"/>
        <w:rPr>
          <w:color w:val="434343"/>
        </w:rPr>
      </w:pPr>
      <w:r w:rsidDel="00000000" w:rsidR="00000000" w:rsidRPr="00000000">
        <w:rPr>
          <w:b w:val="1"/>
          <w:rtl w:val="0"/>
        </w:rPr>
        <w:t xml:space="preserve">Justificación</w:t>
      </w:r>
      <w:r w:rsidDel="00000000" w:rsidR="00000000" w:rsidRPr="00000000">
        <w:rPr>
          <w:rtl w:val="0"/>
        </w:rPr>
        <w:t xml:space="preserve">: El next se produce en el extremo más próximo al receptor, causada por la señal emitida por el mismo. Lo ideal es que sea -infinito</w:t>
      </w:r>
      <w:r w:rsidDel="00000000" w:rsidR="00000000" w:rsidRPr="00000000">
        <w:rPr>
          <w:rtl w:val="0"/>
        </w:rPr>
      </w:r>
    </w:p>
    <w:p w:rsidR="00000000" w:rsidDel="00000000" w:rsidP="00000000" w:rsidRDefault="00000000" w:rsidRPr="00000000" w14:paraId="00000055">
      <w:pPr>
        <w:pStyle w:val="Heading3"/>
        <w:rPr/>
      </w:pPr>
      <w:bookmarkStart w:colFirst="0" w:colLast="0" w:name="_t2lbhifvjz37" w:id="19"/>
      <w:bookmarkEnd w:id="19"/>
      <w:r w:rsidDel="00000000" w:rsidR="00000000" w:rsidRPr="00000000">
        <w:rPr>
          <w:rtl w:val="0"/>
        </w:rPr>
        <w:t xml:space="preserve">Combinaciones posibles de banda 2,4 GHz en IEEE 802.11n:</w:t>
      </w:r>
    </w:p>
    <w:p w:rsidR="00000000" w:rsidDel="00000000" w:rsidP="00000000" w:rsidRDefault="00000000" w:rsidRPr="00000000" w14:paraId="00000056">
      <w:pPr>
        <w:numPr>
          <w:ilvl w:val="0"/>
          <w:numId w:val="4"/>
        </w:numPr>
        <w:ind w:left="720" w:hanging="360"/>
        <w:rPr>
          <w:u w:val="none"/>
        </w:rPr>
      </w:pPr>
      <w:r w:rsidDel="00000000" w:rsidR="00000000" w:rsidRPr="00000000">
        <w:rPr>
          <w:b w:val="1"/>
          <w:rtl w:val="0"/>
        </w:rPr>
        <w:t xml:space="preserve">Correcta 1</w:t>
      </w:r>
      <w:r w:rsidDel="00000000" w:rsidR="00000000" w:rsidRPr="00000000">
        <w:rPr>
          <w:rtl w:val="0"/>
        </w:rPr>
        <w:t xml:space="preserve">: 1 - 7 - 12</w:t>
      </w:r>
    </w:p>
    <w:p w:rsidR="00000000" w:rsidDel="00000000" w:rsidP="00000000" w:rsidRDefault="00000000" w:rsidRPr="00000000" w14:paraId="00000057">
      <w:pPr>
        <w:numPr>
          <w:ilvl w:val="0"/>
          <w:numId w:val="4"/>
        </w:numPr>
        <w:ind w:left="720" w:hanging="360"/>
        <w:rPr>
          <w:u w:val="none"/>
        </w:rPr>
      </w:pPr>
      <w:r w:rsidDel="00000000" w:rsidR="00000000" w:rsidRPr="00000000">
        <w:rPr>
          <w:b w:val="1"/>
          <w:rtl w:val="0"/>
        </w:rPr>
        <w:t xml:space="preserve">Correcta 2</w:t>
      </w:r>
      <w:r w:rsidDel="00000000" w:rsidR="00000000" w:rsidRPr="00000000">
        <w:rPr>
          <w:rtl w:val="0"/>
        </w:rPr>
        <w:t xml:space="preserve">: 2 - 7 - 13</w:t>
      </w:r>
    </w:p>
    <w:p w:rsidR="00000000" w:rsidDel="00000000" w:rsidP="00000000" w:rsidRDefault="00000000" w:rsidRPr="00000000" w14:paraId="00000058">
      <w:pPr>
        <w:rPr/>
      </w:pPr>
      <w:r w:rsidDel="00000000" w:rsidR="00000000" w:rsidRPr="00000000">
        <w:rPr/>
        <w:drawing>
          <wp:inline distB="114300" distT="114300" distL="114300" distR="114300">
            <wp:extent cx="1662113" cy="92651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62113" cy="9265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rPr/>
      </w:pPr>
      <w:bookmarkStart w:colFirst="0" w:colLast="0" w:name="_60717cgpbyc" w:id="20"/>
      <w:bookmarkEnd w:id="20"/>
      <w:r w:rsidDel="00000000" w:rsidR="00000000" w:rsidRPr="00000000">
        <w:rPr>
          <w:rtl w:val="0"/>
        </w:rPr>
        <w:t xml:space="preserve">Protocolo IEEE 802.11, el mecanismo de fiabilidad de 4 tramas es aplicado con CSMA/CA:</w:t>
      </w:r>
    </w:p>
    <w:p w:rsidR="00000000" w:rsidDel="00000000" w:rsidP="00000000" w:rsidRDefault="00000000" w:rsidRPr="00000000" w14:paraId="0000005A">
      <w:pPr>
        <w:numPr>
          <w:ilvl w:val="0"/>
          <w:numId w:val="10"/>
        </w:numPr>
        <w:ind w:left="720" w:hanging="360"/>
        <w:rPr>
          <w:u w:val="none"/>
        </w:rPr>
      </w:pPr>
      <w:r w:rsidDel="00000000" w:rsidR="00000000" w:rsidRPr="00000000">
        <w:rPr>
          <w:b w:val="1"/>
          <w:rtl w:val="0"/>
        </w:rPr>
        <w:t xml:space="preserve">Correcto</w:t>
      </w:r>
      <w:r w:rsidDel="00000000" w:rsidR="00000000" w:rsidRPr="00000000">
        <w:rPr>
          <w:rtl w:val="0"/>
        </w:rPr>
        <w:t xml:space="preserve">: Verdadero.</w:t>
      </w:r>
    </w:p>
    <w:p w:rsidR="00000000" w:rsidDel="00000000" w:rsidP="00000000" w:rsidRDefault="00000000" w:rsidRPr="00000000" w14:paraId="0000005B">
      <w:pPr>
        <w:numPr>
          <w:ilvl w:val="0"/>
          <w:numId w:val="10"/>
        </w:numPr>
        <w:ind w:left="720" w:hanging="360"/>
        <w:rPr>
          <w:u w:val="none"/>
        </w:rPr>
      </w:pPr>
      <w:r w:rsidDel="00000000" w:rsidR="00000000" w:rsidRPr="00000000">
        <w:rPr>
          <w:b w:val="1"/>
          <w:rtl w:val="0"/>
        </w:rPr>
        <w:t xml:space="preserve">Justificación</w:t>
      </w:r>
      <w:r w:rsidDel="00000000" w:rsidR="00000000" w:rsidRPr="00000000">
        <w:rPr>
          <w:rtl w:val="0"/>
        </w:rPr>
        <w:t xml:space="preserve">. CSMA/CA es el encargado de escuchar, enviar y evadir colisiones. Sensa de forma permanente y puede abortar las transmisiones.</w:t>
      </w:r>
    </w:p>
    <w:p w:rsidR="00000000" w:rsidDel="00000000" w:rsidP="00000000" w:rsidRDefault="00000000" w:rsidRPr="00000000" w14:paraId="0000005C">
      <w:pPr>
        <w:pStyle w:val="Heading2"/>
        <w:rPr/>
      </w:pPr>
      <w:bookmarkStart w:colFirst="0" w:colLast="0" w:name="_jxewqwhghhmn" w:id="21"/>
      <w:bookmarkEnd w:id="21"/>
      <w:r w:rsidDel="00000000" w:rsidR="00000000" w:rsidRPr="00000000">
        <w:rPr>
          <w:b w:val="1"/>
          <w:u w:val="single"/>
          <w:rtl w:val="0"/>
        </w:rPr>
        <w:t xml:space="preserve">Desarrollo</w:t>
      </w:r>
      <w:r w:rsidDel="00000000" w:rsidR="00000000" w:rsidRPr="00000000">
        <w:rPr>
          <w:rtl w:val="0"/>
        </w:rPr>
        <w:t xml:space="preserve">:</w:t>
      </w:r>
    </w:p>
    <w:p w:rsidR="00000000" w:rsidDel="00000000" w:rsidP="00000000" w:rsidRDefault="00000000" w:rsidRPr="00000000" w14:paraId="0000005D">
      <w:pPr>
        <w:pStyle w:val="Heading3"/>
        <w:rPr/>
      </w:pPr>
      <w:bookmarkStart w:colFirst="0" w:colLast="0" w:name="_f5rn4w829j5r" w:id="22"/>
      <w:bookmarkEnd w:id="22"/>
      <w:r w:rsidDel="00000000" w:rsidR="00000000" w:rsidRPr="00000000">
        <w:rPr>
          <w:rtl w:val="0"/>
        </w:rPr>
        <w:t xml:space="preserve">¿Que mecanismos implementa TCP y UDP para control de flujo?</w:t>
      </w:r>
    </w:p>
    <w:p w:rsidR="00000000" w:rsidDel="00000000" w:rsidP="00000000" w:rsidRDefault="00000000" w:rsidRPr="00000000" w14:paraId="0000005E">
      <w:pPr>
        <w:numPr>
          <w:ilvl w:val="0"/>
          <w:numId w:val="13"/>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5F">
      <w:pPr>
        <w:numPr>
          <w:ilvl w:val="1"/>
          <w:numId w:val="13"/>
        </w:numPr>
        <w:ind w:left="1440" w:hanging="360"/>
        <w:rPr>
          <w:u w:val="none"/>
        </w:rPr>
      </w:pPr>
      <w:r w:rsidDel="00000000" w:rsidR="00000000" w:rsidRPr="00000000">
        <w:rPr>
          <w:u w:val="single"/>
          <w:rtl w:val="0"/>
        </w:rPr>
        <w:t xml:space="preserve">TCP</w:t>
      </w:r>
      <w:r w:rsidDel="00000000" w:rsidR="00000000" w:rsidRPr="00000000">
        <w:rPr>
          <w:rtl w:val="0"/>
        </w:rPr>
        <w:t xml:space="preserve">: Transmisión y recepción con Sliding Windows variable.</w:t>
      </w:r>
    </w:p>
    <w:p w:rsidR="00000000" w:rsidDel="00000000" w:rsidP="00000000" w:rsidRDefault="00000000" w:rsidRPr="00000000" w14:paraId="00000060">
      <w:pPr>
        <w:numPr>
          <w:ilvl w:val="2"/>
          <w:numId w:val="13"/>
        </w:numPr>
        <w:ind w:left="2160" w:hanging="360"/>
        <w:rPr>
          <w:u w:val="none"/>
        </w:rPr>
      </w:pPr>
      <w:r w:rsidDel="00000000" w:rsidR="00000000" w:rsidRPr="00000000">
        <w:rPr>
          <w:rtl w:val="0"/>
        </w:rPr>
        <w:t xml:space="preserve">Sliding windows es una técnica de RQ continua, full duplex. Necesita de un buffer y consta de una ventana, la cual puede ser fija o variable a lo largo de la transmisión, dependiendo del control de flujo.</w:t>
      </w:r>
    </w:p>
    <w:p w:rsidR="00000000" w:rsidDel="00000000" w:rsidP="00000000" w:rsidRDefault="00000000" w:rsidRPr="00000000" w14:paraId="00000061">
      <w:pPr>
        <w:numPr>
          <w:ilvl w:val="3"/>
          <w:numId w:val="13"/>
        </w:numPr>
        <w:ind w:left="2880" w:hanging="360"/>
        <w:rPr>
          <w:u w:val="none"/>
        </w:rPr>
      </w:pPr>
      <w:r w:rsidDel="00000000" w:rsidR="00000000" w:rsidRPr="00000000">
        <w:rPr>
          <w:i w:val="1"/>
          <w:rtl w:val="0"/>
        </w:rPr>
        <w:t xml:space="preserve">Ventana</w:t>
      </w:r>
      <w:r w:rsidDel="00000000" w:rsidR="00000000" w:rsidRPr="00000000">
        <w:rPr>
          <w:rtl w:val="0"/>
        </w:rPr>
        <w:t xml:space="preserve">: Cantidad de paquetes que transmite sin esperar confirmación.</w:t>
      </w:r>
    </w:p>
    <w:p w:rsidR="00000000" w:rsidDel="00000000" w:rsidP="00000000" w:rsidRDefault="00000000" w:rsidRPr="00000000" w14:paraId="00000062">
      <w:pPr>
        <w:numPr>
          <w:ilvl w:val="1"/>
          <w:numId w:val="13"/>
        </w:numPr>
        <w:ind w:left="1440" w:hanging="360"/>
        <w:rPr>
          <w:u w:val="none"/>
        </w:rPr>
      </w:pPr>
      <w:r w:rsidDel="00000000" w:rsidR="00000000" w:rsidRPr="00000000">
        <w:rPr>
          <w:u w:val="single"/>
          <w:rtl w:val="0"/>
        </w:rPr>
        <w:t xml:space="preserve">UDP</w:t>
      </w:r>
      <w:r w:rsidDel="00000000" w:rsidR="00000000" w:rsidRPr="00000000">
        <w:rPr>
          <w:rtl w:val="0"/>
        </w:rPr>
        <w:t xml:space="preserve">: No implementa control de flujo.</w:t>
      </w:r>
    </w:p>
    <w:p w:rsidR="00000000" w:rsidDel="00000000" w:rsidP="00000000" w:rsidRDefault="00000000" w:rsidRPr="00000000" w14:paraId="00000063">
      <w:pPr>
        <w:pStyle w:val="Heading3"/>
        <w:rPr/>
      </w:pPr>
      <w:bookmarkStart w:colFirst="0" w:colLast="0" w:name="_jbt47pkkz2li" w:id="23"/>
      <w:bookmarkEnd w:id="23"/>
      <w:r w:rsidDel="00000000" w:rsidR="00000000" w:rsidRPr="00000000">
        <w:rPr>
          <w:rtl w:val="0"/>
        </w:rPr>
        <w:t xml:space="preserve">Explicar que es CSMA/CD:</w:t>
      </w:r>
    </w:p>
    <w:p w:rsidR="00000000" w:rsidDel="00000000" w:rsidP="00000000" w:rsidRDefault="00000000" w:rsidRPr="00000000" w14:paraId="00000064">
      <w:pPr>
        <w:numPr>
          <w:ilvl w:val="0"/>
          <w:numId w:val="14"/>
        </w:numPr>
        <w:ind w:left="720" w:hanging="360"/>
        <w:rPr>
          <w:u w:val="none"/>
        </w:rPr>
      </w:pPr>
      <w:r w:rsidDel="00000000" w:rsidR="00000000" w:rsidRPr="00000000">
        <w:rPr>
          <w:b w:val="1"/>
          <w:rtl w:val="0"/>
        </w:rPr>
        <w:t xml:space="preserve">Justificación</w:t>
      </w:r>
      <w:r w:rsidDel="00000000" w:rsidR="00000000" w:rsidRPr="00000000">
        <w:rPr>
          <w:rtl w:val="0"/>
        </w:rPr>
        <w:t xml:space="preserve">: Técnica utilizada en la detección de colisiones. Se encarga de escuchar, enviar y resolver las colisiones. Utiliza un </w:t>
      </w:r>
      <w:r w:rsidDel="00000000" w:rsidR="00000000" w:rsidRPr="00000000">
        <w:rPr>
          <w:rtl w:val="0"/>
        </w:rPr>
        <w:t xml:space="preserve">sensado</w:t>
      </w:r>
      <w:r w:rsidDel="00000000" w:rsidR="00000000" w:rsidRPr="00000000">
        <w:rPr>
          <w:rtl w:val="0"/>
        </w:rPr>
        <w:t xml:space="preserve"> permanente de la señal.</w:t>
      </w:r>
    </w:p>
    <w:p w:rsidR="00000000" w:rsidDel="00000000" w:rsidP="00000000" w:rsidRDefault="00000000" w:rsidRPr="00000000" w14:paraId="00000065">
      <w:pPr>
        <w:numPr>
          <w:ilvl w:val="1"/>
          <w:numId w:val="14"/>
        </w:numPr>
        <w:ind w:left="1440" w:hanging="360"/>
        <w:rPr>
          <w:u w:val="none"/>
        </w:rPr>
      </w:pPr>
      <w:r w:rsidDel="00000000" w:rsidR="00000000" w:rsidRPr="00000000">
        <w:rPr>
          <w:rtl w:val="0"/>
        </w:rPr>
        <w:t xml:space="preserve">Espera un tiempo aleatorio cuando detecta una colisión para volver a transmitir.</w:t>
      </w:r>
    </w:p>
    <w:p w:rsidR="00000000" w:rsidDel="00000000" w:rsidP="00000000" w:rsidRDefault="00000000" w:rsidRPr="00000000" w14:paraId="00000066">
      <w:pPr>
        <w:pStyle w:val="Heading3"/>
        <w:rPr/>
      </w:pPr>
      <w:bookmarkStart w:colFirst="0" w:colLast="0" w:name="_e25twxsqn7xw" w:id="24"/>
      <w:bookmarkEnd w:id="24"/>
      <w:r w:rsidDel="00000000" w:rsidR="00000000" w:rsidRPr="00000000">
        <w:rPr>
          <w:rtl w:val="0"/>
        </w:rPr>
        <w:t xml:space="preserve">Mencionar protocolos de Capa 3 y Capa 4 de TCP/IP orientados a la conexión:</w:t>
      </w:r>
    </w:p>
    <w:p w:rsidR="00000000" w:rsidDel="00000000" w:rsidP="00000000" w:rsidRDefault="00000000" w:rsidRPr="00000000" w14:paraId="00000067">
      <w:pPr>
        <w:numPr>
          <w:ilvl w:val="0"/>
          <w:numId w:val="8"/>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68">
      <w:pPr>
        <w:numPr>
          <w:ilvl w:val="1"/>
          <w:numId w:val="8"/>
        </w:numPr>
        <w:ind w:left="1440" w:hanging="360"/>
        <w:rPr>
          <w:u w:val="none"/>
        </w:rPr>
      </w:pPr>
      <w:r w:rsidDel="00000000" w:rsidR="00000000" w:rsidRPr="00000000">
        <w:rPr>
          <w:rtl w:val="0"/>
        </w:rPr>
        <w:t xml:space="preserve">Capa 3: TCP.</w:t>
      </w:r>
    </w:p>
    <w:p w:rsidR="00000000" w:rsidDel="00000000" w:rsidP="00000000" w:rsidRDefault="00000000" w:rsidRPr="00000000" w14:paraId="00000069">
      <w:pPr>
        <w:numPr>
          <w:ilvl w:val="1"/>
          <w:numId w:val="8"/>
        </w:numPr>
        <w:ind w:left="1440" w:hanging="360"/>
        <w:rPr>
          <w:u w:val="none"/>
        </w:rPr>
      </w:pPr>
      <w:r w:rsidDel="00000000" w:rsidR="00000000" w:rsidRPr="00000000">
        <w:rPr>
          <w:rtl w:val="0"/>
        </w:rPr>
        <w:t xml:space="preserve">Capa 4: Telnet, SMTP, FTP.</w:t>
      </w:r>
    </w:p>
    <w:p w:rsidR="00000000" w:rsidDel="00000000" w:rsidP="00000000" w:rsidRDefault="00000000" w:rsidRPr="00000000" w14:paraId="0000006A">
      <w:pPr>
        <w:pStyle w:val="Heading3"/>
        <w:rPr/>
      </w:pPr>
      <w:bookmarkStart w:colFirst="0" w:colLast="0" w:name="_54z7r6iklhbm" w:id="25"/>
      <w:bookmarkEnd w:id="25"/>
      <w:r w:rsidDel="00000000" w:rsidR="00000000" w:rsidRPr="00000000">
        <w:rPr>
          <w:rtl w:val="0"/>
        </w:rPr>
        <w:t xml:space="preserve">¿Para que se utiliza el campo de 16 bits de un datagrama?</w:t>
      </w:r>
    </w:p>
    <w:p w:rsidR="00000000" w:rsidDel="00000000" w:rsidP="00000000" w:rsidRDefault="00000000" w:rsidRPr="00000000" w14:paraId="0000006B">
      <w:pPr>
        <w:numPr>
          <w:ilvl w:val="0"/>
          <w:numId w:val="1"/>
        </w:numPr>
        <w:ind w:left="720" w:hanging="360"/>
        <w:rPr>
          <w:u w:val="none"/>
        </w:rPr>
      </w:pPr>
      <w:r w:rsidDel="00000000" w:rsidR="00000000" w:rsidRPr="00000000">
        <w:rPr>
          <w:b w:val="1"/>
          <w:rtl w:val="0"/>
        </w:rPr>
        <w:t xml:space="preserve">Justificación</w:t>
      </w:r>
      <w:r w:rsidDel="00000000" w:rsidR="00000000" w:rsidRPr="00000000">
        <w:rPr>
          <w:rtl w:val="0"/>
        </w:rPr>
        <w:t xml:space="preserve">: Se utiliza para conocer sobre cual datagrama se está trabajando. Ayuda al Router a fragmentar para que puedan entrar en </w:t>
      </w:r>
      <w:r w:rsidDel="00000000" w:rsidR="00000000" w:rsidRPr="00000000">
        <w:rPr>
          <w:rtl w:val="0"/>
        </w:rPr>
        <w:t xml:space="preserve">MTUs</w:t>
      </w:r>
      <w:r w:rsidDel="00000000" w:rsidR="00000000" w:rsidRPr="00000000">
        <w:rPr>
          <w:rtl w:val="0"/>
        </w:rPr>
        <w:t xml:space="preserve"> más pequeñas.</w:t>
      </w:r>
    </w:p>
    <w:p w:rsidR="00000000" w:rsidDel="00000000" w:rsidP="00000000" w:rsidRDefault="00000000" w:rsidRPr="00000000" w14:paraId="0000006C">
      <w:pPr>
        <w:numPr>
          <w:ilvl w:val="1"/>
          <w:numId w:val="1"/>
        </w:numPr>
        <w:ind w:left="1440" w:hanging="360"/>
        <w:rPr>
          <w:u w:val="none"/>
        </w:rPr>
      </w:pPr>
      <w:r w:rsidDel="00000000" w:rsidR="00000000" w:rsidRPr="00000000">
        <w:rPr>
          <w:u w:val="single"/>
          <w:rtl w:val="0"/>
        </w:rPr>
        <w:t xml:space="preserve">MTU</w:t>
      </w:r>
      <w:r w:rsidDel="00000000" w:rsidR="00000000" w:rsidRPr="00000000">
        <w:rPr>
          <w:rtl w:val="0"/>
        </w:rPr>
        <w:t xml:space="preserve">: Unidad de transferencia máxima</w:t>
      </w:r>
    </w:p>
    <w:p w:rsidR="00000000" w:rsidDel="00000000" w:rsidP="00000000" w:rsidRDefault="00000000" w:rsidRPr="00000000" w14:paraId="0000006D">
      <w:pPr>
        <w:pStyle w:val="Heading3"/>
        <w:rPr/>
      </w:pPr>
      <w:bookmarkStart w:colFirst="0" w:colLast="0" w:name="_2m49n1cvcmxj" w:id="26"/>
      <w:bookmarkEnd w:id="26"/>
      <w:r w:rsidDel="00000000" w:rsidR="00000000" w:rsidRPr="00000000">
        <w:rPr>
          <w:rtl w:val="0"/>
        </w:rPr>
        <w:t xml:space="preserve">En una aplicación que requiera trabajar en tiempo real ¿Cual protocolo TCP/IP usaría?:</w:t>
      </w:r>
    </w:p>
    <w:p w:rsidR="00000000" w:rsidDel="00000000" w:rsidP="00000000" w:rsidRDefault="00000000" w:rsidRPr="00000000" w14:paraId="0000006E">
      <w:pPr>
        <w:numPr>
          <w:ilvl w:val="0"/>
          <w:numId w:val="18"/>
        </w:numPr>
        <w:ind w:left="720" w:hanging="360"/>
        <w:rPr>
          <w:u w:val="none"/>
        </w:rPr>
      </w:pPr>
      <w:r w:rsidDel="00000000" w:rsidR="00000000" w:rsidRPr="00000000">
        <w:rPr>
          <w:b w:val="1"/>
          <w:rtl w:val="0"/>
        </w:rPr>
        <w:t xml:space="preserve">Justificación</w:t>
      </w:r>
      <w:r w:rsidDel="00000000" w:rsidR="00000000" w:rsidRPr="00000000">
        <w:rPr>
          <w:rtl w:val="0"/>
        </w:rPr>
        <w:t xml:space="preserve">: Para priorizar el tiempo real y una transmisión confiable y segura, se debe utilizar el protocolo TCP. Es orientado a la conexión, posee menos velocidad que UDP pero tiene la posibilidad de detectar errores y corregirlos utilizando el segmento TCP+IP que recibe del datagrama.</w:t>
      </w:r>
    </w:p>
    <w:p w:rsidR="00000000" w:rsidDel="00000000" w:rsidP="00000000" w:rsidRDefault="00000000" w:rsidRPr="00000000" w14:paraId="0000006F">
      <w:pPr>
        <w:numPr>
          <w:ilvl w:val="1"/>
          <w:numId w:val="18"/>
        </w:numPr>
        <w:ind w:left="1440" w:hanging="360"/>
        <w:rPr>
          <w:u w:val="none"/>
        </w:rPr>
      </w:pPr>
      <w:r w:rsidDel="00000000" w:rsidR="00000000" w:rsidRPr="00000000">
        <w:rPr>
          <w:rtl w:val="0"/>
        </w:rPr>
        <w:t xml:space="preserve">Utiliza métodos de control de flujo.</w:t>
      </w:r>
    </w:p>
    <w:p w:rsidR="00000000" w:rsidDel="00000000" w:rsidP="00000000" w:rsidRDefault="00000000" w:rsidRPr="00000000" w14:paraId="00000070">
      <w:pPr>
        <w:pStyle w:val="Heading3"/>
        <w:rPr/>
      </w:pPr>
      <w:bookmarkStart w:colFirst="0" w:colLast="0" w:name="_r41m79qmqfim" w:id="27"/>
      <w:bookmarkEnd w:id="27"/>
      <w:r w:rsidDel="00000000" w:rsidR="00000000" w:rsidRPr="00000000">
        <w:rPr>
          <w:rtl w:val="0"/>
        </w:rPr>
        <w:t xml:space="preserve">¿Que control de errores se lleva a cabo en un datagrama IP?:</w:t>
      </w:r>
    </w:p>
    <w:p w:rsidR="00000000" w:rsidDel="00000000" w:rsidP="00000000" w:rsidRDefault="00000000" w:rsidRPr="00000000" w14:paraId="00000071">
      <w:pPr>
        <w:numPr>
          <w:ilvl w:val="0"/>
          <w:numId w:val="19"/>
        </w:numPr>
        <w:ind w:left="720" w:hanging="360"/>
        <w:rPr>
          <w:u w:val="none"/>
        </w:rPr>
      </w:pPr>
      <w:r w:rsidDel="00000000" w:rsidR="00000000" w:rsidRPr="00000000">
        <w:rPr>
          <w:b w:val="1"/>
          <w:rtl w:val="0"/>
        </w:rPr>
        <w:t xml:space="preserve">Justificación</w:t>
      </w:r>
      <w:r w:rsidDel="00000000" w:rsidR="00000000" w:rsidRPr="00000000">
        <w:rPr>
          <w:rtl w:val="0"/>
        </w:rPr>
        <w:t xml:space="preserve">: Se realiza suma de verificación del encabezado. El mismo debe tener entre 20 y 64 bytes (5 y 16 palabras respectivamente).</w:t>
      </w:r>
    </w:p>
    <w:p w:rsidR="00000000" w:rsidDel="00000000" w:rsidP="00000000" w:rsidRDefault="00000000" w:rsidRPr="00000000" w14:paraId="00000072">
      <w:pPr>
        <w:pStyle w:val="Heading3"/>
        <w:rPr/>
      </w:pPr>
      <w:bookmarkStart w:colFirst="0" w:colLast="0" w:name="_ac29iyacxwjk" w:id="28"/>
      <w:bookmarkEnd w:id="28"/>
      <w:r w:rsidDel="00000000" w:rsidR="00000000" w:rsidRPr="00000000">
        <w:rPr>
          <w:rtl w:val="0"/>
        </w:rPr>
        <w:t xml:space="preserve">¿En que consiste Espectro Expandido? ¿Cuales variantes posee?:</w:t>
      </w:r>
    </w:p>
    <w:p w:rsidR="00000000" w:rsidDel="00000000" w:rsidP="00000000" w:rsidRDefault="00000000" w:rsidRPr="00000000" w14:paraId="00000073">
      <w:pPr>
        <w:numPr>
          <w:ilvl w:val="0"/>
          <w:numId w:val="32"/>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tecnología que, mediante un código pseudoaleatorio muy seguro, sea posible la conexión con otra persona que posea el mismo.</w:t>
      </w:r>
    </w:p>
    <w:p w:rsidR="00000000" w:rsidDel="00000000" w:rsidP="00000000" w:rsidRDefault="00000000" w:rsidRPr="00000000" w14:paraId="00000074">
      <w:pPr>
        <w:numPr>
          <w:ilvl w:val="1"/>
          <w:numId w:val="32"/>
        </w:numPr>
        <w:ind w:left="1440" w:hanging="360"/>
        <w:rPr>
          <w:u w:val="none"/>
        </w:rPr>
      </w:pPr>
      <w:r w:rsidDel="00000000" w:rsidR="00000000" w:rsidRPr="00000000">
        <w:rPr>
          <w:u w:val="single"/>
          <w:rtl w:val="0"/>
        </w:rPr>
        <w:t xml:space="preserve">Características</w:t>
      </w:r>
      <w:r w:rsidDel="00000000" w:rsidR="00000000" w:rsidRPr="00000000">
        <w:rPr>
          <w:rtl w:val="0"/>
        </w:rPr>
        <w:t xml:space="preserve">:</w:t>
      </w:r>
    </w:p>
    <w:p w:rsidR="00000000" w:rsidDel="00000000" w:rsidP="00000000" w:rsidRDefault="00000000" w:rsidRPr="00000000" w14:paraId="00000075">
      <w:pPr>
        <w:numPr>
          <w:ilvl w:val="2"/>
          <w:numId w:val="32"/>
        </w:numPr>
        <w:ind w:left="2160" w:hanging="360"/>
        <w:rPr>
          <w:u w:val="none"/>
        </w:rPr>
      </w:pPr>
      <w:r w:rsidDel="00000000" w:rsidR="00000000" w:rsidRPr="00000000">
        <w:rPr>
          <w:rtl w:val="0"/>
        </w:rPr>
        <w:t xml:space="preserve">Pérdida en eficiencia espectral: Velocidad de transmisión se divide en el ancho de banda.</w:t>
      </w:r>
    </w:p>
    <w:p w:rsidR="00000000" w:rsidDel="00000000" w:rsidP="00000000" w:rsidRDefault="00000000" w:rsidRPr="00000000" w14:paraId="00000076">
      <w:pPr>
        <w:numPr>
          <w:ilvl w:val="2"/>
          <w:numId w:val="32"/>
        </w:numPr>
        <w:ind w:left="2160" w:hanging="360"/>
        <w:rPr>
          <w:u w:val="none"/>
        </w:rPr>
      </w:pPr>
      <w:r w:rsidDel="00000000" w:rsidR="00000000" w:rsidRPr="00000000">
        <w:rPr>
          <w:rtl w:val="0"/>
        </w:rPr>
        <w:t xml:space="preserve">Acceso de múltiples usuarios.</w:t>
      </w:r>
    </w:p>
    <w:p w:rsidR="00000000" w:rsidDel="00000000" w:rsidP="00000000" w:rsidRDefault="00000000" w:rsidRPr="00000000" w14:paraId="00000077">
      <w:pPr>
        <w:numPr>
          <w:ilvl w:val="2"/>
          <w:numId w:val="32"/>
        </w:numPr>
        <w:ind w:left="2160" w:hanging="360"/>
        <w:rPr>
          <w:u w:val="none"/>
        </w:rPr>
      </w:pPr>
      <w:r w:rsidDel="00000000" w:rsidR="00000000" w:rsidRPr="00000000">
        <w:rPr>
          <w:rtl w:val="0"/>
        </w:rPr>
        <w:t xml:space="preserve">Resistente a interferencias.</w:t>
      </w:r>
    </w:p>
    <w:p w:rsidR="00000000" w:rsidDel="00000000" w:rsidP="00000000" w:rsidRDefault="00000000" w:rsidRPr="00000000" w14:paraId="00000078">
      <w:pPr>
        <w:numPr>
          <w:ilvl w:val="1"/>
          <w:numId w:val="32"/>
        </w:numPr>
        <w:ind w:left="1440" w:hanging="360"/>
        <w:rPr>
          <w:u w:val="none"/>
        </w:rPr>
      </w:pPr>
      <w:r w:rsidDel="00000000" w:rsidR="00000000" w:rsidRPr="00000000">
        <w:rPr>
          <w:u w:val="single"/>
          <w:rtl w:val="0"/>
        </w:rPr>
        <w:t xml:space="preserve">Variantes</w:t>
      </w:r>
      <w:r w:rsidDel="00000000" w:rsidR="00000000" w:rsidRPr="00000000">
        <w:rPr>
          <w:rtl w:val="0"/>
        </w:rPr>
        <w:t xml:space="preserve">: Utilizadas en distintas implementaciones de redes WLAN</w:t>
      </w:r>
    </w:p>
    <w:p w:rsidR="00000000" w:rsidDel="00000000" w:rsidP="00000000" w:rsidRDefault="00000000" w:rsidRPr="00000000" w14:paraId="00000079">
      <w:pPr>
        <w:numPr>
          <w:ilvl w:val="2"/>
          <w:numId w:val="32"/>
        </w:numPr>
        <w:ind w:left="2160" w:hanging="360"/>
        <w:rPr>
          <w:u w:val="none"/>
        </w:rPr>
      </w:pPr>
      <w:r w:rsidDel="00000000" w:rsidR="00000000" w:rsidRPr="00000000">
        <w:rPr>
          <w:rtl w:val="0"/>
        </w:rPr>
        <w:t xml:space="preserve">Salto de frecuencia.</w:t>
      </w:r>
    </w:p>
    <w:p w:rsidR="00000000" w:rsidDel="00000000" w:rsidP="00000000" w:rsidRDefault="00000000" w:rsidRPr="00000000" w14:paraId="0000007A">
      <w:pPr>
        <w:numPr>
          <w:ilvl w:val="2"/>
          <w:numId w:val="32"/>
        </w:numPr>
        <w:ind w:left="2160" w:hanging="360"/>
        <w:rPr>
          <w:u w:val="none"/>
        </w:rPr>
      </w:pPr>
      <w:r w:rsidDel="00000000" w:rsidR="00000000" w:rsidRPr="00000000">
        <w:rPr>
          <w:rtl w:val="0"/>
        </w:rPr>
        <w:t xml:space="preserve">Secuencia directa.</w:t>
      </w:r>
    </w:p>
    <w:p w:rsidR="00000000" w:rsidDel="00000000" w:rsidP="00000000" w:rsidRDefault="00000000" w:rsidRPr="00000000" w14:paraId="0000007B">
      <w:pPr>
        <w:pStyle w:val="Heading3"/>
        <w:rPr/>
      </w:pPr>
      <w:bookmarkStart w:colFirst="0" w:colLast="0" w:name="_zcxgzd7tz7j0" w:id="29"/>
      <w:bookmarkEnd w:id="29"/>
      <w:r w:rsidDel="00000000" w:rsidR="00000000" w:rsidRPr="00000000">
        <w:rPr>
          <w:rtl w:val="0"/>
        </w:rPr>
        <w:t xml:space="preserve">¿En que consiste la tecnología MIMO? ? ¿En que red local se aplica?:</w:t>
      </w:r>
    </w:p>
    <w:p w:rsidR="00000000" w:rsidDel="00000000" w:rsidP="00000000" w:rsidRDefault="00000000" w:rsidRPr="00000000" w14:paraId="0000007C">
      <w:pPr>
        <w:numPr>
          <w:ilvl w:val="0"/>
          <w:numId w:val="5"/>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tecnología que permite múltiples entradas y múltiples salidas. Se utiliza en las redes inalámbricas (WiFi)</w:t>
      </w:r>
    </w:p>
    <w:p w:rsidR="00000000" w:rsidDel="00000000" w:rsidP="00000000" w:rsidRDefault="00000000" w:rsidRPr="00000000" w14:paraId="0000007D">
      <w:pPr>
        <w:pStyle w:val="Heading3"/>
        <w:rPr/>
      </w:pPr>
      <w:bookmarkStart w:colFirst="0" w:colLast="0" w:name="_toc8427fa74b" w:id="30"/>
      <w:bookmarkEnd w:id="30"/>
      <w:r w:rsidDel="00000000" w:rsidR="00000000" w:rsidRPr="00000000">
        <w:rPr>
          <w:rtl w:val="0"/>
        </w:rPr>
        <w:t xml:space="preserve">Formato Trama IEEE 802.3:</w:t>
      </w:r>
    </w:p>
    <w:p w:rsidR="00000000" w:rsidDel="00000000" w:rsidP="00000000" w:rsidRDefault="00000000" w:rsidRPr="00000000" w14:paraId="0000007E">
      <w:pPr>
        <w:numPr>
          <w:ilvl w:val="0"/>
          <w:numId w:val="25"/>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7F">
      <w:pPr>
        <w:numPr>
          <w:ilvl w:val="1"/>
          <w:numId w:val="25"/>
        </w:numPr>
        <w:ind w:left="1440" w:hanging="360"/>
        <w:rPr>
          <w:u w:val="none"/>
        </w:rPr>
      </w:pPr>
      <w:r w:rsidDel="00000000" w:rsidR="00000000" w:rsidRPr="00000000">
        <w:rPr>
          <w:u w:val="single"/>
          <w:rtl w:val="0"/>
        </w:rPr>
        <w:t xml:space="preserve">Formato</w:t>
      </w:r>
      <w:r w:rsidDel="00000000" w:rsidR="00000000" w:rsidRPr="00000000">
        <w:rPr>
          <w:rtl w:val="0"/>
        </w:rPr>
        <w:t xml:space="preserve">:</w:t>
      </w:r>
    </w:p>
    <w:p w:rsidR="00000000" w:rsidDel="00000000" w:rsidP="00000000" w:rsidRDefault="00000000" w:rsidRPr="00000000" w14:paraId="00000080">
      <w:pPr>
        <w:numPr>
          <w:ilvl w:val="2"/>
          <w:numId w:val="25"/>
        </w:numPr>
        <w:ind w:left="2160" w:hanging="360"/>
        <w:rPr>
          <w:u w:val="none"/>
        </w:rPr>
      </w:pPr>
      <w:r w:rsidDel="00000000" w:rsidR="00000000" w:rsidRPr="00000000">
        <w:rPr>
          <w:rtl w:val="0"/>
        </w:rPr>
        <w:t xml:space="preserve">Preámbulo: 8 Bytes.</w:t>
      </w:r>
    </w:p>
    <w:p w:rsidR="00000000" w:rsidDel="00000000" w:rsidP="00000000" w:rsidRDefault="00000000" w:rsidRPr="00000000" w14:paraId="00000081">
      <w:pPr>
        <w:numPr>
          <w:ilvl w:val="2"/>
          <w:numId w:val="25"/>
        </w:numPr>
        <w:ind w:left="2160" w:hanging="360"/>
        <w:rPr>
          <w:u w:val="none"/>
        </w:rPr>
      </w:pPr>
      <w:r w:rsidDel="00000000" w:rsidR="00000000" w:rsidRPr="00000000">
        <w:rPr>
          <w:rtl w:val="0"/>
        </w:rPr>
        <w:t xml:space="preserve">Dir. Destino: 6 Bytes.</w:t>
      </w:r>
    </w:p>
    <w:p w:rsidR="00000000" w:rsidDel="00000000" w:rsidP="00000000" w:rsidRDefault="00000000" w:rsidRPr="00000000" w14:paraId="00000082">
      <w:pPr>
        <w:numPr>
          <w:ilvl w:val="2"/>
          <w:numId w:val="25"/>
        </w:numPr>
        <w:ind w:left="2160" w:hanging="360"/>
        <w:rPr>
          <w:u w:val="none"/>
        </w:rPr>
      </w:pPr>
      <w:r w:rsidDel="00000000" w:rsidR="00000000" w:rsidRPr="00000000">
        <w:rPr>
          <w:rtl w:val="0"/>
        </w:rPr>
        <w:t xml:space="preserve">Dir. Origen: 6 Bytes.</w:t>
      </w:r>
    </w:p>
    <w:p w:rsidR="00000000" w:rsidDel="00000000" w:rsidP="00000000" w:rsidRDefault="00000000" w:rsidRPr="00000000" w14:paraId="00000083">
      <w:pPr>
        <w:numPr>
          <w:ilvl w:val="2"/>
          <w:numId w:val="25"/>
        </w:numPr>
        <w:ind w:left="2160" w:hanging="360"/>
        <w:rPr>
          <w:u w:val="none"/>
        </w:rPr>
      </w:pPr>
      <w:r w:rsidDel="00000000" w:rsidR="00000000" w:rsidRPr="00000000">
        <w:rPr>
          <w:rtl w:val="0"/>
        </w:rPr>
        <w:t xml:space="preserve">Longitud: 2 Bytes.</w:t>
      </w:r>
    </w:p>
    <w:p w:rsidR="00000000" w:rsidDel="00000000" w:rsidP="00000000" w:rsidRDefault="00000000" w:rsidRPr="00000000" w14:paraId="00000084">
      <w:pPr>
        <w:numPr>
          <w:ilvl w:val="2"/>
          <w:numId w:val="25"/>
        </w:numPr>
        <w:ind w:left="2160" w:hanging="360"/>
        <w:rPr>
          <w:u w:val="none"/>
        </w:rPr>
      </w:pPr>
      <w:r w:rsidDel="00000000" w:rsidR="00000000" w:rsidRPr="00000000">
        <w:rPr>
          <w:rtl w:val="0"/>
        </w:rPr>
        <w:t xml:space="preserve">Datos LLC: 46 a 1500 Bytes.</w:t>
      </w:r>
    </w:p>
    <w:p w:rsidR="00000000" w:rsidDel="00000000" w:rsidP="00000000" w:rsidRDefault="00000000" w:rsidRPr="00000000" w14:paraId="00000085">
      <w:pPr>
        <w:numPr>
          <w:ilvl w:val="2"/>
          <w:numId w:val="25"/>
        </w:numPr>
        <w:ind w:left="2160" w:hanging="360"/>
        <w:rPr>
          <w:u w:val="none"/>
        </w:rPr>
      </w:pPr>
      <w:r w:rsidDel="00000000" w:rsidR="00000000" w:rsidRPr="00000000">
        <w:rPr>
          <w:rtl w:val="0"/>
        </w:rPr>
        <w:t xml:space="preserve">CRC - 32: 4 Bytes.</w:t>
      </w:r>
    </w:p>
    <w:p w:rsidR="00000000" w:rsidDel="00000000" w:rsidP="00000000" w:rsidRDefault="00000000" w:rsidRPr="00000000" w14:paraId="00000086">
      <w:pPr>
        <w:numPr>
          <w:ilvl w:val="1"/>
          <w:numId w:val="25"/>
        </w:numPr>
        <w:ind w:left="1440" w:hanging="360"/>
        <w:rPr>
          <w:u w:val="none"/>
        </w:rPr>
      </w:pPr>
      <w:r w:rsidDel="00000000" w:rsidR="00000000" w:rsidRPr="00000000">
        <w:rPr>
          <w:u w:val="single"/>
          <w:rtl w:val="0"/>
        </w:rPr>
        <w:t xml:space="preserve">Tamaño</w:t>
      </w:r>
      <w:r w:rsidDel="00000000" w:rsidR="00000000" w:rsidRPr="00000000">
        <w:rPr>
          <w:rtl w:val="0"/>
        </w:rPr>
        <w:t xml:space="preserve">: Entre 72 y 1526 Bytes.</w:t>
      </w:r>
    </w:p>
    <w:p w:rsidR="00000000" w:rsidDel="00000000" w:rsidP="00000000" w:rsidRDefault="00000000" w:rsidRPr="00000000" w14:paraId="00000087">
      <w:pPr>
        <w:numPr>
          <w:ilvl w:val="1"/>
          <w:numId w:val="25"/>
        </w:numPr>
        <w:ind w:left="1440" w:hanging="360"/>
        <w:rPr>
          <w:u w:val="none"/>
        </w:rPr>
      </w:pPr>
      <w:r w:rsidDel="00000000" w:rsidR="00000000" w:rsidRPr="00000000">
        <w:rPr>
          <w:u w:val="single"/>
          <w:rtl w:val="0"/>
        </w:rPr>
        <w:t xml:space="preserve">Errores</w:t>
      </w:r>
      <w:r w:rsidDel="00000000" w:rsidR="00000000" w:rsidRPr="00000000">
        <w:rPr>
          <w:rtl w:val="0"/>
        </w:rPr>
        <w:t xml:space="preserve">: Realiza detección de errores sobre todos los campos menos el preámbulo.</w:t>
      </w:r>
    </w:p>
    <w:p w:rsidR="00000000" w:rsidDel="00000000" w:rsidP="00000000" w:rsidRDefault="00000000" w:rsidRPr="00000000" w14:paraId="00000088">
      <w:pPr>
        <w:pStyle w:val="Heading3"/>
        <w:rPr/>
      </w:pPr>
      <w:bookmarkStart w:colFirst="0" w:colLast="0" w:name="_vywnw96rktdz" w:id="31"/>
      <w:bookmarkEnd w:id="31"/>
      <w:r w:rsidDel="00000000" w:rsidR="00000000" w:rsidRPr="00000000">
        <w:rPr>
          <w:rtl w:val="0"/>
        </w:rPr>
        <w:t xml:space="preserve">Formato PDU UDP:</w:t>
      </w:r>
    </w:p>
    <w:p w:rsidR="00000000" w:rsidDel="00000000" w:rsidP="00000000" w:rsidRDefault="00000000" w:rsidRPr="00000000" w14:paraId="00000089">
      <w:pPr>
        <w:numPr>
          <w:ilvl w:val="0"/>
          <w:numId w:val="25"/>
        </w:numPr>
        <w:ind w:left="720" w:hanging="360"/>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8A">
      <w:pPr>
        <w:numPr>
          <w:ilvl w:val="1"/>
          <w:numId w:val="25"/>
        </w:numPr>
        <w:ind w:left="1440" w:hanging="360"/>
        <w:rPr>
          <w:u w:val="none"/>
        </w:rPr>
      </w:pPr>
      <w:r w:rsidDel="00000000" w:rsidR="00000000" w:rsidRPr="00000000">
        <w:rPr>
          <w:rtl w:val="0"/>
        </w:rPr>
        <w:t xml:space="preserve">PDU: Datagrama PDU</w:t>
      </w:r>
    </w:p>
    <w:p w:rsidR="00000000" w:rsidDel="00000000" w:rsidP="00000000" w:rsidRDefault="00000000" w:rsidRPr="00000000" w14:paraId="0000008B">
      <w:pPr>
        <w:numPr>
          <w:ilvl w:val="1"/>
          <w:numId w:val="25"/>
        </w:numPr>
        <w:ind w:left="1440" w:hanging="360"/>
      </w:pPr>
      <w:r w:rsidDel="00000000" w:rsidR="00000000" w:rsidRPr="00000000">
        <w:rPr>
          <w:u w:val="single"/>
          <w:rtl w:val="0"/>
        </w:rPr>
        <w:t xml:space="preserve">Formato</w:t>
      </w:r>
      <w:r w:rsidDel="00000000" w:rsidR="00000000" w:rsidRPr="00000000">
        <w:rPr>
          <w:rtl w:val="0"/>
        </w:rPr>
        <w:t xml:space="preserve">:</w:t>
      </w:r>
    </w:p>
    <w:p w:rsidR="00000000" w:rsidDel="00000000" w:rsidP="00000000" w:rsidRDefault="00000000" w:rsidRPr="00000000" w14:paraId="0000008C">
      <w:pPr>
        <w:numPr>
          <w:ilvl w:val="2"/>
          <w:numId w:val="25"/>
        </w:numPr>
        <w:ind w:left="2160" w:hanging="360"/>
      </w:pPr>
      <w:r w:rsidDel="00000000" w:rsidR="00000000" w:rsidRPr="00000000">
        <w:rPr>
          <w:b w:val="1"/>
          <w:rtl w:val="0"/>
        </w:rPr>
        <w:t xml:space="preserve">Línea 1</w:t>
      </w:r>
      <w:r w:rsidDel="00000000" w:rsidR="00000000" w:rsidRPr="00000000">
        <w:rPr>
          <w:rtl w:val="0"/>
        </w:rPr>
        <w:t xml:space="preserve">:</w:t>
      </w:r>
    </w:p>
    <w:p w:rsidR="00000000" w:rsidDel="00000000" w:rsidP="00000000" w:rsidRDefault="00000000" w:rsidRPr="00000000" w14:paraId="0000008D">
      <w:pPr>
        <w:numPr>
          <w:ilvl w:val="3"/>
          <w:numId w:val="25"/>
        </w:numPr>
        <w:ind w:left="2880" w:hanging="360"/>
      </w:pPr>
      <w:r w:rsidDel="00000000" w:rsidR="00000000" w:rsidRPr="00000000">
        <w:rPr>
          <w:u w:val="single"/>
          <w:rtl w:val="0"/>
        </w:rPr>
        <w:t xml:space="preserve">Puerto origen</w:t>
      </w:r>
      <w:r w:rsidDel="00000000" w:rsidR="00000000" w:rsidRPr="00000000">
        <w:rPr>
          <w:rtl w:val="0"/>
        </w:rPr>
        <w:t xml:space="preserve">: 16 bits.</w:t>
      </w:r>
    </w:p>
    <w:p w:rsidR="00000000" w:rsidDel="00000000" w:rsidP="00000000" w:rsidRDefault="00000000" w:rsidRPr="00000000" w14:paraId="0000008E">
      <w:pPr>
        <w:numPr>
          <w:ilvl w:val="3"/>
          <w:numId w:val="25"/>
        </w:numPr>
        <w:ind w:left="2880" w:hanging="360"/>
      </w:pPr>
      <w:r w:rsidDel="00000000" w:rsidR="00000000" w:rsidRPr="00000000">
        <w:rPr>
          <w:u w:val="single"/>
          <w:rtl w:val="0"/>
        </w:rPr>
        <w:t xml:space="preserve">Puerto Destino</w:t>
      </w:r>
      <w:r w:rsidDel="00000000" w:rsidR="00000000" w:rsidRPr="00000000">
        <w:rPr>
          <w:rtl w:val="0"/>
        </w:rPr>
        <w:t xml:space="preserve">: 16 bits.</w:t>
      </w:r>
    </w:p>
    <w:p w:rsidR="00000000" w:rsidDel="00000000" w:rsidP="00000000" w:rsidRDefault="00000000" w:rsidRPr="00000000" w14:paraId="0000008F">
      <w:pPr>
        <w:numPr>
          <w:ilvl w:val="2"/>
          <w:numId w:val="25"/>
        </w:numPr>
        <w:ind w:left="2160" w:hanging="360"/>
      </w:pPr>
      <w:r w:rsidDel="00000000" w:rsidR="00000000" w:rsidRPr="00000000">
        <w:rPr>
          <w:b w:val="1"/>
          <w:rtl w:val="0"/>
        </w:rPr>
        <w:t xml:space="preserve">Línea 2</w:t>
      </w:r>
      <w:r w:rsidDel="00000000" w:rsidR="00000000" w:rsidRPr="00000000">
        <w:rPr>
          <w:rtl w:val="0"/>
        </w:rPr>
        <w:t xml:space="preserve">:</w:t>
      </w:r>
    </w:p>
    <w:p w:rsidR="00000000" w:rsidDel="00000000" w:rsidP="00000000" w:rsidRDefault="00000000" w:rsidRPr="00000000" w14:paraId="00000090">
      <w:pPr>
        <w:numPr>
          <w:ilvl w:val="3"/>
          <w:numId w:val="25"/>
        </w:numPr>
        <w:ind w:left="2880" w:hanging="360"/>
      </w:pPr>
      <w:r w:rsidDel="00000000" w:rsidR="00000000" w:rsidRPr="00000000">
        <w:rPr>
          <w:u w:val="single"/>
          <w:rtl w:val="0"/>
        </w:rPr>
        <w:t xml:space="preserve">Longitud del mensaje UDP</w:t>
      </w:r>
      <w:r w:rsidDel="00000000" w:rsidR="00000000" w:rsidRPr="00000000">
        <w:rPr>
          <w:rtl w:val="0"/>
        </w:rPr>
        <w:t xml:space="preserve">: 16 bits.</w:t>
      </w:r>
    </w:p>
    <w:p w:rsidR="00000000" w:rsidDel="00000000" w:rsidP="00000000" w:rsidRDefault="00000000" w:rsidRPr="00000000" w14:paraId="00000091">
      <w:pPr>
        <w:numPr>
          <w:ilvl w:val="4"/>
          <w:numId w:val="25"/>
        </w:numPr>
        <w:ind w:left="3600" w:hanging="360"/>
      </w:pPr>
      <w:r w:rsidDel="00000000" w:rsidR="00000000" w:rsidRPr="00000000">
        <w:rPr>
          <w:rtl w:val="0"/>
        </w:rPr>
        <w:t xml:space="preserve">Cuenta la cantidad de octetos (Encabezado y datos).</w:t>
      </w:r>
    </w:p>
    <w:p w:rsidR="00000000" w:rsidDel="00000000" w:rsidP="00000000" w:rsidRDefault="00000000" w:rsidRPr="00000000" w14:paraId="00000092">
      <w:pPr>
        <w:numPr>
          <w:ilvl w:val="4"/>
          <w:numId w:val="25"/>
        </w:numPr>
        <w:ind w:left="3600" w:hanging="360"/>
      </w:pPr>
      <w:r w:rsidDel="00000000" w:rsidR="00000000" w:rsidRPr="00000000">
        <w:rPr>
          <w:i w:val="1"/>
          <w:rtl w:val="0"/>
        </w:rPr>
        <w:t xml:space="preserve">Valor mínimo</w:t>
      </w:r>
      <w:r w:rsidDel="00000000" w:rsidR="00000000" w:rsidRPr="00000000">
        <w:rPr>
          <w:rtl w:val="0"/>
        </w:rPr>
        <w:t xml:space="preserve"> = 8.</w:t>
      </w:r>
    </w:p>
    <w:p w:rsidR="00000000" w:rsidDel="00000000" w:rsidP="00000000" w:rsidRDefault="00000000" w:rsidRPr="00000000" w14:paraId="00000093">
      <w:pPr>
        <w:numPr>
          <w:ilvl w:val="4"/>
          <w:numId w:val="25"/>
        </w:numPr>
        <w:ind w:left="3600" w:hanging="360"/>
      </w:pPr>
      <w:r w:rsidDel="00000000" w:rsidR="00000000" w:rsidRPr="00000000">
        <w:rPr>
          <w:i w:val="1"/>
          <w:rtl w:val="0"/>
        </w:rPr>
        <w:t xml:space="preserve">Valor Máximo</w:t>
      </w:r>
      <w:r w:rsidDel="00000000" w:rsidR="00000000" w:rsidRPr="00000000">
        <w:rPr>
          <w:rtl w:val="0"/>
        </w:rPr>
        <w:t xml:space="preserve"> = 65536 (2^16)</w:t>
      </w:r>
    </w:p>
    <w:p w:rsidR="00000000" w:rsidDel="00000000" w:rsidP="00000000" w:rsidRDefault="00000000" w:rsidRPr="00000000" w14:paraId="00000094">
      <w:pPr>
        <w:numPr>
          <w:ilvl w:val="3"/>
          <w:numId w:val="25"/>
        </w:numPr>
        <w:ind w:left="2880" w:hanging="360"/>
      </w:pPr>
      <w:r w:rsidDel="00000000" w:rsidR="00000000" w:rsidRPr="00000000">
        <w:rPr>
          <w:u w:val="single"/>
          <w:rtl w:val="0"/>
        </w:rPr>
        <w:t xml:space="preserve">Suma de verificación</w:t>
      </w:r>
      <w:r w:rsidDel="00000000" w:rsidR="00000000" w:rsidRPr="00000000">
        <w:rPr>
          <w:rtl w:val="0"/>
        </w:rPr>
        <w:t xml:space="preserve">: 16 bits. (todo el datagrama UDP y encabezado IP).</w:t>
      </w:r>
    </w:p>
    <w:p w:rsidR="00000000" w:rsidDel="00000000" w:rsidP="00000000" w:rsidRDefault="00000000" w:rsidRPr="00000000" w14:paraId="00000095">
      <w:pPr>
        <w:numPr>
          <w:ilvl w:val="4"/>
          <w:numId w:val="25"/>
        </w:numPr>
        <w:ind w:left="3600" w:hanging="360"/>
      </w:pPr>
      <w:r w:rsidDel="00000000" w:rsidR="00000000" w:rsidRPr="00000000">
        <w:rPr>
          <w:i w:val="1"/>
          <w:rtl w:val="0"/>
        </w:rPr>
        <w:t xml:space="preserve">Es opcional</w:t>
      </w:r>
      <w:r w:rsidDel="00000000" w:rsidR="00000000" w:rsidRPr="00000000">
        <w:rPr>
          <w:rtl w:val="0"/>
        </w:rPr>
        <w:t xml:space="preserve">: Si vale 0 es que no se usa.</w:t>
      </w:r>
    </w:p>
    <w:p w:rsidR="00000000" w:rsidDel="00000000" w:rsidP="00000000" w:rsidRDefault="00000000" w:rsidRPr="00000000" w14:paraId="00000096">
      <w:pPr>
        <w:numPr>
          <w:ilvl w:val="4"/>
          <w:numId w:val="25"/>
        </w:numPr>
        <w:ind w:left="3600" w:hanging="360"/>
      </w:pPr>
      <w:r w:rsidDel="00000000" w:rsidR="00000000" w:rsidRPr="00000000">
        <w:rPr>
          <w:rtl w:val="0"/>
        </w:rPr>
        <w:t xml:space="preserve">Incluye la Dirección IP origen y destino y el código de protocolo + el encabezado y los datos del datagrama UDP.</w:t>
      </w:r>
    </w:p>
    <w:p w:rsidR="00000000" w:rsidDel="00000000" w:rsidP="00000000" w:rsidRDefault="00000000" w:rsidRPr="00000000" w14:paraId="00000097">
      <w:pPr>
        <w:numPr>
          <w:ilvl w:val="4"/>
          <w:numId w:val="25"/>
        </w:numPr>
        <w:ind w:left="3600" w:hanging="360"/>
      </w:pPr>
      <w:r w:rsidDel="00000000" w:rsidR="00000000" w:rsidRPr="00000000">
        <w:rPr>
          <w:rtl w:val="0"/>
        </w:rPr>
        <w:t xml:space="preserve">NO corrige solo DETECTA.</w:t>
      </w:r>
    </w:p>
    <w:p w:rsidR="00000000" w:rsidDel="00000000" w:rsidP="00000000" w:rsidRDefault="00000000" w:rsidRPr="00000000" w14:paraId="00000098">
      <w:pPr>
        <w:numPr>
          <w:ilvl w:val="2"/>
          <w:numId w:val="25"/>
        </w:numPr>
        <w:ind w:left="2160" w:hanging="360"/>
      </w:pPr>
      <w:r w:rsidDel="00000000" w:rsidR="00000000" w:rsidRPr="00000000">
        <w:rPr>
          <w:b w:val="1"/>
          <w:rtl w:val="0"/>
        </w:rPr>
        <w:t xml:space="preserve">Línea 3</w:t>
      </w:r>
      <w:r w:rsidDel="00000000" w:rsidR="00000000" w:rsidRPr="00000000">
        <w:rPr>
          <w:rtl w:val="0"/>
        </w:rPr>
        <w:t xml:space="preserve">: Datos (32?)</w:t>
      </w:r>
    </w:p>
    <w:p w:rsidR="00000000" w:rsidDel="00000000" w:rsidP="00000000" w:rsidRDefault="00000000" w:rsidRPr="00000000" w14:paraId="00000099">
      <w:pPr>
        <w:pStyle w:val="Heading3"/>
        <w:rPr/>
      </w:pPr>
      <w:bookmarkStart w:colFirst="0" w:colLast="0" w:name="_kv6jlo75mrxo" w:id="32"/>
      <w:bookmarkEnd w:id="32"/>
      <w:r w:rsidDel="00000000" w:rsidR="00000000" w:rsidRPr="00000000">
        <w:rPr>
          <w:rtl w:val="0"/>
        </w:rPr>
        <w:t xml:space="preserve">¿Para qué se utiliza el protocolo ARP? Si ejecuto el comando arp que info trae?</w:t>
      </w:r>
    </w:p>
    <w:p w:rsidR="00000000" w:rsidDel="00000000" w:rsidP="00000000" w:rsidRDefault="00000000" w:rsidRPr="00000000" w14:paraId="0000009A">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ARP (Resolución de Dirección) : Permite conocer la dirección MAC a través de su dirección IP.</w:t>
      </w:r>
    </w:p>
    <w:p w:rsidR="00000000" w:rsidDel="00000000" w:rsidP="00000000" w:rsidRDefault="00000000" w:rsidRPr="00000000" w14:paraId="0000009B">
      <w:pPr>
        <w:numPr>
          <w:ilvl w:val="0"/>
          <w:numId w:val="26"/>
        </w:numPr>
        <w:ind w:left="1440" w:hanging="360"/>
        <w:rPr>
          <w:u w:val="none"/>
        </w:rPr>
      </w:pPr>
      <w:r w:rsidDel="00000000" w:rsidR="00000000" w:rsidRPr="00000000">
        <w:rPr>
          <w:rtl w:val="0"/>
        </w:rPr>
        <w:t xml:space="preserve">Transmite un Broadcast Mac (FF.FF.FF.FF.FF.FF) con la Dirección IP destino para que responda con su Dirección MAC y se registre en la tabla ARP del host.</w:t>
      </w:r>
    </w:p>
    <w:p w:rsidR="00000000" w:rsidDel="00000000" w:rsidP="00000000" w:rsidRDefault="00000000" w:rsidRPr="00000000" w14:paraId="0000009C">
      <w:pPr>
        <w:numPr>
          <w:ilvl w:val="0"/>
          <w:numId w:val="26"/>
        </w:numPr>
        <w:ind w:left="1440" w:hanging="360"/>
        <w:rPr>
          <w:u w:val="none"/>
        </w:rPr>
      </w:pPr>
      <w:r w:rsidDel="00000000" w:rsidR="00000000" w:rsidRPr="00000000">
        <w:rPr>
          <w:rtl w:val="0"/>
        </w:rPr>
        <w:t xml:space="preserve">El comando arp muestra y permite modificar las tablas del protocolo ARP</w:t>
      </w:r>
    </w:p>
    <w:p w:rsidR="00000000" w:rsidDel="00000000" w:rsidP="00000000" w:rsidRDefault="00000000" w:rsidRPr="00000000" w14:paraId="0000009D">
      <w:pPr>
        <w:pStyle w:val="Heading3"/>
        <w:rPr>
          <w:color w:val="434343"/>
          <w:sz w:val="28"/>
          <w:szCs w:val="28"/>
        </w:rPr>
      </w:pPr>
      <w:bookmarkStart w:colFirst="0" w:colLast="0" w:name="_x048jeb8q2z8" w:id="33"/>
      <w:bookmarkEnd w:id="33"/>
      <w:r w:rsidDel="00000000" w:rsidR="00000000" w:rsidRPr="00000000">
        <w:rPr>
          <w:rtl w:val="0"/>
        </w:rPr>
        <w:t xml:space="preserve">Enuncie cuatro mediciones que puede realizar un certificador de cableado estructurado</w:t>
      </w:r>
      <w:r w:rsidDel="00000000" w:rsidR="00000000" w:rsidRPr="00000000">
        <w:rPr>
          <w:rtl w:val="0"/>
        </w:rPr>
      </w:r>
    </w:p>
    <w:p w:rsidR="00000000" w:rsidDel="00000000" w:rsidP="00000000" w:rsidRDefault="00000000" w:rsidRPr="00000000" w14:paraId="0000009E">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w:t>
      </w:r>
    </w:p>
    <w:p w:rsidR="00000000" w:rsidDel="00000000" w:rsidP="00000000" w:rsidRDefault="00000000" w:rsidRPr="00000000" w14:paraId="0000009F">
      <w:pPr>
        <w:numPr>
          <w:ilvl w:val="1"/>
          <w:numId w:val="31"/>
        </w:numPr>
        <w:ind w:left="1440" w:hanging="360"/>
        <w:rPr>
          <w:u w:val="none"/>
        </w:rPr>
      </w:pPr>
      <w:r w:rsidDel="00000000" w:rsidR="00000000" w:rsidRPr="00000000">
        <w:rPr>
          <w:rtl w:val="0"/>
        </w:rPr>
        <w:t xml:space="preserve">Mapa de cableado</w:t>
      </w:r>
    </w:p>
    <w:p w:rsidR="00000000" w:rsidDel="00000000" w:rsidP="00000000" w:rsidRDefault="00000000" w:rsidRPr="00000000" w14:paraId="000000A0">
      <w:pPr>
        <w:numPr>
          <w:ilvl w:val="1"/>
          <w:numId w:val="31"/>
        </w:numPr>
        <w:ind w:left="1440" w:hanging="360"/>
        <w:rPr>
          <w:u w:val="none"/>
        </w:rPr>
      </w:pPr>
      <w:r w:rsidDel="00000000" w:rsidR="00000000" w:rsidRPr="00000000">
        <w:rPr>
          <w:rtl w:val="0"/>
        </w:rPr>
        <w:t xml:space="preserve">Longitud de cables</w:t>
      </w:r>
    </w:p>
    <w:p w:rsidR="00000000" w:rsidDel="00000000" w:rsidP="00000000" w:rsidRDefault="00000000" w:rsidRPr="00000000" w14:paraId="000000A1">
      <w:pPr>
        <w:numPr>
          <w:ilvl w:val="1"/>
          <w:numId w:val="31"/>
        </w:numPr>
        <w:ind w:left="1440" w:hanging="360"/>
        <w:rPr>
          <w:u w:val="none"/>
        </w:rPr>
      </w:pPr>
      <w:r w:rsidDel="00000000" w:rsidR="00000000" w:rsidRPr="00000000">
        <w:rPr>
          <w:rtl w:val="0"/>
        </w:rPr>
        <w:t xml:space="preserve">Atenuación</w:t>
      </w:r>
    </w:p>
    <w:p w:rsidR="00000000" w:rsidDel="00000000" w:rsidP="00000000" w:rsidRDefault="00000000" w:rsidRPr="00000000" w14:paraId="000000A2">
      <w:pPr>
        <w:numPr>
          <w:ilvl w:val="1"/>
          <w:numId w:val="31"/>
        </w:numPr>
        <w:ind w:left="1440" w:hanging="360"/>
        <w:rPr>
          <w:u w:val="none"/>
        </w:rPr>
      </w:pPr>
      <w:r w:rsidDel="00000000" w:rsidR="00000000" w:rsidRPr="00000000">
        <w:rPr>
          <w:rtl w:val="0"/>
        </w:rPr>
        <w:t xml:space="preserve">NEXT</w:t>
      </w:r>
    </w:p>
    <w:p w:rsidR="00000000" w:rsidDel="00000000" w:rsidP="00000000" w:rsidRDefault="00000000" w:rsidRPr="00000000" w14:paraId="000000A3">
      <w:pPr>
        <w:pStyle w:val="Heading3"/>
        <w:rPr>
          <w:color w:val="434343"/>
          <w:sz w:val="28"/>
          <w:szCs w:val="28"/>
        </w:rPr>
      </w:pPr>
      <w:bookmarkStart w:colFirst="0" w:colLast="0" w:name="_h3x1xb8534i5" w:id="34"/>
      <w:bookmarkEnd w:id="34"/>
      <w:r w:rsidDel="00000000" w:rsidR="00000000" w:rsidRPr="00000000">
        <w:rPr>
          <w:rtl w:val="0"/>
        </w:rPr>
        <w:t xml:space="preserve">¿Qué es un dominio de colisión y un dominio de broadcast?</w:t>
      </w:r>
      <w:r w:rsidDel="00000000" w:rsidR="00000000" w:rsidRPr="00000000">
        <w:rPr>
          <w:rtl w:val="0"/>
        </w:rPr>
      </w:r>
    </w:p>
    <w:p w:rsidR="00000000" w:rsidDel="00000000" w:rsidP="00000000" w:rsidRDefault="00000000" w:rsidRPr="00000000" w14:paraId="000000A4">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numPr>
          <w:ilvl w:val="1"/>
          <w:numId w:val="31"/>
        </w:numPr>
        <w:ind w:left="1440" w:hanging="360"/>
        <w:rPr>
          <w:u w:val="none"/>
        </w:rPr>
      </w:pPr>
      <w:r w:rsidDel="00000000" w:rsidR="00000000" w:rsidRPr="00000000">
        <w:rPr>
          <w:u w:val="single"/>
          <w:rtl w:val="0"/>
        </w:rPr>
        <w:t xml:space="preserve">Dominio de colisión</w:t>
      </w:r>
      <w:r w:rsidDel="00000000" w:rsidR="00000000" w:rsidRPr="00000000">
        <w:rPr>
          <w:rtl w:val="0"/>
        </w:rPr>
        <w:t xml:space="preserve">: Área de la red donde se propagan las colisiones producidas por ocupación del medio en forma simultánea por varios hosts. </w:t>
      </w:r>
    </w:p>
    <w:p w:rsidR="00000000" w:rsidDel="00000000" w:rsidP="00000000" w:rsidRDefault="00000000" w:rsidRPr="00000000" w14:paraId="000000A6">
      <w:pPr>
        <w:numPr>
          <w:ilvl w:val="2"/>
          <w:numId w:val="31"/>
        </w:numPr>
        <w:ind w:left="2160" w:hanging="360"/>
        <w:rPr>
          <w:u w:val="none"/>
        </w:rPr>
      </w:pPr>
      <w:r w:rsidDel="00000000" w:rsidR="00000000" w:rsidRPr="00000000">
        <w:rPr>
          <w:rtl w:val="0"/>
        </w:rPr>
        <w:t xml:space="preserve">Los repetidores y hubs propagan colisiones</w:t>
      </w:r>
    </w:p>
    <w:p w:rsidR="00000000" w:rsidDel="00000000" w:rsidP="00000000" w:rsidRDefault="00000000" w:rsidRPr="00000000" w14:paraId="000000A7">
      <w:pPr>
        <w:numPr>
          <w:ilvl w:val="2"/>
          <w:numId w:val="31"/>
        </w:numPr>
        <w:ind w:left="2160" w:hanging="360"/>
        <w:rPr>
          <w:u w:val="none"/>
        </w:rPr>
      </w:pPr>
      <w:r w:rsidDel="00000000" w:rsidR="00000000" w:rsidRPr="00000000">
        <w:rPr>
          <w:rtl w:val="0"/>
        </w:rPr>
        <w:t xml:space="preserve">Los puentes, switches y router no propagan colisiones.</w:t>
      </w:r>
    </w:p>
    <w:p w:rsidR="00000000" w:rsidDel="00000000" w:rsidP="00000000" w:rsidRDefault="00000000" w:rsidRPr="00000000" w14:paraId="000000A8">
      <w:pPr>
        <w:numPr>
          <w:ilvl w:val="1"/>
          <w:numId w:val="31"/>
        </w:numPr>
        <w:ind w:left="1440" w:hanging="360"/>
        <w:rPr>
          <w:u w:val="none"/>
        </w:rPr>
      </w:pPr>
      <w:r w:rsidDel="00000000" w:rsidR="00000000" w:rsidRPr="00000000">
        <w:rPr>
          <w:u w:val="single"/>
          <w:rtl w:val="0"/>
        </w:rPr>
        <w:t xml:space="preserve">Dominio de Broadcast</w:t>
      </w:r>
      <w:r w:rsidDel="00000000" w:rsidR="00000000" w:rsidRPr="00000000">
        <w:rPr>
          <w:rtl w:val="0"/>
        </w:rPr>
        <w:t xml:space="preserve">: Área de red donde se propagan las tramas de difusión o broadcast. Limitado por routers.</w:t>
      </w:r>
    </w:p>
    <w:p w:rsidR="00000000" w:rsidDel="00000000" w:rsidP="00000000" w:rsidRDefault="00000000" w:rsidRPr="00000000" w14:paraId="000000A9">
      <w:pPr>
        <w:numPr>
          <w:ilvl w:val="2"/>
          <w:numId w:val="31"/>
        </w:numPr>
        <w:ind w:left="2160" w:hanging="360"/>
        <w:rPr>
          <w:u w:val="none"/>
        </w:rPr>
      </w:pPr>
      <w:r w:rsidDel="00000000" w:rsidR="00000000" w:rsidRPr="00000000">
        <w:rPr>
          <w:rtl w:val="0"/>
        </w:rPr>
        <w:t xml:space="preserve">El router no propaga una dirección broadcast.</w:t>
      </w:r>
    </w:p>
    <w:p w:rsidR="00000000" w:rsidDel="00000000" w:rsidP="00000000" w:rsidRDefault="00000000" w:rsidRPr="00000000" w14:paraId="000000AA">
      <w:pPr>
        <w:pStyle w:val="Heading3"/>
        <w:rPr>
          <w:color w:val="434343"/>
          <w:sz w:val="28"/>
          <w:szCs w:val="28"/>
        </w:rPr>
      </w:pPr>
      <w:bookmarkStart w:colFirst="0" w:colLast="0" w:name="_a4nzrxf6d6bl" w:id="35"/>
      <w:bookmarkEnd w:id="35"/>
      <w:r w:rsidDel="00000000" w:rsidR="00000000" w:rsidRPr="00000000">
        <w:rPr>
          <w:rtl w:val="0"/>
        </w:rPr>
        <w:t xml:space="preserve">Explique aplicación DNS. Sobre qué protocolo trabaja y por que?</w:t>
      </w:r>
      <w:r w:rsidDel="00000000" w:rsidR="00000000" w:rsidRPr="00000000">
        <w:rPr>
          <w:rtl w:val="0"/>
        </w:rPr>
      </w:r>
    </w:p>
    <w:p w:rsidR="00000000" w:rsidDel="00000000" w:rsidP="00000000" w:rsidRDefault="00000000" w:rsidRPr="00000000" w14:paraId="000000AB">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DNS (Sistema de nombre de Dominio): Permite la traducción de un dominio a una dirección IP.</w:t>
      </w:r>
    </w:p>
    <w:p w:rsidR="00000000" w:rsidDel="00000000" w:rsidP="00000000" w:rsidRDefault="00000000" w:rsidRPr="00000000" w14:paraId="000000AC">
      <w:pPr>
        <w:numPr>
          <w:ilvl w:val="1"/>
          <w:numId w:val="31"/>
        </w:numPr>
        <w:ind w:left="1440" w:hanging="360"/>
        <w:rPr>
          <w:u w:val="none"/>
        </w:rPr>
      </w:pPr>
      <w:r w:rsidDel="00000000" w:rsidR="00000000" w:rsidRPr="00000000">
        <w:rPr>
          <w:rtl w:val="0"/>
        </w:rPr>
        <w:t xml:space="preserve">Los nombres de dominio son jerárquicos.</w:t>
      </w:r>
    </w:p>
    <w:p w:rsidR="00000000" w:rsidDel="00000000" w:rsidP="00000000" w:rsidRDefault="00000000" w:rsidRPr="00000000" w14:paraId="000000AD">
      <w:pPr>
        <w:numPr>
          <w:ilvl w:val="1"/>
          <w:numId w:val="31"/>
        </w:numPr>
        <w:ind w:left="1440" w:hanging="360"/>
        <w:rPr>
          <w:u w:val="none"/>
        </w:rPr>
      </w:pPr>
      <w:r w:rsidDel="00000000" w:rsidR="00000000" w:rsidRPr="00000000">
        <w:rPr>
          <w:rtl w:val="0"/>
        </w:rPr>
        <w:t xml:space="preserve">Trabaja sobre UDP por su rapidez de no tener que hacer ningún proceso de conexión.</w:t>
      </w:r>
      <w:r w:rsidDel="00000000" w:rsidR="00000000" w:rsidRPr="00000000">
        <w:rPr>
          <w:rtl w:val="0"/>
        </w:rPr>
      </w:r>
    </w:p>
    <w:p w:rsidR="00000000" w:rsidDel="00000000" w:rsidP="00000000" w:rsidRDefault="00000000" w:rsidRPr="00000000" w14:paraId="000000AE">
      <w:pPr>
        <w:pStyle w:val="Heading3"/>
        <w:rPr/>
      </w:pPr>
      <w:bookmarkStart w:colFirst="0" w:colLast="0" w:name="_jvqk4yuw6ne" w:id="36"/>
      <w:bookmarkEnd w:id="36"/>
      <w:r w:rsidDel="00000000" w:rsidR="00000000" w:rsidRPr="00000000">
        <w:rPr>
          <w:rtl w:val="0"/>
        </w:rPr>
        <w:t xml:space="preserve">En IEEE 802.11, ¿Con que mecanismo se obtiene la entrega fiable de datos?:</w:t>
      </w:r>
    </w:p>
    <w:p w:rsidR="00000000" w:rsidDel="00000000" w:rsidP="00000000" w:rsidRDefault="00000000" w:rsidRPr="00000000" w14:paraId="000000AF">
      <w:pPr>
        <w:numPr>
          <w:ilvl w:val="0"/>
          <w:numId w:val="31"/>
        </w:numPr>
        <w:ind w:left="720" w:hanging="360"/>
        <w:rPr>
          <w:u w:val="none"/>
        </w:rPr>
      </w:pPr>
      <w:r w:rsidDel="00000000" w:rsidR="00000000" w:rsidRPr="00000000">
        <w:rPr>
          <w:b w:val="1"/>
          <w:rtl w:val="0"/>
        </w:rPr>
        <w:t xml:space="preserve">Justificación</w:t>
      </w:r>
      <w:r w:rsidDel="00000000" w:rsidR="00000000" w:rsidRPr="00000000">
        <w:rPr>
          <w:rtl w:val="0"/>
        </w:rPr>
        <w:t xml:space="preserve">: Existen 2 formatos:</w:t>
      </w:r>
    </w:p>
    <w:p w:rsidR="00000000" w:rsidDel="00000000" w:rsidP="00000000" w:rsidRDefault="00000000" w:rsidRPr="00000000" w14:paraId="000000B0">
      <w:pPr>
        <w:numPr>
          <w:ilvl w:val="1"/>
          <w:numId w:val="31"/>
        </w:numPr>
        <w:ind w:left="1440" w:hanging="360"/>
        <w:rPr>
          <w:u w:val="none"/>
        </w:rPr>
      </w:pPr>
      <w:r w:rsidDel="00000000" w:rsidR="00000000" w:rsidRPr="00000000">
        <w:rPr>
          <w:u w:val="single"/>
          <w:rtl w:val="0"/>
        </w:rPr>
        <w:t xml:space="preserve">2 Tramas</w:t>
      </w:r>
      <w:r w:rsidDel="00000000" w:rsidR="00000000" w:rsidRPr="00000000">
        <w:rPr>
          <w:rtl w:val="0"/>
        </w:rPr>
        <w:t xml:space="preserve">: Se envía la info y se espera un mensaje de exito o fallido (ACK o NAK).</w:t>
      </w:r>
    </w:p>
    <w:p w:rsidR="00000000" w:rsidDel="00000000" w:rsidP="00000000" w:rsidRDefault="00000000" w:rsidRPr="00000000" w14:paraId="000000B1">
      <w:pPr>
        <w:numPr>
          <w:ilvl w:val="1"/>
          <w:numId w:val="31"/>
        </w:numPr>
        <w:ind w:left="1440" w:hanging="360"/>
        <w:rPr>
          <w:u w:val="none"/>
        </w:rPr>
      </w:pPr>
      <w:r w:rsidDel="00000000" w:rsidR="00000000" w:rsidRPr="00000000">
        <w:rPr>
          <w:u w:val="single"/>
          <w:rtl w:val="0"/>
        </w:rPr>
        <w:t xml:space="preserve">4 Tramas</w:t>
      </w:r>
      <w:r w:rsidDel="00000000" w:rsidR="00000000" w:rsidRPr="00000000">
        <w:rPr>
          <w:rtl w:val="0"/>
        </w:rPr>
        <w:t xml:space="preserve">: Enviar RTS, esperar un CTS, luego enviar la información y esperar un mensaje de exito o fallido (ACK o NAK).</w:t>
      </w:r>
    </w:p>
    <w:p w:rsidR="00000000" w:rsidDel="00000000" w:rsidP="00000000" w:rsidRDefault="00000000" w:rsidRPr="00000000" w14:paraId="000000B2">
      <w:pPr>
        <w:pStyle w:val="Heading2"/>
        <w:rPr>
          <w:b w:val="1"/>
          <w:u w:val="single"/>
        </w:rPr>
      </w:pPr>
      <w:bookmarkStart w:colFirst="0" w:colLast="0" w:name="_c9pf9m7vpr44" w:id="37"/>
      <w:bookmarkEnd w:id="37"/>
      <w:r w:rsidDel="00000000" w:rsidR="00000000" w:rsidRPr="00000000">
        <w:rPr>
          <w:b w:val="1"/>
          <w:u w:val="single"/>
          <w:rtl w:val="0"/>
        </w:rPr>
        <w:t xml:space="preserve">Relación de conceptos:</w:t>
      </w:r>
    </w:p>
    <w:p w:rsidR="00000000" w:rsidDel="00000000" w:rsidP="00000000" w:rsidRDefault="00000000" w:rsidRPr="00000000" w14:paraId="000000B3">
      <w:pPr>
        <w:numPr>
          <w:ilvl w:val="0"/>
          <w:numId w:val="21"/>
        </w:numPr>
        <w:ind w:left="720" w:hanging="360"/>
        <w:rPr>
          <w:u w:val="none"/>
        </w:rPr>
      </w:pPr>
      <w:r w:rsidDel="00000000" w:rsidR="00000000" w:rsidRPr="00000000">
        <w:rPr>
          <w:rtl w:val="0"/>
        </w:rPr>
        <w:t xml:space="preserve">IEEE 802.11 - WiFi</w:t>
      </w:r>
    </w:p>
    <w:p w:rsidR="00000000" w:rsidDel="00000000" w:rsidP="00000000" w:rsidRDefault="00000000" w:rsidRPr="00000000" w14:paraId="000000B4">
      <w:pPr>
        <w:numPr>
          <w:ilvl w:val="0"/>
          <w:numId w:val="21"/>
        </w:numPr>
        <w:ind w:left="720" w:hanging="360"/>
        <w:rPr>
          <w:u w:val="none"/>
        </w:rPr>
      </w:pPr>
      <w:r w:rsidDel="00000000" w:rsidR="00000000" w:rsidRPr="00000000">
        <w:rPr>
          <w:rtl w:val="0"/>
        </w:rPr>
        <w:t xml:space="preserve">IEEE 802.16 - Wi Max</w:t>
      </w:r>
    </w:p>
    <w:p w:rsidR="00000000" w:rsidDel="00000000" w:rsidP="00000000" w:rsidRDefault="00000000" w:rsidRPr="00000000" w14:paraId="000000B5">
      <w:pPr>
        <w:numPr>
          <w:ilvl w:val="0"/>
          <w:numId w:val="21"/>
        </w:numPr>
        <w:ind w:left="720" w:hanging="360"/>
        <w:rPr>
          <w:u w:val="none"/>
        </w:rPr>
      </w:pPr>
      <w:r w:rsidDel="00000000" w:rsidR="00000000" w:rsidRPr="00000000">
        <w:rPr>
          <w:rtl w:val="0"/>
        </w:rPr>
        <w:t xml:space="preserve">FH -DS</w:t>
      </w:r>
    </w:p>
    <w:p w:rsidR="00000000" w:rsidDel="00000000" w:rsidP="00000000" w:rsidRDefault="00000000" w:rsidRPr="00000000" w14:paraId="000000B6">
      <w:pPr>
        <w:numPr>
          <w:ilvl w:val="0"/>
          <w:numId w:val="21"/>
        </w:numPr>
        <w:ind w:left="720" w:hanging="360"/>
        <w:rPr>
          <w:u w:val="none"/>
        </w:rPr>
      </w:pPr>
      <w:r w:rsidDel="00000000" w:rsidR="00000000" w:rsidRPr="00000000">
        <w:rPr>
          <w:rtl w:val="0"/>
        </w:rPr>
        <w:t xml:space="preserve">WRAN - IEEE 802.22</w:t>
      </w:r>
    </w:p>
    <w:p w:rsidR="00000000" w:rsidDel="00000000" w:rsidP="00000000" w:rsidRDefault="00000000" w:rsidRPr="00000000" w14:paraId="000000B7">
      <w:pPr>
        <w:numPr>
          <w:ilvl w:val="0"/>
          <w:numId w:val="21"/>
        </w:numPr>
        <w:ind w:left="720" w:hanging="360"/>
        <w:rPr>
          <w:u w:val="none"/>
        </w:rPr>
      </w:pPr>
      <w:r w:rsidDel="00000000" w:rsidR="00000000" w:rsidRPr="00000000">
        <w:rPr>
          <w:rtl w:val="0"/>
        </w:rPr>
        <w:t xml:space="preserve">IEEE 802.2 - LLC</w:t>
      </w:r>
    </w:p>
    <w:p w:rsidR="00000000" w:rsidDel="00000000" w:rsidP="00000000" w:rsidRDefault="00000000" w:rsidRPr="00000000" w14:paraId="000000B8">
      <w:pPr>
        <w:numPr>
          <w:ilvl w:val="0"/>
          <w:numId w:val="17"/>
        </w:numPr>
        <w:ind w:left="720" w:hanging="360"/>
        <w:rPr>
          <w:u w:val="none"/>
        </w:rPr>
      </w:pPr>
      <w:r w:rsidDel="00000000" w:rsidR="00000000" w:rsidRPr="00000000">
        <w:rPr>
          <w:rtl w:val="0"/>
        </w:rPr>
        <w:t xml:space="preserve">10 Mbps - 51.2 microseg</w:t>
      </w:r>
    </w:p>
    <w:p w:rsidR="00000000" w:rsidDel="00000000" w:rsidP="00000000" w:rsidRDefault="00000000" w:rsidRPr="00000000" w14:paraId="000000B9">
      <w:pPr>
        <w:numPr>
          <w:ilvl w:val="0"/>
          <w:numId w:val="17"/>
        </w:numPr>
        <w:ind w:left="720" w:hanging="360"/>
        <w:rPr>
          <w:u w:val="none"/>
        </w:rPr>
      </w:pPr>
      <w:r w:rsidDel="00000000" w:rsidR="00000000" w:rsidRPr="00000000">
        <w:rPr>
          <w:rtl w:val="0"/>
        </w:rPr>
        <w:t xml:space="preserve">RTT MAX - Colision</w:t>
      </w:r>
    </w:p>
    <w:p w:rsidR="00000000" w:rsidDel="00000000" w:rsidP="00000000" w:rsidRDefault="00000000" w:rsidRPr="00000000" w14:paraId="000000BA">
      <w:pPr>
        <w:numPr>
          <w:ilvl w:val="0"/>
          <w:numId w:val="17"/>
        </w:numPr>
        <w:ind w:left="720" w:hanging="360"/>
        <w:rPr>
          <w:u w:val="none"/>
        </w:rPr>
      </w:pPr>
      <w:r w:rsidDel="00000000" w:rsidR="00000000" w:rsidRPr="00000000">
        <w:rPr>
          <w:rtl w:val="0"/>
        </w:rPr>
        <w:t xml:space="preserve">U - Rack</w:t>
      </w:r>
    </w:p>
    <w:p w:rsidR="00000000" w:rsidDel="00000000" w:rsidP="00000000" w:rsidRDefault="00000000" w:rsidRPr="00000000" w14:paraId="000000BB">
      <w:pPr>
        <w:numPr>
          <w:ilvl w:val="0"/>
          <w:numId w:val="17"/>
        </w:numPr>
        <w:ind w:left="720" w:hanging="360"/>
        <w:rPr>
          <w:u w:val="none"/>
        </w:rPr>
      </w:pPr>
      <w:r w:rsidDel="00000000" w:rsidR="00000000" w:rsidRPr="00000000">
        <w:rPr>
          <w:rtl w:val="0"/>
        </w:rPr>
        <w:t xml:space="preserve">N3 - Router</w:t>
      </w:r>
    </w:p>
    <w:p w:rsidR="00000000" w:rsidDel="00000000" w:rsidP="00000000" w:rsidRDefault="00000000" w:rsidRPr="00000000" w14:paraId="000000BC">
      <w:pPr>
        <w:numPr>
          <w:ilvl w:val="0"/>
          <w:numId w:val="17"/>
        </w:numPr>
        <w:ind w:left="720" w:hanging="360"/>
        <w:rPr>
          <w:u w:val="none"/>
        </w:rPr>
      </w:pPr>
      <w:r w:rsidDel="00000000" w:rsidR="00000000" w:rsidRPr="00000000">
        <w:rPr>
          <w:rtl w:val="0"/>
        </w:rPr>
        <w:t xml:space="preserve">100 Mbps - 5,12 microseg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Otra relación:   DICEN QUE ESTÁ MAL PERO NO HAY OTRA OPCIÓN</w:t>
      </w:r>
    </w:p>
    <w:p w:rsidR="00000000" w:rsidDel="00000000" w:rsidP="00000000" w:rsidRDefault="00000000" w:rsidRPr="00000000" w14:paraId="000000BF">
      <w:pPr>
        <w:numPr>
          <w:ilvl w:val="0"/>
          <w:numId w:val="12"/>
        </w:numPr>
        <w:ind w:left="720" w:hanging="360"/>
      </w:pPr>
      <w:r w:rsidDel="00000000" w:rsidR="00000000" w:rsidRPr="00000000">
        <w:rPr>
          <w:rtl w:val="0"/>
        </w:rPr>
        <w:t xml:space="preserve">IEEE 802.11 - WiFi</w:t>
      </w:r>
    </w:p>
    <w:p w:rsidR="00000000" w:rsidDel="00000000" w:rsidP="00000000" w:rsidRDefault="00000000" w:rsidRPr="00000000" w14:paraId="000000C0">
      <w:pPr>
        <w:numPr>
          <w:ilvl w:val="0"/>
          <w:numId w:val="12"/>
        </w:numPr>
        <w:ind w:left="720" w:hanging="360"/>
        <w:rPr>
          <w:u w:val="none"/>
        </w:rPr>
      </w:pPr>
      <w:r w:rsidDel="00000000" w:rsidR="00000000" w:rsidRPr="00000000">
        <w:rPr>
          <w:rtl w:val="0"/>
        </w:rPr>
        <w:t xml:space="preserve">IEEE 802.4 - TOKEN BUS</w:t>
      </w:r>
    </w:p>
    <w:p w:rsidR="00000000" w:rsidDel="00000000" w:rsidP="00000000" w:rsidRDefault="00000000" w:rsidRPr="00000000" w14:paraId="000000C1">
      <w:pPr>
        <w:numPr>
          <w:ilvl w:val="0"/>
          <w:numId w:val="12"/>
        </w:numPr>
        <w:ind w:left="720" w:hanging="360"/>
        <w:rPr>
          <w:u w:val="none"/>
        </w:rPr>
      </w:pPr>
      <w:r w:rsidDel="00000000" w:rsidR="00000000" w:rsidRPr="00000000">
        <w:rPr>
          <w:rtl w:val="0"/>
        </w:rPr>
        <w:t xml:space="preserve">FDDI - FO</w:t>
      </w:r>
    </w:p>
    <w:p w:rsidR="00000000" w:rsidDel="00000000" w:rsidP="00000000" w:rsidRDefault="00000000" w:rsidRPr="00000000" w14:paraId="000000C2">
      <w:pPr>
        <w:numPr>
          <w:ilvl w:val="0"/>
          <w:numId w:val="12"/>
        </w:numPr>
        <w:ind w:left="720" w:hanging="360"/>
        <w:rPr>
          <w:u w:val="none"/>
        </w:rPr>
      </w:pPr>
      <w:r w:rsidDel="00000000" w:rsidR="00000000" w:rsidRPr="00000000">
        <w:rPr>
          <w:rtl w:val="0"/>
        </w:rPr>
        <w:t xml:space="preserve">IEEE 802.1Q - VLAN</w:t>
      </w:r>
    </w:p>
    <w:p w:rsidR="00000000" w:rsidDel="00000000" w:rsidP="00000000" w:rsidRDefault="00000000" w:rsidRPr="00000000" w14:paraId="000000C3">
      <w:pPr>
        <w:numPr>
          <w:ilvl w:val="0"/>
          <w:numId w:val="12"/>
        </w:numPr>
        <w:ind w:left="720" w:hanging="360"/>
        <w:rPr>
          <w:u w:val="none"/>
        </w:rPr>
      </w:pPr>
      <w:r w:rsidDel="00000000" w:rsidR="00000000" w:rsidRPr="00000000">
        <w:rPr>
          <w:rtl w:val="0"/>
        </w:rPr>
        <w:t xml:space="preserve">IEEE 802.3 - MAC</w:t>
      </w:r>
    </w:p>
    <w:p w:rsidR="00000000" w:rsidDel="00000000" w:rsidP="00000000" w:rsidRDefault="00000000" w:rsidRPr="00000000" w14:paraId="000000C4">
      <w:pPr>
        <w:pStyle w:val="Heading2"/>
        <w:rPr>
          <w:b w:val="1"/>
          <w:u w:val="single"/>
        </w:rPr>
      </w:pPr>
      <w:bookmarkStart w:colFirst="0" w:colLast="0" w:name="_8ky59p6z8d87" w:id="38"/>
      <w:bookmarkEnd w:id="38"/>
      <w:r w:rsidDel="00000000" w:rsidR="00000000" w:rsidRPr="00000000">
        <w:rPr>
          <w:b w:val="1"/>
          <w:u w:val="single"/>
          <w:rtl w:val="0"/>
        </w:rPr>
        <w:t xml:space="preserve">Prácticos y PseudoPrácticos:</w:t>
      </w:r>
    </w:p>
    <w:p w:rsidR="00000000" w:rsidDel="00000000" w:rsidP="00000000" w:rsidRDefault="00000000" w:rsidRPr="00000000" w14:paraId="000000C5">
      <w:pPr>
        <w:pStyle w:val="Heading3"/>
        <w:rPr/>
      </w:pPr>
      <w:bookmarkStart w:colFirst="0" w:colLast="0" w:name="_n4rhs4vm4bms" w:id="39"/>
      <w:bookmarkEnd w:id="39"/>
      <w:r w:rsidDel="00000000" w:rsidR="00000000" w:rsidRPr="00000000">
        <w:rPr>
          <w:rtl w:val="0"/>
        </w:rPr>
        <w:t xml:space="preserve">En una red Ethernet con un solo hub, cada host se encuentra a 100 metros del hub. Cual es el tiempo máximo que le tomara a un host detectar una colisión?</w:t>
      </w:r>
    </w:p>
    <w:p w:rsidR="00000000" w:rsidDel="00000000" w:rsidP="00000000" w:rsidRDefault="00000000" w:rsidRPr="00000000" w14:paraId="000000C6">
      <w:pPr>
        <w:numPr>
          <w:ilvl w:val="0"/>
          <w:numId w:val="28"/>
        </w:numPr>
        <w:ind w:left="720" w:hanging="360"/>
        <w:rPr>
          <w:color w:val="000000"/>
          <w:sz w:val="22"/>
          <w:szCs w:val="22"/>
        </w:rPr>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C7">
      <w:pPr>
        <w:numPr>
          <w:ilvl w:val="0"/>
          <w:numId w:val="28"/>
        </w:numPr>
        <w:ind w:left="720" w:hanging="360"/>
        <w:rPr>
          <w:color w:val="000000"/>
          <w:sz w:val="22"/>
          <w:szCs w:val="22"/>
        </w:rPr>
      </w:pPr>
      <w:r w:rsidDel="00000000" w:rsidR="00000000" w:rsidRPr="00000000">
        <w:rPr>
          <w:b w:val="1"/>
          <w:rtl w:val="0"/>
        </w:rPr>
        <w:t xml:space="preserve">Justificación</w:t>
      </w:r>
      <w:r w:rsidDel="00000000" w:rsidR="00000000" w:rsidRPr="00000000">
        <w:rPr>
          <w:rtl w:val="0"/>
        </w:rPr>
        <w:t xml:space="preserve">: está pidiendo el Round Trip Time que es el tiempo de propagación de ida y vuelta. Es 400/Vprop.</w:t>
      </w:r>
    </w:p>
    <w:p w:rsidR="00000000" w:rsidDel="00000000" w:rsidP="00000000" w:rsidRDefault="00000000" w:rsidRPr="00000000" w14:paraId="000000C8">
      <w:pPr>
        <w:pStyle w:val="Heading3"/>
        <w:rPr/>
      </w:pPr>
      <w:bookmarkStart w:colFirst="0" w:colLast="0" w:name="_6twg4pe80gj4" w:id="40"/>
      <w:bookmarkEnd w:id="40"/>
      <w:r w:rsidDel="00000000" w:rsidR="00000000" w:rsidRPr="00000000">
        <w:rPr>
          <w:rtl w:val="0"/>
        </w:rPr>
        <w:t xml:space="preserve">RTT: Lan de 10 Mbps indica que el RTT Máximo es de 51,2 microseg. ¿Como se obtiene este valor? ¿Cual es el valor para una red Fast Ethernet?</w:t>
      </w:r>
    </w:p>
    <w:p w:rsidR="00000000" w:rsidDel="00000000" w:rsidP="00000000" w:rsidRDefault="00000000" w:rsidRPr="00000000" w14:paraId="000000C9">
      <w:pPr>
        <w:numPr>
          <w:ilvl w:val="0"/>
          <w:numId w:val="3"/>
        </w:numPr>
        <w:ind w:left="720" w:hanging="360"/>
        <w:rPr>
          <w:u w:val="none"/>
        </w:rPr>
      </w:pPr>
      <w:r w:rsidDel="00000000" w:rsidR="00000000" w:rsidRPr="00000000">
        <w:rPr>
          <w:b w:val="1"/>
          <w:rtl w:val="0"/>
        </w:rPr>
        <w:t xml:space="preserve">Justificación</w:t>
      </w:r>
      <w:r w:rsidDel="00000000" w:rsidR="00000000" w:rsidRPr="00000000">
        <w:rPr>
          <w:rtl w:val="0"/>
        </w:rPr>
        <w:t xml:space="preserve">: Se obtiene a partir de que el tamaño mínimo del campo de datos es de 46 bytes, por lo que la trama es de 64 bytes.</w:t>
      </w:r>
    </w:p>
    <w:p w:rsidR="00000000" w:rsidDel="00000000" w:rsidP="00000000" w:rsidRDefault="00000000" w:rsidRPr="00000000" w14:paraId="000000CA">
      <w:pPr>
        <w:numPr>
          <w:ilvl w:val="1"/>
          <w:numId w:val="3"/>
        </w:numPr>
        <w:ind w:left="1440" w:hanging="360"/>
        <w:rPr>
          <w:u w:val="none"/>
        </w:rPr>
      </w:pPr>
      <w:r w:rsidDel="00000000" w:rsidR="00000000" w:rsidRPr="00000000">
        <w:rPr>
          <w:u w:val="single"/>
          <w:rtl w:val="0"/>
        </w:rPr>
        <w:t xml:space="preserve">RTTmax</w:t>
      </w:r>
      <w:r w:rsidDel="00000000" w:rsidR="00000000" w:rsidRPr="00000000">
        <w:rPr>
          <w:u w:val="single"/>
          <w:rtl w:val="0"/>
        </w:rPr>
        <w:t xml:space="preserve"> = Trama mínima / Vtx</w:t>
      </w:r>
      <w:r w:rsidDel="00000000" w:rsidR="00000000" w:rsidRPr="00000000">
        <w:rPr>
          <w:rtl w:val="0"/>
        </w:rPr>
        <w:t xml:space="preserve">.</w:t>
      </w:r>
    </w:p>
    <w:p w:rsidR="00000000" w:rsidDel="00000000" w:rsidP="00000000" w:rsidRDefault="00000000" w:rsidRPr="00000000" w14:paraId="000000CB">
      <w:pPr>
        <w:numPr>
          <w:ilvl w:val="2"/>
          <w:numId w:val="3"/>
        </w:numPr>
        <w:ind w:left="2160" w:hanging="360"/>
        <w:rPr>
          <w:u w:val="none"/>
        </w:rPr>
      </w:pPr>
      <w:r w:rsidDel="00000000" w:rsidR="00000000" w:rsidRPr="00000000">
        <w:rPr>
          <w:rtl w:val="0"/>
        </w:rPr>
        <w:t xml:space="preserve">Ethernet: RTTmax = 64 B / 10 Mbps = 512 b / 10 Mbps = 51,2 microseg</w:t>
      </w:r>
    </w:p>
    <w:p w:rsidR="00000000" w:rsidDel="00000000" w:rsidP="00000000" w:rsidRDefault="00000000" w:rsidRPr="00000000" w14:paraId="000000CC">
      <w:pPr>
        <w:numPr>
          <w:ilvl w:val="2"/>
          <w:numId w:val="3"/>
        </w:numPr>
        <w:ind w:left="2160" w:hanging="360"/>
        <w:rPr>
          <w:u w:val="none"/>
        </w:rPr>
      </w:pPr>
      <w:r w:rsidDel="00000000" w:rsidR="00000000" w:rsidRPr="00000000">
        <w:rPr>
          <w:rtl w:val="0"/>
        </w:rPr>
        <w:t xml:space="preserve">Fast Ethernet: </w:t>
      </w:r>
      <w:r w:rsidDel="00000000" w:rsidR="00000000" w:rsidRPr="00000000">
        <w:rPr>
          <w:rtl w:val="0"/>
        </w:rPr>
        <w:t xml:space="preserve">RTTmax</w:t>
      </w:r>
      <w:r w:rsidDel="00000000" w:rsidR="00000000" w:rsidRPr="00000000">
        <w:rPr>
          <w:rtl w:val="0"/>
        </w:rPr>
        <w:t xml:space="preserve"> = 64 B / 100 Mbps = 512 b / 100 Mbps = 5,12 microseg</w:t>
      </w:r>
      <w:r w:rsidDel="00000000" w:rsidR="00000000" w:rsidRPr="00000000">
        <w:rPr>
          <w:rtl w:val="0"/>
        </w:rPr>
      </w:r>
    </w:p>
    <w:p w:rsidR="00000000" w:rsidDel="00000000" w:rsidP="00000000" w:rsidRDefault="00000000" w:rsidRPr="00000000" w14:paraId="000000CD">
      <w:pPr>
        <w:pStyle w:val="Heading3"/>
        <w:rPr/>
      </w:pPr>
      <w:bookmarkStart w:colFirst="0" w:colLast="0" w:name="_k0uk5kgpob0y" w:id="41"/>
      <w:bookmarkEnd w:id="41"/>
      <w:r w:rsidDel="00000000" w:rsidR="00000000" w:rsidRPr="00000000">
        <w:rPr>
          <w:rtl w:val="0"/>
        </w:rPr>
        <w:t xml:space="preserve">Velocidad de Forward de Bridge:</w:t>
      </w:r>
    </w:p>
    <w:p w:rsidR="00000000" w:rsidDel="00000000" w:rsidP="00000000" w:rsidRDefault="00000000" w:rsidRPr="00000000" w14:paraId="000000CE">
      <w:pPr>
        <w:numPr>
          <w:ilvl w:val="0"/>
          <w:numId w:val="20"/>
        </w:numPr>
        <w:ind w:left="720" w:hanging="360"/>
        <w:rPr>
          <w:u w:val="none"/>
        </w:rPr>
      </w:pPr>
      <w:r w:rsidDel="00000000" w:rsidR="00000000" w:rsidRPr="00000000">
        <w:rPr>
          <w:b w:val="1"/>
          <w:rtl w:val="0"/>
        </w:rPr>
        <w:t xml:space="preserve">Ejercicio</w:t>
      </w:r>
      <w:r w:rsidDel="00000000" w:rsidR="00000000" w:rsidRPr="00000000">
        <w:rPr>
          <w:rtl w:val="0"/>
        </w:rPr>
        <w:t xml:space="preserve">: Un bridge que no puede realizar forward de frame a suficiente velocidad pierde frames en condiciones de alta carga. Calcule cuál debe ser la velocidad de forward (tramas por segundo) que un bridge debe tener una red 100BT para no perder frames en la peor condición. Haga el cálculo utilizando el tamaño máximo de una trama Ethernet (1526B).</w:t>
      </w:r>
    </w:p>
    <w:p w:rsidR="00000000" w:rsidDel="00000000" w:rsidP="00000000" w:rsidRDefault="00000000" w:rsidRPr="00000000" w14:paraId="000000CF">
      <w:pPr>
        <w:numPr>
          <w:ilvl w:val="0"/>
          <w:numId w:val="20"/>
        </w:numPr>
        <w:ind w:left="720" w:hanging="360"/>
        <w:rPr>
          <w:u w:val="none"/>
        </w:rPr>
      </w:pPr>
      <w:r w:rsidDel="00000000" w:rsidR="00000000" w:rsidRPr="00000000">
        <w:rPr>
          <w:b w:val="1"/>
          <w:rtl w:val="0"/>
        </w:rPr>
        <w:t xml:space="preserve">Justificación</w:t>
      </w:r>
      <w:r w:rsidDel="00000000" w:rsidR="00000000" w:rsidRPr="00000000">
        <w:rPr>
          <w:rtl w:val="0"/>
        </w:rPr>
        <w:t xml:space="preserve">: Se obtiene a partir del cociente entre la velocidad de transmisión y la trama que se intenta transmitir.</w:t>
      </w:r>
    </w:p>
    <w:p w:rsidR="00000000" w:rsidDel="00000000" w:rsidP="00000000" w:rsidRDefault="00000000" w:rsidRPr="00000000" w14:paraId="000000D0">
      <w:pPr>
        <w:numPr>
          <w:ilvl w:val="1"/>
          <w:numId w:val="20"/>
        </w:numPr>
        <w:ind w:left="1440" w:hanging="360"/>
      </w:pPr>
      <w:r w:rsidDel="00000000" w:rsidR="00000000" w:rsidRPr="00000000">
        <w:rPr>
          <w:rFonts w:ascii="Arial Unicode MS" w:cs="Arial Unicode MS" w:eastAsia="Arial Unicode MS" w:hAnsi="Arial Unicode MS"/>
          <w:rtl w:val="0"/>
        </w:rPr>
        <w:t xml:space="preserve">100BT → 100 Mbps = 100.000.000 b/s</w:t>
      </w:r>
    </w:p>
    <w:p w:rsidR="00000000" w:rsidDel="00000000" w:rsidP="00000000" w:rsidRDefault="00000000" w:rsidRPr="00000000" w14:paraId="000000D1">
      <w:pPr>
        <w:numPr>
          <w:ilvl w:val="1"/>
          <w:numId w:val="20"/>
        </w:numPr>
        <w:ind w:left="1440" w:hanging="360"/>
      </w:pPr>
      <w:r w:rsidDel="00000000" w:rsidR="00000000" w:rsidRPr="00000000">
        <w:rPr>
          <w:rFonts w:ascii="Arial Unicode MS" w:cs="Arial Unicode MS" w:eastAsia="Arial Unicode MS" w:hAnsi="Arial Unicode MS"/>
          <w:rtl w:val="0"/>
        </w:rPr>
        <w:t xml:space="preserve">Trama Ethernet = 1526 Bytes → 1526 B/t = 12208 b/trama</w:t>
      </w:r>
    </w:p>
    <w:p w:rsidR="00000000" w:rsidDel="00000000" w:rsidP="00000000" w:rsidRDefault="00000000" w:rsidRPr="00000000" w14:paraId="000000D2">
      <w:pPr>
        <w:numPr>
          <w:ilvl w:val="1"/>
          <w:numId w:val="20"/>
        </w:numPr>
        <w:ind w:left="1440" w:hanging="360"/>
      </w:pPr>
      <w:r w:rsidDel="00000000" w:rsidR="00000000" w:rsidRPr="00000000">
        <w:rPr>
          <w:rtl w:val="0"/>
        </w:rPr>
        <w:t xml:space="preserve">(100.000.000 b/s)  / (12208 b/trama)  =  8191 trama/seg</w:t>
      </w:r>
    </w:p>
    <w:p w:rsidR="00000000" w:rsidDel="00000000" w:rsidP="00000000" w:rsidRDefault="00000000" w:rsidRPr="00000000" w14:paraId="000000D3">
      <w:pPr>
        <w:rPr>
          <w:color w:val="434343"/>
          <w:sz w:val="28"/>
          <w:szCs w:val="28"/>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31200" cy="8001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200" cy="15240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12446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21844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819650" cy="828675"/>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19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Cant ranuras habilitadas = 2 ^ colisiones - 1 = 7</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6858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18923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color w:val="434343"/>
          <w:sz w:val="28"/>
          <w:szCs w:val="28"/>
        </w:rPr>
      </w:pPr>
      <w:r w:rsidDel="00000000" w:rsidR="00000000" w:rsidRPr="00000000">
        <w:rPr>
          <w:rtl w:val="0"/>
        </w:rPr>
      </w:r>
    </w:p>
    <w:p w:rsidR="00000000" w:rsidDel="00000000" w:rsidP="00000000" w:rsidRDefault="00000000" w:rsidRPr="00000000" w14:paraId="000000E9">
      <w:pPr>
        <w:rPr>
          <w:color w:val="434343"/>
          <w:sz w:val="28"/>
          <w:szCs w:val="28"/>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