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5E94" w14:textId="56075F19" w:rsidR="00C87788" w:rsidRPr="001E6521" w:rsidRDefault="00294A7A" w:rsidP="00C877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Internship </w:t>
      </w:r>
      <w:r w:rsidR="00C87788" w:rsidRPr="001E652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Report</w:t>
      </w:r>
    </w:p>
    <w:p w14:paraId="0CDC97BC" w14:textId="77777777" w:rsidR="00680C6A" w:rsidRPr="001E6521" w:rsidRDefault="00680C6A" w:rsidP="00C877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FD54176" w14:textId="2EA858A2" w:rsidR="00C87788" w:rsidRPr="001E6521" w:rsidRDefault="00195DB3" w:rsidP="00680C6A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E6521"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680C6A" w:rsidRPr="001E6521">
        <w:rPr>
          <w:rFonts w:ascii="Times New Roman" w:hAnsi="Times New Roman" w:cs="Times New Roman"/>
          <w:sz w:val="28"/>
          <w:szCs w:val="28"/>
          <w:lang w:val="en-US"/>
        </w:rPr>
        <w:t>24-12-2025</w:t>
      </w:r>
    </w:p>
    <w:p w14:paraId="12093A28" w14:textId="77777777" w:rsidR="002A7E32" w:rsidRPr="001E6521" w:rsidRDefault="002A7E32" w:rsidP="00C8778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49EB16F" w14:textId="234BDF4C" w:rsidR="002A7E32" w:rsidRPr="001E6521" w:rsidRDefault="002A7E32" w:rsidP="00C877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Contents</w:t>
      </w:r>
      <w:r w:rsidR="00C87788" w:rsidRPr="001E652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906B773" w14:textId="77777777" w:rsidR="00837B8D" w:rsidRPr="001E6521" w:rsidRDefault="00837B8D" w:rsidP="00C877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299938" w14:textId="1E3D4C21" w:rsidR="00C87788" w:rsidRPr="001E6521" w:rsidRDefault="00C87788" w:rsidP="00294A7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Analysis of battery temperature variation to the conductive</w:t>
      </w:r>
      <w:r w:rsidR="00294A7A" w:rsidRPr="001E65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&amp;</w:t>
      </w:r>
      <w:r w:rsidRPr="001E652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convective Heat Transfer parameters</w:t>
      </w:r>
    </w:p>
    <w:p w14:paraId="5CCBF631" w14:textId="77777777" w:rsidR="00C803DD" w:rsidRPr="001E6521" w:rsidRDefault="00C803DD" w:rsidP="00C803DD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5E2DCF" w14:textId="77777777" w:rsidR="00C060D6" w:rsidRPr="001E6521" w:rsidRDefault="00C060D6" w:rsidP="00C060D6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</w:rPr>
        <w:t>Modelling of R</w:t>
      </w:r>
      <w:r w:rsidRPr="001E6521">
        <w:rPr>
          <w:rFonts w:ascii="Times New Roman" w:hAnsi="Times New Roman" w:cs="Times New Roman"/>
          <w:b/>
          <w:bCs/>
          <w:sz w:val="32"/>
          <w:szCs w:val="32"/>
        </w:rPr>
        <w:noBreakHyphen/>
        <w:t>1234yf Closed</w:t>
      </w:r>
      <w:r w:rsidRPr="001E6521">
        <w:rPr>
          <w:rFonts w:ascii="Times New Roman" w:hAnsi="Times New Roman" w:cs="Times New Roman"/>
          <w:b/>
          <w:bCs/>
          <w:sz w:val="32"/>
          <w:szCs w:val="32"/>
        </w:rPr>
        <w:noBreakHyphen/>
        <w:t>Loop Vapor Compression Refrigeration Cycle in MATLAB/Simulink</w:t>
      </w:r>
    </w:p>
    <w:p w14:paraId="56B2EDEB" w14:textId="77777777" w:rsidR="00C060D6" w:rsidRPr="001E6521" w:rsidRDefault="00C060D6" w:rsidP="00C060D6">
      <w:pPr>
        <w:pStyle w:val="ListParagraph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EB4CBF" w14:textId="77777777" w:rsidR="00E84B02" w:rsidRPr="001E6521" w:rsidRDefault="00E84B02" w:rsidP="00854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1C5C24" w14:textId="77777777" w:rsidR="00E84B02" w:rsidRPr="001E6521" w:rsidRDefault="00E84B02" w:rsidP="00854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5B562" w14:textId="77777777" w:rsidR="00E84B02" w:rsidRPr="001E6521" w:rsidRDefault="00E84B02" w:rsidP="00854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62FE4B" w14:textId="77777777" w:rsidR="00531C11" w:rsidRPr="001E6521" w:rsidRDefault="00531C11" w:rsidP="008545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C571FC" w14:textId="527CD08D" w:rsidR="005C7A61" w:rsidRPr="001E6521" w:rsidRDefault="00E84B02" w:rsidP="00E84B02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1E6521">
        <w:rPr>
          <w:rFonts w:ascii="Times New Roman" w:hAnsi="Times New Roman" w:cs="Times New Roman"/>
          <w:sz w:val="26"/>
          <w:szCs w:val="26"/>
          <w:u w:val="single"/>
          <w:lang w:val="en-US"/>
        </w:rPr>
        <w:t>Submitted for</w:t>
      </w:r>
      <w:r w:rsidRPr="001E6521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76E86E6" w14:textId="1A91FDFD" w:rsidR="003A7350" w:rsidRPr="001E6521" w:rsidRDefault="008545F0" w:rsidP="00E84B02">
      <w:pPr>
        <w:jc w:val="both"/>
        <w:rPr>
          <w:rFonts w:ascii="Times New Roman" w:hAnsi="Times New Roman" w:cs="Times New Roman"/>
        </w:rPr>
      </w:pPr>
      <w:r w:rsidRPr="001E6521">
        <w:rPr>
          <w:rFonts w:ascii="Times New Roman" w:hAnsi="Times New Roman" w:cs="Times New Roman"/>
        </w:rPr>
        <w:t>NoonRay Energy Pvt. Ltd</w:t>
      </w:r>
    </w:p>
    <w:p w14:paraId="4CCBCBAA" w14:textId="7C3A50FC" w:rsidR="00E84B02" w:rsidRPr="001E6521" w:rsidRDefault="001E6521" w:rsidP="003A7350">
      <w:p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IIT Madras Industrial Park, Chennai</w:t>
      </w:r>
    </w:p>
    <w:p w14:paraId="5FDB76E3" w14:textId="77777777" w:rsidR="00E84B02" w:rsidRPr="001E6521" w:rsidRDefault="00E84B02" w:rsidP="003A7350">
      <w:pPr>
        <w:rPr>
          <w:rFonts w:ascii="Times New Roman" w:hAnsi="Times New Roman" w:cs="Times New Roman"/>
          <w:u w:val="single"/>
          <w:lang w:val="en-US"/>
        </w:rPr>
      </w:pPr>
    </w:p>
    <w:p w14:paraId="22C8480F" w14:textId="10EC0B50" w:rsidR="003A7350" w:rsidRPr="001E6521" w:rsidRDefault="00594F7F" w:rsidP="003A7350">
      <w:pPr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1E6521">
        <w:rPr>
          <w:rFonts w:ascii="Times New Roman" w:hAnsi="Times New Roman" w:cs="Times New Roman"/>
          <w:sz w:val="26"/>
          <w:szCs w:val="26"/>
          <w:u w:val="single"/>
          <w:lang w:val="en-US"/>
        </w:rPr>
        <w:t>Submitted</w:t>
      </w:r>
      <w:r w:rsidR="003A7350" w:rsidRPr="001E6521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 by</w:t>
      </w:r>
      <w:r w:rsidR="003A7350" w:rsidRPr="001E6521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EDBCB6E" w14:textId="77777777" w:rsidR="003A7350" w:rsidRPr="001E6521" w:rsidRDefault="003A7350" w:rsidP="003A7350">
      <w:p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Nalluru Hemesh,</w:t>
      </w:r>
    </w:p>
    <w:p w14:paraId="12C43A7E" w14:textId="77777777" w:rsidR="00295FE2" w:rsidRPr="001E6521" w:rsidRDefault="00295FE2" w:rsidP="003A7350">
      <w:p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B. Tech-Mechatronics,</w:t>
      </w:r>
    </w:p>
    <w:p w14:paraId="18DC3B46" w14:textId="25CB273B" w:rsidR="00435E28" w:rsidRDefault="00295FE2" w:rsidP="003A7350">
      <w:pPr>
        <w:rPr>
          <w:lang w:val="en-US"/>
        </w:rPr>
      </w:pPr>
      <w:r w:rsidRPr="001E6521">
        <w:rPr>
          <w:rFonts w:ascii="Times New Roman" w:hAnsi="Times New Roman" w:cs="Times New Roman"/>
          <w:lang w:val="en-US"/>
        </w:rPr>
        <w:t>SASTRA University</w:t>
      </w:r>
      <w:r w:rsidR="00435E28" w:rsidRPr="001E6521">
        <w:rPr>
          <w:rFonts w:ascii="Times New Roman" w:hAnsi="Times New Roman" w:cs="Times New Roman"/>
          <w:lang w:val="en-US"/>
        </w:rPr>
        <w:br w:type="page"/>
      </w:r>
    </w:p>
    <w:p w14:paraId="504057FC" w14:textId="416795F4" w:rsidR="00294A7A" w:rsidRPr="001E6521" w:rsidRDefault="00294A7A" w:rsidP="00AE514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Analysis of battery temperature variation to the conductive &amp; convective Heat Transfer parameters</w:t>
      </w:r>
    </w:p>
    <w:p w14:paraId="21D7FD5B" w14:textId="552E46F6" w:rsidR="00843AAD" w:rsidRPr="001E6521" w:rsidRDefault="00843AAD" w:rsidP="00843AAD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color w:val="auto"/>
          <w:u w:val="single"/>
          <w:lang w:val="en-US"/>
        </w:rPr>
        <w:t>Introduction</w:t>
      </w:r>
    </w:p>
    <w:p w14:paraId="6EC91CF3" w14:textId="1911D909" w:rsidR="00122169" w:rsidRPr="001E6521" w:rsidRDefault="00B67F3E" w:rsidP="001E6521">
      <w:pPr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Thermal management plays a crucial role in influencing the performance, safety and life span of the battery systems. During </w:t>
      </w:r>
      <w:r w:rsidR="007365A3" w:rsidRPr="001E6521">
        <w:rPr>
          <w:rFonts w:ascii="Times New Roman" w:hAnsi="Times New Roman" w:cs="Times New Roman"/>
          <w:lang w:val="en-US"/>
        </w:rPr>
        <w:t xml:space="preserve">operation and </w:t>
      </w:r>
      <w:r w:rsidRPr="001E6521">
        <w:rPr>
          <w:rFonts w:ascii="Times New Roman" w:hAnsi="Times New Roman" w:cs="Times New Roman"/>
          <w:lang w:val="en-US"/>
        </w:rPr>
        <w:t>charging</w:t>
      </w:r>
      <w:r w:rsidR="00986C0D" w:rsidRPr="001E6521">
        <w:rPr>
          <w:rFonts w:ascii="Times New Roman" w:hAnsi="Times New Roman" w:cs="Times New Roman"/>
          <w:lang w:val="en-US"/>
        </w:rPr>
        <w:t>,</w:t>
      </w:r>
      <w:r w:rsidR="007365A3" w:rsidRPr="001E6521">
        <w:rPr>
          <w:rFonts w:ascii="Times New Roman" w:hAnsi="Times New Roman" w:cs="Times New Roman"/>
          <w:lang w:val="en-US"/>
        </w:rPr>
        <w:t xml:space="preserve"> batteries generate heat due to </w:t>
      </w:r>
      <w:r w:rsidR="00426FEC" w:rsidRPr="001E6521">
        <w:rPr>
          <w:rFonts w:ascii="Times New Roman" w:hAnsi="Times New Roman" w:cs="Times New Roman"/>
          <w:lang w:val="en-US"/>
        </w:rPr>
        <w:t xml:space="preserve">internal resistance, </w:t>
      </w:r>
      <w:r w:rsidR="002C6C5A" w:rsidRPr="001E6521">
        <w:rPr>
          <w:rFonts w:ascii="Times New Roman" w:hAnsi="Times New Roman" w:cs="Times New Roman"/>
          <w:lang w:val="en-US"/>
        </w:rPr>
        <w:t xml:space="preserve">electrochemical reactions and </w:t>
      </w:r>
      <w:r w:rsidR="00F31093" w:rsidRPr="001E6521">
        <w:rPr>
          <w:rFonts w:ascii="Times New Roman" w:hAnsi="Times New Roman" w:cs="Times New Roman"/>
          <w:lang w:val="en-US"/>
        </w:rPr>
        <w:t>inefficiencies.</w:t>
      </w:r>
      <w:r w:rsidR="007365A3" w:rsidRPr="001E6521">
        <w:rPr>
          <w:rFonts w:ascii="Times New Roman" w:hAnsi="Times New Roman" w:cs="Times New Roman"/>
          <w:lang w:val="en-US"/>
        </w:rPr>
        <w:t xml:space="preserve"> </w:t>
      </w:r>
      <w:r w:rsidR="00F31093" w:rsidRPr="001E6521">
        <w:rPr>
          <w:rFonts w:ascii="Times New Roman" w:hAnsi="Times New Roman" w:cs="Times New Roman"/>
          <w:lang w:val="en-US"/>
        </w:rPr>
        <w:t>I</w:t>
      </w:r>
      <w:r w:rsidR="007365A3" w:rsidRPr="001E6521">
        <w:rPr>
          <w:rFonts w:ascii="Times New Roman" w:hAnsi="Times New Roman" w:cs="Times New Roman"/>
          <w:lang w:val="en-US"/>
        </w:rPr>
        <w:t xml:space="preserve">mproper heat removal leads to temperature rise, performance degradation and safety concerns. </w:t>
      </w:r>
      <w:r w:rsidR="001F3D5F" w:rsidRPr="001E6521">
        <w:rPr>
          <w:rFonts w:ascii="Times New Roman" w:hAnsi="Times New Roman" w:cs="Times New Roman"/>
          <w:lang w:val="en-US"/>
        </w:rPr>
        <w:t>U</w:t>
      </w:r>
      <w:r w:rsidR="007365A3" w:rsidRPr="001E6521">
        <w:rPr>
          <w:rFonts w:ascii="Times New Roman" w:hAnsi="Times New Roman" w:cs="Times New Roman"/>
          <w:lang w:val="en-US"/>
        </w:rPr>
        <w:t>nderstanding the mechanisms of heat transfer and their influence on the temperature variation is very important for effective thermal design.</w:t>
      </w:r>
      <w:r w:rsidR="007365A3" w:rsidRPr="001E6521">
        <w:rPr>
          <w:rFonts w:ascii="Times New Roman" w:hAnsi="Times New Roman" w:cs="Times New Roman"/>
          <w:lang w:val="en-US"/>
        </w:rPr>
        <w:br/>
        <w:t>This work focuses on studying battery temperature behavior influenced by conductive and convective heat transfer parameters.</w:t>
      </w:r>
    </w:p>
    <w:p w14:paraId="7C1BBAB3" w14:textId="201DC25E" w:rsidR="00843AAD" w:rsidRPr="001E6521" w:rsidRDefault="00843AAD" w:rsidP="00843AA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Purpose</w:t>
      </w:r>
    </w:p>
    <w:p w14:paraId="728753E3" w14:textId="331BA2CA" w:rsidR="00843AAD" w:rsidRPr="001E6521" w:rsidRDefault="00843AAD" w:rsidP="001E6521">
      <w:pPr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The purpose of this study is to analyze the effect of conductive and convective heat transfer on temperature variation of battery system</w:t>
      </w:r>
      <w:r w:rsidR="003E47ED" w:rsidRPr="001E6521">
        <w:rPr>
          <w:rFonts w:ascii="Times New Roman" w:hAnsi="Times New Roman" w:cs="Times New Roman"/>
          <w:lang w:val="en-US"/>
        </w:rPr>
        <w:t xml:space="preserve"> under constant heat generation</w:t>
      </w:r>
      <w:r w:rsidRPr="001E6521">
        <w:rPr>
          <w:rFonts w:ascii="Times New Roman" w:hAnsi="Times New Roman" w:cs="Times New Roman"/>
          <w:lang w:val="en-US"/>
        </w:rPr>
        <w:t>.</w:t>
      </w:r>
    </w:p>
    <w:p w14:paraId="2111110C" w14:textId="1CE051DB" w:rsidR="00843AAD" w:rsidRPr="001E6521" w:rsidRDefault="00843AAD" w:rsidP="00843AA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E65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Scope</w:t>
      </w:r>
    </w:p>
    <w:p w14:paraId="670238DA" w14:textId="1E7DCDB5" w:rsidR="00501B71" w:rsidRPr="001E6521" w:rsidRDefault="00501B71" w:rsidP="00501B7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The battery is modeled as lumped thermal mass.</w:t>
      </w:r>
    </w:p>
    <w:p w14:paraId="2654813A" w14:textId="13CD821D" w:rsidR="00501B71" w:rsidRPr="001E6521" w:rsidRDefault="00501B71" w:rsidP="00501B7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Analysis of heat transfer directly to ambient through convection.</w:t>
      </w:r>
    </w:p>
    <w:p w14:paraId="6035868F" w14:textId="3B06ABCC" w:rsidR="00501B71" w:rsidRPr="001E6521" w:rsidRDefault="00C27729" w:rsidP="00501B7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Analysis of heat transfer from battery to cold plate through conduction followed by convection.</w:t>
      </w:r>
    </w:p>
    <w:p w14:paraId="230055BB" w14:textId="77777777" w:rsidR="00716B51" w:rsidRPr="001E6521" w:rsidRDefault="00C27729" w:rsidP="00716B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Exploring transient and steady-state temperature responses for different heat transfer parameters.</w:t>
      </w:r>
    </w:p>
    <w:p w14:paraId="5C252F0E" w14:textId="5A1CEEC1" w:rsidR="00C27729" w:rsidRPr="001E6521" w:rsidRDefault="00C27729" w:rsidP="00716B51">
      <w:p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Detailed fluid flow dynamics and electrochemical battery behavior are not considered.</w:t>
      </w:r>
    </w:p>
    <w:p w14:paraId="0A73C2C5" w14:textId="3DAD9F3A" w:rsidR="00C27729" w:rsidRPr="001E6521" w:rsidRDefault="00C27729" w:rsidP="00C2772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System overview</w:t>
      </w:r>
    </w:p>
    <w:p w14:paraId="63532F1A" w14:textId="72879232" w:rsidR="003748CF" w:rsidRDefault="00F34154" w:rsidP="00F34154">
      <w:pPr>
        <w:rPr>
          <w:lang w:val="en-US"/>
        </w:rPr>
      </w:pPr>
      <w:r w:rsidRPr="001E6521">
        <w:rPr>
          <w:rFonts w:ascii="Times New Roman" w:hAnsi="Times New Roman" w:cs="Times New Roman"/>
          <w:lang w:val="en-US"/>
        </w:rPr>
        <w:t>Two separate Simulink models were developed to study the thermal behavior:</w:t>
      </w:r>
      <w:r>
        <w:rPr>
          <w:lang w:val="en-US"/>
        </w:rPr>
        <w:br/>
      </w:r>
      <w:r w:rsidR="00324C11">
        <w:rPr>
          <w:b/>
          <w:bCs/>
          <w:lang w:val="en-US"/>
        </w:rPr>
        <w:t xml:space="preserve">      A</w:t>
      </w:r>
      <w:r w:rsidR="00324C11" w:rsidRPr="00F34154">
        <w:rPr>
          <w:b/>
          <w:bCs/>
          <w:lang w:val="en-US"/>
        </w:rPr>
        <w:t>.</w:t>
      </w:r>
      <w:r w:rsidR="00324C11">
        <w:rPr>
          <w:b/>
          <w:bCs/>
          <w:lang w:val="en-US"/>
        </w:rPr>
        <w:t xml:space="preserve"> </w:t>
      </w:r>
      <w:r w:rsidRPr="00245B00">
        <w:rPr>
          <w:b/>
          <w:bCs/>
          <w:u w:val="single"/>
          <w:lang w:val="en-US"/>
        </w:rPr>
        <w:t>Convective Heat Transfer Model</w:t>
      </w:r>
      <w:r>
        <w:rPr>
          <w:b/>
          <w:bCs/>
          <w:lang w:val="en-US"/>
        </w:rPr>
        <w:t>:</w:t>
      </w:r>
      <w:r w:rsidR="00324C11" w:rsidRPr="00324C11">
        <w:rPr>
          <w:lang w:val="en-US"/>
        </w:rPr>
        <w:t xml:space="preserve"> </w:t>
      </w:r>
      <w:r w:rsidR="00CC05DB">
        <w:rPr>
          <w:lang w:val="en-US"/>
        </w:rPr>
        <w:br/>
      </w:r>
      <w:r w:rsidR="007B14DB">
        <w:rPr>
          <w:noProof/>
          <w:lang w:val="en-US"/>
        </w:rPr>
        <w:drawing>
          <wp:inline distT="0" distB="0" distL="0" distR="0" wp14:anchorId="2A99AC87" wp14:editId="52833B51">
            <wp:extent cx="6151245" cy="2750757"/>
            <wp:effectExtent l="0" t="0" r="1905" b="0"/>
            <wp:docPr id="555640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66" cy="2793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BD2F2" w14:textId="77777777" w:rsidR="001E6521" w:rsidRPr="003748CF" w:rsidRDefault="001E6521" w:rsidP="00F34154">
      <w:pPr>
        <w:rPr>
          <w:lang w:val="en-US"/>
        </w:rPr>
      </w:pPr>
    </w:p>
    <w:p w14:paraId="7C703952" w14:textId="1C27DB5B" w:rsidR="00B87DC5" w:rsidRPr="002E335C" w:rsidRDefault="00F34154" w:rsidP="002E335C">
      <w:pPr>
        <w:pStyle w:val="ListParagraph"/>
        <w:numPr>
          <w:ilvl w:val="0"/>
          <w:numId w:val="16"/>
        </w:numPr>
        <w:rPr>
          <w:b/>
          <w:bCs/>
          <w:lang w:val="en-US"/>
        </w:rPr>
      </w:pPr>
      <w:r w:rsidRPr="00C139BC">
        <w:rPr>
          <w:b/>
          <w:bCs/>
          <w:u w:val="single"/>
          <w:lang w:val="en-US"/>
        </w:rPr>
        <w:lastRenderedPageBreak/>
        <w:t>Conductive Heat Transfer Model with Cold Plate</w:t>
      </w:r>
      <w:r w:rsidRPr="002E335C">
        <w:rPr>
          <w:b/>
          <w:bCs/>
          <w:lang w:val="en-US"/>
        </w:rPr>
        <w:t>:</w:t>
      </w:r>
    </w:p>
    <w:p w14:paraId="36113FAE" w14:textId="2E156EBE" w:rsidR="00F34154" w:rsidRDefault="006A14A8" w:rsidP="00B87DC5">
      <w:pPr>
        <w:rPr>
          <w:b/>
          <w:bCs/>
          <w:lang w:val="en-US"/>
        </w:rPr>
      </w:pPr>
      <w:r w:rsidRPr="006A14A8">
        <w:rPr>
          <w:noProof/>
          <w:lang w:val="en-US"/>
        </w:rPr>
        <w:drawing>
          <wp:inline distT="0" distB="0" distL="0" distR="0" wp14:anchorId="570DF5ED" wp14:editId="6A5A91E2">
            <wp:extent cx="6028367" cy="3164898"/>
            <wp:effectExtent l="0" t="0" r="0" b="0"/>
            <wp:docPr id="2329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87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034" cy="317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9C18" w14:textId="4DC18A15" w:rsidR="00B87DC5" w:rsidRPr="001E6521" w:rsidRDefault="00B87DC5" w:rsidP="00B87DC5">
      <w:p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These models represent simplified versions of real battery cooling configurations used for thermal analysis.</w:t>
      </w:r>
    </w:p>
    <w:p w14:paraId="009944D6" w14:textId="09B59E39" w:rsidR="00B87DC5" w:rsidRPr="001E6521" w:rsidRDefault="00B87DC5" w:rsidP="007F5A7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Blocks </w:t>
      </w:r>
      <w:r w:rsidR="0015335B"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&amp;</w:t>
      </w: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their functions</w:t>
      </w:r>
    </w:p>
    <w:p w14:paraId="1B98C989" w14:textId="2959245C" w:rsidR="00B87DC5" w:rsidRPr="001E6521" w:rsidRDefault="00272ED2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Thermal Mass (Battery)</w:t>
      </w:r>
      <w:r w:rsidR="00D6756A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DB7B24" w:rsidRPr="001E6521">
        <w:rPr>
          <w:rFonts w:ascii="Times New Roman" w:hAnsi="Times New Roman" w:cs="Times New Roman"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lang w:val="en-US"/>
        </w:rPr>
        <w:t xml:space="preserve">  </w:t>
      </w:r>
      <w:r w:rsidRPr="001E6521">
        <w:rPr>
          <w:rFonts w:ascii="Times New Roman" w:hAnsi="Times New Roman" w:cs="Times New Roman"/>
          <w:lang w:val="en-US"/>
        </w:rPr>
        <w:t>Represents thermal energy storage from battery</w:t>
      </w:r>
    </w:p>
    <w:p w14:paraId="5FCB94D1" w14:textId="5397E462" w:rsidR="00272ED2" w:rsidRPr="001E6521" w:rsidRDefault="00272ED2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Heat Flow Rate Source</w:t>
      </w:r>
      <w:r w:rsidR="00D6756A" w:rsidRPr="001E6521">
        <w:rPr>
          <w:rFonts w:ascii="Times New Roman" w:hAnsi="Times New Roman" w:cs="Times New Roman"/>
          <w:b/>
          <w:bCs/>
          <w:lang w:val="en-US"/>
        </w:rPr>
        <w:tab/>
      </w:r>
      <w:r w:rsidR="00D6756A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DB7B24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E6521">
        <w:rPr>
          <w:rFonts w:ascii="Times New Roman" w:hAnsi="Times New Roman" w:cs="Times New Roman"/>
          <w:lang w:val="en-US"/>
        </w:rPr>
        <w:t>Represents internal heat generation within battery</w:t>
      </w:r>
    </w:p>
    <w:p w14:paraId="31F3CEC4" w14:textId="68882F0D" w:rsidR="00272ED2" w:rsidRPr="001E6521" w:rsidRDefault="00272ED2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Convective Heat Transfer</w:t>
      </w:r>
      <w:r w:rsidR="002229DC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DB7B24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E6521">
        <w:rPr>
          <w:rFonts w:ascii="Times New Roman" w:hAnsi="Times New Roman" w:cs="Times New Roman"/>
          <w:lang w:val="en-US"/>
        </w:rPr>
        <w:t xml:space="preserve">Models heat loss from </w:t>
      </w:r>
      <w:r w:rsidR="00C76EDA" w:rsidRPr="001E6521">
        <w:rPr>
          <w:rFonts w:ascii="Times New Roman" w:hAnsi="Times New Roman" w:cs="Times New Roman"/>
          <w:lang w:val="en-US"/>
        </w:rPr>
        <w:t>solid surface to ambient or coolant</w:t>
      </w:r>
    </w:p>
    <w:p w14:paraId="1B1039D0" w14:textId="31B1A3FE" w:rsidR="00C76EDA" w:rsidRPr="001E6521" w:rsidRDefault="00C76EDA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Conductive Heat Transfer</w:t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220AC2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E6521">
        <w:rPr>
          <w:rFonts w:ascii="Times New Roman" w:hAnsi="Times New Roman" w:cs="Times New Roman"/>
          <w:lang w:val="en-US"/>
        </w:rPr>
        <w:t>Models heat transfer between battery and cold plate</w:t>
      </w:r>
    </w:p>
    <w:p w14:paraId="1EB37DCA" w14:textId="4E75F13D" w:rsidR="00C76EDA" w:rsidRPr="001E6521" w:rsidRDefault="00C76EDA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Thermal Mass (Cold Plate)</w:t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220AC2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1E6521">
        <w:rPr>
          <w:rFonts w:ascii="Times New Roman" w:hAnsi="Times New Roman" w:cs="Times New Roman"/>
          <w:lang w:val="en-US"/>
        </w:rPr>
        <w:t>Represents</w:t>
      </w:r>
      <w:r w:rsidRPr="001E652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E6521">
        <w:rPr>
          <w:rFonts w:ascii="Times New Roman" w:hAnsi="Times New Roman" w:cs="Times New Roman"/>
          <w:lang w:val="en-US"/>
        </w:rPr>
        <w:t>thermal inertia of cold plate</w:t>
      </w:r>
      <w:r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08767375" w14:textId="31B2B745" w:rsidR="00C76EDA" w:rsidRPr="001E6521" w:rsidRDefault="00C76EDA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Temperature Source</w:t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220AC2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4D38DC" w:rsidRPr="001E6521">
        <w:rPr>
          <w:rFonts w:ascii="Times New Roman" w:hAnsi="Times New Roman" w:cs="Times New Roman"/>
        </w:rPr>
        <w:t>Represents ambient or coolant at constant temperature</w:t>
      </w:r>
    </w:p>
    <w:p w14:paraId="44088D6A" w14:textId="6017F842" w:rsidR="00546FEC" w:rsidRPr="001E6521" w:rsidRDefault="00A15B46" w:rsidP="00272E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>Temperature Sensor</w:t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="003768F8" w:rsidRPr="001E6521">
        <w:rPr>
          <w:rFonts w:ascii="Times New Roman" w:hAnsi="Times New Roman" w:cs="Times New Roman"/>
          <w:b/>
          <w:bCs/>
          <w:lang w:val="en-US"/>
        </w:rPr>
        <w:tab/>
      </w:r>
      <w:r w:rsidRPr="001E6521">
        <w:rPr>
          <w:rFonts w:ascii="Times New Roman" w:hAnsi="Times New Roman" w:cs="Times New Roman"/>
          <w:b/>
          <w:bCs/>
          <w:lang w:val="en-US"/>
        </w:rPr>
        <w:t>:</w:t>
      </w:r>
      <w:r w:rsidR="00220AC2" w:rsidRPr="001E652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4A0322" w:rsidRPr="001E6521">
        <w:rPr>
          <w:rFonts w:ascii="Times New Roman" w:hAnsi="Times New Roman" w:cs="Times New Roman"/>
          <w:lang w:val="en-US"/>
        </w:rPr>
        <w:t>Measures temperature variation with respect to time</w:t>
      </w:r>
    </w:p>
    <w:p w14:paraId="7A51EF13" w14:textId="01354FC8" w:rsidR="009F1ED5" w:rsidRPr="001E6521" w:rsidRDefault="00B4308C" w:rsidP="009F1ED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</w:rPr>
        <w:t>Solver Configuration</w:t>
      </w:r>
      <w:r w:rsidR="003768F8" w:rsidRPr="001E6521">
        <w:rPr>
          <w:rFonts w:ascii="Times New Roman" w:hAnsi="Times New Roman" w:cs="Times New Roman"/>
          <w:b/>
          <w:bCs/>
        </w:rPr>
        <w:tab/>
      </w:r>
      <w:r w:rsidR="003768F8" w:rsidRPr="001E6521">
        <w:rPr>
          <w:rFonts w:ascii="Times New Roman" w:hAnsi="Times New Roman" w:cs="Times New Roman"/>
          <w:b/>
          <w:bCs/>
        </w:rPr>
        <w:tab/>
      </w:r>
      <w:r w:rsidRPr="001E6521">
        <w:rPr>
          <w:rFonts w:ascii="Times New Roman" w:hAnsi="Times New Roman" w:cs="Times New Roman"/>
          <w:b/>
          <w:bCs/>
        </w:rPr>
        <w:t>:</w:t>
      </w:r>
      <w:r w:rsidR="00220AC2" w:rsidRPr="001E6521">
        <w:rPr>
          <w:rFonts w:ascii="Times New Roman" w:hAnsi="Times New Roman" w:cs="Times New Roman"/>
          <w:b/>
          <w:bCs/>
        </w:rPr>
        <w:t xml:space="preserve">   </w:t>
      </w:r>
      <w:r w:rsidR="008547D7" w:rsidRPr="001E6521">
        <w:rPr>
          <w:rFonts w:ascii="Times New Roman" w:hAnsi="Times New Roman" w:cs="Times New Roman"/>
          <w:b/>
          <w:bCs/>
        </w:rPr>
        <w:t xml:space="preserve">  </w:t>
      </w:r>
      <w:r w:rsidR="008A1E4E" w:rsidRPr="001E6521">
        <w:rPr>
          <w:rFonts w:ascii="Times New Roman" w:hAnsi="Times New Roman" w:cs="Times New Roman"/>
          <w:b/>
          <w:bCs/>
        </w:rPr>
        <w:t xml:space="preserve">  </w:t>
      </w:r>
      <w:r w:rsidR="008A433E" w:rsidRPr="001E6521">
        <w:rPr>
          <w:rFonts w:ascii="Times New Roman" w:hAnsi="Times New Roman" w:cs="Times New Roman"/>
        </w:rPr>
        <w:t>Used for solving the physical network</w:t>
      </w:r>
      <w:r w:rsidRPr="001E6521">
        <w:rPr>
          <w:rFonts w:ascii="Times New Roman" w:hAnsi="Times New Roman" w:cs="Times New Roman"/>
          <w:b/>
          <w:bCs/>
        </w:rPr>
        <w:t xml:space="preserve">      </w:t>
      </w:r>
    </w:p>
    <w:p w14:paraId="33DFD1F0" w14:textId="77777777" w:rsidR="004D78D7" w:rsidRPr="001E6521" w:rsidRDefault="004D78D7" w:rsidP="00163C23">
      <w:pPr>
        <w:pStyle w:val="ListParagraph"/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AC2AC1" w14:textId="2FE274E3" w:rsidR="007B0BE1" w:rsidRPr="001E6521" w:rsidRDefault="009F1ED5" w:rsidP="007B0BE1">
      <w:pPr>
        <w:pStyle w:val="ListParagraph"/>
        <w:numPr>
          <w:ilvl w:val="0"/>
          <w:numId w:val="7"/>
        </w:numPr>
        <w:spacing w:before="60" w:after="6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System Inputs </w:t>
      </w:r>
      <w:r w:rsidR="0015335B"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&amp;</w:t>
      </w: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Outputs</w:t>
      </w:r>
    </w:p>
    <w:p w14:paraId="6C421335" w14:textId="77777777" w:rsidR="00D30191" w:rsidRPr="001E6521" w:rsidRDefault="00D30191" w:rsidP="006A2061">
      <w:pPr>
        <w:pStyle w:val="ListParagraph"/>
        <w:spacing w:before="60" w:after="6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80DD01B" w14:textId="7666AE8F" w:rsidR="006C11DA" w:rsidRPr="001E6521" w:rsidRDefault="007B0BE1" w:rsidP="00F55E6D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E6521">
        <w:rPr>
          <w:rFonts w:ascii="Times New Roman" w:hAnsi="Times New Roman" w:cs="Times New Roman"/>
          <w:b/>
          <w:bCs/>
          <w:u w:val="single"/>
          <w:lang w:val="en-US"/>
        </w:rPr>
        <w:t>Convective Heat Transfer Model</w:t>
      </w:r>
      <w:r w:rsidR="00DD09E4" w:rsidRPr="001E6521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DD09E4" w:rsidRPr="001E6521">
        <w:rPr>
          <w:rFonts w:ascii="Times New Roman" w:hAnsi="Times New Roman" w:cs="Times New Roman"/>
          <w:b/>
          <w:bCs/>
          <w:u w:val="single"/>
          <w:lang w:val="en-US"/>
        </w:rPr>
        <w:br/>
      </w:r>
      <w:r w:rsidR="00EA0908" w:rsidRPr="001E6521">
        <w:rPr>
          <w:rFonts w:ascii="Times New Roman" w:hAnsi="Times New Roman" w:cs="Times New Roman"/>
          <w:lang w:val="en-US"/>
        </w:rPr>
        <w:t>Common input parameters are</w:t>
      </w:r>
    </w:p>
    <w:p w14:paraId="1EB5F48C" w14:textId="19A1029F" w:rsidR="00B754D5" w:rsidRPr="001E6521" w:rsidRDefault="00B754D5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Ambient temperature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472545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303B80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313.15 K</w:t>
      </w:r>
    </w:p>
    <w:p w14:paraId="45736704" w14:textId="584B68B9" w:rsidR="00B754D5" w:rsidRPr="001E6521" w:rsidRDefault="0080120E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Convection </w:t>
      </w:r>
      <w:r w:rsidR="00B754D5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area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472545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B754D5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0.94 m²</w:t>
      </w:r>
    </w:p>
    <w:p w14:paraId="7743DB38" w14:textId="1B55CF9A" w:rsidR="00B754D5" w:rsidRPr="001E6521" w:rsidRDefault="00B754D5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Battery mass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E3774D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300 kg</w:t>
      </w:r>
    </w:p>
    <w:p w14:paraId="013DDA39" w14:textId="460A0D4E" w:rsidR="00B754D5" w:rsidRPr="001E6521" w:rsidRDefault="00B754D5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Specific heat capacity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E3774D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1000 J/(</w:t>
      </w:r>
      <w:proofErr w:type="spellStart"/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kg·K</w:t>
      </w:r>
      <w:proofErr w:type="spellEnd"/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CE97F52" w14:textId="0AAD3252" w:rsidR="00B754D5" w:rsidRPr="001E6521" w:rsidRDefault="007626C9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Heat flow rate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E3774D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B754D5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kW</w:t>
      </w:r>
    </w:p>
    <w:p w14:paraId="5E5C47B1" w14:textId="3170241E" w:rsidR="008E53C2" w:rsidRDefault="008E53C2" w:rsidP="00B754D5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Hlk217232557"/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period</w:t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DD09E4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="005F178A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r w:rsidR="00E3774D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3600</w:t>
      </w:r>
      <w:r w:rsidR="00FB3F0C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</w:t>
      </w:r>
      <w:r w:rsidR="00FB3F0C" w:rsidRPr="001E652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 hour)</w:t>
      </w:r>
    </w:p>
    <w:p w14:paraId="72BE7B36" w14:textId="77777777" w:rsidR="001E6521" w:rsidRPr="001E6521" w:rsidRDefault="001E6521" w:rsidP="001E6521">
      <w:pPr>
        <w:tabs>
          <w:tab w:val="num" w:pos="720"/>
        </w:tabs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bookmarkEnd w:id="0"/>
    <w:p w14:paraId="587536AC" w14:textId="687D1DA7" w:rsidR="004136D0" w:rsidRPr="001E6521" w:rsidRDefault="000239DF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1E6521">
        <w:rPr>
          <w:rFonts w:ascii="Times New Roman" w:hAnsi="Times New Roman" w:cs="Times New Roman"/>
          <w:b/>
          <w:bCs/>
          <w:lang w:val="en-US"/>
        </w:rPr>
        <w:lastRenderedPageBreak/>
        <w:t xml:space="preserve">    </w:t>
      </w:r>
      <w:r w:rsidR="000279B6" w:rsidRPr="001E6521">
        <w:rPr>
          <w:rFonts w:ascii="Times New Roman" w:hAnsi="Times New Roman" w:cs="Times New Roman"/>
          <w:b/>
          <w:bCs/>
          <w:lang w:val="en-US"/>
        </w:rPr>
        <w:t>Case</w:t>
      </w:r>
      <w:r w:rsidR="007F385F" w:rsidRPr="001E6521">
        <w:rPr>
          <w:rFonts w:ascii="Times New Roman" w:hAnsi="Times New Roman" w:cs="Times New Roman"/>
          <w:b/>
          <w:bCs/>
          <w:lang w:val="en-US"/>
        </w:rPr>
        <w:t xml:space="preserve"> 1: Low con</w:t>
      </w:r>
      <w:r w:rsidR="00990559" w:rsidRPr="001E6521">
        <w:rPr>
          <w:rFonts w:ascii="Times New Roman" w:hAnsi="Times New Roman" w:cs="Times New Roman"/>
          <w:b/>
          <w:bCs/>
          <w:lang w:val="en-US"/>
        </w:rPr>
        <w:t>ve</w:t>
      </w:r>
      <w:r w:rsidR="007F385F" w:rsidRPr="001E6521">
        <w:rPr>
          <w:rFonts w:ascii="Times New Roman" w:hAnsi="Times New Roman" w:cs="Times New Roman"/>
          <w:b/>
          <w:bCs/>
          <w:lang w:val="en-US"/>
        </w:rPr>
        <w:t xml:space="preserve">ctive </w:t>
      </w:r>
      <w:r w:rsidR="00AD52B3" w:rsidRPr="001E6521">
        <w:rPr>
          <w:rFonts w:ascii="Times New Roman" w:hAnsi="Times New Roman" w:cs="Times New Roman"/>
          <w:b/>
          <w:bCs/>
          <w:lang w:val="en-US"/>
        </w:rPr>
        <w:t>Heat transfer coefficient</w:t>
      </w:r>
      <w:r w:rsidR="00990559" w:rsidRPr="001E6521">
        <w:rPr>
          <w:rFonts w:ascii="Times New Roman" w:hAnsi="Times New Roman" w:cs="Times New Roman"/>
          <w:b/>
          <w:bCs/>
          <w:lang w:val="en-US"/>
        </w:rPr>
        <w:t xml:space="preserve"> = 5 W/m</w:t>
      </w:r>
      <w:r w:rsidR="008359C3" w:rsidRPr="001E6521">
        <w:rPr>
          <w:rFonts w:ascii="Times New Roman" w:hAnsi="Times New Roman" w:cs="Times New Roman"/>
        </w:rPr>
        <w:t xml:space="preserve"> </w:t>
      </w:r>
      <w:r w:rsidR="008359C3" w:rsidRPr="001E6521">
        <w:rPr>
          <w:rFonts w:ascii="Times New Roman" w:hAnsi="Times New Roman" w:cs="Times New Roman"/>
          <w:b/>
          <w:bCs/>
        </w:rPr>
        <w:t>².K</w:t>
      </w:r>
    </w:p>
    <w:p w14:paraId="09F6C30E" w14:textId="77777777" w:rsidR="000F4879" w:rsidRDefault="000F4879" w:rsidP="008B3646">
      <w:pPr>
        <w:pStyle w:val="ListParagraph"/>
        <w:spacing w:before="120" w:after="120" w:line="240" w:lineRule="auto"/>
        <w:ind w:left="0"/>
        <w:jc w:val="both"/>
        <w:rPr>
          <w:b/>
          <w:bCs/>
        </w:rPr>
      </w:pPr>
    </w:p>
    <w:p w14:paraId="31E3BD23" w14:textId="15EB4624" w:rsidR="000F4879" w:rsidRDefault="0019008E" w:rsidP="008B3646">
      <w:pPr>
        <w:pStyle w:val="ListParagraph"/>
        <w:spacing w:before="120" w:after="120" w:line="240" w:lineRule="auto"/>
        <w:ind w:left="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7B9E4E4" wp14:editId="2210391F">
            <wp:extent cx="6081483" cy="3282287"/>
            <wp:effectExtent l="0" t="0" r="0" b="0"/>
            <wp:docPr id="975520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978" cy="331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A972" w14:textId="77777777" w:rsidR="008359C3" w:rsidRDefault="008359C3" w:rsidP="008B3646">
      <w:pPr>
        <w:pStyle w:val="ListParagraph"/>
        <w:spacing w:before="120" w:after="120" w:line="240" w:lineRule="auto"/>
        <w:ind w:left="0"/>
        <w:jc w:val="both"/>
        <w:rPr>
          <w:b/>
          <w:bCs/>
          <w:lang w:val="en-US"/>
        </w:rPr>
      </w:pPr>
    </w:p>
    <w:p w14:paraId="13A2C746" w14:textId="622013C2" w:rsidR="0000739E" w:rsidRPr="001E6521" w:rsidRDefault="002235EE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 battery temperature </w:t>
      </w:r>
      <w:r w:rsidR="000D5319" w:rsidRPr="001E6521">
        <w:rPr>
          <w:rFonts w:ascii="Times New Roman" w:hAnsi="Times New Roman" w:cs="Times New Roman"/>
          <w:lang w:val="en-US"/>
        </w:rPr>
        <w:t>raised from 308 K to 320 K</w:t>
      </w:r>
      <w:r w:rsidR="007F1D0D" w:rsidRPr="001E6521">
        <w:rPr>
          <w:rFonts w:ascii="Times New Roman" w:hAnsi="Times New Roman" w:cs="Times New Roman"/>
          <w:lang w:val="en-US"/>
        </w:rPr>
        <w:t xml:space="preserve">, indicating highest temperature </w:t>
      </w:r>
      <w:r w:rsidR="000239DF" w:rsidRPr="001E6521">
        <w:rPr>
          <w:rFonts w:ascii="Times New Roman" w:hAnsi="Times New Roman" w:cs="Times New Roman"/>
          <w:lang w:val="en-US"/>
        </w:rPr>
        <w:t>increment among all cases</w:t>
      </w:r>
    </w:p>
    <w:p w14:paraId="7854CB00" w14:textId="77777777" w:rsidR="000742AE" w:rsidRPr="001E6521" w:rsidRDefault="000742AE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667C5CD8" w14:textId="2E332025" w:rsidR="000742AE" w:rsidRPr="001E6521" w:rsidRDefault="00C35083" w:rsidP="00174E8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t xml:space="preserve">    </w:t>
      </w:r>
      <w:r w:rsidR="007E16E0" w:rsidRPr="001E6521">
        <w:rPr>
          <w:rFonts w:ascii="Times New Roman" w:hAnsi="Times New Roman" w:cs="Times New Roman"/>
          <w:b/>
          <w:bCs/>
          <w:lang w:val="en-US"/>
        </w:rPr>
        <w:t xml:space="preserve">Case 2: Convective Heat transfer </w:t>
      </w:r>
      <w:r w:rsidR="00020477" w:rsidRPr="001E6521">
        <w:rPr>
          <w:rFonts w:ascii="Times New Roman" w:hAnsi="Times New Roman" w:cs="Times New Roman"/>
          <w:b/>
          <w:bCs/>
          <w:lang w:val="en-US"/>
        </w:rPr>
        <w:t>coefficient = 100 W/m</w:t>
      </w:r>
      <w:r w:rsidR="00020477" w:rsidRPr="001E6521">
        <w:rPr>
          <w:rFonts w:ascii="Times New Roman" w:hAnsi="Times New Roman" w:cs="Times New Roman"/>
          <w:b/>
          <w:bCs/>
        </w:rPr>
        <w:t xml:space="preserve"> </w:t>
      </w:r>
      <w:r w:rsidR="00020477" w:rsidRPr="001E6521">
        <w:rPr>
          <w:rFonts w:ascii="Times New Roman" w:hAnsi="Times New Roman" w:cs="Times New Roman"/>
          <w:b/>
          <w:bCs/>
          <w:lang w:val="en-US"/>
        </w:rPr>
        <w:t>²</w:t>
      </w:r>
      <w:r w:rsidRPr="001E6521">
        <w:rPr>
          <w:rFonts w:ascii="Times New Roman" w:hAnsi="Times New Roman" w:cs="Times New Roman"/>
          <w:b/>
          <w:bCs/>
          <w:lang w:val="en-US"/>
        </w:rPr>
        <w:t>.K</w:t>
      </w:r>
    </w:p>
    <w:p w14:paraId="06368035" w14:textId="15C631A4" w:rsidR="004666CD" w:rsidRPr="004666CD" w:rsidRDefault="004666CD" w:rsidP="004666CD">
      <w:pPr>
        <w:spacing w:before="120" w:after="120"/>
        <w:jc w:val="both"/>
        <w:rPr>
          <w:noProof/>
        </w:rPr>
      </w:pPr>
      <w:r w:rsidRPr="004666CD">
        <w:rPr>
          <w:noProof/>
        </w:rPr>
        <w:drawing>
          <wp:inline distT="0" distB="0" distL="0" distR="0" wp14:anchorId="585D168A" wp14:editId="0FFAC2CF">
            <wp:extent cx="6186231" cy="3712191"/>
            <wp:effectExtent l="0" t="0" r="5080" b="3175"/>
            <wp:docPr id="23984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240" cy="372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A065" w14:textId="31790E8E" w:rsidR="00F7799E" w:rsidRPr="001E6521" w:rsidRDefault="00F7799E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 battery temperature </w:t>
      </w:r>
      <w:r w:rsidR="006B116B" w:rsidRPr="001E6521">
        <w:rPr>
          <w:rFonts w:ascii="Times New Roman" w:hAnsi="Times New Roman" w:cs="Times New Roman"/>
          <w:lang w:val="en-US"/>
        </w:rPr>
        <w:t>increased from 308 K to 318.7 K</w:t>
      </w:r>
      <w:r w:rsidR="00A62987" w:rsidRPr="001E6521">
        <w:rPr>
          <w:rFonts w:ascii="Times New Roman" w:hAnsi="Times New Roman" w:cs="Times New Roman"/>
          <w:lang w:val="en-US"/>
        </w:rPr>
        <w:t xml:space="preserve">, showing </w:t>
      </w:r>
      <w:r w:rsidR="00104E94" w:rsidRPr="001E6521">
        <w:rPr>
          <w:rFonts w:ascii="Times New Roman" w:hAnsi="Times New Roman" w:cs="Times New Roman"/>
          <w:lang w:val="en-US"/>
        </w:rPr>
        <w:t xml:space="preserve">a lesser steady-state temperature </w:t>
      </w:r>
      <w:r w:rsidR="00201A80" w:rsidRPr="001E6521">
        <w:rPr>
          <w:rFonts w:ascii="Times New Roman" w:hAnsi="Times New Roman" w:cs="Times New Roman"/>
          <w:lang w:val="en-US"/>
        </w:rPr>
        <w:t>compared to previous case</w:t>
      </w:r>
    </w:p>
    <w:p w14:paraId="6EC01D2A" w14:textId="0324C0D8" w:rsidR="003D4B7B" w:rsidRPr="001E6521" w:rsidRDefault="00DD6933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lastRenderedPageBreak/>
        <w:t xml:space="preserve">    </w:t>
      </w:r>
      <w:r w:rsidR="00A22FAD" w:rsidRPr="001E6521">
        <w:rPr>
          <w:rFonts w:ascii="Times New Roman" w:hAnsi="Times New Roman" w:cs="Times New Roman"/>
          <w:b/>
          <w:bCs/>
          <w:lang w:val="en-US"/>
        </w:rPr>
        <w:t xml:space="preserve">Case 3: </w:t>
      </w:r>
      <w:r w:rsidR="003C1D37" w:rsidRPr="001E6521">
        <w:rPr>
          <w:rFonts w:ascii="Times New Roman" w:hAnsi="Times New Roman" w:cs="Times New Roman"/>
          <w:b/>
          <w:bCs/>
          <w:lang w:val="en-US"/>
        </w:rPr>
        <w:t xml:space="preserve">Convective </w:t>
      </w:r>
      <w:r w:rsidR="007102CD" w:rsidRPr="001E6521">
        <w:rPr>
          <w:rFonts w:ascii="Times New Roman" w:hAnsi="Times New Roman" w:cs="Times New Roman"/>
          <w:b/>
          <w:bCs/>
          <w:lang w:val="en-US"/>
        </w:rPr>
        <w:t>heat transfer coefficient = 500 W/m</w:t>
      </w:r>
      <w:r w:rsidR="007102CD" w:rsidRPr="001E6521">
        <w:rPr>
          <w:rFonts w:ascii="Times New Roman" w:hAnsi="Times New Roman" w:cs="Times New Roman"/>
          <w:b/>
          <w:bCs/>
        </w:rPr>
        <w:t xml:space="preserve"> </w:t>
      </w:r>
      <w:r w:rsidR="007102CD" w:rsidRPr="001E6521">
        <w:rPr>
          <w:rFonts w:ascii="Times New Roman" w:hAnsi="Times New Roman" w:cs="Times New Roman"/>
          <w:b/>
          <w:bCs/>
          <w:lang w:val="en-US"/>
        </w:rPr>
        <w:t>².K</w:t>
      </w:r>
    </w:p>
    <w:p w14:paraId="7FDC0FD9" w14:textId="77777777" w:rsidR="005B6094" w:rsidRDefault="005B6094" w:rsidP="008B3646">
      <w:pPr>
        <w:pStyle w:val="ListParagraph"/>
        <w:spacing w:before="120" w:after="120" w:line="240" w:lineRule="auto"/>
        <w:ind w:left="0"/>
        <w:jc w:val="both"/>
        <w:rPr>
          <w:b/>
          <w:bCs/>
          <w:lang w:val="en-US"/>
        </w:rPr>
      </w:pPr>
    </w:p>
    <w:p w14:paraId="393893E9" w14:textId="6F947C79" w:rsidR="00CA60D8" w:rsidRPr="00CA60D8" w:rsidRDefault="00CA60D8" w:rsidP="006041B4">
      <w:pPr>
        <w:spacing w:before="120" w:after="120"/>
        <w:jc w:val="both"/>
        <w:rPr>
          <w:noProof/>
        </w:rPr>
      </w:pPr>
      <w:r w:rsidRPr="00CA60D8">
        <w:rPr>
          <w:noProof/>
        </w:rPr>
        <w:drawing>
          <wp:inline distT="0" distB="0" distL="0" distR="0" wp14:anchorId="74173426" wp14:editId="68D6B56B">
            <wp:extent cx="6134100" cy="3773606"/>
            <wp:effectExtent l="0" t="0" r="0" b="0"/>
            <wp:docPr id="811862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962" cy="37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08CD" w14:textId="28035B83" w:rsidR="00DD6933" w:rsidRDefault="00DD6933" w:rsidP="008B3646">
      <w:pPr>
        <w:pStyle w:val="ListParagraph"/>
        <w:spacing w:before="120" w:after="120" w:line="240" w:lineRule="auto"/>
        <w:ind w:left="0"/>
        <w:jc w:val="both"/>
        <w:rPr>
          <w:noProof/>
        </w:rPr>
      </w:pPr>
    </w:p>
    <w:p w14:paraId="0D52242B" w14:textId="32C82B8B" w:rsidR="005B6094" w:rsidRPr="001E6521" w:rsidRDefault="000A7828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 battery temperature </w:t>
      </w:r>
      <w:r w:rsidR="009D043B" w:rsidRPr="001E6521">
        <w:rPr>
          <w:rFonts w:ascii="Times New Roman" w:hAnsi="Times New Roman" w:cs="Times New Roman"/>
          <w:lang w:val="en-US"/>
        </w:rPr>
        <w:t xml:space="preserve">increased from 308 K to 315.2 K </w:t>
      </w:r>
      <w:r w:rsidR="00F3054F" w:rsidRPr="001E6521">
        <w:rPr>
          <w:rFonts w:ascii="Times New Roman" w:hAnsi="Times New Roman" w:cs="Times New Roman"/>
          <w:lang w:val="en-US"/>
        </w:rPr>
        <w:t>indicating lowest temperature rise among all cases</w:t>
      </w:r>
    </w:p>
    <w:p w14:paraId="439777F5" w14:textId="77777777" w:rsidR="00EE58A3" w:rsidRPr="001E6521" w:rsidRDefault="00EE58A3" w:rsidP="008B3646">
      <w:pPr>
        <w:pStyle w:val="ListParagraph"/>
        <w:spacing w:before="120" w:after="120" w:line="240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8C8CB0" w14:textId="255315BA" w:rsidR="00EE58A3" w:rsidRPr="001E6521" w:rsidRDefault="002C1597" w:rsidP="00CC2252">
      <w:pPr>
        <w:pStyle w:val="ListParagraph"/>
        <w:numPr>
          <w:ilvl w:val="0"/>
          <w:numId w:val="14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u w:val="single"/>
          <w:lang w:val="en-US"/>
        </w:rPr>
        <w:t xml:space="preserve">Conductive Heat Transfer </w:t>
      </w:r>
      <w:r w:rsidR="00767002" w:rsidRPr="001E6521">
        <w:rPr>
          <w:rFonts w:ascii="Times New Roman" w:hAnsi="Times New Roman" w:cs="Times New Roman"/>
          <w:b/>
          <w:bCs/>
          <w:u w:val="single"/>
          <w:lang w:val="en-US"/>
        </w:rPr>
        <w:t>Model</w:t>
      </w:r>
    </w:p>
    <w:p w14:paraId="41C7788F" w14:textId="6BA35103" w:rsidR="00B816DB" w:rsidRPr="001E6521" w:rsidRDefault="00776FCB" w:rsidP="00B816DB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     </w:t>
      </w:r>
      <w:r w:rsidR="001254BF" w:rsidRPr="001E6521">
        <w:rPr>
          <w:rFonts w:ascii="Times New Roman" w:hAnsi="Times New Roman" w:cs="Times New Roman"/>
          <w:lang w:val="en-US"/>
        </w:rPr>
        <w:t>Geometrical details</w:t>
      </w:r>
      <w:r w:rsidRPr="001E6521">
        <w:rPr>
          <w:rFonts w:ascii="Times New Roman" w:hAnsi="Times New Roman" w:cs="Times New Roman"/>
          <w:lang w:val="en-US"/>
        </w:rPr>
        <w:t xml:space="preserve"> (common for all cases)</w:t>
      </w:r>
    </w:p>
    <w:p w14:paraId="36DD8061" w14:textId="208F2041" w:rsidR="00776FCB" w:rsidRPr="001E6521" w:rsidRDefault="004E2A8E" w:rsidP="007C7F85">
      <w:pPr>
        <w:pStyle w:val="ListParagraph"/>
        <w:numPr>
          <w:ilvl w:val="0"/>
          <w:numId w:val="19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Battery dimensions:</w:t>
      </w:r>
    </w:p>
    <w:p w14:paraId="06493021" w14:textId="28A5A23C" w:rsidR="007C7F85" w:rsidRPr="001E6521" w:rsidRDefault="00B7560E" w:rsidP="00B7560E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Length = 500 mm</w:t>
      </w:r>
    </w:p>
    <w:p w14:paraId="3EAD8285" w14:textId="1A815885" w:rsidR="00B7560E" w:rsidRPr="001E6521" w:rsidRDefault="00B43DF0" w:rsidP="00B7560E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Breadth = 400 mm</w:t>
      </w:r>
    </w:p>
    <w:p w14:paraId="45745B45" w14:textId="0BE8D9FD" w:rsidR="00B43DF0" w:rsidRPr="001E6521" w:rsidRDefault="00544623" w:rsidP="00B7560E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bookmarkStart w:id="1" w:name="_Hlk217140990"/>
      <w:r w:rsidRPr="001E6521">
        <w:rPr>
          <w:rFonts w:ascii="Times New Roman" w:hAnsi="Times New Roman" w:cs="Times New Roman"/>
          <w:lang w:val="en-US"/>
        </w:rPr>
        <w:t>Height</w:t>
      </w:r>
      <w:r w:rsidR="00B43DF0" w:rsidRPr="001E6521">
        <w:rPr>
          <w:rFonts w:ascii="Times New Roman" w:hAnsi="Times New Roman" w:cs="Times New Roman"/>
          <w:lang w:val="en-US"/>
        </w:rPr>
        <w:t xml:space="preserve"> = 300mm</w:t>
      </w:r>
    </w:p>
    <w:bookmarkEnd w:id="1"/>
    <w:p w14:paraId="7C8E88B0" w14:textId="759F84E5" w:rsidR="006C2F11" w:rsidRPr="001E6521" w:rsidRDefault="006C2F11" w:rsidP="006C2F11">
      <w:pPr>
        <w:pStyle w:val="ListParagraph"/>
        <w:numPr>
          <w:ilvl w:val="0"/>
          <w:numId w:val="19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Cold plate dimensions:</w:t>
      </w:r>
    </w:p>
    <w:p w14:paraId="031ED149" w14:textId="1D2B35EF" w:rsidR="006C2F11" w:rsidRPr="001E6521" w:rsidRDefault="006C2F11" w:rsidP="006C2F11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Length </w:t>
      </w:r>
      <w:r w:rsidR="003011B0" w:rsidRPr="001E6521">
        <w:rPr>
          <w:rFonts w:ascii="Times New Roman" w:hAnsi="Times New Roman" w:cs="Times New Roman"/>
          <w:lang w:val="en-US"/>
        </w:rPr>
        <w:t>and breadth same as battery</w:t>
      </w:r>
    </w:p>
    <w:p w14:paraId="5C0F942C" w14:textId="6BFBECC3" w:rsidR="003C490F" w:rsidRPr="001E6521" w:rsidRDefault="006C2F11" w:rsidP="003C490F">
      <w:pPr>
        <w:pStyle w:val="ListParagraph"/>
        <w:numPr>
          <w:ilvl w:val="0"/>
          <w:numId w:val="20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Thickness = </w:t>
      </w:r>
      <w:r w:rsidR="004343E8" w:rsidRPr="001E6521">
        <w:rPr>
          <w:rFonts w:ascii="Times New Roman" w:hAnsi="Times New Roman" w:cs="Times New Roman"/>
          <w:lang w:val="en-US"/>
        </w:rPr>
        <w:t>5c</w:t>
      </w:r>
      <w:r w:rsidRPr="001E6521">
        <w:rPr>
          <w:rFonts w:ascii="Times New Roman" w:hAnsi="Times New Roman" w:cs="Times New Roman"/>
          <w:lang w:val="en-US"/>
        </w:rPr>
        <w:t>m</w:t>
      </w:r>
    </w:p>
    <w:p w14:paraId="2BD30CA9" w14:textId="4AEB1426" w:rsidR="003C490F" w:rsidRPr="001E6521" w:rsidRDefault="00AC04D0" w:rsidP="00AC04D0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      A</w:t>
      </w:r>
      <w:r w:rsidR="00CC73D8" w:rsidRPr="001E6521">
        <w:rPr>
          <w:rFonts w:ascii="Times New Roman" w:hAnsi="Times New Roman" w:cs="Times New Roman"/>
          <w:lang w:val="en-US"/>
        </w:rPr>
        <w:t>dditional</w:t>
      </w:r>
      <w:r w:rsidRPr="001E6521">
        <w:rPr>
          <w:rFonts w:ascii="Times New Roman" w:hAnsi="Times New Roman" w:cs="Times New Roman"/>
          <w:lang w:val="en-US"/>
        </w:rPr>
        <w:t xml:space="preserve"> details</w:t>
      </w:r>
      <w:r w:rsidR="00F12CEE" w:rsidRPr="001E6521">
        <w:rPr>
          <w:rFonts w:ascii="Times New Roman" w:hAnsi="Times New Roman" w:cs="Times New Roman"/>
          <w:lang w:val="en-US"/>
        </w:rPr>
        <w:t>:</w:t>
      </w:r>
    </w:p>
    <w:p w14:paraId="0A6DF272" w14:textId="2A3711FE" w:rsidR="00BE47CD" w:rsidRPr="001E6521" w:rsidRDefault="009C3CF4" w:rsidP="00130568">
      <w:pPr>
        <w:pStyle w:val="ListParagraph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</w:rPr>
        <w:t>Ambient temperature</w:t>
      </w:r>
      <w:r w:rsidR="0012220D" w:rsidRPr="001E6521">
        <w:rPr>
          <w:rFonts w:ascii="Times New Roman" w:hAnsi="Times New Roman" w:cs="Times New Roman"/>
        </w:rPr>
        <w:t xml:space="preserve"> </w:t>
      </w:r>
      <w:r w:rsidR="0012220D" w:rsidRPr="001E6521">
        <w:rPr>
          <w:rFonts w:ascii="Times New Roman" w:hAnsi="Times New Roman" w:cs="Times New Roman"/>
        </w:rPr>
        <w:tab/>
        <w:t>=</w:t>
      </w:r>
      <w:r w:rsidRPr="001E6521">
        <w:rPr>
          <w:rFonts w:ascii="Times New Roman" w:hAnsi="Times New Roman" w:cs="Times New Roman"/>
        </w:rPr>
        <w:t xml:space="preserve"> </w:t>
      </w:r>
      <w:r w:rsidR="0022372C" w:rsidRPr="001E6521">
        <w:rPr>
          <w:rFonts w:ascii="Times New Roman" w:hAnsi="Times New Roman" w:cs="Times New Roman"/>
        </w:rPr>
        <w:tab/>
      </w:r>
      <w:r w:rsidR="00BC181B" w:rsidRPr="001E6521">
        <w:rPr>
          <w:rFonts w:ascii="Times New Roman" w:hAnsi="Times New Roman" w:cs="Times New Roman"/>
        </w:rPr>
        <w:t>3</w:t>
      </w:r>
      <w:r w:rsidR="00812A12" w:rsidRPr="001E6521">
        <w:rPr>
          <w:rFonts w:ascii="Times New Roman" w:hAnsi="Times New Roman" w:cs="Times New Roman"/>
        </w:rPr>
        <w:t>13.15</w:t>
      </w:r>
      <w:r w:rsidR="009F5FE5" w:rsidRPr="001E6521">
        <w:rPr>
          <w:rFonts w:ascii="Times New Roman" w:hAnsi="Times New Roman" w:cs="Times New Roman"/>
        </w:rPr>
        <w:t xml:space="preserve"> </w:t>
      </w:r>
      <w:r w:rsidR="00812A12" w:rsidRPr="001E6521">
        <w:rPr>
          <w:rFonts w:ascii="Times New Roman" w:hAnsi="Times New Roman" w:cs="Times New Roman"/>
        </w:rPr>
        <w:t>K</w:t>
      </w:r>
    </w:p>
    <w:p w14:paraId="1E1CCBB6" w14:textId="71527F7F" w:rsidR="00F12CEE" w:rsidRPr="001E6521" w:rsidRDefault="00F12CEE" w:rsidP="00F12CEE">
      <w:pPr>
        <w:pStyle w:val="ListParagraph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</w:rPr>
        <w:t xml:space="preserve">Cold plate temperature </w:t>
      </w:r>
      <w:r w:rsidR="0012220D" w:rsidRPr="001E6521">
        <w:rPr>
          <w:rFonts w:ascii="Times New Roman" w:hAnsi="Times New Roman" w:cs="Times New Roman"/>
        </w:rPr>
        <w:tab/>
      </w:r>
      <w:r w:rsidRPr="001E6521">
        <w:rPr>
          <w:rFonts w:ascii="Times New Roman" w:hAnsi="Times New Roman" w:cs="Times New Roman"/>
        </w:rPr>
        <w:t xml:space="preserve">= </w:t>
      </w:r>
      <w:r w:rsidR="0022372C" w:rsidRPr="001E6521">
        <w:rPr>
          <w:rFonts w:ascii="Times New Roman" w:hAnsi="Times New Roman" w:cs="Times New Roman"/>
        </w:rPr>
        <w:tab/>
      </w:r>
      <w:r w:rsidR="009823AC" w:rsidRPr="001E6521">
        <w:rPr>
          <w:rFonts w:ascii="Times New Roman" w:hAnsi="Times New Roman" w:cs="Times New Roman"/>
        </w:rPr>
        <w:t>2</w:t>
      </w:r>
      <w:r w:rsidR="009F5FE5" w:rsidRPr="001E6521">
        <w:rPr>
          <w:rFonts w:ascii="Times New Roman" w:hAnsi="Times New Roman" w:cs="Times New Roman"/>
        </w:rPr>
        <w:t>93.15 K</w:t>
      </w:r>
    </w:p>
    <w:p w14:paraId="230ECBDB" w14:textId="12B600B8" w:rsidR="00730B55" w:rsidRPr="001E6521" w:rsidRDefault="00730B55" w:rsidP="00730B55">
      <w:pPr>
        <w:pStyle w:val="ListParagraph"/>
        <w:numPr>
          <w:ilvl w:val="0"/>
          <w:numId w:val="24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</w:rPr>
        <w:t xml:space="preserve">Battery initial temperature </w:t>
      </w:r>
      <w:r w:rsidRPr="001E6521">
        <w:rPr>
          <w:rFonts w:ascii="Times New Roman" w:hAnsi="Times New Roman" w:cs="Times New Roman"/>
        </w:rPr>
        <w:tab/>
        <w:t xml:space="preserve">= </w:t>
      </w:r>
      <w:r w:rsidRPr="001E6521">
        <w:rPr>
          <w:rFonts w:ascii="Times New Roman" w:hAnsi="Times New Roman" w:cs="Times New Roman"/>
        </w:rPr>
        <w:tab/>
      </w:r>
      <w:r w:rsidR="00CE05B4" w:rsidRPr="001E6521">
        <w:rPr>
          <w:rFonts w:ascii="Times New Roman" w:hAnsi="Times New Roman" w:cs="Times New Roman"/>
        </w:rPr>
        <w:t>308.15 K</w:t>
      </w:r>
    </w:p>
    <w:p w14:paraId="1B38DC62" w14:textId="48DDC260" w:rsidR="0019259E" w:rsidRPr="001E6521" w:rsidRDefault="0019259E" w:rsidP="0019259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Time period</w:t>
      </w:r>
      <w:r w:rsidR="0012220D" w:rsidRPr="001E6521">
        <w:rPr>
          <w:rFonts w:ascii="Times New Roman" w:hAnsi="Times New Roman" w:cs="Times New Roman"/>
          <w:lang w:val="en-US"/>
        </w:rPr>
        <w:t xml:space="preserve"> </w:t>
      </w:r>
      <w:r w:rsidR="0022372C" w:rsidRPr="001E6521">
        <w:rPr>
          <w:rFonts w:ascii="Times New Roman" w:hAnsi="Times New Roman" w:cs="Times New Roman"/>
          <w:lang w:val="en-US"/>
        </w:rPr>
        <w:tab/>
      </w:r>
      <w:r w:rsidR="0022372C" w:rsidRPr="001E6521">
        <w:rPr>
          <w:rFonts w:ascii="Times New Roman" w:hAnsi="Times New Roman" w:cs="Times New Roman"/>
          <w:lang w:val="en-US"/>
        </w:rPr>
        <w:tab/>
      </w:r>
      <w:r w:rsidR="0022372C" w:rsidRPr="001E6521">
        <w:rPr>
          <w:rFonts w:ascii="Times New Roman" w:hAnsi="Times New Roman" w:cs="Times New Roman"/>
          <w:lang w:val="en-US"/>
        </w:rPr>
        <w:tab/>
      </w:r>
      <w:r w:rsidR="0012220D" w:rsidRPr="001E6521">
        <w:rPr>
          <w:rFonts w:ascii="Times New Roman" w:hAnsi="Times New Roman" w:cs="Times New Roman"/>
          <w:lang w:val="en-US"/>
        </w:rPr>
        <w:t xml:space="preserve">= </w:t>
      </w:r>
      <w:r w:rsidR="0022372C" w:rsidRPr="001E6521">
        <w:rPr>
          <w:rFonts w:ascii="Times New Roman" w:hAnsi="Times New Roman" w:cs="Times New Roman"/>
          <w:lang w:val="en-US"/>
        </w:rPr>
        <w:tab/>
      </w:r>
      <w:r w:rsidRPr="001E6521">
        <w:rPr>
          <w:rFonts w:ascii="Times New Roman" w:hAnsi="Times New Roman" w:cs="Times New Roman"/>
          <w:lang w:val="en-US"/>
        </w:rPr>
        <w:t>3600 sec (1 hour)</w:t>
      </w:r>
    </w:p>
    <w:p w14:paraId="01C01E94" w14:textId="72EAAD48" w:rsidR="004609C1" w:rsidRPr="001E6521" w:rsidRDefault="004609C1" w:rsidP="004609C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Heat flow rate </w:t>
      </w:r>
      <w:r w:rsidRPr="001E6521">
        <w:rPr>
          <w:rFonts w:ascii="Times New Roman" w:hAnsi="Times New Roman" w:cs="Times New Roman"/>
          <w:lang w:val="en-US"/>
        </w:rPr>
        <w:tab/>
      </w:r>
      <w:r w:rsidRPr="001E6521">
        <w:rPr>
          <w:rFonts w:ascii="Times New Roman" w:hAnsi="Times New Roman" w:cs="Times New Roman"/>
          <w:lang w:val="en-US"/>
        </w:rPr>
        <w:tab/>
        <w:t xml:space="preserve">= </w:t>
      </w:r>
      <w:r w:rsidRPr="001E6521">
        <w:rPr>
          <w:rFonts w:ascii="Times New Roman" w:hAnsi="Times New Roman" w:cs="Times New Roman"/>
          <w:lang w:val="en-US"/>
        </w:rPr>
        <w:tab/>
        <w:t>1 kW</w:t>
      </w:r>
    </w:p>
    <w:p w14:paraId="0B737BCB" w14:textId="4D3CD06B" w:rsidR="000C1D10" w:rsidRPr="001E6521" w:rsidRDefault="000C1D10" w:rsidP="000C1D1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Thermal conductivity </w:t>
      </w:r>
      <w:r w:rsidRPr="001E6521">
        <w:rPr>
          <w:rFonts w:ascii="Times New Roman" w:hAnsi="Times New Roman" w:cs="Times New Roman"/>
          <w:lang w:val="en-US"/>
        </w:rPr>
        <w:tab/>
        <w:t xml:space="preserve">= </w:t>
      </w:r>
      <w:r w:rsidRPr="001E6521">
        <w:rPr>
          <w:rFonts w:ascii="Times New Roman" w:hAnsi="Times New Roman" w:cs="Times New Roman"/>
          <w:lang w:val="en-US"/>
        </w:rPr>
        <w:tab/>
        <w:t>237 W/</w:t>
      </w:r>
      <w:proofErr w:type="spellStart"/>
      <w:r w:rsidRPr="001E6521">
        <w:rPr>
          <w:rFonts w:ascii="Times New Roman" w:hAnsi="Times New Roman" w:cs="Times New Roman"/>
          <w:lang w:val="en-US"/>
        </w:rPr>
        <w:t>m·K</w:t>
      </w:r>
      <w:proofErr w:type="spellEnd"/>
    </w:p>
    <w:p w14:paraId="2213C6C7" w14:textId="77777777" w:rsidR="000C1D10" w:rsidRPr="004C0F7D" w:rsidRDefault="000C1D10" w:rsidP="004C0F7D">
      <w:pPr>
        <w:rPr>
          <w:lang w:val="en-US"/>
        </w:rPr>
      </w:pPr>
    </w:p>
    <w:p w14:paraId="0AB6861C" w14:textId="62744E3F" w:rsidR="003011B0" w:rsidRPr="001E6521" w:rsidRDefault="0085527F" w:rsidP="001361F7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lastRenderedPageBreak/>
        <w:t xml:space="preserve">Case 1: </w:t>
      </w:r>
      <w:r w:rsidR="00B3665D" w:rsidRPr="001E6521">
        <w:rPr>
          <w:rFonts w:ascii="Times New Roman" w:hAnsi="Times New Roman" w:cs="Times New Roman"/>
          <w:b/>
          <w:bCs/>
          <w:lang w:val="en-US"/>
        </w:rPr>
        <w:t>C</w:t>
      </w:r>
      <w:r w:rsidRPr="001E6521">
        <w:rPr>
          <w:rFonts w:ascii="Times New Roman" w:hAnsi="Times New Roman" w:cs="Times New Roman"/>
          <w:b/>
          <w:bCs/>
          <w:lang w:val="en-US"/>
        </w:rPr>
        <w:t xml:space="preserve">onductive </w:t>
      </w:r>
      <w:r w:rsidR="00B3665D" w:rsidRPr="001E6521">
        <w:rPr>
          <w:rFonts w:ascii="Times New Roman" w:hAnsi="Times New Roman" w:cs="Times New Roman"/>
          <w:b/>
          <w:bCs/>
          <w:lang w:val="en-US"/>
        </w:rPr>
        <w:t xml:space="preserve">layer </w:t>
      </w:r>
      <w:r w:rsidRPr="001E6521">
        <w:rPr>
          <w:rFonts w:ascii="Times New Roman" w:hAnsi="Times New Roman" w:cs="Times New Roman"/>
          <w:b/>
          <w:bCs/>
          <w:lang w:val="en-US"/>
        </w:rPr>
        <w:t>thickness = 8mm</w:t>
      </w:r>
    </w:p>
    <w:p w14:paraId="0AEEE5BA" w14:textId="77777777" w:rsidR="001361F7" w:rsidRDefault="00250D07" w:rsidP="001361F7">
      <w:pPr>
        <w:pStyle w:val="NormalWeb"/>
      </w:pPr>
      <w:r>
        <w:rPr>
          <w:noProof/>
        </w:rPr>
        <w:drawing>
          <wp:inline distT="0" distB="0" distL="0" distR="0" wp14:anchorId="3EA0608B" wp14:editId="55661FA7">
            <wp:extent cx="6186170" cy="3597144"/>
            <wp:effectExtent l="0" t="0" r="5080" b="3810"/>
            <wp:docPr id="1389230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998" cy="362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E6B9" w14:textId="1DBA07AE" w:rsidR="001361F7" w:rsidRDefault="00151F9D" w:rsidP="001361F7">
      <w:pPr>
        <w:pStyle w:val="NormalWeb"/>
        <w:rPr>
          <w:b/>
          <w:bCs/>
        </w:rPr>
      </w:pPr>
      <w:r>
        <w:t xml:space="preserve">Battery temperature decreased from 308 K to </w:t>
      </w:r>
      <w:r w:rsidR="00E2125C">
        <w:t>293.</w:t>
      </w:r>
      <w:r w:rsidR="00592F0A">
        <w:t>33</w:t>
      </w:r>
      <w:r w:rsidR="00E2125C">
        <w:t xml:space="preserve"> K over time </w:t>
      </w:r>
      <w:r w:rsidR="000177AB">
        <w:t>and reached a steady state</w:t>
      </w:r>
      <w:r w:rsidR="00B805A0">
        <w:rPr>
          <w:b/>
          <w:bCs/>
        </w:rPr>
        <w:br/>
      </w:r>
    </w:p>
    <w:p w14:paraId="15BFBCD6" w14:textId="09EFB810" w:rsidR="002A10E5" w:rsidRPr="00B3665D" w:rsidRDefault="00FC5B2B" w:rsidP="001361F7">
      <w:pPr>
        <w:pStyle w:val="NormalWeb"/>
      </w:pPr>
      <w:r w:rsidRPr="0093267B">
        <w:rPr>
          <w:b/>
          <w:bCs/>
        </w:rPr>
        <w:t xml:space="preserve">Case 2: </w:t>
      </w:r>
      <w:bookmarkStart w:id="2" w:name="_Hlk217237986"/>
      <w:r w:rsidR="00B3665D">
        <w:rPr>
          <w:b/>
          <w:bCs/>
          <w:lang w:val="en-US"/>
        </w:rPr>
        <w:t>C</w:t>
      </w:r>
      <w:r w:rsidR="00B3665D" w:rsidRPr="00B313B8">
        <w:rPr>
          <w:b/>
          <w:bCs/>
          <w:lang w:val="en-US"/>
        </w:rPr>
        <w:t xml:space="preserve">onductive </w:t>
      </w:r>
      <w:r w:rsidR="00B3665D">
        <w:rPr>
          <w:b/>
          <w:bCs/>
          <w:lang w:val="en-US"/>
        </w:rPr>
        <w:t xml:space="preserve">layer </w:t>
      </w:r>
      <w:r w:rsidR="00B3665D" w:rsidRPr="00B313B8">
        <w:rPr>
          <w:b/>
          <w:bCs/>
          <w:lang w:val="en-US"/>
        </w:rPr>
        <w:t>thickness</w:t>
      </w:r>
      <w:r w:rsidR="00B3665D" w:rsidRPr="0093267B">
        <w:rPr>
          <w:b/>
          <w:bCs/>
        </w:rPr>
        <w:t xml:space="preserve"> </w:t>
      </w:r>
      <w:bookmarkEnd w:id="2"/>
      <w:r w:rsidRPr="0093267B">
        <w:rPr>
          <w:b/>
          <w:bCs/>
        </w:rPr>
        <w:t>= 5mm</w:t>
      </w:r>
    </w:p>
    <w:p w14:paraId="2203A0BC" w14:textId="798FB1A3" w:rsidR="00E71567" w:rsidRDefault="00D34072" w:rsidP="00E71567">
      <w:pPr>
        <w:spacing w:before="120" w:after="120" w:line="24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95C7685" wp14:editId="23440909">
            <wp:extent cx="6179524" cy="3355319"/>
            <wp:effectExtent l="0" t="0" r="0" b="0"/>
            <wp:docPr id="695574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524" cy="33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62E" w14:textId="5AA6613E" w:rsidR="007D400F" w:rsidRPr="001E6521" w:rsidRDefault="00FE29B6" w:rsidP="007D400F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The battery temperature decreased from 308 K to 293.</w:t>
      </w:r>
      <w:r w:rsidR="001E0558" w:rsidRPr="001E6521">
        <w:rPr>
          <w:rFonts w:ascii="Times New Roman" w:hAnsi="Times New Roman" w:cs="Times New Roman"/>
          <w:lang w:val="en-US"/>
        </w:rPr>
        <w:t>266</w:t>
      </w:r>
      <w:r w:rsidRPr="001E6521">
        <w:rPr>
          <w:rFonts w:ascii="Times New Roman" w:hAnsi="Times New Roman" w:cs="Times New Roman"/>
          <w:lang w:val="en-US"/>
        </w:rPr>
        <w:t xml:space="preserve"> K, showing a slightly lower steady-state temperature compared to case 1</w:t>
      </w:r>
    </w:p>
    <w:p w14:paraId="146F398D" w14:textId="67D979B3" w:rsidR="000F7950" w:rsidRPr="001E6521" w:rsidRDefault="003F4B29" w:rsidP="0019012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b/>
          <w:bCs/>
          <w:lang w:val="en-US"/>
        </w:rPr>
        <w:lastRenderedPageBreak/>
        <w:t xml:space="preserve">Case 3: </w:t>
      </w:r>
      <w:r w:rsidR="000E0370" w:rsidRPr="001E6521">
        <w:rPr>
          <w:rFonts w:ascii="Times New Roman" w:hAnsi="Times New Roman" w:cs="Times New Roman"/>
          <w:b/>
          <w:bCs/>
          <w:lang w:val="en-US"/>
        </w:rPr>
        <w:t>Conductive layer thickness</w:t>
      </w:r>
      <w:r w:rsidR="000E0370" w:rsidRPr="001E6521">
        <w:rPr>
          <w:rFonts w:ascii="Times New Roman" w:hAnsi="Times New Roman" w:cs="Times New Roman"/>
          <w:b/>
          <w:bCs/>
        </w:rPr>
        <w:t xml:space="preserve"> </w:t>
      </w:r>
      <w:r w:rsidR="00505DFE" w:rsidRPr="001E6521">
        <w:rPr>
          <w:rFonts w:ascii="Times New Roman" w:hAnsi="Times New Roman" w:cs="Times New Roman"/>
          <w:b/>
          <w:bCs/>
          <w:lang w:val="en-US"/>
        </w:rPr>
        <w:t>= 3mm</w:t>
      </w:r>
    </w:p>
    <w:p w14:paraId="37ED97D1" w14:textId="77777777" w:rsidR="00843755" w:rsidRPr="00C610CD" w:rsidRDefault="00843755" w:rsidP="00190127">
      <w:pPr>
        <w:spacing w:after="0" w:line="240" w:lineRule="auto"/>
        <w:jc w:val="both"/>
        <w:rPr>
          <w:b/>
          <w:bCs/>
          <w:lang w:val="en-US"/>
        </w:rPr>
      </w:pPr>
    </w:p>
    <w:p w14:paraId="0C96F828" w14:textId="54C32114" w:rsidR="005D3E6F" w:rsidRPr="005D3E6F" w:rsidRDefault="00407851" w:rsidP="005D3E6F">
      <w:pPr>
        <w:spacing w:before="120" w:after="120" w:line="240" w:lineRule="auto"/>
        <w:jc w:val="both"/>
      </w:pPr>
      <w:r>
        <w:rPr>
          <w:noProof/>
        </w:rPr>
        <w:drawing>
          <wp:inline distT="0" distB="0" distL="0" distR="0" wp14:anchorId="71F224B4" wp14:editId="27AB11CD">
            <wp:extent cx="6210520" cy="3944767"/>
            <wp:effectExtent l="0" t="0" r="0" b="0"/>
            <wp:docPr id="20051809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102" cy="395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04E1" w14:textId="71833408" w:rsidR="00D0758C" w:rsidRPr="001E6521" w:rsidRDefault="0005399A" w:rsidP="002A2DF4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Despite a higher </w:t>
      </w:r>
      <w:r w:rsidR="004E427C" w:rsidRPr="001E6521">
        <w:rPr>
          <w:rFonts w:ascii="Times New Roman" w:hAnsi="Times New Roman" w:cs="Times New Roman"/>
          <w:lang w:val="en-US"/>
        </w:rPr>
        <w:t xml:space="preserve">heat generation rate, the battery temperature decreased from </w:t>
      </w:r>
      <w:r w:rsidR="00860775" w:rsidRPr="001E6521">
        <w:rPr>
          <w:rFonts w:ascii="Times New Roman" w:hAnsi="Times New Roman" w:cs="Times New Roman"/>
          <w:lang w:val="en-US"/>
        </w:rPr>
        <w:t>308 K to 29</w:t>
      </w:r>
      <w:r w:rsidR="00F32AE1" w:rsidRPr="001E6521">
        <w:rPr>
          <w:rFonts w:ascii="Times New Roman" w:hAnsi="Times New Roman" w:cs="Times New Roman"/>
          <w:lang w:val="en-US"/>
        </w:rPr>
        <w:t>3.2196</w:t>
      </w:r>
      <w:r w:rsidR="00860775" w:rsidRPr="001E6521">
        <w:rPr>
          <w:rFonts w:ascii="Times New Roman" w:hAnsi="Times New Roman" w:cs="Times New Roman"/>
          <w:lang w:val="en-US"/>
        </w:rPr>
        <w:t xml:space="preserve"> K and stabilized</w:t>
      </w:r>
    </w:p>
    <w:p w14:paraId="2B2FEB41" w14:textId="77777777" w:rsidR="000F7950" w:rsidRPr="001E6521" w:rsidRDefault="000F7950" w:rsidP="002A2DF4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</w:p>
    <w:p w14:paraId="6DF644F4" w14:textId="0B5E3258" w:rsidR="00C45736" w:rsidRPr="001E6521" w:rsidRDefault="0075499B" w:rsidP="000F7950">
      <w:pPr>
        <w:pStyle w:val="ListParagraph"/>
        <w:numPr>
          <w:ilvl w:val="0"/>
          <w:numId w:val="7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Observations</w:t>
      </w:r>
      <w:bookmarkStart w:id="3" w:name="_Hlk217239437"/>
    </w:p>
    <w:p w14:paraId="476D0D6E" w14:textId="59835756" w:rsidR="006E7159" w:rsidRPr="001E6521" w:rsidRDefault="003D4E17" w:rsidP="00F53B7C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Convective Heat Transfer</w:t>
      </w:r>
      <w:r w:rsidR="009A286D" w:rsidRPr="001E65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bookmarkEnd w:id="3"/>
    <w:p w14:paraId="2F0687FF" w14:textId="7BA853DA" w:rsidR="002E7E24" w:rsidRPr="001E6521" w:rsidRDefault="0046491F" w:rsidP="009B0D2C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lang w:val="en-US"/>
        </w:rPr>
        <w:t>In convective heat transfer model,</w:t>
      </w:r>
      <w:r w:rsidR="00C321B9" w:rsidRPr="001E6521">
        <w:rPr>
          <w:rFonts w:ascii="Times New Roman" w:hAnsi="Times New Roman" w:cs="Times New Roman"/>
          <w:lang w:val="en-US"/>
        </w:rPr>
        <w:t xml:space="preserve"> battery temperature rise is </w:t>
      </w:r>
      <w:r w:rsidR="002E2F0D" w:rsidRPr="001E6521">
        <w:rPr>
          <w:rFonts w:ascii="Times New Roman" w:hAnsi="Times New Roman" w:cs="Times New Roman"/>
          <w:lang w:val="en-US"/>
        </w:rPr>
        <w:t>inverse</w:t>
      </w:r>
      <w:r w:rsidR="00C321B9" w:rsidRPr="001E6521">
        <w:rPr>
          <w:rFonts w:ascii="Times New Roman" w:hAnsi="Times New Roman" w:cs="Times New Roman"/>
          <w:lang w:val="en-US"/>
        </w:rPr>
        <w:t xml:space="preserve">ly proportional to the </w:t>
      </w:r>
      <w:r w:rsidR="00DE6493" w:rsidRPr="001E6521">
        <w:rPr>
          <w:rFonts w:ascii="Times New Roman" w:hAnsi="Times New Roman" w:cs="Times New Roman"/>
          <w:lang w:val="en-US"/>
        </w:rPr>
        <w:t>convective heat transfer coefficient</w:t>
      </w:r>
      <w:r w:rsidR="0035338A" w:rsidRPr="001E6521">
        <w:rPr>
          <w:rFonts w:ascii="Times New Roman" w:hAnsi="Times New Roman" w:cs="Times New Roman"/>
          <w:lang w:val="en-US"/>
        </w:rPr>
        <w:t>.</w:t>
      </w:r>
    </w:p>
    <w:p w14:paraId="19674BC9" w14:textId="6A21FD94" w:rsidR="005777BE" w:rsidRPr="001E6521" w:rsidRDefault="00BA2A3D" w:rsidP="009B0D2C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Higher </w:t>
      </w:r>
      <w:r w:rsidR="00290F8F" w:rsidRPr="001E6521">
        <w:rPr>
          <w:rFonts w:ascii="Times New Roman" w:hAnsi="Times New Roman" w:cs="Times New Roman"/>
          <w:lang w:val="en-US"/>
        </w:rPr>
        <w:t xml:space="preserve">convective heat </w:t>
      </w:r>
      <w:r w:rsidR="007118E7" w:rsidRPr="001E6521">
        <w:rPr>
          <w:rFonts w:ascii="Times New Roman" w:hAnsi="Times New Roman" w:cs="Times New Roman"/>
          <w:lang w:val="en-US"/>
        </w:rPr>
        <w:t xml:space="preserve">transfer </w:t>
      </w:r>
      <w:r w:rsidR="00290F8F" w:rsidRPr="001E6521">
        <w:rPr>
          <w:rFonts w:ascii="Times New Roman" w:hAnsi="Times New Roman" w:cs="Times New Roman"/>
          <w:lang w:val="en-US"/>
        </w:rPr>
        <w:t xml:space="preserve">coefficient </w:t>
      </w:r>
      <w:r w:rsidR="007118E7" w:rsidRPr="001E6521">
        <w:rPr>
          <w:rFonts w:ascii="Times New Roman" w:hAnsi="Times New Roman" w:cs="Times New Roman"/>
          <w:lang w:val="en-US"/>
        </w:rPr>
        <w:t xml:space="preserve">resulted in a lower </w:t>
      </w:r>
      <w:r w:rsidR="00A63248" w:rsidRPr="001E6521">
        <w:rPr>
          <w:rFonts w:ascii="Times New Roman" w:hAnsi="Times New Roman" w:cs="Times New Roman"/>
          <w:lang w:val="en-US"/>
        </w:rPr>
        <w:t xml:space="preserve">steady-state battery temperature </w:t>
      </w:r>
      <w:r w:rsidR="00DC4B03" w:rsidRPr="001E6521">
        <w:rPr>
          <w:rFonts w:ascii="Times New Roman" w:hAnsi="Times New Roman" w:cs="Times New Roman"/>
          <w:lang w:val="en-US"/>
        </w:rPr>
        <w:t xml:space="preserve">by increasing </w:t>
      </w:r>
      <w:r w:rsidR="008276E8" w:rsidRPr="001E6521">
        <w:rPr>
          <w:rFonts w:ascii="Times New Roman" w:hAnsi="Times New Roman" w:cs="Times New Roman"/>
          <w:lang w:val="en-US"/>
        </w:rPr>
        <w:t>heat rejection to ambient.</w:t>
      </w:r>
    </w:p>
    <w:p w14:paraId="386E756E" w14:textId="4417B269" w:rsidR="00770AD4" w:rsidRPr="001E6521" w:rsidRDefault="00276C82" w:rsidP="009B0D2C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Lower </w:t>
      </w:r>
      <w:r w:rsidR="00120C34" w:rsidRPr="001E6521">
        <w:rPr>
          <w:rFonts w:ascii="Times New Roman" w:hAnsi="Times New Roman" w:cs="Times New Roman"/>
          <w:lang w:val="en-US"/>
        </w:rPr>
        <w:t xml:space="preserve">the </w:t>
      </w:r>
      <w:r w:rsidRPr="001E6521">
        <w:rPr>
          <w:rFonts w:ascii="Times New Roman" w:hAnsi="Times New Roman" w:cs="Times New Roman"/>
          <w:lang w:val="en-US"/>
        </w:rPr>
        <w:t>convective heat transfer coefficient</w:t>
      </w:r>
      <w:r w:rsidR="00F930C2" w:rsidRPr="001E6521">
        <w:rPr>
          <w:rFonts w:ascii="Times New Roman" w:hAnsi="Times New Roman" w:cs="Times New Roman"/>
          <w:lang w:val="en-US"/>
        </w:rPr>
        <w:t>,</w:t>
      </w:r>
      <w:r w:rsidRPr="001E6521">
        <w:rPr>
          <w:rFonts w:ascii="Times New Roman" w:hAnsi="Times New Roman" w:cs="Times New Roman"/>
          <w:lang w:val="en-US"/>
        </w:rPr>
        <w:t xml:space="preserve"> </w:t>
      </w:r>
      <w:r w:rsidR="00120C34" w:rsidRPr="001E6521">
        <w:rPr>
          <w:rFonts w:ascii="Times New Roman" w:hAnsi="Times New Roman" w:cs="Times New Roman"/>
          <w:lang w:val="en-US"/>
        </w:rPr>
        <w:t xml:space="preserve">higher the temperature rise </w:t>
      </w:r>
      <w:r w:rsidR="003D76D6" w:rsidRPr="001E6521">
        <w:rPr>
          <w:rFonts w:ascii="Times New Roman" w:hAnsi="Times New Roman" w:cs="Times New Roman"/>
          <w:lang w:val="en-US"/>
        </w:rPr>
        <w:t>and steady-state temperature shifted upward.</w:t>
      </w:r>
    </w:p>
    <w:p w14:paraId="1A05CA60" w14:textId="6488512D" w:rsidR="00D0758C" w:rsidRPr="001E6521" w:rsidRDefault="009F07B7" w:rsidP="0064176F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>The temperature response shows a gradual transient, indicating convection</w:t>
      </w:r>
      <w:r w:rsidR="00900496" w:rsidRPr="001E6521">
        <w:rPr>
          <w:rFonts w:ascii="Times New Roman" w:hAnsi="Times New Roman" w:cs="Times New Roman"/>
          <w:lang w:val="en-US"/>
        </w:rPr>
        <w:t>-limited heat removal.</w:t>
      </w:r>
      <w:r w:rsidR="00BB37AF" w:rsidRPr="001E6521">
        <w:rPr>
          <w:rFonts w:ascii="Times New Roman" w:hAnsi="Times New Roman" w:cs="Times New Roman"/>
          <w:lang w:val="en-US"/>
        </w:rPr>
        <w:t xml:space="preserve"> </w:t>
      </w:r>
    </w:p>
    <w:p w14:paraId="44127DB1" w14:textId="4B8C2E34" w:rsidR="003C5206" w:rsidRPr="001E6521" w:rsidRDefault="003C5206" w:rsidP="00F53B7C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652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Conductive Heat Transfer</w:t>
      </w:r>
      <w:r w:rsidRPr="001E652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9428560" w14:textId="30035798" w:rsidR="00A275AC" w:rsidRPr="001E6521" w:rsidRDefault="00356C4B" w:rsidP="007262B8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In </w:t>
      </w:r>
      <w:r w:rsidR="007262B8" w:rsidRPr="001E6521">
        <w:rPr>
          <w:rFonts w:ascii="Times New Roman" w:hAnsi="Times New Roman" w:cs="Times New Roman"/>
          <w:lang w:val="en-US"/>
        </w:rPr>
        <w:t xml:space="preserve">all </w:t>
      </w:r>
      <w:r w:rsidR="00002740" w:rsidRPr="001E6521">
        <w:rPr>
          <w:rFonts w:ascii="Times New Roman" w:hAnsi="Times New Roman" w:cs="Times New Roman"/>
          <w:lang w:val="en-US"/>
        </w:rPr>
        <w:t xml:space="preserve">the cases, battery temperature rapidly decreased </w:t>
      </w:r>
      <w:r w:rsidR="007E2D21" w:rsidRPr="001E6521">
        <w:rPr>
          <w:rFonts w:ascii="Times New Roman" w:hAnsi="Times New Roman" w:cs="Times New Roman"/>
          <w:lang w:val="en-US"/>
        </w:rPr>
        <w:t xml:space="preserve">from initial value and </w:t>
      </w:r>
      <w:r w:rsidR="00EC483A" w:rsidRPr="001E6521">
        <w:rPr>
          <w:rFonts w:ascii="Times New Roman" w:hAnsi="Times New Roman" w:cs="Times New Roman"/>
          <w:lang w:val="en-US"/>
        </w:rPr>
        <w:t>stabilize</w:t>
      </w:r>
      <w:r w:rsidR="00D965BD" w:rsidRPr="001E6521">
        <w:rPr>
          <w:rFonts w:ascii="Times New Roman" w:hAnsi="Times New Roman" w:cs="Times New Roman"/>
          <w:lang w:val="en-US"/>
        </w:rPr>
        <w:t>d</w:t>
      </w:r>
      <w:r w:rsidR="00EC483A" w:rsidRPr="001E6521">
        <w:rPr>
          <w:rFonts w:ascii="Times New Roman" w:hAnsi="Times New Roman" w:cs="Times New Roman"/>
          <w:lang w:val="en-US"/>
        </w:rPr>
        <w:t xml:space="preserve"> close to cold plate temperature.</w:t>
      </w:r>
    </w:p>
    <w:p w14:paraId="3B9F49B6" w14:textId="70510FD7" w:rsidR="003B7A83" w:rsidRPr="001E6521" w:rsidRDefault="007127C5" w:rsidP="003B7A83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Reducing the conductive layer thickness </w:t>
      </w:r>
      <w:r w:rsidR="004D1F6E" w:rsidRPr="001E6521">
        <w:rPr>
          <w:rFonts w:ascii="Times New Roman" w:hAnsi="Times New Roman" w:cs="Times New Roman"/>
          <w:lang w:val="en-US"/>
        </w:rPr>
        <w:t xml:space="preserve">results in faster initial temperature drop due to lower thermal </w:t>
      </w:r>
      <w:r w:rsidR="003B7A83" w:rsidRPr="001E6521">
        <w:rPr>
          <w:rFonts w:ascii="Times New Roman" w:hAnsi="Times New Roman" w:cs="Times New Roman"/>
          <w:lang w:val="en-US"/>
        </w:rPr>
        <w:t>resistance.</w:t>
      </w:r>
    </w:p>
    <w:p w14:paraId="3DA6A178" w14:textId="5DB08823" w:rsidR="00D53FD5" w:rsidRPr="00931719" w:rsidRDefault="007B00A4" w:rsidP="00D53FD5">
      <w:pPr>
        <w:pStyle w:val="ListParagraph"/>
        <w:numPr>
          <w:ilvl w:val="0"/>
          <w:numId w:val="29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E6521">
        <w:rPr>
          <w:rFonts w:ascii="Times New Roman" w:hAnsi="Times New Roman" w:cs="Times New Roman"/>
          <w:lang w:val="en-US"/>
        </w:rPr>
        <w:t>Decreas</w:t>
      </w:r>
      <w:r w:rsidR="00A50857" w:rsidRPr="001E6521">
        <w:rPr>
          <w:rFonts w:ascii="Times New Roman" w:hAnsi="Times New Roman" w:cs="Times New Roman"/>
          <w:lang w:val="en-US"/>
        </w:rPr>
        <w:t>e in</w:t>
      </w:r>
      <w:r w:rsidRPr="001E6521">
        <w:rPr>
          <w:rFonts w:ascii="Times New Roman" w:hAnsi="Times New Roman" w:cs="Times New Roman"/>
          <w:lang w:val="en-US"/>
        </w:rPr>
        <w:t xml:space="preserve"> the conductive layer thickness </w:t>
      </w:r>
      <w:r w:rsidR="00A50857" w:rsidRPr="001E6521">
        <w:rPr>
          <w:rFonts w:ascii="Times New Roman" w:hAnsi="Times New Roman" w:cs="Times New Roman"/>
          <w:lang w:val="en-US"/>
        </w:rPr>
        <w:t>res</w:t>
      </w:r>
      <w:r w:rsidR="00BD1EA6" w:rsidRPr="001E6521">
        <w:rPr>
          <w:rFonts w:ascii="Times New Roman" w:hAnsi="Times New Roman" w:cs="Times New Roman"/>
          <w:lang w:val="en-US"/>
        </w:rPr>
        <w:t xml:space="preserve">ulted </w:t>
      </w:r>
      <w:r w:rsidR="00173943" w:rsidRPr="001E6521">
        <w:rPr>
          <w:rFonts w:ascii="Times New Roman" w:hAnsi="Times New Roman" w:cs="Times New Roman"/>
          <w:lang w:val="en-US"/>
        </w:rPr>
        <w:t xml:space="preserve">a tiny reduction in steady-state </w:t>
      </w:r>
      <w:r w:rsidR="0076284F" w:rsidRPr="001E6521">
        <w:rPr>
          <w:rFonts w:ascii="Times New Roman" w:hAnsi="Times New Roman" w:cs="Times New Roman"/>
          <w:lang w:val="en-US"/>
        </w:rPr>
        <w:t>battery temperature</w:t>
      </w:r>
      <w:r w:rsidR="00931719">
        <w:rPr>
          <w:rFonts w:ascii="Times New Roman" w:hAnsi="Times New Roman" w:cs="Times New Roman"/>
          <w:lang w:val="en-US"/>
        </w:rPr>
        <w:t>.</w:t>
      </w:r>
    </w:p>
    <w:p w14:paraId="7D9AC9FE" w14:textId="77777777" w:rsidR="00931719" w:rsidRPr="001E6521" w:rsidRDefault="00931719" w:rsidP="00931719">
      <w:pPr>
        <w:pStyle w:val="ListParagraph"/>
        <w:spacing w:before="120" w:after="12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1337EEF" w14:textId="2F567D0A" w:rsidR="00A275AC" w:rsidRPr="001E6521" w:rsidRDefault="00F87C70" w:rsidP="00D53FD5">
      <w:pPr>
        <w:pStyle w:val="ListParagraph"/>
        <w:numPr>
          <w:ilvl w:val="0"/>
          <w:numId w:val="7"/>
        </w:num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1E652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Conclusion</w:t>
      </w:r>
    </w:p>
    <w:p w14:paraId="6E832DB8" w14:textId="77777777" w:rsidR="00883EC4" w:rsidRPr="001E6521" w:rsidRDefault="00883EC4" w:rsidP="00883EC4">
      <w:pPr>
        <w:pStyle w:val="ListParagraph"/>
        <w:spacing w:before="120" w:after="120" w:line="24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160FFDA2" w14:textId="12C80FCA" w:rsidR="002E5B3F" w:rsidRPr="001E6521" w:rsidRDefault="00DF7363" w:rsidP="00335936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Convective </w:t>
      </w:r>
      <w:r w:rsidR="00CB6CCD" w:rsidRPr="001E6521">
        <w:rPr>
          <w:rFonts w:ascii="Times New Roman" w:hAnsi="Times New Roman" w:cs="Times New Roman"/>
          <w:lang w:val="en-US"/>
        </w:rPr>
        <w:t xml:space="preserve">cooling effectiveness is </w:t>
      </w:r>
      <w:r w:rsidR="001C3532" w:rsidRPr="001E6521">
        <w:rPr>
          <w:rFonts w:ascii="Times New Roman" w:hAnsi="Times New Roman" w:cs="Times New Roman"/>
          <w:lang w:val="en-US"/>
        </w:rPr>
        <w:t xml:space="preserve">primarily </w:t>
      </w:r>
      <w:r w:rsidR="00954EE1" w:rsidRPr="001E6521">
        <w:rPr>
          <w:rFonts w:ascii="Times New Roman" w:hAnsi="Times New Roman" w:cs="Times New Roman"/>
          <w:lang w:val="en-US"/>
        </w:rPr>
        <w:t xml:space="preserve">governed by </w:t>
      </w:r>
      <w:r w:rsidR="001C3532" w:rsidRPr="001E6521">
        <w:rPr>
          <w:rFonts w:ascii="Times New Roman" w:hAnsi="Times New Roman" w:cs="Times New Roman"/>
          <w:lang w:val="en-US"/>
        </w:rPr>
        <w:t xml:space="preserve">the </w:t>
      </w:r>
      <w:r w:rsidR="00954EE1" w:rsidRPr="001E6521">
        <w:rPr>
          <w:rFonts w:ascii="Times New Roman" w:hAnsi="Times New Roman" w:cs="Times New Roman"/>
          <w:lang w:val="en-US"/>
        </w:rPr>
        <w:t xml:space="preserve">magnitude of </w:t>
      </w:r>
      <w:r w:rsidR="005023BB" w:rsidRPr="001E6521">
        <w:rPr>
          <w:rFonts w:ascii="Times New Roman" w:hAnsi="Times New Roman" w:cs="Times New Roman"/>
          <w:lang w:val="en-US"/>
        </w:rPr>
        <w:t>convective heat transfer coefficient</w:t>
      </w:r>
      <w:r w:rsidR="00E53E8B" w:rsidRPr="001E6521">
        <w:rPr>
          <w:rFonts w:ascii="Times New Roman" w:hAnsi="Times New Roman" w:cs="Times New Roman"/>
          <w:lang w:val="en-US"/>
        </w:rPr>
        <w:t>.</w:t>
      </w:r>
    </w:p>
    <w:p w14:paraId="7CBB145C" w14:textId="0488DF49" w:rsidR="00E53E8B" w:rsidRPr="001E6521" w:rsidRDefault="00E53E8B" w:rsidP="00335936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Conductive </w:t>
      </w:r>
      <w:r w:rsidR="006C13C2" w:rsidRPr="001E6521">
        <w:rPr>
          <w:rFonts w:ascii="Times New Roman" w:hAnsi="Times New Roman" w:cs="Times New Roman"/>
          <w:lang w:val="en-US"/>
        </w:rPr>
        <w:t>cooling effectiveness is dependent on the</w:t>
      </w:r>
      <w:r w:rsidRPr="001E6521">
        <w:rPr>
          <w:rFonts w:ascii="Times New Roman" w:hAnsi="Times New Roman" w:cs="Times New Roman"/>
          <w:lang w:val="en-US"/>
        </w:rPr>
        <w:t xml:space="preserve"> interfacial thermal resistance between battery and cold plate.</w:t>
      </w:r>
    </w:p>
    <w:p w14:paraId="704FD47C" w14:textId="224951A3" w:rsidR="00883EC4" w:rsidRPr="001E6521" w:rsidRDefault="00573A20" w:rsidP="00335936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Cold-plate based conductive cooling provides </w:t>
      </w:r>
      <w:r w:rsidR="00A80BCB" w:rsidRPr="001E6521">
        <w:rPr>
          <w:rFonts w:ascii="Times New Roman" w:hAnsi="Times New Roman" w:cs="Times New Roman"/>
          <w:lang w:val="en-US"/>
        </w:rPr>
        <w:t>rapid</w:t>
      </w:r>
      <w:r w:rsidR="002C2E54" w:rsidRPr="001E6521">
        <w:rPr>
          <w:rFonts w:ascii="Times New Roman" w:hAnsi="Times New Roman" w:cs="Times New Roman"/>
          <w:lang w:val="en-US"/>
        </w:rPr>
        <w:t xml:space="preserve"> </w:t>
      </w:r>
      <w:r w:rsidR="00A80BCB" w:rsidRPr="001E6521">
        <w:rPr>
          <w:rFonts w:ascii="Times New Roman" w:hAnsi="Times New Roman" w:cs="Times New Roman"/>
          <w:lang w:val="en-US"/>
        </w:rPr>
        <w:t>thermal stabilization</w:t>
      </w:r>
      <w:r w:rsidR="0075600A" w:rsidRPr="001E6521">
        <w:rPr>
          <w:rFonts w:ascii="Times New Roman" w:hAnsi="Times New Roman" w:cs="Times New Roman"/>
          <w:lang w:val="en-US"/>
        </w:rPr>
        <w:t xml:space="preserve"> compared to </w:t>
      </w:r>
      <w:r w:rsidR="00A80BCB" w:rsidRPr="001E6521">
        <w:rPr>
          <w:rFonts w:ascii="Times New Roman" w:hAnsi="Times New Roman" w:cs="Times New Roman"/>
          <w:lang w:val="en-US"/>
        </w:rPr>
        <w:t>direct conv</w:t>
      </w:r>
      <w:r w:rsidR="004B2E7E" w:rsidRPr="001E6521">
        <w:rPr>
          <w:rFonts w:ascii="Times New Roman" w:hAnsi="Times New Roman" w:cs="Times New Roman"/>
          <w:lang w:val="en-US"/>
        </w:rPr>
        <w:t>e</w:t>
      </w:r>
      <w:r w:rsidR="00A80BCB" w:rsidRPr="001E6521">
        <w:rPr>
          <w:rFonts w:ascii="Times New Roman" w:hAnsi="Times New Roman" w:cs="Times New Roman"/>
          <w:lang w:val="en-US"/>
        </w:rPr>
        <w:t>ction.</w:t>
      </w:r>
    </w:p>
    <w:p w14:paraId="388416FC" w14:textId="05A0DC4E" w:rsidR="00A80BCB" w:rsidRPr="001E6521" w:rsidRDefault="00C27BC3" w:rsidP="00335936">
      <w:pPr>
        <w:pStyle w:val="ListParagraph"/>
        <w:numPr>
          <w:ilvl w:val="0"/>
          <w:numId w:val="31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1E6521">
        <w:rPr>
          <w:rFonts w:ascii="Times New Roman" w:hAnsi="Times New Roman" w:cs="Times New Roman"/>
          <w:lang w:val="en-US"/>
        </w:rPr>
        <w:t xml:space="preserve">The simulations </w:t>
      </w:r>
      <w:r w:rsidR="00F85E51" w:rsidRPr="001E6521">
        <w:rPr>
          <w:rFonts w:ascii="Times New Roman" w:hAnsi="Times New Roman" w:cs="Times New Roman"/>
          <w:lang w:val="en-US"/>
        </w:rPr>
        <w:t xml:space="preserve">confirm that conductive cooling is more effective </w:t>
      </w:r>
      <w:r w:rsidR="003E4AFD" w:rsidRPr="001E6521">
        <w:rPr>
          <w:rFonts w:ascii="Times New Roman" w:hAnsi="Times New Roman" w:cs="Times New Roman"/>
          <w:lang w:val="en-US"/>
        </w:rPr>
        <w:t xml:space="preserve">for maintaining lower battery temperatures under steady </w:t>
      </w:r>
      <w:r w:rsidR="004A2D26" w:rsidRPr="001E6521">
        <w:rPr>
          <w:rFonts w:ascii="Times New Roman" w:hAnsi="Times New Roman" w:cs="Times New Roman"/>
          <w:lang w:val="en-US"/>
        </w:rPr>
        <w:t>heat generation.</w:t>
      </w:r>
    </w:p>
    <w:p w14:paraId="5C254F35" w14:textId="77777777" w:rsidR="002E5B3F" w:rsidRDefault="002E5B3F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75E6D325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16F49ED1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573EA3D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20CEBEE2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BDC328D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2D37EDDC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65E7EA50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74C07CDA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D2CF0F2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561C1818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242A51FA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085B0EF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187CFF13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430C3FC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4103C126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343E47C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683A168C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20974E1C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74F02431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6AC15537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FA6559B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4E919D40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1C150C33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05A06577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2BF5BD30" w14:textId="77777777" w:rsidR="00E31E3B" w:rsidRDefault="00E31E3B" w:rsidP="0079084B">
      <w:pPr>
        <w:pStyle w:val="ListParagraph"/>
        <w:spacing w:before="120" w:after="120" w:line="240" w:lineRule="auto"/>
        <w:ind w:left="360"/>
        <w:jc w:val="both"/>
        <w:rPr>
          <w:b/>
          <w:bCs/>
          <w:sz w:val="32"/>
          <w:szCs w:val="32"/>
          <w:u w:val="single"/>
          <w:lang w:val="en-US"/>
        </w:rPr>
      </w:pPr>
    </w:p>
    <w:p w14:paraId="636D1E51" w14:textId="6D89D057" w:rsidR="00EF524D" w:rsidRPr="00931719" w:rsidRDefault="00294A7A" w:rsidP="00EF524D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31719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Modelling of R</w:t>
      </w:r>
      <w:r w:rsidRPr="00931719">
        <w:rPr>
          <w:rFonts w:ascii="Times New Roman" w:hAnsi="Times New Roman" w:cs="Times New Roman"/>
          <w:b/>
          <w:bCs/>
          <w:sz w:val="32"/>
          <w:szCs w:val="32"/>
        </w:rPr>
        <w:noBreakHyphen/>
        <w:t>1234yf Closed</w:t>
      </w:r>
      <w:r w:rsidRPr="00931719">
        <w:rPr>
          <w:rFonts w:ascii="Times New Roman" w:hAnsi="Times New Roman" w:cs="Times New Roman"/>
          <w:b/>
          <w:bCs/>
          <w:sz w:val="32"/>
          <w:szCs w:val="32"/>
        </w:rPr>
        <w:noBreakHyphen/>
        <w:t>Loop Vapor Compression Refrigeration Cycle in MATLAB/Simulink</w:t>
      </w:r>
    </w:p>
    <w:p w14:paraId="408D6E04" w14:textId="77777777" w:rsidR="00EF524D" w:rsidRPr="00931719" w:rsidRDefault="00EF524D" w:rsidP="00EF524D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821811" w14:textId="77777777" w:rsidR="00EF524D" w:rsidRPr="00931719" w:rsidRDefault="00294A7A" w:rsidP="00EF524D">
      <w:pPr>
        <w:pStyle w:val="ListParagraph"/>
        <w:numPr>
          <w:ilvl w:val="0"/>
          <w:numId w:val="35"/>
        </w:numPr>
        <w:spacing w:after="0"/>
        <w:ind w:left="357" w:hanging="357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31719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7A47251E" w14:textId="54992E98" w:rsidR="00FF628C" w:rsidRPr="00931719" w:rsidRDefault="00FF628C" w:rsidP="0093171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31719">
        <w:rPr>
          <w:rFonts w:ascii="Times New Roman" w:hAnsi="Times New Roman" w:cs="Times New Roman"/>
          <w:lang w:val="en-US"/>
        </w:rPr>
        <w:t>This</w:t>
      </w:r>
      <w:r w:rsidRPr="009317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31719">
        <w:rPr>
          <w:rFonts w:ascii="Times New Roman" w:hAnsi="Times New Roman" w:cs="Times New Roman"/>
          <w:lang w:val="en-US"/>
        </w:rPr>
        <w:t>report focuses on modelling, simulation and analysis of a closed-loop vapor-compression refrigeration system developed using MATLAB</w:t>
      </w:r>
      <w:r w:rsidR="000A75ED" w:rsidRPr="00931719">
        <w:rPr>
          <w:rFonts w:ascii="Times New Roman" w:hAnsi="Times New Roman" w:cs="Times New Roman"/>
          <w:lang w:val="en-US"/>
        </w:rPr>
        <w:t xml:space="preserve"> </w:t>
      </w:r>
      <w:r w:rsidRPr="00931719">
        <w:rPr>
          <w:rFonts w:ascii="Times New Roman" w:hAnsi="Times New Roman" w:cs="Times New Roman"/>
          <w:lang w:val="en-US"/>
        </w:rPr>
        <w:t xml:space="preserve">(Simscape). The model consists of an evaporator, compressor and condenser blocks and P-H diagram (2p) block to verify thermodynamic behavior through a Pressure-Enthalpy </w:t>
      </w:r>
      <w:r w:rsidR="00960BAD" w:rsidRPr="00931719">
        <w:rPr>
          <w:rFonts w:ascii="Times New Roman" w:hAnsi="Times New Roman" w:cs="Times New Roman"/>
          <w:lang w:val="en-US"/>
        </w:rPr>
        <w:t>(P-H) diagram.</w:t>
      </w:r>
    </w:p>
    <w:p w14:paraId="182A70D9" w14:textId="628979BA" w:rsidR="00EF524D" w:rsidRPr="00931719" w:rsidRDefault="00960BAD" w:rsidP="00931719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 xml:space="preserve">The model was created to understand how various thermodynamic parameters influence system performance. Throughout the process, I focused on replicating the actual behavior of refrigeration systems </w:t>
      </w:r>
      <w:r w:rsidR="00931719">
        <w:rPr>
          <w:rFonts w:ascii="Times New Roman" w:hAnsi="Times New Roman" w:cs="Times New Roman"/>
          <w:lang w:val="en-US"/>
        </w:rPr>
        <w:t>used in thermal management applications.</w:t>
      </w:r>
    </w:p>
    <w:p w14:paraId="1B5B5290" w14:textId="749E9BB9" w:rsidR="00D027E0" w:rsidRPr="00931719" w:rsidRDefault="00C340CD" w:rsidP="00EF524D">
      <w:pPr>
        <w:pStyle w:val="ListParagraph"/>
        <w:numPr>
          <w:ilvl w:val="0"/>
          <w:numId w:val="35"/>
        </w:num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317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System Overview</w:t>
      </w:r>
    </w:p>
    <w:p w14:paraId="7D2E0C24" w14:textId="44EDD19C" w:rsidR="00736442" w:rsidRPr="00931719" w:rsidRDefault="00C426CC" w:rsidP="00CB6C53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>The developed sy</w:t>
      </w:r>
      <w:r w:rsidR="00C05F17" w:rsidRPr="00931719">
        <w:rPr>
          <w:rFonts w:ascii="Times New Roman" w:hAnsi="Times New Roman" w:cs="Times New Roman"/>
          <w:lang w:val="en-US"/>
        </w:rPr>
        <w:t xml:space="preserve">stem represents a </w:t>
      </w:r>
      <w:r w:rsidR="00D54358" w:rsidRPr="00931719">
        <w:rPr>
          <w:rFonts w:ascii="Times New Roman" w:hAnsi="Times New Roman" w:cs="Times New Roman"/>
          <w:lang w:val="en-US"/>
        </w:rPr>
        <w:t xml:space="preserve">closed-loop refrigeration </w:t>
      </w:r>
      <w:r w:rsidR="009F31CC" w:rsidRPr="00931719">
        <w:rPr>
          <w:rFonts w:ascii="Times New Roman" w:hAnsi="Times New Roman" w:cs="Times New Roman"/>
          <w:lang w:val="en-US"/>
        </w:rPr>
        <w:t xml:space="preserve">cycle with refrigerant </w:t>
      </w:r>
      <w:r w:rsidR="00FF37F7" w:rsidRPr="00931719">
        <w:rPr>
          <w:rFonts w:ascii="Times New Roman" w:hAnsi="Times New Roman" w:cs="Times New Roman"/>
          <w:lang w:val="en-US"/>
        </w:rPr>
        <w:t xml:space="preserve">R-1234yf. The model </w:t>
      </w:r>
      <w:r w:rsidR="00551684" w:rsidRPr="00931719">
        <w:rPr>
          <w:rFonts w:ascii="Times New Roman" w:hAnsi="Times New Roman" w:cs="Times New Roman"/>
          <w:lang w:val="en-US"/>
        </w:rPr>
        <w:t>consists of interconnected two</w:t>
      </w:r>
      <w:r w:rsidR="009D2005" w:rsidRPr="00931719">
        <w:rPr>
          <w:rFonts w:ascii="Times New Roman" w:hAnsi="Times New Roman" w:cs="Times New Roman"/>
          <w:lang w:val="en-US"/>
        </w:rPr>
        <w:t xml:space="preserve">-phase fluid components </w:t>
      </w:r>
      <w:r w:rsidR="00811741" w:rsidRPr="00931719">
        <w:rPr>
          <w:rFonts w:ascii="Times New Roman" w:hAnsi="Times New Roman" w:cs="Times New Roman"/>
          <w:lang w:val="en-US"/>
        </w:rPr>
        <w:t xml:space="preserve">forming a continuous refrigerant </w:t>
      </w:r>
      <w:r w:rsidR="00736442" w:rsidRPr="00931719">
        <w:rPr>
          <w:rFonts w:ascii="Times New Roman" w:hAnsi="Times New Roman" w:cs="Times New Roman"/>
          <w:lang w:val="en-US"/>
        </w:rPr>
        <w:t xml:space="preserve">flow </w:t>
      </w:r>
      <w:r w:rsidR="00811741" w:rsidRPr="00931719">
        <w:rPr>
          <w:rFonts w:ascii="Times New Roman" w:hAnsi="Times New Roman" w:cs="Times New Roman"/>
          <w:lang w:val="en-US"/>
        </w:rPr>
        <w:t>loop</w:t>
      </w:r>
      <w:r w:rsidR="00736442" w:rsidRPr="00931719">
        <w:rPr>
          <w:rFonts w:ascii="Times New Roman" w:hAnsi="Times New Roman" w:cs="Times New Roman"/>
          <w:lang w:val="en-US"/>
        </w:rPr>
        <w:t>.</w:t>
      </w:r>
      <w:r w:rsidR="00241C0F" w:rsidRPr="00931719">
        <w:rPr>
          <w:rFonts w:ascii="Times New Roman" w:hAnsi="Times New Roman" w:cs="Times New Roman"/>
          <w:lang w:val="en-US"/>
        </w:rPr>
        <w:t xml:space="preserve"> </w:t>
      </w:r>
      <w:r w:rsidR="000A0128" w:rsidRPr="00931719">
        <w:rPr>
          <w:rFonts w:ascii="Times New Roman" w:hAnsi="Times New Roman" w:cs="Times New Roman"/>
          <w:lang w:val="en-US"/>
        </w:rPr>
        <w:t>Major subsystems</w:t>
      </w:r>
      <w:r w:rsidR="009214D7" w:rsidRPr="00931719">
        <w:rPr>
          <w:rFonts w:ascii="Times New Roman" w:hAnsi="Times New Roman" w:cs="Times New Roman"/>
          <w:lang w:val="en-US"/>
        </w:rPr>
        <w:t xml:space="preserve"> are:</w:t>
      </w:r>
    </w:p>
    <w:p w14:paraId="39C2B850" w14:textId="1828FC29" w:rsidR="000A0128" w:rsidRPr="00931719" w:rsidRDefault="000A0128" w:rsidP="009214D7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>Evaporator</w:t>
      </w:r>
    </w:p>
    <w:p w14:paraId="7F3134A8" w14:textId="13ECF499" w:rsidR="000A0128" w:rsidRPr="00931719" w:rsidRDefault="009214D7" w:rsidP="009214D7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>Compressor</w:t>
      </w:r>
    </w:p>
    <w:p w14:paraId="05BFC308" w14:textId="04B2CE8A" w:rsidR="009214D7" w:rsidRPr="00931719" w:rsidRDefault="009214D7" w:rsidP="009214D7">
      <w:pPr>
        <w:pStyle w:val="ListParagraph"/>
        <w:numPr>
          <w:ilvl w:val="0"/>
          <w:numId w:val="36"/>
        </w:num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>Condenser</w:t>
      </w:r>
    </w:p>
    <w:p w14:paraId="526C6C68" w14:textId="306F0D2E" w:rsidR="009214D7" w:rsidRPr="00931719" w:rsidRDefault="00E75FDB" w:rsidP="00CB6C53">
      <w:pPr>
        <w:spacing w:before="120" w:after="120" w:line="240" w:lineRule="auto"/>
        <w:jc w:val="both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hAnsi="Times New Roman" w:cs="Times New Roman"/>
          <w:lang w:val="en-US"/>
        </w:rPr>
        <w:t xml:space="preserve">The </w:t>
      </w:r>
      <w:r w:rsidR="00B37813" w:rsidRPr="00931719">
        <w:rPr>
          <w:rFonts w:ascii="Times New Roman" w:hAnsi="Times New Roman" w:cs="Times New Roman"/>
          <w:lang w:val="en-US"/>
        </w:rPr>
        <w:t xml:space="preserve">system </w:t>
      </w:r>
      <w:r w:rsidR="00B532BE" w:rsidRPr="00931719">
        <w:rPr>
          <w:rFonts w:ascii="Times New Roman" w:hAnsi="Times New Roman" w:cs="Times New Roman"/>
          <w:lang w:val="en-US"/>
        </w:rPr>
        <w:t xml:space="preserve">is modeled to </w:t>
      </w:r>
      <w:r w:rsidR="00B56CC0" w:rsidRPr="00931719">
        <w:rPr>
          <w:rFonts w:ascii="Times New Roman" w:hAnsi="Times New Roman" w:cs="Times New Roman"/>
          <w:lang w:val="en-US"/>
        </w:rPr>
        <w:t xml:space="preserve">track </w:t>
      </w:r>
      <w:r w:rsidR="0036782C" w:rsidRPr="00931719">
        <w:rPr>
          <w:rFonts w:ascii="Times New Roman" w:hAnsi="Times New Roman" w:cs="Times New Roman"/>
          <w:lang w:val="en-US"/>
        </w:rPr>
        <w:t xml:space="preserve">refrigerant thermodynamic states </w:t>
      </w:r>
      <w:r w:rsidR="001E1F32" w:rsidRPr="00931719">
        <w:rPr>
          <w:rFonts w:ascii="Times New Roman" w:hAnsi="Times New Roman" w:cs="Times New Roman"/>
          <w:lang w:val="en-US"/>
        </w:rPr>
        <w:t>throughout the cycle, with</w:t>
      </w:r>
      <w:r w:rsidR="0036782C" w:rsidRPr="00931719">
        <w:rPr>
          <w:rFonts w:ascii="Times New Roman" w:hAnsi="Times New Roman" w:cs="Times New Roman"/>
          <w:lang w:val="en-US"/>
        </w:rPr>
        <w:t xml:space="preserve"> </w:t>
      </w:r>
      <w:r w:rsidR="00B56CC0" w:rsidRPr="00931719">
        <w:rPr>
          <w:rFonts w:ascii="Times New Roman" w:hAnsi="Times New Roman" w:cs="Times New Roman"/>
          <w:lang w:val="en-US"/>
        </w:rPr>
        <w:t>pressure</w:t>
      </w:r>
      <w:r w:rsidR="001E1F32" w:rsidRPr="00931719">
        <w:rPr>
          <w:rFonts w:ascii="Times New Roman" w:hAnsi="Times New Roman" w:cs="Times New Roman"/>
          <w:lang w:val="en-US"/>
        </w:rPr>
        <w:t>-</w:t>
      </w:r>
      <w:r w:rsidR="00FC08D8" w:rsidRPr="00931719">
        <w:rPr>
          <w:rFonts w:ascii="Times New Roman" w:hAnsi="Times New Roman" w:cs="Times New Roman"/>
          <w:lang w:val="en-US"/>
        </w:rPr>
        <w:t xml:space="preserve">enthalpy data used as primary output for cycle validation and </w:t>
      </w:r>
      <w:r w:rsidR="00CB6C53" w:rsidRPr="00931719">
        <w:rPr>
          <w:rFonts w:ascii="Times New Roman" w:hAnsi="Times New Roman" w:cs="Times New Roman"/>
          <w:lang w:val="en-US"/>
        </w:rPr>
        <w:t>performance analysis.</w:t>
      </w:r>
    </w:p>
    <w:p w14:paraId="2BFE8638" w14:textId="2969C00F" w:rsidR="00405DFF" w:rsidRPr="0022641A" w:rsidRDefault="00EF524D" w:rsidP="0022641A">
      <w:pPr>
        <w:spacing w:before="120" w:after="120" w:line="240" w:lineRule="auto"/>
        <w:jc w:val="both"/>
      </w:pPr>
      <w:r w:rsidRPr="00EF524D">
        <w:rPr>
          <w:noProof/>
        </w:rPr>
        <w:drawing>
          <wp:inline distT="0" distB="0" distL="0" distR="0" wp14:anchorId="5E2EDBC4" wp14:editId="4430ECC1">
            <wp:extent cx="6289040" cy="3916908"/>
            <wp:effectExtent l="0" t="0" r="0" b="7620"/>
            <wp:docPr id="20482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6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391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3C61" w14:textId="683780B7" w:rsidR="00C1487A" w:rsidRPr="00931719" w:rsidRDefault="00F87E6F" w:rsidP="00016847">
      <w:pPr>
        <w:pStyle w:val="ListParagraph"/>
        <w:numPr>
          <w:ilvl w:val="0"/>
          <w:numId w:val="35"/>
        </w:numPr>
        <w:spacing w:before="120" w:after="12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317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Blocks and their</w:t>
      </w:r>
      <w:r w:rsidR="00C1487A" w:rsidRPr="009317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functions</w:t>
      </w:r>
      <w:r w:rsidR="00016847" w:rsidRPr="009317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</w:p>
    <w:p w14:paraId="14FBAAB4" w14:textId="77777777" w:rsidR="00BC4838" w:rsidRPr="00931719" w:rsidRDefault="00EF0092" w:rsidP="00BC4838">
      <w:pPr>
        <w:pStyle w:val="ListParagraph"/>
        <w:numPr>
          <w:ilvl w:val="0"/>
          <w:numId w:val="42"/>
        </w:numPr>
        <w:spacing w:before="120" w:after="120" w:line="240" w:lineRule="auto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  <w:b/>
          <w:bCs/>
        </w:rPr>
        <w:t>Evaporator Tube</w:t>
      </w:r>
    </w:p>
    <w:p w14:paraId="43E357ED" w14:textId="1B63D52B" w:rsidR="00F64561" w:rsidRPr="00931719" w:rsidRDefault="00EF0092" w:rsidP="00931719">
      <w:pPr>
        <w:pStyle w:val="ListParagraph"/>
        <w:spacing w:before="120" w:after="120" w:line="240" w:lineRule="auto"/>
        <w:ind w:left="360"/>
        <w:jc w:val="both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</w:rPr>
        <w:t xml:space="preserve">Models the heat absorption process where low-pressure refrigerant absorbs </w:t>
      </w:r>
      <w:r w:rsidR="00BC4838" w:rsidRPr="00931719">
        <w:rPr>
          <w:rFonts w:ascii="Times New Roman" w:hAnsi="Times New Roman" w:cs="Times New Roman"/>
        </w:rPr>
        <w:t xml:space="preserve">thermal </w:t>
      </w:r>
      <w:r w:rsidRPr="00931719">
        <w:rPr>
          <w:rFonts w:ascii="Times New Roman" w:hAnsi="Times New Roman" w:cs="Times New Roman"/>
        </w:rPr>
        <w:t xml:space="preserve">energy and undergoes phase change. </w:t>
      </w:r>
    </w:p>
    <w:p w14:paraId="28901261" w14:textId="77777777" w:rsidR="00BC4838" w:rsidRPr="00931719" w:rsidRDefault="00BC4838" w:rsidP="00BC4838">
      <w:pPr>
        <w:pStyle w:val="ListParagraph"/>
        <w:spacing w:before="120" w:after="120" w:line="240" w:lineRule="auto"/>
        <w:ind w:left="360"/>
        <w:rPr>
          <w:rFonts w:ascii="Times New Roman" w:hAnsi="Times New Roman" w:cs="Times New Roman"/>
          <w:lang w:val="en-US"/>
        </w:rPr>
      </w:pPr>
    </w:p>
    <w:p w14:paraId="38D06B5F" w14:textId="77777777" w:rsidR="00F64561" w:rsidRPr="00931719" w:rsidRDefault="00EF0092" w:rsidP="00BC4838">
      <w:pPr>
        <w:pStyle w:val="ListParagraph"/>
        <w:numPr>
          <w:ilvl w:val="0"/>
          <w:numId w:val="42"/>
        </w:numPr>
        <w:spacing w:before="120" w:after="120" w:line="240" w:lineRule="auto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Evaporator Heat Load &amp; Conductive Wall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Represents external thermal input to the evaporator through a conductive path.</w:t>
      </w:r>
    </w:p>
    <w:p w14:paraId="284DF340" w14:textId="77777777" w:rsidR="00BC4838" w:rsidRPr="00931719" w:rsidRDefault="00BC4838" w:rsidP="00BC4838">
      <w:pPr>
        <w:pStyle w:val="ListParagraph"/>
        <w:spacing w:before="120" w:after="120" w:line="240" w:lineRule="auto"/>
        <w:ind w:left="360"/>
        <w:rPr>
          <w:rFonts w:ascii="Times New Roman" w:hAnsi="Times New Roman" w:cs="Times New Roman"/>
          <w:lang w:val="en-US"/>
        </w:rPr>
      </w:pPr>
    </w:p>
    <w:p w14:paraId="4F154990" w14:textId="77777777" w:rsidR="00413DB0" w:rsidRPr="00931719" w:rsidRDefault="00AA64F5" w:rsidP="00BC4838">
      <w:pPr>
        <w:pStyle w:val="ListParagraph"/>
        <w:numPr>
          <w:ilvl w:val="0"/>
          <w:numId w:val="42"/>
        </w:numPr>
        <w:spacing w:before="120" w:after="120" w:line="240" w:lineRule="auto"/>
        <w:rPr>
          <w:rFonts w:ascii="Times New Roman" w:hAnsi="Times New Roman" w:cs="Times New Roman"/>
          <w:b/>
          <w:bCs/>
          <w:lang w:val="en-US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Cold plate</w:t>
      </w: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</w:t>
      </w:r>
      <w:r w:rsidR="005E2DB1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lumped thermal mass that absorbs</w:t>
      </w:r>
      <w:r w:rsidR="005E2DB1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C93DE5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applied heat load and transfers it to refrigerant </w:t>
      </w:r>
      <w:r w:rsidR="00DF0D9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evaporator via conduction.</w:t>
      </w:r>
    </w:p>
    <w:p w14:paraId="7EB40608" w14:textId="77777777" w:rsidR="00413DB0" w:rsidRPr="00931719" w:rsidRDefault="00413DB0" w:rsidP="00413DB0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9B7A4F5" w14:textId="59834412" w:rsidR="00BC4838" w:rsidRPr="00931719" w:rsidRDefault="00413DB0" w:rsidP="00BC4838">
      <w:pPr>
        <w:pStyle w:val="ListParagraph"/>
        <w:numPr>
          <w:ilvl w:val="0"/>
          <w:numId w:val="42"/>
        </w:numPr>
        <w:spacing w:before="120" w:after="120" w:line="240" w:lineRule="auto"/>
        <w:rPr>
          <w:rFonts w:ascii="Times New Roman" w:hAnsi="Times New Roman" w:cs="Times New Roman"/>
          <w:b/>
          <w:bCs/>
          <w:lang w:val="en-US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Thermal ground</w:t>
      </w:r>
      <w:r w:rsidR="00754E8B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="00754E8B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</w:t>
      </w:r>
      <w:r w:rsidR="00D13C17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="00D13C17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250A2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zero </w:t>
      </w:r>
      <w:r w:rsidR="001A2F00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reference temperature node of </w:t>
      </w:r>
      <w:r w:rsidR="006D1343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thermal </w:t>
      </w:r>
      <w:r w:rsidR="00F13A0E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</w:t>
      </w:r>
      <w:r w:rsidR="00016847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ensuring a stable and well-posed </w:t>
      </w:r>
      <w:r w:rsidR="0078142E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thermal energy </w:t>
      </w:r>
      <w:r w:rsidR="0001470B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balance.</w:t>
      </w:r>
      <w:r w:rsidR="00BC4838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</w:p>
    <w:p w14:paraId="35920715" w14:textId="4452188C" w:rsidR="00F64561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Positive Displacement Compressor (2-Phase)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Increases the pressure and enthalpy of the refrigerant by converting mechanical work into thermal energy. 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FE7F205" w14:textId="62CD1F90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Compressor Mechanical Drive &amp; Speed Input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Supplies controlled mechanical energy to the compressor. This allows evaluation of system response to different compressor speeds and operating conditions.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03C7F76" w14:textId="7240B1F9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Condenser Pass-1 and Pass-2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Models heat rejection from high-pressure refrigerant to the surroundings in multiple stages. 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BF29CF1" w14:textId="4A8314CE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Inter-Pass Manifolds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Provide flow continuity and thermal capacitance between condenser passes. These blocks help prevent flow instability and flooding during transient conditions.</w:t>
      </w:r>
      <w:r w:rsidR="00405DFF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8FD829B" w14:textId="21C1FCAD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Refrigerant Property Definition (R-1234yf)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Defines thermophysical properties of the working fluid. This ensures accurate phase change behavio</w:t>
      </w:r>
      <w:r w:rsidR="00F64561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 and realistic pressure–enthalpy relationships.</w:t>
      </w:r>
      <w:r w:rsidR="00405DFF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088260F" w14:textId="2A074A85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Thermodynamic State Sensors (p–h Sensors)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Measure pressure and enthalpy at key locations in the cycle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also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extract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 points for validation using the P–H diagram.</w:t>
      </w:r>
      <w:r w:rsidR="00405DFF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2BAD5DD" w14:textId="74C2A9B4" w:rsidR="00EF0092" w:rsidRPr="00931719" w:rsidRDefault="00EF0092" w:rsidP="00BC4838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P–H Diagram Generator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Converts simulation data into a pressure–enthalpy plot. This block validates the correctness of the refrigeration cycle </w:t>
      </w:r>
      <w:r w:rsidR="00BC4838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model 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against thermodynamic theory.</w:t>
      </w:r>
      <w:r w:rsidR="00405DFF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7B405ED" w14:textId="3B3F8672" w:rsidR="00376EC5" w:rsidRPr="00931719" w:rsidRDefault="00EF0092" w:rsidP="00B24A50">
      <w:pPr>
        <w:pStyle w:val="ListParagraph"/>
        <w:numPr>
          <w:ilvl w:val="0"/>
          <w:numId w:val="42"/>
        </w:numPr>
        <w:spacing w:before="120" w:beforeAutospacing="1" w:after="120" w:afterAutospacing="1" w:line="240" w:lineRule="auto"/>
        <w:rPr>
          <w:rFonts w:ascii="Times New Roman" w:hAnsi="Times New Roman" w:cs="Times New Roman"/>
          <w:lang w:val="en-US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Thermal </w:t>
      </w:r>
      <w:r w:rsidR="00EC06B2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Network</w:t>
      </w:r>
      <w:r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Solver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Ensures numerical convergence and conservation of energy within the thermal network. </w:t>
      </w:r>
    </w:p>
    <w:p w14:paraId="71CB1FBB" w14:textId="77777777" w:rsid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B814065" w14:textId="77777777" w:rsidR="00931719" w:rsidRP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lang w:val="en-US"/>
        </w:rPr>
      </w:pPr>
    </w:p>
    <w:p w14:paraId="1864F4E6" w14:textId="77777777" w:rsidR="00931719" w:rsidRPr="00931719" w:rsidRDefault="00B54642" w:rsidP="00425390">
      <w:pPr>
        <w:pStyle w:val="ListParagraph"/>
        <w:numPr>
          <w:ilvl w:val="0"/>
          <w:numId w:val="45"/>
        </w:numPr>
        <w:spacing w:before="120" w:beforeAutospacing="1" w:after="120" w:afterAutospacing="1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317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lastRenderedPageBreak/>
        <w:t>Output</w:t>
      </w:r>
      <w:r w:rsidR="00F37D5C" w:rsidRPr="009317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Results</w:t>
      </w:r>
      <w:r w:rsidR="009D4E53" w:rsidRPr="009317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 xml:space="preserve"> (PH Diagram analysis)</w:t>
      </w:r>
      <w:r w:rsidR="00A551FB" w:rsidRPr="009317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br/>
      </w:r>
      <w:r w:rsidR="00425390">
        <w:rPr>
          <w:rFonts w:eastAsia="Times New Roman" w:cstheme="minorHAnsi"/>
          <w:b/>
          <w:bCs/>
          <w:kern w:val="0"/>
          <w:sz w:val="28"/>
          <w:szCs w:val="28"/>
          <w:u w:val="single"/>
          <w:lang w:eastAsia="en-IN"/>
          <w14:ligatures w14:val="none"/>
        </w:rPr>
        <w:br/>
      </w:r>
      <w:r w:rsidR="006429FF">
        <w:rPr>
          <w:noProof/>
        </w:rPr>
        <w:drawing>
          <wp:inline distT="0" distB="0" distL="0" distR="0" wp14:anchorId="5F94EAFF" wp14:editId="636A907A">
            <wp:extent cx="5646420" cy="4305300"/>
            <wp:effectExtent l="0" t="0" r="0" b="0"/>
            <wp:docPr id="5024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302" cy="4327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5361" w14:textId="7B7F3A64" w:rsidR="00425390" w:rsidRDefault="00D7113D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eastAsia="Times New Roman" w:cstheme="minorHAnsi"/>
          <w:kern w:val="0"/>
          <w:lang w:eastAsia="en-IN"/>
          <w14:ligatures w14:val="none"/>
        </w:rPr>
        <w:br/>
      </w:r>
      <w:r w:rsidR="0068782E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simulated</w:t>
      </w:r>
      <w:r w:rsidR="0068782E" w:rsidRPr="00931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68782E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refrigeration cycle </w:t>
      </w:r>
      <w:r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plotted on </w:t>
      </w:r>
      <w:r w:rsidR="00CF1AB4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Pressure-Enthalpy (P-H) diagram for R1234</w:t>
      </w:r>
      <w:r w:rsidR="00BF5CB9" w:rsidRPr="009317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yf clearly demonstrates all four thermodynamic processes</w:t>
      </w:r>
      <w:r w:rsidR="00931719" w:rsidRPr="009317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805F88" w14:textId="77777777" w:rsidR="00931719" w:rsidRP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2AB36F2E" w14:textId="77777777" w:rsidR="0037631F" w:rsidRPr="00931719" w:rsidRDefault="001E7DF1" w:rsidP="0037631F">
      <w:pPr>
        <w:pStyle w:val="ListParagraph"/>
        <w:numPr>
          <w:ilvl w:val="0"/>
          <w:numId w:val="46"/>
        </w:numPr>
        <w:spacing w:before="120" w:beforeAutospacing="1" w:after="120" w:afterAutospacing="1" w:line="240" w:lineRule="auto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  <w:b/>
          <w:bCs/>
          <w:u w:val="single"/>
          <w:lang w:val="en-US"/>
        </w:rPr>
        <w:t>Evaporation</w:t>
      </w:r>
      <w:r w:rsidR="006600C7" w:rsidRPr="00931719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0F6CC0D0" w14:textId="77777777" w:rsidR="00931719" w:rsidRP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</w:rPr>
      </w:pPr>
    </w:p>
    <w:p w14:paraId="10282010" w14:textId="740831A2" w:rsidR="0037631F" w:rsidRDefault="0037631F" w:rsidP="0037631F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</w:rPr>
        <w:t></w:t>
      </w:r>
      <w:r w:rsidR="00BA2FDF" w:rsidRPr="00931719">
        <w:rPr>
          <w:rFonts w:ascii="Times New Roman" w:hAnsi="Times New Roman" w:cs="Times New Roman"/>
        </w:rPr>
        <w:t xml:space="preserve"> </w:t>
      </w:r>
      <w:r w:rsidRPr="00931719">
        <w:rPr>
          <w:rFonts w:ascii="Times New Roman" w:hAnsi="Times New Roman" w:cs="Times New Roman"/>
        </w:rPr>
        <w:t>Horizontal movement toward higher enthalpy.</w:t>
      </w:r>
      <w:r w:rsidRPr="00931719">
        <w:rPr>
          <w:rFonts w:ascii="Times New Roman" w:hAnsi="Times New Roman" w:cs="Times New Roman"/>
        </w:rPr>
        <w:br/>
      </w:r>
      <w:r w:rsidRPr="00931719">
        <w:rPr>
          <w:rFonts w:ascii="Times New Roman" w:hAnsi="Times New Roman" w:cs="Times New Roman"/>
        </w:rPr>
        <w:t></w:t>
      </w:r>
      <w:r w:rsidR="00BA2FDF" w:rsidRPr="00931719">
        <w:rPr>
          <w:rFonts w:ascii="Times New Roman" w:hAnsi="Times New Roman" w:cs="Times New Roman"/>
        </w:rPr>
        <w:t xml:space="preserve"> </w:t>
      </w:r>
      <w:r w:rsidRPr="00931719">
        <w:rPr>
          <w:rFonts w:ascii="Times New Roman" w:hAnsi="Times New Roman" w:cs="Times New Roman"/>
        </w:rPr>
        <w:t>Confirms effective heat absorption in the evaporator.</w:t>
      </w:r>
    </w:p>
    <w:p w14:paraId="32A12B0A" w14:textId="77777777" w:rsidR="00931719" w:rsidRPr="00931719" w:rsidRDefault="00931719" w:rsidP="0037631F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</w:rPr>
      </w:pPr>
    </w:p>
    <w:p w14:paraId="24B9631B" w14:textId="77777777" w:rsidR="00931719" w:rsidRDefault="00EB4FCE" w:rsidP="0057731C">
      <w:pPr>
        <w:pStyle w:val="ListParagraph"/>
        <w:numPr>
          <w:ilvl w:val="0"/>
          <w:numId w:val="46"/>
        </w:numPr>
        <w:spacing w:before="120" w:beforeAutospacing="1" w:after="120" w:afterAutospacing="1" w:line="240" w:lineRule="auto"/>
        <w:rPr>
          <w:rFonts w:ascii="Times New Roman" w:hAnsi="Times New Roman" w:cs="Times New Roman"/>
          <w:b/>
          <w:bCs/>
          <w:u w:val="single"/>
        </w:rPr>
      </w:pPr>
      <w:r w:rsidRPr="00931719">
        <w:rPr>
          <w:rFonts w:ascii="Times New Roman" w:hAnsi="Times New Roman" w:cs="Times New Roman"/>
          <w:b/>
          <w:bCs/>
          <w:u w:val="single"/>
        </w:rPr>
        <w:t>Compression:</w:t>
      </w:r>
    </w:p>
    <w:p w14:paraId="6560D9B1" w14:textId="5A2DA901" w:rsidR="00F3167E" w:rsidRDefault="0057731C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  <w:b/>
          <w:bCs/>
          <w:u w:val="single"/>
        </w:rPr>
        <w:br/>
      </w:r>
      <w:r w:rsidR="00F3167E" w:rsidRPr="00931719">
        <w:rPr>
          <w:rFonts w:ascii="Times New Roman" w:hAnsi="Times New Roman" w:cs="Times New Roman"/>
        </w:rPr>
        <w:t xml:space="preserve"> </w:t>
      </w:r>
      <w:r w:rsidR="005F4A99" w:rsidRPr="00931719">
        <w:rPr>
          <w:rFonts w:ascii="Times New Roman" w:hAnsi="Times New Roman" w:cs="Times New Roman"/>
        </w:rPr>
        <w:t>Refrigerant</w:t>
      </w:r>
      <w:r w:rsidR="00DA0EA9" w:rsidRPr="00931719">
        <w:rPr>
          <w:rFonts w:ascii="Times New Roman" w:hAnsi="Times New Roman" w:cs="Times New Roman"/>
        </w:rPr>
        <w:t xml:space="preserve">’s </w:t>
      </w:r>
      <w:r w:rsidR="00F3167E" w:rsidRPr="00931719">
        <w:rPr>
          <w:rFonts w:ascii="Times New Roman" w:hAnsi="Times New Roman" w:cs="Times New Roman"/>
        </w:rPr>
        <w:t>pressure and enthalpy</w:t>
      </w:r>
      <w:r w:rsidR="00DA0EA9" w:rsidRPr="00931719">
        <w:rPr>
          <w:rFonts w:ascii="Times New Roman" w:hAnsi="Times New Roman" w:cs="Times New Roman"/>
        </w:rPr>
        <w:t xml:space="preserve"> </w:t>
      </w:r>
      <w:r w:rsidR="009D59A5" w:rsidRPr="00931719">
        <w:rPr>
          <w:rFonts w:ascii="Times New Roman" w:hAnsi="Times New Roman" w:cs="Times New Roman"/>
        </w:rPr>
        <w:t>rise</w:t>
      </w:r>
      <w:r w:rsidR="00DA0EA9" w:rsidRPr="00931719">
        <w:rPr>
          <w:rFonts w:ascii="Times New Roman" w:hAnsi="Times New Roman" w:cs="Times New Roman"/>
        </w:rPr>
        <w:t xml:space="preserve"> sharply</w:t>
      </w:r>
      <w:r w:rsidR="00046F64" w:rsidRPr="00931719">
        <w:rPr>
          <w:rFonts w:ascii="Times New Roman" w:hAnsi="Times New Roman" w:cs="Times New Roman"/>
        </w:rPr>
        <w:t xml:space="preserve"> at compressor outlet</w:t>
      </w:r>
      <w:r w:rsidR="00F3167E" w:rsidRPr="00931719">
        <w:rPr>
          <w:rFonts w:ascii="Times New Roman" w:hAnsi="Times New Roman" w:cs="Times New Roman"/>
        </w:rPr>
        <w:t>.</w:t>
      </w:r>
      <w:r w:rsidR="00F3167E" w:rsidRPr="00931719">
        <w:rPr>
          <w:rFonts w:ascii="Times New Roman" w:hAnsi="Times New Roman" w:cs="Times New Roman"/>
        </w:rPr>
        <w:br/>
      </w:r>
      <w:r w:rsidR="00F3167E" w:rsidRPr="00931719">
        <w:rPr>
          <w:rFonts w:ascii="Times New Roman" w:hAnsi="Times New Roman" w:cs="Times New Roman"/>
        </w:rPr>
        <w:t> Indicates mechanical energy conversion into refrigerant internal energy.</w:t>
      </w:r>
    </w:p>
    <w:p w14:paraId="5F9930E0" w14:textId="77777777" w:rsidR="00931719" w:rsidRP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0134D1C4" w14:textId="77777777" w:rsidR="00931719" w:rsidRPr="00931719" w:rsidRDefault="00DC778D" w:rsidP="00835B23">
      <w:pPr>
        <w:pStyle w:val="ListParagraph"/>
        <w:numPr>
          <w:ilvl w:val="0"/>
          <w:numId w:val="46"/>
        </w:numPr>
        <w:spacing w:before="120" w:beforeAutospacing="1" w:after="120" w:afterAutospacing="1" w:line="240" w:lineRule="auto"/>
        <w:rPr>
          <w:rFonts w:ascii="Times New Roman" w:hAnsi="Times New Roman" w:cs="Times New Roman"/>
          <w:b/>
          <w:bCs/>
          <w:u w:val="single"/>
        </w:rPr>
      </w:pPr>
      <w:r w:rsidRPr="00931719">
        <w:rPr>
          <w:rStyle w:val="Strong"/>
          <w:rFonts w:ascii="Times New Roman" w:hAnsi="Times New Roman" w:cs="Times New Roman"/>
          <w:u w:val="single"/>
        </w:rPr>
        <w:t>Condensation (Heat Rejection)</w:t>
      </w:r>
      <w:r w:rsidR="00516C38" w:rsidRPr="00931719">
        <w:rPr>
          <w:rFonts w:ascii="Times New Roman" w:hAnsi="Times New Roman" w:cs="Times New Roman"/>
        </w:rPr>
        <w:t>:</w:t>
      </w:r>
    </w:p>
    <w:p w14:paraId="07FE4258" w14:textId="771BD12E" w:rsidR="00835B23" w:rsidRDefault="00835B23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</w:rPr>
      </w:pPr>
      <w:r w:rsidRPr="00931719">
        <w:rPr>
          <w:rFonts w:ascii="Times New Roman" w:hAnsi="Times New Roman" w:cs="Times New Roman"/>
        </w:rPr>
        <w:br/>
      </w:r>
      <w:r w:rsidRPr="00931719">
        <w:rPr>
          <w:rFonts w:ascii="Times New Roman" w:hAnsi="Times New Roman" w:cs="Times New Roman"/>
        </w:rPr>
        <w:t> Enthalpy reduction at nearly constant pressure.</w:t>
      </w:r>
      <w:r w:rsidRPr="00931719">
        <w:rPr>
          <w:rFonts w:ascii="Times New Roman" w:hAnsi="Times New Roman" w:cs="Times New Roman"/>
        </w:rPr>
        <w:br/>
      </w:r>
      <w:r w:rsidRPr="00931719">
        <w:rPr>
          <w:rFonts w:ascii="Times New Roman" w:hAnsi="Times New Roman" w:cs="Times New Roman"/>
        </w:rPr>
        <w:t> Confirms effective heat rejection and phase change.</w:t>
      </w:r>
    </w:p>
    <w:p w14:paraId="5623234F" w14:textId="77777777" w:rsidR="00931719" w:rsidRPr="00931719" w:rsidRDefault="00931719" w:rsidP="00931719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5B0A9CEA" w14:textId="77777777" w:rsidR="00931719" w:rsidRPr="00931719" w:rsidRDefault="00906545" w:rsidP="00931719">
      <w:pPr>
        <w:pStyle w:val="ListParagraph"/>
        <w:numPr>
          <w:ilvl w:val="0"/>
          <w:numId w:val="46"/>
        </w:numPr>
        <w:spacing w:before="120" w:beforeAutospacing="1" w:after="120" w:afterAutospacing="1" w:line="240" w:lineRule="auto"/>
        <w:rPr>
          <w:b/>
          <w:bCs/>
          <w:u w:val="single"/>
        </w:rPr>
      </w:pPr>
      <w:r w:rsidRPr="00931719">
        <w:rPr>
          <w:rFonts w:ascii="Times New Roman" w:hAnsi="Times New Roman" w:cs="Times New Roman"/>
          <w:b/>
          <w:bCs/>
          <w:u w:val="single"/>
        </w:rPr>
        <w:t>Pressure reduction</w:t>
      </w:r>
      <w:r w:rsidR="00CE4612" w:rsidRPr="00931719">
        <w:rPr>
          <w:rFonts w:ascii="Times New Roman" w:hAnsi="Times New Roman" w:cs="Times New Roman"/>
          <w:b/>
          <w:bCs/>
          <w:u w:val="single"/>
        </w:rPr>
        <w:t xml:space="preserve"> across flow restrictions</w:t>
      </w:r>
      <w:r w:rsidR="00CE4612" w:rsidRPr="00931719">
        <w:rPr>
          <w:rFonts w:ascii="Times New Roman" w:hAnsi="Times New Roman" w:cs="Times New Roman"/>
          <w:b/>
          <w:bCs/>
        </w:rPr>
        <w:t>:</w:t>
      </w:r>
    </w:p>
    <w:p w14:paraId="1056EB37" w14:textId="4C661EA6" w:rsidR="009339DF" w:rsidRPr="00931719" w:rsidRDefault="00835B23" w:rsidP="00931719">
      <w:pPr>
        <w:pStyle w:val="ListParagraph"/>
        <w:spacing w:before="120" w:beforeAutospacing="1" w:after="120" w:afterAutospacing="1" w:line="240" w:lineRule="auto"/>
        <w:ind w:left="360"/>
        <w:rPr>
          <w:b/>
          <w:bCs/>
          <w:u w:val="single"/>
        </w:rPr>
      </w:pPr>
      <w:r w:rsidRPr="00931719">
        <w:rPr>
          <w:rFonts w:ascii="Times New Roman" w:hAnsi="Times New Roman" w:cs="Times New Roman"/>
          <w:b/>
          <w:bCs/>
          <w:u w:val="single"/>
        </w:rPr>
        <w:br/>
      </w:r>
      <w:r w:rsidR="00CE4612" w:rsidRPr="00931719">
        <w:rPr>
          <w:rFonts w:ascii="Times New Roman" w:hAnsi="Times New Roman" w:cs="Times New Roman"/>
        </w:rPr>
        <w:t xml:space="preserve"> </w:t>
      </w:r>
      <w:r w:rsidR="00134A09" w:rsidRPr="00931719">
        <w:rPr>
          <w:rFonts w:ascii="Times New Roman" w:hAnsi="Times New Roman" w:cs="Times New Roman"/>
        </w:rPr>
        <w:t>P</w:t>
      </w:r>
      <w:r w:rsidR="00CE4612" w:rsidRPr="00931719">
        <w:rPr>
          <w:rFonts w:ascii="Times New Roman" w:hAnsi="Times New Roman" w:cs="Times New Roman"/>
        </w:rPr>
        <w:t>ressure</w:t>
      </w:r>
      <w:r w:rsidR="00134A09" w:rsidRPr="00931719">
        <w:rPr>
          <w:rFonts w:ascii="Times New Roman" w:hAnsi="Times New Roman" w:cs="Times New Roman"/>
        </w:rPr>
        <w:t xml:space="preserve"> </w:t>
      </w:r>
      <w:r w:rsidR="00F24D6F" w:rsidRPr="00931719">
        <w:rPr>
          <w:rFonts w:ascii="Times New Roman" w:hAnsi="Times New Roman" w:cs="Times New Roman"/>
        </w:rPr>
        <w:t xml:space="preserve">drop occurs between condenser outlet and evaporator </w:t>
      </w:r>
      <w:r w:rsidR="00AA23BD" w:rsidRPr="00931719">
        <w:rPr>
          <w:rFonts w:ascii="Times New Roman" w:hAnsi="Times New Roman" w:cs="Times New Roman"/>
        </w:rPr>
        <w:t>inlet due to flow resistances</w:t>
      </w:r>
      <w:r w:rsidR="00CE4612" w:rsidRPr="00931719">
        <w:rPr>
          <w:rFonts w:ascii="Times New Roman" w:hAnsi="Times New Roman" w:cs="Times New Roman"/>
        </w:rPr>
        <w:t>.</w:t>
      </w:r>
      <w:r w:rsidR="00CE4612" w:rsidRPr="00931719">
        <w:rPr>
          <w:rFonts w:ascii="Times New Roman" w:hAnsi="Times New Roman" w:cs="Times New Roman"/>
        </w:rPr>
        <w:br/>
      </w:r>
      <w:r w:rsidR="00CE4612" w:rsidRPr="00931719">
        <w:rPr>
          <w:rFonts w:ascii="Times New Roman" w:hAnsi="Times New Roman" w:cs="Times New Roman"/>
        </w:rPr>
        <w:t xml:space="preserve"> </w:t>
      </w:r>
      <w:r w:rsidR="00005947" w:rsidRPr="00931719">
        <w:rPr>
          <w:rFonts w:ascii="Times New Roman" w:hAnsi="Times New Roman" w:cs="Times New Roman"/>
        </w:rPr>
        <w:t xml:space="preserve">This pressure reduction </w:t>
      </w:r>
      <w:r w:rsidR="00262D0E" w:rsidRPr="00931719">
        <w:rPr>
          <w:rFonts w:ascii="Times New Roman" w:hAnsi="Times New Roman" w:cs="Times New Roman"/>
        </w:rPr>
        <w:t xml:space="preserve">provides throttling </w:t>
      </w:r>
      <w:r w:rsidR="001530A5" w:rsidRPr="00931719">
        <w:rPr>
          <w:rFonts w:ascii="Times New Roman" w:hAnsi="Times New Roman" w:cs="Times New Roman"/>
        </w:rPr>
        <w:t xml:space="preserve">required </w:t>
      </w:r>
      <w:r w:rsidR="000C128D" w:rsidRPr="00931719">
        <w:rPr>
          <w:rFonts w:ascii="Times New Roman" w:hAnsi="Times New Roman" w:cs="Times New Roman"/>
        </w:rPr>
        <w:t>for completing the refrigeration cycle</w:t>
      </w:r>
      <w:r w:rsidR="000C128D" w:rsidRPr="00931719">
        <w:rPr>
          <w:rFonts w:cstheme="minorHAnsi"/>
        </w:rPr>
        <w:t>.</w:t>
      </w:r>
    </w:p>
    <w:p w14:paraId="2A44871A" w14:textId="2058A19E" w:rsidR="007C3CD9" w:rsidRPr="00931719" w:rsidRDefault="002F2D18" w:rsidP="003C7A34">
      <w:pPr>
        <w:pStyle w:val="ListParagraph"/>
        <w:numPr>
          <w:ilvl w:val="0"/>
          <w:numId w:val="45"/>
        </w:numPr>
        <w:spacing w:before="120" w:beforeAutospacing="1" w:after="12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Observation</w:t>
      </w:r>
      <w:r w:rsidR="00747BD5" w:rsidRPr="00931719">
        <w:rPr>
          <w:rFonts w:ascii="Times New Roman" w:hAnsi="Times New Roman" w:cs="Times New Roman"/>
          <w:b/>
          <w:bCs/>
          <w:sz w:val="28"/>
          <w:szCs w:val="28"/>
          <w:u w:val="single"/>
        </w:rPr>
        <w:t>s</w:t>
      </w:r>
      <w:r w:rsidR="00747BD5" w:rsidRPr="009317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C7A34" w:rsidRPr="00931719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1DD33142" w14:textId="4971A46C" w:rsidR="00EB4FCE" w:rsidRPr="00931719" w:rsidRDefault="0020399D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>The</w:t>
      </w:r>
      <w:r w:rsidRPr="00931719">
        <w:rPr>
          <w:rFonts w:ascii="Times New Roman" w:hAnsi="Times New Roman" w:cs="Times New Roman"/>
          <w:b/>
          <w:bCs/>
        </w:rPr>
        <w:t xml:space="preserve"> </w:t>
      </w:r>
      <w:r w:rsidRPr="00931719">
        <w:rPr>
          <w:rFonts w:ascii="Times New Roman" w:hAnsi="Times New Roman" w:cs="Times New Roman"/>
        </w:rPr>
        <w:t xml:space="preserve">simulated </w:t>
      </w:r>
      <w:r w:rsidR="00555CFC" w:rsidRPr="00931719">
        <w:rPr>
          <w:rFonts w:ascii="Times New Roman" w:hAnsi="Times New Roman" w:cs="Times New Roman"/>
        </w:rPr>
        <w:t xml:space="preserve">P-H loop for </w:t>
      </w:r>
      <w:r w:rsidR="00BC42E7" w:rsidRPr="00931719">
        <w:rPr>
          <w:rFonts w:ascii="Times New Roman" w:hAnsi="Times New Roman" w:cs="Times New Roman"/>
        </w:rPr>
        <w:t>R-</w:t>
      </w:r>
      <w:r w:rsidR="00555CFC" w:rsidRPr="00931719">
        <w:rPr>
          <w:rFonts w:ascii="Times New Roman" w:hAnsi="Times New Roman" w:cs="Times New Roman"/>
        </w:rPr>
        <w:t xml:space="preserve">1234yf </w:t>
      </w:r>
      <w:r w:rsidR="000A25B1" w:rsidRPr="00931719">
        <w:rPr>
          <w:rFonts w:ascii="Times New Roman" w:hAnsi="Times New Roman" w:cs="Times New Roman"/>
        </w:rPr>
        <w:t xml:space="preserve">clearly exhibits </w:t>
      </w:r>
      <w:r w:rsidR="00531126" w:rsidRPr="00931719">
        <w:rPr>
          <w:rFonts w:ascii="Times New Roman" w:hAnsi="Times New Roman" w:cs="Times New Roman"/>
        </w:rPr>
        <w:t>all four thermodynamic processes-evaporation,</w:t>
      </w:r>
      <w:r w:rsidR="006F4827" w:rsidRPr="00931719">
        <w:rPr>
          <w:rFonts w:ascii="Times New Roman" w:hAnsi="Times New Roman" w:cs="Times New Roman"/>
        </w:rPr>
        <w:t xml:space="preserve"> </w:t>
      </w:r>
      <w:r w:rsidR="00F538BE" w:rsidRPr="00931719">
        <w:rPr>
          <w:rFonts w:ascii="Times New Roman" w:hAnsi="Times New Roman" w:cs="Times New Roman"/>
        </w:rPr>
        <w:t xml:space="preserve">compression, </w:t>
      </w:r>
      <w:r w:rsidR="006F4827" w:rsidRPr="00931719">
        <w:rPr>
          <w:rFonts w:ascii="Times New Roman" w:hAnsi="Times New Roman" w:cs="Times New Roman"/>
        </w:rPr>
        <w:t>condensation and throttling</w:t>
      </w:r>
      <w:r w:rsidR="00485BB7" w:rsidRPr="00931719">
        <w:rPr>
          <w:rFonts w:ascii="Times New Roman" w:hAnsi="Times New Roman" w:cs="Times New Roman"/>
        </w:rPr>
        <w:t>.</w:t>
      </w:r>
    </w:p>
    <w:p w14:paraId="3003564B" w14:textId="3D4F68A5" w:rsidR="00485BB7" w:rsidRPr="00931719" w:rsidRDefault="008C45BD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>The refrigerant reaches a superheated state at the evaporator outlet, confirming full heat absorption from the load.</w:t>
      </w:r>
    </w:p>
    <w:p w14:paraId="2A30E94E" w14:textId="53E31B57" w:rsidR="002B78E9" w:rsidRPr="00931719" w:rsidRDefault="001C40C3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 xml:space="preserve">Distinct enthalpy rise </w:t>
      </w:r>
      <w:r w:rsidR="00213557" w:rsidRPr="00931719">
        <w:rPr>
          <w:rFonts w:ascii="Times New Roman" w:hAnsi="Times New Roman" w:cs="Times New Roman"/>
        </w:rPr>
        <w:t xml:space="preserve">across compressor is observed </w:t>
      </w:r>
      <w:r w:rsidR="00FE6487" w:rsidRPr="00931719">
        <w:rPr>
          <w:rFonts w:ascii="Times New Roman" w:hAnsi="Times New Roman" w:cs="Times New Roman"/>
        </w:rPr>
        <w:t xml:space="preserve">at elevated pressure levels, validating proper </w:t>
      </w:r>
      <w:r w:rsidR="001D1F4D" w:rsidRPr="00931719">
        <w:rPr>
          <w:rFonts w:ascii="Times New Roman" w:hAnsi="Times New Roman" w:cs="Times New Roman"/>
        </w:rPr>
        <w:t xml:space="preserve">conversion of </w:t>
      </w:r>
      <w:r w:rsidR="00670A6B" w:rsidRPr="00931719">
        <w:rPr>
          <w:rFonts w:ascii="Times New Roman" w:hAnsi="Times New Roman" w:cs="Times New Roman"/>
        </w:rPr>
        <w:t xml:space="preserve">mechanical work into </w:t>
      </w:r>
      <w:r w:rsidR="003D61E3" w:rsidRPr="00931719">
        <w:rPr>
          <w:rFonts w:ascii="Times New Roman" w:hAnsi="Times New Roman" w:cs="Times New Roman"/>
        </w:rPr>
        <w:t>refrigerant internal energy.</w:t>
      </w:r>
    </w:p>
    <w:p w14:paraId="7BD4EA49" w14:textId="450185C1" w:rsidR="003D61E3" w:rsidRPr="00931719" w:rsidRDefault="00CB5DCB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 xml:space="preserve">Enthalpy gradually reduces across </w:t>
      </w:r>
      <w:r w:rsidR="008076A0" w:rsidRPr="00931719">
        <w:rPr>
          <w:rFonts w:ascii="Times New Roman" w:hAnsi="Times New Roman" w:cs="Times New Roman"/>
        </w:rPr>
        <w:t xml:space="preserve">the </w:t>
      </w:r>
      <w:r w:rsidRPr="00931719">
        <w:rPr>
          <w:rFonts w:ascii="Times New Roman" w:hAnsi="Times New Roman" w:cs="Times New Roman"/>
        </w:rPr>
        <w:t>condenser</w:t>
      </w:r>
      <w:r w:rsidR="008076A0" w:rsidRPr="00931719">
        <w:rPr>
          <w:rFonts w:ascii="Times New Roman" w:hAnsi="Times New Roman" w:cs="Times New Roman"/>
        </w:rPr>
        <w:t xml:space="preserve"> with state moving from </w:t>
      </w:r>
      <w:r w:rsidR="00C0148F" w:rsidRPr="00931719">
        <w:rPr>
          <w:rFonts w:ascii="Times New Roman" w:hAnsi="Times New Roman" w:cs="Times New Roman"/>
        </w:rPr>
        <w:t>superheated vapor to sub</w:t>
      </w:r>
      <w:r w:rsidR="008A558E" w:rsidRPr="00931719">
        <w:rPr>
          <w:rFonts w:ascii="Times New Roman" w:hAnsi="Times New Roman" w:cs="Times New Roman"/>
        </w:rPr>
        <w:t>-</w:t>
      </w:r>
      <w:r w:rsidR="00C0148F" w:rsidRPr="00931719">
        <w:rPr>
          <w:rFonts w:ascii="Times New Roman" w:hAnsi="Times New Roman" w:cs="Times New Roman"/>
        </w:rPr>
        <w:t xml:space="preserve">cooled </w:t>
      </w:r>
      <w:r w:rsidR="002857F1" w:rsidRPr="00931719">
        <w:rPr>
          <w:rFonts w:ascii="Times New Roman" w:hAnsi="Times New Roman" w:cs="Times New Roman"/>
        </w:rPr>
        <w:t>liquid, confirming adequate heat rejection capability.</w:t>
      </w:r>
    </w:p>
    <w:p w14:paraId="4F01CE72" w14:textId="77777777" w:rsidR="002D4D0F" w:rsidRPr="00931719" w:rsidRDefault="003E0499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 xml:space="preserve">Although no expansion valve </w:t>
      </w:r>
      <w:r w:rsidR="00BD7F33" w:rsidRPr="00931719">
        <w:rPr>
          <w:rFonts w:ascii="Times New Roman" w:hAnsi="Times New Roman" w:cs="Times New Roman"/>
        </w:rPr>
        <w:t xml:space="preserve">is modelled, pressure drop across manifolds and interconnecting </w:t>
      </w:r>
      <w:r w:rsidR="005D7E2F" w:rsidRPr="00931719">
        <w:rPr>
          <w:rFonts w:ascii="Times New Roman" w:hAnsi="Times New Roman" w:cs="Times New Roman"/>
        </w:rPr>
        <w:t xml:space="preserve">flow elements produces </w:t>
      </w:r>
      <w:r w:rsidR="00885F36" w:rsidRPr="00931719">
        <w:rPr>
          <w:rFonts w:ascii="Times New Roman" w:hAnsi="Times New Roman" w:cs="Times New Roman"/>
        </w:rPr>
        <w:t>implicit throttling effect</w:t>
      </w:r>
      <w:r w:rsidR="002D4D0F" w:rsidRPr="00931719">
        <w:rPr>
          <w:rFonts w:ascii="Times New Roman" w:hAnsi="Times New Roman" w:cs="Times New Roman"/>
        </w:rPr>
        <w:t>.</w:t>
      </w:r>
    </w:p>
    <w:p w14:paraId="10A0894B" w14:textId="1A71B2F8" w:rsidR="0024772F" w:rsidRPr="00931719" w:rsidRDefault="00153F66" w:rsidP="008C45BD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</w:rPr>
        <w:t xml:space="preserve">The cycle geometry </w:t>
      </w:r>
      <w:r w:rsidR="00044D9A" w:rsidRPr="00931719">
        <w:rPr>
          <w:rFonts w:ascii="Times New Roman" w:hAnsi="Times New Roman" w:cs="Times New Roman"/>
        </w:rPr>
        <w:t xml:space="preserve">on the P-H diagram </w:t>
      </w:r>
      <w:r w:rsidRPr="00931719">
        <w:rPr>
          <w:rFonts w:ascii="Times New Roman" w:hAnsi="Times New Roman" w:cs="Times New Roman"/>
        </w:rPr>
        <w:t xml:space="preserve">remains </w:t>
      </w:r>
      <w:r w:rsidR="00044D9A" w:rsidRPr="00931719">
        <w:rPr>
          <w:rFonts w:ascii="Times New Roman" w:hAnsi="Times New Roman" w:cs="Times New Roman"/>
        </w:rPr>
        <w:t>stable without divergence</w:t>
      </w:r>
      <w:r w:rsidR="00CF7A7E" w:rsidRPr="00931719">
        <w:rPr>
          <w:rFonts w:ascii="Times New Roman" w:hAnsi="Times New Roman" w:cs="Times New Roman"/>
        </w:rPr>
        <w:t xml:space="preserve"> indicating</w:t>
      </w:r>
      <w:r w:rsidR="002D32B1" w:rsidRPr="00931719">
        <w:rPr>
          <w:rFonts w:ascii="Times New Roman" w:hAnsi="Times New Roman" w:cs="Times New Roman"/>
        </w:rPr>
        <w:t xml:space="preserve"> </w:t>
      </w:r>
      <w:r w:rsidR="00CF7A7E" w:rsidRPr="00931719">
        <w:rPr>
          <w:rFonts w:ascii="Times New Roman" w:hAnsi="Times New Roman" w:cs="Times New Roman"/>
        </w:rPr>
        <w:t>appropriate initial conditions</w:t>
      </w:r>
      <w:r w:rsidR="001E73A0" w:rsidRPr="00931719">
        <w:rPr>
          <w:rFonts w:ascii="Times New Roman" w:hAnsi="Times New Roman" w:cs="Times New Roman"/>
        </w:rPr>
        <w:t>.</w:t>
      </w:r>
      <w:r w:rsidR="009C6283" w:rsidRPr="00931719">
        <w:rPr>
          <w:rFonts w:ascii="Times New Roman" w:hAnsi="Times New Roman" w:cs="Times New Roman"/>
        </w:rPr>
        <w:br/>
      </w:r>
    </w:p>
    <w:p w14:paraId="2DC6C2F2" w14:textId="1F803275" w:rsidR="00077161" w:rsidRPr="00931719" w:rsidRDefault="0081111D" w:rsidP="00077161">
      <w:pPr>
        <w:spacing w:before="120" w:beforeAutospacing="1" w:after="12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171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24772F" w:rsidRPr="00931719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Conclusion:</w:t>
      </w:r>
    </w:p>
    <w:p w14:paraId="51C37A75" w14:textId="415A40FD" w:rsidR="003851CD" w:rsidRPr="00931719" w:rsidRDefault="00077161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31719">
        <w:rPr>
          <w:rFonts w:ascii="Times New Roman" w:hAnsi="Times New Roman" w:cs="Times New Roman"/>
        </w:rPr>
        <w:t xml:space="preserve">The </w:t>
      </w:r>
      <w:r w:rsidR="00E67642" w:rsidRPr="00931719">
        <w:rPr>
          <w:rFonts w:ascii="Times New Roman" w:hAnsi="Times New Roman" w:cs="Times New Roman"/>
        </w:rPr>
        <w:t xml:space="preserve">simulated </w:t>
      </w:r>
      <w:r w:rsidR="00443B43" w:rsidRPr="00931719">
        <w:rPr>
          <w:rFonts w:ascii="Times New Roman" w:hAnsi="Times New Roman" w:cs="Times New Roman"/>
        </w:rPr>
        <w:t xml:space="preserve">results align well with refrigeration theory, </w:t>
      </w:r>
      <w:r w:rsidR="00326E2C" w:rsidRPr="00931719">
        <w:rPr>
          <w:rFonts w:ascii="Times New Roman" w:hAnsi="Times New Roman" w:cs="Times New Roman"/>
        </w:rPr>
        <w:t xml:space="preserve">as verified through pressure-enthalpy analysis, demonstrating </w:t>
      </w:r>
      <w:r w:rsidR="00ED0E4C" w:rsidRPr="00931719">
        <w:rPr>
          <w:rFonts w:ascii="Times New Roman" w:hAnsi="Times New Roman" w:cs="Times New Roman"/>
        </w:rPr>
        <w:t>correct phase transitions and energy balance across all components.</w:t>
      </w:r>
    </w:p>
    <w:p w14:paraId="33A65115" w14:textId="1B8122C4" w:rsidR="00ED0E4C" w:rsidRPr="00931719" w:rsidRDefault="00E9335E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931719">
        <w:rPr>
          <w:rFonts w:ascii="Times New Roman" w:hAnsi="Times New Roman" w:cs="Times New Roman"/>
        </w:rPr>
        <w:t xml:space="preserve">The model </w:t>
      </w:r>
      <w:r w:rsidR="0078539D" w:rsidRPr="00931719">
        <w:rPr>
          <w:rFonts w:ascii="Times New Roman" w:hAnsi="Times New Roman" w:cs="Times New Roman"/>
        </w:rPr>
        <w:t>architecture based on modular evaporator, compressor</w:t>
      </w:r>
      <w:r w:rsidR="00A15548" w:rsidRPr="00931719">
        <w:rPr>
          <w:rFonts w:ascii="Times New Roman" w:hAnsi="Times New Roman" w:cs="Times New Roman"/>
        </w:rPr>
        <w:t xml:space="preserve"> and condenser </w:t>
      </w:r>
      <w:r w:rsidR="0016415F" w:rsidRPr="00931719">
        <w:rPr>
          <w:rFonts w:ascii="Times New Roman" w:hAnsi="Times New Roman" w:cs="Times New Roman"/>
        </w:rPr>
        <w:t>subsystems</w:t>
      </w:r>
      <w:r w:rsidR="00A76A45" w:rsidRPr="00931719">
        <w:rPr>
          <w:rFonts w:ascii="Times New Roman" w:hAnsi="Times New Roman" w:cs="Times New Roman"/>
        </w:rPr>
        <w:t xml:space="preserve"> provides scalable </w:t>
      </w:r>
      <w:r w:rsidR="00686AB9" w:rsidRPr="00931719">
        <w:rPr>
          <w:rFonts w:ascii="Times New Roman" w:hAnsi="Times New Roman" w:cs="Times New Roman"/>
        </w:rPr>
        <w:t>framework for future enhancements</w:t>
      </w:r>
      <w:r w:rsidR="001D1FD0" w:rsidRPr="00931719">
        <w:rPr>
          <w:rFonts w:ascii="Times New Roman" w:hAnsi="Times New Roman" w:cs="Times New Roman"/>
        </w:rPr>
        <w:t xml:space="preserve"> such as expansion valve</w:t>
      </w:r>
      <w:r w:rsidR="00571A39" w:rsidRPr="00931719">
        <w:rPr>
          <w:rFonts w:ascii="Times New Roman" w:hAnsi="Times New Roman" w:cs="Times New Roman"/>
        </w:rPr>
        <w:t xml:space="preserve"> control</w:t>
      </w:r>
      <w:r w:rsidR="00686AB9" w:rsidRPr="00931719">
        <w:rPr>
          <w:rFonts w:ascii="Times New Roman" w:hAnsi="Times New Roman" w:cs="Times New Roman"/>
        </w:rPr>
        <w:t>.</w:t>
      </w:r>
    </w:p>
    <w:p w14:paraId="293CA3C2" w14:textId="3708F169" w:rsidR="00053805" w:rsidRPr="00931719" w:rsidRDefault="00BE114A" w:rsidP="00931719">
      <w:pPr>
        <w:pStyle w:val="ListParagraph"/>
        <w:numPr>
          <w:ilvl w:val="0"/>
          <w:numId w:val="49"/>
        </w:numPr>
        <w:spacing w:before="120" w:beforeAutospacing="1" w:after="120" w:afterAutospacing="1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931719">
        <w:rPr>
          <w:rFonts w:ascii="Times New Roman" w:hAnsi="Times New Roman" w:cs="Times New Roman"/>
        </w:rPr>
        <w:t xml:space="preserve">Overall, this </w:t>
      </w:r>
      <w:r w:rsidR="005A2475" w:rsidRPr="00931719">
        <w:rPr>
          <w:rFonts w:ascii="Times New Roman" w:hAnsi="Times New Roman" w:cs="Times New Roman"/>
        </w:rPr>
        <w:t xml:space="preserve">work establishes a strong foundation for advanced thermal </w:t>
      </w:r>
      <w:r w:rsidR="00100576" w:rsidRPr="00931719">
        <w:rPr>
          <w:rFonts w:ascii="Times New Roman" w:hAnsi="Times New Roman" w:cs="Times New Roman"/>
        </w:rPr>
        <w:t>ma</w:t>
      </w:r>
      <w:r w:rsidR="00F66D04" w:rsidRPr="00931719">
        <w:rPr>
          <w:rFonts w:ascii="Times New Roman" w:hAnsi="Times New Roman" w:cs="Times New Roman"/>
        </w:rPr>
        <w:t xml:space="preserve">nagement studies, including </w:t>
      </w:r>
      <w:r w:rsidR="00120A51" w:rsidRPr="00931719">
        <w:rPr>
          <w:rFonts w:ascii="Times New Roman" w:hAnsi="Times New Roman" w:cs="Times New Roman"/>
        </w:rPr>
        <w:t>EV battery cooling and controlled refrigeration system design</w:t>
      </w:r>
      <w:r w:rsidR="007C74B4" w:rsidRPr="00931719">
        <w:rPr>
          <w:rFonts w:ascii="Times New Roman" w:hAnsi="Times New Roman" w:cs="Times New Roman"/>
        </w:rPr>
        <w:t>, using physics-based simulation techniques.</w:t>
      </w:r>
    </w:p>
    <w:p w14:paraId="2933FD53" w14:textId="77777777" w:rsidR="0024772F" w:rsidRPr="00931719" w:rsidRDefault="0024772F" w:rsidP="0024772F">
      <w:pPr>
        <w:pStyle w:val="ListParagraph"/>
        <w:spacing w:before="120" w:beforeAutospacing="1" w:after="120" w:afterAutospacing="1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24772F" w:rsidRPr="00931719" w:rsidSect="00C87788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F28E" w14:textId="77777777" w:rsidR="00D658D7" w:rsidRDefault="00D658D7" w:rsidP="005B6094">
      <w:pPr>
        <w:spacing w:after="0" w:line="240" w:lineRule="auto"/>
      </w:pPr>
      <w:r>
        <w:separator/>
      </w:r>
    </w:p>
  </w:endnote>
  <w:endnote w:type="continuationSeparator" w:id="0">
    <w:p w14:paraId="4CE6687C" w14:textId="77777777" w:rsidR="00D658D7" w:rsidRDefault="00D658D7" w:rsidP="005B6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8F071" w14:textId="77777777" w:rsidR="00D658D7" w:rsidRDefault="00D658D7" w:rsidP="005B6094">
      <w:pPr>
        <w:spacing w:after="0" w:line="240" w:lineRule="auto"/>
      </w:pPr>
      <w:r>
        <w:separator/>
      </w:r>
    </w:p>
  </w:footnote>
  <w:footnote w:type="continuationSeparator" w:id="0">
    <w:p w14:paraId="3655315C" w14:textId="77777777" w:rsidR="00D658D7" w:rsidRDefault="00D658D7" w:rsidP="005B6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772"/>
    <w:multiLevelType w:val="hybridMultilevel"/>
    <w:tmpl w:val="39420A10"/>
    <w:lvl w:ilvl="0" w:tplc="40090001">
      <w:start w:val="1"/>
      <w:numFmt w:val="bullet"/>
      <w:lvlText w:val=""/>
      <w:lvlJc w:val="left"/>
      <w:pPr>
        <w:ind w:left="9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" w15:restartNumberingAfterBreak="0">
    <w:nsid w:val="01C33416"/>
    <w:multiLevelType w:val="hybridMultilevel"/>
    <w:tmpl w:val="C91601F2"/>
    <w:lvl w:ilvl="0" w:tplc="90F21F58">
      <w:start w:val="3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D2700"/>
    <w:multiLevelType w:val="hybridMultilevel"/>
    <w:tmpl w:val="3D18476A"/>
    <w:lvl w:ilvl="0" w:tplc="40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4EF739A"/>
    <w:multiLevelType w:val="hybridMultilevel"/>
    <w:tmpl w:val="0D6A0EF0"/>
    <w:lvl w:ilvl="0" w:tplc="60CA9F72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9EC4CC9"/>
    <w:multiLevelType w:val="multilevel"/>
    <w:tmpl w:val="128494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C3C1BD0"/>
    <w:multiLevelType w:val="hybridMultilevel"/>
    <w:tmpl w:val="4C4ECE9C"/>
    <w:lvl w:ilvl="0" w:tplc="A8BEEBCA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A1E4A"/>
    <w:multiLevelType w:val="hybridMultilevel"/>
    <w:tmpl w:val="8D601494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74B21"/>
    <w:multiLevelType w:val="hybridMultilevel"/>
    <w:tmpl w:val="E2BCDBA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F3DCA"/>
    <w:multiLevelType w:val="hybridMultilevel"/>
    <w:tmpl w:val="7BDAE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03D39"/>
    <w:multiLevelType w:val="hybridMultilevel"/>
    <w:tmpl w:val="CD467500"/>
    <w:lvl w:ilvl="0" w:tplc="63C0221C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4E0C5A"/>
    <w:multiLevelType w:val="hybridMultilevel"/>
    <w:tmpl w:val="37FE72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D0A2D"/>
    <w:multiLevelType w:val="multilevel"/>
    <w:tmpl w:val="08B4386C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371DE"/>
    <w:multiLevelType w:val="hybridMultilevel"/>
    <w:tmpl w:val="3C96B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223A1"/>
    <w:multiLevelType w:val="hybridMultilevel"/>
    <w:tmpl w:val="35A0B4D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BE31ED"/>
    <w:multiLevelType w:val="hybridMultilevel"/>
    <w:tmpl w:val="1AC451A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890820"/>
    <w:multiLevelType w:val="hybridMultilevel"/>
    <w:tmpl w:val="E64A507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21F14DAD"/>
    <w:multiLevelType w:val="hybridMultilevel"/>
    <w:tmpl w:val="3584950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71089"/>
    <w:multiLevelType w:val="hybridMultilevel"/>
    <w:tmpl w:val="05DAB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407B2"/>
    <w:multiLevelType w:val="multilevel"/>
    <w:tmpl w:val="2FF63B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4" w:hanging="419"/>
      </w:pPr>
      <w:rPr>
        <w:rFonts w:hint="default"/>
        <w:sz w:val="28"/>
        <w:szCs w:val="28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9" w15:restartNumberingAfterBreak="0">
    <w:nsid w:val="2E6B727C"/>
    <w:multiLevelType w:val="multilevel"/>
    <w:tmpl w:val="9AE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24986"/>
    <w:multiLevelType w:val="hybridMultilevel"/>
    <w:tmpl w:val="C2DC0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9C76F2"/>
    <w:multiLevelType w:val="hybridMultilevel"/>
    <w:tmpl w:val="F078DF6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275C7E"/>
    <w:multiLevelType w:val="hybridMultilevel"/>
    <w:tmpl w:val="261C8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6B320C"/>
    <w:multiLevelType w:val="hybridMultilevel"/>
    <w:tmpl w:val="67021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D443A"/>
    <w:multiLevelType w:val="hybridMultilevel"/>
    <w:tmpl w:val="5C14FD2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2A29B1"/>
    <w:multiLevelType w:val="hybridMultilevel"/>
    <w:tmpl w:val="4692E1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96C7203"/>
    <w:multiLevelType w:val="hybridMultilevel"/>
    <w:tmpl w:val="4C409EB6"/>
    <w:lvl w:ilvl="0" w:tplc="D6260688">
      <w:start w:val="2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7" w15:restartNumberingAfterBreak="0">
    <w:nsid w:val="4A3E7985"/>
    <w:multiLevelType w:val="multilevel"/>
    <w:tmpl w:val="7C1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926ED"/>
    <w:multiLevelType w:val="multilevel"/>
    <w:tmpl w:val="FC9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D7959"/>
    <w:multiLevelType w:val="hybridMultilevel"/>
    <w:tmpl w:val="607AB82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551378B0"/>
    <w:multiLevelType w:val="hybridMultilevel"/>
    <w:tmpl w:val="EC74C6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5BD040A"/>
    <w:multiLevelType w:val="hybridMultilevel"/>
    <w:tmpl w:val="D1F8C30C"/>
    <w:lvl w:ilvl="0" w:tplc="1D966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5D340AB"/>
    <w:multiLevelType w:val="hybridMultilevel"/>
    <w:tmpl w:val="4EE883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7E283A"/>
    <w:multiLevelType w:val="hybridMultilevel"/>
    <w:tmpl w:val="9C68EEAE"/>
    <w:lvl w:ilvl="0" w:tplc="3F32C74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B9A6052"/>
    <w:multiLevelType w:val="hybridMultilevel"/>
    <w:tmpl w:val="C77A51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3645B3"/>
    <w:multiLevelType w:val="hybridMultilevel"/>
    <w:tmpl w:val="9888419C"/>
    <w:lvl w:ilvl="0" w:tplc="91C26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6B60A5"/>
    <w:multiLevelType w:val="hybridMultilevel"/>
    <w:tmpl w:val="AC165DAA"/>
    <w:lvl w:ilvl="0" w:tplc="40090013">
      <w:start w:val="1"/>
      <w:numFmt w:val="upperRoman"/>
      <w:lvlText w:val="%1."/>
      <w:lvlJc w:val="righ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67DD5633"/>
    <w:multiLevelType w:val="hybridMultilevel"/>
    <w:tmpl w:val="30DA7D6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8D75087"/>
    <w:multiLevelType w:val="hybridMultilevel"/>
    <w:tmpl w:val="10120082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A807C73"/>
    <w:multiLevelType w:val="hybridMultilevel"/>
    <w:tmpl w:val="155A8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9A3FBD"/>
    <w:multiLevelType w:val="hybridMultilevel"/>
    <w:tmpl w:val="FFCA80E8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1" w15:restartNumberingAfterBreak="0">
    <w:nsid w:val="73443794"/>
    <w:multiLevelType w:val="hybridMultilevel"/>
    <w:tmpl w:val="B566A5BA"/>
    <w:lvl w:ilvl="0" w:tplc="6436E2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2" w15:restartNumberingAfterBreak="0">
    <w:nsid w:val="7391473A"/>
    <w:multiLevelType w:val="hybridMultilevel"/>
    <w:tmpl w:val="5E289A6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F25510"/>
    <w:multiLevelType w:val="hybridMultilevel"/>
    <w:tmpl w:val="19DC4F1C"/>
    <w:lvl w:ilvl="0" w:tplc="7CA40078">
      <w:start w:val="1"/>
      <w:numFmt w:val="upperRoman"/>
      <w:lvlText w:val="%1."/>
      <w:lvlJc w:val="righ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78B910F7"/>
    <w:multiLevelType w:val="hybridMultilevel"/>
    <w:tmpl w:val="FB629FCE"/>
    <w:lvl w:ilvl="0" w:tplc="1B468C3A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79416A"/>
    <w:multiLevelType w:val="hybridMultilevel"/>
    <w:tmpl w:val="7A56D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E03822"/>
    <w:multiLevelType w:val="hybridMultilevel"/>
    <w:tmpl w:val="7ADCCB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800D83"/>
    <w:multiLevelType w:val="hybridMultilevel"/>
    <w:tmpl w:val="11289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250808"/>
    <w:multiLevelType w:val="hybridMultilevel"/>
    <w:tmpl w:val="C2769F34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155773">
    <w:abstractNumId w:val="39"/>
  </w:num>
  <w:num w:numId="2" w16cid:durableId="1596086030">
    <w:abstractNumId w:val="31"/>
  </w:num>
  <w:num w:numId="3" w16cid:durableId="679358463">
    <w:abstractNumId w:val="47"/>
  </w:num>
  <w:num w:numId="4" w16cid:durableId="459883438">
    <w:abstractNumId w:val="2"/>
  </w:num>
  <w:num w:numId="5" w16cid:durableId="39667595">
    <w:abstractNumId w:val="4"/>
  </w:num>
  <w:num w:numId="6" w16cid:durableId="413210273">
    <w:abstractNumId w:val="25"/>
  </w:num>
  <w:num w:numId="7" w16cid:durableId="780035571">
    <w:abstractNumId w:val="18"/>
  </w:num>
  <w:num w:numId="8" w16cid:durableId="940143977">
    <w:abstractNumId w:val="10"/>
  </w:num>
  <w:num w:numId="9" w16cid:durableId="449713986">
    <w:abstractNumId w:val="43"/>
  </w:num>
  <w:num w:numId="10" w16cid:durableId="1607347016">
    <w:abstractNumId w:val="13"/>
  </w:num>
  <w:num w:numId="11" w16cid:durableId="976839302">
    <w:abstractNumId w:val="38"/>
  </w:num>
  <w:num w:numId="12" w16cid:durableId="1778717983">
    <w:abstractNumId w:val="42"/>
  </w:num>
  <w:num w:numId="13" w16cid:durableId="380176798">
    <w:abstractNumId w:val="9"/>
  </w:num>
  <w:num w:numId="14" w16cid:durableId="1941182373">
    <w:abstractNumId w:val="5"/>
  </w:num>
  <w:num w:numId="15" w16cid:durableId="256670289">
    <w:abstractNumId w:val="6"/>
  </w:num>
  <w:num w:numId="16" w16cid:durableId="221645045">
    <w:abstractNumId w:val="48"/>
  </w:num>
  <w:num w:numId="17" w16cid:durableId="14042360">
    <w:abstractNumId w:val="11"/>
  </w:num>
  <w:num w:numId="18" w16cid:durableId="802776881">
    <w:abstractNumId w:val="0"/>
  </w:num>
  <w:num w:numId="19" w16cid:durableId="1571385930">
    <w:abstractNumId w:val="32"/>
  </w:num>
  <w:num w:numId="20" w16cid:durableId="1489399193">
    <w:abstractNumId w:val="37"/>
  </w:num>
  <w:num w:numId="21" w16cid:durableId="266666535">
    <w:abstractNumId w:val="20"/>
  </w:num>
  <w:num w:numId="22" w16cid:durableId="1110783492">
    <w:abstractNumId w:val="27"/>
  </w:num>
  <w:num w:numId="23" w16cid:durableId="1752506109">
    <w:abstractNumId w:val="8"/>
  </w:num>
  <w:num w:numId="24" w16cid:durableId="316689091">
    <w:abstractNumId w:val="40"/>
  </w:num>
  <w:num w:numId="25" w16cid:durableId="1712457967">
    <w:abstractNumId w:val="46"/>
  </w:num>
  <w:num w:numId="26" w16cid:durableId="1787508655">
    <w:abstractNumId w:val="45"/>
  </w:num>
  <w:num w:numId="27" w16cid:durableId="165679355">
    <w:abstractNumId w:val="12"/>
  </w:num>
  <w:num w:numId="28" w16cid:durableId="2050757703">
    <w:abstractNumId w:val="17"/>
  </w:num>
  <w:num w:numId="29" w16cid:durableId="1950161967">
    <w:abstractNumId w:val="35"/>
  </w:num>
  <w:num w:numId="30" w16cid:durableId="493372581">
    <w:abstractNumId w:val="22"/>
  </w:num>
  <w:num w:numId="31" w16cid:durableId="368922970">
    <w:abstractNumId w:val="23"/>
  </w:num>
  <w:num w:numId="32" w16cid:durableId="1230651683">
    <w:abstractNumId w:val="16"/>
  </w:num>
  <w:num w:numId="33" w16cid:durableId="933590686">
    <w:abstractNumId w:val="36"/>
  </w:num>
  <w:num w:numId="34" w16cid:durableId="922420819">
    <w:abstractNumId w:val="21"/>
  </w:num>
  <w:num w:numId="35" w16cid:durableId="2072776160">
    <w:abstractNumId w:val="30"/>
  </w:num>
  <w:num w:numId="36" w16cid:durableId="1528786092">
    <w:abstractNumId w:val="29"/>
  </w:num>
  <w:num w:numId="37" w16cid:durableId="1484008254">
    <w:abstractNumId w:val="14"/>
  </w:num>
  <w:num w:numId="38" w16cid:durableId="45376546">
    <w:abstractNumId w:val="26"/>
  </w:num>
  <w:num w:numId="39" w16cid:durableId="2008827957">
    <w:abstractNumId w:val="34"/>
  </w:num>
  <w:num w:numId="40" w16cid:durableId="967393973">
    <w:abstractNumId w:val="19"/>
  </w:num>
  <w:num w:numId="41" w16cid:durableId="1263758590">
    <w:abstractNumId w:val="7"/>
  </w:num>
  <w:num w:numId="42" w16cid:durableId="1755585472">
    <w:abstractNumId w:val="24"/>
  </w:num>
  <w:num w:numId="43" w16cid:durableId="1338730891">
    <w:abstractNumId w:val="33"/>
  </w:num>
  <w:num w:numId="44" w16cid:durableId="1882159495">
    <w:abstractNumId w:val="1"/>
  </w:num>
  <w:num w:numId="45" w16cid:durableId="521405306">
    <w:abstractNumId w:val="3"/>
  </w:num>
  <w:num w:numId="46" w16cid:durableId="2143497361">
    <w:abstractNumId w:val="44"/>
  </w:num>
  <w:num w:numId="47" w16cid:durableId="1964576193">
    <w:abstractNumId w:val="28"/>
  </w:num>
  <w:num w:numId="48" w16cid:durableId="1351565426">
    <w:abstractNumId w:val="15"/>
  </w:num>
  <w:num w:numId="49" w16cid:durableId="203275599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69"/>
    <w:rsid w:val="00002740"/>
    <w:rsid w:val="00005947"/>
    <w:rsid w:val="0000739E"/>
    <w:rsid w:val="0001470B"/>
    <w:rsid w:val="00016847"/>
    <w:rsid w:val="000177AB"/>
    <w:rsid w:val="000178D7"/>
    <w:rsid w:val="00020477"/>
    <w:rsid w:val="000239DF"/>
    <w:rsid w:val="00027107"/>
    <w:rsid w:val="000279B6"/>
    <w:rsid w:val="000357EF"/>
    <w:rsid w:val="00044D9A"/>
    <w:rsid w:val="00045183"/>
    <w:rsid w:val="00045699"/>
    <w:rsid w:val="000465F5"/>
    <w:rsid w:val="00046F64"/>
    <w:rsid w:val="00047F65"/>
    <w:rsid w:val="00052A21"/>
    <w:rsid w:val="00053805"/>
    <w:rsid w:val="0005399A"/>
    <w:rsid w:val="00063D38"/>
    <w:rsid w:val="000742AE"/>
    <w:rsid w:val="00077161"/>
    <w:rsid w:val="00097544"/>
    <w:rsid w:val="000A0128"/>
    <w:rsid w:val="000A25B1"/>
    <w:rsid w:val="000A75ED"/>
    <w:rsid w:val="000A7828"/>
    <w:rsid w:val="000C0B4C"/>
    <w:rsid w:val="000C128D"/>
    <w:rsid w:val="000C1D10"/>
    <w:rsid w:val="000D5319"/>
    <w:rsid w:val="000E0370"/>
    <w:rsid w:val="000E2675"/>
    <w:rsid w:val="000E60D2"/>
    <w:rsid w:val="000E7584"/>
    <w:rsid w:val="000E776A"/>
    <w:rsid w:val="000F10BF"/>
    <w:rsid w:val="000F2E62"/>
    <w:rsid w:val="000F4879"/>
    <w:rsid w:val="000F7950"/>
    <w:rsid w:val="00100576"/>
    <w:rsid w:val="00104E94"/>
    <w:rsid w:val="00114591"/>
    <w:rsid w:val="001163FF"/>
    <w:rsid w:val="00120A51"/>
    <w:rsid w:val="00120C34"/>
    <w:rsid w:val="00122169"/>
    <w:rsid w:val="0012220D"/>
    <w:rsid w:val="001254BF"/>
    <w:rsid w:val="001273BF"/>
    <w:rsid w:val="00130568"/>
    <w:rsid w:val="00134094"/>
    <w:rsid w:val="00134A09"/>
    <w:rsid w:val="001361F7"/>
    <w:rsid w:val="00141AE9"/>
    <w:rsid w:val="0014476E"/>
    <w:rsid w:val="00144F1A"/>
    <w:rsid w:val="00150CC3"/>
    <w:rsid w:val="00151F9D"/>
    <w:rsid w:val="001530A5"/>
    <w:rsid w:val="0015335B"/>
    <w:rsid w:val="00153F66"/>
    <w:rsid w:val="00163C23"/>
    <w:rsid w:val="0016415F"/>
    <w:rsid w:val="001662AC"/>
    <w:rsid w:val="001708FA"/>
    <w:rsid w:val="00173943"/>
    <w:rsid w:val="00174E81"/>
    <w:rsid w:val="0019008E"/>
    <w:rsid w:val="00190127"/>
    <w:rsid w:val="00190FFA"/>
    <w:rsid w:val="0019259E"/>
    <w:rsid w:val="00195DB3"/>
    <w:rsid w:val="0019743F"/>
    <w:rsid w:val="001A2F00"/>
    <w:rsid w:val="001A4C17"/>
    <w:rsid w:val="001A5376"/>
    <w:rsid w:val="001A5F96"/>
    <w:rsid w:val="001B01EA"/>
    <w:rsid w:val="001C17DF"/>
    <w:rsid w:val="001C3532"/>
    <w:rsid w:val="001C40C3"/>
    <w:rsid w:val="001C517B"/>
    <w:rsid w:val="001D1F4D"/>
    <w:rsid w:val="001D1FD0"/>
    <w:rsid w:val="001D49DF"/>
    <w:rsid w:val="001E0558"/>
    <w:rsid w:val="001E1F32"/>
    <w:rsid w:val="001E6521"/>
    <w:rsid w:val="001E73A0"/>
    <w:rsid w:val="001E7DF1"/>
    <w:rsid w:val="001F2075"/>
    <w:rsid w:val="001F3D5F"/>
    <w:rsid w:val="001F7D9A"/>
    <w:rsid w:val="00201A80"/>
    <w:rsid w:val="0020399D"/>
    <w:rsid w:val="00205FCF"/>
    <w:rsid w:val="00213557"/>
    <w:rsid w:val="00220AC2"/>
    <w:rsid w:val="002229DC"/>
    <w:rsid w:val="002235EE"/>
    <w:rsid w:val="0022372C"/>
    <w:rsid w:val="0022641A"/>
    <w:rsid w:val="002345EC"/>
    <w:rsid w:val="002369B9"/>
    <w:rsid w:val="00240194"/>
    <w:rsid w:val="00241C0F"/>
    <w:rsid w:val="00245B00"/>
    <w:rsid w:val="0024772F"/>
    <w:rsid w:val="00250D07"/>
    <w:rsid w:val="00257722"/>
    <w:rsid w:val="00262D0E"/>
    <w:rsid w:val="00266CAC"/>
    <w:rsid w:val="00272ED2"/>
    <w:rsid w:val="00274C29"/>
    <w:rsid w:val="00276C82"/>
    <w:rsid w:val="002857F1"/>
    <w:rsid w:val="002868BB"/>
    <w:rsid w:val="00290101"/>
    <w:rsid w:val="00290916"/>
    <w:rsid w:val="00290F8F"/>
    <w:rsid w:val="00292167"/>
    <w:rsid w:val="00294A7A"/>
    <w:rsid w:val="00295FE2"/>
    <w:rsid w:val="002A10E5"/>
    <w:rsid w:val="002A2DF4"/>
    <w:rsid w:val="002A7E32"/>
    <w:rsid w:val="002B501F"/>
    <w:rsid w:val="002B6D23"/>
    <w:rsid w:val="002B78E9"/>
    <w:rsid w:val="002B79BD"/>
    <w:rsid w:val="002B7BCD"/>
    <w:rsid w:val="002C1597"/>
    <w:rsid w:val="002C2E54"/>
    <w:rsid w:val="002C6C5A"/>
    <w:rsid w:val="002C717D"/>
    <w:rsid w:val="002D32B1"/>
    <w:rsid w:val="002D4D0F"/>
    <w:rsid w:val="002D7FD2"/>
    <w:rsid w:val="002E286B"/>
    <w:rsid w:val="002E2F0D"/>
    <w:rsid w:val="002E335C"/>
    <w:rsid w:val="002E5B3F"/>
    <w:rsid w:val="002E7E24"/>
    <w:rsid w:val="002F2D18"/>
    <w:rsid w:val="002F48F4"/>
    <w:rsid w:val="002F7FD6"/>
    <w:rsid w:val="003011B0"/>
    <w:rsid w:val="00303B80"/>
    <w:rsid w:val="00304992"/>
    <w:rsid w:val="00324C11"/>
    <w:rsid w:val="00326E2C"/>
    <w:rsid w:val="00335936"/>
    <w:rsid w:val="003407F1"/>
    <w:rsid w:val="00340EAE"/>
    <w:rsid w:val="00341C0A"/>
    <w:rsid w:val="0035338A"/>
    <w:rsid w:val="00354345"/>
    <w:rsid w:val="00356C4B"/>
    <w:rsid w:val="0036690B"/>
    <w:rsid w:val="0036782C"/>
    <w:rsid w:val="003737A6"/>
    <w:rsid w:val="00373FCA"/>
    <w:rsid w:val="003748CF"/>
    <w:rsid w:val="0037631F"/>
    <w:rsid w:val="003768F8"/>
    <w:rsid w:val="00376EC5"/>
    <w:rsid w:val="00380E54"/>
    <w:rsid w:val="00384835"/>
    <w:rsid w:val="003851CD"/>
    <w:rsid w:val="003A7350"/>
    <w:rsid w:val="003B13B8"/>
    <w:rsid w:val="003B3203"/>
    <w:rsid w:val="003B7A83"/>
    <w:rsid w:val="003C1D37"/>
    <w:rsid w:val="003C490F"/>
    <w:rsid w:val="003C5206"/>
    <w:rsid w:val="003C7A34"/>
    <w:rsid w:val="003D35EB"/>
    <w:rsid w:val="003D4B7B"/>
    <w:rsid w:val="003D4E17"/>
    <w:rsid w:val="003D61E3"/>
    <w:rsid w:val="003D76D6"/>
    <w:rsid w:val="003E0499"/>
    <w:rsid w:val="003E47ED"/>
    <w:rsid w:val="003E4AFD"/>
    <w:rsid w:val="003F3A0A"/>
    <w:rsid w:val="003F4B29"/>
    <w:rsid w:val="00405DFF"/>
    <w:rsid w:val="00407851"/>
    <w:rsid w:val="00407E5C"/>
    <w:rsid w:val="004136D0"/>
    <w:rsid w:val="00413DB0"/>
    <w:rsid w:val="004144DD"/>
    <w:rsid w:val="00424DE7"/>
    <w:rsid w:val="00425390"/>
    <w:rsid w:val="00426FEC"/>
    <w:rsid w:val="00431DD3"/>
    <w:rsid w:val="004343E8"/>
    <w:rsid w:val="00434845"/>
    <w:rsid w:val="00435E28"/>
    <w:rsid w:val="00443B43"/>
    <w:rsid w:val="00457CC6"/>
    <w:rsid w:val="004609C1"/>
    <w:rsid w:val="00461305"/>
    <w:rsid w:val="00461C84"/>
    <w:rsid w:val="00462D49"/>
    <w:rsid w:val="0046491F"/>
    <w:rsid w:val="004666CD"/>
    <w:rsid w:val="00472545"/>
    <w:rsid w:val="0048223E"/>
    <w:rsid w:val="00485BB7"/>
    <w:rsid w:val="004A01C1"/>
    <w:rsid w:val="004A0322"/>
    <w:rsid w:val="004A2D26"/>
    <w:rsid w:val="004A4C69"/>
    <w:rsid w:val="004B2E7E"/>
    <w:rsid w:val="004B3C96"/>
    <w:rsid w:val="004C0F7D"/>
    <w:rsid w:val="004C5003"/>
    <w:rsid w:val="004D1F6E"/>
    <w:rsid w:val="004D38DC"/>
    <w:rsid w:val="004D78D7"/>
    <w:rsid w:val="004E2A8E"/>
    <w:rsid w:val="004E427C"/>
    <w:rsid w:val="004F1D73"/>
    <w:rsid w:val="004F47DC"/>
    <w:rsid w:val="00501B71"/>
    <w:rsid w:val="005023BB"/>
    <w:rsid w:val="00505DFE"/>
    <w:rsid w:val="005068AA"/>
    <w:rsid w:val="005122C2"/>
    <w:rsid w:val="00516C38"/>
    <w:rsid w:val="0052425E"/>
    <w:rsid w:val="00526A14"/>
    <w:rsid w:val="00526AFC"/>
    <w:rsid w:val="00531126"/>
    <w:rsid w:val="00531C11"/>
    <w:rsid w:val="00535558"/>
    <w:rsid w:val="00537469"/>
    <w:rsid w:val="00537E20"/>
    <w:rsid w:val="00540DBE"/>
    <w:rsid w:val="00544623"/>
    <w:rsid w:val="00546908"/>
    <w:rsid w:val="00546FEC"/>
    <w:rsid w:val="00551684"/>
    <w:rsid w:val="00555CFC"/>
    <w:rsid w:val="0056388C"/>
    <w:rsid w:val="00564212"/>
    <w:rsid w:val="00571A39"/>
    <w:rsid w:val="00573A20"/>
    <w:rsid w:val="00573EB8"/>
    <w:rsid w:val="0057731C"/>
    <w:rsid w:val="005777BE"/>
    <w:rsid w:val="0058262E"/>
    <w:rsid w:val="005869BA"/>
    <w:rsid w:val="00592F0A"/>
    <w:rsid w:val="005940DD"/>
    <w:rsid w:val="00594F7F"/>
    <w:rsid w:val="00597071"/>
    <w:rsid w:val="005A2475"/>
    <w:rsid w:val="005A5114"/>
    <w:rsid w:val="005A526A"/>
    <w:rsid w:val="005B6094"/>
    <w:rsid w:val="005C7A61"/>
    <w:rsid w:val="005D0AE0"/>
    <w:rsid w:val="005D3E6F"/>
    <w:rsid w:val="005D7E2F"/>
    <w:rsid w:val="005E2A63"/>
    <w:rsid w:val="005E2DB1"/>
    <w:rsid w:val="005F14CD"/>
    <w:rsid w:val="005F178A"/>
    <w:rsid w:val="005F2201"/>
    <w:rsid w:val="005F460F"/>
    <w:rsid w:val="005F4A99"/>
    <w:rsid w:val="005F5DAE"/>
    <w:rsid w:val="005F69B3"/>
    <w:rsid w:val="005F76F3"/>
    <w:rsid w:val="006041B4"/>
    <w:rsid w:val="00611088"/>
    <w:rsid w:val="00625F22"/>
    <w:rsid w:val="0062732F"/>
    <w:rsid w:val="00630C86"/>
    <w:rsid w:val="0064176F"/>
    <w:rsid w:val="006429FF"/>
    <w:rsid w:val="00656C61"/>
    <w:rsid w:val="006600C7"/>
    <w:rsid w:val="00665410"/>
    <w:rsid w:val="00667A0C"/>
    <w:rsid w:val="00670A6B"/>
    <w:rsid w:val="00680C6A"/>
    <w:rsid w:val="00686AB9"/>
    <w:rsid w:val="0068782E"/>
    <w:rsid w:val="006910E5"/>
    <w:rsid w:val="006A14A8"/>
    <w:rsid w:val="006A2061"/>
    <w:rsid w:val="006B116B"/>
    <w:rsid w:val="006C11DA"/>
    <w:rsid w:val="006C13C2"/>
    <w:rsid w:val="006C2F11"/>
    <w:rsid w:val="006D1343"/>
    <w:rsid w:val="006E2AB5"/>
    <w:rsid w:val="006E6E25"/>
    <w:rsid w:val="006E7159"/>
    <w:rsid w:val="006F4827"/>
    <w:rsid w:val="007049F7"/>
    <w:rsid w:val="007056E2"/>
    <w:rsid w:val="007076BA"/>
    <w:rsid w:val="007102CD"/>
    <w:rsid w:val="007118E7"/>
    <w:rsid w:val="007127C5"/>
    <w:rsid w:val="00716B51"/>
    <w:rsid w:val="0072266C"/>
    <w:rsid w:val="007262B8"/>
    <w:rsid w:val="00730B55"/>
    <w:rsid w:val="00736442"/>
    <w:rsid w:val="007365A3"/>
    <w:rsid w:val="00745F63"/>
    <w:rsid w:val="00747BD5"/>
    <w:rsid w:val="0075499B"/>
    <w:rsid w:val="00754E8B"/>
    <w:rsid w:val="0075600A"/>
    <w:rsid w:val="007626C9"/>
    <w:rsid w:val="0076284F"/>
    <w:rsid w:val="00762A97"/>
    <w:rsid w:val="00767002"/>
    <w:rsid w:val="00767F00"/>
    <w:rsid w:val="00770AD4"/>
    <w:rsid w:val="0077541F"/>
    <w:rsid w:val="00776FCB"/>
    <w:rsid w:val="0078142E"/>
    <w:rsid w:val="00783B87"/>
    <w:rsid w:val="0078539D"/>
    <w:rsid w:val="00785B0F"/>
    <w:rsid w:val="0079084B"/>
    <w:rsid w:val="00793C2B"/>
    <w:rsid w:val="00794DB9"/>
    <w:rsid w:val="007B00A4"/>
    <w:rsid w:val="007B0BE1"/>
    <w:rsid w:val="007B14DB"/>
    <w:rsid w:val="007C3CD9"/>
    <w:rsid w:val="007C74B4"/>
    <w:rsid w:val="007C7F85"/>
    <w:rsid w:val="007D400F"/>
    <w:rsid w:val="007E16E0"/>
    <w:rsid w:val="007E2D21"/>
    <w:rsid w:val="007F147C"/>
    <w:rsid w:val="007F1D0D"/>
    <w:rsid w:val="007F385F"/>
    <w:rsid w:val="007F5A7F"/>
    <w:rsid w:val="0080120E"/>
    <w:rsid w:val="008068AF"/>
    <w:rsid w:val="008076A0"/>
    <w:rsid w:val="0081111D"/>
    <w:rsid w:val="00811741"/>
    <w:rsid w:val="00812A12"/>
    <w:rsid w:val="0081478D"/>
    <w:rsid w:val="008250A2"/>
    <w:rsid w:val="0082515D"/>
    <w:rsid w:val="008276E8"/>
    <w:rsid w:val="00827C2E"/>
    <w:rsid w:val="008359C3"/>
    <w:rsid w:val="00835B23"/>
    <w:rsid w:val="00837B8D"/>
    <w:rsid w:val="00843755"/>
    <w:rsid w:val="00843AAD"/>
    <w:rsid w:val="00844263"/>
    <w:rsid w:val="00847E86"/>
    <w:rsid w:val="0085253A"/>
    <w:rsid w:val="008545F0"/>
    <w:rsid w:val="008547D7"/>
    <w:rsid w:val="0085527F"/>
    <w:rsid w:val="00860775"/>
    <w:rsid w:val="00861D52"/>
    <w:rsid w:val="00862802"/>
    <w:rsid w:val="00872BB3"/>
    <w:rsid w:val="00874748"/>
    <w:rsid w:val="0088227F"/>
    <w:rsid w:val="00883EC4"/>
    <w:rsid w:val="0088407F"/>
    <w:rsid w:val="00885F36"/>
    <w:rsid w:val="00892EB0"/>
    <w:rsid w:val="008A1E4E"/>
    <w:rsid w:val="008A433E"/>
    <w:rsid w:val="008A558E"/>
    <w:rsid w:val="008A6B4C"/>
    <w:rsid w:val="008B3646"/>
    <w:rsid w:val="008B3E51"/>
    <w:rsid w:val="008B63E1"/>
    <w:rsid w:val="008C3EF1"/>
    <w:rsid w:val="008C45BD"/>
    <w:rsid w:val="008D6715"/>
    <w:rsid w:val="008E2DE7"/>
    <w:rsid w:val="008E387D"/>
    <w:rsid w:val="008E4715"/>
    <w:rsid w:val="008E53C2"/>
    <w:rsid w:val="008F669B"/>
    <w:rsid w:val="00900496"/>
    <w:rsid w:val="009046FD"/>
    <w:rsid w:val="00906545"/>
    <w:rsid w:val="00914471"/>
    <w:rsid w:val="009214D7"/>
    <w:rsid w:val="00922EDD"/>
    <w:rsid w:val="00931719"/>
    <w:rsid w:val="0093267B"/>
    <w:rsid w:val="0093324D"/>
    <w:rsid w:val="009339DF"/>
    <w:rsid w:val="009365C1"/>
    <w:rsid w:val="00940216"/>
    <w:rsid w:val="00945088"/>
    <w:rsid w:val="00954121"/>
    <w:rsid w:val="00954EE1"/>
    <w:rsid w:val="00960BAD"/>
    <w:rsid w:val="009676D5"/>
    <w:rsid w:val="00976EF8"/>
    <w:rsid w:val="009823AC"/>
    <w:rsid w:val="00984722"/>
    <w:rsid w:val="00986C0D"/>
    <w:rsid w:val="00990559"/>
    <w:rsid w:val="00993F9E"/>
    <w:rsid w:val="00995168"/>
    <w:rsid w:val="009A286D"/>
    <w:rsid w:val="009A2C58"/>
    <w:rsid w:val="009A519D"/>
    <w:rsid w:val="009B0D2C"/>
    <w:rsid w:val="009B1F71"/>
    <w:rsid w:val="009C3CF4"/>
    <w:rsid w:val="009C6283"/>
    <w:rsid w:val="009D043B"/>
    <w:rsid w:val="009D2005"/>
    <w:rsid w:val="009D4E53"/>
    <w:rsid w:val="009D59A5"/>
    <w:rsid w:val="009E49AE"/>
    <w:rsid w:val="009F07B7"/>
    <w:rsid w:val="009F1ED5"/>
    <w:rsid w:val="009F31CC"/>
    <w:rsid w:val="009F5EF9"/>
    <w:rsid w:val="009F5FE5"/>
    <w:rsid w:val="00A003E4"/>
    <w:rsid w:val="00A04F1D"/>
    <w:rsid w:val="00A15548"/>
    <w:rsid w:val="00A15B46"/>
    <w:rsid w:val="00A22FAD"/>
    <w:rsid w:val="00A234AE"/>
    <w:rsid w:val="00A23642"/>
    <w:rsid w:val="00A23B2D"/>
    <w:rsid w:val="00A24676"/>
    <w:rsid w:val="00A275AC"/>
    <w:rsid w:val="00A33FED"/>
    <w:rsid w:val="00A413ED"/>
    <w:rsid w:val="00A50857"/>
    <w:rsid w:val="00A52A04"/>
    <w:rsid w:val="00A551FB"/>
    <w:rsid w:val="00A55D0F"/>
    <w:rsid w:val="00A62987"/>
    <w:rsid w:val="00A63248"/>
    <w:rsid w:val="00A67814"/>
    <w:rsid w:val="00A76A45"/>
    <w:rsid w:val="00A804FB"/>
    <w:rsid w:val="00A80BCB"/>
    <w:rsid w:val="00A83A0C"/>
    <w:rsid w:val="00A84165"/>
    <w:rsid w:val="00A96052"/>
    <w:rsid w:val="00AA23BD"/>
    <w:rsid w:val="00AA28D0"/>
    <w:rsid w:val="00AA37AF"/>
    <w:rsid w:val="00AA64F5"/>
    <w:rsid w:val="00AB14CB"/>
    <w:rsid w:val="00AB2059"/>
    <w:rsid w:val="00AB3231"/>
    <w:rsid w:val="00AB7B50"/>
    <w:rsid w:val="00AC04D0"/>
    <w:rsid w:val="00AD094D"/>
    <w:rsid w:val="00AD168B"/>
    <w:rsid w:val="00AD2E46"/>
    <w:rsid w:val="00AD36D1"/>
    <w:rsid w:val="00AD52B3"/>
    <w:rsid w:val="00AE50FA"/>
    <w:rsid w:val="00AE514A"/>
    <w:rsid w:val="00AE5225"/>
    <w:rsid w:val="00AF352B"/>
    <w:rsid w:val="00AF4AC2"/>
    <w:rsid w:val="00AF7479"/>
    <w:rsid w:val="00B1008D"/>
    <w:rsid w:val="00B119D8"/>
    <w:rsid w:val="00B24A50"/>
    <w:rsid w:val="00B250C8"/>
    <w:rsid w:val="00B311EE"/>
    <w:rsid w:val="00B313B8"/>
    <w:rsid w:val="00B32B70"/>
    <w:rsid w:val="00B3665D"/>
    <w:rsid w:val="00B37813"/>
    <w:rsid w:val="00B4308C"/>
    <w:rsid w:val="00B43DF0"/>
    <w:rsid w:val="00B51824"/>
    <w:rsid w:val="00B532BE"/>
    <w:rsid w:val="00B54642"/>
    <w:rsid w:val="00B56CC0"/>
    <w:rsid w:val="00B67F3E"/>
    <w:rsid w:val="00B754D5"/>
    <w:rsid w:val="00B7560E"/>
    <w:rsid w:val="00B805A0"/>
    <w:rsid w:val="00B816DB"/>
    <w:rsid w:val="00B83C3E"/>
    <w:rsid w:val="00B87DC5"/>
    <w:rsid w:val="00B91625"/>
    <w:rsid w:val="00BA10ED"/>
    <w:rsid w:val="00BA2A3D"/>
    <w:rsid w:val="00BA2FDF"/>
    <w:rsid w:val="00BA32CE"/>
    <w:rsid w:val="00BB0B4E"/>
    <w:rsid w:val="00BB37AF"/>
    <w:rsid w:val="00BB3CB6"/>
    <w:rsid w:val="00BC0CD1"/>
    <w:rsid w:val="00BC181B"/>
    <w:rsid w:val="00BC42D1"/>
    <w:rsid w:val="00BC42E7"/>
    <w:rsid w:val="00BC4838"/>
    <w:rsid w:val="00BC69F0"/>
    <w:rsid w:val="00BD0A9F"/>
    <w:rsid w:val="00BD1EA6"/>
    <w:rsid w:val="00BD4160"/>
    <w:rsid w:val="00BD7F33"/>
    <w:rsid w:val="00BE114A"/>
    <w:rsid w:val="00BE47CD"/>
    <w:rsid w:val="00BE67EE"/>
    <w:rsid w:val="00BF565E"/>
    <w:rsid w:val="00BF5CB9"/>
    <w:rsid w:val="00C0148F"/>
    <w:rsid w:val="00C01D83"/>
    <w:rsid w:val="00C04461"/>
    <w:rsid w:val="00C05F17"/>
    <w:rsid w:val="00C060D6"/>
    <w:rsid w:val="00C11B1E"/>
    <w:rsid w:val="00C139BC"/>
    <w:rsid w:val="00C1487A"/>
    <w:rsid w:val="00C20EA2"/>
    <w:rsid w:val="00C27729"/>
    <w:rsid w:val="00C27A5A"/>
    <w:rsid w:val="00C27BC3"/>
    <w:rsid w:val="00C321B9"/>
    <w:rsid w:val="00C340CD"/>
    <w:rsid w:val="00C346EB"/>
    <w:rsid w:val="00C35083"/>
    <w:rsid w:val="00C426CC"/>
    <w:rsid w:val="00C42BDA"/>
    <w:rsid w:val="00C45736"/>
    <w:rsid w:val="00C60101"/>
    <w:rsid w:val="00C610CD"/>
    <w:rsid w:val="00C71919"/>
    <w:rsid w:val="00C768F6"/>
    <w:rsid w:val="00C76EDA"/>
    <w:rsid w:val="00C779AD"/>
    <w:rsid w:val="00C803DD"/>
    <w:rsid w:val="00C87788"/>
    <w:rsid w:val="00C913A2"/>
    <w:rsid w:val="00C91F15"/>
    <w:rsid w:val="00C93DE5"/>
    <w:rsid w:val="00CA4B5C"/>
    <w:rsid w:val="00CA60D8"/>
    <w:rsid w:val="00CA6524"/>
    <w:rsid w:val="00CB1786"/>
    <w:rsid w:val="00CB37F0"/>
    <w:rsid w:val="00CB5DCB"/>
    <w:rsid w:val="00CB6C53"/>
    <w:rsid w:val="00CB6CCD"/>
    <w:rsid w:val="00CC05DB"/>
    <w:rsid w:val="00CC2252"/>
    <w:rsid w:val="00CC73D8"/>
    <w:rsid w:val="00CD0484"/>
    <w:rsid w:val="00CE05B4"/>
    <w:rsid w:val="00CE3B4C"/>
    <w:rsid w:val="00CE42C2"/>
    <w:rsid w:val="00CE4612"/>
    <w:rsid w:val="00CF0071"/>
    <w:rsid w:val="00CF1AB4"/>
    <w:rsid w:val="00CF7A7E"/>
    <w:rsid w:val="00CF7F2B"/>
    <w:rsid w:val="00D027E0"/>
    <w:rsid w:val="00D0758C"/>
    <w:rsid w:val="00D134DA"/>
    <w:rsid w:val="00D13C17"/>
    <w:rsid w:val="00D25FA4"/>
    <w:rsid w:val="00D30191"/>
    <w:rsid w:val="00D329F0"/>
    <w:rsid w:val="00D34072"/>
    <w:rsid w:val="00D34A07"/>
    <w:rsid w:val="00D51B10"/>
    <w:rsid w:val="00D53FD5"/>
    <w:rsid w:val="00D54358"/>
    <w:rsid w:val="00D658D7"/>
    <w:rsid w:val="00D6597B"/>
    <w:rsid w:val="00D6756A"/>
    <w:rsid w:val="00D7113D"/>
    <w:rsid w:val="00D72882"/>
    <w:rsid w:val="00D76231"/>
    <w:rsid w:val="00D8078E"/>
    <w:rsid w:val="00D965BD"/>
    <w:rsid w:val="00DA0EA9"/>
    <w:rsid w:val="00DB478A"/>
    <w:rsid w:val="00DB7B24"/>
    <w:rsid w:val="00DC28EB"/>
    <w:rsid w:val="00DC4B03"/>
    <w:rsid w:val="00DC6DF2"/>
    <w:rsid w:val="00DC778D"/>
    <w:rsid w:val="00DD09E4"/>
    <w:rsid w:val="00DD6933"/>
    <w:rsid w:val="00DD6BBE"/>
    <w:rsid w:val="00DE58F4"/>
    <w:rsid w:val="00DE6493"/>
    <w:rsid w:val="00DF0D98"/>
    <w:rsid w:val="00DF1B2C"/>
    <w:rsid w:val="00DF7363"/>
    <w:rsid w:val="00E07C9F"/>
    <w:rsid w:val="00E11C9A"/>
    <w:rsid w:val="00E14621"/>
    <w:rsid w:val="00E17196"/>
    <w:rsid w:val="00E2125C"/>
    <w:rsid w:val="00E26FCC"/>
    <w:rsid w:val="00E31E3B"/>
    <w:rsid w:val="00E3774D"/>
    <w:rsid w:val="00E37DC1"/>
    <w:rsid w:val="00E37F79"/>
    <w:rsid w:val="00E4784E"/>
    <w:rsid w:val="00E53E8B"/>
    <w:rsid w:val="00E55CCF"/>
    <w:rsid w:val="00E62DE3"/>
    <w:rsid w:val="00E67642"/>
    <w:rsid w:val="00E71567"/>
    <w:rsid w:val="00E75FDB"/>
    <w:rsid w:val="00E84B02"/>
    <w:rsid w:val="00E856E2"/>
    <w:rsid w:val="00E91FF8"/>
    <w:rsid w:val="00E9304C"/>
    <w:rsid w:val="00E9335E"/>
    <w:rsid w:val="00E95219"/>
    <w:rsid w:val="00EA07AA"/>
    <w:rsid w:val="00EA0908"/>
    <w:rsid w:val="00EA3381"/>
    <w:rsid w:val="00EA4218"/>
    <w:rsid w:val="00EB4FCE"/>
    <w:rsid w:val="00EC06B2"/>
    <w:rsid w:val="00EC3A33"/>
    <w:rsid w:val="00EC483A"/>
    <w:rsid w:val="00EC5954"/>
    <w:rsid w:val="00ED0E4C"/>
    <w:rsid w:val="00ED1090"/>
    <w:rsid w:val="00ED2166"/>
    <w:rsid w:val="00EE58A3"/>
    <w:rsid w:val="00EF0092"/>
    <w:rsid w:val="00EF0A6B"/>
    <w:rsid w:val="00EF16C1"/>
    <w:rsid w:val="00EF524D"/>
    <w:rsid w:val="00F06256"/>
    <w:rsid w:val="00F12CEE"/>
    <w:rsid w:val="00F13A0E"/>
    <w:rsid w:val="00F16D09"/>
    <w:rsid w:val="00F16FAE"/>
    <w:rsid w:val="00F22EDE"/>
    <w:rsid w:val="00F24D6F"/>
    <w:rsid w:val="00F3054F"/>
    <w:rsid w:val="00F31093"/>
    <w:rsid w:val="00F3167E"/>
    <w:rsid w:val="00F32AE1"/>
    <w:rsid w:val="00F34154"/>
    <w:rsid w:val="00F37D5C"/>
    <w:rsid w:val="00F538BE"/>
    <w:rsid w:val="00F53B7C"/>
    <w:rsid w:val="00F55E6D"/>
    <w:rsid w:val="00F634A1"/>
    <w:rsid w:val="00F63BCD"/>
    <w:rsid w:val="00F64561"/>
    <w:rsid w:val="00F66D04"/>
    <w:rsid w:val="00F75519"/>
    <w:rsid w:val="00F763CC"/>
    <w:rsid w:val="00F7799E"/>
    <w:rsid w:val="00F80C4A"/>
    <w:rsid w:val="00F85E51"/>
    <w:rsid w:val="00F871FB"/>
    <w:rsid w:val="00F878FD"/>
    <w:rsid w:val="00F87C70"/>
    <w:rsid w:val="00F87E6F"/>
    <w:rsid w:val="00F930C2"/>
    <w:rsid w:val="00F945AB"/>
    <w:rsid w:val="00FA1922"/>
    <w:rsid w:val="00FB3161"/>
    <w:rsid w:val="00FB3F0C"/>
    <w:rsid w:val="00FB563D"/>
    <w:rsid w:val="00FB56E6"/>
    <w:rsid w:val="00FC08D8"/>
    <w:rsid w:val="00FC13AB"/>
    <w:rsid w:val="00FC5B2B"/>
    <w:rsid w:val="00FD0ED5"/>
    <w:rsid w:val="00FE29B6"/>
    <w:rsid w:val="00FE6487"/>
    <w:rsid w:val="00FF37F7"/>
    <w:rsid w:val="00FF5CE8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7CB4"/>
  <w15:chartTrackingRefBased/>
  <w15:docId w15:val="{047E9079-536E-4062-852A-254E3DF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A7A"/>
  </w:style>
  <w:style w:type="paragraph" w:styleId="Heading1">
    <w:name w:val="heading 1"/>
    <w:basedOn w:val="Normal"/>
    <w:next w:val="Normal"/>
    <w:link w:val="Heading1Char"/>
    <w:uiPriority w:val="9"/>
    <w:qFormat/>
    <w:rsid w:val="0012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6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6094"/>
  </w:style>
  <w:style w:type="paragraph" w:styleId="Footer">
    <w:name w:val="footer"/>
    <w:basedOn w:val="Normal"/>
    <w:link w:val="FooterChar"/>
    <w:uiPriority w:val="99"/>
    <w:unhideWhenUsed/>
    <w:rsid w:val="005B6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6094"/>
  </w:style>
  <w:style w:type="paragraph" w:styleId="NormalWeb">
    <w:name w:val="Normal (Web)"/>
    <w:basedOn w:val="Normal"/>
    <w:uiPriority w:val="99"/>
    <w:unhideWhenUsed/>
    <w:rsid w:val="00366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Revision">
    <w:name w:val="Revision"/>
    <w:hidden/>
    <w:uiPriority w:val="99"/>
    <w:semiHidden/>
    <w:rsid w:val="00FA192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F0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EE895-4362-463A-92AB-54C5782C5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hemesh nalluru</dc:creator>
  <cp:keywords/>
  <dc:description/>
  <cp:lastModifiedBy>aditya venkata</cp:lastModifiedBy>
  <cp:revision>2</cp:revision>
  <dcterms:created xsi:type="dcterms:W3CDTF">2026-10-25T05:20:00Z</dcterms:created>
  <dcterms:modified xsi:type="dcterms:W3CDTF">2026-10-25T05:20:00Z</dcterms:modified>
</cp:coreProperties>
</file>