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4DBB694D" w:rsidR="003A4D6B" w:rsidRDefault="003A4D6B" w:rsidP="00980A01">
      <w:r>
        <w:rPr>
          <w:rFonts w:hint="eastAsia"/>
        </w:rPr>
        <w:t>.clearfix</w:t>
      </w:r>
      <w:r>
        <w:t>:</w:t>
      </w:r>
      <w:r>
        <w:rPr>
          <w:rFonts w:hint="eastAsia"/>
        </w:rPr>
        <w:t>before</w:t>
      </w:r>
      <w:r>
        <w:t xml:space="preserve">, .clearfix:after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29C37F4C" w:rsidR="00977AEB" w:rsidRDefault="00977AEB" w:rsidP="00980A01">
      <w:r>
        <w:rPr>
          <w:rFonts w:hint="eastAsia"/>
        </w:rPr>
        <w:t>.</w:t>
      </w:r>
      <w:r>
        <w:t>clearfix:after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7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6966827E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</w:t>
      </w:r>
      <w:r w:rsidR="00A4722F">
        <w:rPr>
          <w:rFonts w:hint="eastAsia"/>
          <w:lang w:eastAsia="zh-TW"/>
        </w:rPr>
        <w:t>底端之间</w:t>
      </w:r>
      <w:r>
        <w:rPr>
          <w:rFonts w:hint="eastAsia"/>
          <w:lang w:eastAsia="zh-TW"/>
        </w:rPr>
        <w:t>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lastRenderedPageBreak/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translateX(n);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translateY(n);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可以給x和y設置%，xp，方位名詞（top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scale(x,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x和y是數字，不跟單位</w:t>
      </w:r>
      <w:r w:rsidR="00DE4043">
        <w:rPr>
          <w:rFonts w:hint="eastAsia"/>
        </w:rPr>
        <w:t>，表示的是倍數。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不會影響其它盒子，而且可以設置縮放的中心點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寬高都是原來的2倍，有2種寫法：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案例，img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hover，img緩慢變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"en"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http-equiv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同時使用多個轉換，其格式為：transform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r>
        <w:rPr>
          <w:rFonts w:hint="eastAsia"/>
        </w:rPr>
        <w:t>%{</w:t>
      </w:r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r>
        <w:rPr>
          <w:rFonts w:hint="eastAsia"/>
        </w:rPr>
        <w:t>%{</w:t>
      </w:r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r>
        <w:rPr>
          <w:rFonts w:hint="eastAsia"/>
        </w:rPr>
        <w:t>%{</w:t>
      </w:r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調用動畫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r>
        <w:rPr>
          <w:rFonts w:hint="eastAsia"/>
        </w:rPr>
        <w:t>動畫名稱;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（單位是s）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@keyframes</w:t>
            </w:r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暫停動畫animation-play-state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經常和鼠標經過等配合使用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div{</w:t>
            </w:r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r w:rsidRPr="005E4F46">
              <w:rPr>
                <w:rFonts w:asciiTheme="minorEastAsia" w:hAnsiTheme="minorEastAsia"/>
                <w:highlight w:val="yellow"/>
              </w:rPr>
              <w:t>steps(5)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>keyframes wider</w:t>
            </w:r>
            <w:r>
              <w:rPr>
                <w:rFonts w:hint="eastAsia"/>
              </w:rPr>
              <w:t>{</w:t>
            </w:r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{</w:t>
            </w:r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強制文字一行內顯示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@keyframes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>: translate</w:t>
      </w:r>
      <w:r w:rsidR="00E61EF3">
        <w:t>X</w:t>
      </w:r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軸上移動。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translateY(100px);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軸上移動。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translateZ(100px);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軸上移動。</w:t>
      </w:r>
      <w:r w:rsidR="001B66D4">
        <w:rPr>
          <w:rFonts w:hint="eastAsia"/>
        </w:rPr>
        <w:t>（注意：</w:t>
      </w:r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r w:rsidR="001B66D4" w:rsidRPr="008709B7">
        <w:rPr>
          <w:rFonts w:hint="eastAsia"/>
          <w:highlight w:val="yellow"/>
        </w:rPr>
        <w:t>一般用px單位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其中x，y，z分別指要移動的軸的方向的距離。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>: rotate</w:t>
      </w:r>
      <w:r w:rsidR="007D46D0">
        <w:t>X</w:t>
      </w:r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Y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Z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沿著自定義軸旋轉deg為角度（了解）。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，沿著對角線旋轉4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左手準則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子元素不開啟3d立體空間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子元素開啟立體空間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例子，寫出這樣的樣式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hover後翻到反面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盒子移動下去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兩個黃鸝鳴翠柳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水晶簾動微風起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滿架薔薇一院香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綠樹蔭濃夏日長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樓台倒影入池塘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晴日暖風生麥氣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綠蔭幽草勝花時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-moz-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-ms-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safari、Chrome私有屬性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Opera私有屬性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例如border-radius有兼容性問題，提倡這樣寫：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-moz-border-radius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</w:t>
      </w:r>
      <w:r w:rsidRPr="007A377B">
        <w:rPr>
          <w:rFonts w:eastAsia="PMingLiU"/>
          <w:lang w:eastAsia="zh-TW"/>
        </w:rPr>
        <w:lastRenderedPageBreak/>
        <w:t>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52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hyperlink r:id="rId55" w:history="1">
        <w:r w:rsidRPr="0066226C">
          <w:rPr>
            <w:rStyle w:val="ab"/>
            <w:rFonts w:asciiTheme="minorEastAsia" w:hAnsiTheme="minorEastAsia" w:hint="eastAsia"/>
          </w:rPr>
          <w:t>http</w:t>
        </w:r>
        <w:r w:rsidRPr="0066226C">
          <w:rPr>
            <w:rStyle w:val="ab"/>
            <w:rFonts w:asciiTheme="minorEastAsia" w:hAnsiTheme="minorEastAsia"/>
          </w:rPr>
          <w:t>://free.3v.do/</w:t>
        </w:r>
      </w:hyperlink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②利用cutftp軟件，上傳網站到遠程服務器。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國內的主流手機瀏覽器都是根據Webkit修改過來的內核，國內尚無自主研發的內核。就像</w:t>
      </w:r>
      <w:r>
        <w:rPr>
          <w:rFonts w:asciiTheme="minorEastAsia" w:hAnsiTheme="minorEastAsia" w:hint="eastAsia"/>
          <w:lang w:eastAsia="zh-TW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為國內客戶開發移動端網站，兼容移動端主流瀏覽器，處理webkit內核瀏覽器即可。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ChromeDevTools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name=”viewport”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屬性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px像素的圖片，寫css代碼的時候，把這個圖片寫成5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長度</w:t>
      </w:r>
      <w:r>
        <w:rPr>
          <w:rFonts w:asciiTheme="minorEastAsia" w:hAnsiTheme="minorEastAsia" w:hint="eastAsia"/>
          <w:lang w:eastAsia="zh-TW"/>
        </w:rPr>
        <w:t>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r w:rsidR="002C3A44" w:rsidRPr="002C3A44">
        <w:rPr>
          <w:sz w:val="18"/>
          <w:szCs w:val="18"/>
          <w:lang w:eastAsia="zh-TW"/>
        </w:rPr>
        <w:t>cutterman</w:t>
      </w:r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選ios裡面的@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60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基本以webkit內核為主，因此考慮webkit兼容性問題即可。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瀏覽器私有前綴只需要添加webkit即可。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hyperlink r:id="rId61" w:history="1">
        <w:r w:rsidRPr="001F622A">
          <w:rPr>
            <w:rStyle w:val="ab"/>
            <w:rFonts w:asciiTheme="minorEastAsia" w:hAnsiTheme="minorEastAsia" w:hint="eastAsia"/>
          </w:rPr>
          <w:t>h</w:t>
        </w:r>
        <w:r w:rsidRPr="001F622A">
          <w:rPr>
            <w:rStyle w:val="ab"/>
            <w:rFonts w:asciiTheme="minorEastAsia" w:hAnsiTheme="minorEastAsia"/>
          </w:rPr>
          <w:t>ttp://necolas.github.io/normalize.css/</w:t>
        </w:r>
      </w:hyperlink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中的盒子模型，padding和border不會撐大盒子了。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傳統盒子模型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wbkit-box-sizing: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清除點擊</w:t>
      </w:r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高亮，設置為transparent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去掉ios端默認的屬性，然後才能自定義按鈕和輸入框樣式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img</w:t>
      </w:r>
      <w:r>
        <w:rPr>
          <w:rFonts w:asciiTheme="minorEastAsia" w:hAnsiTheme="minorEastAsia"/>
        </w:rPr>
        <w:t>, a { -webkit-touch-callout: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389CD04D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flex彈性佈局（強烈推薦）</w:t>
      </w:r>
      <w:r w:rsidR="00CE646C">
        <w:rPr>
          <w:rFonts w:asciiTheme="minorEastAsia" w:hAnsiTheme="minorEastAsia" w:hint="eastAsia"/>
          <w:lang w:eastAsia="zh-TW"/>
        </w:rPr>
        <w:t>（攜程網）</w:t>
      </w:r>
    </w:p>
    <w:p w14:paraId="0028EA03" w14:textId="7C6B51F1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less+rem+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（一般最小寬度定為3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min-height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  <w:lang w:eastAsia="zh-TW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1DCDD222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</w:t>
      </w:r>
      <w:r w:rsidR="004515EA">
        <w:rPr>
          <w:rFonts w:asciiTheme="minorEastAsia" w:hAnsiTheme="minorEastAsia"/>
        </w:rPr>
        <w:t>Firework</w:t>
      </w:r>
      <w:r w:rsidR="004515EA">
        <w:rPr>
          <w:rFonts w:asciiTheme="minorEastAsia" w:hAnsiTheme="minorEastAsia" w:hint="eastAsia"/>
        </w:rPr>
        <w:t>s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c.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background-size要寫精靈圖原寬度</w:t>
      </w:r>
      <w:r w:rsidR="00461457">
        <w:rPr>
          <w:rFonts w:asciiTheme="minorEastAsia" w:hAnsiTheme="minorEastAsia" w:hint="eastAsia"/>
          <w:lang w:eastAsia="zh-TW"/>
        </w:rPr>
        <w:t>高度</w:t>
      </w:r>
      <w:r>
        <w:rPr>
          <w:rFonts w:asciiTheme="minorEastAsia" w:hAnsiTheme="minorEastAsia" w:hint="eastAsia"/>
          <w:lang w:eastAsia="zh-TW"/>
        </w:rPr>
        <w:t>的一半</w:t>
      </w:r>
    </w:p>
    <w:p w14:paraId="0F98C876" w14:textId="1D352A9F" w:rsidR="00E8125B" w:rsidRPr="005E29B9" w:rsidRDefault="00FD0972" w:rsidP="005E29B9">
      <w:pPr>
        <w:pStyle w:val="5"/>
        <w:rPr>
          <w:sz w:val="18"/>
          <w:szCs w:val="18"/>
          <w:lang w:eastAsia="zh-TW"/>
        </w:rPr>
      </w:pPr>
      <w:r w:rsidRPr="005E29B9">
        <w:rPr>
          <w:rFonts w:hint="eastAsia"/>
          <w:sz w:val="18"/>
          <w:szCs w:val="18"/>
          <w:lang w:eastAsia="zh-TW"/>
        </w:rPr>
        <w:t>圖片格式</w:t>
      </w:r>
    </w:p>
    <w:p w14:paraId="39301072" w14:textId="0336401F" w:rsidR="00E8125B" w:rsidRDefault="00D7758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>PG</w:t>
      </w:r>
      <w:r>
        <w:rPr>
          <w:rFonts w:asciiTheme="minorEastAsia" w:hAnsiTheme="minorEastAsia" w:hint="eastAsia"/>
          <w:lang w:eastAsia="zh-TW"/>
        </w:rPr>
        <w:t>圖片壓縮技術</w:t>
      </w:r>
    </w:p>
    <w:p w14:paraId="5346A433" w14:textId="30BDFA3C" w:rsidR="00D7758A" w:rsidRDefault="00D7758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</w:t>
      </w:r>
      <w:r w:rsidR="009020A1">
        <w:rPr>
          <w:rFonts w:asciiTheme="minorEastAsia" w:hAnsiTheme="minorEastAsia" w:hint="eastAsia"/>
          <w:lang w:eastAsia="zh-TW"/>
        </w:rPr>
        <w:t>研發</w:t>
      </w:r>
      <w:r>
        <w:rPr>
          <w:rFonts w:asciiTheme="minorEastAsia" w:hAnsiTheme="minorEastAsia"/>
          <w:lang w:eastAsia="zh-TW"/>
        </w:rPr>
        <w:t>DPG</w:t>
      </w:r>
      <w:r>
        <w:rPr>
          <w:rFonts w:asciiTheme="minorEastAsia" w:hAnsiTheme="minorEastAsia" w:hint="eastAsia"/>
          <w:lang w:eastAsia="zh-TW"/>
        </w:rPr>
        <w:t>圖片壓縮技術，可節省用戶近5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%的瀏覽流量，極大地提升網頁打開速度，能夠兼容jpeg，實現全平台、全瀏覽器兼容，壓縮後的圖片和webp的清晰度無差距</w:t>
      </w:r>
      <w:r w:rsidR="0031661A">
        <w:rPr>
          <w:rFonts w:asciiTheme="minorEastAsia" w:hAnsiTheme="minorEastAsia" w:hint="eastAsia"/>
          <w:lang w:eastAsia="zh-TW"/>
        </w:rPr>
        <w:t>。</w:t>
      </w:r>
    </w:p>
    <w:p w14:paraId="2332278C" w14:textId="5623F32F" w:rsidR="009020A1" w:rsidRDefault="009020A1" w:rsidP="001F05AD">
      <w:pPr>
        <w:rPr>
          <w:rFonts w:asciiTheme="minorEastAsia" w:eastAsia="PMingLiU" w:hAnsiTheme="minorEastAsia"/>
          <w:lang w:eastAsia="zh-TW"/>
        </w:rPr>
      </w:pPr>
    </w:p>
    <w:p w14:paraId="3C353D4C" w14:textId="106B7C59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webp圖片格式</w:t>
      </w:r>
    </w:p>
    <w:p w14:paraId="068E16EF" w14:textId="60D6846C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谷歌開發</w:t>
      </w:r>
      <w:r w:rsidR="0002773C">
        <w:rPr>
          <w:rFonts w:asciiTheme="minorEastAsia" w:hAnsiTheme="minorEastAsia" w:hint="eastAsia"/>
          <w:lang w:eastAsia="zh-TW"/>
        </w:rPr>
        <w:t>，用於加快圖片加載速度，圖片壓縮體積大約是JPEG的2</w:t>
      </w:r>
      <w:r w:rsidR="0002773C">
        <w:rPr>
          <w:rFonts w:asciiTheme="minorEastAsia" w:hAnsiTheme="minorEastAsia"/>
          <w:lang w:eastAsia="zh-TW"/>
        </w:rPr>
        <w:t>/3</w:t>
      </w:r>
      <w:r w:rsidR="0002773C">
        <w:rPr>
          <w:rFonts w:asciiTheme="minorEastAsia" w:hAnsiTheme="minorEastAsia" w:hint="eastAsia"/>
          <w:lang w:eastAsia="zh-TW"/>
        </w:rPr>
        <w:t>，能節省大量的服務器寬帶資源和數據空間。</w:t>
      </w:r>
    </w:p>
    <w:p w14:paraId="20A31008" w14:textId="19B202B7" w:rsidR="00F738F3" w:rsidRPr="00F738F3" w:rsidRDefault="00F738F3" w:rsidP="00F738F3">
      <w:pPr>
        <w:pStyle w:val="3"/>
        <w:rPr>
          <w:sz w:val="18"/>
          <w:szCs w:val="18"/>
          <w:lang w:eastAsia="zh-TW"/>
        </w:rPr>
      </w:pPr>
      <w:r w:rsidRPr="00F738F3">
        <w:rPr>
          <w:rFonts w:hint="eastAsia"/>
          <w:sz w:val="18"/>
          <w:szCs w:val="18"/>
          <w:lang w:eastAsia="zh-TW"/>
        </w:rPr>
        <w:t>（2）flex佈局</w:t>
      </w:r>
    </w:p>
    <w:p w14:paraId="5D1EE7BE" w14:textId="5C746C9A" w:rsidR="00F738F3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傳統佈局</w:t>
      </w:r>
    </w:p>
    <w:p w14:paraId="79774787" w14:textId="638D4B17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兼容性好</w:t>
      </w:r>
    </w:p>
    <w:p w14:paraId="3E868B32" w14:textId="3DC30394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佈局繁瑣</w:t>
      </w:r>
    </w:p>
    <w:p w14:paraId="7D6D1084" w14:textId="427E67DA" w:rsidR="004C3EAE" w:rsidRP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局限性，不能在移動端很好地佈局</w:t>
      </w:r>
    </w:p>
    <w:p w14:paraId="4B66F75C" w14:textId="0662F210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1CECF774" w14:textId="4847E212" w:rsidR="004C3EAE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</w:t>
      </w:r>
    </w:p>
    <w:p w14:paraId="08B89A22" w14:textId="244C7845" w:rsidR="004C3EA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操作方便，佈局極為簡單，在移動端廣泛應用</w:t>
      </w:r>
    </w:p>
    <w:p w14:paraId="74126C09" w14:textId="3FF79A28" w:rsidR="004C3EAE" w:rsidRPr="0065156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段瀏覽器支持情況差：比如I</w:t>
      </w:r>
      <w:r>
        <w:rPr>
          <w:rFonts w:asciiTheme="minorEastAsia" w:hAnsiTheme="minorEastAsia"/>
          <w:lang w:eastAsia="zh-TW"/>
        </w:rPr>
        <w:t>E11</w:t>
      </w:r>
      <w:r>
        <w:rPr>
          <w:rFonts w:asciiTheme="minorEastAsia" w:hAnsiTheme="minorEastAsia" w:hint="eastAsia"/>
          <w:lang w:eastAsia="zh-TW"/>
        </w:rPr>
        <w:t>或更低版本，不支持或僅部分支持</w:t>
      </w:r>
    </w:p>
    <w:p w14:paraId="18E1D277" w14:textId="52690C5A" w:rsidR="0065156E" w:rsidRDefault="0065156E" w:rsidP="0065156E">
      <w:pPr>
        <w:rPr>
          <w:rFonts w:asciiTheme="minorEastAsia" w:eastAsia="PMingLiU" w:hAnsiTheme="minorEastAsia"/>
          <w:lang w:eastAsia="zh-TW"/>
        </w:rPr>
      </w:pPr>
    </w:p>
    <w:p w14:paraId="230BCBB6" w14:textId="292407E0" w:rsidR="0065156E" w:rsidRDefault="00FF7E56" w:rsidP="0065156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導師建議：</w:t>
      </w:r>
    </w:p>
    <w:p w14:paraId="664ED552" w14:textId="61C7D74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端頁面佈局，用傳統佈局。</w:t>
      </w:r>
    </w:p>
    <w:p w14:paraId="02AF18F5" w14:textId="5E810F9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如果是移動端或者不考慮兼容性問題的P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端頁面佈局，用flex彈性佈局。</w:t>
      </w:r>
    </w:p>
    <w:p w14:paraId="5E1A6940" w14:textId="77777777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67C4920C" w14:textId="28CD7BA3" w:rsidR="004C3EAE" w:rsidRPr="00050169" w:rsidRDefault="00050169" w:rsidP="00050169">
      <w:pPr>
        <w:pStyle w:val="4"/>
        <w:rPr>
          <w:sz w:val="18"/>
          <w:szCs w:val="18"/>
          <w:lang w:eastAsia="zh-TW"/>
        </w:rPr>
      </w:pPr>
      <w:r w:rsidRPr="00050169">
        <w:rPr>
          <w:rFonts w:hint="eastAsia"/>
          <w:sz w:val="18"/>
          <w:szCs w:val="18"/>
          <w:lang w:eastAsia="zh-TW"/>
        </w:rPr>
        <w:t>① flex佈局原理</w:t>
      </w:r>
    </w:p>
    <w:p w14:paraId="0EAB7B21" w14:textId="39B7A080" w:rsidR="00DF1554" w:rsidRDefault="00DF1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flex佈局原理：通過給父盒子添加flex屬性，來控制子盒子的位置和排列方式。</w:t>
      </w:r>
    </w:p>
    <w:p w14:paraId="752A0BDC" w14:textId="77777777" w:rsidR="00DF1554" w:rsidRDefault="00DF1554" w:rsidP="001F05AD">
      <w:pPr>
        <w:rPr>
          <w:rFonts w:asciiTheme="minorEastAsia" w:hAnsiTheme="minorEastAsia"/>
          <w:lang w:eastAsia="zh-TW"/>
        </w:rPr>
      </w:pPr>
    </w:p>
    <w:p w14:paraId="6E0CDAED" w14:textId="639F6672" w:rsidR="00050169" w:rsidRDefault="00DD7C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flex是flexible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box的縮寫，意為“彈性佈局”。任何一個容器都可以被指定為flex佈局。</w:t>
      </w:r>
    </w:p>
    <w:p w14:paraId="2FD869C2" w14:textId="1C5E022F" w:rsidR="008C3E20" w:rsidRDefault="008C3E20" w:rsidP="001F05AD">
      <w:pPr>
        <w:rPr>
          <w:rFonts w:asciiTheme="minorEastAsia" w:hAnsiTheme="minorEastAsia"/>
        </w:rPr>
      </w:pPr>
    </w:p>
    <w:p w14:paraId="5D867C38" w14:textId="4A2E7023" w:rsidR="008C3E20" w:rsidRDefault="008C3E2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把父盒子設為flex佈局後，子元素的float，clear和vertical-align屬性都失效。</w:t>
      </w:r>
    </w:p>
    <w:p w14:paraId="7290D55D" w14:textId="771FE673" w:rsidR="0012487E" w:rsidRDefault="0012487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flex佈局別稱：伸縮佈局，彈性佈局，伸縮盒佈局，彈性盒佈局。</w:t>
      </w:r>
    </w:p>
    <w:p w14:paraId="1DD8BA52" w14:textId="1E70AF09" w:rsidR="003950B8" w:rsidRDefault="003950B8" w:rsidP="001F05AD">
      <w:pPr>
        <w:rPr>
          <w:rFonts w:asciiTheme="minorEastAsia" w:hAnsiTheme="minorEastAsia"/>
          <w:lang w:eastAsia="zh-TW"/>
        </w:rPr>
      </w:pPr>
    </w:p>
    <w:p w14:paraId="63F7BE8A" w14:textId="48E96A20" w:rsidR="003950B8" w:rsidRDefault="003950B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採用flex佈局的元素，成為flex容器（flex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container），簡稱“容器”。</w:t>
      </w:r>
      <w:r>
        <w:rPr>
          <w:rFonts w:asciiTheme="minorEastAsia" w:hAnsiTheme="minorEastAsia" w:hint="eastAsia"/>
          <w:lang w:eastAsia="zh-TW"/>
        </w:rPr>
        <w:t>它的所有子元素自動成為容器成員，稱為flex項目（flex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item</w:t>
      </w:r>
      <w:r>
        <w:rPr>
          <w:rFonts w:asciiTheme="minorEastAsia" w:hAnsiTheme="minorEastAsia" w:hint="eastAsia"/>
          <w:lang w:eastAsia="zh-TW"/>
        </w:rPr>
        <w:t>），簡稱“項目”。</w:t>
      </w:r>
      <w:r w:rsidR="00B86E4A">
        <w:rPr>
          <w:rFonts w:asciiTheme="minorEastAsia" w:hAnsiTheme="minorEastAsia" w:hint="eastAsia"/>
          <w:lang w:eastAsia="zh-TW"/>
        </w:rPr>
        <w:t>項目可以橫向排列，也可以縱向排列。</w:t>
      </w:r>
    </w:p>
    <w:p w14:paraId="3D9924C4" w14:textId="3724568F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0819803F" w14:textId="3485BDD4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② flex佈局父項常見屬性</w:t>
      </w:r>
    </w:p>
    <w:p w14:paraId="0E760305" w14:textId="6A33B06E" w:rsidR="00994EC3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：設置主軸方向</w:t>
      </w:r>
    </w:p>
    <w:p w14:paraId="5C04516A" w14:textId="09F7A902" w:rsidR="00AD77D0" w:rsidRDefault="00AD77D0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默認主軸方向是x軸方向，水平向右；默認側軸方向是y軸方向，</w:t>
      </w:r>
      <w:r w:rsidR="009C46A0">
        <w:rPr>
          <w:rFonts w:asciiTheme="minorEastAsia" w:hAnsiTheme="minorEastAsia" w:hint="eastAsia"/>
          <w:lang w:eastAsia="zh-TW"/>
        </w:rPr>
        <w:t>垂直</w:t>
      </w:r>
      <w:r>
        <w:rPr>
          <w:rFonts w:asciiTheme="minorEastAsia" w:hAnsiTheme="minorEastAsia" w:hint="eastAsia"/>
          <w:lang w:eastAsia="zh-TW"/>
        </w:rPr>
        <w:t>向下。</w:t>
      </w:r>
    </w:p>
    <w:p w14:paraId="7D1B7A54" w14:textId="4AF27DBC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row </w:t>
      </w:r>
      <w:r>
        <w:rPr>
          <w:rFonts w:asciiTheme="minorEastAsia" w:hAnsiTheme="minorEastAsia" w:hint="eastAsia"/>
        </w:rPr>
        <w:t>默認值，從左到右；</w:t>
      </w:r>
    </w:p>
    <w:p w14:paraId="10D63E65" w14:textId="2CAE5A08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row-reverse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從右到左；</w:t>
      </w:r>
    </w:p>
    <w:p w14:paraId="37C0B5E8" w14:textId="70FA854E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從上到下；</w:t>
      </w:r>
    </w:p>
    <w:p w14:paraId="55D8F360" w14:textId="7C3CBACB" w:rsidR="00D04287" w:rsidRPr="00D04287" w:rsidRDefault="00D04287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從下到上。</w:t>
      </w:r>
    </w:p>
    <w:p w14:paraId="7B66B01B" w14:textId="2712FB4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 w:rsidRPr="00AD77D0">
        <w:rPr>
          <w:rFonts w:asciiTheme="minorEastAsia" w:hAnsiTheme="minorEastAsia" w:hint="eastAsia"/>
          <w:lang w:eastAsia="zh-TW"/>
        </w:rPr>
        <w:t>：設置主軸上的子元素排列方式</w:t>
      </w:r>
    </w:p>
    <w:p w14:paraId="1E3ED565" w14:textId="5FBD05EC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flex-start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默認值從頭部開始，如果主軸是x軸，從左到右；</w:t>
      </w:r>
    </w:p>
    <w:p w14:paraId="71992412" w14:textId="0783F09B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從尾部開始排列；</w:t>
      </w:r>
    </w:p>
    <w:p w14:paraId="6497D77B" w14:textId="5EB5EECE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在主軸居中對齊；如果主軸是x軸，則水平居中；</w:t>
      </w:r>
    </w:p>
    <w:p w14:paraId="049742E9" w14:textId="0C21A8D7" w:rsidR="003F4918" w:rsidRDefault="003F4918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 w:rsidR="00C30AF6"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</w:rPr>
        <w:t>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平分剩餘空間；</w:t>
      </w:r>
    </w:p>
    <w:p w14:paraId="32276730" w14:textId="6C63C8D4" w:rsidR="003F4918" w:rsidRPr="00AD77D0" w:rsidRDefault="003F4918" w:rsidP="00913226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先兩邊</w:t>
      </w:r>
      <w:r w:rsidR="00AE0CCE">
        <w:rPr>
          <w:rFonts w:asciiTheme="minorEastAsia" w:hAnsiTheme="minorEastAsia" w:hint="eastAsia"/>
        </w:rPr>
        <w:t>貼邊，再平分剩餘空間（重要）</w:t>
      </w:r>
    </w:p>
    <w:p w14:paraId="48E00CFB" w14:textId="4A57585D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  <w:lang w:eastAsia="zh-TW"/>
        </w:rPr>
        <w:t>flex-wrap：設置子元素是否換行</w:t>
      </w:r>
      <w:r w:rsidR="00221EF8">
        <w:rPr>
          <w:rFonts w:asciiTheme="minorEastAsia" w:hAnsiTheme="minorEastAsia" w:hint="eastAsia"/>
          <w:lang w:eastAsia="zh-TW"/>
        </w:rPr>
        <w:t>。flex佈局中，默認子元素不換行，如果裝不下，會縮小子元素寬度。</w:t>
      </w:r>
    </w:p>
    <w:p w14:paraId="13E5B3D7" w14:textId="7A151F27" w:rsidR="00D36A0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</w:t>
      </w:r>
      <w:r>
        <w:rPr>
          <w:rFonts w:asciiTheme="minorEastAsia" w:hAnsiTheme="minorEastAsia" w:hint="eastAsia"/>
        </w:rPr>
        <w:t>no</w:t>
      </w:r>
      <w:r>
        <w:rPr>
          <w:rFonts w:asciiTheme="minorEastAsia" w:eastAsia="PMingLiU" w:hAnsiTheme="minorEastAsia"/>
          <w:lang w:eastAsia="zh-TW"/>
        </w:rPr>
        <w:t>wrap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默認值，不換行；</w:t>
      </w:r>
    </w:p>
    <w:p w14:paraId="175910CF" w14:textId="4FC153FC" w:rsidR="00D36A00" w:rsidRPr="00AD77D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wrap </w:t>
      </w:r>
      <w:r>
        <w:rPr>
          <w:rFonts w:asciiTheme="minorEastAsia" w:hAnsiTheme="minorEastAsia" w:hint="eastAsia"/>
        </w:rPr>
        <w:t>換行</w:t>
      </w:r>
      <w:r w:rsidR="00802580">
        <w:rPr>
          <w:rFonts w:asciiTheme="minorEastAsia" w:hAnsiTheme="minorEastAsia" w:hint="eastAsia"/>
        </w:rPr>
        <w:t>。</w:t>
      </w:r>
    </w:p>
    <w:p w14:paraId="5781649E" w14:textId="19FDF816" w:rsidR="009D7DCC" w:rsidRDefault="009D7DCC" w:rsidP="009D7DCC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：設置側軸上的子元素的排列方式（單行）</w:t>
      </w:r>
    </w:p>
    <w:p w14:paraId="3F23330B" w14:textId="04ACF559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/>
        </w:rPr>
        <w:t xml:space="preserve">-start </w:t>
      </w:r>
      <w:r>
        <w:rPr>
          <w:rFonts w:asciiTheme="minorEastAsia" w:hAnsiTheme="minorEastAsia" w:hint="eastAsia"/>
        </w:rPr>
        <w:t>默認值 從上到下</w:t>
      </w:r>
    </w:p>
    <w:p w14:paraId="7A4D17B1" w14:textId="20120517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</w:t>
      </w:r>
    </w:p>
    <w:p w14:paraId="6E59FDF2" w14:textId="0162359A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擠在一起垂直居中</w:t>
      </w:r>
    </w:p>
    <w:p w14:paraId="2FAEF5D7" w14:textId="49F512EA" w:rsidR="009D7DCC" w:rsidRPr="00AD77D0" w:rsidRDefault="009D7DCC" w:rsidP="009D7DC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 w:rsidR="002D31A8">
        <w:rPr>
          <w:rFonts w:asciiTheme="minorEastAsia" w:hAnsiTheme="minorEastAsia" w:hint="eastAsia"/>
        </w:rPr>
        <w:t>把每個子盒子都拉伸得和父盒子一樣高</w:t>
      </w:r>
      <w:r w:rsidR="00577CBB">
        <w:rPr>
          <w:rFonts w:asciiTheme="minorEastAsia" w:hAnsiTheme="minorEastAsia" w:hint="eastAsia"/>
        </w:rPr>
        <w:t>（子盒子不要給高度</w:t>
      </w:r>
      <w:r w:rsidR="002D31A8">
        <w:rPr>
          <w:rFonts w:asciiTheme="minorEastAsia" w:hAnsiTheme="minorEastAsia" w:hint="eastAsia"/>
        </w:rPr>
        <w:t>，否則</w:t>
      </w:r>
      <w:r w:rsidR="002D31A8">
        <w:rPr>
          <w:rFonts w:asciiTheme="minorEastAsia" w:hAnsiTheme="minorEastAsia" w:hint="eastAsia"/>
        </w:rPr>
        <w:lastRenderedPageBreak/>
        <w:t>沒效果。</w:t>
      </w:r>
      <w:r w:rsidR="00577CBB">
        <w:rPr>
          <w:rFonts w:asciiTheme="minorEastAsia" w:hAnsiTheme="minorEastAsia" w:hint="eastAsia"/>
        </w:rPr>
        <w:t>）</w:t>
      </w:r>
    </w:p>
    <w:p w14:paraId="66458E6B" w14:textId="5D9CB50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align-content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：設置側軸上的子元素的排列方式（多行</w:t>
      </w:r>
      <w:r w:rsidR="00040947">
        <w:rPr>
          <w:rFonts w:asciiTheme="minorEastAsia" w:hAnsiTheme="minorEastAsia" w:hint="eastAsia"/>
          <w:lang w:eastAsia="zh-TW"/>
        </w:rPr>
        <w:t>，單行情況沒</w:t>
      </w:r>
      <w:r w:rsidR="00E84B33">
        <w:rPr>
          <w:rFonts w:asciiTheme="minorEastAsia" w:hAnsiTheme="minorEastAsia" w:hint="eastAsia"/>
          <w:lang w:eastAsia="zh-TW"/>
        </w:rPr>
        <w:t>效果</w:t>
      </w:r>
      <w:r w:rsidRPr="00AD77D0">
        <w:rPr>
          <w:rFonts w:asciiTheme="minorEastAsia" w:hAnsiTheme="minorEastAsia" w:hint="eastAsia"/>
          <w:lang w:eastAsia="zh-TW"/>
        </w:rPr>
        <w:t>）</w:t>
      </w:r>
    </w:p>
    <w:p w14:paraId="5FD9F3A8" w14:textId="30F474F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flex-start </w:t>
      </w:r>
      <w:r>
        <w:rPr>
          <w:rFonts w:asciiTheme="minorEastAsia" w:hAnsiTheme="minorEastAsia" w:hint="eastAsia"/>
        </w:rPr>
        <w:t>默認值在側軸的頭部開始排列</w:t>
      </w:r>
    </w:p>
    <w:p w14:paraId="2D6ED02E" w14:textId="7D31DC0F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在側軸的尾部開始排列</w:t>
      </w:r>
    </w:p>
    <w:p w14:paraId="7CD41612" w14:textId="6F4B175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在側軸中間顯示</w:t>
      </w:r>
    </w:p>
    <w:p w14:paraId="2ECAB481" w14:textId="548D459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子項在側軸平分剩餘空間</w:t>
      </w:r>
    </w:p>
    <w:p w14:paraId="4AB42359" w14:textId="4C96B23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子項在側軸先分佈在兩頭，再平分剩餘空間</w:t>
      </w:r>
    </w:p>
    <w:p w14:paraId="4C4050DB" w14:textId="568F35B5" w:rsidR="00190DB7" w:rsidRP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設置子項元素高度平分父元素高度</w:t>
      </w:r>
    </w:p>
    <w:p w14:paraId="7238B148" w14:textId="0E848B61" w:rsidR="008756E4" w:rsidRPr="00B82C7B" w:rsidRDefault="008756E4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flex-flow</w:t>
      </w:r>
      <w:r w:rsidRPr="00AD77D0">
        <w:rPr>
          <w:rFonts w:asciiTheme="minorEastAsia" w:hAnsiTheme="minorEastAsia" w:hint="eastAsia"/>
          <w:lang w:eastAsia="zh-TW"/>
        </w:rPr>
        <w:t>：復合屬性，相當於同時設置了</w:t>
      </w: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和</w:t>
      </w:r>
      <w:r w:rsidRPr="00AD77D0">
        <w:rPr>
          <w:rFonts w:asciiTheme="minorEastAsia" w:hAnsiTheme="minorEastAsia" w:hint="eastAsia"/>
        </w:rPr>
        <w:t>flex-wrap</w:t>
      </w:r>
    </w:p>
    <w:p w14:paraId="0DE3B25A" w14:textId="5103FCCA" w:rsidR="00B82C7B" w:rsidRPr="00AD77D0" w:rsidRDefault="00B82C7B" w:rsidP="00B82C7B">
      <w:pPr>
        <w:pStyle w:val="a6"/>
        <w:ind w:left="420" w:firstLineChars="0" w:firstLine="0"/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</w:rPr>
        <w:t>例子：flex-flow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wrap</w:t>
      </w:r>
      <w:r>
        <w:rPr>
          <w:rFonts w:asciiTheme="minorEastAsia" w:hAnsiTheme="minorEastAsia"/>
        </w:rPr>
        <w:t>;</w:t>
      </w:r>
      <w:r w:rsidR="0076101F">
        <w:rPr>
          <w:rFonts w:asciiTheme="minorEastAsia" w:hAnsiTheme="minorEastAsia"/>
        </w:rPr>
        <w:t xml:space="preserve"> </w:t>
      </w:r>
      <w:r w:rsidR="0076101F">
        <w:rPr>
          <w:rFonts w:asciiTheme="minorEastAsia" w:hAnsiTheme="minorEastAsia" w:hint="eastAsia"/>
        </w:rPr>
        <w:t>把主軸變成y軸並且換行</w:t>
      </w:r>
    </w:p>
    <w:p w14:paraId="268A49CF" w14:textId="223E40C0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4946C238" w14:textId="3A0DA733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③ flex佈局子項常見屬性</w:t>
      </w:r>
    </w:p>
    <w:p w14:paraId="38D41EF4" w14:textId="51C83637" w:rsidR="00315B53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850D81">
        <w:rPr>
          <w:rFonts w:asciiTheme="minorEastAsia" w:hAnsiTheme="minorEastAsia" w:hint="eastAsia"/>
        </w:rPr>
        <w:t>flex</w:t>
      </w:r>
      <w:r w:rsidRPr="00850D81">
        <w:rPr>
          <w:rFonts w:asciiTheme="minorEastAsia" w:hAnsiTheme="minorEastAsia" w:hint="eastAsia"/>
          <w:lang w:eastAsia="zh-TW"/>
        </w:rPr>
        <w:t>子項目佔的份數</w:t>
      </w:r>
      <w:r w:rsidR="00A80A2B">
        <w:rPr>
          <w:rFonts w:asciiTheme="minorEastAsia" w:hAnsiTheme="minorEastAsia" w:hint="eastAsia"/>
          <w:lang w:eastAsia="zh-TW"/>
        </w:rPr>
        <w:t>（最重要）</w:t>
      </w:r>
    </w:p>
    <w:p w14:paraId="08D4B646" w14:textId="57739F55" w:rsidR="00884A24" w:rsidRDefault="00884A24" w:rsidP="00884A24">
      <w:pPr>
        <w:pStyle w:val="a6"/>
        <w:ind w:left="420" w:firstLineChars="0" w:firstLine="0"/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屬性定義子項目分配剩餘空間，用</w:t>
      </w: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來表示占多少份數</w:t>
      </w:r>
    </w:p>
    <w:p w14:paraId="64F456DC" w14:textId="2D8359D1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align-self</w:t>
      </w:r>
      <w:r>
        <w:rPr>
          <w:rFonts w:asciiTheme="minorEastAsia" w:hAnsiTheme="minorEastAsia" w:hint="eastAsia"/>
          <w:lang w:eastAsia="zh-TW"/>
        </w:rPr>
        <w:t>控制</w:t>
      </w:r>
      <w:r w:rsidR="00195658">
        <w:rPr>
          <w:rFonts w:asciiTheme="minorEastAsia" w:hAnsiTheme="minorEastAsia" w:hint="eastAsia"/>
          <w:lang w:eastAsia="zh-TW"/>
        </w:rPr>
        <w:t>某一個</w:t>
      </w:r>
      <w:r>
        <w:rPr>
          <w:rFonts w:asciiTheme="minorEastAsia" w:hAnsiTheme="minorEastAsia" w:hint="eastAsia"/>
          <w:lang w:eastAsia="zh-TW"/>
        </w:rPr>
        <w:t>子項目自己在側軸的排列方式</w:t>
      </w:r>
      <w:r w:rsidR="00195658">
        <w:rPr>
          <w:rFonts w:asciiTheme="minorEastAsia" w:hAnsiTheme="minorEastAsia" w:hint="eastAsia"/>
          <w:lang w:eastAsia="zh-TW"/>
        </w:rPr>
        <w:t>，可以覆蓋</w:t>
      </w:r>
      <w:r w:rsidR="00195658">
        <w:rPr>
          <w:rFonts w:asciiTheme="minorEastAsia" w:hAnsiTheme="minorEastAsia" w:hint="eastAsia"/>
        </w:rPr>
        <w:t>align-items</w:t>
      </w:r>
      <w:r w:rsidR="00195658">
        <w:rPr>
          <w:rFonts w:asciiTheme="minorEastAsia" w:hAnsiTheme="minorEastAsia" w:hint="eastAsia"/>
          <w:lang w:eastAsia="zh-TW"/>
        </w:rPr>
        <w:t>屬性。</w:t>
      </w:r>
      <w:r w:rsidR="00010F74">
        <w:rPr>
          <w:rFonts w:asciiTheme="minorEastAsia" w:hAnsiTheme="minorEastAsia" w:hint="eastAsia"/>
          <w:lang w:eastAsia="zh-TW"/>
        </w:rPr>
        <w:t>默認值為</w:t>
      </w:r>
      <w:r w:rsidR="00010F74">
        <w:rPr>
          <w:rFonts w:asciiTheme="minorEastAsia" w:hAnsiTheme="minorEastAsia" w:hint="eastAsia"/>
        </w:rPr>
        <w:t>auto</w:t>
      </w:r>
      <w:r w:rsidR="00010F74">
        <w:rPr>
          <w:rFonts w:asciiTheme="minorEastAsia" w:hAnsiTheme="minorEastAsia" w:hint="eastAsia"/>
          <w:lang w:eastAsia="zh-TW"/>
        </w:rPr>
        <w:t>，</w:t>
      </w:r>
      <w:r w:rsidR="00C76E3B">
        <w:rPr>
          <w:rFonts w:asciiTheme="minorEastAsia" w:hAnsiTheme="minorEastAsia" w:hint="eastAsia"/>
          <w:lang w:eastAsia="zh-TW"/>
        </w:rPr>
        <w:t>表示繼承父元素的</w:t>
      </w:r>
      <w:r w:rsidR="00C76E3B">
        <w:rPr>
          <w:rFonts w:asciiTheme="minorEastAsia" w:hAnsiTheme="minorEastAsia" w:hint="eastAsia"/>
        </w:rPr>
        <w:t>align-items</w:t>
      </w:r>
      <w:r w:rsidR="00C76E3B">
        <w:rPr>
          <w:rFonts w:asciiTheme="minorEastAsia" w:hAnsiTheme="minorEastAsia" w:hint="eastAsia"/>
          <w:lang w:eastAsia="zh-TW"/>
        </w:rPr>
        <w:t>屬性，如果沒有父元素，則等同於</w:t>
      </w:r>
      <w:r w:rsidR="00C76E3B">
        <w:rPr>
          <w:rFonts w:asciiTheme="minorEastAsia" w:hAnsiTheme="minorEastAsia" w:hint="eastAsia"/>
        </w:rPr>
        <w:t>stretch</w:t>
      </w:r>
      <w:r w:rsidR="00C76E3B">
        <w:rPr>
          <w:rFonts w:asciiTheme="minorEastAsia" w:hAnsiTheme="minorEastAsia" w:hint="eastAsia"/>
          <w:lang w:eastAsia="zh-TW"/>
        </w:rPr>
        <w:t>。</w:t>
      </w:r>
    </w:p>
    <w:p w14:paraId="719974F8" w14:textId="77777777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3A0CEF98" w14:textId="77777777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 xml:space="preserve">:nth-child(2) </w:t>
      </w:r>
      <w:r>
        <w:rPr>
          <w:rFonts w:asciiTheme="minorEastAsia" w:hAnsiTheme="minorEastAsia" w:hint="eastAsia"/>
        </w:rPr>
        <w:t>{</w:t>
      </w:r>
    </w:p>
    <w:p w14:paraId="2EB880B5" w14:textId="1B712B23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/*</w:t>
      </w:r>
      <w:r>
        <w:rPr>
          <w:rFonts w:asciiTheme="minorEastAsia" w:hAnsiTheme="minorEastAsia" w:hint="eastAsia"/>
        </w:rPr>
        <w:t>設置自己在側軸上的排列方式</w:t>
      </w:r>
      <w:r>
        <w:rPr>
          <w:rFonts w:asciiTheme="minorEastAsia" w:hAnsiTheme="minorEastAsia"/>
        </w:rPr>
        <w:t>*/</w:t>
      </w:r>
    </w:p>
    <w:p w14:paraId="5F90B0E2" w14:textId="7F30878A" w:rsidR="004E2AD3" w:rsidRDefault="004E2AD3" w:rsidP="004E2AD3">
      <w:pPr>
        <w:pStyle w:val="a6"/>
        <w:ind w:left="420" w:firstLineChars="0" w:firstLine="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align</w:t>
      </w:r>
      <w:r>
        <w:rPr>
          <w:rFonts w:asciiTheme="minorEastAsia" w:hAnsiTheme="minorEastAsia"/>
        </w:rPr>
        <w:t>-self: flex-end;</w:t>
      </w:r>
    </w:p>
    <w:p w14:paraId="231982D4" w14:textId="1D505ACF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82DD7D0" w14:textId="18F0F3C3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order屬性定義子項目的排列順序（前後順序）</w:t>
      </w:r>
      <w:r w:rsidR="00061D24">
        <w:rPr>
          <w:rFonts w:asciiTheme="minorEastAsia" w:hAnsiTheme="minorEastAsia" w:hint="eastAsia"/>
          <w:lang w:eastAsia="zh-TW"/>
        </w:rPr>
        <w:t>。數值越小，排列越靠前，默認為</w:t>
      </w:r>
      <w:r w:rsidR="00061D24">
        <w:rPr>
          <w:rFonts w:asciiTheme="minorEastAsia" w:hAnsiTheme="minorEastAsia"/>
          <w:lang w:eastAsia="zh-TW"/>
        </w:rPr>
        <w:t>0</w:t>
      </w:r>
      <w:r w:rsidR="00D4546D">
        <w:rPr>
          <w:rFonts w:asciiTheme="minorEastAsia" w:hAnsiTheme="minorEastAsia" w:hint="eastAsia"/>
          <w:lang w:eastAsia="zh-TW"/>
        </w:rPr>
        <w:t>。</w:t>
      </w:r>
    </w:p>
    <w:p w14:paraId="6EC42BD2" w14:textId="4A20698F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例子，把第2個子盒子放在第1</w:t>
      </w:r>
      <w:r>
        <w:rPr>
          <w:rFonts w:asciiTheme="minorEastAsia" w:hAnsiTheme="minorEastAsia" w:hint="eastAsia"/>
        </w:rPr>
        <w:t>個子盒子之前：</w:t>
      </w:r>
    </w:p>
    <w:p w14:paraId="4C00DE49" w14:textId="77777777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:nth-child(2)</w:t>
      </w:r>
      <w:r>
        <w:rPr>
          <w:rFonts w:asciiTheme="minorEastAsia" w:hAnsiTheme="minorEastAsia" w:hint="eastAsia"/>
        </w:rPr>
        <w:t>{</w:t>
      </w:r>
    </w:p>
    <w:p w14:paraId="7079E69F" w14:textId="3B7B7DAA" w:rsidR="00387786" w:rsidRDefault="00387786" w:rsidP="00387786">
      <w:pPr>
        <w:pStyle w:val="a6"/>
        <w:ind w:left="420" w:firstLineChars="0" w:firstLine="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  <w:t>order: -1;</w:t>
      </w:r>
    </w:p>
    <w:p w14:paraId="587E648C" w14:textId="4D2ED5EB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8D18279" w14:textId="1C183699" w:rsidR="00CA2220" w:rsidRPr="00BC4891" w:rsidRDefault="00CA2220" w:rsidP="00BC4891">
      <w:pPr>
        <w:pStyle w:val="4"/>
        <w:rPr>
          <w:sz w:val="18"/>
          <w:szCs w:val="18"/>
          <w:lang w:eastAsia="zh-TW"/>
        </w:rPr>
      </w:pPr>
      <w:r w:rsidRPr="00BC4891">
        <w:rPr>
          <w:rFonts w:hint="eastAsia"/>
          <w:sz w:val="18"/>
          <w:szCs w:val="18"/>
          <w:lang w:eastAsia="zh-TW"/>
        </w:rPr>
        <w:t>④</w:t>
      </w:r>
      <w:r w:rsidR="00704FC6" w:rsidRPr="00BC4891">
        <w:rPr>
          <w:rFonts w:hint="eastAsia"/>
          <w:sz w:val="18"/>
          <w:szCs w:val="18"/>
          <w:lang w:eastAsia="zh-TW"/>
        </w:rPr>
        <w:t xml:space="preserve"> 背景線性漸變</w:t>
      </w:r>
    </w:p>
    <w:p w14:paraId="67F33B76" w14:textId="1581BB1A" w:rsidR="00BC4891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2CF39BB4" w14:textId="243D6317" w:rsidR="00C05B9F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</w:t>
      </w:r>
      <w:r>
        <w:rPr>
          <w:rFonts w:asciiTheme="minorEastAsia" w:hAnsiTheme="minorEastAsia"/>
        </w:rPr>
        <w:t xml:space="preserve">: </w:t>
      </w:r>
      <w:r w:rsidR="00D46846">
        <w:rPr>
          <w:rStyle w:val="fontstyle01"/>
        </w:rPr>
        <w:t>-webkit-linear-</w:t>
      </w:r>
      <w:r>
        <w:rPr>
          <w:rFonts w:asciiTheme="minorEastAsia" w:hAnsiTheme="minorEastAsia"/>
        </w:rPr>
        <w:t>linear-gradient (</w:t>
      </w:r>
      <w:r>
        <w:rPr>
          <w:rFonts w:asciiTheme="minorEastAsia" w:hAnsiTheme="minorEastAsia" w:hint="eastAsia"/>
        </w:rPr>
        <w:t>起始方向，顏色1，顏色2</w:t>
      </w:r>
      <w:r>
        <w:rPr>
          <w:rFonts w:asciiTheme="minorEastAsia" w:hAnsiTheme="minorEastAsia"/>
        </w:rPr>
        <w:t>, …);</w:t>
      </w:r>
    </w:p>
    <w:p w14:paraId="5B7F2207" w14:textId="2117F832" w:rsidR="00C05B9F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2F99540E" w14:textId="1A7DAB45" w:rsidR="002F4D92" w:rsidRDefault="002F4D92" w:rsidP="00CA2220">
      <w:pPr>
        <w:rPr>
          <w:rStyle w:val="fontstyle01"/>
        </w:rPr>
      </w:pPr>
      <w:r>
        <w:rPr>
          <w:rStyle w:val="fontstyle01"/>
        </w:rPr>
        <w:t>background: -webkit-linear-gradient(left, red , blue);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fontstyle01"/>
        </w:rPr>
        <w:t>background: -webkit-linear-gradient(left top, red , blue);</w:t>
      </w:r>
    </w:p>
    <w:p w14:paraId="62203D52" w14:textId="440FE580" w:rsidR="002F4D92" w:rsidRDefault="002F4D92" w:rsidP="00CA2220">
      <w:pPr>
        <w:rPr>
          <w:rStyle w:val="fontstyle01"/>
        </w:rPr>
      </w:pPr>
      <w:r>
        <w:rPr>
          <w:rStyle w:val="fontstyle01"/>
          <w:rFonts w:hint="eastAsia"/>
        </w:rPr>
        <w:t>背景漸變必須添加瀏覽器私有前綴</w:t>
      </w:r>
    </w:p>
    <w:p w14:paraId="30E443CB" w14:textId="3C8BC481" w:rsidR="002F4D92" w:rsidRPr="002F4D92" w:rsidRDefault="002F4D92" w:rsidP="00CA2220">
      <w:pPr>
        <w:rPr>
          <w:rFonts w:asciiTheme="minorEastAsia" w:eastAsia="PMingLiU" w:hAnsiTheme="minorEastAsia" w:hint="eastAsia"/>
          <w:lang w:eastAsia="zh-TW"/>
        </w:rPr>
      </w:pPr>
      <w:r>
        <w:rPr>
          <w:rStyle w:val="fontstyle01"/>
          <w:rFonts w:hint="eastAsia"/>
          <w:lang w:eastAsia="zh-TW"/>
        </w:rPr>
        <w:t>起始方向可以是：方位名詞</w:t>
      </w:r>
      <w:r>
        <w:rPr>
          <w:rStyle w:val="fontstyle01"/>
          <w:rFonts w:hint="eastAsia"/>
          <w:lang w:eastAsia="zh-TW"/>
        </w:rPr>
        <w:t xml:space="preserve"> </w:t>
      </w:r>
      <w:r>
        <w:rPr>
          <w:rStyle w:val="fontstyle01"/>
          <w:rFonts w:hint="eastAsia"/>
          <w:lang w:eastAsia="zh-TW"/>
        </w:rPr>
        <w:t>或者</w:t>
      </w:r>
      <w:r>
        <w:rPr>
          <w:rStyle w:val="fontstyle01"/>
          <w:rFonts w:hint="eastAsia"/>
          <w:lang w:eastAsia="zh-TW"/>
        </w:rPr>
        <w:t xml:space="preserve"> </w:t>
      </w:r>
      <w:r>
        <w:rPr>
          <w:rStyle w:val="fontstyle01"/>
          <w:rFonts w:hint="eastAsia"/>
        </w:rPr>
        <w:t>度數，如果省略，默認是</w:t>
      </w:r>
      <w:r>
        <w:rPr>
          <w:rStyle w:val="fontstyle01"/>
          <w:rFonts w:hint="eastAsia"/>
        </w:rPr>
        <w:t>top</w:t>
      </w:r>
    </w:p>
    <w:p w14:paraId="396A0E6A" w14:textId="24D817C6" w:rsidR="00850D81" w:rsidRPr="007B16AF" w:rsidRDefault="007B16AF" w:rsidP="007B16AF">
      <w:pPr>
        <w:pStyle w:val="4"/>
        <w:rPr>
          <w:rFonts w:hint="eastAsia"/>
          <w:sz w:val="18"/>
          <w:szCs w:val="18"/>
          <w:lang w:eastAsia="zh-TW"/>
        </w:rPr>
      </w:pPr>
      <w:r w:rsidRPr="007B16AF">
        <w:rPr>
          <w:rFonts w:hint="eastAsia"/>
          <w:sz w:val="18"/>
          <w:szCs w:val="18"/>
          <w:lang w:eastAsia="zh-TW"/>
        </w:rPr>
        <w:t>flex佈局案例：攜程網移動端佈局</w:t>
      </w:r>
    </w:p>
    <w:p w14:paraId="69D9EEE0" w14:textId="0B628E04" w:rsidR="00315B53" w:rsidRDefault="00F1593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第①步</w:t>
      </w:r>
      <w:r>
        <w:rPr>
          <w:rFonts w:asciiTheme="minorEastAsia" w:hAnsiTheme="minorEastAsia" w:hint="eastAsia"/>
        </w:rPr>
        <w:t xml:space="preserve"> </w:t>
      </w:r>
      <w:r w:rsidR="009B17DB">
        <w:rPr>
          <w:rFonts w:asciiTheme="minorEastAsia" w:hAnsiTheme="minorEastAsia" w:hint="eastAsia"/>
          <w:lang w:eastAsia="zh-TW"/>
        </w:rPr>
        <w:t>技術選型</w:t>
      </w:r>
    </w:p>
    <w:p w14:paraId="2BDF71DB" w14:textId="6A6BB7B5" w:rsidR="009B17DB" w:rsidRDefault="009B17D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方案：</w:t>
      </w:r>
      <w:r>
        <w:rPr>
          <w:rFonts w:asciiTheme="minorEastAsia" w:hAnsiTheme="minorEastAsia" w:hint="eastAsia"/>
        </w:rPr>
        <w:t xml:space="preserve"> 單獨製作移動頁面</w:t>
      </w:r>
    </w:p>
    <w:p w14:paraId="417391BE" w14:textId="0C6EE333" w:rsidR="009B17DB" w:rsidRPr="009B17DB" w:rsidRDefault="009B17DB" w:rsidP="001F05AD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技術： 採用flex佈局</w:t>
      </w:r>
      <w:r w:rsidR="00C60881">
        <w:rPr>
          <w:rFonts w:asciiTheme="minorEastAsia" w:hAnsiTheme="minorEastAsia" w:hint="eastAsia"/>
        </w:rPr>
        <w:t>為主，其它技術為輔</w:t>
      </w:r>
    </w:p>
    <w:p w14:paraId="7399F626" w14:textId="5EEEDCEF" w:rsidR="00315B53" w:rsidRDefault="00315B53" w:rsidP="001F05AD">
      <w:pPr>
        <w:rPr>
          <w:rFonts w:asciiTheme="minorEastAsia" w:eastAsia="PMingLiU" w:hAnsiTheme="minorEastAsia"/>
          <w:lang w:eastAsia="zh-TW"/>
        </w:rPr>
      </w:pPr>
    </w:p>
    <w:p w14:paraId="0C9EA07B" w14:textId="7CCFA17A" w:rsidR="00F1593C" w:rsidRDefault="00F1593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第②步</w:t>
      </w:r>
      <w:r>
        <w:rPr>
          <w:rFonts w:asciiTheme="minorEastAsia" w:hAnsiTheme="minorEastAsia" w:hint="eastAsia"/>
        </w:rPr>
        <w:t xml:space="preserve"> 構建關鍵文件和文件夾</w:t>
      </w:r>
    </w:p>
    <w:p w14:paraId="4472CC7E" w14:textId="6755C8FA" w:rsidR="00F1593C" w:rsidRDefault="00961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5F92DED" wp14:editId="0E7F2051">
            <wp:extent cx="689212" cy="81948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5" cy="8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10DC" w14:textId="77597723" w:rsidR="000255C6" w:rsidRDefault="000255C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第③步 引入視口標籤以及初始化樣式，修改title，引入description和keywords</w:t>
      </w:r>
    </w:p>
    <w:p w14:paraId="1D13EA3E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200E134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5705906F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"width=device-width, user-scalable-no, initial-scale=1.0, maximum-scale=1.0, minimum-scale=1.0"</w:t>
      </w:r>
    </w:p>
    <w:p w14:paraId="0B82DAC7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7D1F51D9" w14:textId="5ECB3027" w:rsidR="000255C6" w:rsidRDefault="000255C6" w:rsidP="001F05AD">
      <w:pPr>
        <w:rPr>
          <w:rFonts w:asciiTheme="minorEastAsia" w:hAnsiTheme="minorEastAsia"/>
        </w:rPr>
      </w:pPr>
    </w:p>
    <w:p w14:paraId="4569B10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引入初始化样式文件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B87EA9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ADFC034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引入首页样式文件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4DD8E8A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"css/index.css"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4034261" w14:textId="3D12BECE" w:rsidR="000255C6" w:rsidRDefault="000255C6" w:rsidP="001F05AD">
      <w:pPr>
        <w:rPr>
          <w:rFonts w:asciiTheme="minorEastAsia" w:hAnsiTheme="minorEastAsia"/>
        </w:rPr>
      </w:pPr>
    </w:p>
    <w:p w14:paraId="132EC832" w14:textId="428DA78D" w:rsidR="00C35EFC" w:rsidRDefault="00C35E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第④步 常用初始化樣式</w:t>
      </w:r>
    </w:p>
    <w:p w14:paraId="4F61A307" w14:textId="6190D685" w:rsidR="00C35EFC" w:rsidRDefault="00361E7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下面代碼寫在index</w:t>
      </w:r>
      <w:r>
        <w:rPr>
          <w:rFonts w:asciiTheme="minorEastAsia" w:hAnsiTheme="minorEastAsia"/>
        </w:rPr>
        <w:t>.css</w:t>
      </w:r>
      <w:r>
        <w:rPr>
          <w:rFonts w:asciiTheme="minorEastAsia" w:hAnsiTheme="minorEastAsia" w:hint="eastAsia"/>
        </w:rPr>
        <w:t>裡面</w:t>
      </w:r>
    </w:p>
    <w:p w14:paraId="2A1A2C9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2C8F5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82EBB2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8DA44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A2AEF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"Lucida Grande"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Verdana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"Microsoft Yahei"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4DF090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  STXihei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hei;</w:t>
      </w:r>
    </w:p>
    <w:p w14:paraId="0D1280B5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E062AB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5F577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overflow-x: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6AAAD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-webkit-tap-highlight-color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7D86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424CE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4E76ECE" w14:textId="024AD975" w:rsidR="00C35EFC" w:rsidRDefault="00C35EFC" w:rsidP="001F05AD">
      <w:pPr>
        <w:rPr>
          <w:rFonts w:asciiTheme="minorEastAsia" w:hAnsiTheme="minorEastAsia"/>
        </w:rPr>
      </w:pPr>
    </w:p>
    <w:p w14:paraId="0C84FC87" w14:textId="019B45A8" w:rsidR="00A75D1E" w:rsidRDefault="00A75D1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攜程移動端各個模塊的高度有確定的值，寬度可以自由變化。</w:t>
      </w:r>
    </w:p>
    <w:p w14:paraId="3CCBDF3A" w14:textId="743F7974" w:rsidR="00DD4011" w:rsidRDefault="00DD4011" w:rsidP="001F05AD">
      <w:pPr>
        <w:rPr>
          <w:rFonts w:asciiTheme="minorEastAsia" w:hAnsiTheme="minorEastAsia"/>
        </w:rPr>
      </w:pPr>
    </w:p>
    <w:p w14:paraId="42234416" w14:textId="22A3CB16" w:rsidR="00DD4011" w:rsidRPr="003141AE" w:rsidRDefault="00DD4011" w:rsidP="003141AE">
      <w:pPr>
        <w:pStyle w:val="5"/>
        <w:rPr>
          <w:sz w:val="18"/>
          <w:szCs w:val="18"/>
        </w:rPr>
      </w:pPr>
      <w:r w:rsidRPr="003141AE">
        <w:rPr>
          <w:rFonts w:hint="eastAsia"/>
          <w:sz w:val="18"/>
          <w:szCs w:val="18"/>
        </w:rPr>
        <w:t>關於position</w:t>
      </w:r>
      <w:r w:rsidRPr="003141AE">
        <w:rPr>
          <w:sz w:val="18"/>
          <w:szCs w:val="18"/>
        </w:rPr>
        <w:t xml:space="preserve">: fix; </w:t>
      </w:r>
      <w:r w:rsidRPr="003141AE">
        <w:rPr>
          <w:rFonts w:hint="eastAsia"/>
          <w:sz w:val="18"/>
          <w:szCs w:val="18"/>
        </w:rPr>
        <w:t>盒子</w:t>
      </w:r>
    </w:p>
    <w:p w14:paraId="00B2DC4B" w14:textId="30C9CFE8" w:rsidR="00DD4011" w:rsidRPr="00DD4011" w:rsidRDefault="00DD4011" w:rsidP="00DD4011">
      <w:pPr>
        <w:rPr>
          <w:rFonts w:eastAsia="PMingLiU" w:hint="eastAsia"/>
        </w:rPr>
      </w:pPr>
      <w:r>
        <w:rPr>
          <w:rFonts w:asciiTheme="minorEastAsia" w:hAnsiTheme="minorEastAsia" w:hint="eastAsia"/>
          <w:lang w:eastAsia="zh-TW"/>
        </w:rPr>
        <w:t>不寫下面高亮的3行也行，盒子也能居中對齊，京東就沒寫這3行。</w:t>
      </w:r>
      <w:r>
        <w:rPr>
          <w:rFonts w:asciiTheme="minorEastAsia" w:hAnsiTheme="minorEastAsia" w:hint="eastAsia"/>
        </w:rPr>
        <w:t>而下面的代碼是攜程網的寫法</w:t>
      </w:r>
      <w:r w:rsidR="00DE1ADA">
        <w:rPr>
          <w:rFonts w:asciiTheme="minorEastAsia" w:hAnsiTheme="minorEastAsia" w:hint="eastAsia"/>
        </w:rPr>
        <w:t>。</w:t>
      </w:r>
    </w:p>
    <w:p w14:paraId="3872975A" w14:textId="0C768FF9" w:rsidR="00DD4011" w:rsidRDefault="00DD401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6B4C8BA1" wp14:editId="25906D06">
            <wp:extent cx="3609833" cy="18162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12" cy="18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B94" w14:textId="3753B038" w:rsidR="003141AE" w:rsidRDefault="003141AE" w:rsidP="003141AE">
      <w:pPr>
        <w:pStyle w:val="5"/>
        <w:rPr>
          <w:rFonts w:eastAsia="PMingLiU"/>
          <w:sz w:val="18"/>
          <w:szCs w:val="18"/>
          <w:lang w:eastAsia="zh-TW"/>
        </w:rPr>
      </w:pPr>
      <w:r w:rsidRPr="003141AE">
        <w:rPr>
          <w:rFonts w:hint="eastAsia"/>
          <w:sz w:val="18"/>
          <w:szCs w:val="18"/>
          <w:lang w:eastAsia="zh-TW"/>
        </w:rPr>
        <w:t>常見的小盒子佈局：上面一張圖片，下面一行文字</w:t>
      </w:r>
    </w:p>
    <w:p w14:paraId="209C32FB" w14:textId="15EEF4E4" w:rsidR="006914BE" w:rsidRPr="006914BE" w:rsidRDefault="000F6452" w:rsidP="006914BE">
      <w:pPr>
        <w:rPr>
          <w:rFonts w:eastAsia="PMingLiU" w:hint="eastAsia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01D1358" wp14:editId="0FC50F77">
            <wp:extent cx="5158740" cy="65532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F9D8" w14:textId="45C1ACB7" w:rsidR="003141AE" w:rsidRDefault="00F36EF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A02828D" wp14:editId="14C9E319">
            <wp:extent cx="5274310" cy="1078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17F" w14:textId="3059FA9B" w:rsidR="008127AA" w:rsidRDefault="008127A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FD2448">
        <w:rPr>
          <w:rFonts w:asciiTheme="minorEastAsia" w:hAnsiTheme="minorEastAsia" w:hint="eastAsia"/>
          <w:lang w:eastAsia="zh-TW"/>
        </w:rPr>
        <w:t>（圖標放在span裡，用2倍精靈圖做span的背景圖片）</w:t>
      </w:r>
    </w:p>
    <w:p w14:paraId="42267226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"nav-first"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6000F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6D1AA4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3BB3A" w14:textId="60BD4E9A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</w:t>
      </w:r>
      <w:r w:rsidR="00BD6C8D">
        <w:rPr>
          <w:rFonts w:ascii="Consolas" w:eastAsia="宋体" w:hAnsi="Consolas" w:cs="宋体" w:hint="eastAsia"/>
          <w:color w:val="E5C07B"/>
          <w:kern w:val="0"/>
          <w:szCs w:val="21"/>
        </w:rPr>
        <w:t>-first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-icon"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527C0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景点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·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玩乐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C2DB1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DEC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B6AE8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1FDFB" w14:textId="49295650" w:rsidR="008127AA" w:rsidRDefault="008127A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0ED2664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A9A9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CFBE3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64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1316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01134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0F638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2A5C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53E783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895D2C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C41A8D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C3B493F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5CE4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846B3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flex-direction: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column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D1BF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67A66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6BF8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ECEE4F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.nav-first-icon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332E7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C8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3209FC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5D93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98C379"/>
          <w:kern w:val="0"/>
          <w:szCs w:val="21"/>
        </w:rPr>
        <w:t>url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914BE">
        <w:rPr>
          <w:rFonts w:ascii="Consolas" w:eastAsia="宋体" w:hAnsi="Consolas" w:cs="宋体"/>
          <w:i/>
          <w:iCs/>
          <w:color w:val="D19A66"/>
          <w:kern w:val="0"/>
          <w:szCs w:val="21"/>
        </w:rPr>
        <w:t>../images/localnav_bg.png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C116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4ECF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1E127EF" w14:textId="77777777" w:rsidR="00333688" w:rsidRPr="000255C6" w:rsidRDefault="00333688" w:rsidP="001F05AD">
      <w:pPr>
        <w:rPr>
          <w:rFonts w:asciiTheme="minorEastAsia" w:hAnsiTheme="minorEastAsia" w:hint="eastAsia"/>
        </w:rPr>
      </w:pPr>
    </w:p>
    <w:sectPr w:rsidR="00333688" w:rsidRPr="000255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515A61" w14:textId="77777777" w:rsidR="001F3D54" w:rsidRDefault="001F3D54" w:rsidP="00C5250E">
      <w:r>
        <w:separator/>
      </w:r>
    </w:p>
  </w:endnote>
  <w:endnote w:type="continuationSeparator" w:id="0">
    <w:p w14:paraId="3BD02B6A" w14:textId="77777777" w:rsidR="001F3D54" w:rsidRDefault="001F3D54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253667" w14:textId="77777777" w:rsidR="001F3D54" w:rsidRDefault="001F3D54" w:rsidP="00C5250E">
      <w:r>
        <w:separator/>
      </w:r>
    </w:p>
  </w:footnote>
  <w:footnote w:type="continuationSeparator" w:id="0">
    <w:p w14:paraId="4C34D893" w14:textId="77777777" w:rsidR="001F3D54" w:rsidRDefault="001F3D54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CFD1B09"/>
    <w:multiLevelType w:val="hybridMultilevel"/>
    <w:tmpl w:val="BEAC4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0E56AC"/>
    <w:multiLevelType w:val="hybridMultilevel"/>
    <w:tmpl w:val="696E11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A9A4A31"/>
    <w:multiLevelType w:val="hybridMultilevel"/>
    <w:tmpl w:val="4C549468"/>
    <w:lvl w:ilvl="0" w:tplc="EFBCC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682062"/>
    <w:multiLevelType w:val="hybridMultilevel"/>
    <w:tmpl w:val="1E3A1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2224F1"/>
    <w:multiLevelType w:val="hybridMultilevel"/>
    <w:tmpl w:val="C4E2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5"/>
  </w:num>
  <w:num w:numId="4">
    <w:abstractNumId w:val="1"/>
  </w:num>
  <w:num w:numId="5">
    <w:abstractNumId w:val="11"/>
  </w:num>
  <w:num w:numId="6">
    <w:abstractNumId w:val="0"/>
  </w:num>
  <w:num w:numId="7">
    <w:abstractNumId w:val="10"/>
  </w:num>
  <w:num w:numId="8">
    <w:abstractNumId w:val="3"/>
  </w:num>
  <w:num w:numId="9">
    <w:abstractNumId w:val="19"/>
  </w:num>
  <w:num w:numId="10">
    <w:abstractNumId w:val="4"/>
  </w:num>
  <w:num w:numId="11">
    <w:abstractNumId w:val="8"/>
  </w:num>
  <w:num w:numId="12">
    <w:abstractNumId w:val="17"/>
  </w:num>
  <w:num w:numId="13">
    <w:abstractNumId w:val="16"/>
  </w:num>
  <w:num w:numId="14">
    <w:abstractNumId w:val="14"/>
  </w:num>
  <w:num w:numId="15">
    <w:abstractNumId w:val="2"/>
  </w:num>
  <w:num w:numId="16">
    <w:abstractNumId w:val="18"/>
  </w:num>
  <w:num w:numId="17">
    <w:abstractNumId w:val="6"/>
  </w:num>
  <w:num w:numId="18">
    <w:abstractNumId w:val="15"/>
  </w:num>
  <w:num w:numId="19">
    <w:abstractNumId w:val="1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323B"/>
    <w:rsid w:val="000042E3"/>
    <w:rsid w:val="000048ED"/>
    <w:rsid w:val="00010773"/>
    <w:rsid w:val="00010F74"/>
    <w:rsid w:val="00011FDB"/>
    <w:rsid w:val="000121D7"/>
    <w:rsid w:val="00012FFE"/>
    <w:rsid w:val="00013B36"/>
    <w:rsid w:val="00013CE0"/>
    <w:rsid w:val="00016760"/>
    <w:rsid w:val="00021CC2"/>
    <w:rsid w:val="0002204B"/>
    <w:rsid w:val="00023201"/>
    <w:rsid w:val="00024859"/>
    <w:rsid w:val="000255C6"/>
    <w:rsid w:val="0002659A"/>
    <w:rsid w:val="000273BC"/>
    <w:rsid w:val="0002773C"/>
    <w:rsid w:val="000304FF"/>
    <w:rsid w:val="00030946"/>
    <w:rsid w:val="000320B2"/>
    <w:rsid w:val="00034552"/>
    <w:rsid w:val="00034A24"/>
    <w:rsid w:val="00040191"/>
    <w:rsid w:val="00040947"/>
    <w:rsid w:val="0004654E"/>
    <w:rsid w:val="00050169"/>
    <w:rsid w:val="0005073C"/>
    <w:rsid w:val="00050BAE"/>
    <w:rsid w:val="00054127"/>
    <w:rsid w:val="00056C2D"/>
    <w:rsid w:val="0005721A"/>
    <w:rsid w:val="00060FCF"/>
    <w:rsid w:val="00061D24"/>
    <w:rsid w:val="000624B4"/>
    <w:rsid w:val="000658FB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15F6"/>
    <w:rsid w:val="00091FCE"/>
    <w:rsid w:val="0009201F"/>
    <w:rsid w:val="00092A93"/>
    <w:rsid w:val="00092ED1"/>
    <w:rsid w:val="000939D0"/>
    <w:rsid w:val="00094ECD"/>
    <w:rsid w:val="000951CC"/>
    <w:rsid w:val="00095EB9"/>
    <w:rsid w:val="00096918"/>
    <w:rsid w:val="000A027C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1E2"/>
    <w:rsid w:val="000D0D80"/>
    <w:rsid w:val="000D1683"/>
    <w:rsid w:val="000D2C0D"/>
    <w:rsid w:val="000D449D"/>
    <w:rsid w:val="000D51FF"/>
    <w:rsid w:val="000D688E"/>
    <w:rsid w:val="000D7943"/>
    <w:rsid w:val="000E2039"/>
    <w:rsid w:val="000E26F3"/>
    <w:rsid w:val="000E2730"/>
    <w:rsid w:val="000E4A79"/>
    <w:rsid w:val="000E7B79"/>
    <w:rsid w:val="000F0522"/>
    <w:rsid w:val="000F22F5"/>
    <w:rsid w:val="000F2FCD"/>
    <w:rsid w:val="000F534C"/>
    <w:rsid w:val="000F5C2B"/>
    <w:rsid w:val="000F5C2D"/>
    <w:rsid w:val="000F6452"/>
    <w:rsid w:val="00102150"/>
    <w:rsid w:val="00102814"/>
    <w:rsid w:val="00103889"/>
    <w:rsid w:val="00104ED4"/>
    <w:rsid w:val="00106422"/>
    <w:rsid w:val="001064AC"/>
    <w:rsid w:val="00106CAF"/>
    <w:rsid w:val="00106ECD"/>
    <w:rsid w:val="00113228"/>
    <w:rsid w:val="001149A4"/>
    <w:rsid w:val="00114D22"/>
    <w:rsid w:val="0011579A"/>
    <w:rsid w:val="00122675"/>
    <w:rsid w:val="0012487E"/>
    <w:rsid w:val="0012583A"/>
    <w:rsid w:val="0012644A"/>
    <w:rsid w:val="00127BD1"/>
    <w:rsid w:val="00127E94"/>
    <w:rsid w:val="00133DB9"/>
    <w:rsid w:val="00134D9A"/>
    <w:rsid w:val="00137159"/>
    <w:rsid w:val="00141C08"/>
    <w:rsid w:val="0014554B"/>
    <w:rsid w:val="00146706"/>
    <w:rsid w:val="001511B6"/>
    <w:rsid w:val="001520BD"/>
    <w:rsid w:val="00161E09"/>
    <w:rsid w:val="001631A7"/>
    <w:rsid w:val="00163502"/>
    <w:rsid w:val="0016506E"/>
    <w:rsid w:val="00165DB8"/>
    <w:rsid w:val="00166E6F"/>
    <w:rsid w:val="001710E3"/>
    <w:rsid w:val="00172CA9"/>
    <w:rsid w:val="00172E20"/>
    <w:rsid w:val="00175237"/>
    <w:rsid w:val="00175C02"/>
    <w:rsid w:val="001779C4"/>
    <w:rsid w:val="00180300"/>
    <w:rsid w:val="00180B22"/>
    <w:rsid w:val="00182A36"/>
    <w:rsid w:val="00182CCD"/>
    <w:rsid w:val="001859F2"/>
    <w:rsid w:val="00185C30"/>
    <w:rsid w:val="00187641"/>
    <w:rsid w:val="00190DB7"/>
    <w:rsid w:val="00195658"/>
    <w:rsid w:val="001A022E"/>
    <w:rsid w:val="001A26F1"/>
    <w:rsid w:val="001B1A25"/>
    <w:rsid w:val="001B3743"/>
    <w:rsid w:val="001B374E"/>
    <w:rsid w:val="001B47E9"/>
    <w:rsid w:val="001B62A6"/>
    <w:rsid w:val="001B66D4"/>
    <w:rsid w:val="001B737E"/>
    <w:rsid w:val="001C025B"/>
    <w:rsid w:val="001C0710"/>
    <w:rsid w:val="001C28FB"/>
    <w:rsid w:val="001C50FF"/>
    <w:rsid w:val="001C5226"/>
    <w:rsid w:val="001C66E1"/>
    <w:rsid w:val="001D08B3"/>
    <w:rsid w:val="001D0D17"/>
    <w:rsid w:val="001D5CEF"/>
    <w:rsid w:val="001D6A00"/>
    <w:rsid w:val="001E000F"/>
    <w:rsid w:val="001E043B"/>
    <w:rsid w:val="001E2779"/>
    <w:rsid w:val="001E33D4"/>
    <w:rsid w:val="001E4873"/>
    <w:rsid w:val="001F052A"/>
    <w:rsid w:val="001F05AD"/>
    <w:rsid w:val="001F2ABC"/>
    <w:rsid w:val="001F3700"/>
    <w:rsid w:val="001F3AC0"/>
    <w:rsid w:val="001F3D54"/>
    <w:rsid w:val="001F680A"/>
    <w:rsid w:val="001F7E22"/>
    <w:rsid w:val="002012C4"/>
    <w:rsid w:val="002037BE"/>
    <w:rsid w:val="0020503D"/>
    <w:rsid w:val="00210F1D"/>
    <w:rsid w:val="00211943"/>
    <w:rsid w:val="0021353B"/>
    <w:rsid w:val="002164B4"/>
    <w:rsid w:val="00217954"/>
    <w:rsid w:val="00221EF8"/>
    <w:rsid w:val="0022298E"/>
    <w:rsid w:val="00225EAC"/>
    <w:rsid w:val="00226B16"/>
    <w:rsid w:val="00231C2F"/>
    <w:rsid w:val="00233B65"/>
    <w:rsid w:val="00234CCF"/>
    <w:rsid w:val="00235A55"/>
    <w:rsid w:val="0024023A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FEB"/>
    <w:rsid w:val="0026744D"/>
    <w:rsid w:val="0026763F"/>
    <w:rsid w:val="00270296"/>
    <w:rsid w:val="00272373"/>
    <w:rsid w:val="002724F2"/>
    <w:rsid w:val="00272A18"/>
    <w:rsid w:val="002755D7"/>
    <w:rsid w:val="00275CCA"/>
    <w:rsid w:val="0027653E"/>
    <w:rsid w:val="0027701F"/>
    <w:rsid w:val="002806DB"/>
    <w:rsid w:val="00283235"/>
    <w:rsid w:val="00286122"/>
    <w:rsid w:val="002862F1"/>
    <w:rsid w:val="00286E88"/>
    <w:rsid w:val="002879A7"/>
    <w:rsid w:val="0029035B"/>
    <w:rsid w:val="00292520"/>
    <w:rsid w:val="00292A34"/>
    <w:rsid w:val="00292F8F"/>
    <w:rsid w:val="0029304B"/>
    <w:rsid w:val="00293D34"/>
    <w:rsid w:val="00294B0F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2578"/>
    <w:rsid w:val="002B3C2E"/>
    <w:rsid w:val="002B5DE9"/>
    <w:rsid w:val="002B60D8"/>
    <w:rsid w:val="002B7659"/>
    <w:rsid w:val="002B7EF0"/>
    <w:rsid w:val="002C1215"/>
    <w:rsid w:val="002C1FA0"/>
    <w:rsid w:val="002C2888"/>
    <w:rsid w:val="002C3A44"/>
    <w:rsid w:val="002C3CC7"/>
    <w:rsid w:val="002C55D0"/>
    <w:rsid w:val="002D2689"/>
    <w:rsid w:val="002D31A8"/>
    <w:rsid w:val="002D4EA3"/>
    <w:rsid w:val="002D5934"/>
    <w:rsid w:val="002D7F3D"/>
    <w:rsid w:val="002E003F"/>
    <w:rsid w:val="002E179F"/>
    <w:rsid w:val="002E3C0D"/>
    <w:rsid w:val="002E59F3"/>
    <w:rsid w:val="002E5C99"/>
    <w:rsid w:val="002E7A5A"/>
    <w:rsid w:val="002F1C75"/>
    <w:rsid w:val="002F4D92"/>
    <w:rsid w:val="002F54B4"/>
    <w:rsid w:val="00302AA8"/>
    <w:rsid w:val="00303210"/>
    <w:rsid w:val="003038D3"/>
    <w:rsid w:val="00304EA1"/>
    <w:rsid w:val="00311766"/>
    <w:rsid w:val="00312C29"/>
    <w:rsid w:val="003141AE"/>
    <w:rsid w:val="00314F18"/>
    <w:rsid w:val="003153B2"/>
    <w:rsid w:val="00315B53"/>
    <w:rsid w:val="0031661A"/>
    <w:rsid w:val="00320779"/>
    <w:rsid w:val="00320825"/>
    <w:rsid w:val="0032142B"/>
    <w:rsid w:val="003218A1"/>
    <w:rsid w:val="0032590D"/>
    <w:rsid w:val="00325C22"/>
    <w:rsid w:val="003263B1"/>
    <w:rsid w:val="00327101"/>
    <w:rsid w:val="00330D1B"/>
    <w:rsid w:val="003310ED"/>
    <w:rsid w:val="003320C4"/>
    <w:rsid w:val="0033211B"/>
    <w:rsid w:val="00332E63"/>
    <w:rsid w:val="00333688"/>
    <w:rsid w:val="00333E06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1E7B"/>
    <w:rsid w:val="00362C88"/>
    <w:rsid w:val="00363F15"/>
    <w:rsid w:val="00364235"/>
    <w:rsid w:val="00364DD1"/>
    <w:rsid w:val="0037094F"/>
    <w:rsid w:val="00371E77"/>
    <w:rsid w:val="00372D3A"/>
    <w:rsid w:val="003734C8"/>
    <w:rsid w:val="00373A79"/>
    <w:rsid w:val="00374D30"/>
    <w:rsid w:val="00375241"/>
    <w:rsid w:val="00375D9E"/>
    <w:rsid w:val="003858CD"/>
    <w:rsid w:val="0038659A"/>
    <w:rsid w:val="00387786"/>
    <w:rsid w:val="003907E4"/>
    <w:rsid w:val="0039317C"/>
    <w:rsid w:val="0039361E"/>
    <w:rsid w:val="00394571"/>
    <w:rsid w:val="003950B8"/>
    <w:rsid w:val="0039746F"/>
    <w:rsid w:val="00397F11"/>
    <w:rsid w:val="003A201B"/>
    <w:rsid w:val="003A29B9"/>
    <w:rsid w:val="003A3D7E"/>
    <w:rsid w:val="003A4441"/>
    <w:rsid w:val="003A4D6B"/>
    <w:rsid w:val="003A50B0"/>
    <w:rsid w:val="003A6133"/>
    <w:rsid w:val="003B020E"/>
    <w:rsid w:val="003B139D"/>
    <w:rsid w:val="003B2BD8"/>
    <w:rsid w:val="003B497D"/>
    <w:rsid w:val="003B701C"/>
    <w:rsid w:val="003C0547"/>
    <w:rsid w:val="003C07DE"/>
    <w:rsid w:val="003C10C7"/>
    <w:rsid w:val="003C1911"/>
    <w:rsid w:val="003C2273"/>
    <w:rsid w:val="003C6C47"/>
    <w:rsid w:val="003D0D31"/>
    <w:rsid w:val="003D1422"/>
    <w:rsid w:val="003D1A34"/>
    <w:rsid w:val="003D26C7"/>
    <w:rsid w:val="003D38B9"/>
    <w:rsid w:val="003D3AD8"/>
    <w:rsid w:val="003D57E6"/>
    <w:rsid w:val="003D7062"/>
    <w:rsid w:val="003D7897"/>
    <w:rsid w:val="003E18BD"/>
    <w:rsid w:val="003E2BEC"/>
    <w:rsid w:val="003E382D"/>
    <w:rsid w:val="003E4B63"/>
    <w:rsid w:val="003E6186"/>
    <w:rsid w:val="003E634D"/>
    <w:rsid w:val="003E785F"/>
    <w:rsid w:val="003F04CF"/>
    <w:rsid w:val="003F1127"/>
    <w:rsid w:val="003F23A9"/>
    <w:rsid w:val="003F2C05"/>
    <w:rsid w:val="003F4918"/>
    <w:rsid w:val="003F49D4"/>
    <w:rsid w:val="003F51F3"/>
    <w:rsid w:val="00402807"/>
    <w:rsid w:val="00402B46"/>
    <w:rsid w:val="00403379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6788"/>
    <w:rsid w:val="00426BFF"/>
    <w:rsid w:val="0042735E"/>
    <w:rsid w:val="00427486"/>
    <w:rsid w:val="00431757"/>
    <w:rsid w:val="00434140"/>
    <w:rsid w:val="00434B4C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5EA"/>
    <w:rsid w:val="00451ECC"/>
    <w:rsid w:val="004543AD"/>
    <w:rsid w:val="004548D5"/>
    <w:rsid w:val="004555E1"/>
    <w:rsid w:val="00455B31"/>
    <w:rsid w:val="004604CB"/>
    <w:rsid w:val="00460742"/>
    <w:rsid w:val="00461457"/>
    <w:rsid w:val="004634DC"/>
    <w:rsid w:val="00464848"/>
    <w:rsid w:val="00464EEE"/>
    <w:rsid w:val="00472795"/>
    <w:rsid w:val="0048446C"/>
    <w:rsid w:val="00484549"/>
    <w:rsid w:val="00484D58"/>
    <w:rsid w:val="00486337"/>
    <w:rsid w:val="00487260"/>
    <w:rsid w:val="00487CA9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08C9"/>
    <w:rsid w:val="004C22E5"/>
    <w:rsid w:val="004C2724"/>
    <w:rsid w:val="004C3C47"/>
    <w:rsid w:val="004C3EAE"/>
    <w:rsid w:val="004C4632"/>
    <w:rsid w:val="004C76B7"/>
    <w:rsid w:val="004D2ABF"/>
    <w:rsid w:val="004D335D"/>
    <w:rsid w:val="004D3D5E"/>
    <w:rsid w:val="004D4158"/>
    <w:rsid w:val="004D5988"/>
    <w:rsid w:val="004D7514"/>
    <w:rsid w:val="004D7BA4"/>
    <w:rsid w:val="004E2102"/>
    <w:rsid w:val="004E2AD3"/>
    <w:rsid w:val="004E5E0B"/>
    <w:rsid w:val="004E6ABF"/>
    <w:rsid w:val="004E7A22"/>
    <w:rsid w:val="004F1186"/>
    <w:rsid w:val="004F2F00"/>
    <w:rsid w:val="004F5948"/>
    <w:rsid w:val="004F5C72"/>
    <w:rsid w:val="004F5E6C"/>
    <w:rsid w:val="004F6219"/>
    <w:rsid w:val="004F67E8"/>
    <w:rsid w:val="004F78EB"/>
    <w:rsid w:val="004F7BBE"/>
    <w:rsid w:val="00500C6D"/>
    <w:rsid w:val="00500EE6"/>
    <w:rsid w:val="00502342"/>
    <w:rsid w:val="00502C06"/>
    <w:rsid w:val="00502C6B"/>
    <w:rsid w:val="0050339A"/>
    <w:rsid w:val="00503D18"/>
    <w:rsid w:val="00507029"/>
    <w:rsid w:val="00507579"/>
    <w:rsid w:val="0051030F"/>
    <w:rsid w:val="00511559"/>
    <w:rsid w:val="00511C8F"/>
    <w:rsid w:val="005142EF"/>
    <w:rsid w:val="00515229"/>
    <w:rsid w:val="0051524A"/>
    <w:rsid w:val="00521355"/>
    <w:rsid w:val="00521401"/>
    <w:rsid w:val="0052335E"/>
    <w:rsid w:val="00523896"/>
    <w:rsid w:val="0052572F"/>
    <w:rsid w:val="005259FD"/>
    <w:rsid w:val="00526114"/>
    <w:rsid w:val="00526FF4"/>
    <w:rsid w:val="005328B8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6B5C"/>
    <w:rsid w:val="00550088"/>
    <w:rsid w:val="0055393A"/>
    <w:rsid w:val="0055535C"/>
    <w:rsid w:val="00556183"/>
    <w:rsid w:val="0055728B"/>
    <w:rsid w:val="005577A8"/>
    <w:rsid w:val="00561044"/>
    <w:rsid w:val="00563757"/>
    <w:rsid w:val="005638C0"/>
    <w:rsid w:val="0056604E"/>
    <w:rsid w:val="005671AA"/>
    <w:rsid w:val="00567A5E"/>
    <w:rsid w:val="00572308"/>
    <w:rsid w:val="005745F2"/>
    <w:rsid w:val="00575F39"/>
    <w:rsid w:val="005763A1"/>
    <w:rsid w:val="00577C12"/>
    <w:rsid w:val="00577CBB"/>
    <w:rsid w:val="00580E7F"/>
    <w:rsid w:val="00583878"/>
    <w:rsid w:val="00585505"/>
    <w:rsid w:val="00585F77"/>
    <w:rsid w:val="00586300"/>
    <w:rsid w:val="00587008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1F00"/>
    <w:rsid w:val="005B36E6"/>
    <w:rsid w:val="005B7A1F"/>
    <w:rsid w:val="005C42A5"/>
    <w:rsid w:val="005C67AA"/>
    <w:rsid w:val="005D077E"/>
    <w:rsid w:val="005D1B27"/>
    <w:rsid w:val="005D378B"/>
    <w:rsid w:val="005D466E"/>
    <w:rsid w:val="005D61B0"/>
    <w:rsid w:val="005D6277"/>
    <w:rsid w:val="005E09F8"/>
    <w:rsid w:val="005E1BC3"/>
    <w:rsid w:val="005E29B9"/>
    <w:rsid w:val="005E2BAC"/>
    <w:rsid w:val="005E34A9"/>
    <w:rsid w:val="005E36F3"/>
    <w:rsid w:val="005E4197"/>
    <w:rsid w:val="005E4F46"/>
    <w:rsid w:val="005E7122"/>
    <w:rsid w:val="005F1016"/>
    <w:rsid w:val="005F21C5"/>
    <w:rsid w:val="005F2C52"/>
    <w:rsid w:val="005F35E2"/>
    <w:rsid w:val="006003EF"/>
    <w:rsid w:val="0060186F"/>
    <w:rsid w:val="006028E6"/>
    <w:rsid w:val="00602AB0"/>
    <w:rsid w:val="0060440B"/>
    <w:rsid w:val="006069D4"/>
    <w:rsid w:val="006070E2"/>
    <w:rsid w:val="006107EE"/>
    <w:rsid w:val="0061106C"/>
    <w:rsid w:val="006117E9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41162"/>
    <w:rsid w:val="00642789"/>
    <w:rsid w:val="00642A10"/>
    <w:rsid w:val="006438D8"/>
    <w:rsid w:val="0064583F"/>
    <w:rsid w:val="00647F80"/>
    <w:rsid w:val="0065112A"/>
    <w:rsid w:val="0065156E"/>
    <w:rsid w:val="00651633"/>
    <w:rsid w:val="006573EA"/>
    <w:rsid w:val="0066129E"/>
    <w:rsid w:val="006642B5"/>
    <w:rsid w:val="00664DC7"/>
    <w:rsid w:val="00666490"/>
    <w:rsid w:val="00666D74"/>
    <w:rsid w:val="0067031A"/>
    <w:rsid w:val="006703C8"/>
    <w:rsid w:val="00673040"/>
    <w:rsid w:val="00673116"/>
    <w:rsid w:val="00673623"/>
    <w:rsid w:val="00674D8F"/>
    <w:rsid w:val="006808B9"/>
    <w:rsid w:val="00680E84"/>
    <w:rsid w:val="00681078"/>
    <w:rsid w:val="00682A6C"/>
    <w:rsid w:val="0068331F"/>
    <w:rsid w:val="00684214"/>
    <w:rsid w:val="00685334"/>
    <w:rsid w:val="006866C3"/>
    <w:rsid w:val="006868C7"/>
    <w:rsid w:val="006913C0"/>
    <w:rsid w:val="006914BE"/>
    <w:rsid w:val="00693AC6"/>
    <w:rsid w:val="00693EAD"/>
    <w:rsid w:val="006943D9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08BE"/>
    <w:rsid w:val="00701A44"/>
    <w:rsid w:val="00702B4A"/>
    <w:rsid w:val="007032FD"/>
    <w:rsid w:val="0070449E"/>
    <w:rsid w:val="007046F9"/>
    <w:rsid w:val="00704A12"/>
    <w:rsid w:val="00704FC6"/>
    <w:rsid w:val="00705082"/>
    <w:rsid w:val="007051D3"/>
    <w:rsid w:val="00705256"/>
    <w:rsid w:val="007062DD"/>
    <w:rsid w:val="00707232"/>
    <w:rsid w:val="00710505"/>
    <w:rsid w:val="00712448"/>
    <w:rsid w:val="007140E0"/>
    <w:rsid w:val="00715C42"/>
    <w:rsid w:val="00717AE5"/>
    <w:rsid w:val="00721427"/>
    <w:rsid w:val="0072194E"/>
    <w:rsid w:val="00723709"/>
    <w:rsid w:val="007253E3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6729"/>
    <w:rsid w:val="00746C71"/>
    <w:rsid w:val="00751419"/>
    <w:rsid w:val="0075480A"/>
    <w:rsid w:val="00755F1D"/>
    <w:rsid w:val="00757E28"/>
    <w:rsid w:val="00760EAD"/>
    <w:rsid w:val="0076101F"/>
    <w:rsid w:val="00761BB4"/>
    <w:rsid w:val="00762AE0"/>
    <w:rsid w:val="00762B65"/>
    <w:rsid w:val="00762E19"/>
    <w:rsid w:val="0076316E"/>
    <w:rsid w:val="007634F8"/>
    <w:rsid w:val="00766119"/>
    <w:rsid w:val="007676F2"/>
    <w:rsid w:val="007706C4"/>
    <w:rsid w:val="007713BB"/>
    <w:rsid w:val="00772B4A"/>
    <w:rsid w:val="0077302D"/>
    <w:rsid w:val="007759D3"/>
    <w:rsid w:val="00775FDB"/>
    <w:rsid w:val="00780B51"/>
    <w:rsid w:val="00781391"/>
    <w:rsid w:val="00782AA5"/>
    <w:rsid w:val="0078363D"/>
    <w:rsid w:val="00783779"/>
    <w:rsid w:val="007858EC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16AF"/>
    <w:rsid w:val="007B27A7"/>
    <w:rsid w:val="007B30B2"/>
    <w:rsid w:val="007B40D2"/>
    <w:rsid w:val="007B6607"/>
    <w:rsid w:val="007C2591"/>
    <w:rsid w:val="007C323D"/>
    <w:rsid w:val="007C6222"/>
    <w:rsid w:val="007C6478"/>
    <w:rsid w:val="007C7504"/>
    <w:rsid w:val="007D04FF"/>
    <w:rsid w:val="007D267B"/>
    <w:rsid w:val="007D3571"/>
    <w:rsid w:val="007D46D0"/>
    <w:rsid w:val="007D51D3"/>
    <w:rsid w:val="007E1B59"/>
    <w:rsid w:val="007E6EBC"/>
    <w:rsid w:val="007F0547"/>
    <w:rsid w:val="007F26D1"/>
    <w:rsid w:val="007F506A"/>
    <w:rsid w:val="00802580"/>
    <w:rsid w:val="00804E09"/>
    <w:rsid w:val="00807D23"/>
    <w:rsid w:val="00807F90"/>
    <w:rsid w:val="008113D7"/>
    <w:rsid w:val="008117A3"/>
    <w:rsid w:val="008127AA"/>
    <w:rsid w:val="00812882"/>
    <w:rsid w:val="008136CF"/>
    <w:rsid w:val="00813AD4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1FB0"/>
    <w:rsid w:val="00844A7A"/>
    <w:rsid w:val="00844BF4"/>
    <w:rsid w:val="00844F1A"/>
    <w:rsid w:val="00845BAC"/>
    <w:rsid w:val="008506C4"/>
    <w:rsid w:val="00850D81"/>
    <w:rsid w:val="00850EBF"/>
    <w:rsid w:val="00853005"/>
    <w:rsid w:val="00853D7F"/>
    <w:rsid w:val="00854B0A"/>
    <w:rsid w:val="0086075E"/>
    <w:rsid w:val="008615CA"/>
    <w:rsid w:val="00862000"/>
    <w:rsid w:val="00862134"/>
    <w:rsid w:val="0086727C"/>
    <w:rsid w:val="00870139"/>
    <w:rsid w:val="0087022E"/>
    <w:rsid w:val="008709B7"/>
    <w:rsid w:val="008737D1"/>
    <w:rsid w:val="008756E4"/>
    <w:rsid w:val="00876126"/>
    <w:rsid w:val="008764F1"/>
    <w:rsid w:val="00877000"/>
    <w:rsid w:val="0088032F"/>
    <w:rsid w:val="008804F4"/>
    <w:rsid w:val="00884823"/>
    <w:rsid w:val="00884A24"/>
    <w:rsid w:val="00886C73"/>
    <w:rsid w:val="008873B6"/>
    <w:rsid w:val="00887D95"/>
    <w:rsid w:val="00890F81"/>
    <w:rsid w:val="00895772"/>
    <w:rsid w:val="008A0D86"/>
    <w:rsid w:val="008A1D8D"/>
    <w:rsid w:val="008A27DB"/>
    <w:rsid w:val="008A4EE5"/>
    <w:rsid w:val="008A5357"/>
    <w:rsid w:val="008A7D0A"/>
    <w:rsid w:val="008A7D13"/>
    <w:rsid w:val="008B265C"/>
    <w:rsid w:val="008B2F46"/>
    <w:rsid w:val="008B2FB9"/>
    <w:rsid w:val="008B340F"/>
    <w:rsid w:val="008B368A"/>
    <w:rsid w:val="008B5E08"/>
    <w:rsid w:val="008B62AA"/>
    <w:rsid w:val="008B63BB"/>
    <w:rsid w:val="008C1EB3"/>
    <w:rsid w:val="008C3D31"/>
    <w:rsid w:val="008C3E20"/>
    <w:rsid w:val="008C427D"/>
    <w:rsid w:val="008C4AF4"/>
    <w:rsid w:val="008C57A7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2CC7"/>
    <w:rsid w:val="008E3759"/>
    <w:rsid w:val="008E5C57"/>
    <w:rsid w:val="008E63A0"/>
    <w:rsid w:val="008E6643"/>
    <w:rsid w:val="008E6985"/>
    <w:rsid w:val="008F0938"/>
    <w:rsid w:val="008F0BC8"/>
    <w:rsid w:val="008F2D1D"/>
    <w:rsid w:val="008F4F61"/>
    <w:rsid w:val="008F62A7"/>
    <w:rsid w:val="008F6B50"/>
    <w:rsid w:val="0090085F"/>
    <w:rsid w:val="00901F68"/>
    <w:rsid w:val="009020A1"/>
    <w:rsid w:val="009029C0"/>
    <w:rsid w:val="00902F18"/>
    <w:rsid w:val="00903340"/>
    <w:rsid w:val="00903627"/>
    <w:rsid w:val="009108DB"/>
    <w:rsid w:val="00911A6E"/>
    <w:rsid w:val="00913226"/>
    <w:rsid w:val="009134E7"/>
    <w:rsid w:val="00913739"/>
    <w:rsid w:val="009138D3"/>
    <w:rsid w:val="009200AD"/>
    <w:rsid w:val="009204F2"/>
    <w:rsid w:val="0092054A"/>
    <w:rsid w:val="00925523"/>
    <w:rsid w:val="009322D9"/>
    <w:rsid w:val="00934078"/>
    <w:rsid w:val="00934836"/>
    <w:rsid w:val="009364AD"/>
    <w:rsid w:val="00936F7C"/>
    <w:rsid w:val="00940C66"/>
    <w:rsid w:val="0094163A"/>
    <w:rsid w:val="00946403"/>
    <w:rsid w:val="0094652E"/>
    <w:rsid w:val="00947F2E"/>
    <w:rsid w:val="009521BA"/>
    <w:rsid w:val="00955F27"/>
    <w:rsid w:val="009565F5"/>
    <w:rsid w:val="00960704"/>
    <w:rsid w:val="00960A2F"/>
    <w:rsid w:val="0096140B"/>
    <w:rsid w:val="00964196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148C"/>
    <w:rsid w:val="009820E4"/>
    <w:rsid w:val="00982FBD"/>
    <w:rsid w:val="00983157"/>
    <w:rsid w:val="0098409C"/>
    <w:rsid w:val="00984E05"/>
    <w:rsid w:val="00986B06"/>
    <w:rsid w:val="00986C48"/>
    <w:rsid w:val="00987B4F"/>
    <w:rsid w:val="00992707"/>
    <w:rsid w:val="00994EC3"/>
    <w:rsid w:val="00996D76"/>
    <w:rsid w:val="009A18E4"/>
    <w:rsid w:val="009A3154"/>
    <w:rsid w:val="009A31F4"/>
    <w:rsid w:val="009A4091"/>
    <w:rsid w:val="009A414B"/>
    <w:rsid w:val="009A6B82"/>
    <w:rsid w:val="009B08F5"/>
    <w:rsid w:val="009B17DB"/>
    <w:rsid w:val="009B19C9"/>
    <w:rsid w:val="009B5FE6"/>
    <w:rsid w:val="009B6ACD"/>
    <w:rsid w:val="009B713E"/>
    <w:rsid w:val="009B7E95"/>
    <w:rsid w:val="009C0B7A"/>
    <w:rsid w:val="009C36D2"/>
    <w:rsid w:val="009C46A0"/>
    <w:rsid w:val="009C4FC7"/>
    <w:rsid w:val="009C5B11"/>
    <w:rsid w:val="009C6A24"/>
    <w:rsid w:val="009D37E0"/>
    <w:rsid w:val="009D4CA7"/>
    <w:rsid w:val="009D69F1"/>
    <w:rsid w:val="009D7DCC"/>
    <w:rsid w:val="009E3DD2"/>
    <w:rsid w:val="009E505A"/>
    <w:rsid w:val="009E5085"/>
    <w:rsid w:val="009E59BA"/>
    <w:rsid w:val="009F0B19"/>
    <w:rsid w:val="009F3093"/>
    <w:rsid w:val="009F45F6"/>
    <w:rsid w:val="009F469D"/>
    <w:rsid w:val="009F6D94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31B5"/>
    <w:rsid w:val="00A350F2"/>
    <w:rsid w:val="00A356A0"/>
    <w:rsid w:val="00A35C16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4722F"/>
    <w:rsid w:val="00A53321"/>
    <w:rsid w:val="00A5510E"/>
    <w:rsid w:val="00A56F88"/>
    <w:rsid w:val="00A60933"/>
    <w:rsid w:val="00A60C02"/>
    <w:rsid w:val="00A62158"/>
    <w:rsid w:val="00A6254B"/>
    <w:rsid w:val="00A65744"/>
    <w:rsid w:val="00A676B1"/>
    <w:rsid w:val="00A71CDD"/>
    <w:rsid w:val="00A71EDA"/>
    <w:rsid w:val="00A71F12"/>
    <w:rsid w:val="00A72308"/>
    <w:rsid w:val="00A72BEF"/>
    <w:rsid w:val="00A73EFF"/>
    <w:rsid w:val="00A75D1E"/>
    <w:rsid w:val="00A77009"/>
    <w:rsid w:val="00A77177"/>
    <w:rsid w:val="00A80A2B"/>
    <w:rsid w:val="00A8366F"/>
    <w:rsid w:val="00A83B0B"/>
    <w:rsid w:val="00A868BC"/>
    <w:rsid w:val="00A87626"/>
    <w:rsid w:val="00A87F49"/>
    <w:rsid w:val="00A9349A"/>
    <w:rsid w:val="00A94D68"/>
    <w:rsid w:val="00A953FC"/>
    <w:rsid w:val="00A964CA"/>
    <w:rsid w:val="00AA57E3"/>
    <w:rsid w:val="00AA75CC"/>
    <w:rsid w:val="00AB0AAC"/>
    <w:rsid w:val="00AB279A"/>
    <w:rsid w:val="00AB29CF"/>
    <w:rsid w:val="00AB2CB5"/>
    <w:rsid w:val="00AB3354"/>
    <w:rsid w:val="00AB33EA"/>
    <w:rsid w:val="00AB39F3"/>
    <w:rsid w:val="00AB4E07"/>
    <w:rsid w:val="00AB4FAD"/>
    <w:rsid w:val="00AC3E7F"/>
    <w:rsid w:val="00AC50A4"/>
    <w:rsid w:val="00AC6AAE"/>
    <w:rsid w:val="00AC7BE7"/>
    <w:rsid w:val="00AD090C"/>
    <w:rsid w:val="00AD43F2"/>
    <w:rsid w:val="00AD4B3D"/>
    <w:rsid w:val="00AD4C9C"/>
    <w:rsid w:val="00AD6BAC"/>
    <w:rsid w:val="00AD6E08"/>
    <w:rsid w:val="00AD72C8"/>
    <w:rsid w:val="00AD76EC"/>
    <w:rsid w:val="00AD77D0"/>
    <w:rsid w:val="00AE05F9"/>
    <w:rsid w:val="00AE0B53"/>
    <w:rsid w:val="00AE0CCE"/>
    <w:rsid w:val="00AE1704"/>
    <w:rsid w:val="00AE1F1E"/>
    <w:rsid w:val="00AE24A1"/>
    <w:rsid w:val="00AE2628"/>
    <w:rsid w:val="00AE482A"/>
    <w:rsid w:val="00AE5C39"/>
    <w:rsid w:val="00AE674B"/>
    <w:rsid w:val="00AF3BA7"/>
    <w:rsid w:val="00B00A5E"/>
    <w:rsid w:val="00B00EF5"/>
    <w:rsid w:val="00B023CD"/>
    <w:rsid w:val="00B02F54"/>
    <w:rsid w:val="00B0740B"/>
    <w:rsid w:val="00B10266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30A42"/>
    <w:rsid w:val="00B30ABC"/>
    <w:rsid w:val="00B30CE9"/>
    <w:rsid w:val="00B31087"/>
    <w:rsid w:val="00B3138E"/>
    <w:rsid w:val="00B32AA2"/>
    <w:rsid w:val="00B35BF9"/>
    <w:rsid w:val="00B37FB0"/>
    <w:rsid w:val="00B40496"/>
    <w:rsid w:val="00B422FA"/>
    <w:rsid w:val="00B4686F"/>
    <w:rsid w:val="00B47C48"/>
    <w:rsid w:val="00B5050D"/>
    <w:rsid w:val="00B515CF"/>
    <w:rsid w:val="00B52D65"/>
    <w:rsid w:val="00B532FF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631E"/>
    <w:rsid w:val="00B67448"/>
    <w:rsid w:val="00B700CD"/>
    <w:rsid w:val="00B70BDD"/>
    <w:rsid w:val="00B7104E"/>
    <w:rsid w:val="00B71B73"/>
    <w:rsid w:val="00B72F41"/>
    <w:rsid w:val="00B739A6"/>
    <w:rsid w:val="00B7509E"/>
    <w:rsid w:val="00B82C7B"/>
    <w:rsid w:val="00B830A5"/>
    <w:rsid w:val="00B831AD"/>
    <w:rsid w:val="00B86E4A"/>
    <w:rsid w:val="00B9019E"/>
    <w:rsid w:val="00B9160F"/>
    <w:rsid w:val="00B91A30"/>
    <w:rsid w:val="00B934BF"/>
    <w:rsid w:val="00B951C7"/>
    <w:rsid w:val="00B95FC6"/>
    <w:rsid w:val="00B96FF5"/>
    <w:rsid w:val="00B97EE2"/>
    <w:rsid w:val="00BA070F"/>
    <w:rsid w:val="00BA2EC8"/>
    <w:rsid w:val="00BA6680"/>
    <w:rsid w:val="00BA740A"/>
    <w:rsid w:val="00BA7BE0"/>
    <w:rsid w:val="00BB12C7"/>
    <w:rsid w:val="00BB4107"/>
    <w:rsid w:val="00BB4828"/>
    <w:rsid w:val="00BB4D82"/>
    <w:rsid w:val="00BB6264"/>
    <w:rsid w:val="00BB6C1E"/>
    <w:rsid w:val="00BB7650"/>
    <w:rsid w:val="00BC0C15"/>
    <w:rsid w:val="00BC0C35"/>
    <w:rsid w:val="00BC167D"/>
    <w:rsid w:val="00BC1A12"/>
    <w:rsid w:val="00BC1EC4"/>
    <w:rsid w:val="00BC30AC"/>
    <w:rsid w:val="00BC4891"/>
    <w:rsid w:val="00BC60D2"/>
    <w:rsid w:val="00BC75DD"/>
    <w:rsid w:val="00BD29DC"/>
    <w:rsid w:val="00BD2C86"/>
    <w:rsid w:val="00BD3381"/>
    <w:rsid w:val="00BD3EE4"/>
    <w:rsid w:val="00BD40AA"/>
    <w:rsid w:val="00BD6C8D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1753"/>
    <w:rsid w:val="00BF2B82"/>
    <w:rsid w:val="00BF3346"/>
    <w:rsid w:val="00BF46BB"/>
    <w:rsid w:val="00BF4C24"/>
    <w:rsid w:val="00BF5D70"/>
    <w:rsid w:val="00BF7B6B"/>
    <w:rsid w:val="00C007F8"/>
    <w:rsid w:val="00C01CF8"/>
    <w:rsid w:val="00C034CB"/>
    <w:rsid w:val="00C03C58"/>
    <w:rsid w:val="00C05B9F"/>
    <w:rsid w:val="00C10BF9"/>
    <w:rsid w:val="00C11EA8"/>
    <w:rsid w:val="00C12716"/>
    <w:rsid w:val="00C132A3"/>
    <w:rsid w:val="00C13F83"/>
    <w:rsid w:val="00C16E41"/>
    <w:rsid w:val="00C176A4"/>
    <w:rsid w:val="00C226B7"/>
    <w:rsid w:val="00C2332A"/>
    <w:rsid w:val="00C2359A"/>
    <w:rsid w:val="00C240C8"/>
    <w:rsid w:val="00C250C8"/>
    <w:rsid w:val="00C2794A"/>
    <w:rsid w:val="00C30AF6"/>
    <w:rsid w:val="00C30CDD"/>
    <w:rsid w:val="00C33E72"/>
    <w:rsid w:val="00C33FC3"/>
    <w:rsid w:val="00C35EFC"/>
    <w:rsid w:val="00C366E7"/>
    <w:rsid w:val="00C40605"/>
    <w:rsid w:val="00C40D3A"/>
    <w:rsid w:val="00C420F0"/>
    <w:rsid w:val="00C42B0E"/>
    <w:rsid w:val="00C43E38"/>
    <w:rsid w:val="00C5250E"/>
    <w:rsid w:val="00C52C53"/>
    <w:rsid w:val="00C53F33"/>
    <w:rsid w:val="00C547CD"/>
    <w:rsid w:val="00C55CFA"/>
    <w:rsid w:val="00C56A03"/>
    <w:rsid w:val="00C6023C"/>
    <w:rsid w:val="00C60881"/>
    <w:rsid w:val="00C64700"/>
    <w:rsid w:val="00C66039"/>
    <w:rsid w:val="00C66361"/>
    <w:rsid w:val="00C664EB"/>
    <w:rsid w:val="00C6690C"/>
    <w:rsid w:val="00C66C2D"/>
    <w:rsid w:val="00C71718"/>
    <w:rsid w:val="00C76305"/>
    <w:rsid w:val="00C76E3B"/>
    <w:rsid w:val="00C77B6C"/>
    <w:rsid w:val="00C817E6"/>
    <w:rsid w:val="00C82495"/>
    <w:rsid w:val="00C846AB"/>
    <w:rsid w:val="00C84D18"/>
    <w:rsid w:val="00C8528F"/>
    <w:rsid w:val="00C90FAE"/>
    <w:rsid w:val="00C922F0"/>
    <w:rsid w:val="00C9346E"/>
    <w:rsid w:val="00C94A26"/>
    <w:rsid w:val="00CA2220"/>
    <w:rsid w:val="00CA2AB8"/>
    <w:rsid w:val="00CA3395"/>
    <w:rsid w:val="00CA3BEE"/>
    <w:rsid w:val="00CA411B"/>
    <w:rsid w:val="00CA45FE"/>
    <w:rsid w:val="00CA6EBB"/>
    <w:rsid w:val="00CA73A5"/>
    <w:rsid w:val="00CB0A29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6891"/>
    <w:rsid w:val="00CD7DAD"/>
    <w:rsid w:val="00CE5639"/>
    <w:rsid w:val="00CE646C"/>
    <w:rsid w:val="00CE67CB"/>
    <w:rsid w:val="00CE6C08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D04287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A00"/>
    <w:rsid w:val="00D36BD8"/>
    <w:rsid w:val="00D37727"/>
    <w:rsid w:val="00D41D4D"/>
    <w:rsid w:val="00D43632"/>
    <w:rsid w:val="00D450FD"/>
    <w:rsid w:val="00D4546D"/>
    <w:rsid w:val="00D46846"/>
    <w:rsid w:val="00D46BFC"/>
    <w:rsid w:val="00D5206D"/>
    <w:rsid w:val="00D52835"/>
    <w:rsid w:val="00D52C24"/>
    <w:rsid w:val="00D53514"/>
    <w:rsid w:val="00D538F6"/>
    <w:rsid w:val="00D56307"/>
    <w:rsid w:val="00D56A54"/>
    <w:rsid w:val="00D56F6E"/>
    <w:rsid w:val="00D60DAA"/>
    <w:rsid w:val="00D6223E"/>
    <w:rsid w:val="00D6282D"/>
    <w:rsid w:val="00D641B9"/>
    <w:rsid w:val="00D66181"/>
    <w:rsid w:val="00D677D5"/>
    <w:rsid w:val="00D70FAF"/>
    <w:rsid w:val="00D7288B"/>
    <w:rsid w:val="00D72B55"/>
    <w:rsid w:val="00D73465"/>
    <w:rsid w:val="00D739FE"/>
    <w:rsid w:val="00D73C23"/>
    <w:rsid w:val="00D73EB1"/>
    <w:rsid w:val="00D7758A"/>
    <w:rsid w:val="00D82E31"/>
    <w:rsid w:val="00D838E5"/>
    <w:rsid w:val="00D850C9"/>
    <w:rsid w:val="00D86340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70A4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0D1D"/>
    <w:rsid w:val="00DD4011"/>
    <w:rsid w:val="00DD4A79"/>
    <w:rsid w:val="00DD54A1"/>
    <w:rsid w:val="00DD70E5"/>
    <w:rsid w:val="00DD711C"/>
    <w:rsid w:val="00DD7474"/>
    <w:rsid w:val="00DD7CFC"/>
    <w:rsid w:val="00DD7DCA"/>
    <w:rsid w:val="00DE0D69"/>
    <w:rsid w:val="00DE1ADA"/>
    <w:rsid w:val="00DE2000"/>
    <w:rsid w:val="00DE4043"/>
    <w:rsid w:val="00DE56EC"/>
    <w:rsid w:val="00DE588D"/>
    <w:rsid w:val="00DE5DEF"/>
    <w:rsid w:val="00DE78E8"/>
    <w:rsid w:val="00DE7BBD"/>
    <w:rsid w:val="00DF1554"/>
    <w:rsid w:val="00DF2042"/>
    <w:rsid w:val="00DF46F5"/>
    <w:rsid w:val="00E00327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9FD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EF3"/>
    <w:rsid w:val="00E61FF1"/>
    <w:rsid w:val="00E63467"/>
    <w:rsid w:val="00E659E6"/>
    <w:rsid w:val="00E70DC9"/>
    <w:rsid w:val="00E71C31"/>
    <w:rsid w:val="00E7274D"/>
    <w:rsid w:val="00E73464"/>
    <w:rsid w:val="00E760D1"/>
    <w:rsid w:val="00E76688"/>
    <w:rsid w:val="00E76C70"/>
    <w:rsid w:val="00E8125B"/>
    <w:rsid w:val="00E818E1"/>
    <w:rsid w:val="00E83D4D"/>
    <w:rsid w:val="00E84B33"/>
    <w:rsid w:val="00E84E31"/>
    <w:rsid w:val="00E85D59"/>
    <w:rsid w:val="00E90972"/>
    <w:rsid w:val="00E92982"/>
    <w:rsid w:val="00E941B8"/>
    <w:rsid w:val="00E94D28"/>
    <w:rsid w:val="00E973B8"/>
    <w:rsid w:val="00EA03D2"/>
    <w:rsid w:val="00EA06F0"/>
    <w:rsid w:val="00EA105C"/>
    <w:rsid w:val="00EA2F96"/>
    <w:rsid w:val="00EA55A8"/>
    <w:rsid w:val="00EA5C09"/>
    <w:rsid w:val="00EA661A"/>
    <w:rsid w:val="00EA78F3"/>
    <w:rsid w:val="00EB222F"/>
    <w:rsid w:val="00EB4C51"/>
    <w:rsid w:val="00EC31D3"/>
    <w:rsid w:val="00EC4CB1"/>
    <w:rsid w:val="00EC560D"/>
    <w:rsid w:val="00EC6686"/>
    <w:rsid w:val="00EC68E1"/>
    <w:rsid w:val="00ED0B10"/>
    <w:rsid w:val="00ED32C2"/>
    <w:rsid w:val="00ED4446"/>
    <w:rsid w:val="00ED534A"/>
    <w:rsid w:val="00ED5472"/>
    <w:rsid w:val="00ED65A6"/>
    <w:rsid w:val="00ED795F"/>
    <w:rsid w:val="00EE026E"/>
    <w:rsid w:val="00EE04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F020AC"/>
    <w:rsid w:val="00F0292B"/>
    <w:rsid w:val="00F03C72"/>
    <w:rsid w:val="00F11599"/>
    <w:rsid w:val="00F1593C"/>
    <w:rsid w:val="00F15E5C"/>
    <w:rsid w:val="00F16240"/>
    <w:rsid w:val="00F1629B"/>
    <w:rsid w:val="00F16D25"/>
    <w:rsid w:val="00F17203"/>
    <w:rsid w:val="00F17EE6"/>
    <w:rsid w:val="00F17F89"/>
    <w:rsid w:val="00F21060"/>
    <w:rsid w:val="00F21098"/>
    <w:rsid w:val="00F214AC"/>
    <w:rsid w:val="00F21566"/>
    <w:rsid w:val="00F2176C"/>
    <w:rsid w:val="00F23852"/>
    <w:rsid w:val="00F238AF"/>
    <w:rsid w:val="00F249AC"/>
    <w:rsid w:val="00F24E49"/>
    <w:rsid w:val="00F25C25"/>
    <w:rsid w:val="00F26622"/>
    <w:rsid w:val="00F27A63"/>
    <w:rsid w:val="00F319E8"/>
    <w:rsid w:val="00F33F87"/>
    <w:rsid w:val="00F3445D"/>
    <w:rsid w:val="00F35DB2"/>
    <w:rsid w:val="00F36EF1"/>
    <w:rsid w:val="00F3714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38F3"/>
    <w:rsid w:val="00F75E3F"/>
    <w:rsid w:val="00F7619F"/>
    <w:rsid w:val="00F768C3"/>
    <w:rsid w:val="00F77E5E"/>
    <w:rsid w:val="00F8187B"/>
    <w:rsid w:val="00F82485"/>
    <w:rsid w:val="00F8323B"/>
    <w:rsid w:val="00F857A9"/>
    <w:rsid w:val="00F8670C"/>
    <w:rsid w:val="00F908E9"/>
    <w:rsid w:val="00F92554"/>
    <w:rsid w:val="00F92E17"/>
    <w:rsid w:val="00F93A2F"/>
    <w:rsid w:val="00F9644B"/>
    <w:rsid w:val="00F97089"/>
    <w:rsid w:val="00F97D21"/>
    <w:rsid w:val="00F97FAC"/>
    <w:rsid w:val="00FA10F2"/>
    <w:rsid w:val="00FA1941"/>
    <w:rsid w:val="00FA358B"/>
    <w:rsid w:val="00FA515E"/>
    <w:rsid w:val="00FA6631"/>
    <w:rsid w:val="00FB0FAD"/>
    <w:rsid w:val="00FB19A3"/>
    <w:rsid w:val="00FB1B80"/>
    <w:rsid w:val="00FB752F"/>
    <w:rsid w:val="00FB7FD8"/>
    <w:rsid w:val="00FC37EC"/>
    <w:rsid w:val="00FC3963"/>
    <w:rsid w:val="00FD007B"/>
    <w:rsid w:val="00FD0972"/>
    <w:rsid w:val="00FD2448"/>
    <w:rsid w:val="00FD2A9D"/>
    <w:rsid w:val="00FD2D57"/>
    <w:rsid w:val="00FD41FF"/>
    <w:rsid w:val="00FD47E4"/>
    <w:rsid w:val="00FD58BD"/>
    <w:rsid w:val="00FD6972"/>
    <w:rsid w:val="00FE0034"/>
    <w:rsid w:val="00FE04AD"/>
    <w:rsid w:val="00FE1B12"/>
    <w:rsid w:val="00FE3CF2"/>
    <w:rsid w:val="00FE7431"/>
    <w:rsid w:val="00FF224A"/>
    <w:rsid w:val="00FF2C53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2F4D92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hyperlink" Target="http://free.3v.do/" TargetMode="External"/><Relationship Id="rId63" Type="http://schemas.openxmlformats.org/officeDocument/2006/relationships/image" Target="media/image5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61" Type="http://schemas.openxmlformats.org/officeDocument/2006/relationships/hyperlink" Target="http://necolas.github.io/normalize.cs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www.bitbug.net/" TargetMode="External"/><Relationship Id="rId60" Type="http://schemas.openxmlformats.org/officeDocument/2006/relationships/hyperlink" Target="http://www.samsung.com/cn/" TargetMode="External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comoon.io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5426</TotalTime>
  <Pages>92</Pages>
  <Words>9084</Words>
  <Characters>51782</Characters>
  <Application>Microsoft Office Word</Application>
  <DocSecurity>0</DocSecurity>
  <Lines>431</Lines>
  <Paragraphs>121</Paragraphs>
  <ScaleCrop>false</ScaleCrop>
  <Company/>
  <LinksUpToDate>false</LinksUpToDate>
  <CharactersWithSpaces>60745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1542</cp:revision>
  <dcterms:created xsi:type="dcterms:W3CDTF">2021-01-10T09:28:00Z</dcterms:created>
  <dcterms:modified xsi:type="dcterms:W3CDTF">2021-03-02T13:50:00Z</dcterms:modified>
</cp:coreProperties>
</file>