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9ED71" w14:textId="004F752D" w:rsidR="00D82842" w:rsidRDefault="00457375">
      <w:r>
        <w:t>HTML syllabus file</w:t>
      </w:r>
    </w:p>
    <w:sectPr w:rsidR="00D82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75"/>
    <w:rsid w:val="00457375"/>
    <w:rsid w:val="00D8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DFC8"/>
  <w15:chartTrackingRefBased/>
  <w15:docId w15:val="{C44B47FC-87FA-4053-A405-7763C188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Tilloo</dc:creator>
  <cp:keywords/>
  <dc:description/>
  <cp:lastModifiedBy>Pallavi Tilloo</cp:lastModifiedBy>
  <cp:revision>1</cp:revision>
  <dcterms:created xsi:type="dcterms:W3CDTF">2021-04-04T06:02:00Z</dcterms:created>
  <dcterms:modified xsi:type="dcterms:W3CDTF">2021-04-04T06:03:00Z</dcterms:modified>
</cp:coreProperties>
</file>