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Retrospective del primo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 decisioni prese nella retrospective di questo Sprint sono: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Stop (cose da smettere di fare):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Less of (cose da fare di meno):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Keep doing (cose da continuare a fare):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More of (cose da fare di più):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(cose da cominciare a fare):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