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EB2F" w14:textId="77777777" w:rsidR="00F209D4" w:rsidRDefault="00000000">
      <w:pPr>
        <w:spacing w:line="48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7-2 Project Two: README File</w:t>
      </w:r>
    </w:p>
    <w:p w14:paraId="675B2664" w14:textId="77777777" w:rsidR="00F209D4" w:rsidRDefault="00000000">
      <w:pPr>
        <w:spacing w:line="48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Paloma Rodriguez</w:t>
      </w:r>
    </w:p>
    <w:p w14:paraId="2EDCACA3" w14:textId="77777777" w:rsidR="00F209D4" w:rsidRDefault="00000000">
      <w:pPr>
        <w:spacing w:line="480" w:lineRule="auto"/>
        <w:jc w:val="center"/>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rPr>
        <w:t>CS-</w:t>
      </w:r>
      <w:proofErr w:type="gramStart"/>
      <w:r>
        <w:rPr>
          <w:rFonts w:ascii="Times New Roman" w:eastAsia="Times New Roman" w:hAnsi="Times New Roman" w:cs="Times New Roman"/>
          <w:color w:val="202122"/>
          <w:sz w:val="24"/>
          <w:szCs w:val="24"/>
        </w:rPr>
        <w:t>340 :</w:t>
      </w:r>
      <w:proofErr w:type="gramEnd"/>
      <w:r>
        <w:rPr>
          <w:rFonts w:ascii="Times New Roman" w:eastAsia="Times New Roman" w:hAnsi="Times New Roman" w:cs="Times New Roman"/>
          <w:color w:val="202122"/>
          <w:sz w:val="24"/>
          <w:szCs w:val="24"/>
        </w:rPr>
        <w:t xml:space="preserve"> </w:t>
      </w:r>
      <w:r>
        <w:rPr>
          <w:rFonts w:ascii="Times New Roman" w:eastAsia="Times New Roman" w:hAnsi="Times New Roman" w:cs="Times New Roman"/>
          <w:color w:val="202122"/>
          <w:sz w:val="24"/>
          <w:szCs w:val="24"/>
          <w:highlight w:val="white"/>
        </w:rPr>
        <w:t>Client/Server Development</w:t>
      </w:r>
    </w:p>
    <w:p w14:paraId="62D7A8AD" w14:textId="77777777" w:rsidR="00F209D4" w:rsidRDefault="00000000">
      <w:pPr>
        <w:spacing w:line="480" w:lineRule="auto"/>
        <w:jc w:val="center"/>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October 9th, 2023</w:t>
      </w:r>
    </w:p>
    <w:p w14:paraId="066EEF49" w14:textId="77777777" w:rsidR="00F209D4" w:rsidRDefault="00F209D4">
      <w:pPr>
        <w:spacing w:line="480" w:lineRule="auto"/>
        <w:jc w:val="center"/>
        <w:rPr>
          <w:rFonts w:ascii="Times New Roman" w:eastAsia="Times New Roman" w:hAnsi="Times New Roman" w:cs="Times New Roman"/>
          <w:color w:val="202122"/>
          <w:sz w:val="24"/>
          <w:szCs w:val="24"/>
        </w:rPr>
      </w:pPr>
    </w:p>
    <w:p w14:paraId="68DE6F5A" w14:textId="77777777" w:rsidR="00F209D4" w:rsidRDefault="00000000">
      <w:pPr>
        <w:pStyle w:val="Heading2"/>
        <w:keepNext w:val="0"/>
        <w:keepLines w:val="0"/>
        <w:spacing w:after="0" w:line="480" w:lineRule="auto"/>
        <w:rPr>
          <w:rFonts w:ascii="Times New Roman" w:eastAsia="Times New Roman" w:hAnsi="Times New Roman" w:cs="Times New Roman"/>
          <w:b/>
          <w:sz w:val="22"/>
          <w:szCs w:val="22"/>
        </w:rPr>
      </w:pPr>
      <w:bookmarkStart w:id="0" w:name="_g3tv4e6c9tem" w:colFirst="0" w:colLast="0"/>
      <w:bookmarkEnd w:id="0"/>
      <w:r>
        <w:rPr>
          <w:rFonts w:ascii="Times New Roman" w:eastAsia="Times New Roman" w:hAnsi="Times New Roman" w:cs="Times New Roman"/>
          <w:b/>
          <w:sz w:val="22"/>
          <w:szCs w:val="22"/>
        </w:rPr>
        <w:t>About the Project/Project Title</w:t>
      </w:r>
    </w:p>
    <w:p w14:paraId="3862B380" w14:textId="77777777" w:rsidR="00F209D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 for Global Rain, and our current project involves assisting Grazioso </w:t>
      </w:r>
      <w:proofErr w:type="spellStart"/>
      <w:r>
        <w:rPr>
          <w:rFonts w:ascii="Times New Roman" w:eastAsia="Times New Roman" w:hAnsi="Times New Roman" w:cs="Times New Roman"/>
          <w:sz w:val="24"/>
          <w:szCs w:val="24"/>
        </w:rPr>
        <w:t>Salvare</w:t>
      </w:r>
      <w:proofErr w:type="spellEnd"/>
      <w:r>
        <w:rPr>
          <w:rFonts w:ascii="Times New Roman" w:eastAsia="Times New Roman" w:hAnsi="Times New Roman" w:cs="Times New Roman"/>
          <w:sz w:val="24"/>
          <w:szCs w:val="24"/>
        </w:rPr>
        <w:t xml:space="preserve">, an international pet rescue and training company with five animal shelters across Texas. Grazioso </w:t>
      </w:r>
      <w:proofErr w:type="spellStart"/>
      <w:r>
        <w:rPr>
          <w:rFonts w:ascii="Times New Roman" w:eastAsia="Times New Roman" w:hAnsi="Times New Roman" w:cs="Times New Roman"/>
          <w:sz w:val="24"/>
          <w:szCs w:val="24"/>
        </w:rPr>
        <w:t>Salvare</w:t>
      </w:r>
      <w:proofErr w:type="spellEnd"/>
      <w:r>
        <w:rPr>
          <w:rFonts w:ascii="Times New Roman" w:eastAsia="Times New Roman" w:hAnsi="Times New Roman" w:cs="Times New Roman"/>
          <w:sz w:val="24"/>
          <w:szCs w:val="24"/>
        </w:rPr>
        <w:t xml:space="preserve"> needed a database to identify suitable pets from their shelters for various training programs.</w:t>
      </w:r>
    </w:p>
    <w:p w14:paraId="3D8D0D3E" w14:textId="77777777" w:rsidR="00F209D4" w:rsidRDefault="00000000">
      <w:pPr>
        <w:numPr>
          <w:ilvl w:val="0"/>
          <w:numId w:val="2"/>
        </w:numPr>
        <w:shd w:val="clear" w:color="auto" w:fill="FFFFFF"/>
        <w:spacing w:after="240" w:line="480" w:lineRule="auto"/>
        <w:ind w:left="88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 explanation of the purpose of the CRUD Python module</w:t>
      </w:r>
    </w:p>
    <w:p w14:paraId="6741D1E5" w14:textId="77777777" w:rsidR="00F209D4" w:rsidRDefault="00000000">
      <w:pPr>
        <w:shd w:val="clear" w:color="auto" w:fill="FFFFFF"/>
        <w:spacing w:after="240" w:line="480" w:lineRule="auto"/>
        <w:rPr>
          <w:rFonts w:ascii="Times New Roman" w:eastAsia="Times New Roman" w:hAnsi="Times New Roman" w:cs="Times New Roman"/>
          <w:i/>
          <w:color w:val="202122"/>
          <w:sz w:val="24"/>
          <w:szCs w:val="24"/>
        </w:rPr>
      </w:pPr>
      <w:r>
        <w:rPr>
          <w:rFonts w:ascii="Times New Roman" w:eastAsia="Times New Roman" w:hAnsi="Times New Roman" w:cs="Times New Roman"/>
          <w:sz w:val="24"/>
          <w:szCs w:val="24"/>
        </w:rPr>
        <w:t xml:space="preserve">This project dives deeper into the understanding of CRUD which is the create, read,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and delete function that will assist Grazioso </w:t>
      </w:r>
      <w:proofErr w:type="spellStart"/>
      <w:r>
        <w:rPr>
          <w:rFonts w:ascii="Times New Roman" w:eastAsia="Times New Roman" w:hAnsi="Times New Roman" w:cs="Times New Roman"/>
          <w:sz w:val="24"/>
          <w:szCs w:val="24"/>
        </w:rPr>
        <w:t>Salvare</w:t>
      </w:r>
      <w:proofErr w:type="spellEnd"/>
      <w:r>
        <w:rPr>
          <w:rFonts w:ascii="Times New Roman" w:eastAsia="Times New Roman" w:hAnsi="Times New Roman" w:cs="Times New Roman"/>
          <w:sz w:val="24"/>
          <w:szCs w:val="24"/>
        </w:rPr>
        <w:t xml:space="preserve"> to execute the needs they require to assist them in searching their database. </w:t>
      </w:r>
    </w:p>
    <w:p w14:paraId="631E3E3E" w14:textId="77777777" w:rsidR="00F209D4" w:rsidRDefault="00000000">
      <w:pPr>
        <w:pStyle w:val="Heading2"/>
        <w:keepNext w:val="0"/>
        <w:keepLines w:val="0"/>
        <w:spacing w:after="0" w:line="480" w:lineRule="auto"/>
        <w:rPr>
          <w:rFonts w:ascii="Times New Roman" w:eastAsia="Times New Roman" w:hAnsi="Times New Roman" w:cs="Times New Roman"/>
          <w:b/>
          <w:color w:val="202122"/>
          <w:sz w:val="22"/>
          <w:szCs w:val="22"/>
        </w:rPr>
      </w:pPr>
      <w:bookmarkStart w:id="1" w:name="_bv4x9r3hb4hl" w:colFirst="0" w:colLast="0"/>
      <w:bookmarkEnd w:id="1"/>
      <w:r>
        <w:rPr>
          <w:rFonts w:ascii="Times New Roman" w:eastAsia="Times New Roman" w:hAnsi="Times New Roman" w:cs="Times New Roman"/>
          <w:b/>
          <w:color w:val="202122"/>
          <w:sz w:val="22"/>
          <w:szCs w:val="22"/>
        </w:rPr>
        <w:t>Motivation</w:t>
      </w:r>
    </w:p>
    <w:p w14:paraId="1A46BAA0" w14:textId="77777777" w:rsidR="00F209D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recommend using MongoDB for this project due to its robust file communication capabilities and NoSQL features. Using the </w:t>
      </w:r>
      <w:proofErr w:type="spellStart"/>
      <w:r>
        <w:rPr>
          <w:rFonts w:ascii="Times New Roman" w:eastAsia="Times New Roman" w:hAnsi="Times New Roman" w:cs="Times New Roman"/>
          <w:sz w:val="24"/>
          <w:szCs w:val="24"/>
        </w:rPr>
        <w:t>CRUDfunctions</w:t>
      </w:r>
      <w:proofErr w:type="spellEnd"/>
      <w:r>
        <w:rPr>
          <w:rFonts w:ascii="Times New Roman" w:eastAsia="Times New Roman" w:hAnsi="Times New Roman" w:cs="Times New Roman"/>
          <w:sz w:val="24"/>
          <w:szCs w:val="24"/>
        </w:rPr>
        <w:t xml:space="preserve"> is straightforward and using </w:t>
      </w:r>
      <w:proofErr w:type="gramStart"/>
      <w:r>
        <w:rPr>
          <w:rFonts w:ascii="Times New Roman" w:eastAsia="Times New Roman" w:hAnsi="Times New Roman" w:cs="Times New Roman"/>
          <w:sz w:val="24"/>
          <w:szCs w:val="24"/>
        </w:rPr>
        <w:t>MongoDB,</w:t>
      </w:r>
      <w:proofErr w:type="gramEnd"/>
      <w:r>
        <w:rPr>
          <w:rFonts w:ascii="Times New Roman" w:eastAsia="Times New Roman" w:hAnsi="Times New Roman" w:cs="Times New Roman"/>
          <w:sz w:val="24"/>
          <w:szCs w:val="24"/>
        </w:rPr>
        <w:t xml:space="preserve"> will align with our goals of enhancing project satisfaction, facilitating client interactions, promoting reusability, and ensuring ease of access.</w:t>
      </w:r>
    </w:p>
    <w:p w14:paraId="26724765" w14:textId="77777777" w:rsidR="00F209D4" w:rsidRDefault="00F209D4">
      <w:pPr>
        <w:spacing w:line="480" w:lineRule="auto"/>
        <w:rPr>
          <w:rFonts w:ascii="Times New Roman" w:eastAsia="Times New Roman" w:hAnsi="Times New Roman" w:cs="Times New Roman"/>
          <w:sz w:val="24"/>
          <w:szCs w:val="24"/>
        </w:rPr>
      </w:pPr>
    </w:p>
    <w:p w14:paraId="0929BB2C" w14:textId="77777777" w:rsidR="00F209D4" w:rsidRDefault="00F209D4">
      <w:pPr>
        <w:spacing w:line="480" w:lineRule="auto"/>
        <w:rPr>
          <w:rFonts w:ascii="Times New Roman" w:eastAsia="Times New Roman" w:hAnsi="Times New Roman" w:cs="Times New Roman"/>
          <w:b/>
          <w:sz w:val="24"/>
          <w:szCs w:val="24"/>
        </w:rPr>
      </w:pPr>
    </w:p>
    <w:p w14:paraId="20FE336B" w14:textId="77777777" w:rsidR="00F209D4" w:rsidRDefault="00F209D4">
      <w:pPr>
        <w:spacing w:line="480" w:lineRule="auto"/>
        <w:rPr>
          <w:rFonts w:ascii="Times New Roman" w:eastAsia="Times New Roman" w:hAnsi="Times New Roman" w:cs="Times New Roman"/>
          <w:b/>
          <w:sz w:val="24"/>
          <w:szCs w:val="24"/>
        </w:rPr>
      </w:pPr>
    </w:p>
    <w:p w14:paraId="53075EB2" w14:textId="77777777" w:rsidR="00F209D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Installation and Reproducing</w:t>
      </w:r>
    </w:p>
    <w:p w14:paraId="5CC8AFCC" w14:textId="77777777" w:rsidR="00F209D4" w:rsidRDefault="00000000">
      <w:pPr>
        <w:spacing w:line="480" w:lineRule="auto"/>
        <w:rPr>
          <w:rFonts w:ascii="Times New Roman" w:eastAsia="Times New Roman" w:hAnsi="Times New Roman" w:cs="Times New Roman"/>
          <w:b/>
          <w:color w:val="202122"/>
        </w:rPr>
      </w:pPr>
      <w:r>
        <w:rPr>
          <w:rFonts w:ascii="Times New Roman" w:eastAsia="Times New Roman" w:hAnsi="Times New Roman" w:cs="Times New Roman"/>
          <w:sz w:val="24"/>
          <w:szCs w:val="24"/>
        </w:rPr>
        <w:t xml:space="preserve">The development and testing process was all done within the SNHU virtual lab environment, where our class used the Linux operating system in partnership with the </w:t>
      </w:r>
      <w:proofErr w:type="spellStart"/>
      <w:r>
        <w:rPr>
          <w:rFonts w:ascii="Times New Roman" w:eastAsia="Times New Roman" w:hAnsi="Times New Roman" w:cs="Times New Roman"/>
          <w:sz w:val="24"/>
          <w:szCs w:val="24"/>
        </w:rPr>
        <w:t>Apporto</w:t>
      </w:r>
      <w:proofErr w:type="spellEnd"/>
      <w:r>
        <w:rPr>
          <w:rFonts w:ascii="Times New Roman" w:eastAsia="Times New Roman" w:hAnsi="Times New Roman" w:cs="Times New Roman"/>
          <w:sz w:val="24"/>
          <w:szCs w:val="24"/>
        </w:rPr>
        <w:t xml:space="preserve"> server system. The MongoDB database operated on a Linux platform, where both the Linux and </w:t>
      </w:r>
      <w:proofErr w:type="spellStart"/>
      <w:r>
        <w:rPr>
          <w:rFonts w:ascii="Times New Roman" w:eastAsia="Times New Roman" w:hAnsi="Times New Roman" w:cs="Times New Roman"/>
          <w:sz w:val="24"/>
          <w:szCs w:val="24"/>
        </w:rPr>
        <w:t>MongoShell</w:t>
      </w:r>
      <w:proofErr w:type="spellEnd"/>
      <w:r>
        <w:rPr>
          <w:rFonts w:ascii="Times New Roman" w:eastAsia="Times New Roman" w:hAnsi="Times New Roman" w:cs="Times New Roman"/>
          <w:sz w:val="24"/>
          <w:szCs w:val="24"/>
        </w:rPr>
        <w:t xml:space="preserve"> were configured to serve distinct purposes. The .csv file was meant to be imported into the MongoDB database, while a user profile with administrative privileges was created. Then, a Python script was developed, using the power of the </w:t>
      </w:r>
      <w:proofErr w:type="spellStart"/>
      <w:r>
        <w:rPr>
          <w:rFonts w:ascii="Times New Roman" w:eastAsia="Times New Roman" w:hAnsi="Times New Roman" w:cs="Times New Roman"/>
          <w:sz w:val="24"/>
          <w:szCs w:val="24"/>
        </w:rPr>
        <w:t>pymongo</w:t>
      </w:r>
      <w:proofErr w:type="spellEnd"/>
      <w:r>
        <w:rPr>
          <w:rFonts w:ascii="Times New Roman" w:eastAsia="Times New Roman" w:hAnsi="Times New Roman" w:cs="Times New Roman"/>
          <w:sz w:val="24"/>
          <w:szCs w:val="24"/>
        </w:rPr>
        <w:t xml:space="preserve"> library to establish a connection to the MongoDB AAC database using the credentials of the user to become accessible. The Python code also featured CRUD (Create, Read, Update, Delete) functions designed to change the database as needed with specific requirements when called upon. </w:t>
      </w:r>
    </w:p>
    <w:p w14:paraId="1A0D1CD9" w14:textId="77777777" w:rsidR="00F209D4" w:rsidRDefault="00000000">
      <w:pPr>
        <w:pStyle w:val="Heading2"/>
        <w:keepNext w:val="0"/>
        <w:keepLines w:val="0"/>
        <w:spacing w:after="0" w:line="480" w:lineRule="auto"/>
      </w:pPr>
      <w:bookmarkStart w:id="2" w:name="_bx1f06dojtvu" w:colFirst="0" w:colLast="0"/>
      <w:bookmarkEnd w:id="2"/>
      <w:r>
        <w:rPr>
          <w:rFonts w:ascii="Times New Roman" w:eastAsia="Times New Roman" w:hAnsi="Times New Roman" w:cs="Times New Roman"/>
          <w:b/>
          <w:color w:val="202122"/>
          <w:sz w:val="22"/>
          <w:szCs w:val="22"/>
        </w:rPr>
        <w:t>Usage</w:t>
      </w:r>
    </w:p>
    <w:p w14:paraId="04186E5A" w14:textId="77777777" w:rsidR="00F209D4" w:rsidRDefault="00000000">
      <w:pPr>
        <w:pStyle w:val="Heading2"/>
        <w:keepNext w:val="0"/>
        <w:keepLines w:val="0"/>
        <w:numPr>
          <w:ilvl w:val="0"/>
          <w:numId w:val="3"/>
        </w:numPr>
        <w:spacing w:after="0" w:line="480" w:lineRule="auto"/>
        <w:rPr>
          <w:rFonts w:ascii="Times New Roman" w:eastAsia="Times New Roman" w:hAnsi="Times New Roman" w:cs="Times New Roman"/>
          <w:color w:val="000000"/>
          <w:sz w:val="24"/>
          <w:szCs w:val="24"/>
        </w:rPr>
      </w:pPr>
      <w:bookmarkStart w:id="3" w:name="_pcsnau20rwvf" w:colFirst="0" w:colLast="0"/>
      <w:bookmarkEnd w:id="3"/>
      <w:r>
        <w:rPr>
          <w:rFonts w:ascii="Times New Roman" w:eastAsia="Times New Roman" w:hAnsi="Times New Roman" w:cs="Times New Roman"/>
          <w:color w:val="000000"/>
          <w:sz w:val="24"/>
          <w:szCs w:val="24"/>
        </w:rPr>
        <w:t xml:space="preserve">A description of the Python driver for Mongo that was used and why it was chosen: </w:t>
      </w:r>
    </w:p>
    <w:p w14:paraId="384E2B0B" w14:textId="77777777" w:rsidR="00F209D4" w:rsidRDefault="00000000">
      <w:pPr>
        <w:pStyle w:val="Heading2"/>
        <w:keepNext w:val="0"/>
        <w:keepLines w:val="0"/>
        <w:spacing w:after="0" w:line="480" w:lineRule="auto"/>
        <w:rPr>
          <w:rFonts w:ascii="Times New Roman" w:eastAsia="Times New Roman" w:hAnsi="Times New Roman" w:cs="Times New Roman"/>
          <w:sz w:val="24"/>
          <w:szCs w:val="24"/>
        </w:rPr>
      </w:pPr>
      <w:bookmarkStart w:id="4" w:name="_7i7kpu5b5rur" w:colFirst="0" w:colLast="0"/>
      <w:bookmarkEnd w:id="4"/>
      <w:r>
        <w:rPr>
          <w:rFonts w:ascii="Times New Roman" w:eastAsia="Times New Roman" w:hAnsi="Times New Roman" w:cs="Times New Roman"/>
          <w:color w:val="000000"/>
          <w:sz w:val="24"/>
          <w:szCs w:val="24"/>
        </w:rPr>
        <w:t>Choosing to utilize the Python driver for MongoDB is the fact that there is much reliability and capabilities when working with MongoDB. The Python driver seamlessly integrates with MongoDB, providing a convenient and efficient means of interacting with the database.</w:t>
      </w:r>
    </w:p>
    <w:p w14:paraId="29D60F40" w14:textId="77777777" w:rsidR="00F209D4" w:rsidRDefault="00000000">
      <w:pPr>
        <w:pStyle w:val="Heading2"/>
        <w:keepNext w:val="0"/>
        <w:keepLines w:val="0"/>
        <w:numPr>
          <w:ilvl w:val="0"/>
          <w:numId w:val="1"/>
        </w:numPr>
        <w:spacing w:after="0" w:line="480" w:lineRule="auto"/>
        <w:rPr>
          <w:rFonts w:ascii="Times New Roman" w:eastAsia="Times New Roman" w:hAnsi="Times New Roman" w:cs="Times New Roman"/>
          <w:color w:val="000000"/>
          <w:sz w:val="24"/>
          <w:szCs w:val="24"/>
        </w:rPr>
      </w:pPr>
      <w:bookmarkStart w:id="5" w:name="_eu2yxiio6jj3" w:colFirst="0" w:colLast="0"/>
      <w:bookmarkEnd w:id="5"/>
      <w:r>
        <w:rPr>
          <w:rFonts w:ascii="Times New Roman" w:eastAsia="Times New Roman" w:hAnsi="Times New Roman" w:cs="Times New Roman"/>
          <w:color w:val="000000"/>
          <w:sz w:val="24"/>
          <w:szCs w:val="24"/>
        </w:rPr>
        <w:t>An explanation of the attributes and working functionality of the CRUD operations:</w:t>
      </w:r>
    </w:p>
    <w:p w14:paraId="1413E451" w14:textId="77777777" w:rsidR="00F209D4" w:rsidRDefault="00000000">
      <w:pPr>
        <w:pStyle w:val="Heading2"/>
        <w:keepNext w:val="0"/>
        <w:keepLines w:val="0"/>
        <w:spacing w:after="0" w:line="480" w:lineRule="auto"/>
        <w:rPr>
          <w:rFonts w:ascii="Times New Roman" w:eastAsia="Times New Roman" w:hAnsi="Times New Roman" w:cs="Times New Roman"/>
          <w:b/>
          <w:color w:val="202122"/>
          <w:sz w:val="22"/>
          <w:szCs w:val="22"/>
        </w:rPr>
      </w:pPr>
      <w:bookmarkStart w:id="6" w:name="_kecmjhrsfu1r" w:colFirst="0" w:colLast="0"/>
      <w:bookmarkEnd w:id="6"/>
      <w:r>
        <w:rPr>
          <w:rFonts w:ascii="Times New Roman" w:eastAsia="Times New Roman" w:hAnsi="Times New Roman" w:cs="Times New Roman"/>
          <w:color w:val="000000"/>
          <w:sz w:val="24"/>
          <w:szCs w:val="24"/>
        </w:rPr>
        <w:t xml:space="preserve">Create or “C” can help with adding new documents into a collection. This will add new data or information into a database, like a new animal. Read or “R” will retrieve data from the database you need and “read” specific documents that meet certain criteria. Update or “U” will allow changes to be made to the data in the database. We can update one or more fields within a </w:t>
      </w:r>
      <w:r>
        <w:rPr>
          <w:rFonts w:ascii="Times New Roman" w:eastAsia="Times New Roman" w:hAnsi="Times New Roman" w:cs="Times New Roman"/>
          <w:color w:val="000000"/>
          <w:sz w:val="24"/>
          <w:szCs w:val="24"/>
        </w:rPr>
        <w:lastRenderedPageBreak/>
        <w:t>document or replace the entire document if needed. Finally, there is Delete or “D</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this will remove documents or data from the database. This can allow managing data and removing anything that may not be relevant or outdated.</w:t>
      </w:r>
    </w:p>
    <w:p w14:paraId="5A2AB7A3" w14:textId="77777777" w:rsidR="00F209D4" w:rsidRDefault="00000000">
      <w:pPr>
        <w:pStyle w:val="Heading3"/>
        <w:keepNext w:val="0"/>
        <w:keepLines w:val="0"/>
        <w:spacing w:before="0" w:line="480" w:lineRule="auto"/>
        <w:ind w:firstLine="640"/>
        <w:rPr>
          <w:rFonts w:ascii="Times New Roman" w:eastAsia="Times New Roman" w:hAnsi="Times New Roman" w:cs="Times New Roman"/>
          <w:i/>
          <w:color w:val="202122"/>
          <w:sz w:val="24"/>
          <w:szCs w:val="24"/>
        </w:rPr>
      </w:pPr>
      <w:bookmarkStart w:id="7" w:name="_r8ya34vdblub" w:colFirst="0" w:colLast="0"/>
      <w:bookmarkEnd w:id="7"/>
      <w:r>
        <w:rPr>
          <w:rFonts w:ascii="Times New Roman" w:eastAsia="Times New Roman" w:hAnsi="Times New Roman" w:cs="Times New Roman"/>
          <w:b/>
          <w:color w:val="202122"/>
          <w:sz w:val="22"/>
          <w:szCs w:val="22"/>
        </w:rPr>
        <w:t>Code Example</w:t>
      </w:r>
    </w:p>
    <w:p w14:paraId="33D3DB9B" w14:textId="77777777" w:rsidR="00F209D4" w:rsidRDefault="00000000">
      <w:pPr>
        <w:numPr>
          <w:ilvl w:val="0"/>
          <w:numId w:val="4"/>
        </w:numPr>
        <w:shd w:val="clear" w:color="auto" w:fill="FFFFFF"/>
        <w:spacing w:line="347" w:lineRule="auto"/>
        <w:ind w:left="88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demonstration of the module’s functional operations, including:</w:t>
      </w:r>
    </w:p>
    <w:p w14:paraId="619C98A8" w14:textId="77777777" w:rsidR="00F209D4" w:rsidRDefault="00000000">
      <w:pPr>
        <w:numPr>
          <w:ilvl w:val="0"/>
          <w:numId w:val="5"/>
        </w:numPr>
        <w:spacing w:after="240" w:line="34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Screenshots of the MongoDB import execution. </w:t>
      </w:r>
    </w:p>
    <w:p w14:paraId="4F994C95" w14:textId="77777777" w:rsidR="00F209D4" w:rsidRDefault="00000000">
      <w:pPr>
        <w:spacing w:after="240" w:line="34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command and </w:t>
      </w:r>
      <w:proofErr w:type="gramStart"/>
      <w:r>
        <w:rPr>
          <w:rFonts w:ascii="Times New Roman" w:eastAsia="Times New Roman" w:hAnsi="Times New Roman" w:cs="Times New Roman"/>
          <w:sz w:val="24"/>
          <w:szCs w:val="24"/>
        </w:rPr>
        <w:t>execution</w:t>
      </w:r>
      <w:proofErr w:type="gramEnd"/>
    </w:p>
    <w:p w14:paraId="471BCB04" w14:textId="77777777" w:rsidR="00F209D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C7670D" wp14:editId="58C90775">
            <wp:extent cx="5943600" cy="4013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013200"/>
                    </a:xfrm>
                    <a:prstGeom prst="rect">
                      <a:avLst/>
                    </a:prstGeom>
                    <a:ln/>
                  </pic:spPr>
                </pic:pic>
              </a:graphicData>
            </a:graphic>
          </wp:inline>
        </w:drawing>
      </w:r>
    </w:p>
    <w:p w14:paraId="10483EF5" w14:textId="77777777" w:rsidR="00F209D4" w:rsidRDefault="00F209D4">
      <w:pPr>
        <w:rPr>
          <w:rFonts w:ascii="Times New Roman" w:eastAsia="Times New Roman" w:hAnsi="Times New Roman" w:cs="Times New Roman"/>
          <w:sz w:val="24"/>
          <w:szCs w:val="24"/>
        </w:rPr>
      </w:pPr>
    </w:p>
    <w:p w14:paraId="3EA40310" w14:textId="77777777" w:rsidR="00F209D4" w:rsidRDefault="00000000">
      <w:pPr>
        <w:numPr>
          <w:ilvl w:val="0"/>
          <w:numId w:val="5"/>
        </w:numPr>
        <w:spacing w:after="240" w:line="34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Screenshots of the user authentication execution. </w:t>
      </w:r>
    </w:p>
    <w:p w14:paraId="35165049" w14:textId="77777777" w:rsidR="00F209D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 Account “</w:t>
      </w:r>
      <w:proofErr w:type="spellStart"/>
      <w:r>
        <w:rPr>
          <w:rFonts w:ascii="Times New Roman" w:eastAsia="Times New Roman" w:hAnsi="Times New Roman" w:cs="Times New Roman"/>
          <w:sz w:val="24"/>
          <w:szCs w:val="24"/>
        </w:rPr>
        <w:t>aacuser</w:t>
      </w:r>
      <w:proofErr w:type="spellEnd"/>
      <w:r>
        <w:rPr>
          <w:rFonts w:ascii="Times New Roman" w:eastAsia="Times New Roman" w:hAnsi="Times New Roman" w:cs="Times New Roman"/>
          <w:sz w:val="24"/>
          <w:szCs w:val="24"/>
        </w:rPr>
        <w:t>” *ADMIN ACCOUNT IS ALREADY ESTABLISHED*</w:t>
      </w:r>
    </w:p>
    <w:p w14:paraId="3412C155" w14:textId="77777777" w:rsidR="00F209D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SNHU1234</w:t>
      </w:r>
    </w:p>
    <w:p w14:paraId="4E8FB84A" w14:textId="77777777" w:rsidR="00F209D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32FF403" wp14:editId="51B0EF21">
            <wp:extent cx="5943600" cy="10541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1054100"/>
                    </a:xfrm>
                    <a:prstGeom prst="rect">
                      <a:avLst/>
                    </a:prstGeom>
                    <a:ln/>
                  </pic:spPr>
                </pic:pic>
              </a:graphicData>
            </a:graphic>
          </wp:inline>
        </w:drawing>
      </w:r>
    </w:p>
    <w:p w14:paraId="7A9DC3A0" w14:textId="77777777" w:rsidR="00F209D4" w:rsidRDefault="00F209D4">
      <w:pPr>
        <w:rPr>
          <w:rFonts w:ascii="Times New Roman" w:eastAsia="Times New Roman" w:hAnsi="Times New Roman" w:cs="Times New Roman"/>
          <w:sz w:val="24"/>
          <w:szCs w:val="24"/>
        </w:rPr>
      </w:pPr>
    </w:p>
    <w:p w14:paraId="1166BBAD" w14:textId="77777777" w:rsidR="00F209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User in Mongo Shell and Verify Connection</w:t>
      </w:r>
    </w:p>
    <w:p w14:paraId="2D3A9AB7" w14:textId="77777777" w:rsidR="00F209D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D2AF3D" wp14:editId="2C99805E">
            <wp:extent cx="5943600" cy="58801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5880100"/>
                    </a:xfrm>
                    <a:prstGeom prst="rect">
                      <a:avLst/>
                    </a:prstGeom>
                    <a:ln/>
                  </pic:spPr>
                </pic:pic>
              </a:graphicData>
            </a:graphic>
          </wp:inline>
        </w:drawing>
      </w:r>
    </w:p>
    <w:p w14:paraId="3C4E212B" w14:textId="77777777" w:rsidR="00F209D4" w:rsidRDefault="00F209D4">
      <w:pPr>
        <w:pStyle w:val="Heading3"/>
        <w:keepNext w:val="0"/>
        <w:keepLines w:val="0"/>
        <w:spacing w:before="0" w:line="480" w:lineRule="auto"/>
        <w:rPr>
          <w:rFonts w:ascii="Times New Roman" w:eastAsia="Times New Roman" w:hAnsi="Times New Roman" w:cs="Times New Roman"/>
          <w:b/>
          <w:color w:val="202122"/>
          <w:sz w:val="22"/>
          <w:szCs w:val="22"/>
        </w:rPr>
      </w:pPr>
      <w:bookmarkStart w:id="8" w:name="_u0h28xqniuaj" w:colFirst="0" w:colLast="0"/>
      <w:bookmarkEnd w:id="8"/>
    </w:p>
    <w:p w14:paraId="1C5B3B6D" w14:textId="77777777" w:rsidR="00F209D4" w:rsidRDefault="00F209D4">
      <w:pPr>
        <w:pStyle w:val="Heading3"/>
        <w:keepNext w:val="0"/>
        <w:keepLines w:val="0"/>
        <w:spacing w:before="0" w:line="480" w:lineRule="auto"/>
        <w:ind w:firstLine="640"/>
        <w:rPr>
          <w:rFonts w:ascii="Times New Roman" w:eastAsia="Times New Roman" w:hAnsi="Times New Roman" w:cs="Times New Roman"/>
          <w:b/>
          <w:color w:val="202122"/>
          <w:sz w:val="22"/>
          <w:szCs w:val="22"/>
        </w:rPr>
      </w:pPr>
      <w:bookmarkStart w:id="9" w:name="_hi4f27rb0m2a" w:colFirst="0" w:colLast="0"/>
      <w:bookmarkEnd w:id="9"/>
    </w:p>
    <w:p w14:paraId="73037F0A" w14:textId="77777777" w:rsidR="00F209D4" w:rsidRDefault="00F209D4">
      <w:pPr>
        <w:pStyle w:val="Heading3"/>
        <w:keepNext w:val="0"/>
        <w:keepLines w:val="0"/>
        <w:spacing w:before="0" w:line="480" w:lineRule="auto"/>
        <w:ind w:firstLine="640"/>
        <w:rPr>
          <w:rFonts w:ascii="Times New Roman" w:eastAsia="Times New Roman" w:hAnsi="Times New Roman" w:cs="Times New Roman"/>
          <w:b/>
          <w:color w:val="202122"/>
          <w:sz w:val="22"/>
          <w:szCs w:val="22"/>
        </w:rPr>
      </w:pPr>
      <w:bookmarkStart w:id="10" w:name="_d5l1mv9da5mp" w:colFirst="0" w:colLast="0"/>
      <w:bookmarkEnd w:id="10"/>
    </w:p>
    <w:p w14:paraId="682D968B" w14:textId="77777777" w:rsidR="00F209D4" w:rsidRDefault="00F209D4">
      <w:pPr>
        <w:pStyle w:val="Heading3"/>
        <w:keepNext w:val="0"/>
        <w:keepLines w:val="0"/>
        <w:spacing w:before="0" w:line="480" w:lineRule="auto"/>
        <w:ind w:firstLine="640"/>
        <w:rPr>
          <w:rFonts w:ascii="Times New Roman" w:eastAsia="Times New Roman" w:hAnsi="Times New Roman" w:cs="Times New Roman"/>
          <w:b/>
          <w:color w:val="202122"/>
          <w:sz w:val="22"/>
          <w:szCs w:val="22"/>
        </w:rPr>
      </w:pPr>
      <w:bookmarkStart w:id="11" w:name="_9czrct72wedm" w:colFirst="0" w:colLast="0"/>
      <w:bookmarkEnd w:id="11"/>
    </w:p>
    <w:p w14:paraId="37F552B3" w14:textId="77777777" w:rsidR="00F209D4" w:rsidRDefault="00F209D4">
      <w:pPr>
        <w:pStyle w:val="Heading3"/>
        <w:keepNext w:val="0"/>
        <w:keepLines w:val="0"/>
        <w:spacing w:before="0" w:line="480" w:lineRule="auto"/>
        <w:ind w:firstLine="640"/>
        <w:rPr>
          <w:rFonts w:ascii="Times New Roman" w:eastAsia="Times New Roman" w:hAnsi="Times New Roman" w:cs="Times New Roman"/>
          <w:b/>
          <w:color w:val="202122"/>
          <w:sz w:val="22"/>
          <w:szCs w:val="22"/>
        </w:rPr>
      </w:pPr>
      <w:bookmarkStart w:id="12" w:name="_mcazlenet9me" w:colFirst="0" w:colLast="0"/>
      <w:bookmarkEnd w:id="12"/>
    </w:p>
    <w:p w14:paraId="59726EB3" w14:textId="77777777" w:rsidR="00F209D4" w:rsidRDefault="00F209D4">
      <w:pPr>
        <w:pStyle w:val="Heading3"/>
        <w:keepNext w:val="0"/>
        <w:keepLines w:val="0"/>
        <w:spacing w:before="0" w:line="480" w:lineRule="auto"/>
        <w:ind w:firstLine="640"/>
        <w:rPr>
          <w:rFonts w:ascii="Times New Roman" w:eastAsia="Times New Roman" w:hAnsi="Times New Roman" w:cs="Times New Roman"/>
          <w:b/>
          <w:color w:val="202122"/>
          <w:sz w:val="22"/>
          <w:szCs w:val="22"/>
        </w:rPr>
      </w:pPr>
      <w:bookmarkStart w:id="13" w:name="_kjn4la2ofiq6" w:colFirst="0" w:colLast="0"/>
      <w:bookmarkEnd w:id="13"/>
    </w:p>
    <w:p w14:paraId="160DA26B" w14:textId="77777777" w:rsidR="00F209D4" w:rsidRDefault="00F209D4">
      <w:pPr>
        <w:pStyle w:val="Heading3"/>
        <w:keepNext w:val="0"/>
        <w:keepLines w:val="0"/>
        <w:spacing w:before="0" w:line="480" w:lineRule="auto"/>
        <w:rPr>
          <w:i/>
          <w:color w:val="565A5C"/>
          <w:sz w:val="29"/>
          <w:szCs w:val="29"/>
        </w:rPr>
      </w:pPr>
      <w:bookmarkStart w:id="14" w:name="_2ic8746eii0g" w:colFirst="0" w:colLast="0"/>
      <w:bookmarkEnd w:id="14"/>
    </w:p>
    <w:p w14:paraId="241CB119" w14:textId="77777777" w:rsidR="00F209D4" w:rsidRDefault="00000000">
      <w:pPr>
        <w:numPr>
          <w:ilvl w:val="0"/>
          <w:numId w:val="5"/>
        </w:numPr>
        <w:spacing w:after="240" w:line="34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Screenshots of the CRUD functionality </w:t>
      </w:r>
    </w:p>
    <w:p w14:paraId="7BC2D7D5" w14:textId="77777777" w:rsidR="00F209D4" w:rsidRDefault="00000000">
      <w:pPr>
        <w:spacing w:after="240" w:line="34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p>
    <w:p w14:paraId="7CDEF8B7" w14:textId="77777777" w:rsidR="00F209D4" w:rsidRDefault="00000000">
      <w:pPr>
        <w:spacing w:line="480" w:lineRule="auto"/>
        <w:ind w:firstLine="640"/>
        <w:rPr>
          <w:rFonts w:ascii="Times New Roman" w:eastAsia="Times New Roman" w:hAnsi="Times New Roman" w:cs="Times New Roman"/>
          <w:i/>
          <w:color w:val="202122"/>
          <w:sz w:val="24"/>
          <w:szCs w:val="24"/>
        </w:rPr>
      </w:pPr>
      <w:r>
        <w:rPr>
          <w:rFonts w:ascii="Times New Roman" w:eastAsia="Times New Roman" w:hAnsi="Times New Roman" w:cs="Times New Roman"/>
          <w:i/>
          <w:noProof/>
          <w:color w:val="202122"/>
          <w:sz w:val="24"/>
          <w:szCs w:val="24"/>
        </w:rPr>
        <w:drawing>
          <wp:inline distT="114300" distB="114300" distL="114300" distR="114300" wp14:anchorId="17DE5B63" wp14:editId="48649225">
            <wp:extent cx="5943600" cy="609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609600"/>
                    </a:xfrm>
                    <a:prstGeom prst="rect">
                      <a:avLst/>
                    </a:prstGeom>
                    <a:ln/>
                  </pic:spPr>
                </pic:pic>
              </a:graphicData>
            </a:graphic>
          </wp:inline>
        </w:drawing>
      </w:r>
    </w:p>
    <w:p w14:paraId="10F88BE1" w14:textId="77777777" w:rsidR="00F209D4" w:rsidRDefault="00000000">
      <w:pPr>
        <w:spacing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Read</w:t>
      </w:r>
    </w:p>
    <w:p w14:paraId="2A1AF2E8" w14:textId="77777777" w:rsidR="00F209D4" w:rsidRDefault="00000000">
      <w:pPr>
        <w:spacing w:line="480" w:lineRule="auto"/>
        <w:ind w:firstLine="640"/>
        <w:rPr>
          <w:rFonts w:ascii="Times New Roman" w:eastAsia="Times New Roman" w:hAnsi="Times New Roman" w:cs="Times New Roman"/>
          <w:i/>
          <w:color w:val="202122"/>
          <w:sz w:val="24"/>
          <w:szCs w:val="24"/>
        </w:rPr>
      </w:pPr>
      <w:r>
        <w:rPr>
          <w:rFonts w:ascii="Times New Roman" w:eastAsia="Times New Roman" w:hAnsi="Times New Roman" w:cs="Times New Roman"/>
          <w:i/>
          <w:noProof/>
          <w:color w:val="202122"/>
          <w:sz w:val="24"/>
          <w:szCs w:val="24"/>
        </w:rPr>
        <w:drawing>
          <wp:inline distT="114300" distB="114300" distL="114300" distR="114300" wp14:anchorId="55478396" wp14:editId="338FEBC8">
            <wp:extent cx="5943600" cy="58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584200"/>
                    </a:xfrm>
                    <a:prstGeom prst="rect">
                      <a:avLst/>
                    </a:prstGeom>
                    <a:ln/>
                  </pic:spPr>
                </pic:pic>
              </a:graphicData>
            </a:graphic>
          </wp:inline>
        </w:drawing>
      </w:r>
    </w:p>
    <w:p w14:paraId="66E582A6" w14:textId="77777777" w:rsidR="00F209D4" w:rsidRDefault="00000000">
      <w:pPr>
        <w:spacing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Update</w:t>
      </w:r>
    </w:p>
    <w:p w14:paraId="0DD20861" w14:textId="77777777" w:rsidR="00F209D4" w:rsidRDefault="00000000">
      <w:pPr>
        <w:spacing w:line="480" w:lineRule="auto"/>
        <w:rPr>
          <w:rFonts w:ascii="Times New Roman" w:eastAsia="Times New Roman" w:hAnsi="Times New Roman" w:cs="Times New Roman"/>
          <w:i/>
          <w:color w:val="202122"/>
          <w:sz w:val="24"/>
          <w:szCs w:val="24"/>
        </w:rPr>
      </w:pPr>
      <w:r>
        <w:rPr>
          <w:rFonts w:ascii="Times New Roman" w:eastAsia="Times New Roman" w:hAnsi="Times New Roman" w:cs="Times New Roman"/>
          <w:i/>
          <w:noProof/>
          <w:color w:val="202122"/>
          <w:sz w:val="24"/>
          <w:szCs w:val="24"/>
        </w:rPr>
        <w:drawing>
          <wp:inline distT="114300" distB="114300" distL="114300" distR="114300" wp14:anchorId="33552CC7" wp14:editId="65A38EF4">
            <wp:extent cx="5943600" cy="711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711200"/>
                    </a:xfrm>
                    <a:prstGeom prst="rect">
                      <a:avLst/>
                    </a:prstGeom>
                    <a:ln/>
                  </pic:spPr>
                </pic:pic>
              </a:graphicData>
            </a:graphic>
          </wp:inline>
        </w:drawing>
      </w:r>
    </w:p>
    <w:p w14:paraId="4D981E32" w14:textId="77777777" w:rsidR="00F209D4" w:rsidRDefault="00000000">
      <w:pPr>
        <w:spacing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Delete</w:t>
      </w:r>
    </w:p>
    <w:p w14:paraId="5FCB3D67" w14:textId="77777777" w:rsidR="00F209D4" w:rsidRDefault="00000000">
      <w:pPr>
        <w:spacing w:line="480" w:lineRule="auto"/>
        <w:rPr>
          <w:rFonts w:ascii="Times New Roman" w:eastAsia="Times New Roman" w:hAnsi="Times New Roman" w:cs="Times New Roman"/>
          <w:i/>
          <w:color w:val="202122"/>
          <w:sz w:val="24"/>
          <w:szCs w:val="24"/>
        </w:rPr>
      </w:pPr>
      <w:r>
        <w:rPr>
          <w:rFonts w:ascii="Times New Roman" w:eastAsia="Times New Roman" w:hAnsi="Times New Roman" w:cs="Times New Roman"/>
          <w:i/>
          <w:noProof/>
          <w:color w:val="202122"/>
          <w:sz w:val="24"/>
          <w:szCs w:val="24"/>
        </w:rPr>
        <w:drawing>
          <wp:inline distT="114300" distB="114300" distL="114300" distR="114300" wp14:anchorId="4EB01D7A" wp14:editId="5567AE4E">
            <wp:extent cx="5943600" cy="1371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371600"/>
                    </a:xfrm>
                    <a:prstGeom prst="rect">
                      <a:avLst/>
                    </a:prstGeom>
                    <a:ln/>
                  </pic:spPr>
                </pic:pic>
              </a:graphicData>
            </a:graphic>
          </wp:inline>
        </w:drawing>
      </w:r>
    </w:p>
    <w:p w14:paraId="12FF7F13" w14:textId="77777777" w:rsidR="00F209D4" w:rsidRDefault="00F209D4">
      <w:pPr>
        <w:spacing w:line="480" w:lineRule="auto"/>
        <w:rPr>
          <w:rFonts w:ascii="Times New Roman" w:eastAsia="Times New Roman" w:hAnsi="Times New Roman" w:cs="Times New Roman"/>
          <w:i/>
          <w:color w:val="202122"/>
          <w:sz w:val="24"/>
          <w:szCs w:val="24"/>
        </w:rPr>
      </w:pPr>
    </w:p>
    <w:p w14:paraId="6EBAA988" w14:textId="77777777" w:rsidR="00F209D4" w:rsidRDefault="00000000">
      <w:pPr>
        <w:spacing w:line="480" w:lineRule="auto"/>
        <w:rPr>
          <w:rFonts w:ascii="Times New Roman" w:eastAsia="Times New Roman" w:hAnsi="Times New Roman" w:cs="Times New Roman"/>
          <w:i/>
          <w:color w:val="202122"/>
          <w:sz w:val="24"/>
          <w:szCs w:val="24"/>
        </w:rPr>
      </w:pPr>
      <w:r>
        <w:rPr>
          <w:rFonts w:ascii="Times New Roman" w:eastAsia="Times New Roman" w:hAnsi="Times New Roman" w:cs="Times New Roman"/>
          <w:sz w:val="24"/>
          <w:szCs w:val="24"/>
        </w:rPr>
        <w:lastRenderedPageBreak/>
        <w:t xml:space="preserve">Below is a screenshot of the commented code example showcasing the CRUD python code developed for creating, reading, </w:t>
      </w:r>
      <w:proofErr w:type="gramStart"/>
      <w:r>
        <w:rPr>
          <w:rFonts w:ascii="Times New Roman" w:eastAsia="Times New Roman" w:hAnsi="Times New Roman" w:cs="Times New Roman"/>
          <w:sz w:val="24"/>
          <w:szCs w:val="24"/>
        </w:rPr>
        <w:t>updating</w:t>
      </w:r>
      <w:proofErr w:type="gramEnd"/>
      <w:r>
        <w:rPr>
          <w:rFonts w:ascii="Times New Roman" w:eastAsia="Times New Roman" w:hAnsi="Times New Roman" w:cs="Times New Roman"/>
          <w:sz w:val="24"/>
          <w:szCs w:val="24"/>
        </w:rPr>
        <w:t xml:space="preserve"> and deleting data for the project.</w:t>
      </w:r>
      <w:r>
        <w:rPr>
          <w:rFonts w:ascii="Times New Roman" w:eastAsia="Times New Roman" w:hAnsi="Times New Roman" w:cs="Times New Roman"/>
          <w:i/>
          <w:noProof/>
          <w:color w:val="202122"/>
          <w:sz w:val="24"/>
          <w:szCs w:val="24"/>
        </w:rPr>
        <w:drawing>
          <wp:inline distT="114300" distB="114300" distL="114300" distR="114300" wp14:anchorId="0596D023" wp14:editId="05BB947A">
            <wp:extent cx="5943600" cy="55118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5511800"/>
                    </a:xfrm>
                    <a:prstGeom prst="rect">
                      <a:avLst/>
                    </a:prstGeom>
                    <a:ln/>
                  </pic:spPr>
                </pic:pic>
              </a:graphicData>
            </a:graphic>
          </wp:inline>
        </w:drawing>
      </w:r>
    </w:p>
    <w:p w14:paraId="0A06B800" w14:textId="77777777" w:rsidR="00F209D4" w:rsidRDefault="00000000">
      <w:pPr>
        <w:spacing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Below is screenshot of the dashboard layout: </w:t>
      </w:r>
    </w:p>
    <w:p w14:paraId="3ECD9990" w14:textId="77777777" w:rsidR="00F209D4" w:rsidRDefault="00000000">
      <w:pPr>
        <w:spacing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noProof/>
          <w:color w:val="202122"/>
          <w:sz w:val="24"/>
          <w:szCs w:val="24"/>
        </w:rPr>
        <w:lastRenderedPageBreak/>
        <w:drawing>
          <wp:inline distT="114300" distB="114300" distL="114300" distR="114300" wp14:anchorId="083BC3EC" wp14:editId="77D7DFAA">
            <wp:extent cx="3248025" cy="60102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248025" cy="6010275"/>
                    </a:xfrm>
                    <a:prstGeom prst="rect">
                      <a:avLst/>
                    </a:prstGeom>
                    <a:ln/>
                  </pic:spPr>
                </pic:pic>
              </a:graphicData>
            </a:graphic>
          </wp:inline>
        </w:drawing>
      </w:r>
    </w:p>
    <w:p w14:paraId="708900AD" w14:textId="77777777" w:rsidR="00F209D4" w:rsidRDefault="00000000">
      <w:pPr>
        <w:spacing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noProof/>
          <w:color w:val="202122"/>
          <w:sz w:val="24"/>
          <w:szCs w:val="24"/>
        </w:rPr>
        <w:lastRenderedPageBreak/>
        <w:drawing>
          <wp:inline distT="114300" distB="114300" distL="114300" distR="114300" wp14:anchorId="2FAC8009" wp14:editId="07B895BE">
            <wp:extent cx="3305175" cy="56673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305175" cy="5667375"/>
                    </a:xfrm>
                    <a:prstGeom prst="rect">
                      <a:avLst/>
                    </a:prstGeom>
                    <a:ln/>
                  </pic:spPr>
                </pic:pic>
              </a:graphicData>
            </a:graphic>
          </wp:inline>
        </w:drawing>
      </w:r>
    </w:p>
    <w:p w14:paraId="52EBE51B" w14:textId="77777777" w:rsidR="00F209D4" w:rsidRDefault="00F209D4">
      <w:pPr>
        <w:spacing w:line="480" w:lineRule="auto"/>
        <w:rPr>
          <w:rFonts w:ascii="Times New Roman" w:eastAsia="Times New Roman" w:hAnsi="Times New Roman" w:cs="Times New Roman"/>
          <w:color w:val="202122"/>
          <w:sz w:val="24"/>
          <w:szCs w:val="24"/>
        </w:rPr>
      </w:pPr>
    </w:p>
    <w:p w14:paraId="3EC12B2E" w14:textId="77777777" w:rsidR="00F209D4" w:rsidRDefault="00F209D4">
      <w:pPr>
        <w:spacing w:line="480" w:lineRule="auto"/>
        <w:rPr>
          <w:rFonts w:ascii="Times New Roman" w:eastAsia="Times New Roman" w:hAnsi="Times New Roman" w:cs="Times New Roman"/>
          <w:color w:val="202122"/>
          <w:sz w:val="24"/>
          <w:szCs w:val="24"/>
        </w:rPr>
      </w:pPr>
    </w:p>
    <w:p w14:paraId="13A24C8B" w14:textId="77777777" w:rsidR="00F209D4" w:rsidRDefault="00F209D4">
      <w:pPr>
        <w:spacing w:line="480" w:lineRule="auto"/>
        <w:rPr>
          <w:rFonts w:ascii="Times New Roman" w:eastAsia="Times New Roman" w:hAnsi="Times New Roman" w:cs="Times New Roman"/>
          <w:color w:val="202122"/>
          <w:sz w:val="24"/>
          <w:szCs w:val="24"/>
        </w:rPr>
      </w:pPr>
    </w:p>
    <w:p w14:paraId="545F3940" w14:textId="77777777" w:rsidR="00F209D4" w:rsidRDefault="00F209D4">
      <w:pPr>
        <w:spacing w:line="480" w:lineRule="auto"/>
        <w:rPr>
          <w:rFonts w:ascii="Times New Roman" w:eastAsia="Times New Roman" w:hAnsi="Times New Roman" w:cs="Times New Roman"/>
          <w:color w:val="202122"/>
          <w:sz w:val="24"/>
          <w:szCs w:val="24"/>
        </w:rPr>
      </w:pPr>
    </w:p>
    <w:p w14:paraId="64243466" w14:textId="77777777" w:rsidR="00F209D4" w:rsidRDefault="00F209D4">
      <w:pPr>
        <w:spacing w:line="480" w:lineRule="auto"/>
        <w:rPr>
          <w:rFonts w:ascii="Times New Roman" w:eastAsia="Times New Roman" w:hAnsi="Times New Roman" w:cs="Times New Roman"/>
          <w:color w:val="202122"/>
          <w:sz w:val="24"/>
          <w:szCs w:val="24"/>
        </w:rPr>
      </w:pPr>
    </w:p>
    <w:p w14:paraId="5BFB1953" w14:textId="77777777" w:rsidR="00F209D4" w:rsidRDefault="00F209D4">
      <w:pPr>
        <w:spacing w:line="480" w:lineRule="auto"/>
        <w:rPr>
          <w:rFonts w:ascii="Times New Roman" w:eastAsia="Times New Roman" w:hAnsi="Times New Roman" w:cs="Times New Roman"/>
          <w:color w:val="202122"/>
          <w:sz w:val="24"/>
          <w:szCs w:val="24"/>
        </w:rPr>
      </w:pPr>
    </w:p>
    <w:p w14:paraId="4B07710C" w14:textId="77777777" w:rsidR="00F209D4" w:rsidRDefault="00F209D4">
      <w:pPr>
        <w:spacing w:line="480" w:lineRule="auto"/>
        <w:rPr>
          <w:rFonts w:ascii="Times New Roman" w:eastAsia="Times New Roman" w:hAnsi="Times New Roman" w:cs="Times New Roman"/>
          <w:color w:val="202122"/>
          <w:sz w:val="24"/>
          <w:szCs w:val="24"/>
        </w:rPr>
      </w:pPr>
    </w:p>
    <w:p w14:paraId="7788C8C6" w14:textId="77777777" w:rsidR="00F209D4" w:rsidRDefault="00000000">
      <w:pPr>
        <w:spacing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lastRenderedPageBreak/>
        <w:t xml:space="preserve">Below is screenshot of the new dashboard with </w:t>
      </w:r>
      <w:proofErr w:type="gramStart"/>
      <w:r>
        <w:rPr>
          <w:rFonts w:ascii="Times New Roman" w:eastAsia="Times New Roman" w:hAnsi="Times New Roman" w:cs="Times New Roman"/>
          <w:color w:val="202122"/>
          <w:sz w:val="24"/>
          <w:szCs w:val="24"/>
        </w:rPr>
        <w:t>image :</w:t>
      </w:r>
      <w:proofErr w:type="gramEnd"/>
    </w:p>
    <w:p w14:paraId="558B57F4" w14:textId="77777777" w:rsidR="00F209D4" w:rsidRDefault="00000000">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14:anchorId="4F553D8A" wp14:editId="402F4A1C">
            <wp:extent cx="3962400" cy="2733675"/>
            <wp:effectExtent l="0" t="0" r="0" b="9525"/>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3962400" cy="2733675"/>
                    </a:xfrm>
                    <a:prstGeom prst="rect">
                      <a:avLst/>
                    </a:prstGeom>
                    <a:ln/>
                  </pic:spPr>
                </pic:pic>
              </a:graphicData>
            </a:graphic>
          </wp:inline>
        </w:drawing>
      </w:r>
    </w:p>
    <w:p w14:paraId="5DBA0793" w14:textId="77777777" w:rsidR="00F209D4" w:rsidRDefault="00000000">
      <w:pPr>
        <w:pStyle w:val="Heading2"/>
        <w:keepNext w:val="0"/>
        <w:keepLines w:val="0"/>
        <w:spacing w:after="0" w:line="480" w:lineRule="auto"/>
        <w:rPr>
          <w:rFonts w:ascii="Times New Roman" w:eastAsia="Times New Roman" w:hAnsi="Times New Roman" w:cs="Times New Roman"/>
          <w:b/>
          <w:color w:val="202122"/>
          <w:sz w:val="22"/>
          <w:szCs w:val="22"/>
        </w:rPr>
      </w:pPr>
      <w:bookmarkStart w:id="15" w:name="_wfqccf828dwk" w:colFirst="0" w:colLast="0"/>
      <w:bookmarkEnd w:id="15"/>
      <w:r>
        <w:rPr>
          <w:rFonts w:ascii="Times New Roman" w:eastAsia="Times New Roman" w:hAnsi="Times New Roman" w:cs="Times New Roman"/>
          <w:b/>
          <w:color w:val="202122"/>
          <w:sz w:val="22"/>
          <w:szCs w:val="22"/>
        </w:rPr>
        <w:t>Roadmap/Features (Optional)</w:t>
      </w:r>
    </w:p>
    <w:p w14:paraId="44C18DBC" w14:textId="77777777" w:rsidR="00F209D4" w:rsidRDefault="00000000">
      <w:pPr>
        <w:spacing w:before="24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would possibly be helpful to create offline accessibility to access the database so that workers who need to access who are on the field can be helpful to Grazioso </w:t>
      </w:r>
      <w:proofErr w:type="spellStart"/>
      <w:r>
        <w:rPr>
          <w:rFonts w:ascii="Times New Roman" w:eastAsia="Times New Roman" w:hAnsi="Times New Roman" w:cs="Times New Roman"/>
          <w:sz w:val="24"/>
          <w:szCs w:val="24"/>
        </w:rPr>
        <w:t>Salvare</w:t>
      </w:r>
      <w:proofErr w:type="spellEnd"/>
      <w:r>
        <w:rPr>
          <w:rFonts w:ascii="Times New Roman" w:eastAsia="Times New Roman" w:hAnsi="Times New Roman" w:cs="Times New Roman"/>
          <w:sz w:val="24"/>
          <w:szCs w:val="24"/>
        </w:rPr>
        <w:t xml:space="preserve"> or even visual application features too like a map to locate the nearby shelters or pinpointing strays found and transported to.</w:t>
      </w:r>
    </w:p>
    <w:p w14:paraId="50673E63" w14:textId="77777777" w:rsidR="00F209D4" w:rsidRDefault="00000000">
      <w:pPr>
        <w:spacing w:before="240"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improvement could include data validation and further security when considering the validity of the user.</w:t>
      </w:r>
    </w:p>
    <w:p w14:paraId="23D134AF" w14:textId="77777777" w:rsidR="00F209D4" w:rsidRDefault="00000000">
      <w:pPr>
        <w:pStyle w:val="Heading2"/>
        <w:keepNext w:val="0"/>
        <w:keepLines w:val="0"/>
        <w:spacing w:after="0" w:line="480" w:lineRule="auto"/>
        <w:rPr>
          <w:rFonts w:ascii="Times New Roman" w:eastAsia="Times New Roman" w:hAnsi="Times New Roman" w:cs="Times New Roman"/>
          <w:b/>
          <w:color w:val="202122"/>
          <w:sz w:val="22"/>
          <w:szCs w:val="22"/>
        </w:rPr>
      </w:pPr>
      <w:bookmarkStart w:id="16" w:name="_27yen4o63l3g" w:colFirst="0" w:colLast="0"/>
      <w:bookmarkEnd w:id="16"/>
      <w:r>
        <w:rPr>
          <w:rFonts w:ascii="Times New Roman" w:eastAsia="Times New Roman" w:hAnsi="Times New Roman" w:cs="Times New Roman"/>
          <w:b/>
          <w:color w:val="202122"/>
          <w:sz w:val="22"/>
          <w:szCs w:val="22"/>
        </w:rPr>
        <w:t>Contact</w:t>
      </w:r>
    </w:p>
    <w:p w14:paraId="2BDED373" w14:textId="77777777" w:rsidR="00F209D4" w:rsidRDefault="00000000">
      <w:pPr>
        <w:spacing w:line="480" w:lineRule="auto"/>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Your name: Paloma Rodriguez</w:t>
      </w:r>
    </w:p>
    <w:p w14:paraId="1E62AD42" w14:textId="77777777" w:rsidR="00F209D4" w:rsidRDefault="00F209D4">
      <w:pPr>
        <w:spacing w:line="480" w:lineRule="auto"/>
        <w:rPr>
          <w:rFonts w:ascii="Times New Roman" w:eastAsia="Times New Roman" w:hAnsi="Times New Roman" w:cs="Times New Roman"/>
          <w:color w:val="202122"/>
          <w:sz w:val="24"/>
          <w:szCs w:val="24"/>
        </w:rPr>
      </w:pPr>
    </w:p>
    <w:p w14:paraId="4A9D8595" w14:textId="77777777" w:rsidR="00F209D4" w:rsidRDefault="00F209D4">
      <w:pPr>
        <w:spacing w:line="480" w:lineRule="auto"/>
        <w:rPr>
          <w:rFonts w:ascii="Times New Roman" w:eastAsia="Times New Roman" w:hAnsi="Times New Roman" w:cs="Times New Roman"/>
          <w:color w:val="202122"/>
          <w:sz w:val="24"/>
          <w:szCs w:val="24"/>
        </w:rPr>
      </w:pPr>
    </w:p>
    <w:p w14:paraId="181A7F58" w14:textId="77777777" w:rsidR="00F209D4" w:rsidRDefault="00F209D4">
      <w:pPr>
        <w:spacing w:line="480" w:lineRule="auto"/>
        <w:rPr>
          <w:rFonts w:ascii="Times New Roman" w:eastAsia="Times New Roman" w:hAnsi="Times New Roman" w:cs="Times New Roman"/>
          <w:color w:val="202122"/>
          <w:sz w:val="24"/>
          <w:szCs w:val="24"/>
        </w:rPr>
      </w:pPr>
    </w:p>
    <w:p w14:paraId="4B94211E" w14:textId="77777777" w:rsidR="00F209D4" w:rsidRDefault="00F209D4"/>
    <w:sectPr w:rsidR="00F209D4">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87827" w14:textId="77777777" w:rsidR="00B63DD3" w:rsidRDefault="00B63DD3">
      <w:pPr>
        <w:spacing w:line="240" w:lineRule="auto"/>
      </w:pPr>
      <w:r>
        <w:separator/>
      </w:r>
    </w:p>
  </w:endnote>
  <w:endnote w:type="continuationSeparator" w:id="0">
    <w:p w14:paraId="63D98C4B" w14:textId="77777777" w:rsidR="00B63DD3" w:rsidRDefault="00B63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AA4C7" w14:textId="77777777" w:rsidR="00B63DD3" w:rsidRDefault="00B63DD3">
      <w:pPr>
        <w:spacing w:line="240" w:lineRule="auto"/>
      </w:pPr>
      <w:r>
        <w:separator/>
      </w:r>
    </w:p>
  </w:footnote>
  <w:footnote w:type="continuationSeparator" w:id="0">
    <w:p w14:paraId="568578A7" w14:textId="77777777" w:rsidR="00B63DD3" w:rsidRDefault="00B63D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D45D8" w14:textId="77777777" w:rsidR="00F209D4" w:rsidRDefault="00F209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2210C"/>
    <w:multiLevelType w:val="multilevel"/>
    <w:tmpl w:val="EFB81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816C4B"/>
    <w:multiLevelType w:val="multilevel"/>
    <w:tmpl w:val="7AF22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4D2734"/>
    <w:multiLevelType w:val="multilevel"/>
    <w:tmpl w:val="5EA66374"/>
    <w:lvl w:ilvl="0">
      <w:start w:val="1"/>
      <w:numFmt w:val="bullet"/>
      <w:lvlText w:val="●"/>
      <w:lvlJc w:val="left"/>
      <w:pPr>
        <w:ind w:left="720" w:hanging="360"/>
      </w:pPr>
      <w:rPr>
        <w:rFonts w:ascii="Arial" w:eastAsia="Arial" w:hAnsi="Arial" w:cs="Arial"/>
        <w:color w:val="565A5C"/>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5B6A7A"/>
    <w:multiLevelType w:val="multilevel"/>
    <w:tmpl w:val="3FBE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E56829"/>
    <w:multiLevelType w:val="multilevel"/>
    <w:tmpl w:val="6E6EE732"/>
    <w:lvl w:ilvl="0">
      <w:start w:val="1"/>
      <w:numFmt w:val="bullet"/>
      <w:lvlText w:val="●"/>
      <w:lvlJc w:val="left"/>
      <w:pPr>
        <w:ind w:left="720" w:hanging="360"/>
      </w:pPr>
      <w:rPr>
        <w:rFonts w:ascii="Arial" w:eastAsia="Arial" w:hAnsi="Arial" w:cs="Arial"/>
        <w:color w:val="565A5C"/>
        <w:sz w:val="29"/>
        <w:szCs w:val="29"/>
        <w:u w:val="none"/>
      </w:rPr>
    </w:lvl>
    <w:lvl w:ilvl="1">
      <w:start w:val="1"/>
      <w:numFmt w:val="bullet"/>
      <w:lvlText w:val="○"/>
      <w:lvlJc w:val="left"/>
      <w:pPr>
        <w:ind w:left="1440" w:hanging="360"/>
      </w:pPr>
      <w:rPr>
        <w:rFonts w:ascii="Arial" w:eastAsia="Arial" w:hAnsi="Arial" w:cs="Arial"/>
        <w:color w:val="565A5C"/>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4208278">
    <w:abstractNumId w:val="3"/>
  </w:num>
  <w:num w:numId="2" w16cid:durableId="2084912800">
    <w:abstractNumId w:val="2"/>
  </w:num>
  <w:num w:numId="3" w16cid:durableId="167142453">
    <w:abstractNumId w:val="1"/>
  </w:num>
  <w:num w:numId="4" w16cid:durableId="1518545763">
    <w:abstractNumId w:val="4"/>
  </w:num>
  <w:num w:numId="5" w16cid:durableId="887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D4"/>
    <w:rsid w:val="00912FC6"/>
    <w:rsid w:val="00B63DD3"/>
    <w:rsid w:val="00F2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4956"/>
  <w15:docId w15:val="{E76E7260-D81A-48D1-B5FE-7EDF0C81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Paloma Rodriguez</cp:lastModifiedBy>
  <cp:revision>2</cp:revision>
  <dcterms:created xsi:type="dcterms:W3CDTF">2023-10-09T22:24:00Z</dcterms:created>
  <dcterms:modified xsi:type="dcterms:W3CDTF">2023-10-09T22:25:00Z</dcterms:modified>
</cp:coreProperties>
</file>