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5206CF" w:rsidP="007F0A17">
      <w:pPr>
        <w:spacing w:after="0" w:line="240" w:lineRule="auto"/>
      </w:pPr>
      <w:r>
        <w:t>Nombre del O</w:t>
      </w:r>
      <w:r w:rsidR="002C3EC8">
        <w:t>rganismo/empresa:………………………………………………………………………………..</w:t>
      </w:r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Actividad de la Empresa (marque con una “X”)</w:t>
      </w:r>
    </w:p>
    <w:p w:rsidR="002C3EC8" w:rsidRDefault="002C3EC8" w:rsidP="005206CF">
      <w:pPr>
        <w:spacing w:after="0" w:line="240" w:lineRule="auto"/>
        <w:ind w:left="708"/>
      </w:pPr>
      <w:r>
        <w:t xml:space="preserve"> Marketing</w:t>
      </w:r>
    </w:p>
    <w:p w:rsidR="002C3EC8" w:rsidRDefault="002C3EC8" w:rsidP="005206CF">
      <w:pPr>
        <w:spacing w:after="0" w:line="240" w:lineRule="auto"/>
        <w:ind w:left="708"/>
      </w:pPr>
      <w:r>
        <w:t xml:space="preserve"> Compra</w:t>
      </w:r>
    </w:p>
    <w:p w:rsidR="002C3EC8" w:rsidRDefault="002C3EC8" w:rsidP="005206CF">
      <w:pPr>
        <w:spacing w:after="0" w:line="240" w:lineRule="auto"/>
        <w:ind w:left="708"/>
      </w:pPr>
      <w:r>
        <w:t xml:space="preserve"> Venta</w:t>
      </w:r>
    </w:p>
    <w:p w:rsidR="002C3EC8" w:rsidRDefault="002C3EC8" w:rsidP="005206CF">
      <w:pPr>
        <w:spacing w:after="0" w:line="240" w:lineRule="auto"/>
        <w:ind w:left="708"/>
      </w:pPr>
      <w:r>
        <w:t xml:space="preserve"> Atención al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Contabilidad</w:t>
      </w:r>
    </w:p>
    <w:p w:rsidR="002C3EC8" w:rsidRDefault="002C3EC8" w:rsidP="005206CF">
      <w:pPr>
        <w:spacing w:after="0" w:line="240" w:lineRule="auto"/>
        <w:ind w:left="708"/>
      </w:pPr>
      <w:r>
        <w:t xml:space="preserve"> Asesoría Económica/Finanzas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Asesoría Legal</w:t>
      </w:r>
    </w:p>
    <w:p w:rsidR="002C3EC8" w:rsidRDefault="002C3EC8" w:rsidP="005206CF">
      <w:pPr>
        <w:spacing w:after="0" w:line="240" w:lineRule="auto"/>
        <w:ind w:left="708"/>
      </w:pPr>
      <w:r>
        <w:t xml:space="preserve"> Asesoría Técnica/Informática</w:t>
      </w:r>
    </w:p>
    <w:p w:rsidR="005206CF" w:rsidRDefault="002C3EC8" w:rsidP="005206CF">
      <w:pPr>
        <w:spacing w:after="0" w:line="240" w:lineRule="auto"/>
        <w:ind w:left="708"/>
      </w:pPr>
      <w:r>
        <w:t xml:space="preserve"> Otro:…………………………………………..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Años de funcionamiento:………………………….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(permanentes + eventuales):…………………………………</w:t>
      </w:r>
      <w:r w:rsidR="007F0A17">
        <w:t>………………</w:t>
      </w:r>
    </w:p>
    <w:p w:rsidR="005206CF" w:rsidRDefault="005206CF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 xml:space="preserve">Nº. </w:t>
      </w:r>
      <w:proofErr w:type="gramStart"/>
      <w:r>
        <w:t>de</w:t>
      </w:r>
      <w:proofErr w:type="gramEnd"/>
      <w:r>
        <w:t xml:space="preserve"> Sucursales:………………………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Ubicación de la oficina central (Localidad):………………………………………………………………………………………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Ubicación de la oficina central (Provincia):……</w:t>
      </w:r>
      <w:r w:rsidR="007F0A17">
        <w:t>…………………………………………………………………………………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Apellido y Nombre (Persona de Contacto):……………………………………………………………………………………</w:t>
      </w:r>
      <w:r w:rsidR="007F0A17">
        <w:t>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de contacto:…………………………………</w:t>
      </w:r>
      <w:r w:rsidR="007F0A17">
        <w:t>………………..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Mail de contacto:………………………………………………………….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Rango de Edad: (marque con una “X”)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( 20</w:t>
      </w:r>
      <w:proofErr w:type="gramEnd"/>
      <w:r>
        <w:t xml:space="preserve"> a 30 años )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( 31</w:t>
      </w:r>
      <w:proofErr w:type="gramEnd"/>
      <w:r>
        <w:t xml:space="preserve"> a 40 años )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( 41</w:t>
      </w:r>
      <w:proofErr w:type="gramEnd"/>
      <w:r>
        <w:t xml:space="preserve"> a 50 años )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( 51</w:t>
      </w:r>
      <w:proofErr w:type="gramEnd"/>
      <w:r>
        <w:t xml:space="preserve"> a 60 años )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( 61</w:t>
      </w:r>
      <w:proofErr w:type="gramEnd"/>
      <w:r>
        <w:t xml:space="preserve"> o </w:t>
      </w:r>
      <w:proofErr w:type="spellStart"/>
      <w:r>
        <w:t>mas</w:t>
      </w:r>
      <w:proofErr w:type="spellEnd"/>
      <w:r>
        <w:t xml:space="preserve"> 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>itulación profesional obtenida 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Químico</w:t>
      </w:r>
    </w:p>
    <w:p w:rsidR="002C3EC8" w:rsidRDefault="002C3EC8" w:rsidP="005206CF">
      <w:pPr>
        <w:spacing w:after="0" w:line="240" w:lineRule="auto"/>
        <w:ind w:left="708"/>
      </w:pPr>
      <w:r>
        <w:lastRenderedPageBreak/>
        <w:t xml:space="preserve"> 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Lecenciatura</w:t>
      </w:r>
      <w:proofErr w:type="spellEnd"/>
      <w:r>
        <w:t xml:space="preserve"> en Comercio Exterior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7F0A17">
        <w:t>…………………………………………………………………………..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profesional</w:t>
      </w:r>
      <w:r w:rsidR="007F0A17">
        <w:t>:…………………………………………………….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 organismo o empresa:……………………………………………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Ventas</w:t>
      </w:r>
    </w:p>
    <w:p w:rsidR="002C3EC8" w:rsidRDefault="002C3EC8" w:rsidP="005206CF">
      <w:pPr>
        <w:spacing w:after="0" w:line="240" w:lineRule="auto"/>
        <w:ind w:left="708"/>
      </w:pPr>
      <w:r>
        <w:t xml:space="preserve"> Producción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Comercialización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Márketing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Adminstración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lastRenderedPageBreak/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</w:p>
    <w:p w:rsidR="002C3EC8" w:rsidRDefault="002C3EC8" w:rsidP="005206CF">
      <w:pPr>
        <w:spacing w:after="0" w:line="240" w:lineRule="auto"/>
        <w:ind w:left="708"/>
      </w:pPr>
      <w:proofErr w:type="gramStart"/>
      <w:r>
        <w:t>Excel(</w:t>
      </w:r>
      <w:proofErr w:type="gramEnd"/>
      <w:r>
        <w:t>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>cos en su empresa / organismo? (marque con una “X”)</w:t>
      </w:r>
    </w:p>
    <w:p w:rsidR="002C3EC8" w:rsidRDefault="005206CF" w:rsidP="005206CF">
      <w:pPr>
        <w:spacing w:after="0" w:line="240" w:lineRule="auto"/>
        <w:ind w:left="708"/>
      </w:pPr>
      <w:r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3EC8" w:rsidRDefault="002C3EC8" w:rsidP="007F0A17">
      <w:pPr>
        <w:spacing w:after="0" w:line="240" w:lineRule="auto"/>
      </w:pPr>
      <w:r>
        <w:t>¿Utilizan alguna herramienta específica para la generación de informes con resp</w:t>
      </w:r>
      <w:r w:rsidR="007F0A17">
        <w:t xml:space="preserve">ecto a estos datos históricos? </w:t>
      </w:r>
      <w:r w:rsidR="005206CF"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sectPr w:rsidR="00A8763A" w:rsidSect="00A87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C3EC8"/>
    <w:rsid w:val="002C3EC8"/>
    <w:rsid w:val="004B566A"/>
    <w:rsid w:val="005206CF"/>
    <w:rsid w:val="007F0A17"/>
    <w:rsid w:val="00A8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2</cp:revision>
  <dcterms:created xsi:type="dcterms:W3CDTF">2013-03-26T12:29:00Z</dcterms:created>
  <dcterms:modified xsi:type="dcterms:W3CDTF">2013-04-04T13:05:00Z</dcterms:modified>
</cp:coreProperties>
</file>