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83" w:rsidRPr="00501F6B" w:rsidRDefault="00501F6B">
      <w:pPr>
        <w:rPr>
          <w:rFonts w:asciiTheme="majorHAnsi" w:hAnsiTheme="majorHAnsi"/>
          <w:b/>
          <w:sz w:val="40"/>
          <w:szCs w:val="40"/>
        </w:rPr>
      </w:pPr>
      <w:proofErr w:type="spellStart"/>
      <w:r w:rsidRPr="00501F6B">
        <w:rPr>
          <w:rFonts w:asciiTheme="majorHAnsi" w:hAnsiTheme="majorHAnsi"/>
          <w:b/>
          <w:sz w:val="40"/>
          <w:szCs w:val="40"/>
        </w:rPr>
        <w:t>Exp</w:t>
      </w:r>
      <w:proofErr w:type="spellEnd"/>
      <w:r w:rsidRPr="00501F6B">
        <w:rPr>
          <w:rFonts w:asciiTheme="majorHAnsi" w:hAnsiTheme="majorHAnsi"/>
          <w:b/>
          <w:sz w:val="40"/>
          <w:szCs w:val="40"/>
        </w:rPr>
        <w:t xml:space="preserve"> 2</w:t>
      </w:r>
      <w:bookmarkStart w:id="0" w:name="_GoBack"/>
      <w:bookmarkEnd w:id="0"/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Circuit Diagram</w:t>
      </w:r>
    </w:p>
    <w:p w:rsidR="00100C71" w:rsidRPr="00501F6B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181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Theory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</w:p>
    <w:p w:rsidR="00501F6B" w:rsidRDefault="00501F6B">
      <w:r>
        <w:rPr>
          <w:rFonts w:asciiTheme="majorHAnsi" w:hAnsiTheme="majorHAnsi"/>
          <w:sz w:val="40"/>
          <w:szCs w:val="40"/>
        </w:rPr>
        <w:t xml:space="preserve">  </w:t>
      </w:r>
      <w:r>
        <w:t>The concepts used in the current project are listed as:</w:t>
      </w:r>
    </w:p>
    <w:p w:rsidR="00501F6B" w:rsidRDefault="00501F6B" w:rsidP="00501F6B">
      <w:pPr>
        <w:pStyle w:val="ListParagraph"/>
        <w:numPr>
          <w:ilvl w:val="0"/>
          <w:numId w:val="1"/>
        </w:numPr>
      </w:pPr>
      <w:r>
        <w:t xml:space="preserve">Parallel circuit </w:t>
      </w:r>
    </w:p>
    <w:p w:rsidR="00501F6B" w:rsidRDefault="00501F6B" w:rsidP="00501F6B">
      <w:pPr>
        <w:pStyle w:val="ListParagraph"/>
        <w:numPr>
          <w:ilvl w:val="0"/>
          <w:numId w:val="1"/>
        </w:numPr>
      </w:pPr>
      <w:r>
        <w:t>Basic insights of the Arduino Uno’s digital input/output pins</w:t>
      </w:r>
    </w:p>
    <w:p w:rsidR="00501F6B" w:rsidRDefault="00501F6B" w:rsidP="00501F6B">
      <w:pPr>
        <w:pStyle w:val="ListParagraph"/>
        <w:numPr>
          <w:ilvl w:val="0"/>
          <w:numId w:val="1"/>
        </w:numPr>
      </w:pPr>
      <w:r>
        <w:t>Algorithm to obtain the effects of chaser lights</w:t>
      </w:r>
    </w:p>
    <w:p w:rsidR="00111267" w:rsidRPr="00501F6B" w:rsidRDefault="00111267" w:rsidP="00501F6B">
      <w:pPr>
        <w:pStyle w:val="ListParagraph"/>
        <w:numPr>
          <w:ilvl w:val="0"/>
          <w:numId w:val="1"/>
        </w:numPr>
      </w:pPr>
      <w:r>
        <w:t>The usage of circuit prototyping board or bread-board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</w:p>
    <w:p w:rsidR="00111267" w:rsidRDefault="00501F6B" w:rsidP="00111267">
      <w:r>
        <w:rPr>
          <w:rFonts w:asciiTheme="majorHAnsi" w:hAnsiTheme="majorHAnsi"/>
          <w:sz w:val="40"/>
          <w:szCs w:val="40"/>
        </w:rPr>
        <w:t xml:space="preserve">  </w:t>
      </w:r>
      <w:r w:rsidR="00111267">
        <w:t>The following events where observed as the experiments approaches to completion:</w:t>
      </w:r>
    </w:p>
    <w:p w:rsidR="00111267" w:rsidRPr="00111267" w:rsidRDefault="00111267" w:rsidP="00111267">
      <w:pPr>
        <w:pStyle w:val="ListParagraph"/>
        <w:numPr>
          <w:ilvl w:val="0"/>
          <w:numId w:val="4"/>
        </w:numPr>
      </w:pPr>
      <w:r>
        <w:lastRenderedPageBreak/>
        <w:t>Modify the code always give something else but the desired effect and may even give an error.</w:t>
      </w:r>
    </w:p>
    <w:p w:rsidR="00501F6B" w:rsidRPr="00501F6B" w:rsidRDefault="00501F6B" w:rsidP="00111267">
      <w:pPr>
        <w:pStyle w:val="ListParagraph"/>
        <w:ind w:left="870"/>
      </w:pP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Precautions</w:t>
      </w:r>
    </w:p>
    <w:p w:rsidR="00111267" w:rsidRDefault="00111267">
      <w:pPr>
        <w:rPr>
          <w:sz w:val="20"/>
          <w:szCs w:val="20"/>
        </w:rPr>
      </w:pPr>
      <w:r>
        <w:rPr>
          <w:sz w:val="20"/>
          <w:szCs w:val="20"/>
        </w:rPr>
        <w:t>These points need to be kept in mind while making the circuit:</w:t>
      </w:r>
    </w:p>
    <w:p w:rsidR="00111267" w:rsidRDefault="00111267" w:rsidP="0011126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Always ensure the positive terminal</w:t>
      </w:r>
      <w:r w:rsidR="00336B22">
        <w:rPr>
          <w:sz w:val="20"/>
          <w:szCs w:val="20"/>
        </w:rPr>
        <w:t>s</w:t>
      </w:r>
      <w:r>
        <w:rPr>
          <w:sz w:val="20"/>
          <w:szCs w:val="20"/>
        </w:rPr>
        <w:t xml:space="preserve"> of the LED</w:t>
      </w:r>
      <w:r w:rsidR="00336B22">
        <w:rPr>
          <w:sz w:val="20"/>
          <w:szCs w:val="20"/>
        </w:rPr>
        <w:t>s</w:t>
      </w:r>
      <w:r>
        <w:rPr>
          <w:sz w:val="20"/>
          <w:szCs w:val="20"/>
        </w:rPr>
        <w:t xml:space="preserve"> is connected to the output pin of the Arduino Board.</w:t>
      </w:r>
    </w:p>
    <w:p w:rsidR="00111267" w:rsidRPr="00111267" w:rsidRDefault="00111267" w:rsidP="0011126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Before uploading the code to the microcontroller </w:t>
      </w:r>
      <w:r w:rsidR="00336B22">
        <w:rPr>
          <w:sz w:val="20"/>
          <w:szCs w:val="20"/>
        </w:rPr>
        <w:t>check the port and board under the tools menu.</w:t>
      </w:r>
    </w:p>
    <w:p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Learning Outcomes</w:t>
      </w:r>
    </w:p>
    <w:p w:rsidR="00111267" w:rsidRDefault="00111267" w:rsidP="00111267">
      <w:r>
        <w:t>The learnings from this experiment are illustrated as follows:</w:t>
      </w:r>
    </w:p>
    <w:p w:rsidR="00111267" w:rsidRDefault="00111267" w:rsidP="00111267">
      <w:pPr>
        <w:pStyle w:val="ListParagraph"/>
        <w:numPr>
          <w:ilvl w:val="0"/>
          <w:numId w:val="3"/>
        </w:numPr>
      </w:pPr>
      <w:r>
        <w:t xml:space="preserve">Understanding the </w:t>
      </w:r>
      <w:proofErr w:type="spellStart"/>
      <w:r>
        <w:t>in</w:t>
      </w:r>
      <w:proofErr w:type="spellEnd"/>
      <w:r>
        <w:t xml:space="preserve"> and outs of working of a bread-board</w:t>
      </w:r>
    </w:p>
    <w:p w:rsidR="00111267" w:rsidRDefault="00111267" w:rsidP="00111267">
      <w:pPr>
        <w:pStyle w:val="ListParagraph"/>
        <w:numPr>
          <w:ilvl w:val="0"/>
          <w:numId w:val="3"/>
        </w:numPr>
      </w:pPr>
      <w:r>
        <w:t>Increase</w:t>
      </w:r>
      <w:r w:rsidR="00336B22">
        <w:t>d understanding of the code</w:t>
      </w:r>
      <w:r>
        <w:t xml:space="preserve"> used in Arduino IDE.</w:t>
      </w:r>
    </w:p>
    <w:p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6B"/>
    <w:rsid w:val="00100C71"/>
    <w:rsid w:val="00111267"/>
    <w:rsid w:val="00336B22"/>
    <w:rsid w:val="00501F6B"/>
    <w:rsid w:val="00D4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E791"/>
  <w15:chartTrackingRefBased/>
  <w15:docId w15:val="{44F05B82-D254-4505-AB92-3231AB8B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2019-08-31T10:00:00Z</dcterms:created>
  <dcterms:modified xsi:type="dcterms:W3CDTF">2019-08-31T13:27:00Z</dcterms:modified>
</cp:coreProperties>
</file>