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0159" w14:textId="08E54108" w:rsidR="00E63B2C" w:rsidRPr="00302699" w:rsidRDefault="00DF48A4" w:rsidP="00E63B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K-</w:t>
      </w:r>
      <w:r w:rsidR="00F3121C">
        <w:rPr>
          <w:rFonts w:ascii="TH SarabunPSK" w:hAnsi="TH SarabunPSK" w:cs="TH SarabunPSK"/>
          <w:b/>
          <w:bCs/>
          <w:sz w:val="44"/>
          <w:szCs w:val="44"/>
        </w:rPr>
        <w:t>N</w:t>
      </w:r>
      <w:r w:rsidRPr="00DF48A4">
        <w:rPr>
          <w:rFonts w:ascii="TH SarabunPSK" w:hAnsi="TH SarabunPSK" w:cs="TH SarabunPSK"/>
          <w:b/>
          <w:bCs/>
          <w:sz w:val="44"/>
          <w:szCs w:val="44"/>
        </w:rPr>
        <w:t xml:space="preserve">earest </w:t>
      </w:r>
      <w:r w:rsidR="00F3121C">
        <w:rPr>
          <w:rFonts w:ascii="TH SarabunPSK" w:hAnsi="TH SarabunPSK" w:cs="TH SarabunPSK"/>
          <w:b/>
          <w:bCs/>
          <w:sz w:val="44"/>
          <w:szCs w:val="44"/>
        </w:rPr>
        <w:t>N</w:t>
      </w:r>
      <w:r w:rsidRPr="00DF48A4">
        <w:rPr>
          <w:rFonts w:ascii="TH SarabunPSK" w:hAnsi="TH SarabunPSK" w:cs="TH SarabunPSK"/>
          <w:b/>
          <w:bCs/>
          <w:sz w:val="44"/>
          <w:szCs w:val="44"/>
        </w:rPr>
        <w:t xml:space="preserve">eighbor </w:t>
      </w:r>
      <w:r>
        <w:rPr>
          <w:rFonts w:ascii="TH SarabunPSK" w:hAnsi="TH SarabunPSK" w:cs="TH SarabunPSK"/>
          <w:b/>
          <w:bCs/>
          <w:sz w:val="44"/>
          <w:szCs w:val="44"/>
        </w:rPr>
        <w:br/>
        <w:t xml:space="preserve">with </w:t>
      </w:r>
      <w:r w:rsidR="00C676FF">
        <w:rPr>
          <w:rFonts w:ascii="TH SarabunPSK" w:hAnsi="TH SarabunPSK" w:cs="TH SarabunPSK"/>
          <w:b/>
          <w:bCs/>
          <w:sz w:val="44"/>
          <w:szCs w:val="44"/>
        </w:rPr>
        <w:t>Feedforward Feature Selection</w:t>
      </w:r>
    </w:p>
    <w:p w14:paraId="5D396382" w14:textId="11626C5F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E42BC4" w14:textId="576FBAF8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64A1D8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DAB6A8F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จัดทำโดย</w:t>
      </w:r>
    </w:p>
    <w:p w14:paraId="3423E537" w14:textId="77777777" w:rsidR="00E63B2C" w:rsidRPr="00E63B2C" w:rsidRDefault="00E63B2C" w:rsidP="00E63B2C">
      <w:pPr>
        <w:jc w:val="center"/>
        <w:rPr>
          <w:rFonts w:ascii="TH SarabunPSK" w:hAnsi="TH SarabunPSK" w:cs="TH SarabunPSK"/>
          <w:sz w:val="40"/>
          <w:szCs w:val="40"/>
        </w:rPr>
      </w:pPr>
      <w:r w:rsidRPr="00E63B2C">
        <w:rPr>
          <w:rFonts w:ascii="TH SarabunPSK" w:hAnsi="TH SarabunPSK" w:cs="TH SarabunPSK" w:hint="cs"/>
          <w:sz w:val="40"/>
          <w:szCs w:val="40"/>
          <w:cs/>
        </w:rPr>
        <w:t>นายปัณณวิชญ์ พันธ์วงศ์ 600610752</w:t>
      </w:r>
    </w:p>
    <w:p w14:paraId="601D2CCB" w14:textId="53A1CEEF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8C7D38" w14:textId="05AC9162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520D62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A4C6254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14:paraId="3F6510A6" w14:textId="77777777" w:rsidR="00E63B2C" w:rsidRPr="00E63B2C" w:rsidRDefault="00E63B2C" w:rsidP="00E63B2C">
      <w:pPr>
        <w:jc w:val="center"/>
        <w:rPr>
          <w:rFonts w:ascii="TH SarabunPSK" w:hAnsi="TH SarabunPSK" w:cs="TH SarabunPSK"/>
          <w:sz w:val="40"/>
          <w:szCs w:val="40"/>
        </w:rPr>
      </w:pPr>
      <w:r w:rsidRPr="00E63B2C">
        <w:rPr>
          <w:rFonts w:ascii="TH SarabunPSK" w:hAnsi="TH SarabunPSK" w:cs="TH SarabunPSK" w:hint="cs"/>
          <w:sz w:val="40"/>
          <w:szCs w:val="40"/>
          <w:cs/>
        </w:rPr>
        <w:t>รศ.ดร.ศันสนีย์ เอื้อพันธ์วิริยะกุล</w:t>
      </w:r>
    </w:p>
    <w:p w14:paraId="233C8BDF" w14:textId="2A7176AD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485D5B5" w14:textId="5D645319" w:rsidR="00E63B2C" w:rsidRDefault="00E63B2C" w:rsidP="0030269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CD4D7D2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CE9C23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รายงานเล่มนี้เป็นส่วนหนึ่งของวิชา</w:t>
      </w:r>
    </w:p>
    <w:p w14:paraId="6548D868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2</w:t>
      </w:r>
      <w:r w:rsidRPr="00E63B2C">
        <w:rPr>
          <w:rFonts w:ascii="TH SarabunPSK" w:hAnsi="TH SarabunPSK" w:cs="TH SarabunPSK" w:hint="cs"/>
          <w:b/>
          <w:bCs/>
          <w:sz w:val="40"/>
          <w:szCs w:val="40"/>
        </w:rPr>
        <w:t>61754</w:t>
      </w:r>
    </w:p>
    <w:p w14:paraId="3D31081B" w14:textId="0ED83118" w:rsidR="00C7305A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ภาคเรียนที่ 1 ปีการศึกษา 256</w:t>
      </w:r>
      <w:r w:rsidRPr="00E63B2C">
        <w:rPr>
          <w:rFonts w:ascii="TH SarabunPSK" w:hAnsi="TH SarabunPSK" w:cs="TH SarabunPSK" w:hint="cs"/>
          <w:b/>
          <w:bCs/>
          <w:sz w:val="40"/>
          <w:szCs w:val="40"/>
        </w:rPr>
        <w:t>4</w:t>
      </w:r>
    </w:p>
    <w:p w14:paraId="2C4A89E6" w14:textId="16AB91A2" w:rsidR="00B86646" w:rsidRPr="00F37F14" w:rsidRDefault="00B86646" w:rsidP="00F37F14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37F14">
        <w:rPr>
          <w:rFonts w:ascii="TH SarabunPSK" w:hAnsi="TH SarabunPSK" w:cs="TH SarabunPSK"/>
          <w:b/>
          <w:bCs/>
          <w:sz w:val="36"/>
          <w:szCs w:val="36"/>
        </w:rPr>
        <w:lastRenderedPageBreak/>
        <w:t>Theories and Related Method</w:t>
      </w:r>
    </w:p>
    <w:p w14:paraId="42990456" w14:textId="2E333652" w:rsidR="00B86646" w:rsidRDefault="00C676FF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Feedforward Feature Selection</w:t>
      </w:r>
    </w:p>
    <w:p w14:paraId="54DD2EC6" w14:textId="46C7A703" w:rsidR="00C676FF" w:rsidRDefault="00C676FF" w:rsidP="00C676FF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เป็นกระบวนการวนซ้ำซึ่งเริ่มต้นด้วยการไม่มีคุณสมลักษณะในแบบจำลอง หรือ โมเดล ซึ่งในการทำซ้ำแต่ละครั้งจะทำการเพิ่มคุณลักษณะที่ช่วยปรับปรุงโมเดลจนได้โมลเดลที่ดีที่สุด โดยมีผังการทำงานดังนี้ </w:t>
      </w:r>
    </w:p>
    <w:p w14:paraId="0079BF8B" w14:textId="77777777" w:rsidR="00C676FF" w:rsidRDefault="00C676FF" w:rsidP="00C676F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2BCAE9F" wp14:editId="30885C51">
            <wp:extent cx="3943847" cy="1233295"/>
            <wp:effectExtent l="0" t="0" r="0" b="5080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23" cy="12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F5FA" w14:textId="31D046D9" w:rsidR="00C676FF" w:rsidRPr="00C676FF" w:rsidRDefault="00C676FF" w:rsidP="00C676FF">
      <w:pPr>
        <w:pStyle w:val="Caption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66F79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1</w: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แผนภาพการทำงาน </w:t>
      </w:r>
      <w:r w:rsidRPr="00C676FF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Feedforward feature selection</w:t>
      </w:r>
    </w:p>
    <w:p w14:paraId="30B14A1A" w14:textId="30D740DF" w:rsidR="00B86646" w:rsidRDefault="00B83DD1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83DD1">
        <w:rPr>
          <w:rFonts w:ascii="TH SarabunPSK" w:hAnsi="TH SarabunPSK" w:cs="TH SarabunPSK"/>
          <w:b/>
          <w:bCs/>
          <w:sz w:val="32"/>
          <w:szCs w:val="32"/>
        </w:rPr>
        <w:t>Euclidean distance</w:t>
      </w:r>
    </w:p>
    <w:p w14:paraId="17E56A94" w14:textId="264323F5" w:rsidR="00B86646" w:rsidRPr="00F3121C" w:rsidRDefault="00B83DD1" w:rsidP="00F3121C">
      <w:pPr>
        <w:pStyle w:val="ListParagraph"/>
        <w:spacing w:line="360" w:lineRule="auto"/>
        <w:ind w:left="792" w:firstLine="648"/>
        <w:rPr>
          <w:rFonts w:ascii="TH SarabunPSK" w:hAnsi="TH SarabunPSK" w:cs="TH SarabunPSK"/>
          <w:sz w:val="32"/>
          <w:szCs w:val="32"/>
        </w:rPr>
      </w:pPr>
      <w:r w:rsidRPr="00B83DD1">
        <w:rPr>
          <w:rFonts w:ascii="TH SarabunPSK" w:hAnsi="TH SarabunPSK" w:cs="TH SarabunPSK"/>
          <w:sz w:val="32"/>
          <w:szCs w:val="32"/>
          <w:cs/>
        </w:rPr>
        <w:t>ระยะทางแบบยุคลิด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3DD1"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3DD1">
        <w:rPr>
          <w:rFonts w:ascii="TH SarabunPSK" w:hAnsi="TH SarabunPSK" w:cs="TH SarabunPSK"/>
          <w:sz w:val="32"/>
          <w:szCs w:val="32"/>
          <w:cs/>
        </w:rPr>
        <w:t>ระยะทางปกติระหว่างจุดสองจุดในแนวเส้นตรง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21C">
        <w:rPr>
          <w:rFonts w:ascii="TH SarabunPSK" w:hAnsi="TH SarabunPSK" w:cs="TH SarabunPSK" w:hint="cs"/>
          <w:sz w:val="32"/>
          <w:szCs w:val="32"/>
          <w:cs/>
        </w:rPr>
        <w:t>โดยในรายงานเล่มนี้ใช้ใน</w:t>
      </w:r>
      <w:r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</w:t>
      </w:r>
      <w:r w:rsidR="00F3121C">
        <w:rPr>
          <w:rFonts w:ascii="TH SarabunPSK" w:hAnsi="TH SarabunPSK" w:cs="TH SarabunPSK" w:hint="cs"/>
          <w:sz w:val="32"/>
          <w:szCs w:val="32"/>
          <w:cs/>
        </w:rPr>
        <w:t xml:space="preserve">ใดๆ โดยมีสมการดังนี้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21C" w:rsidRPr="00F3121C">
        <w:rPr>
          <w:rFonts w:ascii="Cambria Math" w:hAnsi="Cambria Math" w:cs="TH SarabunPSK"/>
          <w:i/>
          <w:sz w:val="32"/>
          <w:szCs w:val="32"/>
        </w:rPr>
        <w:br/>
      </w:r>
      <m:oMathPara>
        <m:oMath>
          <m:r>
            <w:rPr>
              <w:rFonts w:ascii="Cambria Math" w:hAnsi="Cambria Math" w:cs="TH SarabunPSK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7324976" w14:textId="513B87AF" w:rsidR="00F3121C" w:rsidRDefault="00F3121C" w:rsidP="00F3121C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</w:t>
      </w:r>
      <w:r w:rsidRPr="00F3121C">
        <w:rPr>
          <w:rFonts w:ascii="TH SarabunPSK" w:hAnsi="TH SarabunPSK" w:cs="TH SarabunPSK"/>
          <w:b/>
          <w:bCs/>
          <w:sz w:val="32"/>
          <w:szCs w:val="32"/>
        </w:rPr>
        <w:t xml:space="preserve">-Nearest </w:t>
      </w:r>
      <w:proofErr w:type="spellStart"/>
      <w:r w:rsidRPr="00F3121C">
        <w:rPr>
          <w:rFonts w:ascii="TH SarabunPSK" w:hAnsi="TH SarabunPSK" w:cs="TH SarabunPSK"/>
          <w:b/>
          <w:bCs/>
          <w:sz w:val="32"/>
          <w:szCs w:val="32"/>
        </w:rPr>
        <w:t>Neighbour</w:t>
      </w:r>
      <w:proofErr w:type="spellEnd"/>
      <w:r w:rsidRPr="00F3121C">
        <w:rPr>
          <w:rFonts w:ascii="TH SarabunPSK" w:hAnsi="TH SarabunPSK" w:cs="TH SarabunPSK"/>
          <w:b/>
          <w:bCs/>
          <w:sz w:val="32"/>
          <w:szCs w:val="32"/>
        </w:rPr>
        <w:t xml:space="preserve"> Algorithm</w:t>
      </w:r>
      <w:r w:rsidR="005962C0">
        <w:rPr>
          <w:rFonts w:ascii="TH SarabunPSK" w:hAnsi="TH SarabunPSK" w:cs="TH SarabunPSK"/>
          <w:b/>
          <w:bCs/>
          <w:sz w:val="32"/>
          <w:szCs w:val="32"/>
        </w:rPr>
        <w:t xml:space="preserve"> (K-NN)</w:t>
      </w:r>
    </w:p>
    <w:p w14:paraId="7EAA0FD6" w14:textId="45EF8D48" w:rsidR="00F3121C" w:rsidRDefault="00F3121C" w:rsidP="00F3121C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>ขั้นตอนวิธีการเพื่อนบ้านใกล้ที่สุด</w:t>
      </w:r>
      <w:r w:rsidRPr="00F3121C">
        <w:rPr>
          <w:rFonts w:ascii="TH SarabunPSK" w:hAnsi="TH SarabunPSK" w:cs="TH SarabunPSK"/>
          <w:sz w:val="32"/>
          <w:szCs w:val="32"/>
        </w:rPr>
        <w:t xml:space="preserve"> </w:t>
      </w:r>
      <w:r w:rsidRPr="00F3121C">
        <w:rPr>
          <w:rFonts w:ascii="TH SarabunPSK" w:hAnsi="TH SarabunPSK" w:cs="TH SarabunPSK"/>
          <w:sz w:val="32"/>
          <w:szCs w:val="32"/>
          <w:cs/>
        </w:rPr>
        <w:t>เป็นวิธีที่ใช้ในการจัดแบ่งคลาส โดยเทคนิคนี้จะตัดสินใจว่า คลาสใดที่จะแทนเงื่อนไขหรือกรณีใหม่ๆ ได้บ้าง โดยการตรวจสอบจำนวนบางจำนวน (“</w:t>
      </w:r>
      <w:r w:rsidRPr="00F3121C">
        <w:rPr>
          <w:rFonts w:ascii="TH SarabunPSK" w:hAnsi="TH SarabunPSK" w:cs="TH SarabunPSK"/>
          <w:sz w:val="32"/>
          <w:szCs w:val="32"/>
        </w:rPr>
        <w:t xml:space="preserve">K” </w:t>
      </w:r>
      <w:r w:rsidRPr="00F3121C">
        <w:rPr>
          <w:rFonts w:ascii="TH SarabunPSK" w:hAnsi="TH SarabunPSK" w:cs="TH SarabunPSK"/>
          <w:sz w:val="32"/>
          <w:szCs w:val="32"/>
          <w:cs/>
        </w:rPr>
        <w:t>ในขั้นตอนวิธีการเพื่อนบ้านใกล้ที่สุด) ของกรณีหรือเงื่อนไขที่เหมือนกันหรือใกล้เคียงกันมากที่สุด โดยจะหาผลรวม (</w:t>
      </w:r>
      <w:r w:rsidRPr="00F3121C">
        <w:rPr>
          <w:rFonts w:ascii="TH SarabunPSK" w:hAnsi="TH SarabunPSK" w:cs="TH SarabunPSK"/>
          <w:sz w:val="32"/>
          <w:szCs w:val="32"/>
        </w:rPr>
        <w:t xml:space="preserve">Count Up) </w:t>
      </w:r>
      <w:r w:rsidRPr="00F3121C">
        <w:rPr>
          <w:rFonts w:ascii="TH SarabunPSK" w:hAnsi="TH SarabunPSK" w:cs="TH SarabunPSK"/>
          <w:sz w:val="32"/>
          <w:szCs w:val="32"/>
          <w:cs/>
        </w:rPr>
        <w:t>ของจำนวนเงื่อนไข หรือกรณีต่างๆ สำหรับแต่ละคลาส และกำหนดเงื่อนไขใหม่ๆ ให้คลาสที่เหมือนกันกับคลาสที่ใกล้เคียงกันมากที่สุด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โดยมีขั้นตอนวิธีการดังนี้ </w:t>
      </w:r>
    </w:p>
    <w:p w14:paraId="120BD030" w14:textId="3889135C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กำหนดขนาดของ </w:t>
      </w:r>
      <w:r>
        <w:rPr>
          <w:rFonts w:ascii="TH SarabunPSK" w:hAnsi="TH SarabunPSK" w:cs="TH SarabunPSK"/>
          <w:sz w:val="32"/>
          <w:szCs w:val="32"/>
        </w:rPr>
        <w:t xml:space="preserve">K </w:t>
      </w:r>
    </w:p>
    <w:p w14:paraId="7DB88BAE" w14:textId="118C75A6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คำนวณระยะห่างของข้อมูลที่ต้องการพิจารณากับข้อมูลตัวอย่าง โดยใช้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B83DD1">
        <w:rPr>
          <w:rFonts w:ascii="TH SarabunPSK" w:hAnsi="TH SarabunPSK" w:cs="TH SarabunPSK"/>
          <w:sz w:val="32"/>
          <w:szCs w:val="32"/>
          <w:cs/>
        </w:rPr>
        <w:t>ระยะทางแบบยุคลิด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548A28A3" w14:textId="4CEAAEC3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Pr="00F3121C">
        <w:rPr>
          <w:rFonts w:ascii="TH SarabunPSK" w:hAnsi="TH SarabunPSK" w:cs="TH SarabunPSK"/>
          <w:sz w:val="32"/>
          <w:szCs w:val="32"/>
        </w:rPr>
        <w:t xml:space="preserve">K </w:t>
      </w:r>
      <w:r w:rsidRPr="00F3121C">
        <w:rPr>
          <w:rFonts w:ascii="TH SarabunPSK" w:hAnsi="TH SarabunPSK" w:cs="TH SarabunPSK"/>
          <w:sz w:val="32"/>
          <w:szCs w:val="32"/>
          <w:cs/>
        </w:rPr>
        <w:t>ที่กาหนดไว้</w:t>
      </w:r>
    </w:p>
    <w:p w14:paraId="623F545E" w14:textId="12FFE452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 xml:space="preserve">พิจารณาข้อมูลจำนวน </w:t>
      </w:r>
      <w:r w:rsidRPr="00F3121C">
        <w:rPr>
          <w:rFonts w:ascii="TH SarabunPSK" w:hAnsi="TH SarabunPSK" w:cs="TH SarabunPSK"/>
          <w:sz w:val="32"/>
          <w:szCs w:val="32"/>
        </w:rPr>
        <w:t xml:space="preserve">k </w:t>
      </w:r>
      <w:r w:rsidRPr="00F3121C">
        <w:rPr>
          <w:rFonts w:ascii="TH SarabunPSK" w:hAnsi="TH SarabunPSK" w:cs="TH SarabunPSK"/>
          <w:sz w:val="32"/>
          <w:szCs w:val="32"/>
          <w:cs/>
        </w:rPr>
        <w:t>ชุด และสังเกตว่ากลุ่ม (</w:t>
      </w:r>
      <w:r w:rsidRPr="00F3121C">
        <w:rPr>
          <w:rFonts w:ascii="TH SarabunPSK" w:hAnsi="TH SarabunPSK" w:cs="TH SarabunPSK"/>
          <w:sz w:val="32"/>
          <w:szCs w:val="32"/>
        </w:rPr>
        <w:t xml:space="preserve">class) </w:t>
      </w:r>
      <w:r w:rsidRPr="00F3121C">
        <w:rPr>
          <w:rFonts w:ascii="TH SarabunPSK" w:hAnsi="TH SarabunPSK" w:cs="TH SarabunPSK"/>
          <w:sz w:val="32"/>
          <w:szCs w:val="32"/>
          <w:cs/>
        </w:rPr>
        <w:t>ไหนที่ใกล้จุดที่พิจารณาเป็นจำนวนมากที่สุด</w:t>
      </w:r>
    </w:p>
    <w:p w14:paraId="7DE6CB7E" w14:textId="4C47322F" w:rsidR="00F3121C" w:rsidRP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F3121C">
        <w:rPr>
          <w:rFonts w:ascii="TH SarabunPSK" w:hAnsi="TH SarabunPSK" w:cs="TH SarabunPSK"/>
          <w:sz w:val="32"/>
          <w:szCs w:val="32"/>
        </w:rPr>
        <w:t xml:space="preserve">class </w:t>
      </w:r>
      <w:r w:rsidRPr="00F3121C">
        <w:rPr>
          <w:rFonts w:ascii="TH SarabunPSK" w:hAnsi="TH SarabunPSK" w:cs="TH SarabunPSK"/>
          <w:sz w:val="32"/>
          <w:szCs w:val="32"/>
          <w:cs/>
        </w:rPr>
        <w:t>ให้กับจุดที่พิจารณา (</w:t>
      </w:r>
      <w:r w:rsidRPr="00F3121C">
        <w:rPr>
          <w:rFonts w:ascii="TH SarabunPSK" w:hAnsi="TH SarabunPSK" w:cs="TH SarabunPSK"/>
          <w:sz w:val="32"/>
          <w:szCs w:val="32"/>
        </w:rPr>
        <w:t xml:space="preserve">class) </w:t>
      </w:r>
      <w:r w:rsidRPr="00F3121C">
        <w:rPr>
          <w:rFonts w:ascii="TH SarabunPSK" w:hAnsi="TH SarabunPSK" w:cs="TH SarabunPSK"/>
          <w:sz w:val="32"/>
          <w:szCs w:val="32"/>
          <w:cs/>
        </w:rPr>
        <w:t>ที่ใกล้จุดพิจารณามากที่สุด</w:t>
      </w:r>
    </w:p>
    <w:p w14:paraId="212118D4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E03B2">
        <w:rPr>
          <w:rFonts w:ascii="TH SarabunPSK" w:hAnsi="TH SarabunPSK" w:cs="TH SarabunPSK"/>
          <w:b/>
          <w:bCs/>
          <w:sz w:val="32"/>
          <w:szCs w:val="32"/>
        </w:rPr>
        <w:t>Cross-validation Test</w:t>
      </w:r>
    </w:p>
    <w:p w14:paraId="0DC25390" w14:textId="77777777" w:rsidR="00B86646" w:rsidRPr="0015663D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5663D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การวัดประสิทธิภาพด้วยวิธี </w:t>
      </w:r>
      <w:r w:rsidRPr="0015663D">
        <w:rPr>
          <w:rFonts w:ascii="TH SarabunPSK" w:hAnsi="TH SarabunPSK" w:cs="TH SarabunPSK"/>
          <w:sz w:val="32"/>
          <w:szCs w:val="32"/>
        </w:rPr>
        <w:t xml:space="preserve">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นี้จะทําการแบ่งข้อมูลออกเป็นหลายส่วน (มักจะแสดงด้วยค่า </w:t>
      </w:r>
      <w:r w:rsidRPr="0015663D">
        <w:rPr>
          <w:rFonts w:ascii="TH SarabunPSK" w:hAnsi="TH SarabunPSK" w:cs="TH SarabunPSK"/>
          <w:sz w:val="32"/>
          <w:szCs w:val="32"/>
        </w:rPr>
        <w:t xml:space="preserve">k)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5663D">
        <w:rPr>
          <w:rFonts w:ascii="TH SarabunPSK" w:hAnsi="TH SarabunPSK" w:cs="TH SarabunPSK"/>
          <w:sz w:val="32"/>
          <w:szCs w:val="32"/>
        </w:rPr>
        <w:t xml:space="preserve">5-fold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ทําการแบ่งข้อมูลออกเป็น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5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ส่วน โดยที่แต่ละส่วนมีจํานวนข้อมูลเท่ากัน หรือ </w:t>
      </w:r>
      <w:r w:rsidRPr="0015663D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10 </w:t>
      </w:r>
      <w:r w:rsidRPr="0015663D">
        <w:rPr>
          <w:rFonts w:ascii="TH SarabunPSK" w:hAnsi="TH SarabunPSK" w:cs="TH SarabunPSK"/>
          <w:sz w:val="32"/>
          <w:szCs w:val="32"/>
          <w:cs/>
        </w:rPr>
        <w:t>ส่วน โดยที่แต่ละส่วนมีจํานวนข้อมูลเท่ากัน หลั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15663D">
        <w:rPr>
          <w:rFonts w:ascii="TH SarabunPSK" w:hAnsi="TH SarabunPSK" w:cs="TH SarabunPSK"/>
          <w:sz w:val="32"/>
          <w:szCs w:val="32"/>
          <w:cs/>
        </w:rPr>
        <w:t>จากนั้นข้อมูลหนึ่งส่วนจะใช้เป็นตัวทดสอบประสิทธิภาพของโมเดล ทําวนไปเช่นนี้จนครบจํานวนที่แบ่งไว้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ซึ่งในการทดลองนี้จะใช้ </w:t>
      </w:r>
      <w:r w:rsidRPr="0015663D">
        <w:rPr>
          <w:rFonts w:ascii="TH SarabunPSK" w:hAnsi="TH SarabunPSK" w:cs="TH SarabunPSK"/>
          <w:sz w:val="32"/>
          <w:szCs w:val="32"/>
        </w:rPr>
        <w:t>10-fold cross-validation</w:t>
      </w:r>
    </w:p>
    <w:p w14:paraId="730C66EB" w14:textId="77777777" w:rsidR="00B86646" w:rsidRPr="00FE4CD6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3DD53AA2" w14:textId="05A5B5B2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Algorithm (</w:t>
      </w:r>
      <w:r w:rsidR="00BD539E">
        <w:rPr>
          <w:rFonts w:ascii="TH SarabunPSK" w:hAnsi="TH SarabunPSK" w:cs="TH SarabunPSK"/>
          <w:b/>
          <w:bCs/>
          <w:sz w:val="36"/>
          <w:szCs w:val="36"/>
        </w:rPr>
        <w:t>Flow Chart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725834D" w14:textId="347BCFB8" w:rsidR="00033675" w:rsidRDefault="00B86646" w:rsidP="00033675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อันดับแรกจะทำการ </w:t>
      </w:r>
      <w:r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ข้อมูลทั้งหมด จากนั้นจะทำ</w:t>
      </w:r>
      <w:r w:rsidRPr="00915285"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จะทำการแบ่ง </w:t>
      </w:r>
      <w:r w:rsidRPr="00915285">
        <w:rPr>
          <w:rFonts w:ascii="TH SarabunPSK" w:hAnsi="TH SarabunPSK" w:cs="TH SarabunPSK"/>
          <w:sz w:val="32"/>
          <w:szCs w:val="32"/>
        </w:rPr>
        <w:t>10-fold cross-validation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 จากข้อมูล </w:t>
      </w:r>
      <w:r w:rsidR="008D4AF1" w:rsidRPr="008D4AF1">
        <w:rPr>
          <w:rFonts w:ascii="TH SarabunPSK" w:hAnsi="TH SarabunPSK" w:cs="TH SarabunPSK"/>
          <w:sz w:val="32"/>
          <w:szCs w:val="32"/>
          <w:cs/>
        </w:rPr>
        <w:t xml:space="preserve">351 </w:t>
      </w:r>
      <w:r>
        <w:rPr>
          <w:rFonts w:ascii="TH SarabunPSK" w:hAnsi="TH SarabunPSK" w:cs="TH SarabunPSK"/>
          <w:sz w:val="32"/>
          <w:szCs w:val="32"/>
        </w:rPr>
        <w:t>records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กล่าวคือ ข้อมูลสำหรับ</w:t>
      </w:r>
      <w:r w:rsidR="008D4AF1">
        <w:rPr>
          <w:rFonts w:ascii="TH SarabunPSK" w:hAnsi="TH SarabunPSK" w:cs="TH SarabunPSK" w:hint="cs"/>
          <w:sz w:val="32"/>
          <w:szCs w:val="32"/>
          <w:cs/>
        </w:rPr>
        <w:t>การฝึกสอนจัดกลุ่ม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ของคลาสใดๆ มี </w:t>
      </w:r>
      <w:r w:rsidR="008D4AF1">
        <w:rPr>
          <w:rFonts w:ascii="TH SarabunPSK" w:hAnsi="TH SarabunPSK" w:cs="TH SarabunPSK"/>
          <w:sz w:val="32"/>
          <w:szCs w:val="32"/>
        </w:rPr>
        <w:t>316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และสำหรับทดสอ</w:t>
      </w:r>
      <w:r w:rsidR="005962C0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62C0"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 w:rsidR="005962C0">
        <w:rPr>
          <w:rFonts w:ascii="TH SarabunPSK" w:hAnsi="TH SarabunPSK" w:cs="TH SarabunPSK" w:hint="cs"/>
          <w:sz w:val="32"/>
          <w:szCs w:val="32"/>
          <w:cs/>
        </w:rPr>
        <w:t xml:space="preserve">โดยข้อมูลสำหรับฝึกสอนจะจัดกลุ่มโดยใช้ </w:t>
      </w:r>
      <w:r w:rsidR="005962C0">
        <w:rPr>
          <w:rFonts w:ascii="TH SarabunPSK" w:hAnsi="TH SarabunPSK" w:cs="TH SarabunPSK"/>
          <w:sz w:val="32"/>
          <w:szCs w:val="32"/>
        </w:rPr>
        <w:t xml:space="preserve">K-NN </w:t>
      </w:r>
      <w:r w:rsidR="005962C0">
        <w:rPr>
          <w:rFonts w:ascii="TH SarabunPSK" w:hAnsi="TH SarabunPSK" w:cs="TH SarabunPSK" w:hint="cs"/>
          <w:sz w:val="32"/>
          <w:szCs w:val="32"/>
          <w:cs/>
        </w:rPr>
        <w:t xml:space="preserve">โดย มี </w:t>
      </w:r>
      <w:r w:rsidR="005962C0">
        <w:rPr>
          <w:rFonts w:ascii="TH SarabunPSK" w:hAnsi="TH SarabunPSK" w:cs="TH SarabunPSK"/>
          <w:sz w:val="32"/>
          <w:szCs w:val="32"/>
        </w:rPr>
        <w:t xml:space="preserve">K = 3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จากนั้นจะ</w:t>
      </w:r>
      <w:r w:rsidR="005962C0">
        <w:rPr>
          <w:rFonts w:ascii="TH SarabunPSK" w:hAnsi="TH SarabunPSK" w:cs="TH SarabunPSK" w:hint="cs"/>
          <w:sz w:val="32"/>
          <w:szCs w:val="32"/>
          <w:cs/>
        </w:rPr>
        <w:t>ทำการวัดผลลัพธ์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</w:tblGrid>
      <w:tr w:rsidR="005962C0" w14:paraId="062E5673" w14:textId="77777777" w:rsidTr="005962C0">
        <w:trPr>
          <w:jc w:val="center"/>
        </w:trPr>
        <w:tc>
          <w:tcPr>
            <w:tcW w:w="6835" w:type="dxa"/>
            <w:shd w:val="clear" w:color="auto" w:fill="auto"/>
          </w:tcPr>
          <w:p w14:paraId="54B15722" w14:textId="469AFD0F" w:rsidR="005962C0" w:rsidRDefault="005962C0" w:rsidP="005962C0">
            <w:pPr>
              <w:keepNext/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Shuffle data</w:t>
            </w:r>
          </w:p>
          <w:p w14:paraId="42EB1013" w14:textId="3D2E311C" w:rsidR="00C676FF" w:rsidRDefault="00C676FF" w:rsidP="005962C0">
            <w:pPr>
              <w:keepNext/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C676FF">
              <w:rPr>
                <w:rFonts w:ascii="TH SarabunPSK" w:hAnsi="TH SarabunPSK" w:cs="TH SarabunPSK"/>
                <w:i/>
                <w:iCs/>
                <w:sz w:val="28"/>
              </w:rPr>
              <w:t>For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subset </w:t>
            </w:r>
            <w:r w:rsidRPr="00C676FF">
              <w:rPr>
                <w:rFonts w:ascii="TH SarabunPSK" w:hAnsi="TH SarabunPSK" w:cs="TH SarabunPSK"/>
                <w:i/>
                <w:iCs/>
                <w:sz w:val="28"/>
              </w:rPr>
              <w:t>in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Feedforward selection</w:t>
            </w:r>
          </w:p>
          <w:p w14:paraId="301EDC4F" w14:textId="29C1D548" w:rsidR="00C676FF" w:rsidRPr="00416C06" w:rsidRDefault="00416C06" w:rsidP="00C676FF">
            <w:pPr>
              <w:keepNext/>
              <w:spacing w:line="360" w:lineRule="auto"/>
              <w:ind w:left="360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d</w:t>
            </w:r>
            <w:r w:rsidR="00C676FF" w:rsidRPr="00416C06">
              <w:rPr>
                <w:rFonts w:ascii="TH SarabunPSK" w:hAnsi="TH SarabunPSK" w:cs="TH SarabunPSK"/>
                <w:i/>
                <w:iCs/>
                <w:sz w:val="28"/>
              </w:rPr>
              <w:t xml:space="preserve">ata = </w:t>
            </w:r>
            <w:proofErr w:type="spellStart"/>
            <w:r w:rsidR="00C676FF" w:rsidRPr="00416C06">
              <w:rPr>
                <w:rFonts w:ascii="TH SarabunPSK" w:hAnsi="TH SarabunPSK" w:cs="TH SarabunPSK"/>
                <w:i/>
                <w:iCs/>
                <w:sz w:val="28"/>
              </w:rPr>
              <w:t>subset_feature</w:t>
            </w:r>
            <w:proofErr w:type="spellEnd"/>
          </w:p>
          <w:p w14:paraId="216EB51C" w14:textId="08F514DE" w:rsidR="005962C0" w:rsidRPr="00B1641B" w:rsidRDefault="005962C0" w:rsidP="00C676FF">
            <w:pPr>
              <w:keepNext/>
              <w:spacing w:line="360" w:lineRule="auto"/>
              <w:ind w:left="360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C676FF">
              <w:rPr>
                <w:rFonts w:ascii="TH SarabunPSK" w:hAnsi="TH SarabunPSK" w:cs="TH SarabunPSK"/>
                <w:i/>
                <w:iCs/>
                <w:sz w:val="28"/>
              </w:rPr>
              <w:t>For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</w:t>
            </w:r>
            <w:proofErr w:type="spellStart"/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i</w:t>
            </w:r>
            <w:proofErr w:type="spellEnd"/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, j</w:t>
            </w: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 in </w:t>
            </w:r>
            <w:r w:rsidR="00C676FF">
              <w:rPr>
                <w:rFonts w:ascii="TH SarabunPSK" w:hAnsi="TH SarabunPSK" w:cs="TH SarabunPSK"/>
                <w:i/>
                <w:iCs/>
                <w:sz w:val="28"/>
              </w:rPr>
              <w:t>K</w:t>
            </w:r>
            <w:r w:rsidRPr="00C676FF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-fold cross validation</w:t>
            </w:r>
          </w:p>
          <w:p w14:paraId="2D9784A6" w14:textId="77777777" w:rsidR="00B1641B" w:rsidRPr="00B1641B" w:rsidRDefault="005962C0" w:rsidP="00C676FF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ind w:left="1080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train_sample:  </w:t>
            </w:r>
            <w:r w:rsidR="00B1641B" w:rsidRPr="00416C06">
              <w:rPr>
                <w:rFonts w:ascii="TH SarabunPSK" w:hAnsi="TH SarabunPSK" w:cs="TH SarabunPSK"/>
                <w:i/>
                <w:iCs/>
                <w:sz w:val="28"/>
              </w:rPr>
              <w:t>data [</w:t>
            </w: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0 -&gt; i] U data</w:t>
            </w:r>
            <w:r w:rsidR="00B1641B" w:rsidRPr="00416C06">
              <w:rPr>
                <w:rFonts w:ascii="TH SarabunPSK" w:hAnsi="TH SarabunPSK" w:cs="TH SarabunPSK"/>
                <w:i/>
                <w:iCs/>
                <w:sz w:val="28"/>
              </w:rPr>
              <w:t xml:space="preserve"> </w:t>
            </w: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[j -&gt; N]</w:t>
            </w:r>
          </w:p>
          <w:p w14:paraId="042DDA9D" w14:textId="77777777" w:rsidR="00B1641B" w:rsidRPr="00B1641B" w:rsidRDefault="005962C0" w:rsidP="00C676FF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ind w:left="1080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test_sample: </w:t>
            </w:r>
            <w:r w:rsidR="00B1641B" w:rsidRPr="00416C06">
              <w:rPr>
                <w:rFonts w:ascii="TH SarabunPSK" w:hAnsi="TH SarabunPSK" w:cs="TH SarabunPSK"/>
                <w:i/>
                <w:iCs/>
                <w:sz w:val="28"/>
              </w:rPr>
              <w:t>data [</w:t>
            </w: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 xml:space="preserve"> i -&gt; </w:t>
            </w:r>
            <w:proofErr w:type="gramStart"/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j ]</w:t>
            </w:r>
            <w:proofErr w:type="gramEnd"/>
          </w:p>
          <w:p w14:paraId="68DCC86F" w14:textId="77777777" w:rsidR="00B1641B" w:rsidRPr="00B1641B" w:rsidRDefault="00B1641B" w:rsidP="00C676FF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ind w:left="1080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>distance: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</w:t>
            </w:r>
            <w:r w:rsidR="005962C0" w:rsidRPr="00416C06">
              <w:rPr>
                <w:rFonts w:ascii="TH SarabunPSK" w:hAnsi="TH SarabunPSK" w:cs="TH SarabunPSK"/>
                <w:i/>
                <w:iCs/>
                <w:sz w:val="28"/>
              </w:rPr>
              <w:t>Calculate Euclidean distance</w:t>
            </w: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 xml:space="preserve"> (test_sample,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</w:t>
            </w: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train_sample)</w:t>
            </w:r>
          </w:p>
          <w:p w14:paraId="723F0839" w14:textId="77777777" w:rsidR="00B1641B" w:rsidRPr="00416C06" w:rsidRDefault="00B1641B" w:rsidP="00C676FF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ind w:left="1080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sort_distance: sorted(distance)</w:t>
            </w:r>
          </w:p>
          <w:p w14:paraId="73482A15" w14:textId="350BBD87" w:rsidR="00B1641B" w:rsidRPr="00416C06" w:rsidRDefault="00B1641B" w:rsidP="00C676FF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ind w:left="1080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predict: KNN (sort_distance, k=3)</w:t>
            </w:r>
          </w:p>
          <w:p w14:paraId="737B876B" w14:textId="77777777" w:rsidR="00B1641B" w:rsidRPr="00416C06" w:rsidRDefault="00B1641B" w:rsidP="00C676FF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ind w:left="1080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416C06">
              <w:rPr>
                <w:rFonts w:ascii="TH SarabunPSK" w:hAnsi="TH SarabunPSK" w:cs="TH SarabunPSK"/>
                <w:i/>
                <w:iCs/>
                <w:sz w:val="28"/>
              </w:rPr>
              <w:t>Show Result</w:t>
            </w:r>
          </w:p>
          <w:p w14:paraId="53DAA665" w14:textId="14C06C69" w:rsidR="00B1641B" w:rsidRPr="00B1641B" w:rsidRDefault="00B1641B" w:rsidP="00B1641B">
            <w:pPr>
              <w:keepNext/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  <w:cs/>
              </w:rPr>
            </w:pP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Evaluation Result</w:t>
            </w:r>
          </w:p>
        </w:tc>
      </w:tr>
      <w:tr w:rsidR="00C676FF" w14:paraId="72E89994" w14:textId="77777777" w:rsidTr="005962C0">
        <w:trPr>
          <w:jc w:val="center"/>
        </w:trPr>
        <w:tc>
          <w:tcPr>
            <w:tcW w:w="6835" w:type="dxa"/>
            <w:shd w:val="clear" w:color="auto" w:fill="auto"/>
          </w:tcPr>
          <w:p w14:paraId="509B5A6B" w14:textId="3CDE3DB6" w:rsidR="00C676FF" w:rsidRPr="00B1641B" w:rsidRDefault="00C676FF" w:rsidP="005962C0">
            <w:pPr>
              <w:keepNext/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</w:p>
        </w:tc>
      </w:tr>
    </w:tbl>
    <w:p w14:paraId="5048C425" w14:textId="7F6E2168" w:rsidR="00B1641B" w:rsidRDefault="008A7875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66F79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="00BD539E"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="00B1641B" w:rsidRPr="00B1641B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pseudo code</w:t>
      </w:r>
      <w:r w:rsidR="00B1641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ของระบบ</w:t>
      </w:r>
    </w:p>
    <w:p w14:paraId="35AFEB1B" w14:textId="33E69E4A" w:rsidR="00454E00" w:rsidRPr="00B1641B" w:rsidRDefault="00B1641B" w:rsidP="00B164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  <w:cs/>
        </w:rPr>
        <w:br w:type="page"/>
      </w:r>
    </w:p>
    <w:p w14:paraId="06278F47" w14:textId="3A8A1CC5" w:rsidR="00B86646" w:rsidRDefault="00F37F14" w:rsidP="008A7875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E</w:t>
      </w:r>
      <w:r w:rsidRPr="00F37F14">
        <w:rPr>
          <w:rFonts w:ascii="TH SarabunPSK" w:hAnsi="TH SarabunPSK" w:cs="TH SarabunPSK"/>
          <w:b/>
          <w:bCs/>
          <w:sz w:val="36"/>
          <w:szCs w:val="36"/>
        </w:rPr>
        <w:t>xperimental</w:t>
      </w:r>
    </w:p>
    <w:p w14:paraId="5EED1DEE" w14:textId="264405DF" w:rsidR="007B07AB" w:rsidRDefault="007B07AB" w:rsidP="007B07AB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B07AB">
        <w:rPr>
          <w:rFonts w:ascii="TH SarabunPSK" w:hAnsi="TH SarabunPSK" w:cs="TH SarabunPSK"/>
          <w:sz w:val="32"/>
          <w:szCs w:val="32"/>
        </w:rPr>
        <w:t>Ionosphere data set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>
        <w:rPr>
          <w:rFonts w:ascii="TH SarabunPSK" w:hAnsi="TH SarabunPSK" w:cs="TH SarabunPSK"/>
          <w:sz w:val="32"/>
          <w:szCs w:val="32"/>
        </w:rPr>
        <w:t xml:space="preserve">351 samples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2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good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bad (b)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>
        <w:rPr>
          <w:rFonts w:ascii="TH SarabunPSK" w:hAnsi="TH SarabunPSK" w:cs="TH SarabunPSK"/>
          <w:sz w:val="32"/>
          <w:szCs w:val="32"/>
        </w:rPr>
        <w:t xml:space="preserve">g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224 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127 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data set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ชุดนี้มี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sz w:val="32"/>
          <w:szCs w:val="32"/>
        </w:rPr>
        <w:t>34 features</w:t>
      </w:r>
    </w:p>
    <w:p w14:paraId="0D30659C" w14:textId="2D3CCFDD" w:rsidR="007B07AB" w:rsidRDefault="00BD539E" w:rsidP="00BD539E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ผู้จัดทำได้ทำการทดลอง</w:t>
      </w:r>
      <w:r w:rsidR="00416C06">
        <w:rPr>
          <w:rFonts w:ascii="TH SarabunPSK" w:hAnsi="TH SarabunPSK" w:cs="TH SarabunPSK" w:hint="cs"/>
          <w:sz w:val="32"/>
          <w:szCs w:val="32"/>
          <w:cs/>
        </w:rPr>
        <w:t xml:space="preserve">ในการหา </w:t>
      </w:r>
      <w:r w:rsidR="00416C06">
        <w:rPr>
          <w:rFonts w:ascii="TH SarabunPSK" w:hAnsi="TH SarabunPSK" w:cs="TH SarabunPSK"/>
          <w:sz w:val="32"/>
          <w:szCs w:val="32"/>
        </w:rPr>
        <w:t xml:space="preserve">subset features </w:t>
      </w:r>
      <w:r w:rsidR="00416C06">
        <w:rPr>
          <w:rFonts w:ascii="TH SarabunPSK" w:hAnsi="TH SarabunPSK" w:cs="TH SarabunPSK" w:hint="cs"/>
          <w:sz w:val="32"/>
          <w:szCs w:val="32"/>
          <w:cs/>
        </w:rPr>
        <w:t>ที่ดี่ที่สุด โดยใช้</w:t>
      </w:r>
      <w:r w:rsidR="00416C06">
        <w:rPr>
          <w:rFonts w:ascii="TH SarabunPSK" w:hAnsi="TH SarabunPSK" w:cs="TH SarabunPSK"/>
          <w:sz w:val="32"/>
          <w:szCs w:val="32"/>
        </w:rPr>
        <w:t xml:space="preserve"> Feedforward selection </w:t>
      </w:r>
      <w:r w:rsidR="00416C06">
        <w:rPr>
          <w:rFonts w:ascii="TH SarabunPSK" w:hAnsi="TH SarabunPSK" w:cs="TH SarabunPSK" w:hint="cs"/>
          <w:sz w:val="32"/>
          <w:szCs w:val="32"/>
          <w:cs/>
        </w:rPr>
        <w:t xml:space="preserve">ซึ่งผู้จัดทำได้ทำการบันทึก </w:t>
      </w:r>
      <w:r w:rsidR="00416C06">
        <w:rPr>
          <w:rFonts w:ascii="TH SarabunPSK" w:hAnsi="TH SarabunPSK" w:cs="TH SarabunPSK"/>
          <w:sz w:val="32"/>
          <w:szCs w:val="32"/>
        </w:rPr>
        <w:t xml:space="preserve">subset features </w:t>
      </w:r>
      <w:r w:rsidR="00416C06"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 และที่แย่ที่สุด โดยใช้มาตรวัดความแม่นยำในการเปรียบเทียบโดยจะแสดงเป็น </w:t>
      </w:r>
      <w:r w:rsidR="00416C06">
        <w:rPr>
          <w:rFonts w:ascii="TH SarabunPSK" w:hAnsi="TH SarabunPSK" w:cs="TH SarabunPSK"/>
          <w:sz w:val="32"/>
          <w:szCs w:val="32"/>
        </w:rPr>
        <w:t xml:space="preserve">Confusion Matrix </w:t>
      </w:r>
      <w:r w:rsidR="00416C0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16C06">
        <w:rPr>
          <w:rFonts w:ascii="TH SarabunPSK" w:hAnsi="TH SarabunPSK" w:cs="TH SarabunPSK"/>
          <w:sz w:val="32"/>
          <w:szCs w:val="32"/>
        </w:rPr>
        <w:t xml:space="preserve"> Accuracy </w:t>
      </w:r>
    </w:p>
    <w:tbl>
      <w:tblPr>
        <w:tblW w:w="7681" w:type="dxa"/>
        <w:jc w:val="center"/>
        <w:tblLook w:val="04A0" w:firstRow="1" w:lastRow="0" w:firstColumn="1" w:lastColumn="0" w:noHBand="0" w:noVBand="1"/>
      </w:tblPr>
      <w:tblGrid>
        <w:gridCol w:w="1453"/>
        <w:gridCol w:w="559"/>
        <w:gridCol w:w="559"/>
        <w:gridCol w:w="1154"/>
        <w:gridCol w:w="1684"/>
        <w:gridCol w:w="559"/>
        <w:gridCol w:w="559"/>
        <w:gridCol w:w="1154"/>
      </w:tblGrid>
      <w:tr w:rsidR="002C7B1C" w:rsidRPr="002C7B1C" w14:paraId="0732D143" w14:textId="77777777" w:rsidTr="002C7B1C">
        <w:trPr>
          <w:trHeight w:val="420"/>
          <w:jc w:val="center"/>
        </w:trPr>
        <w:tc>
          <w:tcPr>
            <w:tcW w:w="76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E24DCA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Best subsets features</w:t>
            </w:r>
          </w:p>
        </w:tc>
      </w:tr>
      <w:tr w:rsidR="002C7B1C" w:rsidRPr="002C7B1C" w14:paraId="3F38BE78" w14:textId="77777777" w:rsidTr="002C7B1C">
        <w:trPr>
          <w:trHeight w:val="420"/>
          <w:jc w:val="center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92A6D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1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78C7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0BC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F43EF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2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F43C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BA7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16D8985A" w14:textId="77777777" w:rsidTr="002C7B1C">
        <w:trPr>
          <w:trHeight w:val="420"/>
          <w:jc w:val="center"/>
        </w:trPr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FE29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5F69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17FA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0FF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0.943</w:t>
            </w:r>
          </w:p>
        </w:tc>
        <w:tc>
          <w:tcPr>
            <w:tcW w:w="1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DB48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3563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E6F2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0916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0.886</w:t>
            </w:r>
          </w:p>
        </w:tc>
      </w:tr>
      <w:tr w:rsidR="002C7B1C" w:rsidRPr="002C7B1C" w14:paraId="75C5EA0E" w14:textId="77777777" w:rsidTr="002C7B1C">
        <w:trPr>
          <w:trHeight w:val="420"/>
          <w:jc w:val="center"/>
        </w:trPr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59809A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A7478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EABC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0C690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8E50E9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C2E93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AA6E6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16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8205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3F309D1A" w14:textId="77777777" w:rsidTr="002C7B1C">
        <w:trPr>
          <w:trHeight w:val="420"/>
          <w:jc w:val="center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B11F0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3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0712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2A6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20A81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4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CBCC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793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3C0C5E61" w14:textId="77777777" w:rsidTr="002C7B1C">
        <w:trPr>
          <w:trHeight w:val="420"/>
          <w:jc w:val="center"/>
        </w:trPr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7C6C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61ECC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56D6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5</w:t>
            </w:r>
          </w:p>
        </w:tc>
        <w:tc>
          <w:tcPr>
            <w:tcW w:w="11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E8F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0.857</w:t>
            </w:r>
          </w:p>
        </w:tc>
        <w:tc>
          <w:tcPr>
            <w:tcW w:w="1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35DE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6C27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EE44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9FE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0.829</w:t>
            </w:r>
          </w:p>
        </w:tc>
      </w:tr>
      <w:tr w:rsidR="002C7B1C" w:rsidRPr="002C7B1C" w14:paraId="249796F1" w14:textId="77777777" w:rsidTr="002C7B1C">
        <w:trPr>
          <w:trHeight w:val="420"/>
          <w:jc w:val="center"/>
        </w:trPr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8D7ED0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46C7A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6468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D9D36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75028D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EF9E3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53FE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16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5DDB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4B829953" w14:textId="77777777" w:rsidTr="002C7B1C">
        <w:trPr>
          <w:trHeight w:val="420"/>
          <w:jc w:val="center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86631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5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4EE8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9F1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33351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6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81B4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4D6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5F28BF7B" w14:textId="77777777" w:rsidTr="002C7B1C">
        <w:trPr>
          <w:trHeight w:val="420"/>
          <w:jc w:val="center"/>
        </w:trPr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0D95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FF1A6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6229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11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673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0.914</w:t>
            </w:r>
          </w:p>
        </w:tc>
        <w:tc>
          <w:tcPr>
            <w:tcW w:w="1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9DF4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27A46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9BAD6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73E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0.914</w:t>
            </w:r>
          </w:p>
        </w:tc>
      </w:tr>
      <w:tr w:rsidR="002C7B1C" w:rsidRPr="002C7B1C" w14:paraId="35B8E7F9" w14:textId="77777777" w:rsidTr="002C7B1C">
        <w:trPr>
          <w:trHeight w:val="420"/>
          <w:jc w:val="center"/>
        </w:trPr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46CBF8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0BAD5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41B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16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4ED2A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DB479D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57265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64B9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16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C3D8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407E7F89" w14:textId="77777777" w:rsidTr="002C7B1C">
        <w:trPr>
          <w:trHeight w:val="420"/>
          <w:jc w:val="center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A7FF4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7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8BC4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C5B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18EA8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8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ACF2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0FC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0DDD2B66" w14:textId="77777777" w:rsidTr="002C7B1C">
        <w:trPr>
          <w:trHeight w:val="420"/>
          <w:jc w:val="center"/>
        </w:trPr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F807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10D7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E175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11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777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0.914</w:t>
            </w:r>
          </w:p>
        </w:tc>
        <w:tc>
          <w:tcPr>
            <w:tcW w:w="1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C10C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BE99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C72F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0B9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0.971</w:t>
            </w:r>
          </w:p>
        </w:tc>
      </w:tr>
      <w:tr w:rsidR="002C7B1C" w:rsidRPr="002C7B1C" w14:paraId="5C540FB0" w14:textId="77777777" w:rsidTr="002C7B1C">
        <w:trPr>
          <w:trHeight w:val="420"/>
          <w:jc w:val="center"/>
        </w:trPr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D69AA1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F703A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31C1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A8291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1FBC16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7F4F7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7656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31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524D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405D9475" w14:textId="77777777" w:rsidTr="002C7B1C">
        <w:trPr>
          <w:trHeight w:val="420"/>
          <w:jc w:val="center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EACA3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9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CCD2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AF2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EA332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10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A0E2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37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5DE53D16" w14:textId="77777777" w:rsidTr="002C7B1C">
        <w:trPr>
          <w:trHeight w:val="420"/>
          <w:jc w:val="center"/>
        </w:trPr>
        <w:tc>
          <w:tcPr>
            <w:tcW w:w="1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5196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7B860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110E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883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0.943</w:t>
            </w:r>
          </w:p>
        </w:tc>
        <w:tc>
          <w:tcPr>
            <w:tcW w:w="1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4855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B699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F892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2E5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1.000</w:t>
            </w:r>
          </w:p>
        </w:tc>
      </w:tr>
      <w:tr w:rsidR="002C7B1C" w:rsidRPr="002C7B1C" w14:paraId="3C675FB6" w14:textId="77777777" w:rsidTr="002C7B1C">
        <w:trPr>
          <w:trHeight w:val="420"/>
          <w:jc w:val="center"/>
        </w:trPr>
        <w:tc>
          <w:tcPr>
            <w:tcW w:w="1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6561A3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F929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785A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33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D0A7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948737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13F5B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631D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36</w:t>
            </w:r>
          </w:p>
        </w:tc>
        <w:tc>
          <w:tcPr>
            <w:tcW w:w="115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EB93" w14:textId="77777777" w:rsidR="002C7B1C" w:rsidRPr="002C7B1C" w:rsidRDefault="002C7B1C" w:rsidP="002C7B1C">
            <w:pPr>
              <w:keepNext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14:paraId="10FF2608" w14:textId="587B5918" w:rsidR="002C7B1C" w:rsidRPr="002C7B1C" w:rsidRDefault="002C7B1C" w:rsidP="002C7B1C">
      <w:pPr>
        <w:pStyle w:val="Caption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u w:val="single"/>
          <w:cs/>
        </w:rPr>
      </w:pP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66F79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confusion matrix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accuracy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subset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ที่ดีที่สุด</w:t>
      </w:r>
    </w:p>
    <w:p w14:paraId="3892C25A" w14:textId="26CC33E3" w:rsidR="002C7B1C" w:rsidRDefault="007B07AB" w:rsidP="002C7B1C">
      <w:pPr>
        <w:spacing w:line="360" w:lineRule="auto"/>
        <w:ind w:left="36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br w:type="page"/>
      </w:r>
    </w:p>
    <w:p w14:paraId="6979F899" w14:textId="7136D3D4" w:rsidR="002C7B1C" w:rsidRDefault="002C7B1C" w:rsidP="00416C06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501"/>
        <w:gridCol w:w="577"/>
        <w:gridCol w:w="577"/>
        <w:gridCol w:w="1191"/>
        <w:gridCol w:w="1739"/>
        <w:gridCol w:w="327"/>
        <w:gridCol w:w="577"/>
        <w:gridCol w:w="1191"/>
      </w:tblGrid>
      <w:tr w:rsidR="002C7B1C" w:rsidRPr="002C7B1C" w14:paraId="313C01F4" w14:textId="77777777" w:rsidTr="002C7B1C">
        <w:trPr>
          <w:trHeight w:val="420"/>
          <w:jc w:val="center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74305A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Worst subsets features</w:t>
            </w:r>
          </w:p>
        </w:tc>
      </w:tr>
      <w:tr w:rsidR="002C7B1C" w:rsidRPr="002C7B1C" w14:paraId="0B95E768" w14:textId="77777777" w:rsidTr="002C7B1C">
        <w:trPr>
          <w:trHeight w:val="420"/>
          <w:jc w:val="center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23A8E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1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3C02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380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79664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2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5741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002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285AAA25" w14:textId="77777777" w:rsidTr="002C7B1C">
        <w:trPr>
          <w:trHeight w:val="420"/>
          <w:jc w:val="center"/>
        </w:trPr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B261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51521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7215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9A9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0.486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185D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868C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8E58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2A5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0.486</w:t>
            </w:r>
          </w:p>
        </w:tc>
      </w:tr>
      <w:tr w:rsidR="002C7B1C" w:rsidRPr="002C7B1C" w14:paraId="0D53DB4C" w14:textId="77777777" w:rsidTr="002C7B1C">
        <w:trPr>
          <w:trHeight w:val="420"/>
          <w:jc w:val="center"/>
        </w:trPr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3E130D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6DA9C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5DDE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FA942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3D32DA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D4A1E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4B49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3D13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5D42C874" w14:textId="77777777" w:rsidTr="002C7B1C">
        <w:trPr>
          <w:trHeight w:val="420"/>
          <w:jc w:val="center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109A7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3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2DFB6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151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E2F1A9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4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C5A7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5CE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3702CFE1" w14:textId="77777777" w:rsidTr="002C7B1C">
        <w:trPr>
          <w:trHeight w:val="420"/>
          <w:jc w:val="center"/>
        </w:trPr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0E42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0CA59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9AFB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67E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0.514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A1A5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1DE3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5BC1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AFD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0.514</w:t>
            </w:r>
          </w:p>
        </w:tc>
      </w:tr>
      <w:tr w:rsidR="002C7B1C" w:rsidRPr="002C7B1C" w14:paraId="5FD97787" w14:textId="77777777" w:rsidTr="002C7B1C">
        <w:trPr>
          <w:trHeight w:val="420"/>
          <w:jc w:val="center"/>
        </w:trPr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EDBF7C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D7BC3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D088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C7BB5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AC29ABB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B6D8D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89E7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510E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167545D5" w14:textId="77777777" w:rsidTr="002C7B1C">
        <w:trPr>
          <w:trHeight w:val="420"/>
          <w:jc w:val="center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CB500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5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A228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F31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6CFB7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6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902D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D0E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5A79C04D" w14:textId="77777777" w:rsidTr="002C7B1C">
        <w:trPr>
          <w:trHeight w:val="420"/>
          <w:jc w:val="center"/>
        </w:trPr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4AA2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0C00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4DF2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F37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0.486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90D7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5B9D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8190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98F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0.514</w:t>
            </w:r>
          </w:p>
        </w:tc>
      </w:tr>
      <w:tr w:rsidR="002C7B1C" w:rsidRPr="002C7B1C" w14:paraId="14DD6F52" w14:textId="77777777" w:rsidTr="002C7B1C">
        <w:trPr>
          <w:trHeight w:val="420"/>
          <w:jc w:val="center"/>
        </w:trPr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D326E3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878EEF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330B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046FA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DFB9B7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E4739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3B7C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4F85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116FE5D8" w14:textId="77777777" w:rsidTr="002C7B1C">
        <w:trPr>
          <w:trHeight w:val="420"/>
          <w:jc w:val="center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0453A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7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96C8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6359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E060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8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B0DD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F6C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3CF80801" w14:textId="77777777" w:rsidTr="002C7B1C">
        <w:trPr>
          <w:trHeight w:val="420"/>
          <w:jc w:val="center"/>
        </w:trPr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13B8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57C6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1D3B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18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964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0.486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80AD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33A72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14C7A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4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CA1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0.886</w:t>
            </w:r>
          </w:p>
        </w:tc>
      </w:tr>
      <w:tr w:rsidR="002C7B1C" w:rsidRPr="002C7B1C" w14:paraId="30457CA1" w14:textId="77777777" w:rsidTr="002C7B1C">
        <w:trPr>
          <w:trHeight w:val="420"/>
          <w:jc w:val="center"/>
        </w:trPr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57E4AF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CCAA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6D0D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17</w:t>
            </w: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6AB17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7E42CF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D5D48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7AE1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31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864A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2C7B1C" w:rsidRPr="002C7B1C" w14:paraId="6D86A04E" w14:textId="77777777" w:rsidTr="002C7B1C">
        <w:trPr>
          <w:trHeight w:val="420"/>
          <w:jc w:val="center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CB0BB8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9</w:t>
            </w: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D8CE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511B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CE4995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Fold 10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9ABA0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Predict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F271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Acc</w:t>
            </w:r>
          </w:p>
        </w:tc>
      </w:tr>
      <w:tr w:rsidR="002C7B1C" w:rsidRPr="002C7B1C" w14:paraId="1B1851F3" w14:textId="77777777" w:rsidTr="002C7B1C">
        <w:trPr>
          <w:trHeight w:val="420"/>
          <w:jc w:val="center"/>
        </w:trPr>
        <w:tc>
          <w:tcPr>
            <w:tcW w:w="1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0C69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EC12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4E783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471C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1.000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ED1B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</w:rPr>
              <w:t>Actual</w:t>
            </w: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EF48F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E36FE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8844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1.000</w:t>
            </w:r>
          </w:p>
        </w:tc>
      </w:tr>
      <w:tr w:rsidR="002C7B1C" w:rsidRPr="002C7B1C" w14:paraId="0E339AA7" w14:textId="77777777" w:rsidTr="002C7B1C">
        <w:trPr>
          <w:trHeight w:val="420"/>
          <w:jc w:val="center"/>
        </w:trPr>
        <w:tc>
          <w:tcPr>
            <w:tcW w:w="1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0CA86E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A62C92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8C81D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35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C9BD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D54343" w14:textId="77777777" w:rsidR="002C7B1C" w:rsidRPr="002C7B1C" w:rsidRDefault="002C7B1C" w:rsidP="002C7B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3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820E86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0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3F277" w14:textId="77777777" w:rsidR="002C7B1C" w:rsidRPr="002C7B1C" w:rsidRDefault="002C7B1C" w:rsidP="002C7B1C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</w:rPr>
            </w:pPr>
            <w:r w:rsidRPr="002C7B1C">
              <w:rPr>
                <w:rFonts w:ascii="TH SarabunPSK" w:eastAsia="Times New Roman" w:hAnsi="TH SarabunPSK" w:cs="TH SarabunPSK" w:hint="cs"/>
                <w:color w:val="000000"/>
                <w:sz w:val="28"/>
              </w:rPr>
              <w:t>36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97327" w14:textId="77777777" w:rsidR="002C7B1C" w:rsidRPr="002C7B1C" w:rsidRDefault="002C7B1C" w:rsidP="002C7B1C">
            <w:pPr>
              <w:keepNext/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</w:tbl>
    <w:p w14:paraId="6C5BBE82" w14:textId="2BFFA664" w:rsidR="00CC55B5" w:rsidRPr="002C7B1C" w:rsidRDefault="002C7B1C" w:rsidP="002C7B1C">
      <w:pPr>
        <w:pStyle w:val="Caption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</w:pP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B66F79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confusion matrix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และ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accuracy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subset </w:t>
      </w:r>
      <w:r w:rsidRPr="002C7B1C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ที่แย่ที่สุด</w:t>
      </w:r>
    </w:p>
    <w:p w14:paraId="50DE59BE" w14:textId="54F37B83" w:rsidR="00CC55B5" w:rsidRDefault="002C7B1C" w:rsidP="002C7B1C">
      <w:pPr>
        <w:ind w:left="3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 xml:space="preserve">3 subset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ที่เลือกใช้ คือ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D687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CD6873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พบว่าให้ </w:t>
      </w:r>
      <w:r>
        <w:rPr>
          <w:rFonts w:ascii="TH SarabunPSK" w:hAnsi="TH SarabunPSK" w:cs="TH SarabunPSK"/>
          <w:sz w:val="32"/>
          <w:szCs w:val="32"/>
        </w:rPr>
        <w:t xml:space="preserve">accuracy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 โดย เฉลี่ยแล้ว </w:t>
      </w:r>
      <w:r>
        <w:rPr>
          <w:rFonts w:ascii="TH SarabunPSK" w:hAnsi="TH SarabunPSK" w:cs="TH SarabunPSK"/>
          <w:sz w:val="32"/>
          <w:szCs w:val="32"/>
        </w:rPr>
        <w:t xml:space="preserve">10 folds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มีค่าความแม่นยำถึง </w:t>
      </w:r>
      <w:r>
        <w:rPr>
          <w:rFonts w:ascii="TH SarabunPSK" w:hAnsi="TH SarabunPSK" w:cs="TH SarabunPSK"/>
          <w:sz w:val="32"/>
          <w:szCs w:val="32"/>
        </w:rPr>
        <w:t xml:space="preserve">91.7% </w:t>
      </w:r>
    </w:p>
    <w:p w14:paraId="0311DB97" w14:textId="53A2F181" w:rsidR="00CD6873" w:rsidRDefault="00CD6873" w:rsidP="002C7B1C">
      <w:pPr>
        <w:ind w:left="3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</w:rPr>
        <w:t xml:space="preserve">subset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ที่เลือกใช้ คือ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พบว่าให้ </w:t>
      </w:r>
      <w:r>
        <w:rPr>
          <w:rFonts w:ascii="TH SarabunPSK" w:hAnsi="TH SarabunPSK" w:cs="TH SarabunPSK"/>
          <w:sz w:val="32"/>
          <w:szCs w:val="32"/>
        </w:rPr>
        <w:t xml:space="preserve">accuracy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แย่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ที่สุด โดย เฉลี่ยแล้ว </w:t>
      </w:r>
      <w:r>
        <w:rPr>
          <w:rFonts w:ascii="TH SarabunPSK" w:hAnsi="TH SarabunPSK" w:cs="TH SarabunPSK"/>
          <w:sz w:val="32"/>
          <w:szCs w:val="32"/>
        </w:rPr>
        <w:t xml:space="preserve">10 folds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มีค่าความแม่น </w:t>
      </w:r>
      <w:r>
        <w:rPr>
          <w:rFonts w:ascii="TH SarabunPSK" w:hAnsi="TH SarabunPSK" w:cs="TH SarabunPSK"/>
          <w:sz w:val="32"/>
          <w:szCs w:val="32"/>
        </w:rPr>
        <w:t>63.7</w:t>
      </w:r>
      <w:r>
        <w:rPr>
          <w:rFonts w:ascii="TH SarabunPSK" w:hAnsi="TH SarabunPSK" w:cs="TH SarabunPSK"/>
          <w:sz w:val="32"/>
          <w:szCs w:val="32"/>
        </w:rPr>
        <w:t>%</w:t>
      </w:r>
    </w:p>
    <w:p w14:paraId="2D17CA17" w14:textId="77777777" w:rsidR="00CD6873" w:rsidRDefault="00CD68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CCCB0AE" w14:textId="77777777" w:rsidR="00CD6873" w:rsidRPr="00FA5AE7" w:rsidRDefault="00CD6873" w:rsidP="002C7B1C">
      <w:pPr>
        <w:ind w:left="360" w:firstLine="720"/>
        <w:rPr>
          <w:rFonts w:hint="cs"/>
        </w:rPr>
      </w:pPr>
    </w:p>
    <w:p w14:paraId="23633326" w14:textId="4DA75531" w:rsidR="00B86646" w:rsidRPr="007C70DF" w:rsidRDefault="00F37F14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A</w:t>
      </w:r>
      <w:r w:rsidRPr="00F37F14">
        <w:rPr>
          <w:rFonts w:ascii="TH SarabunPSK" w:hAnsi="TH SarabunPSK" w:cs="TH SarabunPSK"/>
          <w:b/>
          <w:bCs/>
          <w:sz w:val="36"/>
          <w:szCs w:val="36"/>
        </w:rPr>
        <w:t>nalyze the experiment</w:t>
      </w:r>
    </w:p>
    <w:p w14:paraId="60364003" w14:textId="33B754F7" w:rsidR="00B148EE" w:rsidRDefault="00CC55B5" w:rsidP="00CD6873">
      <w:pPr>
        <w:spacing w:line="276" w:lineRule="auto"/>
        <w:ind w:left="36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จากการทดลองพบว่า</w:t>
      </w:r>
      <w:r w:rsidR="00CD6873">
        <w:rPr>
          <w:rFonts w:ascii="TH SarabunPSK" w:hAnsi="TH SarabunPSK" w:cs="TH SarabunPSK" w:hint="cs"/>
          <w:sz w:val="32"/>
          <w:szCs w:val="32"/>
          <w:cs/>
        </w:rPr>
        <w:t>การเลือก</w:t>
      </w:r>
      <w:r w:rsidR="00CD6873">
        <w:rPr>
          <w:rFonts w:ascii="TH SarabunPSK" w:hAnsi="TH SarabunPSK" w:cs="TH SarabunPSK"/>
          <w:sz w:val="32"/>
          <w:szCs w:val="32"/>
        </w:rPr>
        <w:t xml:space="preserve"> subset features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 ที่ดีที่สุด โดยใช้ </w:t>
      </w:r>
      <w:r w:rsidR="00CD6873">
        <w:rPr>
          <w:rFonts w:ascii="TH SarabunPSK" w:hAnsi="TH SarabunPSK" w:cs="TH SarabunPSK"/>
          <w:sz w:val="32"/>
          <w:szCs w:val="32"/>
        </w:rPr>
        <w:t>feedforward selection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CD6873">
        <w:rPr>
          <w:rFonts w:ascii="TH SarabunPSK" w:hAnsi="TH SarabunPSK" w:cs="TH SarabunPSK"/>
          <w:sz w:val="32"/>
          <w:szCs w:val="32"/>
        </w:rPr>
        <w:t xml:space="preserve">feature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D6873">
        <w:rPr>
          <w:rFonts w:ascii="TH SarabunPSK" w:hAnsi="TH SarabunPSK" w:cs="TH SarabunPSK"/>
          <w:sz w:val="32"/>
          <w:szCs w:val="32"/>
        </w:rPr>
        <w:t xml:space="preserve">4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CD6873">
        <w:rPr>
          <w:rFonts w:ascii="TH SarabunPSK" w:hAnsi="TH SarabunPSK" w:cs="TH SarabunPSK"/>
          <w:sz w:val="32"/>
          <w:szCs w:val="32"/>
        </w:rPr>
        <w:t xml:space="preserve">8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="00CD6873">
        <w:rPr>
          <w:rFonts w:ascii="TH SarabunPSK" w:hAnsi="TH SarabunPSK" w:cs="TH SarabunPSK"/>
          <w:sz w:val="32"/>
          <w:szCs w:val="32"/>
        </w:rPr>
        <w:t xml:space="preserve">K-NN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ในการจำแนกประเภท พบว่าให้ </w:t>
      </w:r>
      <w:r w:rsidR="00CD6873">
        <w:rPr>
          <w:rFonts w:ascii="TH SarabunPSK" w:hAnsi="TH SarabunPSK" w:cs="TH SarabunPSK"/>
          <w:sz w:val="32"/>
          <w:szCs w:val="32"/>
        </w:rPr>
        <w:t>accuracy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 โดยเฉลี่ย </w:t>
      </w:r>
      <w:r w:rsidR="00CD6873">
        <w:rPr>
          <w:rFonts w:ascii="TH SarabunPSK" w:hAnsi="TH SarabunPSK" w:cs="TH SarabunPSK"/>
          <w:sz w:val="32"/>
          <w:szCs w:val="32"/>
        </w:rPr>
        <w:t xml:space="preserve">91.7%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โดยพบว่า </w:t>
      </w:r>
      <w:r w:rsidR="00CD6873">
        <w:rPr>
          <w:rFonts w:ascii="TH SarabunPSK" w:hAnsi="TH SarabunPSK" w:cs="TH SarabunPSK"/>
          <w:sz w:val="32"/>
          <w:szCs w:val="32"/>
        </w:rPr>
        <w:t>fold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CD6873">
        <w:rPr>
          <w:rFonts w:ascii="TH SarabunPSK" w:hAnsi="TH SarabunPSK" w:cs="TH SarabunPSK"/>
          <w:sz w:val="32"/>
          <w:szCs w:val="32"/>
        </w:rPr>
        <w:t xml:space="preserve">8,9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D6873">
        <w:rPr>
          <w:rFonts w:ascii="TH SarabunPSK" w:hAnsi="TH SarabunPSK" w:cs="TH SarabunPSK"/>
          <w:sz w:val="32"/>
          <w:szCs w:val="32"/>
        </w:rPr>
        <w:t xml:space="preserve">10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ไม่มีสมาชิกของ </w:t>
      </w:r>
      <w:r w:rsidR="00CD6873">
        <w:rPr>
          <w:rFonts w:ascii="TH SarabunPSK" w:hAnsi="TH SarabunPSK" w:cs="TH SarabunPSK"/>
          <w:sz w:val="32"/>
          <w:szCs w:val="32"/>
        </w:rPr>
        <w:t xml:space="preserve">class bad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อยู่เลย อันเนื่องมาจาก จำนวนชุดข้อมูลของ </w:t>
      </w:r>
      <w:r w:rsidR="00CD6873">
        <w:rPr>
          <w:rFonts w:ascii="TH SarabunPSK" w:hAnsi="TH SarabunPSK" w:cs="TH SarabunPSK"/>
          <w:sz w:val="32"/>
          <w:szCs w:val="32"/>
        </w:rPr>
        <w:t xml:space="preserve">class good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D6873">
        <w:rPr>
          <w:rFonts w:ascii="TH SarabunPSK" w:hAnsi="TH SarabunPSK" w:cs="TH SarabunPSK"/>
          <w:sz w:val="32"/>
          <w:szCs w:val="32"/>
        </w:rPr>
        <w:t xml:space="preserve">class bad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มีจำนวนสมาชิกไม่เท่ากัน ซึ่งอาจจะทำให้โอกาสในการจำแนกประเภทที่จะอยู่ใน </w:t>
      </w:r>
      <w:r w:rsidR="00CD6873">
        <w:rPr>
          <w:rFonts w:ascii="TH SarabunPSK" w:hAnsi="TH SarabunPSK" w:cs="TH SarabunPSK"/>
          <w:sz w:val="32"/>
          <w:szCs w:val="32"/>
        </w:rPr>
        <w:t xml:space="preserve">class good </w:t>
      </w:r>
      <w:r w:rsidR="00CD6873">
        <w:rPr>
          <w:rFonts w:ascii="TH SarabunPSK" w:hAnsi="TH SarabunPSK" w:cs="TH SarabunPSK" w:hint="cs"/>
          <w:sz w:val="32"/>
          <w:szCs w:val="32"/>
          <w:cs/>
        </w:rPr>
        <w:t xml:space="preserve">มีมากกว่า </w:t>
      </w:r>
      <w:r w:rsidR="00CD6873">
        <w:rPr>
          <w:rFonts w:ascii="TH SarabunPSK" w:hAnsi="TH SarabunPSK" w:cs="TH SarabunPSK"/>
          <w:sz w:val="32"/>
          <w:szCs w:val="32"/>
        </w:rPr>
        <w:t>class bad</w:t>
      </w:r>
    </w:p>
    <w:p w14:paraId="73175834" w14:textId="7E059095" w:rsidR="00B148EE" w:rsidRDefault="00F37F14" w:rsidP="00B148EE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37F14">
        <w:rPr>
          <w:rFonts w:ascii="TH SarabunPSK" w:hAnsi="TH SarabunPSK" w:cs="TH SarabunPSK"/>
          <w:b/>
          <w:bCs/>
          <w:sz w:val="36"/>
          <w:szCs w:val="36"/>
        </w:rPr>
        <w:t>Appendix</w:t>
      </w:r>
    </w:p>
    <w:p w14:paraId="0B04B861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4F2205F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674B3BA1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B6F19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1E33B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readfile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2171D6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filename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'ionosphere.csv'</w:t>
      </w:r>
    </w:p>
    <w:p w14:paraId="7BD009D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6DFC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features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genfromtxt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delimiter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393278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FA72D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genfromtxt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delimiter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</w:p>
    <w:p w14:paraId="139D5A5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:,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return_inverse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># g = 1 , b = 0</w:t>
      </w:r>
    </w:p>
    <w:p w14:paraId="169F922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68DC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features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9DA3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46DE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features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1594189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833FFF6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features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targets</w:t>
      </w:r>
    </w:p>
    <w:p w14:paraId="1DEF3605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8136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CB84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plotBar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70714D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mean_abs_diff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'red'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B7AF7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"feature"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D3FC0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"value"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978FD39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"mean absolute difference"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975BA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6A32D4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D6F1D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C6F5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euclidean_</w:t>
      </w:r>
      <w:proofErr w:type="gram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distance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5F86B91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distance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56438965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ABAE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68E25B75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sum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:]-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)**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EDB826D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zip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5627712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CD20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82A08D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0FA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41A2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knn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C8BBD0E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k_nearest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27E0A41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7003F6A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>sorted</w:t>
      </w:r>
      <w:proofErr w:type="gramEnd"/>
    </w:p>
    <w:p w14:paraId="631B0909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dis_sorted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argsort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</w:p>
    <w:p w14:paraId="1F36957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1692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># k-nearest distances</w:t>
      </w:r>
    </w:p>
    <w:p w14:paraId="12FBAC0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unique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dis_sorted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:][:,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return_counts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0243A1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k_</w:t>
      </w:r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nearest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counts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counts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max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5DE96A3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C2A4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k_nearest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0DBF8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9758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FCEC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cross_validations_</w:t>
      </w:r>
      <w:proofErr w:type="gram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split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5CCB4B6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shape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3D6CE1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0486C78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41A0A2E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A96B8E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</w:p>
    <w:p w14:paraId="13417F1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folds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2B48BA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</w:p>
    <w:p w14:paraId="735DCB99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</w:p>
    <w:p w14:paraId="70588F2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9FFC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638F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confusion_</w:t>
      </w:r>
      <w:proofErr w:type="gramStart"/>
      <w:r w:rsidRPr="000E469F">
        <w:rPr>
          <w:rFonts w:ascii="Courier New" w:eastAsia="Times New Roman" w:hAnsi="Courier New" w:cs="Courier New"/>
          <w:color w:val="FF00FF"/>
          <w:sz w:val="20"/>
          <w:szCs w:val="20"/>
        </w:rPr>
        <w:t>matrix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DD3C34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amax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))+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amax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))+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FF858F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45789B3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matrix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])]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EE8923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</w:p>
    <w:p w14:paraId="7B3ED32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834D9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0380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"__main__"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F82648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readfile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57257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46C3E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max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25F95A98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</w:p>
    <w:p w14:paraId="6A154B6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id_max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DFB055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id_min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207A5CE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6A709E35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7D72574E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"index: 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8C357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EAC4F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2B87B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conf_arr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1FBC19A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acc_arr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0E301241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accuracy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6538F62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cross_validations_split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547BB9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train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BF36026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test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2BC6DA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1C8072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1C60D7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FCA4C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>find</w:t>
      </w:r>
      <w:proofErr w:type="gramEnd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>eculidean</w:t>
      </w:r>
      <w:proofErr w:type="spellEnd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distance</w:t>
      </w:r>
    </w:p>
    <w:p w14:paraId="2100C2AB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distance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euclidean_</w:t>
      </w:r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38D3AB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D0DC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0E4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KNN</w:t>
      </w:r>
    </w:p>
    <w:p w14:paraId="55A67025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pred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29280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0DC7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947D31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conf_</w:t>
      </w:r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7938B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acc_</w:t>
      </w:r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trace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sum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C80F8B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accuracy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trace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sum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D2DF46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C42E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"----------------------------------------------------------------"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2F0316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accuracy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14:paraId="2796502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conf_arr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conf_arr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8E27C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acc_arr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acc_arr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9828C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6111F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2FB0900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max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</w:t>
      </w:r>
    </w:p>
    <w:p w14:paraId="4394F76D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id_max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44E4F3CE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"&gt;&gt; new max: 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max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69EC32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savetxt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"max_conf.csv"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conf_arr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0970324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delimiter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fmt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'%d'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60792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E4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min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C13ED43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min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</w:t>
      </w:r>
    </w:p>
    <w:p w14:paraId="6381E9FF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id_min</w:t>
      </w:r>
      <w:proofErr w:type="spellEnd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9FAC07E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"&gt;&gt; new min: 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min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B767FA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savetxt</w:t>
      </w:r>
      <w:proofErr w:type="spellEnd"/>
      <w:proofErr w:type="gram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"min_conf.csv"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conf_arr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E1CE997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469F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delimiter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fmt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'%d'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3A24CB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id_max</w:t>
      </w:r>
      <w:proofErr w:type="spell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id_max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A2388B" w14:textId="77777777" w:rsidR="000E469F" w:rsidRPr="000E469F" w:rsidRDefault="000E469F" w:rsidP="000E46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E4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id_min</w:t>
      </w:r>
      <w:proofErr w:type="spellEnd"/>
      <w:r w:rsidRPr="000E469F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469F">
        <w:rPr>
          <w:rFonts w:ascii="Courier New" w:eastAsia="Times New Roman" w:hAnsi="Courier New" w:cs="Courier New"/>
          <w:color w:val="000000"/>
          <w:sz w:val="20"/>
          <w:szCs w:val="20"/>
        </w:rPr>
        <w:t>id_min</w:t>
      </w:r>
      <w:proofErr w:type="spellEnd"/>
      <w:r w:rsidRPr="000E4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D56295" w14:textId="049EBE7D" w:rsidR="001B5E07" w:rsidRPr="001B5E07" w:rsidRDefault="001B5E07" w:rsidP="001B5E07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</w:p>
    <w:sectPr w:rsidR="001B5E07" w:rsidRPr="001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8FC"/>
    <w:multiLevelType w:val="hybridMultilevel"/>
    <w:tmpl w:val="08C6EC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DE60A8"/>
    <w:multiLevelType w:val="hybridMultilevel"/>
    <w:tmpl w:val="A4EC8A4A"/>
    <w:lvl w:ilvl="0" w:tplc="8062C5D2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2814ED"/>
    <w:multiLevelType w:val="multilevel"/>
    <w:tmpl w:val="9DFC3526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64CF1"/>
    <w:multiLevelType w:val="hybridMultilevel"/>
    <w:tmpl w:val="E8326FAA"/>
    <w:lvl w:ilvl="0" w:tplc="DBE44A2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B"/>
    <w:rsid w:val="00014283"/>
    <w:rsid w:val="00033675"/>
    <w:rsid w:val="00037515"/>
    <w:rsid w:val="000B123B"/>
    <w:rsid w:val="000E469F"/>
    <w:rsid w:val="00177107"/>
    <w:rsid w:val="001B5E07"/>
    <w:rsid w:val="002B3C7B"/>
    <w:rsid w:val="002C7B1C"/>
    <w:rsid w:val="00302699"/>
    <w:rsid w:val="00377BB2"/>
    <w:rsid w:val="00416C06"/>
    <w:rsid w:val="00454E00"/>
    <w:rsid w:val="005962C0"/>
    <w:rsid w:val="006E06CB"/>
    <w:rsid w:val="006E0E4C"/>
    <w:rsid w:val="0073342A"/>
    <w:rsid w:val="007B07AB"/>
    <w:rsid w:val="008A7875"/>
    <w:rsid w:val="008D4AF1"/>
    <w:rsid w:val="00B148EE"/>
    <w:rsid w:val="00B1641B"/>
    <w:rsid w:val="00B66F79"/>
    <w:rsid w:val="00B83DD1"/>
    <w:rsid w:val="00B86646"/>
    <w:rsid w:val="00BD539E"/>
    <w:rsid w:val="00C676FF"/>
    <w:rsid w:val="00C7305A"/>
    <w:rsid w:val="00CB26DD"/>
    <w:rsid w:val="00CC55B5"/>
    <w:rsid w:val="00CD6873"/>
    <w:rsid w:val="00DC71E6"/>
    <w:rsid w:val="00DF48A4"/>
    <w:rsid w:val="00E63B2C"/>
    <w:rsid w:val="00F3121C"/>
    <w:rsid w:val="00F37F14"/>
    <w:rsid w:val="00F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B75"/>
  <w15:chartTrackingRefBased/>
  <w15:docId w15:val="{6E1B5FE3-79D7-4DDD-9E56-F31D931B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46"/>
    <w:pPr>
      <w:ind w:left="720"/>
      <w:contextualSpacing/>
    </w:pPr>
  </w:style>
  <w:style w:type="table" w:styleId="TableGrid">
    <w:name w:val="Table Grid"/>
    <w:basedOn w:val="TableNormal"/>
    <w:uiPriority w:val="39"/>
    <w:rsid w:val="00B8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787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sc51">
    <w:name w:val="sc51"/>
    <w:basedOn w:val="DefaultParagraphFont"/>
    <w:rsid w:val="001B5E0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B5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B5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1B5E0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1B5E0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B5E0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1B5E0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1B5E0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1B5E0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B5E0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4344-0E52-4184-9B95-4B6AF30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17</cp:revision>
  <cp:lastPrinted>2021-10-11T09:28:00Z</cp:lastPrinted>
  <dcterms:created xsi:type="dcterms:W3CDTF">2021-08-18T07:28:00Z</dcterms:created>
  <dcterms:modified xsi:type="dcterms:W3CDTF">2021-10-11T09:28:00Z</dcterms:modified>
</cp:coreProperties>
</file>