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center"/>
        <w:rPr>
          <w:u w:val="single"/>
        </w:rPr>
      </w:pPr>
      <w:bookmarkStart w:colFirst="0" w:colLast="0" w:name="_yu3lihmtam2" w:id="0"/>
      <w:bookmarkEnd w:id="0"/>
      <w:r w:rsidDel="00000000" w:rsidR="00000000" w:rsidRPr="00000000">
        <w:rPr>
          <w:rFonts w:ascii="Arial" w:cs="Arial" w:eastAsia="Arial" w:hAnsi="Arial"/>
          <w:b w:val="1"/>
          <w:color w:val="333333"/>
          <w:sz w:val="28"/>
          <w:szCs w:val="28"/>
          <w:rtl w:val="0"/>
        </w:rPr>
        <w:t xml:space="preserve">Paraskevas (Paris) Apostolopoulo</w:t>
      </w:r>
      <w:r w:rsidDel="00000000" w:rsidR="00000000" w:rsidRPr="00000000">
        <w:rPr>
          <w:b w:val="1"/>
          <w:color w:val="333333"/>
          <w:sz w:val="28"/>
          <w:szCs w:val="28"/>
          <w:rtl w:val="0"/>
        </w:rPr>
        <w:t xml:space="preserve">s - </w:t>
      </w:r>
      <w:hyperlink r:id="rId6">
        <w:r w:rsidDel="00000000" w:rsidR="00000000" w:rsidRPr="00000000">
          <w:rPr>
            <w:b w:val="1"/>
            <w:color w:val="333333"/>
            <w:sz w:val="28"/>
            <w:szCs w:val="28"/>
            <w:u w:val="single"/>
            <w:rtl w:val="0"/>
          </w:rPr>
          <w:t xml:space="preserve">http://addEventListener.xyz</w:t>
        </w:r>
      </w:hyperlink>
      <w:r w:rsidDel="00000000" w:rsidR="00000000" w:rsidRPr="00000000">
        <w:rPr>
          <w:b w:val="1"/>
          <w:color w:val="333333"/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90500" cy="200025"/>
            <wp:effectExtent b="0" l="0" r="0" t="0"/>
            <wp:docPr descr="phone.png" id="4" name="image2.png"/>
            <a:graphic>
              <a:graphicData uri="http://schemas.openxmlformats.org/drawingml/2006/picture">
                <pic:pic>
                  <pic:nvPicPr>
                    <pic:cNvPr descr="phone.png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0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: 415-425-0517, </w:t>
      </w:r>
      <w:r w:rsidDel="00000000" w:rsidR="00000000" w:rsidRPr="00000000">
        <w:rPr/>
        <w:drawing>
          <wp:inline distB="114300" distT="114300" distL="114300" distR="114300">
            <wp:extent cx="275109" cy="190500"/>
            <wp:effectExtent b="0" l="0" r="0" t="0"/>
            <wp:docPr descr="email.png" id="2" name="image4.png"/>
            <a:graphic>
              <a:graphicData uri="http://schemas.openxmlformats.org/drawingml/2006/picture">
                <pic:pic>
                  <pic:nvPicPr>
                    <pic:cNvPr descr="email.png"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109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papostolopoulos@gmail.com</w:t>
        </w:r>
      </w:hyperlink>
      <w:r w:rsidDel="00000000" w:rsidR="00000000" w:rsidRPr="00000000">
        <w:rPr>
          <w:color w:val="1154cc"/>
          <w:rtl w:val="0"/>
        </w:rPr>
        <w:t xml:space="preserve">, </w:t>
      </w:r>
      <w:r w:rsidDel="00000000" w:rsidR="00000000" w:rsidRPr="00000000">
        <w:rPr>
          <w:color w:val="1154cc"/>
        </w:rPr>
        <w:drawing>
          <wp:inline distB="114300" distT="114300" distL="114300" distR="114300">
            <wp:extent cx="199360" cy="190500"/>
            <wp:effectExtent b="0" l="0" r="0" t="0"/>
            <wp:docPr descr="linkedin.png" id="1" name="image1.png"/>
            <a:graphic>
              <a:graphicData uri="http://schemas.openxmlformats.org/drawingml/2006/picture">
                <pic:pic>
                  <pic:nvPicPr>
                    <pic:cNvPr descr="linkedin.png"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36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1154cc"/>
          <w:rtl w:val="0"/>
        </w:rPr>
        <w:t xml:space="preserve">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in/parisapostolopoulos</w:t>
        </w:r>
      </w:hyperlink>
      <w:r w:rsidDel="00000000" w:rsidR="00000000" w:rsidRPr="00000000">
        <w:rPr>
          <w:color w:val="1154cc"/>
          <w:rtl w:val="0"/>
        </w:rPr>
        <w:t xml:space="preserve">, </w:t>
      </w:r>
      <w:r w:rsidDel="00000000" w:rsidR="00000000" w:rsidRPr="00000000">
        <w:rPr>
          <w:color w:val="1154cc"/>
        </w:rPr>
        <w:drawing>
          <wp:inline distB="114300" distT="114300" distL="114300" distR="114300">
            <wp:extent cx="190500" cy="204439"/>
            <wp:effectExtent b="0" l="0" r="0" t="0"/>
            <wp:docPr descr="git.png" id="3" name="image3.png"/>
            <a:graphic>
              <a:graphicData uri="http://schemas.openxmlformats.org/drawingml/2006/picture">
                <pic:pic>
                  <pic:nvPicPr>
                    <pic:cNvPr descr="git.png"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044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1154cc"/>
          <w:rtl w:val="0"/>
        </w:rPr>
        <w:t xml:space="preserve">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papostolopoulos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center"/>
        <w:rPr>
          <w:color w:val="1154cc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"/>
        <w:tblW w:w="10380.0" w:type="dxa"/>
        <w:jc w:val="center"/>
        <w:tblBorders>
          <w:top w:color="333333" w:space="0" w:sz="12" w:val="single"/>
          <w:left w:color="333333" w:space="0" w:sz="12" w:val="single"/>
          <w:bottom w:color="333333" w:space="0" w:sz="12" w:val="single"/>
          <w:right w:color="333333" w:space="0" w:sz="12" w:val="single"/>
          <w:insideH w:color="333333" w:space="0" w:sz="12" w:val="single"/>
          <w:insideV w:color="333333" w:space="0" w:sz="12" w:val="single"/>
        </w:tblBorders>
        <w:tblLayout w:type="fixed"/>
        <w:tblLook w:val="0600"/>
      </w:tblPr>
      <w:tblGrid>
        <w:gridCol w:w="3660"/>
        <w:gridCol w:w="6720"/>
        <w:tblGridChange w:id="0">
          <w:tblGrid>
            <w:gridCol w:w="3660"/>
            <w:gridCol w:w="6720"/>
          </w:tblGrid>
        </w:tblGridChange>
      </w:tblGrid>
      <w:tr>
        <w:trPr>
          <w:trHeight w:val="10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Style w:val="Heading3"/>
              <w:spacing w:before="0" w:lineRule="auto"/>
              <w:rPr/>
            </w:pPr>
            <w:bookmarkStart w:colFirst="0" w:colLast="0" w:name="_v825fvg7bmkq" w:id="1"/>
            <w:bookmarkEnd w:id="1"/>
            <w:r w:rsidDel="00000000" w:rsidR="00000000" w:rsidRPr="00000000">
              <w:rPr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Galvanize - Full Stack </w:t>
            </w:r>
            <w:r w:rsidDel="00000000" w:rsidR="00000000" w:rsidRPr="00000000">
              <w:rPr>
                <w:rtl w:val="0"/>
              </w:rPr>
              <w:t xml:space="preserve">JS</w:t>
            </w:r>
            <w:r w:rsidDel="00000000" w:rsidR="00000000" w:rsidRPr="00000000">
              <w:rPr>
                <w:color w:val="000000"/>
                <w:rtl w:val="0"/>
              </w:rPr>
              <w:t xml:space="preserve"> (2017)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Galvanize </w:t>
            </w:r>
            <w:r w:rsidDel="00000000" w:rsidR="00000000" w:rsidRPr="00000000">
              <w:rPr>
                <w:rtl w:val="0"/>
              </w:rPr>
              <w:t xml:space="preserve">JS</w:t>
            </w:r>
            <w:r w:rsidDel="00000000" w:rsidR="00000000" w:rsidRPr="00000000">
              <w:rPr>
                <w:color w:val="000000"/>
                <w:rtl w:val="0"/>
              </w:rPr>
              <w:t xml:space="preserve"> Foundations (2016)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App Academy - JS Intro (2016)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USF - Masters in Sports Management (2004)</w:t>
            </w:r>
          </w:p>
          <w:p w:rsidR="00000000" w:rsidDel="00000000" w:rsidP="00000000" w:rsidRDefault="00000000" w:rsidRPr="00000000" w14:paraId="00000009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Democritus University - Bachelors in Physical Education (1999)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Style w:val="Heading3"/>
              <w:rPr/>
            </w:pPr>
            <w:bookmarkStart w:colFirst="0" w:colLast="0" w:name="_hy2xb110ynfe" w:id="2"/>
            <w:bookmarkEnd w:id="2"/>
            <w:r w:rsidDel="00000000" w:rsidR="00000000" w:rsidRPr="00000000">
              <w:rPr>
                <w:rtl w:val="0"/>
              </w:rPr>
              <w:t xml:space="preserve">Portfolio:</w:t>
            </w:r>
          </w:p>
          <w:p w:rsidR="00000000" w:rsidDel="00000000" w:rsidP="00000000" w:rsidRDefault="00000000" w:rsidRPr="00000000" w14:paraId="0000000B">
            <w:pPr>
              <w:pStyle w:val="Heading4"/>
              <w:rPr/>
            </w:pPr>
            <w:bookmarkStart w:colFirst="0" w:colLast="0" w:name="_go7vuiaa0mf1" w:id="3"/>
            <w:bookmarkEnd w:id="3"/>
            <w:hyperlink r:id="rId14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http://addEventListener.xyz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Style w:val="Heading3"/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320" w:line="240" w:lineRule="auto"/>
              <w:ind w:left="0" w:right="0" w:firstLine="0"/>
              <w:jc w:val="left"/>
              <w:rPr/>
            </w:pPr>
            <w:bookmarkStart w:colFirst="0" w:colLast="0" w:name="_al7kkc2qf1su" w:id="4"/>
            <w:bookmarkEnd w:id="4"/>
            <w:r w:rsidDel="00000000" w:rsidR="00000000" w:rsidRPr="00000000">
              <w:rPr>
                <w:rtl w:val="0"/>
              </w:rPr>
              <w:t xml:space="preserve">Technical Skills</w:t>
            </w:r>
          </w:p>
          <w:p w:rsidR="00000000" w:rsidDel="00000000" w:rsidP="00000000" w:rsidRDefault="00000000" w:rsidRPr="00000000" w14:paraId="0000000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JavaScript (ES5, ES6), </w:t>
            </w:r>
            <w:r w:rsidDel="00000000" w:rsidR="00000000" w:rsidRPr="00000000">
              <w:rPr>
                <w:rtl w:val="0"/>
              </w:rPr>
              <w:t xml:space="preserve">Express, PostgreSQL, MySQL, JQuery, REST, Knex.js, Ajax, Regex, Node.js, NPM, HTML, CSS, Vue.js</w:t>
            </w:r>
          </w:p>
          <w:p w:rsidR="00000000" w:rsidDel="00000000" w:rsidP="00000000" w:rsidRDefault="00000000" w:rsidRPr="00000000" w14:paraId="0000000E">
            <w:pPr>
              <w:pStyle w:val="Heading3"/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320" w:line="240" w:lineRule="auto"/>
              <w:ind w:left="0" w:right="0" w:firstLine="0"/>
              <w:jc w:val="left"/>
              <w:rPr/>
            </w:pPr>
            <w:bookmarkStart w:colFirst="0" w:colLast="0" w:name="_w1dmy6kohs9u" w:id="5"/>
            <w:bookmarkEnd w:id="5"/>
            <w:r w:rsidDel="00000000" w:rsidR="00000000" w:rsidRPr="00000000">
              <w:rPr>
                <w:rtl w:val="0"/>
              </w:rPr>
              <w:t xml:space="preserve">Additional skills</w:t>
            </w:r>
          </w:p>
          <w:p w:rsidR="00000000" w:rsidDel="00000000" w:rsidP="00000000" w:rsidRDefault="00000000" w:rsidRPr="00000000" w14:paraId="0000000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Team Leadership, Project Management, Resource management, Jira, Localization, Internationalization, Maps, JOSM, OSM ID, Shopping, Search engine quality, MS Office, Google Docs.</w:t>
            </w:r>
          </w:p>
          <w:p w:rsidR="00000000" w:rsidDel="00000000" w:rsidP="00000000" w:rsidRDefault="00000000" w:rsidRPr="00000000" w14:paraId="00000010">
            <w:pPr>
              <w:pStyle w:val="Heading3"/>
              <w:rPr/>
            </w:pPr>
            <w:bookmarkStart w:colFirst="0" w:colLast="0" w:name="_rqh9t3jy5nq0" w:id="6"/>
            <w:bookmarkEnd w:id="6"/>
            <w:r w:rsidDel="00000000" w:rsidR="00000000" w:rsidRPr="00000000">
              <w:rPr>
                <w:rtl w:val="0"/>
              </w:rPr>
              <w:t xml:space="preserve">Sample Coding Projects</w:t>
            </w:r>
          </w:p>
          <w:p w:rsidR="00000000" w:rsidDel="00000000" w:rsidP="00000000" w:rsidRDefault="00000000" w:rsidRPr="00000000" w14:paraId="00000011">
            <w:pPr>
              <w:spacing w:line="240" w:lineRule="auto"/>
              <w:rPr/>
            </w:pPr>
            <w:hyperlink r:id="rId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http://writeIt.pro</w:t>
              </w:r>
            </w:hyperlink>
            <w:r w:rsidDel="00000000" w:rsidR="00000000" w:rsidRPr="00000000">
              <w:rPr>
                <w:rtl w:val="0"/>
              </w:rPr>
              <w:t xml:space="preserve"> Full stack blog. </w:t>
            </w:r>
            <w:hyperlink r:id="rId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http://listMe.xyz</w:t>
              </w:r>
            </w:hyperlink>
            <w:r w:rsidDel="00000000" w:rsidR="00000000" w:rsidRPr="00000000">
              <w:rPr>
                <w:rtl w:val="0"/>
              </w:rPr>
              <w:t xml:space="preserve"> Full stack todo list. </w:t>
            </w:r>
            <w:hyperlink r:id="rId1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http://hangman.pro</w:t>
              </w:r>
            </w:hyperlink>
            <w:r w:rsidDel="00000000" w:rsidR="00000000" w:rsidRPr="00000000">
              <w:rPr>
                <w:rtl w:val="0"/>
              </w:rPr>
              <w:t xml:space="preserve"> Game. </w:t>
            </w:r>
          </w:p>
          <w:p w:rsidR="00000000" w:rsidDel="00000000" w:rsidP="00000000" w:rsidRDefault="00000000" w:rsidRPr="00000000" w14:paraId="00000012">
            <w:pPr>
              <w:spacing w:line="240" w:lineRule="auto"/>
              <w:rPr/>
            </w:pPr>
            <w:hyperlink r:id="rId1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https://git.io/fjmLc</w:t>
              </w:r>
            </w:hyperlink>
            <w:r w:rsidDel="00000000" w:rsidR="00000000" w:rsidRPr="00000000">
              <w:rPr>
                <w:rtl w:val="0"/>
              </w:rPr>
              <w:t xml:space="preserve"> xPath generator</w:t>
            </w:r>
          </w:p>
          <w:p w:rsidR="00000000" w:rsidDel="00000000" w:rsidP="00000000" w:rsidRDefault="00000000" w:rsidRPr="00000000" w14:paraId="00000013">
            <w:pPr>
              <w:spacing w:line="240" w:lineRule="auto"/>
              <w:rPr/>
            </w:pPr>
            <w:hyperlink r:id="rId1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http://sportyTourist.com</w:t>
              </w:r>
            </w:hyperlink>
            <w:r w:rsidDel="00000000" w:rsidR="00000000" w:rsidRPr="00000000">
              <w:rPr>
                <w:rtl w:val="0"/>
              </w:rPr>
              <w:t xml:space="preserve"> aggregator</w:t>
            </w:r>
          </w:p>
          <w:p w:rsidR="00000000" w:rsidDel="00000000" w:rsidP="00000000" w:rsidRDefault="00000000" w:rsidRPr="00000000" w14:paraId="00000014">
            <w:pPr>
              <w:rPr/>
            </w:pPr>
            <w:hyperlink r:id="rId2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https://git.io/vppLs</w:t>
              </w:r>
            </w:hyperlink>
            <w:r w:rsidDel="00000000" w:rsidR="00000000" w:rsidRPr="00000000">
              <w:rPr>
                <w:rtl w:val="0"/>
              </w:rPr>
              <w:t xml:space="preserve"> Street View.</w:t>
            </w:r>
          </w:p>
          <w:p w:rsidR="00000000" w:rsidDel="00000000" w:rsidP="00000000" w:rsidRDefault="00000000" w:rsidRPr="00000000" w14:paraId="00000015">
            <w:pPr>
              <w:spacing w:line="240" w:lineRule="auto"/>
              <w:rPr/>
            </w:pPr>
            <w:hyperlink r:id="rId2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https://git.io/fADh1</w:t>
              </w:r>
            </w:hyperlink>
            <w:r w:rsidDel="00000000" w:rsidR="00000000" w:rsidRPr="00000000">
              <w:rPr>
                <w:rtl w:val="0"/>
              </w:rPr>
              <w:t xml:space="preserve"> Drum Kit</w:t>
            </w:r>
          </w:p>
          <w:p w:rsidR="00000000" w:rsidDel="00000000" w:rsidP="00000000" w:rsidRDefault="00000000" w:rsidRPr="00000000" w14:paraId="00000016">
            <w:pPr>
              <w:spacing w:line="240" w:lineRule="auto"/>
              <w:rPr/>
            </w:pPr>
            <w:hyperlink r:id="rId2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https://git.io/fADhb</w:t>
              </w:r>
            </w:hyperlink>
            <w:r w:rsidDel="00000000" w:rsidR="00000000" w:rsidRPr="00000000">
              <w:rPr>
                <w:rtl w:val="0"/>
              </w:rPr>
              <w:t xml:space="preserve"> Clock</w:t>
            </w:r>
          </w:p>
          <w:p w:rsidR="00000000" w:rsidDel="00000000" w:rsidP="00000000" w:rsidRDefault="00000000" w:rsidRPr="00000000" w14:paraId="00000017">
            <w:pPr>
              <w:rPr/>
            </w:pPr>
            <w:hyperlink r:id="rId2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https://git.io/vMM8C</w:t>
              </w:r>
            </w:hyperlink>
            <w:r w:rsidDel="00000000" w:rsidR="00000000" w:rsidRPr="00000000">
              <w:rPr>
                <w:rtl w:val="0"/>
              </w:rPr>
              <w:t xml:space="preserve"> CSS tutorial. </w:t>
            </w:r>
          </w:p>
          <w:p w:rsidR="00000000" w:rsidDel="00000000" w:rsidP="00000000" w:rsidRDefault="00000000" w:rsidRPr="00000000" w14:paraId="00000018">
            <w:pPr>
              <w:pStyle w:val="Heading3"/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320" w:line="240" w:lineRule="auto"/>
              <w:ind w:left="0" w:right="0" w:firstLine="0"/>
              <w:jc w:val="left"/>
              <w:rPr/>
            </w:pPr>
            <w:bookmarkStart w:colFirst="0" w:colLast="0" w:name="_3iq9bdfqm4nf" w:id="7"/>
            <w:bookmarkEnd w:id="7"/>
            <w:r w:rsidDel="00000000" w:rsidR="00000000" w:rsidRPr="00000000">
              <w:rPr>
                <w:rtl w:val="0"/>
              </w:rPr>
              <w:t xml:space="preserve">Volunteer work</w:t>
            </w:r>
          </w:p>
          <w:p w:rsidR="00000000" w:rsidDel="00000000" w:rsidP="00000000" w:rsidRDefault="00000000" w:rsidRPr="00000000" w14:paraId="0000001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JavaScript and HTML instructor</w:t>
            </w:r>
          </w:p>
          <w:p w:rsidR="00000000" w:rsidDel="00000000" w:rsidP="00000000" w:rsidRDefault="00000000" w:rsidRPr="00000000" w14:paraId="0000001A">
            <w:pPr>
              <w:pStyle w:val="Heading3"/>
              <w:rPr/>
            </w:pPr>
            <w:bookmarkStart w:colFirst="0" w:colLast="0" w:name="_y6psqo5l5pho" w:id="8"/>
            <w:bookmarkEnd w:id="8"/>
            <w:r w:rsidDel="00000000" w:rsidR="00000000" w:rsidRPr="00000000">
              <w:rPr>
                <w:rtl w:val="0"/>
              </w:rPr>
              <w:t xml:space="preserve">Teaching</w:t>
            </w:r>
          </w:p>
          <w:p w:rsidR="00000000" w:rsidDel="00000000" w:rsidP="00000000" w:rsidRDefault="00000000" w:rsidRPr="00000000" w14:paraId="0000001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PhyEd, Swim, Scuba, Language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Style w:val="Heading3"/>
              <w:widowControl w:val="0"/>
              <w:spacing w:before="160" w:lineRule="auto"/>
              <w:rPr/>
            </w:pPr>
            <w:bookmarkStart w:colFirst="0" w:colLast="0" w:name="_rifxymhjrevq" w:id="9"/>
            <w:bookmarkEnd w:id="9"/>
            <w:r w:rsidDel="00000000" w:rsidR="00000000" w:rsidRPr="00000000">
              <w:rPr>
                <w:rtl w:val="0"/>
              </w:rPr>
              <w:t xml:space="preserve">Professional Experience</w:t>
            </w:r>
          </w:p>
          <w:p w:rsidR="00000000" w:rsidDel="00000000" w:rsidP="00000000" w:rsidRDefault="00000000" w:rsidRPr="00000000" w14:paraId="0000001D">
            <w:pPr>
              <w:pStyle w:val="Heading4"/>
              <w:widowControl w:val="0"/>
              <w:rPr/>
            </w:pPr>
            <w:bookmarkStart w:colFirst="0" w:colLast="0" w:name="_fxhghf02dse" w:id="10"/>
            <w:bookmarkEnd w:id="10"/>
            <w:r w:rsidDel="00000000" w:rsidR="00000000" w:rsidRPr="00000000">
              <w:rPr>
                <w:rtl w:val="0"/>
              </w:rPr>
              <w:t xml:space="preserve">Knowledge Engineer at Verizon Media (current)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Structured Data Extraction for user personalized content (shopping, promotions emails). xPath, Javascript, RegEx.</w:t>
            </w:r>
          </w:p>
          <w:p w:rsidR="00000000" w:rsidDel="00000000" w:rsidP="00000000" w:rsidRDefault="00000000" w:rsidRPr="00000000" w14:paraId="0000001F">
            <w:pPr>
              <w:pStyle w:val="Heading4"/>
              <w:keepNext w:val="1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/>
            </w:pPr>
            <w:bookmarkStart w:colFirst="0" w:colLast="0" w:name="_a4vnx79smsj5" w:id="11"/>
            <w:bookmarkEnd w:id="11"/>
            <w:r w:rsidDel="00000000" w:rsidR="00000000" w:rsidRPr="00000000">
              <w:rPr>
                <w:rtl w:val="0"/>
              </w:rPr>
              <w:t xml:space="preserve">Data </w:t>
            </w:r>
            <w:r w:rsidDel="00000000" w:rsidR="00000000" w:rsidRPr="00000000">
              <w:rPr>
                <w:color w:val="666666"/>
                <w:sz w:val="24"/>
                <w:szCs w:val="24"/>
                <w:rtl w:val="0"/>
              </w:rPr>
              <w:t xml:space="preserve">Maps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Reviewer</w:t>
            </w:r>
            <w:r w:rsidDel="00000000" w:rsidR="00000000" w:rsidRPr="00000000">
              <w:rPr>
                <w:rtl w:val="0"/>
              </w:rPr>
              <w:t xml:space="preserve"> at Facebook Inc (2017 - 2018)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4"/>
              </w:numPr>
              <w:spacing w:after="0"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Evaluation of machine generated map data. Open Street Maps road consistency, attributes, spatial data.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Style w:val="Heading4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bookmarkStart w:colFirst="0" w:colLast="0" w:name="_4iwvjcx8b6ua" w:id="12"/>
            <w:bookmarkEnd w:id="12"/>
            <w:r w:rsidDel="00000000" w:rsidR="00000000" w:rsidRPr="00000000">
              <w:rPr>
                <w:rtl w:val="0"/>
              </w:rPr>
              <w:t xml:space="preserve">Search Engine QA Lead at Yahoo Inc (2013 – 2016)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Led</w:t>
            </w:r>
            <w:r w:rsidDel="00000000" w:rsidR="00000000" w:rsidRPr="00000000">
              <w:rPr>
                <w:rtl w:val="0"/>
              </w:rPr>
              <w:t xml:space="preserve"> the Algo Search Escalations team with members in seven countries. Query analysis for relevance, user intent, freshness, Search Results page structure and ranking.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Managed the Search results enhancement requests between the Yahoo Search and Microsoft’s Bing.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Managed the internal Query Triage tool for bug distribution, escalations, shift management.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Led the shopping products QA team through query evaluations, use cases, debugging, escalations.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Coordinated shopping search team’s query analysis research priorities, relevance and taxonomy updates. </w:t>
            </w:r>
          </w:p>
          <w:p w:rsidR="00000000" w:rsidDel="00000000" w:rsidP="00000000" w:rsidRDefault="00000000" w:rsidRPr="00000000" w14:paraId="00000027">
            <w:pPr>
              <w:pStyle w:val="Heading4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alibri" w:cs="Calibri" w:eastAsia="Calibri" w:hAnsi="Calibri"/>
              </w:rPr>
            </w:pPr>
            <w:bookmarkStart w:colFirst="0" w:colLast="0" w:name="_rb1wfmuvpjfw" w:id="13"/>
            <w:bookmarkEnd w:id="13"/>
            <w:r w:rsidDel="00000000" w:rsidR="00000000" w:rsidRPr="00000000">
              <w:rPr>
                <w:rtl w:val="0"/>
              </w:rPr>
              <w:t xml:space="preserve">Project Leader </w:t>
            </w:r>
            <w:r w:rsidDel="00000000" w:rsidR="00000000" w:rsidRPr="00000000">
              <w:rPr>
                <w:rtl w:val="0"/>
              </w:rPr>
              <w:t xml:space="preserve">at Google Inc </w:t>
            </w:r>
            <w:r w:rsidDel="00000000" w:rsidR="00000000" w:rsidRPr="00000000">
              <w:rPr>
                <w:rtl w:val="0"/>
              </w:rPr>
              <w:t xml:space="preserve">(2012 – 2013)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Led ~30 Specialists with project delivery, policy, issues resolution and communication with client teams / vendors.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3"/>
              </w:numPr>
              <w:spacing w:after="0" w:before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Oversaw the mapping production quality evaluation for ~25 countries within four launch cycles. 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3"/>
              </w:numPr>
              <w:spacing w:after="0" w:before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Created and coordinated the team's internal website. used for the project goals, education and team changes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Style w:val="Heading4"/>
              <w:widowControl w:val="0"/>
              <w:rPr/>
            </w:pPr>
            <w:bookmarkStart w:colFirst="0" w:colLast="0" w:name="_jm2h4q2j33na" w:id="14"/>
            <w:bookmarkEnd w:id="14"/>
            <w:r w:rsidDel="00000000" w:rsidR="00000000" w:rsidRPr="00000000">
              <w:rPr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  <w:t xml:space="preserve"> Analyst </w:t>
            </w:r>
            <w:r w:rsidDel="00000000" w:rsidR="00000000" w:rsidRPr="00000000">
              <w:rPr>
                <w:rtl w:val="0"/>
              </w:rPr>
              <w:t xml:space="preserve">at Google Inc </w:t>
            </w:r>
            <w:r w:rsidDel="00000000" w:rsidR="00000000" w:rsidRPr="00000000">
              <w:rPr>
                <w:rtl w:val="0"/>
              </w:rPr>
              <w:t xml:space="preserve">(2011 – 2012)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Managed the Mapping Team</w:t>
            </w:r>
            <w:r w:rsidDel="00000000" w:rsidR="00000000" w:rsidRPr="00000000">
              <w:rPr>
                <w:rtl w:val="0"/>
              </w:rPr>
              <w:t xml:space="preserve"> for the Greek National Road Network. Liaison with India and Washington offices to identify 2,000+ national and provincial</w:t>
            </w:r>
            <w:r w:rsidDel="00000000" w:rsidR="00000000" w:rsidRPr="00000000">
              <w:rPr>
                <w:rtl w:val="0"/>
              </w:rPr>
              <w:t xml:space="preserve"> routes.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Audited street geometry, driving directions priority, route consistency, street names, </w:t>
            </w:r>
            <w:r w:rsidDel="00000000" w:rsidR="00000000" w:rsidRPr="00000000">
              <w:rPr>
                <w:rtl w:val="0"/>
              </w:rPr>
              <w:t xml:space="preserve">POIs, location placement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Style w:val="Heading4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bookmarkStart w:colFirst="0" w:colLast="0" w:name="_nksc9hcfdp06" w:id="15"/>
            <w:bookmarkEnd w:id="15"/>
            <w:r w:rsidDel="00000000" w:rsidR="00000000" w:rsidRPr="00000000">
              <w:rPr>
                <w:rtl w:val="0"/>
              </w:rPr>
              <w:t xml:space="preserve">Search and Content Editor at Yahoo Inc (2009 – 2011)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Front page content editing in various verticals.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Query interpretation, classification, user Intent analysis.</w:t>
            </w:r>
          </w:p>
          <w:p w:rsidR="00000000" w:rsidDel="00000000" w:rsidP="00000000" w:rsidRDefault="00000000" w:rsidRPr="00000000" w14:paraId="00000031">
            <w:pPr>
              <w:pStyle w:val="Heading4"/>
              <w:keepNext w:val="1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/>
            </w:pPr>
            <w:bookmarkStart w:colFirst="0" w:colLast="0" w:name="_ogjckbakuqlf" w:id="16"/>
            <w:bookmarkEnd w:id="16"/>
            <w:r w:rsidDel="00000000" w:rsidR="00000000" w:rsidRPr="00000000">
              <w:rPr>
                <w:rtl w:val="0"/>
              </w:rPr>
              <w:t xml:space="preserve">Online Revenue Manager at </w:t>
            </w:r>
            <w:r w:rsidDel="00000000" w:rsidR="00000000" w:rsidRPr="00000000">
              <w:rPr>
                <w:color w:val="666666"/>
                <w:sz w:val="24"/>
                <w:szCs w:val="24"/>
                <w:rtl w:val="0"/>
              </w:rPr>
              <w:t xml:space="preserve">Renoir</w:t>
            </w:r>
            <w:r w:rsidDel="00000000" w:rsidR="00000000" w:rsidRPr="00000000">
              <w:rPr>
                <w:rtl w:val="0"/>
              </w:rPr>
              <w:t xml:space="preserve"> Hotel (2008 - 2009)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Inventory management optimization, Pricing strategies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Promotion, online distribution and GDS exposure.</w:t>
            </w:r>
          </w:p>
          <w:p w:rsidR="00000000" w:rsidDel="00000000" w:rsidP="00000000" w:rsidRDefault="00000000" w:rsidRPr="00000000" w14:paraId="00000034">
            <w:pPr>
              <w:pStyle w:val="Heading4"/>
              <w:keepNext w:val="1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/>
            </w:pPr>
            <w:bookmarkStart w:colFirst="0" w:colLast="0" w:name="_l1ic0uxdrl1r" w:id="17"/>
            <w:bookmarkEnd w:id="17"/>
            <w:r w:rsidDel="00000000" w:rsidR="00000000" w:rsidRPr="00000000">
              <w:rPr>
                <w:rtl w:val="0"/>
              </w:rPr>
              <w:t xml:space="preserve">Greek School of the Holy Cross (2008)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Language Teache</w:t>
            </w:r>
            <w:r w:rsidDel="00000000" w:rsidR="00000000" w:rsidRPr="00000000">
              <w:rPr>
                <w:rtl w:val="0"/>
              </w:rPr>
              <w:t xml:space="preserve">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Style w:val="Heading4"/>
              <w:keepNext w:val="1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color w:val="666666"/>
                <w:sz w:val="24"/>
                <w:szCs w:val="24"/>
              </w:rPr>
            </w:pPr>
            <w:bookmarkStart w:colFirst="0" w:colLast="0" w:name="_vyh296frgdq7" w:id="18"/>
            <w:bookmarkEnd w:id="18"/>
            <w:r w:rsidDel="00000000" w:rsidR="00000000" w:rsidRPr="00000000">
              <w:rPr>
                <w:rtl w:val="0"/>
              </w:rPr>
              <w:t xml:space="preserve">O</w:t>
            </w:r>
            <w:r w:rsidDel="00000000" w:rsidR="00000000" w:rsidRPr="00000000">
              <w:rPr>
                <w:color w:val="666666"/>
                <w:sz w:val="24"/>
                <w:szCs w:val="24"/>
                <w:rtl w:val="0"/>
              </w:rPr>
              <w:t xml:space="preserve">ther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color w:val="666666"/>
                <w:sz w:val="24"/>
                <w:szCs w:val="24"/>
                <w:rtl w:val="0"/>
              </w:rPr>
              <w:t xml:space="preserve">Sports / P</w:t>
            </w:r>
            <w:r w:rsidDel="00000000" w:rsidR="00000000" w:rsidRPr="00000000">
              <w:rPr>
                <w:rtl w:val="0"/>
              </w:rPr>
              <w:t xml:space="preserve">hys </w:t>
            </w:r>
            <w:r w:rsidDel="00000000" w:rsidR="00000000" w:rsidRPr="00000000">
              <w:rPr>
                <w:color w:val="666666"/>
                <w:sz w:val="24"/>
                <w:szCs w:val="24"/>
                <w:rtl w:val="0"/>
              </w:rPr>
              <w:t xml:space="preserve">Ed / Tourism - (1999 - 2007)</w:t>
            </w:r>
          </w:p>
        </w:tc>
      </w:tr>
    </w:tbl>
    <w:p w:rsidR="00000000" w:rsidDel="00000000" w:rsidP="00000000" w:rsidRDefault="00000000" w:rsidRPr="00000000" w14:paraId="00000037">
      <w:pPr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sectPr>
      <w:headerReference r:id="rId24" w:type="default"/>
      <w:footerReference r:id="rId25" w:type="default"/>
      <w:pgSz w:h="15840" w:w="12240"/>
      <w:pgMar w:bottom="576" w:top="288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="240" w:lineRule="auto"/>
      <w:jc w:val="center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="24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80" w:line="24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papostolopoulos.github.io/streetViewModal/" TargetMode="External"/><Relationship Id="rId22" Type="http://schemas.openxmlformats.org/officeDocument/2006/relationships/hyperlink" Target="https://git.io/fADhb" TargetMode="External"/><Relationship Id="rId21" Type="http://schemas.openxmlformats.org/officeDocument/2006/relationships/hyperlink" Target="https://git.io/fADh1" TargetMode="External"/><Relationship Id="rId24" Type="http://schemas.openxmlformats.org/officeDocument/2006/relationships/header" Target="header1.xml"/><Relationship Id="rId23" Type="http://schemas.openxmlformats.org/officeDocument/2006/relationships/hyperlink" Target="https://papostolopoulos.github.io/css-exploration/index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papostolopoulos@gmail.com" TargetMode="External"/><Relationship Id="rId25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://addeventlistener.xyz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4.png"/><Relationship Id="rId11" Type="http://schemas.openxmlformats.org/officeDocument/2006/relationships/hyperlink" Target="https://www.linkedin.com/in/parisapostolopoulos" TargetMode="External"/><Relationship Id="rId10" Type="http://schemas.openxmlformats.org/officeDocument/2006/relationships/image" Target="media/image1.png"/><Relationship Id="rId13" Type="http://schemas.openxmlformats.org/officeDocument/2006/relationships/hyperlink" Target="https://github.com/papostolopoulos" TargetMode="External"/><Relationship Id="rId12" Type="http://schemas.openxmlformats.org/officeDocument/2006/relationships/image" Target="media/image3.png"/><Relationship Id="rId15" Type="http://schemas.openxmlformats.org/officeDocument/2006/relationships/hyperlink" Target="http://writeit.pro" TargetMode="External"/><Relationship Id="rId14" Type="http://schemas.openxmlformats.org/officeDocument/2006/relationships/hyperlink" Target="https://papostolopoulos.github.io/portfolio/index-vue.html" TargetMode="External"/><Relationship Id="rId17" Type="http://schemas.openxmlformats.org/officeDocument/2006/relationships/hyperlink" Target="http://hangman.pro" TargetMode="External"/><Relationship Id="rId16" Type="http://schemas.openxmlformats.org/officeDocument/2006/relationships/hyperlink" Target="https://listme-xyz.herokuapp.com/" TargetMode="External"/><Relationship Id="rId19" Type="http://schemas.openxmlformats.org/officeDocument/2006/relationships/hyperlink" Target="http://sportytourist.com" TargetMode="External"/><Relationship Id="rId18" Type="http://schemas.openxmlformats.org/officeDocument/2006/relationships/hyperlink" Target="https://git.io/fjmL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