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test-report"/>
      <w:bookmarkEnd w:id="21"/>
      <w:r>
        <w:t xml:space="preserve">Writing a test report</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&lt;pentest_report&gt;</w:t>
      </w:r>
      <w:r>
        <w:t xml:space="preserve">. It contains four major parts:</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The index, in the element</w:t>
      </w:r>
      <w:r>
        <w:t xml:space="preserve"> </w:t>
      </w:r>
      <w:r>
        <w:rPr>
          <w:rStyle w:val="VerbatimChar"/>
        </w:rPr>
        <w:t xml:space="preserve">&lt;generate_index&gt;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variable number of appendices (extra content), in one or more</w:t>
      </w:r>
      <w:r>
        <w:t xml:space="preserve"> </w:t>
      </w:r>
      <w:r>
        <w:rPr>
          <w:rStyle w:val="VerbatimChar"/>
        </w:rPr>
        <w:t xml:space="preserve">&lt;appendix&gt;</w:t>
      </w:r>
      <w:r>
        <w:t xml:space="preserve"> </w:t>
      </w:r>
      <w:r>
        <w:t xml:space="preserve">elements</w:t>
      </w:r>
    </w:p>
    <w:p>
      <w:r>
        <w:t xml:space="preserve">Additionally, the</w:t>
      </w:r>
      <w:r>
        <w:t xml:space="preserve"> </w:t>
      </w:r>
      <w:r>
        <w:rPr>
          <w:rStyle w:val="VerbatimChar"/>
        </w:rPr>
        <w:t xml:space="preserve">&lt;pentest_report&gt;</w:t>
      </w:r>
      <w:r>
        <w:t xml:space="preserve"> </w:t>
      </w:r>
      <w:r>
        <w:t xml:space="preserve">element has two attributes:</w:t>
      </w:r>
    </w:p>
    <w:p>
      <w:pPr>
        <w:pStyle w:val="Compact"/>
        <w:numPr>
          <w:numId w:val="1002"/>
          <w:ilvl w:val="0"/>
        </w:numPr>
      </w:pPr>
      <w:r>
        <w:rPr>
          <w:rStyle w:val="VerbatimChar"/>
        </w:rPr>
        <w:t xml:space="preserve">findingCode</w:t>
      </w:r>
      <w:r>
        <w:t xml:space="preserve">, which is a three-letter prefix for the finding numbers, derivated from the client name (e.g. 'SID' for Sitting Duck BV, 'BIC' for Big International Company Ltd, etc.)</w:t>
      </w:r>
    </w:p>
    <w:p>
      <w:pPr>
        <w:pStyle w:val="Compact"/>
        <w:numPr>
          <w:numId w:val="1002"/>
          <w:ilvl w:val="0"/>
        </w:numPr>
      </w:pPr>
      <w:r>
        <w:rPr>
          <w:rStyle w:val="VerbatimChar"/>
        </w:rPr>
        <w:t xml:space="preserve">findingNumberingBase</w:t>
      </w:r>
      <w:r>
        <w:t xml:space="preserve">, which can be set to 'Report' or 'Section' - this configures whether the numbering of findings in the report is report-based (i.e. starting with XXX-001 and continuing upwards) or section-based (i.e. findings in section 3 are numbered XXX-301 and up, findings in section 5 are numbered XXX-501 and up). Use 'Report' for smaller pentest reports and 'Section' for large ones.</w:t>
      </w:r>
    </w:p>
    <w:p>
      <w:pPr>
        <w:pStyle w:val="Heading2"/>
      </w:pPr>
      <w:bookmarkStart w:id="24" w:name="document-information-metadata"/>
      <w:bookmarkEnd w:id="24"/>
      <w:r>
        <w:t xml:space="preserve">Document information / metadata</w:t>
      </w:r>
    </w:p>
    <w:p>
      <w:r>
        <w:t xml:space="preserve">This is the part where we put all information that is</w:t>
      </w:r>
      <w:r>
        <w:t xml:space="preserve"> </w:t>
      </w:r>
      <w:r>
        <w:rPr>
          <w:i/>
        </w:rPr>
        <w:t xml:space="preserve">about the report</w:t>
      </w:r>
      <w:r>
        <w:t xml:space="preserve"> </w:t>
      </w:r>
      <w:r>
        <w:t xml:space="preserve">rather than about the pentest itself (hence the term metadata): who has been working on it, what is the document title,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3"/>
          <w:ilvl w:val="0"/>
        </w:numPr>
      </w:pPr>
      <w:r>
        <w:t xml:space="preserve">The document title, in the</w:t>
      </w:r>
      <w:r>
        <w:t xml:space="preserve"> </w:t>
      </w:r>
      <w:r>
        <w:rPr>
          <w:rStyle w:val="VerbatimChar"/>
        </w:rPr>
        <w:t xml:space="preserve">&lt;title&gt;</w:t>
      </w:r>
      <w:r>
        <w:t xml:space="preserve"> </w:t>
      </w:r>
      <w:r>
        <w:t xml:space="preserve">element</w:t>
      </w:r>
    </w:p>
    <w:p>
      <w:pPr>
        <w:pStyle w:val="Compact"/>
        <w:numPr>
          <w:numId w:val="1003"/>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3"/>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3"/>
          <w:ilvl w:val="0"/>
        </w:numPr>
      </w:pPr>
      <w:r>
        <w:t xml:space="preserve">(Optionally) Pentest-related information, in the</w:t>
      </w:r>
      <w:r>
        <w:t xml:space="preserve"> </w:t>
      </w:r>
      <w:r>
        <w:rPr>
          <w:rStyle w:val="VerbatimChar"/>
        </w:rPr>
        <w:t xml:space="preserve">&lt;pentestinfo&gt;</w:t>
      </w:r>
      <w:r>
        <w:t xml:space="preserve"> </w:t>
      </w:r>
      <w:r>
        <w:t xml:space="preserve">element</w:t>
      </w:r>
    </w:p>
    <w:p>
      <w:pPr>
        <w:pStyle w:val="Compact"/>
        <w:numPr>
          <w:numId w:val="1003"/>
          <w:ilvl w:val="0"/>
        </w:numPr>
      </w:pPr>
      <w:r>
        <w:t xml:space="preserve">People who worked on the pentest and/or report, in the</w:t>
      </w:r>
      <w:r>
        <w:t xml:space="preserve"> </w:t>
      </w:r>
      <w:r>
        <w:rPr>
          <w:rStyle w:val="VerbatimChar"/>
        </w:rPr>
        <w:t xml:space="preserve">&lt;collaborators&gt;</w:t>
      </w:r>
      <w:r>
        <w:t xml:space="preserve"> </w:t>
      </w:r>
      <w:r>
        <w:t xml:space="preserve">element</w:t>
      </w:r>
    </w:p>
    <w:p>
      <w:pPr>
        <w:pStyle w:val="Compact"/>
        <w:numPr>
          <w:numId w:val="1003"/>
          <w:ilvl w:val="0"/>
        </w:numPr>
      </w:pPr>
      <w:r>
        <w:t xml:space="preserve">Document classification, in the</w:t>
      </w:r>
      <w:r>
        <w:t xml:space="preserve"> </w:t>
      </w:r>
      <w:r>
        <w:rPr>
          <w:rStyle w:val="VerbatimChar"/>
        </w:rPr>
        <w:t xml:space="preserve">&lt;classification&gt;</w:t>
      </w:r>
      <w:r>
        <w:t xml:space="preserve"> </w:t>
      </w:r>
      <w:r>
        <w:t xml:space="preserve">element</w:t>
      </w:r>
    </w:p>
    <w:p>
      <w:pPr>
        <w:pStyle w:val="Compact"/>
        <w:numPr>
          <w:numId w:val="1003"/>
          <w:ilvl w:val="0"/>
        </w:numPr>
      </w:pPr>
      <w:r>
        <w:t xml:space="preserve">The document's version history, in the</w:t>
      </w:r>
      <w:r>
        <w:t xml:space="preserve"> </w:t>
      </w:r>
      <w:r>
        <w:rPr>
          <w:rStyle w:val="VerbatimChar"/>
        </w:rPr>
        <w:t xml:space="preserve">&lt;version_history&gt;</w:t>
      </w:r>
      <w:r>
        <w:t xml:space="preserve"> </w:t>
      </w:r>
      <w:r>
        <w:t xml:space="preserve">element</w:t>
      </w:r>
    </w:p>
    <w:p>
      <w:pPr>
        <w:pStyle w:val="Compact"/>
        <w:numPr>
          <w:numId w:val="1003"/>
          <w:ilvl w:val="0"/>
        </w:numPr>
      </w:pPr>
      <w:r>
        <w:t xml:space="preserve">Your company contact information, in the</w:t>
      </w:r>
      <w:r>
        <w:t xml:space="preserve"> </w:t>
      </w:r>
      <w:r>
        <w:rPr>
          <w:rStyle w:val="VerbatimChar"/>
        </w:rPr>
        <w:t xml:space="preserve">&lt;company&gt;</w:t>
      </w:r>
      <w:r>
        <w:t xml:space="preserve"> </w:t>
      </w:r>
      <w:r>
        <w:t xml:space="preserve">element</w:t>
      </w:r>
    </w:p>
    <w:p>
      <w:r>
        <w:t xml:space="preserve">For more details, see the sections below.</w:t>
      </w:r>
    </w:p>
    <w:p>
      <w:pPr>
        <w:pStyle w:val="Heading3"/>
      </w:pPr>
      <w:bookmarkStart w:id="25" w:name="the-document-title"/>
      <w:bookmarkEnd w:id="25"/>
      <w:r>
        <w:t xml:space="preserve">The document title</w:t>
      </w:r>
    </w:p>
    <w:p>
      <w:r>
        <w:t xml:space="preserve">In the</w:t>
      </w:r>
      <w:r>
        <w:t xml:space="preserve"> </w:t>
      </w:r>
      <w:r>
        <w:rPr>
          <w:rStyle w:val="VerbatimChar"/>
        </w:rPr>
        <w:t xml:space="preserve">&lt;title&gt;</w:t>
      </w:r>
      <w:r>
        <w:t xml:space="preserve"> </w:t>
      </w:r>
      <w:r>
        <w:t xml:space="preserve">element, put the document title (in text). This is something like 'Penetration Test Report', 'Security Audit Report', whatever fits the bill.</w:t>
      </w:r>
    </w:p>
    <w:p>
      <w:r>
        <w:t xml:space="preserve">Example:</w:t>
      </w:r>
      <w:r>
        <w:t xml:space="preserve"> </w:t>
      </w:r>
      <w:r>
        <w:rPr>
          <w:rStyle w:val="VerbatimChar"/>
        </w:rPr>
        <w:t xml:space="preserve">&lt;title&gt;</w:t>
      </w:r>
      <w:r>
        <w:t xml:space="preserve">Penetration Test Report</w:t>
      </w:r>
      <w:r>
        <w:rPr>
          <w:rStyle w:val="VerbatimChar"/>
        </w:rPr>
        <w:t xml:space="preserve">&lt;/title&gt;</w:t>
      </w:r>
    </w:p>
    <w:p>
      <w:pPr>
        <w:pStyle w:val="Heading3"/>
      </w:pPr>
      <w:bookmarkStart w:id="26" w:name="client-information"/>
      <w:bookmarkEnd w:id="26"/>
      <w:r>
        <w:t xml:space="preserve">Client information</w:t>
      </w:r>
    </w:p>
    <w:p>
      <w:r>
        <w:t xml:space="preserve">The</w:t>
      </w:r>
      <w:r>
        <w:t xml:space="preserve"> </w:t>
      </w:r>
      <w:r>
        <w:rPr>
          <w:rStyle w:val="VerbatimChar"/>
        </w:rPr>
        <w:t xml:space="preserve">&lt;client&gt;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4"/>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&lt;/client&gt;</w:t>
      </w:r>
    </w:p>
    <w:p>
      <w:pPr>
        <w:pStyle w:val="Heading3"/>
      </w:pPr>
      <w:bookmarkStart w:id="27" w:name="targets"/>
      <w:bookmarkEnd w:id="27"/>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28" w:name="pentest-info"/>
      <w:bookmarkEnd w:id="28"/>
      <w:r>
        <w:t xml:space="preserve">Pentest Info</w:t>
      </w:r>
    </w:p>
    <w:p>
      <w:r>
        <w:t xml:space="preserve">The</w:t>
      </w:r>
      <w:r>
        <w:t xml:space="preserve"> </w:t>
      </w:r>
      <w:r>
        <w:rPr>
          <w:rStyle w:val="VerbatimChar"/>
        </w:rPr>
        <w:t xml:space="preserve">&lt;pentestinfo&gt;</w:t>
      </w:r>
      <w:r>
        <w:t xml:space="preserve"> </w:t>
      </w:r>
      <w:r>
        <w:t xml:space="preserve">element contains some data about the pentest itself. This element is optional, but may be useful as you can refer to its content using placeholders, allowing e.g. for standard referrals to the tested application name, pentest type or pentest duration.</w:t>
      </w:r>
    </w:p>
    <w:p>
      <w:r>
        <w:t xml:space="preserve">Example:</w:t>
      </w:r>
    </w:p>
    <w:p>
      <w:pPr>
        <w:pStyle w:val="SourceCode"/>
      </w:pPr>
      <w:r>
        <w:rPr>
          <w:rStyle w:val="VerbatimChar"/>
        </w:rPr>
        <w:t xml:space="preserve">&lt;pentestinfo&gt;</w:t>
      </w:r>
      <w:r>
        <w:br w:type="textWrapping"/>
      </w:r>
      <w:r>
        <w:rPr>
          <w:rStyle w:val="VerbatimChar"/>
        </w:rPr>
        <w:t xml:space="preserve">        &lt;duration&gt;10&lt;/duration&gt;&lt;!-- duration of pentest, in working days --&gt;</w:t>
      </w:r>
      <w:r>
        <w:br w:type="textWrapping"/>
      </w:r>
      <w:r>
        <w:rPr>
          <w:rStyle w:val="VerbatimChar"/>
        </w:rPr>
        <w:t xml:space="preserve">        &lt;test_planning&gt;January 1st until January 12th, 2015&lt;/test_planning&gt; &lt;!-- date or date range in text, e.g. May 18th until May 25th, 2015 --&gt;</w:t>
      </w:r>
      <w:r>
        <w:br w:type="textWrapping"/>
      </w:r>
      <w:r>
        <w:rPr>
          <w:rStyle w:val="VerbatimChar"/>
        </w:rPr>
        <w:t xml:space="preserve">        &lt;report_writing&gt;January 15th until January 20th, 2015&lt;/report_writing&gt; &lt;!-- date or date range in text, e.g. May 18th until May 25th, 2015 --&gt;</w:t>
      </w:r>
      <w:r>
        <w:br w:type="textWrapping"/>
      </w:r>
      <w:r>
        <w:rPr>
          <w:rStyle w:val="VerbatimChar"/>
        </w:rPr>
        <w:t xml:space="preserve">        &lt;report_due&gt;January 23rd, 2015&lt;/report_due&gt; &lt;!-- date or date range in text, e.g. May 18th until May 25th, 2015 --&gt;</w:t>
      </w:r>
      <w:r>
        <w:br w:type="textWrapping"/>
      </w:r>
      <w:r>
        <w:rPr>
          <w:rStyle w:val="VerbatimChar"/>
        </w:rPr>
        <w:t xml:space="preserve">        &lt;nature&gt;time-boxed&lt;/nature&gt;</w:t>
      </w:r>
      <w:r>
        <w:br w:type="textWrapping"/>
      </w:r>
      <w:r>
        <w:rPr>
          <w:rStyle w:val="VerbatimChar"/>
        </w:rPr>
        <w:t xml:space="preserve">        &lt;type&gt;black-box&lt;/type&gt;&lt;!-- please choose one of the following: black-box, grey-box, crystal-box --&gt;</w:t>
      </w:r>
      <w:r>
        <w:br w:type="textWrapping"/>
      </w:r>
      <w:r>
        <w:rPr>
          <w:rStyle w:val="VerbatimChar"/>
        </w:rPr>
        <w:t xml:space="preserve">        &lt;target_application&gt;FishInABarrel&lt;/target_application&gt;&lt;!-- name of application to be tested (if any) --&gt;</w:t>
      </w:r>
      <w:r>
        <w:br w:type="textWrapping"/>
      </w:r>
      <w:r>
        <w:rPr>
          <w:rStyle w:val="VerbatimChar"/>
        </w:rPr>
        <w:t xml:space="preserve">        &lt;target_application_producer&gt;H4ckers 'R' Us&lt;/target_application_producer&gt;</w:t>
      </w:r>
      <w:r>
        <w:br w:type="textWrapping"/>
      </w:r>
      <w:r>
        <w:rPr>
          <w:rStyle w:val="VerbatimChar"/>
        </w:rPr>
        <w:t xml:space="preserve">    &lt;/pentestinfo&gt;</w:t>
      </w:r>
    </w:p>
    <w:p>
      <w:pPr>
        <w:pStyle w:val="Heading3"/>
      </w:pPr>
      <w:bookmarkStart w:id="29" w:name="collaborators"/>
      <w:bookmarkEnd w:id="29"/>
      <w:r>
        <w:t xml:space="preserve">Collaborators</w:t>
      </w:r>
    </w:p>
    <w:p>
      <w:r>
        <w:t xml:space="preserve">The</w:t>
      </w:r>
      <w:r>
        <w:t xml:space="preserve"> </w:t>
      </w:r>
      <w:r>
        <w:rPr>
          <w:rStyle w:val="VerbatimChar"/>
        </w:rPr>
        <w:t xml:space="preserve">&lt;collaborators&gt;</w:t>
      </w:r>
      <w:r>
        <w:t xml:space="preserve"> </w:t>
      </w:r>
      <w:r>
        <w:t xml:space="preserve">element contains three other elements, mandatory and in the listed order:</w:t>
      </w:r>
    </w:p>
    <w:p>
      <w:pPr>
        <w:pStyle w:val="Compact"/>
        <w:numPr>
          <w:numId w:val="1005"/>
          <w:ilvl w:val="0"/>
        </w:numPr>
      </w:pPr>
      <w:r>
        <w:rPr>
          <w:rStyle w:val="VerbatimChar"/>
        </w:rPr>
        <w:t xml:space="preserve">&lt;reviewers&gt;</w:t>
      </w:r>
      <w:r>
        <w:t xml:space="preserve">, containing one or more</w:t>
      </w:r>
      <w:r>
        <w:t xml:space="preserve"> </w:t>
      </w:r>
      <w:r>
        <w:rPr>
          <w:rStyle w:val="VerbatimChar"/>
        </w:rPr>
        <w:t xml:space="preserve">&lt;reviewer&gt;</w:t>
      </w:r>
      <w:r>
        <w:t xml:space="preserve"> </w:t>
      </w:r>
      <w:r>
        <w:t xml:space="preserve">elements (same system as</w:t>
      </w:r>
      <w:r>
        <w:t xml:space="preserve"> </w:t>
      </w:r>
      <w:r>
        <w:rPr>
          <w:rStyle w:val="VerbatimChar"/>
        </w:rPr>
        <w:t xml:space="preserve">&lt;targets&gt;</w:t>
      </w:r>
      <w:r>
        <w:t xml:space="preserve">; put the name of each reviewer in its own</w:t>
      </w:r>
      <w:r>
        <w:t xml:space="preserve"> </w:t>
      </w:r>
      <w:r>
        <w:rPr>
          <w:rStyle w:val="VerbatimChar"/>
        </w:rPr>
        <w:t xml:space="preserve">&lt;reviewer&gt;</w:t>
      </w:r>
      <w:r>
        <w:t xml:space="preserve"> </w:t>
      </w:r>
      <w:r>
        <w:t xml:space="preserve">element.)</w:t>
      </w:r>
    </w:p>
    <w:p>
      <w:pPr>
        <w:pStyle w:val="Compact"/>
        <w:numPr>
          <w:numId w:val="1005"/>
          <w:ilvl w:val="0"/>
        </w:numPr>
      </w:pPr>
      <w:r>
        <w:rPr>
          <w:rStyle w:val="VerbatimChar"/>
        </w:rPr>
        <w:t xml:space="preserve">&lt;approver&gt;</w:t>
      </w:r>
      <w:r>
        <w:t xml:space="preserve">, containing only text. Here you put the name of the person who has approved the document for distribution to the client (usually this is Melanie)</w:t>
      </w:r>
    </w:p>
    <w:p>
      <w:pPr>
        <w:pStyle w:val="Compact"/>
        <w:numPr>
          <w:numId w:val="1005"/>
          <w:ilvl w:val="0"/>
        </w:numPr>
      </w:pPr>
      <w:r>
        <w:rPr>
          <w:rStyle w:val="VerbatimChar"/>
        </w:rPr>
        <w:t xml:space="preserve">&lt;pentesters&gt;</w:t>
      </w:r>
      <w:r>
        <w:t xml:space="preserve">, containing one or more</w:t>
      </w:r>
      <w:r>
        <w:t xml:space="preserve"> </w:t>
      </w:r>
      <w:r>
        <w:rPr>
          <w:rStyle w:val="VerbatimChar"/>
        </w:rPr>
        <w:t xml:space="preserve">&lt;pentester&gt;</w:t>
      </w:r>
      <w:r>
        <w:t xml:space="preserve"> </w:t>
      </w:r>
      <w:r>
        <w:t xml:space="preserve">elements (</w:t>
      </w:r>
      <w:r>
        <w:rPr>
          <w:i/>
        </w:rPr>
        <w:t xml:space="preserve">not</w:t>
      </w:r>
      <w:r>
        <w:t xml:space="preserve"> </w:t>
      </w:r>
      <w:r>
        <w:t xml:space="preserve">the same system as targets, see the section on pentesters for more details)</w:t>
      </w:r>
    </w:p>
    <w:p>
      <w:r>
        <w:t xml:space="preserve">Example:</w:t>
      </w:r>
    </w:p>
    <w:p>
      <w:pPr>
        <w:pStyle w:val="SourceCode"/>
      </w:pPr>
      <w:r>
        <w:rPr>
          <w:rStyle w:val="VerbatimChar"/>
        </w:rPr>
        <w:t xml:space="preserve">&lt;collaborators&gt;</w:t>
      </w:r>
      <w:r>
        <w:br w:type="textWrapping"/>
      </w:r>
      <w:r>
        <w:rPr>
          <w:rStyle w:val="VerbatimChar"/>
        </w:rPr>
        <w:t xml:space="preserve">    &lt;reviewers&gt;</w:t>
      </w:r>
      <w:r>
        <w:br w:type="textWrapping"/>
      </w:r>
      <w:r>
        <w:rPr>
          <w:rStyle w:val="VerbatimChar"/>
        </w:rPr>
        <w:t xml:space="preserve">        &lt;reviewer&gt;Patricia Piolon&lt;/reviewer&gt;</w:t>
      </w:r>
      <w:r>
        <w:br w:type="textWrapping"/>
      </w:r>
      <w:r>
        <w:rPr>
          <w:rStyle w:val="VerbatimChar"/>
        </w:rPr>
        <w:t xml:space="preserve">    &lt;/reviewers&gt;</w:t>
      </w:r>
      <w:r>
        <w:br w:type="textWrapping"/>
      </w:r>
      <w:r>
        <w:rPr>
          <w:rStyle w:val="VerbatimChar"/>
        </w:rPr>
        <w:t xml:space="preserve">    &lt;approver&gt;Melanie Rieback&lt;/approver&gt;</w:t>
      </w:r>
      <w:r>
        <w:br w:type="textWrapping"/>
      </w:r>
      <w:r>
        <w:rPr>
          <w:rStyle w:val="VerbatimChar"/>
        </w:rPr>
        <w:t xml:space="preserve">    ...</w:t>
      </w:r>
      <w:r>
        <w:br w:type="textWrapping"/>
      </w:r>
      <w:r>
        <w:rPr>
          <w:rStyle w:val="VerbatimChar"/>
        </w:rPr>
        <w:t xml:space="preserve">&lt;/collaborators&gt;</w:t>
      </w:r>
    </w:p>
    <w:p>
      <w:pPr>
        <w:pStyle w:val="Heading3"/>
      </w:pPr>
      <w:bookmarkStart w:id="30" w:name="pentesters"/>
      <w:bookmarkEnd w:id="30"/>
      <w:r>
        <w:t xml:space="preserve">Pentesters</w:t>
      </w:r>
    </w:p>
    <w:p>
      <w:r>
        <w:t xml:space="preserve">As said, the</w:t>
      </w:r>
      <w:r>
        <w:t xml:space="preserve"> </w:t>
      </w:r>
      <w:r>
        <w:rPr>
          <w:rStyle w:val="VerbatimChar"/>
        </w:rPr>
        <w:t xml:space="preserve">&lt;pentesters&gt;</w:t>
      </w:r>
      <w:r>
        <w:t xml:space="preserve"> </w:t>
      </w:r>
      <w:r>
        <w:t xml:space="preserve">element contains one or more</w:t>
      </w:r>
      <w:r>
        <w:t xml:space="preserve"> </w:t>
      </w:r>
      <w:r>
        <w:rPr>
          <w:rStyle w:val="VerbatimChar"/>
        </w:rPr>
        <w:t xml:space="preserve">&lt;pentester&gt;</w:t>
      </w:r>
      <w:r>
        <w:t xml:space="preserve"> </w:t>
      </w:r>
      <w:r>
        <w:t xml:space="preserve">elements.</w:t>
      </w:r>
    </w:p>
    <w:p>
      <w:r>
        <w:t xml:space="preserve">The</w:t>
      </w:r>
      <w:r>
        <w:t xml:space="preserve"> </w:t>
      </w:r>
      <w:r>
        <w:rPr>
          <w:rStyle w:val="VerbatimChar"/>
        </w:rPr>
        <w:t xml:space="preserve">&lt;pentester&gt;</w:t>
      </w:r>
      <w:r>
        <w:t xml:space="preserve"> </w:t>
      </w:r>
      <w:r>
        <w:t xml:space="preserve">element contains two other elements:</w:t>
      </w:r>
    </w:p>
    <w:p>
      <w:pPr>
        <w:pStyle w:val="Compact"/>
        <w:numPr>
          <w:numId w:val="1006"/>
          <w:ilvl w:val="0"/>
        </w:numPr>
      </w:pPr>
      <w:r>
        <w:rPr>
          <w:rStyle w:val="VerbatimChar"/>
        </w:rPr>
        <w:t xml:space="preserve">&lt;name&gt;</w:t>
      </w:r>
      <w:r>
        <w:t xml:space="preserve">, containing the pentester's name (in text)</w:t>
      </w:r>
    </w:p>
    <w:p>
      <w:pPr>
        <w:pStyle w:val="Compact"/>
        <w:numPr>
          <w:numId w:val="1006"/>
          <w:ilvl w:val="0"/>
        </w:numPr>
      </w:pPr>
      <w:r>
        <w:rPr>
          <w:rStyle w:val="VerbatimChar"/>
        </w:rPr>
        <w:t xml:space="preserve">&lt;bio&gt;</w:t>
      </w:r>
      <w:r>
        <w:t xml:space="preserve">, containing a paragraph about the pentester's l33tness :) - For many pentesters, you can get this bio from a previous pentest. If we're working with a new guy or girl, ask them for some info about themselves.</w:t>
      </w:r>
    </w:p>
    <w:p>
      <w:r>
        <w:t xml:space="preserve">The names of the pentesters will appear on the document info page and their names and bios will be listed automatically in a table wherever you insert the</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&lt;collaborators&gt;</w:t>
      </w:r>
      <w:r>
        <w:br w:type="textWrapping"/>
      </w:r>
      <w:r>
        <w:rPr>
          <w:rStyle w:val="VerbatimChar"/>
        </w:rPr>
        <w:t xml:space="preserve">    ...</w:t>
      </w:r>
      <w:r>
        <w:br w:type="textWrapping"/>
      </w:r>
      <w:r>
        <w:rPr>
          <w:rStyle w:val="VerbatimChar"/>
        </w:rPr>
        <w:t xml:space="preserve">    &lt;pentesters&gt;</w:t>
      </w:r>
      <w:r>
        <w:br w:type="textWrapping"/>
      </w:r>
      <w:r>
        <w:rPr>
          <w:rStyle w:val="VerbatimChar"/>
        </w:rPr>
        <w:t xml:space="preserve">        &lt;pentester&gt;</w:t>
      </w:r>
      <w:r>
        <w:br w:type="textWrapping"/>
      </w:r>
      <w:r>
        <w:rPr>
          <w:rStyle w:val="VerbatimChar"/>
        </w:rPr>
        <w:t xml:space="preserve">            &lt;name&gt;Melanie Rieback&lt;/name&gt;</w:t>
      </w:r>
      <w:r>
        <w:br w:type="textWrapping"/>
      </w:r>
      <w:r>
        <w:rPr>
          <w:rStyle w:val="VerbatimChar"/>
        </w:rPr>
        <w:t xml:space="preserve">            &lt;bio&gt;Melanie Rieback is a former Asst. Prof. of Computer Science </w:t>
      </w:r>
      <w:r>
        <w:br w:type="textWrapping"/>
      </w:r>
      <w:r>
        <w:rPr>
          <w:rStyle w:val="VerbatimChar"/>
        </w:rPr>
        <w:t xml:space="preserve">            from the VU, who is also the co-founder/CEO of </w:t>
      </w:r>
      <w:r>
        <w:br w:type="textWrapping"/>
      </w:r>
      <w:r>
        <w:rPr>
          <w:rStyle w:val="VerbatimChar"/>
        </w:rPr>
        <w:t xml:space="preserve">            Radically Open Security.&lt;/bio&gt;</w:t>
      </w:r>
      <w:r>
        <w:br w:type="textWrapping"/>
      </w:r>
      <w:r>
        <w:rPr>
          <w:rStyle w:val="VerbatimChar"/>
        </w:rPr>
        <w:t xml:space="preserve">        &lt;/pentester&gt;</w:t>
      </w:r>
      <w:r>
        <w:br w:type="textWrapping"/>
      </w:r>
      <w:r>
        <w:rPr>
          <w:rStyle w:val="VerbatimChar"/>
        </w:rPr>
        <w:t xml:space="preserve">        &lt;pentester&gt;</w:t>
      </w:r>
      <w:r>
        <w:br w:type="textWrapping"/>
      </w:r>
      <w:r>
        <w:rPr>
          <w:rStyle w:val="VerbatimChar"/>
        </w:rPr>
        <w:t xml:space="preserve">            &lt;name&gt;William of Ockham&lt;/name&gt;</w:t>
      </w:r>
      <w:r>
        <w:br w:type="textWrapping"/>
      </w:r>
      <w:r>
        <w:rPr>
          <w:rStyle w:val="VerbatimChar"/>
        </w:rPr>
        <w:t xml:space="preserve">            &lt;bio&gt;English Franciscan friar and scholastic philosopher and theologian. </w:t>
      </w:r>
      <w:r>
        <w:br w:type="textWrapping"/>
      </w:r>
      <w:r>
        <w:rPr>
          <w:rStyle w:val="VerbatimChar"/>
        </w:rPr>
        <w:t xml:space="preserve">            Considered to be one of the major figures of medieval thought. </w:t>
      </w:r>
      <w:r>
        <w:br w:type="textWrapping"/>
      </w:r>
      <w:r>
        <w:rPr>
          <w:rStyle w:val="VerbatimChar"/>
        </w:rPr>
        <w:t xml:space="preserve">            At the centre of some major intellectual and political controversies.&lt;/bio&gt;</w:t>
      </w:r>
      <w:r>
        <w:br w:type="textWrapping"/>
      </w:r>
      <w:r>
        <w:rPr>
          <w:rStyle w:val="VerbatimChar"/>
        </w:rPr>
        <w:t xml:space="preserve">        &lt;/pentester&gt;</w:t>
      </w:r>
      <w:r>
        <w:br w:type="textWrapping"/>
      </w:r>
      <w:r>
        <w:rPr>
          <w:rStyle w:val="VerbatimChar"/>
        </w:rPr>
        <w:t xml:space="preserve">    &lt;/pentesters&gt;</w:t>
      </w:r>
      <w:r>
        <w:br w:type="textWrapping"/>
      </w:r>
      <w:r>
        <w:rPr>
          <w:rStyle w:val="VerbatimChar"/>
        </w:rPr>
        <w:t xml:space="preserve">&lt;/collaborators&gt;</w:t>
      </w:r>
    </w:p>
    <w:p>
      <w:pPr>
        <w:pStyle w:val="Heading3"/>
      </w:pPr>
      <w:bookmarkStart w:id="31" w:name="document-classification"/>
      <w:bookmarkEnd w:id="31"/>
      <w:r>
        <w:t xml:space="preserve">Document Classification</w:t>
      </w:r>
    </w:p>
    <w:p>
      <w:r>
        <w:t xml:space="preserve">The</w:t>
      </w:r>
      <w:r>
        <w:t xml:space="preserve"> </w:t>
      </w:r>
      <w:r>
        <w:rPr>
          <w:rStyle w:val="VerbatimChar"/>
        </w:rPr>
        <w:t xml:space="preserve">&lt;classification&gt;</w:t>
      </w:r>
      <w:r>
        <w:t xml:space="preserve"> </w:t>
      </w:r>
      <w:r>
        <w:t xml:space="preserve">element contains information on the confidentiality level of the report. Usually this will be 'Confidential'.</w:t>
      </w:r>
    </w:p>
    <w:p>
      <w:r>
        <w:t xml:space="preserve">The classification will appear in the header of each page.</w:t>
      </w:r>
    </w:p>
    <w:p>
      <w:r>
        <w:t xml:space="preserve">Example:</w:t>
      </w:r>
    </w:p>
    <w:p>
      <w:pPr>
        <w:pStyle w:val="SourceCode"/>
      </w:pPr>
      <w:r>
        <w:rPr>
          <w:rStyle w:val="VerbatimChar"/>
        </w:rPr>
        <w:t xml:space="preserve">&lt;classification&gt;Confidential&lt;/classification&gt;</w:t>
      </w:r>
    </w:p>
    <w:p>
      <w:pPr>
        <w:pStyle w:val="Heading3"/>
      </w:pPr>
      <w:bookmarkStart w:id="32" w:name="version-history"/>
      <w:bookmarkEnd w:id="32"/>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7"/>
          <w:ilvl w:val="0"/>
        </w:numPr>
      </w:pPr>
      <w:r>
        <w:t xml:space="preserve">a</w:t>
      </w:r>
      <w:r>
        <w:t xml:space="preserve"> </w:t>
      </w:r>
      <w:r>
        <w:rPr>
          <w:rStyle w:val="VerbatimChar"/>
        </w:rPr>
        <w:t xml:space="preserve">date</w:t>
      </w:r>
      <w:r>
        <w:t xml:space="preserve"> </w:t>
      </w:r>
      <w:r>
        <w:t xml:space="preserve">attribute with a date of your version as a value, in the format YYYY-MM-DDT00:00:00, e.g. 2015-04-18T00:00:00</w:t>
      </w:r>
    </w:p>
    <w:p>
      <w:pPr>
        <w:pStyle w:val="Compact"/>
        <w:numPr>
          <w:numId w:val="1007"/>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7"/>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7"/>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date="2014-12-18T00:00:00"&gt;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date="2014-12-22T00:00:00"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3"/>
      </w:pPr>
      <w:bookmarkStart w:id="33" w:name="contact-information"/>
      <w:bookmarkEnd w:id="33"/>
      <w:r>
        <w:t xml:space="preserve">Contact information</w:t>
      </w:r>
    </w:p>
    <w:p>
      <w:r>
        <w:t xml:space="preserve">This is the contact information in a basic XML format. It never changes, so it has been isolated in its own little xml file, which is referred to from the main document with an</w:t>
      </w:r>
      <w:r>
        <w:t xml:space="preserve"> </w:t>
      </w:r>
      <w:r>
        <w:rPr>
          <w:rStyle w:val="VerbatimChar"/>
        </w:rPr>
        <w:t xml:space="preserve">&lt;xi:include&gt;</w:t>
      </w:r>
      <w:r>
        <w:t xml:space="preserve"> </w:t>
      </w:r>
      <w:r>
        <w:t xml:space="preserve">element:</w:t>
      </w:r>
    </w:p>
    <w:p>
      <w:r>
        <w:rPr>
          <w:rStyle w:val="VerbatimChar"/>
        </w:rPr>
        <w:t xml:space="preserve">&lt;xi:include href="snippets/contact.xml"/&gt;</w:t>
      </w:r>
    </w:p>
    <w:p>
      <w:r>
        <w:t xml:space="preserve">If you need to edit the contact information, edit that file. But it's extremely likely that you won't need to.</w:t>
      </w:r>
    </w:p>
    <w:p>
      <w:pPr>
        <w:pStyle w:val="Heading2"/>
      </w:pPr>
      <w:bookmarkStart w:id="34" w:name="the-index"/>
      <w:bookmarkEnd w:id="34"/>
      <w:r>
        <w:t xml:space="preserve">The index</w:t>
      </w:r>
    </w:p>
    <w:p>
      <w:r>
        <w:t xml:space="preserve">The document index is generated at the location of the element</w:t>
      </w:r>
      <w:r>
        <w:t xml:space="preserve"> </w:t>
      </w:r>
      <w:r>
        <w:rPr>
          <w:rStyle w:val="VerbatimChar"/>
        </w:rPr>
        <w:t xml:space="preserve">&lt;generate_index/&gt;</w:t>
      </w:r>
      <w:r>
        <w:t xml:space="preserve">. To make sure the index works (meaning that a reference page number is listed for each section), you will need to give a unique</w:t>
      </w:r>
      <w:r>
        <w:t xml:space="preserve"> </w:t>
      </w:r>
      <w:r>
        <w:rPr>
          <w:rStyle w:val="VerbatimChar"/>
        </w:rPr>
        <w:t xml:space="preserve">id</w:t>
      </w:r>
      <w:r>
        <w:t xml:space="preserve"> </w:t>
      </w:r>
      <w:r>
        <w:t xml:space="preserve">attribute to all elements (sections, appendices, findings and non-findings) that need to be listed in the index.</w:t>
      </w:r>
    </w:p>
    <w:p>
      <w:r>
        <w:t xml:space="preserve">Insert the</w:t>
      </w:r>
      <w:r>
        <w:t xml:space="preserve"> </w:t>
      </w:r>
      <w:r>
        <w:rPr>
          <w:rStyle w:val="VerbatimChar"/>
        </w:rPr>
        <w:t xml:space="preserve">&lt;generate_index/&gt;</w:t>
      </w:r>
      <w:r>
        <w:t xml:space="preserve"> </w:t>
      </w:r>
      <w:r>
        <w:t xml:space="preserve">element immediately after the</w:t>
      </w:r>
      <w:r>
        <w:t xml:space="preserve"> </w:t>
      </w:r>
      <w:r>
        <w:rPr>
          <w:rStyle w:val="VerbatimChar"/>
        </w:rPr>
        <w:t xml:space="preserve">&lt;meta&gt;</w:t>
      </w:r>
      <w:r>
        <w:t xml:space="preserve"> </w:t>
      </w:r>
      <w:r>
        <w:t xml:space="preserve">element.</w:t>
      </w:r>
    </w:p>
    <w:p>
      <w:pPr>
        <w:pStyle w:val="Heading2"/>
      </w:pPr>
      <w:bookmarkStart w:id="35" w:name="sections"/>
      <w:bookmarkEnd w:id="35"/>
      <w:r>
        <w:t xml:space="preserve">Sections</w:t>
      </w:r>
    </w:p>
    <w:p>
      <w:r>
        <w:t xml:space="preserve">The main bulk of the pentest report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6" w:name="id"/>
      <w:bookmarkEnd w:id="36"/>
      <w:r>
        <w:rPr>
          <w:rStyle w:val="VerbatimChar"/>
        </w:rPr>
        <w:t xml:space="preserve">id</w:t>
      </w:r>
    </w:p>
    <w:p>
      <w:r>
        <w:t xml:space="preserve">Make sure that every</w:t>
      </w:r>
      <w:r>
        <w:t xml:space="preserve"> </w:t>
      </w:r>
      <w:r>
        <w:rPr>
          <w:rStyle w:val="VerbatimChar"/>
        </w:rPr>
        <w:t xml:space="preserve">&lt;section&gt;</w:t>
      </w:r>
      <w:r>
        <w:t xml:space="preserve"> </w:t>
      </w:r>
      <w:r>
        <w:t xml:space="preserve">element, no matter where in the structure it is located, gets a unique id attribute. By 'unique' we mean that no other element in the report should have the same value for its id attribute. This is enforced by the schema, so you will get an error message if you have duplicate ids in your report.</w:t>
      </w:r>
    </w:p>
    <w:p>
      <w:r>
        <w:t xml:space="preserve">The exact value of the id attribute doesn't really matter, it can be anything, but it is good practice to pick an id that has some kind of relation to the section subject. For example, if your section is titled 'Technical Summary', a good id value for this</w:t>
      </w:r>
      <w:r>
        <w:t xml:space="preserve"> </w:t>
      </w:r>
      <w:r>
        <w:rPr>
          <w:rStyle w:val="VerbatimChar"/>
        </w:rPr>
        <w:t xml:space="preserve">&lt;section&gt;</w:t>
      </w:r>
      <w:r>
        <w:t xml:space="preserve"> </w:t>
      </w:r>
      <w:r>
        <w:t xml:space="preserve">element would be 'technicalsummary'. You can use dots (.), dashes (-), underscores (_) and numbers and letters in the id. You cannot use spaces.</w:t>
      </w:r>
    </w:p>
    <w:p>
      <w:r>
        <w:t xml:space="preserve">Example:</w:t>
      </w:r>
    </w:p>
    <w:p>
      <w:pPr>
        <w:pStyle w:val="SourceCode"/>
      </w:pPr>
      <w:r>
        <w:rPr>
          <w:rStyle w:val="VerbatimChar"/>
        </w:rPr>
        <w:t xml:space="preserve">&lt;section id="summary_of_findings"&gt;</w:t>
      </w:r>
      <w:r>
        <w:br w:type="textWrapping"/>
      </w:r>
      <w:r>
        <w:rPr>
          <w:rStyle w:val="VerbatimChar"/>
        </w:rPr>
        <w:t xml:space="preserve">...</w:t>
      </w:r>
      <w:r>
        <w:br w:type="textWrapping"/>
      </w:r>
      <w:r>
        <w:rPr>
          <w:rStyle w:val="VerbatimChar"/>
        </w:rPr>
        <w:t xml:space="preserve">&lt;/section&gt;</w:t>
      </w:r>
    </w:p>
    <w:p>
      <w:pPr>
        <w:pStyle w:val="Heading3"/>
      </w:pPr>
      <w:bookmarkStart w:id="37" w:name="section-title"/>
      <w:bookmarkEnd w:id="37"/>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 id="summary_of_findings"&gt;</w:t>
      </w:r>
      <w:r>
        <w:br w:type="textWrapping"/>
      </w:r>
      <w:r>
        <w:rPr>
          <w:rStyle w:val="VerbatimChar"/>
        </w:rPr>
        <w:t xml:space="preserve">    &lt;title&gt;Summary of Findings&lt;/title&gt;</w:t>
      </w:r>
      <w:r>
        <w:br w:type="textWrapping"/>
      </w:r>
      <w:r>
        <w:rPr>
          <w:rStyle w:val="VerbatimChar"/>
        </w:rPr>
        <w:t xml:space="preserve">    ...</w:t>
      </w:r>
      <w:r>
        <w:br w:type="textWrapping"/>
      </w:r>
      <w:r>
        <w:rPr>
          <w:rStyle w:val="VerbatimChar"/>
        </w:rPr>
        <w:t xml:space="preserve">&lt;/section&gt;</w:t>
      </w:r>
    </w:p>
    <w:p>
      <w:pPr>
        <w:pStyle w:val="Heading3"/>
      </w:pPr>
      <w:bookmarkStart w:id="38" w:name="section-content"/>
      <w:bookmarkEnd w:id="38"/>
      <w:r>
        <w:t xml:space="preserve">Section content</w:t>
      </w:r>
    </w:p>
    <w:p>
      <w:r>
        <w:t xml:space="preserve">As said, after the title, anything goes (well, almost):</w:t>
      </w:r>
    </w:p>
    <w:p>
      <w:pPr>
        <w:pStyle w:val="Compact"/>
        <w:numPr>
          <w:numId w:val="1008"/>
          <w:ilvl w:val="0"/>
        </w:numPr>
      </w:pPr>
      <w:r>
        <w:t xml:space="preserve">A section can be subdivided into smaller sections (section 1 can be subdivided into 1.1, 1.2, etc.)</w:t>
      </w:r>
    </w:p>
    <w:p>
      <w:pPr>
        <w:pStyle w:val="Compact"/>
        <w:numPr>
          <w:numId w:val="1008"/>
          <w:ilvl w:val="0"/>
        </w:numPr>
      </w:pPr>
      <w:r>
        <w:t xml:space="preserve">A section can contain generic content, that is to say any number and order of:</w:t>
      </w:r>
    </w:p>
    <w:p>
      <w:pPr>
        <w:pStyle w:val="Compact"/>
        <w:numPr>
          <w:numId w:val="1009"/>
          <w:ilvl w:val="1"/>
        </w:numPr>
      </w:pPr>
      <w:r>
        <w:t xml:space="preserve">paragraphs (</w:t>
      </w:r>
      <w:r>
        <w:rPr>
          <w:rStyle w:val="VerbatimChar"/>
        </w:rPr>
        <w:t xml:space="preserve">&lt;p&gt;</w:t>
      </w:r>
      <w:r>
        <w:t xml:space="preserve">)</w:t>
      </w:r>
    </w:p>
    <w:p>
      <w:pPr>
        <w:pStyle w:val="Compact"/>
        <w:numPr>
          <w:numId w:val="1009"/>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9"/>
          <w:ilvl w:val="1"/>
        </w:numPr>
      </w:pPr>
      <w:r>
        <w:t xml:space="preserve">tables (</w:t>
      </w:r>
      <w:r>
        <w:rPr>
          <w:rStyle w:val="VerbatimChar"/>
        </w:rPr>
        <w:t xml:space="preserve">&lt;table&gt;</w:t>
      </w:r>
      <w:r>
        <w:t xml:space="preserve">)</w:t>
      </w:r>
    </w:p>
    <w:p>
      <w:pPr>
        <w:pStyle w:val="Compact"/>
        <w:numPr>
          <w:numId w:val="1009"/>
          <w:ilvl w:val="1"/>
        </w:numPr>
      </w:pPr>
      <w:r>
        <w:t xml:space="preserve">command input/output boxes (</w:t>
      </w:r>
      <w:r>
        <w:rPr>
          <w:rStyle w:val="VerbatimChar"/>
        </w:rPr>
        <w:t xml:space="preserve">&lt;pre&gt;</w:t>
      </w:r>
      <w:r>
        <w:t xml:space="preserve">)</w:t>
      </w:r>
    </w:p>
    <w:p>
      <w:pPr>
        <w:pStyle w:val="Compact"/>
        <w:numPr>
          <w:numId w:val="1009"/>
          <w:ilvl w:val="1"/>
        </w:numPr>
      </w:pPr>
      <w:r>
        <w:t xml:space="preserve">div containers (</w:t>
      </w:r>
      <w:r>
        <w:rPr>
          <w:rStyle w:val="VerbatimChar"/>
        </w:rPr>
        <w:t xml:space="preserve">&lt;div&gt;</w:t>
      </w:r>
      <w:r>
        <w:t xml:space="preserve">)</w:t>
      </w:r>
    </w:p>
    <w:p>
      <w:pPr>
        <w:pStyle w:val="Compact"/>
        <w:numPr>
          <w:numId w:val="1008"/>
          <w:ilvl w:val="0"/>
        </w:numPr>
      </w:pPr>
      <w:r>
        <w:t xml:space="preserve">A section can contain any number of findings (</w:t>
      </w:r>
      <w:r>
        <w:rPr>
          <w:rStyle w:val="VerbatimChar"/>
        </w:rPr>
        <w:t xml:space="preserve">&lt;finding&gt;</w:t>
      </w:r>
      <w:r>
        <w:t xml:space="preserve">)</w:t>
      </w:r>
    </w:p>
    <w:p>
      <w:pPr>
        <w:pStyle w:val="Compact"/>
        <w:numPr>
          <w:numId w:val="1008"/>
          <w:ilvl w:val="0"/>
        </w:numPr>
      </w:pPr>
      <w:r>
        <w:t xml:space="preserve">A section can contain any number of non-findings (</w:t>
      </w:r>
      <w:r>
        <w:rPr>
          <w:rStyle w:val="VerbatimChar"/>
        </w:rPr>
        <w:t xml:space="preserve">&lt;non-finding&gt;</w:t>
      </w:r>
      <w:r>
        <w:t xml:space="preserve">)</w:t>
      </w:r>
    </w:p>
    <w:p>
      <w:pPr>
        <w:pStyle w:val="Compact"/>
        <w:numPr>
          <w:numId w:val="1008"/>
          <w:ilvl w:val="0"/>
        </w:numPr>
      </w:pPr>
      <w:r>
        <w:t xml:space="preserve">A section can contain any number of finding or recommendation summary tables (</w:t>
      </w:r>
      <w:r>
        <w:rPr>
          <w:rStyle w:val="VerbatimChar"/>
        </w:rPr>
        <w:t xml:space="preserve">&lt;generate_findings&gt;</w:t>
      </w:r>
      <w:r>
        <w:t xml:space="preserve">,</w:t>
      </w:r>
      <w:r>
        <w:t xml:space="preserve"> </w:t>
      </w:r>
      <w:r>
        <w:rPr>
          <w:rStyle w:val="VerbatimChar"/>
        </w:rPr>
        <w:t xml:space="preserve">&lt;generate_recommendations&gt;</w:t>
      </w:r>
      <w:r>
        <w:t xml:space="preserve">)</w:t>
      </w:r>
    </w:p>
    <w:p>
      <w:pPr>
        <w:pStyle w:val="Compact"/>
        <w:numPr>
          <w:numId w:val="1008"/>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9" w:name="appendices"/>
      <w:bookmarkEnd w:id="39"/>
      <w:r>
        <w:t xml:space="preserve">Appendices</w:t>
      </w:r>
    </w:p>
    <w:p>
      <w:r>
        <w:t xml:space="preserve">Appendices (using the</w:t>
      </w:r>
      <w:r>
        <w:t xml:space="preserve"> </w:t>
      </w:r>
      <w:r>
        <w:rPr>
          <w:rStyle w:val="VerbatimChar"/>
        </w:rPr>
        <w:t xml:space="preserve">&lt;appendix&gt;</w:t>
      </w:r>
      <w:r>
        <w:t xml:space="preserve"> </w:t>
      </w:r>
      <w:r>
        <w:t xml:space="preserve">element) work the same as sections, they just come last in the report. Like sections, they must have a unique id, and must start with a title. Also like sections, the rest of their content is free-form.</w:t>
      </w:r>
    </w:p>
    <w:p>
      <w:r>
        <w:t xml:space="preserve">You will need at least one appendix, for the pentester listing (name and bio). This is generated from the info you provided in the</w:t>
      </w:r>
      <w:r>
        <w:t xml:space="preserve"> </w:t>
      </w:r>
      <w:r>
        <w:rPr>
          <w:rStyle w:val="VerbatimChar"/>
        </w:rPr>
        <w:t xml:space="preserve">&lt;meta&gt;</w:t>
      </w:r>
      <w:r>
        <w:t xml:space="preserve"> </w:t>
      </w:r>
      <w:r>
        <w:t xml:space="preserve">section in the beginning of the report, so all you need to do is insert a</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&lt;appendix id="pentesters"&gt;</w:t>
      </w:r>
      <w:r>
        <w:br w:type="textWrapping"/>
      </w:r>
      <w:r>
        <w:rPr>
          <w:rStyle w:val="VerbatimChar"/>
        </w:rPr>
        <w:t xml:space="preserve">    &lt;title&gt;Pentesters&lt;/title&gt;</w:t>
      </w:r>
      <w:r>
        <w:br w:type="textWrapping"/>
      </w:r>
      <w:r>
        <w:rPr>
          <w:rStyle w:val="VerbatimChar"/>
        </w:rPr>
        <w:t xml:space="preserve">    &lt;generate_testteam/&gt;</w:t>
      </w:r>
      <w:r>
        <w:br w:type="textWrapping"/>
      </w:r>
      <w:r>
        <w:rPr>
          <w:rStyle w:val="VerbatimChar"/>
        </w:rPr>
        <w:t xml:space="preserve">&lt;/appendix&gt;</w:t>
      </w:r>
    </w:p>
    <w:p>
      <w:pPr>
        <w:pStyle w:val="Heading2"/>
      </w:pPr>
      <w:bookmarkStart w:id="40" w:name="findings"/>
      <w:bookmarkEnd w:id="40"/>
      <w:r>
        <w:t xml:space="preserve">Findings</w:t>
      </w:r>
    </w:p>
    <w:p>
      <w:r>
        <w:t xml:space="preserve">Findings are special sections with a specific structure. Findings are written by the pentesters. It is the job of a report writer to copy them into the report (or reference them using an xi:include) and edit/elaborate.</w:t>
      </w:r>
    </w:p>
    <w:p>
      <w:r>
        <w:t xml:space="preserve">A finding consists of a</w:t>
      </w:r>
      <w:r>
        <w:t xml:space="preserve"> </w:t>
      </w:r>
      <w:r>
        <w:rPr>
          <w:rStyle w:val="VerbatimChar"/>
        </w:rPr>
        <w:t xml:space="preserve">&lt;finding&gt;</w:t>
      </w:r>
      <w:r>
        <w:t xml:space="preserve"> </w:t>
      </w:r>
      <w:r>
        <w:t xml:space="preserve">element with the following attributes:</w:t>
      </w:r>
    </w:p>
    <w:p>
      <w:pPr>
        <w:pStyle w:val="Compact"/>
        <w:numPr>
          <w:numId w:val="1010"/>
          <w:ilvl w:val="0"/>
        </w:numPr>
      </w:pPr>
      <w:r>
        <w:rPr>
          <w:rStyle w:val="VerbatimChar"/>
        </w:rPr>
        <w:t xml:space="preserve">id</w:t>
      </w:r>
      <w:r>
        <w:t xml:space="preserve"> </w:t>
      </w:r>
      <w:r>
        <w:t xml:space="preserve">- to uniquely identify the finding in the document</w:t>
      </w:r>
    </w:p>
    <w:p>
      <w:pPr>
        <w:pStyle w:val="Compact"/>
        <w:numPr>
          <w:numId w:val="1010"/>
          <w:ilvl w:val="0"/>
        </w:numPr>
      </w:pPr>
      <w:r>
        <w:rPr>
          <w:rStyle w:val="VerbatimChar"/>
        </w:rPr>
        <w:t xml:space="preserve">threatLevel</w:t>
      </w:r>
      <w:r>
        <w:t xml:space="preserve"> </w:t>
      </w:r>
      <w:r>
        <w:t xml:space="preserve">- which can be set to 'N/A', 'Low', 'Moderate', 'Elevated', 'High', or 'Extreme'</w:t>
      </w:r>
    </w:p>
    <w:p>
      <w:pPr>
        <w:pStyle w:val="Compact"/>
        <w:numPr>
          <w:numId w:val="1010"/>
          <w:ilvl w:val="0"/>
        </w:numPr>
      </w:pPr>
      <w:r>
        <w:rPr>
          <w:rStyle w:val="VerbatimChar"/>
        </w:rPr>
        <w:t xml:space="preserve">type</w:t>
      </w:r>
      <w:r>
        <w:t xml:space="preserve"> </w:t>
      </w:r>
      <w:r>
        <w:t xml:space="preserve">- the finding type (free text, but keep it short)</w:t>
      </w:r>
    </w:p>
    <w:p>
      <w:r>
        <w:t xml:space="preserve">Furthermore, the</w:t>
      </w:r>
      <w:r>
        <w:t xml:space="preserve"> </w:t>
      </w:r>
      <w:r>
        <w:rPr>
          <w:rStyle w:val="VerbatimChar"/>
        </w:rPr>
        <w:t xml:space="preserve">&lt;finding&gt;</w:t>
      </w:r>
      <w:r>
        <w:t xml:space="preserve"> </w:t>
      </w:r>
      <w:r>
        <w:t xml:space="preserve">is made up of several sub-elements:</w:t>
      </w:r>
    </w:p>
    <w:p>
      <w:pPr>
        <w:pStyle w:val="Compact"/>
        <w:numPr>
          <w:numId w:val="1011"/>
          <w:ilvl w:val="0"/>
        </w:numPr>
      </w:pPr>
      <w:r>
        <w:rPr>
          <w:rStyle w:val="VerbatimChar"/>
        </w:rPr>
        <w:t xml:space="preserve">&lt;title&gt;</w:t>
      </w:r>
      <w:r>
        <w:t xml:space="preserve">, a title for the finding</w:t>
      </w:r>
    </w:p>
    <w:p>
      <w:pPr>
        <w:pStyle w:val="Compact"/>
        <w:numPr>
          <w:numId w:val="1011"/>
          <w:ilvl w:val="0"/>
        </w:numPr>
      </w:pPr>
      <w:r>
        <w:rPr>
          <w:rStyle w:val="VerbatimChar"/>
        </w:rPr>
        <w:t xml:space="preserve">&lt;description&gt;</w:t>
      </w:r>
      <w:r>
        <w:t xml:space="preserve">, a short, general description of the finding</w:t>
      </w:r>
    </w:p>
    <w:p>
      <w:pPr>
        <w:pStyle w:val="Compact"/>
        <w:numPr>
          <w:numId w:val="1011"/>
          <w:ilvl w:val="0"/>
        </w:numPr>
      </w:pPr>
      <w:r>
        <w:rPr>
          <w:rStyle w:val="VerbatimChar"/>
        </w:rPr>
        <w:t xml:space="preserve">&lt;description_summary&gt;</w:t>
      </w:r>
      <w:r>
        <w:t xml:space="preserve">, an</w:t>
      </w:r>
      <w:r>
        <w:t xml:space="preserve"> </w:t>
      </w:r>
      <w:r>
        <w:rPr>
          <w:i/>
        </w:rPr>
        <w:t xml:space="preserve">optional</w:t>
      </w:r>
      <w:r>
        <w:t xml:space="preserve"> </w:t>
      </w:r>
      <w:r>
        <w:t xml:space="preserve">shorter description for use in the summary tables</w:t>
      </w:r>
    </w:p>
    <w:p>
      <w:pPr>
        <w:pStyle w:val="Compact"/>
        <w:numPr>
          <w:numId w:val="1011"/>
          <w:ilvl w:val="0"/>
        </w:numPr>
      </w:pPr>
      <w:r>
        <w:rPr>
          <w:rStyle w:val="VerbatimChar"/>
        </w:rPr>
        <w:t xml:space="preserve">&lt;technicaldescription&gt;</w:t>
      </w:r>
      <w:r>
        <w:t xml:space="preserve">, a technical elaboration on what the problem entails</w:t>
      </w:r>
    </w:p>
    <w:p>
      <w:pPr>
        <w:pStyle w:val="Compact"/>
        <w:numPr>
          <w:numId w:val="1011"/>
          <w:ilvl w:val="0"/>
        </w:numPr>
      </w:pPr>
      <w:r>
        <w:rPr>
          <w:rStyle w:val="VerbatimChar"/>
        </w:rPr>
        <w:t xml:space="preserve">&lt;impact&gt;</w:t>
      </w:r>
      <w:r>
        <w:t xml:space="preserve">, the finding's impact on the target's security</w:t>
      </w:r>
    </w:p>
    <w:p>
      <w:pPr>
        <w:pStyle w:val="Compact"/>
        <w:numPr>
          <w:numId w:val="1011"/>
          <w:ilvl w:val="0"/>
        </w:numPr>
      </w:pPr>
      <w:r>
        <w:rPr>
          <w:rStyle w:val="VerbatimChar"/>
        </w:rPr>
        <w:t xml:space="preserve">&lt;recommendation&gt;</w:t>
      </w:r>
      <w:r>
        <w:t xml:space="preserve">, instructions or advice on how to improve security</w:t>
      </w:r>
    </w:p>
    <w:p>
      <w:pPr>
        <w:pStyle w:val="Compact"/>
        <w:numPr>
          <w:numId w:val="1011"/>
          <w:ilvl w:val="0"/>
        </w:numPr>
      </w:pPr>
      <w:r>
        <w:rPr>
          <w:rStyle w:val="VerbatimChar"/>
        </w:rPr>
        <w:t xml:space="preserve">&lt;recommendation_summary&gt;</w:t>
      </w:r>
      <w:r>
        <w:t xml:space="preserve">, an</w:t>
      </w:r>
      <w:r>
        <w:t xml:space="preserve"> </w:t>
      </w:r>
      <w:r>
        <w:rPr>
          <w:i/>
        </w:rPr>
        <w:t xml:space="preserve">optional</w:t>
      </w:r>
      <w:r>
        <w:t xml:space="preserve"> </w:t>
      </w:r>
      <w:r>
        <w:t xml:space="preserve">shorter recommendation for use in the summary tables</w:t>
      </w:r>
    </w:p>
    <w:p>
      <w:r>
        <w:t xml:space="preserve">For more details, see the sections below.</w:t>
      </w:r>
    </w:p>
    <w:p>
      <w:pPr>
        <w:pStyle w:val="Heading3"/>
      </w:pPr>
      <w:bookmarkStart w:id="41" w:name="note-to-pentesters"/>
      <w:bookmarkEnd w:id="41"/>
      <w:r>
        <w:t xml:space="preserve">Note to pentesters</w:t>
      </w:r>
    </w:p>
    <w:p>
      <w:r>
        <w:rPr>
          <w:b/>
        </w:rPr>
        <w:t xml:space="preserve">PENTESTERS</w:t>
      </w:r>
      <w:r>
        <w:t xml:space="preserve"> </w:t>
      </w:r>
      <w:r>
        <w:t xml:space="preserve">should only use the</w:t>
      </w:r>
      <w:r>
        <w:t xml:space="preserve"> </w:t>
      </w:r>
      <w:r>
        <w:rPr>
          <w:rStyle w:val="VerbatimChar"/>
        </w:rPr>
        <w:t xml:space="preserve">&lt;finding&gt;</w:t>
      </w:r>
      <w:r>
        <w:t xml:space="preserve"> </w:t>
      </w:r>
      <w:r>
        <w:t xml:space="preserve">element containing:</w:t>
      </w:r>
    </w:p>
    <w:p>
      <w:pPr>
        <w:pStyle w:val="Compact"/>
        <w:numPr>
          <w:numId w:val="1012"/>
          <w:ilvl w:val="0"/>
        </w:numPr>
      </w:pPr>
      <w:r>
        <w:t xml:space="preserve">the</w:t>
      </w:r>
      <w:r>
        <w:t xml:space="preserve"> </w:t>
      </w:r>
      <w:r>
        <w:rPr>
          <w:rStyle w:val="VerbatimChar"/>
        </w:rPr>
        <w:t xml:space="preserve">threatLevel</w:t>
      </w:r>
      <w:r>
        <w:t xml:space="preserve"> </w:t>
      </w:r>
      <w:r>
        <w:t xml:space="preserve">attribute</w:t>
      </w:r>
    </w:p>
    <w:p>
      <w:pPr>
        <w:pStyle w:val="Compact"/>
        <w:numPr>
          <w:numId w:val="1012"/>
          <w:ilvl w:val="0"/>
        </w:numPr>
      </w:pPr>
      <w:r>
        <w:t xml:space="preserve">the</w:t>
      </w:r>
      <w:r>
        <w:t xml:space="preserve"> </w:t>
      </w:r>
      <w:r>
        <w:rPr>
          <w:rStyle w:val="VerbatimChar"/>
        </w:rPr>
        <w:t xml:space="preserve">type</w:t>
      </w:r>
      <w:r>
        <w:t xml:space="preserve"> </w:t>
      </w:r>
      <w:r>
        <w:t xml:space="preserve">attribute</w:t>
      </w:r>
    </w:p>
    <w:p>
      <w:pPr>
        <w:pStyle w:val="Compact"/>
        <w:numPr>
          <w:numId w:val="1012"/>
          <w:ilvl w:val="0"/>
        </w:numPr>
      </w:pPr>
      <w:r>
        <w:t xml:space="preserve">the</w:t>
      </w:r>
      <w:r>
        <w:t xml:space="preserve"> </w:t>
      </w:r>
      <w:r>
        <w:rPr>
          <w:rStyle w:val="VerbatimChar"/>
        </w:rPr>
        <w:t xml:space="preserve">&lt;title&gt;</w:t>
      </w:r>
      <w:r>
        <w:t xml:space="preserve"> </w:t>
      </w:r>
      <w:r>
        <w:t xml:space="preserve">element</w:t>
      </w:r>
    </w:p>
    <w:p>
      <w:pPr>
        <w:pStyle w:val="Compact"/>
        <w:numPr>
          <w:numId w:val="1012"/>
          <w:ilvl w:val="0"/>
        </w:numPr>
      </w:pPr>
      <w:r>
        <w:t xml:space="preserve">the</w:t>
      </w:r>
      <w:r>
        <w:t xml:space="preserve"> </w:t>
      </w:r>
      <w:r>
        <w:rPr>
          <w:rStyle w:val="VerbatimChar"/>
        </w:rPr>
        <w:t xml:space="preserve">&lt;description&gt;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&lt;technicaldescription&gt;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&lt;impact&gt;</w:t>
      </w:r>
      <w:r>
        <w:t xml:space="preserve"> </w:t>
      </w:r>
      <w:r>
        <w:t xml:space="preserve">element, and</w:t>
      </w:r>
    </w:p>
    <w:p>
      <w:pPr>
        <w:pStyle w:val="Compact"/>
        <w:numPr>
          <w:numId w:val="1012"/>
          <w:ilvl w:val="0"/>
        </w:numPr>
      </w:pPr>
      <w:r>
        <w:t xml:space="preserve">the</w:t>
      </w:r>
      <w:r>
        <w:t xml:space="preserve"> </w:t>
      </w:r>
      <w:r>
        <w:rPr>
          <w:rStyle w:val="VerbatimChar"/>
        </w:rPr>
        <w:t xml:space="preserve">&lt;recommendation&gt;</w:t>
      </w:r>
      <w:r>
        <w:t xml:space="preserve"> </w:t>
      </w:r>
      <w:r>
        <w:t xml:space="preserve">element</w:t>
      </w:r>
    </w:p>
    <w:p>
      <w:r>
        <w:t xml:space="preserve">The contents of these elements is free - write whatever you like. The report writer will mark up your text.</w:t>
      </w:r>
    </w:p>
    <w:p>
      <w:r>
        <w:t xml:space="preserve">Please create one file per finding.</w:t>
      </w:r>
    </w:p>
    <w:p>
      <w:r>
        <w:t xml:space="preserve">There is no need to number your findings, as they will be numbered automatically in the report. There is also no need to add an</w:t>
      </w:r>
      <w:r>
        <w:t xml:space="preserve"> </w:t>
      </w:r>
      <w:r>
        <w:rPr>
          <w:rStyle w:val="VerbatimChar"/>
        </w:rPr>
        <w:t xml:space="preserve">id</w:t>
      </w:r>
      <w:r>
        <w:t xml:space="preserve"> </w:t>
      </w:r>
      <w:r>
        <w:t xml:space="preserve">since the report writer is better positioned to do that.</w:t>
      </w:r>
    </w:p>
    <w:p>
      <w:r>
        <w:t xml:space="preserve">Finding template:</w:t>
      </w:r>
    </w:p>
    <w:p>
      <w:pPr>
        <w:pStyle w:val="SourceCode"/>
      </w:pPr>
      <w:r>
        <w:rPr>
          <w:rStyle w:val="VerbatimChar"/>
        </w:rPr>
        <w:t xml:space="preserve">&lt;finding threatLevel="SelectFromList" type="ThreatTypeText"&gt;</w:t>
      </w:r>
      <w:r>
        <w:br w:type="textWrapping"/>
      </w:r>
      <w:r>
        <w:rPr>
          <w:rStyle w:val="VerbatimChar"/>
        </w:rPr>
        <w:t xml:space="preserve">    &lt;title&gt;Finding Title&lt;/title&gt;</w:t>
      </w:r>
      <w:r>
        <w:br w:type="textWrapping"/>
      </w:r>
      <w:r>
        <w:rPr>
          <w:rStyle w:val="VerbatimChar"/>
        </w:rPr>
        <w:t xml:space="preserve">    &lt;description&gt;General Description of the problem&lt;/description&gt;</w:t>
      </w:r>
      <w:r>
        <w:br w:type="textWrapping"/>
      </w:r>
      <w:r>
        <w:rPr>
          <w:rStyle w:val="VerbatimChar"/>
        </w:rPr>
        <w:t xml:space="preserve">    &lt;technicaldescription&gt;Technical description of the problem.&lt;/technicaldescription&gt;</w:t>
      </w:r>
      <w:r>
        <w:br w:type="textWrapping"/>
      </w:r>
      <w:r>
        <w:rPr>
          <w:rStyle w:val="VerbatimChar"/>
        </w:rPr>
        <w:t xml:space="preserve">    &lt;impact&gt;Impact of the finding&lt;/impact&gt;</w:t>
      </w:r>
      <w:r>
        <w:br w:type="textWrapping"/>
      </w:r>
      <w:r>
        <w:rPr>
          <w:rStyle w:val="VerbatimChar"/>
        </w:rPr>
        <w:t xml:space="preserve">    &lt;recommendation&gt;Advice/tips/instructions on how to solve the problem&lt;/recommendation&gt;</w:t>
      </w:r>
      <w:r>
        <w:br w:type="textWrapping"/>
      </w:r>
      <w:r>
        <w:rPr>
          <w:rStyle w:val="VerbatimChar"/>
        </w:rPr>
        <w:t xml:space="preserve">&lt;/finding&gt;</w:t>
      </w:r>
    </w:p>
    <w:p>
      <w:pPr>
        <w:pStyle w:val="Heading3"/>
      </w:pPr>
      <w:bookmarkStart w:id="42" w:name="note-to-report-writers"/>
      <w:bookmarkEnd w:id="42"/>
      <w:r>
        <w:t xml:space="preserve">Note to report writers</w:t>
      </w:r>
    </w:p>
    <w:p>
      <w:r>
        <w:rPr>
          <w:b/>
        </w:rPr>
        <w:t xml:space="preserve">REPORT WRITERS</w:t>
      </w:r>
      <w:r>
        <w:t xml:space="preserve"> </w:t>
      </w:r>
      <w:r>
        <w:t xml:space="preserve">should: - Add any necessary xml to the main structure elements (e.g. add paragraphs or</w:t>
      </w:r>
      <w:r>
        <w:t xml:space="preserve"> </w:t>
      </w:r>
      <w:r>
        <w:rPr>
          <w:rStyle w:val="VerbatimChar"/>
        </w:rPr>
        <w:t xml:space="preserve">&lt;pre&gt;</w:t>
      </w:r>
      <w:r>
        <w:t xml:space="preserve"> </w:t>
      </w:r>
      <w:r>
        <w:t xml:space="preserve">text to the technical description) - Edit the text so that it is in correct english and informative/helpful to the client (or, when in doubt, ask pentesters to make it more informative/helpful) - Add a</w:t>
      </w:r>
      <w:r>
        <w:t xml:space="preserve"> </w:t>
      </w:r>
      <w:r>
        <w:rPr>
          <w:rStyle w:val="VerbatimChar"/>
        </w:rPr>
        <w:t xml:space="preserve">&lt;description_summary&gt;</w:t>
      </w:r>
      <w:r>
        <w:t xml:space="preserve"> </w:t>
      </w:r>
      <w:r>
        <w:t xml:space="preserve">and/or</w:t>
      </w:r>
      <w:r>
        <w:t xml:space="preserve"> </w:t>
      </w:r>
      <w:r>
        <w:rPr>
          <w:rStyle w:val="VerbatimChar"/>
        </w:rPr>
        <w:t xml:space="preserve">&lt;recommendation_summary&gt;</w:t>
      </w:r>
      <w:r>
        <w:t xml:space="preserve"> </w:t>
      </w:r>
      <w:r>
        <w:t xml:space="preserve">element if necessary.</w:t>
      </w:r>
    </w:p>
    <w:p>
      <w:pPr>
        <w:pStyle w:val="Heading3"/>
      </w:pPr>
      <w:bookmarkStart w:id="43" w:name="description"/>
      <w:bookmarkEnd w:id="43"/>
      <w:r>
        <w:t xml:space="preserve">Description</w:t>
      </w:r>
    </w:p>
    <w:p>
      <w:r>
        <w:t xml:space="preserve">This is a general intro to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&lt;description&gt;</w:t>
      </w:r>
      <w:r>
        <w:t xml:space="preserve"> </w:t>
      </w:r>
      <w:r>
        <w:t xml:space="preserve">element will be used verbatim in the finding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&lt;description_summary&gt;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w:t>
      </w:r>
      <w:r>
        <w:br w:type="textWrapping"/>
      </w:r>
      <w:r>
        <w:rPr>
          <w:rStyle w:val="VerbatimChar"/>
        </w:rPr>
        <w:t xml:space="preserve">&lt;/finding&gt;</w:t>
      </w:r>
    </w:p>
    <w:p>
      <w:pPr>
        <w:pStyle w:val="Heading3"/>
      </w:pPr>
      <w:bookmarkStart w:id="44" w:name="description-for-summary-table"/>
      <w:bookmarkEnd w:id="44"/>
      <w:r>
        <w:t xml:space="preserve">Description for Summary Table</w:t>
      </w:r>
    </w:p>
    <w:p>
      <w:r>
        <w:t xml:space="preserve">If the general finding description is too long or uses elements like images or tables, it will not be usable to put in the finding summary table. In this case you can add a</w:t>
      </w:r>
      <w:r>
        <w:t xml:space="preserve"> </w:t>
      </w:r>
      <w:r>
        <w:rPr>
          <w:rStyle w:val="VerbatimChar"/>
        </w:rPr>
        <w:t xml:space="preserve">&lt;description_summary&gt;</w:t>
      </w:r>
      <w:r>
        <w:t xml:space="preserve"> </w:t>
      </w:r>
      <w:r>
        <w:t xml:space="preserve">element right after the</w:t>
      </w:r>
      <w:r>
        <w:t xml:space="preserve"> </w:t>
      </w:r>
      <w:r>
        <w:rPr>
          <w:rStyle w:val="VerbatimChar"/>
        </w:rPr>
        <w:t xml:space="preserve">&lt;description&gt;</w:t>
      </w:r>
      <w:r>
        <w:t xml:space="preserve"> </w:t>
      </w:r>
      <w:r>
        <w:t xml:space="preserve">element. The system will then use this description for the summary table instead. The contents of the</w:t>
      </w:r>
      <w:r>
        <w:t xml:space="preserve"> </w:t>
      </w:r>
      <w:r>
        <w:rPr>
          <w:rStyle w:val="VerbatimChar"/>
        </w:rPr>
        <w:t xml:space="preserve">&lt;description_summary&gt;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more elaborate general description:&lt;/p&gt;</w:t>
      </w:r>
      <w:r>
        <w:br w:type="textWrapping"/>
      </w:r>
      <w:r>
        <w:rPr>
          <w:rStyle w:val="VerbatimChar"/>
        </w:rPr>
        <w:t xml:space="preserve">        &lt;img src="../graphics/screenshot.png"/&gt;</w:t>
      </w:r>
      <w:r>
        <w:br w:type="textWrapping"/>
      </w:r>
      <w:r>
        <w:rPr>
          <w:rStyle w:val="VerbatimChar"/>
        </w:rPr>
        <w:t xml:space="preserve">        &lt;p&gt;In this case, the screenshot above makes this description a bad candidate for inclusion in the summary table.&lt;/p&gt;</w:t>
      </w:r>
      <w:r>
        <w:br w:type="textWrapping"/>
      </w:r>
      <w:r>
        <w:rPr>
          <w:rStyle w:val="VerbatimChar"/>
        </w:rPr>
        <w:t xml:space="preserve">        &lt;p&gt;Additionally, the description is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long.&lt;/p&gt;</w:t>
      </w:r>
      <w:r>
        <w:br w:type="textWrapping"/>
      </w:r>
      <w:r>
        <w:rPr>
          <w:rStyle w:val="VerbatimChar"/>
        </w:rPr>
        <w:t xml:space="preserve">    &lt;/description&gt;</w:t>
      </w:r>
      <w:r>
        <w:br w:type="textWrapping"/>
      </w:r>
      <w:r>
        <w:rPr>
          <w:rStyle w:val="VerbatimChar"/>
        </w:rPr>
        <w:t xml:space="preserve">    &lt;description_summary&gt;</w:t>
      </w:r>
      <w:r>
        <w:br w:type="textWrapping"/>
      </w:r>
      <w:r>
        <w:rPr>
          <w:rStyle w:val="VerbatimChar"/>
        </w:rPr>
        <w:t xml:space="preserve">        &lt;p&gt;This is the alternative summary.&lt;/p&gt;</w:t>
      </w:r>
      <w:r>
        <w:br w:type="textWrapping"/>
      </w:r>
      <w:r>
        <w:rPr>
          <w:rStyle w:val="VerbatimChar"/>
        </w:rPr>
        <w:t xml:space="preserve">    &lt;/description_summary&gt;</w:t>
      </w:r>
      <w:r>
        <w:br w:type="textWrapping"/>
      </w:r>
      <w:r>
        <w:rPr>
          <w:rStyle w:val="VerbatimChar"/>
        </w:rPr>
        <w:t xml:space="preserve">    ...</w:t>
      </w:r>
      <w:r>
        <w:br w:type="textWrapping"/>
      </w:r>
      <w:r>
        <w:rPr>
          <w:rStyle w:val="VerbatimChar"/>
        </w:rPr>
        <w:t xml:space="preserve">&lt;/finding&gt;</w:t>
      </w:r>
    </w:p>
    <w:p>
      <w:pPr>
        <w:pStyle w:val="Heading3"/>
      </w:pPr>
      <w:bookmarkStart w:id="45" w:name="technical-description"/>
      <w:bookmarkEnd w:id="45"/>
      <w:r>
        <w:t xml:space="preserve">Technical Description</w:t>
      </w:r>
    </w:p>
    <w:p>
      <w:r>
        <w:t xml:space="preserve">This is a technical description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&lt;technicaldescription&gt;</w:t>
      </w:r>
      <w:r>
        <w:br w:type="textWrapping"/>
      </w:r>
      <w:r>
        <w:rPr>
          <w:rStyle w:val="VerbatimChar"/>
        </w:rPr>
        <w:t xml:space="preserve">        &lt;p&gt;This is a very detailed and technical description of the finding using a screenshot:&lt;/p&gt;</w:t>
      </w:r>
      <w:r>
        <w:br w:type="textWrapping"/>
      </w:r>
      <w:r>
        <w:rPr>
          <w:rStyle w:val="VerbatimChar"/>
        </w:rPr>
        <w:t xml:space="preserve">        &lt;img src="../graphics/screenshot1.png"/&gt;</w:t>
      </w:r>
      <w:r>
        <w:br w:type="textWrapping"/>
      </w:r>
      <w:r>
        <w:rPr>
          <w:rStyle w:val="VerbatimChar"/>
        </w:rPr>
        <w:t xml:space="preserve">        &lt;p&gt;And another screenshot:&lt;/p&gt;</w:t>
      </w:r>
      <w:r>
        <w:br w:type="textWrapping"/>
      </w:r>
      <w:r>
        <w:rPr>
          <w:rStyle w:val="VerbatimChar"/>
        </w:rPr>
        <w:t xml:space="preserve">        &lt;img src="../graphics/screenshot2.png"/&gt;</w:t>
      </w:r>
      <w:r>
        <w:br w:type="textWrapping"/>
      </w:r>
      <w:r>
        <w:rPr>
          <w:rStyle w:val="VerbatimChar"/>
        </w:rPr>
        <w:t xml:space="preserve">    &lt;/technicaldescription&gt;</w:t>
      </w:r>
      <w:r>
        <w:br w:type="textWrapping"/>
      </w:r>
      <w:r>
        <w:rPr>
          <w:rStyle w:val="VerbatimChar"/>
        </w:rPr>
        <w:t xml:space="preserve">    ...</w:t>
      </w:r>
      <w:r>
        <w:br w:type="textWrapping"/>
      </w:r>
      <w:r>
        <w:rPr>
          <w:rStyle w:val="VerbatimChar"/>
        </w:rPr>
        <w:t xml:space="preserve">&lt;/finding&gt;</w:t>
      </w:r>
    </w:p>
    <w:p>
      <w:pPr>
        <w:pStyle w:val="Heading3"/>
      </w:pPr>
      <w:bookmarkStart w:id="46" w:name="impact"/>
      <w:bookmarkEnd w:id="46"/>
      <w:r>
        <w:t xml:space="preserve">Impact</w:t>
      </w:r>
    </w:p>
    <w:p>
      <w:r>
        <w:t xml:space="preserve">This describes the impact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&lt;impact&gt;This finding is not a big threat because most people don't even know what a</w:t>
      </w:r>
      <w:r>
        <w:br w:type="textWrapping"/>
      </w:r>
      <w:r>
        <w:rPr>
          <w:rStyle w:val="VerbatimChar"/>
        </w:rPr>
        <w:t xml:space="preserve">    signature inclusion is. Do you?&lt;/impact&gt;</w:t>
      </w:r>
      <w:r>
        <w:br w:type="textWrapping"/>
      </w:r>
      <w:r>
        <w:rPr>
          <w:rStyle w:val="VerbatimChar"/>
        </w:rPr>
        <w:t xml:space="preserve">&lt;/finding&gt;</w:t>
      </w:r>
    </w:p>
    <w:p>
      <w:pPr>
        <w:pStyle w:val="Heading3"/>
      </w:pPr>
      <w:bookmarkStart w:id="47" w:name="recommendation"/>
      <w:bookmarkEnd w:id="47"/>
      <w:r>
        <w:t xml:space="preserve">Recommendation</w:t>
      </w:r>
    </w:p>
    <w:p>
      <w:r>
        <w:t xml:space="preserve">This element contains tips/advice/instructions to deal with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&lt;recommendation&gt;</w:t>
      </w:r>
      <w:r>
        <w:t xml:space="preserve"> </w:t>
      </w:r>
      <w:r>
        <w:t xml:space="preserve">element will be used verbatim in the recommendation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&lt;recommendation_summary&gt;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&lt;recommendation&gt;Advise all users to change their passwords. That's always a good idea.&lt;/recommendation&gt;</w:t>
      </w:r>
      <w:r>
        <w:br w:type="textWrapping"/>
      </w:r>
      <w:r>
        <w:rPr>
          <w:rStyle w:val="VerbatimChar"/>
        </w:rPr>
        <w:t xml:space="preserve">&lt;/finding&gt;</w:t>
      </w:r>
    </w:p>
    <w:p>
      <w:pPr>
        <w:pStyle w:val="Heading3"/>
      </w:pPr>
      <w:bookmarkStart w:id="48" w:name="recommendation-for-summary-table"/>
      <w:bookmarkEnd w:id="48"/>
      <w:r>
        <w:t xml:space="preserve">Recommendation for Summary Table</w:t>
      </w:r>
    </w:p>
    <w:p>
      <w:r>
        <w:t xml:space="preserve">If the recommendation is too long or uses elements like images or tables, it will not be usable to put in the recommendation table. In this case you can add a</w:t>
      </w:r>
      <w:r>
        <w:t xml:space="preserve"> </w:t>
      </w:r>
      <w:r>
        <w:rPr>
          <w:rStyle w:val="VerbatimChar"/>
        </w:rPr>
        <w:t xml:space="preserve">&lt;recommendation_summary&gt;</w:t>
      </w:r>
      <w:r>
        <w:t xml:space="preserve"> </w:t>
      </w:r>
      <w:r>
        <w:t xml:space="preserve">element right after the</w:t>
      </w:r>
      <w:r>
        <w:t xml:space="preserve"> </w:t>
      </w:r>
      <w:r>
        <w:rPr>
          <w:rStyle w:val="VerbatimChar"/>
        </w:rPr>
        <w:t xml:space="preserve">&lt;recommendation&gt;</w:t>
      </w:r>
      <w:r>
        <w:t xml:space="preserve"> </w:t>
      </w:r>
      <w:r>
        <w:t xml:space="preserve">element. The system will then use this recommendation for the summary table instead. The contents of the</w:t>
      </w:r>
      <w:r>
        <w:t xml:space="preserve"> </w:t>
      </w:r>
      <w:r>
        <w:rPr>
          <w:rStyle w:val="VerbatimChar"/>
        </w:rPr>
        <w:t xml:space="preserve">&lt;recommendation_summary&gt;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w:t>
      </w:r>
      <w:r>
        <w:br w:type="textWrapping"/>
      </w:r>
      <w:r>
        <w:rPr>
          <w:rStyle w:val="VerbatimChar"/>
        </w:rPr>
        <w:t xml:space="preserve">        &lt;p&gt;Advise all users to:&lt;/p&gt;</w:t>
      </w:r>
      <w:r>
        <w:br w:type="textWrapping"/>
      </w:r>
      <w:r>
        <w:rPr>
          <w:rStyle w:val="VerbatimChar"/>
        </w:rPr>
        <w:t xml:space="preserve">        &lt;ol&gt;</w:t>
      </w:r>
      <w:r>
        <w:br w:type="textWrapping"/>
      </w:r>
      <w:r>
        <w:rPr>
          <w:rStyle w:val="VerbatimChar"/>
        </w:rPr>
        <w:t xml:space="preserve">            &lt;li&gt;Stand on their head&lt;/li&gt;</w:t>
      </w:r>
      <w:r>
        <w:br w:type="textWrapping"/>
      </w:r>
      <w:r>
        <w:rPr>
          <w:rStyle w:val="VerbatimChar"/>
        </w:rPr>
        <w:t xml:space="preserve">            &lt;li&gt;Restart their computers&lt;/li&gt;</w:t>
      </w:r>
      <w:r>
        <w:br w:type="textWrapping"/>
      </w:r>
      <w:r>
        <w:rPr>
          <w:rStyle w:val="VerbatimChar"/>
        </w:rPr>
        <w:t xml:space="preserve">            &lt;li&gt;Change their passwords&lt;/li&gt;</w:t>
      </w:r>
      <w:r>
        <w:br w:type="textWrapping"/>
      </w:r>
      <w:r>
        <w:rPr>
          <w:rStyle w:val="VerbatimChar"/>
        </w:rPr>
        <w:t xml:space="preserve">        &lt;/ol&gt;</w:t>
      </w:r>
      <w:r>
        <w:br w:type="textWrapping"/>
      </w:r>
      <w:r>
        <w:rPr>
          <w:rStyle w:val="VerbatimChar"/>
        </w:rPr>
        <w:t xml:space="preserve">        &lt;img src="../graphics/pictureofauserchangingtheirpassword.png"/&gt;</w:t>
      </w:r>
      <w:r>
        <w:br w:type="textWrapping"/>
      </w:r>
      <w:r>
        <w:rPr>
          <w:rStyle w:val="VerbatimChar"/>
        </w:rPr>
        <w:t xml:space="preserve">    &lt;/recommendation&gt;</w:t>
      </w:r>
      <w:r>
        <w:br w:type="textWrapping"/>
      </w:r>
      <w:r>
        <w:rPr>
          <w:rStyle w:val="VerbatimChar"/>
        </w:rPr>
        <w:t xml:space="preserve">    &lt;recommendation_summary&gt;</w:t>
      </w:r>
      <w:r>
        <w:br w:type="textWrapping"/>
      </w:r>
      <w:r>
        <w:rPr>
          <w:rStyle w:val="VerbatimChar"/>
        </w:rPr>
        <w:t xml:space="preserve">        &lt;p&gt;Advise all users to change their passwords.&lt;/p&gt;</w:t>
      </w:r>
      <w:r>
        <w:br w:type="textWrapping"/>
      </w:r>
      <w:r>
        <w:rPr>
          <w:rStyle w:val="VerbatimChar"/>
        </w:rPr>
        <w:t xml:space="preserve">    &lt;/recommendation_summary&gt;</w:t>
      </w:r>
      <w:r>
        <w:br w:type="textWrapping"/>
      </w:r>
      <w:r>
        <w:rPr>
          <w:rStyle w:val="VerbatimChar"/>
        </w:rPr>
        <w:t xml:space="preserve">&lt;/finding&gt;</w:t>
      </w:r>
    </w:p>
    <w:p>
      <w:pPr>
        <w:pStyle w:val="Heading2"/>
      </w:pPr>
      <w:bookmarkStart w:id="49" w:name="non-findings"/>
      <w:bookmarkEnd w:id="49"/>
      <w:r>
        <w:t xml:space="preserve">Non-findings</w:t>
      </w:r>
    </w:p>
    <w:p>
      <w:r>
        <w:t xml:space="preserve">Non-findings are much more freeform than findings. They consist of a</w:t>
      </w:r>
      <w:r>
        <w:t xml:space="preserve"> </w:t>
      </w:r>
      <w:r>
        <w:rPr>
          <w:rStyle w:val="VerbatimChar"/>
        </w:rPr>
        <w:t xml:space="preserve">&lt;non-finding&gt;</w:t>
      </w:r>
      <w:r>
        <w:t xml:space="preserve"> </w:t>
      </w:r>
      <w:r>
        <w:t xml:space="preserve">element with: - a</w:t>
      </w:r>
      <w:r>
        <w:t xml:space="preserve"> </w:t>
      </w:r>
      <w:r>
        <w:rPr>
          <w:rStyle w:val="VerbatimChar"/>
        </w:rPr>
        <w:t xml:space="preserve">&lt;title&gt;</w:t>
      </w:r>
      <w:r>
        <w:t xml:space="preserve"> </w:t>
      </w:r>
      <w:r>
        <w:t xml:space="preserve">- generic elements such as paragraphs, images, etc.</w:t>
      </w:r>
    </w:p>
    <w:p>
      <w:r>
        <w:rPr>
          <w:rStyle w:val="VerbatimChar"/>
        </w:rPr>
        <w:t xml:space="preserve">&lt;non-finding&gt;</w:t>
      </w:r>
      <w:r>
        <w:t xml:space="preserve"> </w:t>
      </w:r>
      <w:r>
        <w:t xml:space="preserve">elements must have an</w:t>
      </w:r>
      <w:r>
        <w:t xml:space="preserve"> </w:t>
      </w:r>
      <w:r>
        <w:rPr>
          <w:rStyle w:val="VerbatimChar"/>
        </w:rPr>
        <w:t xml:space="preserve">id</w:t>
      </w:r>
      <w:r>
        <w:t xml:space="preserve"> </w:t>
      </w:r>
      <w:r>
        <w:t xml:space="preserve">attribute.</w:t>
      </w:r>
    </w:p>
    <w:p>
      <w:r>
        <w:t xml:space="preserve">(Basically, they are a</w:t>
      </w:r>
      <w:r>
        <w:t xml:space="preserve"> </w:t>
      </w:r>
      <w:r>
        <w:rPr>
          <w:rStyle w:val="VerbatimChar"/>
        </w:rPr>
        <w:t xml:space="preserve">&lt;section&gt;</w:t>
      </w:r>
      <w:r>
        <w:t xml:space="preserve"> </w:t>
      </w:r>
      <w:r>
        <w:t xml:space="preserve">with a special name.)</w:t>
      </w:r>
    </w:p>
    <w:p>
      <w:r>
        <w:t xml:space="preserve">Example:</w:t>
      </w:r>
    </w:p>
    <w:p>
      <w:pPr>
        <w:pStyle w:val="SourceCode"/>
      </w:pPr>
      <w:r>
        <w:rPr>
          <w:rStyle w:val="VerbatimChar"/>
        </w:rPr>
        <w:t xml:space="preserve">&lt;non-finding id="nf_xss"&gt;</w:t>
      </w:r>
      <w:r>
        <w:br w:type="textWrapping"/>
      </w:r>
      <w:r>
        <w:rPr>
          <w:rStyle w:val="VerbatimChar"/>
        </w:rPr>
        <w:t xml:space="preserve">    &lt;title&gt;Mail Server&lt;/title&gt;</w:t>
      </w:r>
      <w:r>
        <w:br w:type="textWrapping"/>
      </w:r>
      <w:r>
        <w:rPr>
          <w:rStyle w:val="VerbatimChar"/>
        </w:rPr>
        <w:t xml:space="preserve">    &lt;p&gt;</w:t>
      </w:r>
      <w:r>
        <w:br w:type="textWrapping"/>
      </w:r>
      <w:r>
        <w:rPr>
          <w:rStyle w:val="VerbatimChar"/>
        </w:rPr>
        <w:t xml:space="preserve">        The server was running MailServer ABC for SMTP, POP3 and IMAP. This is </w:t>
      </w:r>
      <w:r>
        <w:br w:type="textWrapping"/>
      </w:r>
      <w:r>
        <w:rPr>
          <w:rStyle w:val="VerbatimChar"/>
        </w:rPr>
        <w:t xml:space="preserve">        the most recent version of this particular piece of software. </w:t>
      </w:r>
      <w:r>
        <w:br w:type="textWrapping"/>
      </w:r>
      <w:r>
        <w:rPr>
          <w:rStyle w:val="VerbatimChar"/>
        </w:rPr>
        <w:t xml:space="preserve">        No relevant vulnerabilities or exploits were found.</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Note that this does not mean it's a good idea to use it, since the company</w:t>
      </w:r>
      <w:r>
        <w:br w:type="textWrapping"/>
      </w:r>
      <w:r>
        <w:rPr>
          <w:rStyle w:val="VerbatimChar"/>
        </w:rPr>
        <w:t xml:space="preserve">    making MailServer ABC is notoriously terrible at pushing out secure software.</w:t>
      </w:r>
      <w:r>
        <w:br w:type="textWrapping"/>
      </w:r>
      <w:r>
        <w:rPr>
          <w:rStyle w:val="VerbatimChar"/>
        </w:rPr>
        <w:t xml:space="preserve">&lt;/p&gt;</w:t>
      </w:r>
      <w:r>
        <w:br w:type="textWrapping"/>
      </w:r>
      <w:r>
        <w:rPr>
          <w:rStyle w:val="VerbatimChar"/>
        </w:rPr>
        <w:t xml:space="preserve">&lt;/non-finding&gt;</w:t>
      </w:r>
    </w:p>
    <w:p>
      <w:pPr>
        <w:pStyle w:val="Heading2"/>
      </w:pPr>
      <w:bookmarkStart w:id="50" w:name="summary-tables"/>
      <w:bookmarkEnd w:id="50"/>
      <w:r>
        <w:t xml:space="preserve">Summary tables</w:t>
      </w:r>
    </w:p>
    <w:p>
      <w:r>
        <w:t xml:space="preserve">Every pentest report should include summary tables for all findings and recommendations. This is easy, however, as these tables are generated automatically by the software. You just need to indicate where, by using the</w:t>
      </w:r>
      <w:r>
        <w:t xml:space="preserve"> </w:t>
      </w:r>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elements.</w:t>
      </w:r>
    </w:p>
    <w:p>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will generate findings/recommendation summary tables for the complete report. If you only want to generate a table for findings in a specific section, add a</w:t>
      </w:r>
      <w:r>
        <w:t xml:space="preserve"> </w:t>
      </w:r>
      <w:r>
        <w:rPr>
          <w:rStyle w:val="VerbatimChar"/>
        </w:rPr>
        <w:t xml:space="preserve">Ref</w:t>
      </w:r>
      <w:r>
        <w:t xml:space="preserve"> </w:t>
      </w:r>
      <w:r>
        <w:t xml:space="preserve">attribute and enter the id of the section you want to reference as its value.</w:t>
      </w:r>
    </w:p>
    <w:p>
      <w:r>
        <w:t xml:space="preserve">Example:</w:t>
      </w:r>
    </w:p>
    <w:p>
      <w:pPr>
        <w:pStyle w:val="SourceCode"/>
      </w:pPr>
      <w:r>
        <w:rPr>
          <w:rStyle w:val="VerbatimChar"/>
        </w:rPr>
        <w:t xml:space="preserve">&lt;section id="xmlxamlsummary"&gt;</w:t>
      </w:r>
      <w:r>
        <w:br w:type="textWrapping"/>
      </w:r>
      <w:r>
        <w:rPr>
          <w:rStyle w:val="VerbatimChar"/>
        </w:rPr>
        <w:t xml:space="preserve">    &lt;title&gt;Summary&lt;/title&gt;</w:t>
      </w:r>
      <w:r>
        <w:br w:type="textWrapping"/>
      </w:r>
      <w:r>
        <w:rPr>
          <w:rStyle w:val="VerbatimChar"/>
        </w:rPr>
        <w:t xml:space="preserve">    &lt;generate_findings Ref="section2"/&gt;</w:t>
      </w:r>
      <w:r>
        <w:br w:type="textWrapping"/>
      </w:r>
      <w:r>
        <w:rPr>
          <w:rStyle w:val="VerbatimChar"/>
        </w:rPr>
        <w:t xml:space="preserve">&lt;/section&gt;</w:t>
      </w:r>
    </w:p>
    <w:p>
      <w:pPr>
        <w:pStyle w:val="Heading2"/>
      </w:pPr>
      <w:bookmarkStart w:id="51" w:name="generic-content"/>
      <w:bookmarkEnd w:id="51"/>
      <w:r>
        <w:t xml:space="preserve">Generic content</w:t>
      </w:r>
    </w:p>
    <w:p>
      <w:r>
        <w:t xml:space="preserve">Generic content is modeled on very basic HTML.</w:t>
      </w:r>
    </w:p>
    <w:p>
      <w:pPr>
        <w:pStyle w:val="Heading3"/>
      </w:pPr>
      <w:bookmarkStart w:id="52" w:name="paragraphs"/>
      <w:bookmarkEnd w:id="52"/>
      <w:r>
        <w:t xml:space="preserve">Paragraphs</w:t>
      </w:r>
    </w:p>
    <w:p>
      <w:r>
        <w:t xml:space="preserve">Paragraphs ('</w:t>
      </w:r>
    </w:p>
    <w:p>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53" w:name="lists"/>
      <w:bookmarkEnd w:id="53"/>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54" w:name="codeinputoutput-blocks"/>
      <w:bookmarkEnd w:id="54"/>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 id="nmap"&gt;</w:t>
      </w:r>
      <w:r>
        <w:br w:type="textWrapping"/>
      </w:r>
      <w:r>
        <w:rPr>
          <w:rStyle w:val="VerbatimChar"/>
        </w:rPr>
        <w:t xml:space="preserve">    &lt;title&gt;nmap&lt;/title&gt;</w:t>
      </w:r>
      <w:r>
        <w:br w:type="textWrapping"/>
      </w:r>
      <w:r>
        <w:rPr>
          <w:rStyle w:val="VerbatimChar"/>
        </w:rPr>
        <w:t xml:space="preserve">    &lt;p&gt;Command:&lt;/p&gt;</w:t>
      </w:r>
      <w:r>
        <w:br w:type="textWrapping"/>
      </w:r>
      <w:r>
        <w:rPr>
          <w:rStyle w:val="VerbatimChar"/>
        </w:rPr>
        <w:t xml:space="preserve">    &lt;pre&gt;$ nmap -vvvv -oA fishinabarrel.sittingduck.com_complete -sV -sC -A -p1-65535 -T5 fishinabarrel.sittingduck.com&lt;/pre&gt;</w:t>
      </w:r>
      <w:r>
        <w:br w:type="textWrapping"/>
      </w:r>
      <w:r>
        <w:rPr>
          <w:rStyle w:val="VerbatimChar"/>
        </w:rPr>
        <w:t xml:space="preserve">    &lt;p&gt;Outcome:&lt;/p&gt;</w:t>
      </w:r>
      <w:r>
        <w:br w:type="textWrapping"/>
      </w:r>
      <w:r>
        <w:rPr>
          <w:rStyle w:val="VerbatimChar"/>
        </w:rPr>
        <w:t xml:space="preserve">    &lt;pre&gt;Nmap scan report for fishinabarrel.sittingduck.com (10.10.10.1)</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55" w:name="help-the-code-in-my-pre-element-contains-characters-and-it-messes-with-my-xml"/>
      <w:bookmarkEnd w:id="55"/>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56" w:name="div-containers"/>
      <w:bookmarkEnd w:id="56"/>
      <w:r>
        <w:t xml:space="preserve">Div containers</w:t>
      </w:r>
    </w:p>
    <w:p>
      <w:pPr>
        <w:pStyle w:val="Heading4"/>
      </w:pPr>
      <w:bookmarkStart w:id="57" w:name="what-does-div-do"/>
      <w:bookmarkEnd w:id="57"/>
      <w:r>
        <w:t xml:space="preserve">What does</w:t>
      </w:r>
      <w:r>
        <w:t xml:space="preserve"> </w:t>
      </w:r>
      <w:r>
        <w:rPr>
          <w:rStyle w:val="VerbatimChar"/>
        </w:rPr>
        <w:t xml:space="preserve">&lt;div&gt;</w:t>
      </w:r>
      <w:r>
        <w:t xml:space="preserve"> </w:t>
      </w:r>
      <w:r>
        <w:t xml:space="preserve">do?</w:t>
      </w:r>
    </w:p>
    <w:p>
      <w:r>
        <w:t xml:space="preserve">Nothing.</w:t>
      </w:r>
      <w:r>
        <w:t xml:space="preserve"> </w:t>
      </w:r>
      <w:r>
        <w:rPr>
          <w:rStyle w:val="VerbatimChar"/>
        </w:rPr>
        <w:t xml:space="preserve">&lt;div&gt;</w:t>
      </w:r>
      <w:r>
        <w:t xml:space="preserve"> </w:t>
      </w:r>
      <w:r>
        <w:t xml:space="preserve">just</w:t>
      </w:r>
      <w:r>
        <w:t xml:space="preserve"> </w:t>
      </w:r>
      <w:r>
        <w:rPr>
          <w:i/>
        </w:rPr>
        <w:t xml:space="preserve">is</w:t>
      </w:r>
      <w:r>
        <w:t xml:space="preserve">.</w:t>
      </w:r>
    </w:p>
    <w:p>
      <w:pPr>
        <w:pStyle w:val="Heading4"/>
      </w:pPr>
      <w:bookmarkStart w:id="58" w:name="sigh.-ok-why-is-div"/>
      <w:bookmarkEnd w:id="58"/>
      <w:r>
        <w:t xml:space="preserve">Sigh. Ok, why</w:t>
      </w:r>
      <w:r>
        <w:t xml:space="preserve"> </w:t>
      </w:r>
      <w:r>
        <w:rPr>
          <w:i/>
        </w:rPr>
        <w:t xml:space="preserve">is</w:t>
      </w:r>
      <w:r>
        <w:t xml:space="preserve"> </w:t>
      </w:r>
      <w:r>
        <w:rPr>
          <w:rStyle w:val="VerbatimChar"/>
        </w:rPr>
        <w:t xml:space="preserve">&lt;div&gt;</w:t>
      </w:r>
      <w:r>
        <w:t xml:space="preserve">?</w:t>
      </w:r>
    </w:p>
    <w:p>
      <w:r>
        <w:t xml:space="preserve">You can use</w:t>
      </w:r>
      <w:r>
        <w:t xml:space="preserve"> </w:t>
      </w:r>
      <w:r>
        <w:rPr>
          <w:rStyle w:val="VerbatimChar"/>
        </w:rPr>
        <w:t xml:space="preserve">&lt;div&gt;</w:t>
      </w:r>
      <w:r>
        <w:t xml:space="preserve"> </w:t>
      </w:r>
      <w:r>
        <w:t xml:space="preserve">as a container for other block elements. This is basically only (but very) useful for snippets, as snippets need to be well-formed XML documentlets and can therefore only have one root element. If the snippet is a complete section, this is not a problem. If the snippet is a bunch of paragraphs or something, you're out of luck. Or rather, you used to be out of luck, because there was no</w:t>
      </w:r>
      <w:r>
        <w:t xml:space="preserve"> </w:t>
      </w:r>
      <w:r>
        <w:rPr>
          <w:rStyle w:val="VerbatimChar"/>
        </w:rPr>
        <w:t xml:space="preserve">&lt;div&gt;</w:t>
      </w:r>
      <w:r>
        <w:t xml:space="preserve">. But now there is</w:t>
      </w:r>
      <w:r>
        <w:t xml:space="preserve"> </w:t>
      </w:r>
      <w:r>
        <w:rPr>
          <w:rStyle w:val="VerbatimChar"/>
        </w:rPr>
        <w:t xml:space="preserve">&lt;div&gt;</w:t>
      </w:r>
      <w:r>
        <w:t xml:space="preserve">. So your snippet can be</w:t>
      </w:r>
      <w:r>
        <w:t xml:space="preserve"> </w:t>
      </w:r>
      <w:r>
        <w:rPr>
          <w:rStyle w:val="VerbatimChar"/>
        </w:rPr>
        <w:t xml:space="preserve">&lt;div&gt;</w:t>
      </w:r>
      <w:r>
        <w:t xml:space="preserve"> </w:t>
      </w:r>
      <w:r>
        <w:t xml:space="preserve">(root element), containing everything you want. Well, everything that's allowed, anyway.</w:t>
      </w:r>
    </w:p>
    <w:p>
      <w:pPr>
        <w:pStyle w:val="Heading4"/>
      </w:pPr>
      <w:bookmarkStart w:id="59" w:name="so-whats-allowed-in-div"/>
      <w:bookmarkEnd w:id="59"/>
      <w:r>
        <w:t xml:space="preserve">So what's allowed in</w:t>
      </w:r>
      <w:r>
        <w:t xml:space="preserve"> </w:t>
      </w:r>
      <w:r>
        <w:rPr>
          <w:rStyle w:val="VerbatimChar"/>
        </w:rPr>
        <w:t xml:space="preserve">&lt;div&gt;</w:t>
      </w:r>
      <w:r>
        <w:t xml:space="preserve">?</w:t>
      </w:r>
    </w:p>
    <w:p>
      <w:r>
        <w:t xml:space="preserve">All block elements:</w:t>
      </w:r>
      <w:r>
        <w:t xml:space="preserve"> </w:t>
      </w:r>
      <w:r>
        <w:rPr>
          <w:rStyle w:val="VerbatimChar"/>
        </w:rPr>
        <w:t xml:space="preserve">&lt;p&gt;</w:t>
      </w:r>
      <w:r>
        <w:t xml:space="preserve">,</w:t>
      </w:r>
      <w:r>
        <w:t xml:space="preserve"> </w:t>
      </w:r>
      <w:r>
        <w:rPr>
          <w:rStyle w:val="VerbatimChar"/>
        </w:rPr>
        <w:t xml:space="preserve">&lt;ul&gt;</w:t>
      </w:r>
      <w:r>
        <w:t xml:space="preserve">,</w:t>
      </w:r>
      <w:r>
        <w:t xml:space="preserve"> </w:t>
      </w:r>
      <w:r>
        <w:rPr>
          <w:rStyle w:val="VerbatimChar"/>
        </w:rPr>
        <w:t xml:space="preserve">&lt;ol&gt;</w:t>
      </w:r>
      <w:r>
        <w:t xml:space="preserve">,</w:t>
      </w:r>
      <w:r>
        <w:t xml:space="preserve"> </w:t>
      </w:r>
      <w:r>
        <w:rPr>
          <w:rStyle w:val="VerbatimChar"/>
        </w:rPr>
        <w:t xml:space="preserve">&lt;table&gt;</w:t>
      </w:r>
      <w:r>
        <w:t xml:space="preserve">,</w:t>
      </w:r>
      <w:r>
        <w:t xml:space="preserve"> </w:t>
      </w:r>
      <w:r>
        <w:rPr>
          <w:rStyle w:val="VerbatimChar"/>
        </w:rPr>
        <w:t xml:space="preserve">&lt;img&gt;</w:t>
      </w:r>
      <w:r>
        <w:t xml:space="preserve">,</w:t>
      </w:r>
      <w:r>
        <w:t xml:space="preserve"> </w:t>
      </w:r>
      <w:r>
        <w:rPr>
          <w:rStyle w:val="VerbatimChar"/>
        </w:rPr>
        <w:t xml:space="preserve">&lt;pre&gt;</w:t>
      </w:r>
      <w:r>
        <w:t xml:space="preserve">,</w:t>
      </w:r>
      <w:r>
        <w:t xml:space="preserve"> </w:t>
      </w:r>
      <w:r>
        <w:rPr>
          <w:rStyle w:val="VerbatimChar"/>
        </w:rPr>
        <w:t xml:space="preserve">&lt;code&gt;</w:t>
      </w:r>
    </w:p>
    <w:p>
      <w:pPr>
        <w:pStyle w:val="Heading4"/>
      </w:pPr>
      <w:bookmarkStart w:id="60" w:name="and-what-elements-can-contain-div"/>
      <w:bookmarkEnd w:id="60"/>
      <w:r>
        <w:t xml:space="preserve">And what elements can</w:t>
      </w:r>
      <w:r>
        <w:t xml:space="preserve"> </w:t>
      </w:r>
      <w:r>
        <w:rPr>
          <w:i/>
        </w:rPr>
        <w:t xml:space="preserve">contain</w:t>
      </w:r>
      <w:r>
        <w:t xml:space="preserve"> </w:t>
      </w:r>
      <w:r>
        <w:rPr>
          <w:rStyle w:val="VerbatimChar"/>
        </w:rPr>
        <w:t xml:space="preserve">&lt;div&gt;</w:t>
      </w:r>
      <w:r>
        <w:t xml:space="preserve">?</w:t>
      </w:r>
    </w:p>
    <w:p>
      <w:r>
        <w:rPr>
          <w:rStyle w:val="VerbatimChar"/>
        </w:rPr>
        <w:t xml:space="preserve">&lt;section&gt;</w:t>
      </w:r>
      <w:r>
        <w:t xml:space="preserve"> </w:t>
      </w:r>
      <w:r>
        <w:t xml:space="preserve">and</w:t>
      </w:r>
      <w:r>
        <w:t xml:space="preserve"> </w:t>
      </w:r>
      <w:r>
        <w:rPr>
          <w:rStyle w:val="VerbatimChar"/>
        </w:rPr>
        <w:t xml:space="preserve">&lt;annex&gt;</w:t>
      </w:r>
      <w:r>
        <w:t xml:space="preserve">.</w:t>
      </w:r>
    </w:p>
    <w:p>
      <w:pPr>
        <w:pStyle w:val="Heading3"/>
      </w:pPr>
      <w:bookmarkStart w:id="61" w:name="tables"/>
      <w:bookmarkEnd w:id="61"/>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Setting column width</w:t>
      </w:r>
    </w:p>
    <w:p>
      <w:r>
        <w:t xml:space="preserve">To set the width for your columns, add a number for each column to the</w:t>
      </w:r>
      <w:r>
        <w:t xml:space="preserve"> </w:t>
      </w:r>
      <w:r>
        <w:rPr>
          <w:rStyle w:val="VerbatimChar"/>
        </w:rPr>
        <w:t xml:space="preserve">cols</w:t>
      </w:r>
      <w:r>
        <w:t xml:space="preserve"> </w:t>
      </w:r>
      <w:r>
        <w:t xml:space="preserve">element. This number is in millimeters (you can either type 200mm or just 200; don't use cm or pt or px or other measures though). The total width between the margins is 17cm, so 170mm.</w:t>
      </w:r>
    </w:p>
    <w:p>
      <w:r>
        <w:t xml:space="preserve">Example:</w:t>
      </w:r>
    </w:p>
    <w:p>
      <w:pPr>
        <w:pStyle w:val="SourceCode"/>
      </w:pPr>
      <w:r>
        <w:rPr>
          <w:rStyle w:val="VerbatimChar"/>
        </w:rPr>
        <w:t xml:space="preserve">&lt;table cols="50 50 70"&gt;</w:t>
      </w:r>
      <w:r>
        <w:br w:type="textWrapping"/>
      </w:r>
      <w:r>
        <w:rPr>
          <w:rStyle w:val="VerbatimChar"/>
        </w:rPr>
        <w:t xml:space="preserve">    &lt;tr&gt;</w:t>
      </w:r>
      <w:r>
        <w:br w:type="textWrapping"/>
      </w:r>
      <w:r>
        <w:rPr>
          <w:rStyle w:val="VerbatimChar"/>
        </w:rPr>
        <w:t xml:space="preserve">        &lt;td&gt;cell 1&lt;/td&gt;&lt;td&gt;cell 2&lt;/td&gt;&lt;td&gt;cell 3&lt;/td&gt;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4&lt;/td&gt;&lt;td&gt;cell 5&lt;/td&gt;&lt;td&gt;cell 6&lt;/td&gt;</w:t>
      </w:r>
      <w:r>
        <w:br w:type="textWrapping"/>
      </w:r>
      <w:r>
        <w:rPr>
          <w:rStyle w:val="VerbatimChar"/>
        </w:rPr>
        <w:t xml:space="preserve">    &lt;/tr&gt;</w:t>
      </w:r>
      <w:r>
        <w:br w:type="textWrapping"/>
      </w:r>
      <w:r>
        <w:rPr>
          <w:rStyle w:val="VerbatimChar"/>
        </w:rPr>
        <w:t xml:space="preserve">&lt;/table&gt;</w:t>
      </w:r>
    </w:p>
    <w:p>
      <w:r>
        <w:t xml:space="preserve">This will give the first column a width of 50mm (5cm), the second as well, and the third a width of 70mm (7cm).</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62" w:name="images"/>
      <w:bookmarkEnd w:id="62"/>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r>
        <w:t xml:space="preserve">Optionally, you can set an image caption by adding some text in the</w:t>
      </w:r>
      <w:r>
        <w:t xml:space="preserve"> </w:t>
      </w:r>
      <w:r>
        <w:rPr>
          <w:rStyle w:val="VerbatimChar"/>
        </w:rPr>
        <w:t xml:space="preserve">title</w:t>
      </w:r>
      <w:r>
        <w:t xml:space="preserve"> </w:t>
      </w:r>
      <w:r>
        <w:t xml:space="preserve">attribute.</w:t>
      </w:r>
    </w:p>
    <w:p>
      <w:r>
        <w:t xml:space="preserve">Example:</w:t>
      </w:r>
      <w:r>
        <w:t xml:space="preserve"> </w:t>
      </w:r>
      <w:r>
        <w:rPr>
          <w:rStyle w:val="VerbatimChar"/>
        </w:rPr>
        <w:t xml:space="preserve">&lt;img src="../graphics/xmlsignatureexclusion.png" width="5" title="This is a funny picture LOL"/&gt;</w:t>
      </w:r>
    </w:p>
    <w:p>
      <w:pPr>
        <w:pStyle w:val="Heading3"/>
      </w:pPr>
      <w:bookmarkStart w:id="63" w:name="inline-elements"/>
      <w:bookmarkEnd w:id="63"/>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Monospace</w:t>
      </w:r>
    </w:p>
    <w:p>
      <w:r>
        <w:t xml:space="preserve">To have inline text in a monospace font, wrap it in</w:t>
      </w:r>
      <w:r>
        <w:t xml:space="preserve"> </w:t>
      </w:r>
      <w:r>
        <w:rPr>
          <w:rStyle w:val="VerbatimChar"/>
        </w:rPr>
        <w:t xml:space="preserve">&lt;monospace&gt;</w:t>
      </w:r>
      <w:r>
        <w:t xml:space="preserve"> </w:t>
      </w:r>
      <w:r>
        <w:t xml:space="preserve">tags.</w:t>
      </w:r>
    </w:p>
    <w:p>
      <w:r>
        <w:t xml:space="preserve">Example:</w:t>
      </w:r>
    </w:p>
    <w:p>
      <w:r>
        <w:rPr>
          <w:rStyle w:val="VerbatimChar"/>
        </w:rPr>
        <w:t xml:space="preserve">&lt;p&gt;&lt;monospace&gt;This text is monospace&lt;/monospace&gt; and this text is not.&lt;/p&gt;</w:t>
      </w:r>
    </w:p>
    <w:p>
      <w:r>
        <w:rPr>
          <w:b/>
        </w:rPr>
        <w:t xml:space="preserve">Superscript</w:t>
      </w:r>
    </w:p>
    <w:p>
      <w:r>
        <w:t xml:space="preserve">To have inline text in superscript, wrap it in</w:t>
      </w:r>
      <w:r>
        <w:t xml:space="preserve"> </w:t>
      </w:r>
      <w:r>
        <w:rPr>
          <w:rStyle w:val="VerbatimChar"/>
        </w:rPr>
        <w:t xml:space="preserve">&lt;sup&gt;</w:t>
      </w:r>
      <w:r>
        <w:t xml:space="preserve"> </w:t>
      </w:r>
      <w:r>
        <w:t xml:space="preserve">tags.</w:t>
      </w:r>
    </w:p>
    <w:p>
      <w:r>
        <w:t xml:space="preserve">Example:</w:t>
      </w:r>
    </w:p>
    <w:p>
      <w:r>
        <w:rPr>
          <w:rStyle w:val="VerbatimChar"/>
        </w:rPr>
        <w:t xml:space="preserve">&lt;p&gt;&lt;sup&gt;This text is in superscript&lt;/sup&gt; and this text is not.&lt;/p&gt;</w:t>
      </w:r>
    </w:p>
    <w:p>
      <w:r>
        <w:rPr>
          <w:b/>
        </w:rPr>
        <w:t xml:space="preserve">Subscript</w:t>
      </w:r>
    </w:p>
    <w:p>
      <w:r>
        <w:t xml:space="preserve">To have inline text in subscript, wrap it in</w:t>
      </w:r>
      <w:r>
        <w:t xml:space="preserve"> </w:t>
      </w:r>
      <w:r>
        <w:rPr>
          <w:rStyle w:val="VerbatimChar"/>
        </w:rPr>
        <w:t xml:space="preserve">&lt;sub&gt;</w:t>
      </w:r>
      <w:r>
        <w:t xml:space="preserve"> </w:t>
      </w:r>
      <w:r>
        <w:t xml:space="preserve">tags.</w:t>
      </w:r>
    </w:p>
    <w:p>
      <w:r>
        <w:t xml:space="preserve">Example:</w:t>
      </w:r>
    </w:p>
    <w:p>
      <w:r>
        <w:rPr>
          <w:rStyle w:val="VerbatimChar"/>
        </w:rPr>
        <w:t xml:space="preserve">&lt;p&gt;&lt;sub&gt;This text is in subscript&lt;/sub&gt; and this text is not.&lt;/p&gt;</w:t>
      </w:r>
    </w:p>
    <w:p>
      <w:r>
        <w:rPr>
          <w:b/>
        </w:rPr>
        <w:t xml:space="preserve">Links</w:t>
      </w:r>
    </w:p>
    <w:p>
      <w:r>
        <w:t xml:space="preserve">Link to internal (in the report) or external (on the web) pages using the</w:t>
      </w:r>
      <w:r>
        <w:t xml:space="preserve"> </w:t>
      </w:r>
      <w:r>
        <w:rPr>
          <w:rStyle w:val="VerbatimChar"/>
        </w:rPr>
        <w:t xml:space="preserve">&lt;a&gt;</w:t>
      </w:r>
      <w:r>
        <w:t xml:space="preserve"> </w:t>
      </w:r>
      <w:r>
        <w:t xml:space="preserve">element. For internal destinations, you can either use an empty</w:t>
      </w:r>
      <w:r>
        <w:t xml:space="preserve"> </w:t>
      </w:r>
      <w:r>
        <w:rPr>
          <w:rStyle w:val="VerbatimChar"/>
        </w:rPr>
        <w:t xml:space="preserve">&lt;a/&gt;</w:t>
      </w:r>
      <w:r>
        <w:t xml:space="preserve"> </w:t>
      </w:r>
      <w:r>
        <w:t xml:space="preserve">(recommended, see example 1) or 'normal' linking (see example 2).</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w:t>
      </w:r>
    </w:p>
    <w:p>
      <w:pPr>
        <w:pStyle w:val="Heading1"/>
        <w:numPr>
          <w:numId w:val="1013"/>
          <w:ilvl w:val="0"/>
        </w:numPr>
      </w:pPr>
      <w:bookmarkStart w:id="64" w:name="the-id-of-the-section-youre-linking-to-when-linking-to-a-section"/>
      <w:bookmarkEnd w:id="64"/>
      <w:r>
        <w:t xml:space="preserve">+ the id of the section you're linking to (when linking to a section</w:t>
      </w:r>
    </w:p>
    <w:p>
      <w:pPr>
        <w:pStyle w:val="Compact"/>
        <w:numPr>
          <w:numId w:val="1000"/>
          <w:ilvl w:val="0"/>
        </w:numPr>
      </w:pPr>
      <w:r>
        <w:t xml:space="preserve">in the report), or</w:t>
      </w:r>
    </w:p>
    <w:p>
      <w:pPr>
        <w:pStyle w:val="Compact"/>
        <w:numPr>
          <w:numId w:val="1013"/>
          <w:ilvl w:val="0"/>
        </w:numPr>
      </w:pPr>
      <w:r>
        <w:t xml:space="preserve">the url of the website you're linking to (when linking to a website)</w:t>
      </w:r>
    </w:p>
    <w:p>
      <w:r>
        <w:t xml:space="preserve">Example 1 - linking with an empty element:</w:t>
      </w:r>
    </w:p>
    <w:p>
      <w:r>
        <w:rPr>
          <w:rStyle w:val="VerbatimChar"/>
        </w:rPr>
        <w:t xml:space="preserve">&lt;p&gt;Please refer to &lt;a href="#xss_finding"/&gt;.&lt;/p&gt;</w:t>
      </w:r>
    </w:p>
    <w:p>
      <w:r>
        <w:t xml:space="preserve">(Note that in this case, we would need to have an element with id "xss_finding" in the report, otherwise the link wouldn't resolve.)</w:t>
      </w:r>
    </w:p>
    <w:p>
      <w:r>
        <w:t xml:space="preserve">This will auto-generate the linked text: 'Please refer to SID-004 (page 4).', or 'Please refer to section 2 (page 13).'</w:t>
      </w:r>
    </w:p>
    <w:p>
      <w:r>
        <w:t xml:space="preserve">Example 2:</w:t>
      </w:r>
    </w:p>
    <w:p>
      <w:r>
        <w:rPr>
          <w:rStyle w:val="VerbatimChar"/>
        </w:rPr>
        <w:t xml:space="preserve">&lt;p&gt;Please refer to &lt;a href="#xss_finding"&gt;our finding on insecure mailservers&lt;/a&gt;.&lt;/p&gt;</w:t>
      </w:r>
    </w:p>
    <w:p>
      <w:r>
        <w:t xml:space="preserve">(Again, we would need to have an element with id "xss_finding" in the report, otherwise the link wouldn't resolve.)</w:t>
      </w:r>
    </w:p>
    <w:p>
      <w:r>
        <w:t xml:space="preserve">Example 3:</w:t>
      </w:r>
    </w:p>
    <w:p>
      <w:r>
        <w:rPr>
          <w:rStyle w:val="VerbatimChar"/>
        </w:rPr>
        <w:t xml:space="preserve">&lt;p&gt;Please refer to &lt;a href="http://www.radicallyopensecurity.com"&gt;our amazing website&lt;/a&gt;.&lt;/p&gt;</w:t>
      </w:r>
    </w:p>
    <w:p>
      <w:pPr>
        <w:pStyle w:val="Heading2"/>
      </w:pPr>
      <w:bookmarkStart w:id="65" w:name="manual-breaks"/>
      <w:bookmarkEnd w:id="65"/>
      <w:r>
        <w:t xml:space="preserve">Manual breaks</w:t>
      </w:r>
    </w:p>
    <w:p>
      <w:pPr>
        <w:pStyle w:val="Heading3"/>
      </w:pPr>
      <w:bookmarkStart w:id="66" w:name="line-breaks"/>
      <w:bookmarkEnd w:id="66"/>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67" w:name="page-breaks"/>
      <w:bookmarkEnd w:id="67"/>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id="technicalfindings"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fe08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57c3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