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B76" w:rsidRDefault="00C42B76">
      <w:pPr>
        <w:pStyle w:val="line"/>
      </w:pPr>
    </w:p>
    <w:p w:rsidR="00C42B76" w:rsidRDefault="00484BEC">
      <w:pPr>
        <w:pStyle w:val="Title"/>
      </w:pPr>
      <w:r>
        <w:t>Software Requirements Specification</w:t>
      </w:r>
    </w:p>
    <w:p w:rsidR="00C42B76" w:rsidRDefault="00484BEC">
      <w:pPr>
        <w:pStyle w:val="Title"/>
        <w:spacing w:before="0" w:after="400"/>
        <w:rPr>
          <w:sz w:val="40"/>
        </w:rPr>
      </w:pPr>
      <w:r>
        <w:rPr>
          <w:sz w:val="40"/>
        </w:rPr>
        <w:t>for</w:t>
      </w:r>
    </w:p>
    <w:p w:rsidR="00E01CE3" w:rsidRPr="00B43DCD" w:rsidRDefault="00E01CE3" w:rsidP="00E01CE3">
      <w:pPr>
        <w:pStyle w:val="Title"/>
        <w:rPr>
          <w:vertAlign w:val="superscript"/>
        </w:rPr>
      </w:pPr>
      <w:r>
        <w:t>GradeUP</w:t>
      </w:r>
      <w:r>
        <w:rPr>
          <w:vertAlign w:val="superscript"/>
        </w:rPr>
        <w:t>™</w:t>
      </w:r>
    </w:p>
    <w:p w:rsidR="00C42B76" w:rsidRDefault="00484BEC">
      <w:pPr>
        <w:pStyle w:val="ByLine"/>
      </w:pPr>
      <w:r>
        <w:t>Version 1.0 approved</w:t>
      </w:r>
    </w:p>
    <w:p w:rsidR="00C42B76" w:rsidRDefault="00484BEC">
      <w:pPr>
        <w:pStyle w:val="ByLine"/>
      </w:pPr>
      <w:r>
        <w:t>Prepared by &lt;author</w:t>
      </w:r>
      <w:r w:rsidR="00ED5952">
        <w:t>(s)</w:t>
      </w:r>
      <w:r>
        <w:t>&gt;</w:t>
      </w:r>
    </w:p>
    <w:p w:rsidR="00C42B76" w:rsidRDefault="00484BEC">
      <w:pPr>
        <w:pStyle w:val="ByLine"/>
      </w:pPr>
      <w:r>
        <w:t>&lt;</w:t>
      </w:r>
      <w:r w:rsidR="00ED5952">
        <w:t>Organization</w:t>
      </w:r>
      <w:r>
        <w:t>&gt;</w:t>
      </w:r>
    </w:p>
    <w:p w:rsidR="00C42B76" w:rsidRDefault="00484BEC">
      <w:pPr>
        <w:pStyle w:val="ByLine"/>
      </w:pPr>
      <w:r>
        <w:t>&lt;</w:t>
      </w:r>
      <w:r w:rsidR="00ED5952">
        <w:t>Date</w:t>
      </w:r>
      <w:r>
        <w:t xml:space="preserve"> created&gt;</w:t>
      </w:r>
    </w:p>
    <w:p w:rsidR="00C42B76" w:rsidRDefault="00C42B76">
      <w:pPr>
        <w:pStyle w:val="ChangeHistoryTitle"/>
        <w:rPr>
          <w:sz w:val="32"/>
        </w:rPr>
        <w:sectPr w:rsidR="00C42B76">
          <w:pgSz w:w="12240" w:h="15840" w:code="1"/>
          <w:pgMar w:top="1440" w:right="1440" w:bottom="1440" w:left="1440" w:header="720" w:footer="720" w:gutter="0"/>
          <w:pgNumType w:fmt="lowerRoman" w:start="1"/>
          <w:cols w:space="720"/>
        </w:sectPr>
      </w:pPr>
    </w:p>
    <w:p w:rsidR="00C42B76" w:rsidRDefault="00484BEC">
      <w:pPr>
        <w:pStyle w:val="TOCEntry"/>
      </w:pPr>
      <w:bookmarkStart w:id="0" w:name="_Toc344877432"/>
      <w:bookmarkStart w:id="1" w:name="_Toc344879822"/>
      <w:bookmarkStart w:id="2" w:name="_Toc346508722"/>
      <w:bookmarkStart w:id="3" w:name="_Toc346508952"/>
      <w:bookmarkStart w:id="4" w:name="_Toc346509227"/>
      <w:bookmarkStart w:id="5" w:name="_Toc220977188"/>
      <w:bookmarkEnd w:id="0"/>
      <w:bookmarkEnd w:id="1"/>
      <w:bookmarkEnd w:id="2"/>
      <w:bookmarkEnd w:id="3"/>
      <w:bookmarkEnd w:id="4"/>
      <w:r>
        <w:lastRenderedPageBreak/>
        <w:t>Table of Contents</w:t>
      </w:r>
      <w:bookmarkEnd w:id="5"/>
    </w:p>
    <w:p w:rsidR="00A73862" w:rsidRPr="00643A0F" w:rsidRDefault="00C42B76">
      <w:pPr>
        <w:pStyle w:val="TOC1"/>
        <w:rPr>
          <w:rFonts w:ascii="Calibri" w:hAnsi="Calibri"/>
          <w:b w:val="0"/>
          <w:sz w:val="22"/>
          <w:szCs w:val="22"/>
        </w:rPr>
      </w:pPr>
      <w:r>
        <w:rPr>
          <w:rFonts w:ascii="Times New Roman" w:hAnsi="Times New Roman"/>
        </w:rPr>
        <w:fldChar w:fldCharType="begin"/>
      </w:r>
      <w:r w:rsidR="00484BEC">
        <w:rPr>
          <w:rFonts w:ascii="Times New Roman" w:hAnsi="Times New Roman"/>
        </w:rPr>
        <w:instrText xml:space="preserve"> TOC \o "1-3" \t "TOCentry,1" </w:instrText>
      </w:r>
      <w:r>
        <w:rPr>
          <w:rFonts w:ascii="Times New Roman" w:hAnsi="Times New Roman"/>
        </w:rPr>
        <w:fldChar w:fldCharType="separate"/>
      </w:r>
      <w:r w:rsidR="00A73862">
        <w:t>Table of Contents</w:t>
      </w:r>
      <w:r w:rsidR="00A73862">
        <w:tab/>
      </w:r>
      <w:r w:rsidR="00A73862">
        <w:fldChar w:fldCharType="begin"/>
      </w:r>
      <w:r w:rsidR="00A73862">
        <w:instrText xml:space="preserve"> PAGEREF _Toc220977188 \h </w:instrText>
      </w:r>
      <w:r w:rsidR="00A73862">
        <w:fldChar w:fldCharType="separate"/>
      </w:r>
      <w:r w:rsidR="00A73862">
        <w:t>ii</w:t>
      </w:r>
      <w:r w:rsidR="00A73862">
        <w:fldChar w:fldCharType="end"/>
      </w:r>
    </w:p>
    <w:p w:rsidR="00A73862" w:rsidRPr="00643A0F" w:rsidRDefault="00A73862">
      <w:pPr>
        <w:pStyle w:val="TOC1"/>
        <w:rPr>
          <w:rFonts w:ascii="Calibri" w:hAnsi="Calibri"/>
          <w:b w:val="0"/>
          <w:sz w:val="22"/>
          <w:szCs w:val="22"/>
        </w:rPr>
      </w:pPr>
      <w:r>
        <w:t>Revision History</w:t>
      </w:r>
      <w:r>
        <w:tab/>
      </w:r>
      <w:r>
        <w:fldChar w:fldCharType="begin"/>
      </w:r>
      <w:r>
        <w:instrText xml:space="preserve"> PAGEREF _Toc220977189 \h </w:instrText>
      </w:r>
      <w:r>
        <w:fldChar w:fldCharType="separate"/>
      </w:r>
      <w:r>
        <w:t>iii</w:t>
      </w:r>
      <w:r>
        <w:fldChar w:fldCharType="end"/>
      </w:r>
    </w:p>
    <w:p w:rsidR="00A73862" w:rsidRPr="00643A0F" w:rsidRDefault="00A73862">
      <w:pPr>
        <w:pStyle w:val="TOC1"/>
        <w:rPr>
          <w:rFonts w:ascii="Calibri" w:hAnsi="Calibri"/>
          <w:b w:val="0"/>
          <w:sz w:val="22"/>
          <w:szCs w:val="22"/>
        </w:rPr>
      </w:pPr>
      <w:r>
        <w:t>1.</w:t>
      </w:r>
      <w:r w:rsidRPr="00643A0F">
        <w:rPr>
          <w:rFonts w:ascii="Calibri" w:hAnsi="Calibri"/>
          <w:b w:val="0"/>
          <w:sz w:val="22"/>
          <w:szCs w:val="22"/>
        </w:rPr>
        <w:tab/>
      </w:r>
      <w:r>
        <w:t>Introduction</w:t>
      </w:r>
      <w:r>
        <w:tab/>
      </w:r>
      <w:r>
        <w:fldChar w:fldCharType="begin"/>
      </w:r>
      <w:r>
        <w:instrText xml:space="preserve"> PAGEREF _Toc220977190 \h </w:instrText>
      </w:r>
      <w:r>
        <w:fldChar w:fldCharType="separate"/>
      </w:r>
      <w:r>
        <w:t>1</w:t>
      </w:r>
      <w:r>
        <w:fldChar w:fldCharType="end"/>
      </w:r>
    </w:p>
    <w:p w:rsidR="00A73862" w:rsidRPr="00643A0F" w:rsidRDefault="00A73862">
      <w:pPr>
        <w:pStyle w:val="TOC2"/>
        <w:tabs>
          <w:tab w:val="left" w:pos="960"/>
        </w:tabs>
        <w:rPr>
          <w:rFonts w:ascii="Calibri" w:hAnsi="Calibri"/>
          <w:noProof/>
          <w:szCs w:val="22"/>
        </w:rPr>
      </w:pPr>
      <w:r>
        <w:rPr>
          <w:noProof/>
        </w:rPr>
        <w:t>1.1</w:t>
      </w:r>
      <w:r w:rsidRPr="00643A0F">
        <w:rPr>
          <w:rFonts w:ascii="Calibri" w:hAnsi="Calibri"/>
          <w:noProof/>
          <w:szCs w:val="22"/>
        </w:rPr>
        <w:tab/>
      </w:r>
      <w:r>
        <w:rPr>
          <w:noProof/>
        </w:rPr>
        <w:t>Purpose</w:t>
      </w:r>
      <w:r>
        <w:rPr>
          <w:noProof/>
        </w:rPr>
        <w:tab/>
      </w:r>
      <w:r>
        <w:rPr>
          <w:noProof/>
        </w:rPr>
        <w:fldChar w:fldCharType="begin"/>
      </w:r>
      <w:r>
        <w:rPr>
          <w:noProof/>
        </w:rPr>
        <w:instrText xml:space="preserve"> PAGEREF _Toc220977191 \h </w:instrText>
      </w:r>
      <w:r>
        <w:rPr>
          <w:noProof/>
        </w:rPr>
      </w:r>
      <w:r>
        <w:rPr>
          <w:noProof/>
        </w:rPr>
        <w:fldChar w:fldCharType="separate"/>
      </w:r>
      <w:r>
        <w:rPr>
          <w:noProof/>
        </w:rPr>
        <w:t>1</w:t>
      </w:r>
      <w:r>
        <w:rPr>
          <w:noProof/>
        </w:rPr>
        <w:fldChar w:fldCharType="end"/>
      </w:r>
    </w:p>
    <w:p w:rsidR="00A73862" w:rsidRPr="00643A0F" w:rsidRDefault="00A73862">
      <w:pPr>
        <w:pStyle w:val="TOC2"/>
        <w:tabs>
          <w:tab w:val="left" w:pos="960"/>
        </w:tabs>
        <w:rPr>
          <w:rFonts w:ascii="Calibri" w:hAnsi="Calibri"/>
          <w:noProof/>
          <w:szCs w:val="22"/>
        </w:rPr>
      </w:pPr>
      <w:r>
        <w:rPr>
          <w:noProof/>
        </w:rPr>
        <w:t>1.2</w:t>
      </w:r>
      <w:r w:rsidRPr="00643A0F">
        <w:rPr>
          <w:rFonts w:ascii="Calibri" w:hAnsi="Calibri"/>
          <w:noProof/>
          <w:szCs w:val="22"/>
        </w:rPr>
        <w:tab/>
      </w:r>
      <w:r>
        <w:rPr>
          <w:noProof/>
        </w:rPr>
        <w:t>Document Conventions</w:t>
      </w:r>
      <w:r>
        <w:rPr>
          <w:noProof/>
        </w:rPr>
        <w:tab/>
      </w:r>
      <w:r>
        <w:rPr>
          <w:noProof/>
        </w:rPr>
        <w:fldChar w:fldCharType="begin"/>
      </w:r>
      <w:r>
        <w:rPr>
          <w:noProof/>
        </w:rPr>
        <w:instrText xml:space="preserve"> PAGEREF _Toc220977192 \h </w:instrText>
      </w:r>
      <w:r>
        <w:rPr>
          <w:noProof/>
        </w:rPr>
      </w:r>
      <w:r>
        <w:rPr>
          <w:noProof/>
        </w:rPr>
        <w:fldChar w:fldCharType="separate"/>
      </w:r>
      <w:r>
        <w:rPr>
          <w:noProof/>
        </w:rPr>
        <w:t>1</w:t>
      </w:r>
      <w:r>
        <w:rPr>
          <w:noProof/>
        </w:rPr>
        <w:fldChar w:fldCharType="end"/>
      </w:r>
    </w:p>
    <w:p w:rsidR="00A73862" w:rsidRPr="00643A0F" w:rsidRDefault="00A73862">
      <w:pPr>
        <w:pStyle w:val="TOC2"/>
        <w:tabs>
          <w:tab w:val="left" w:pos="960"/>
        </w:tabs>
        <w:rPr>
          <w:rFonts w:ascii="Calibri" w:hAnsi="Calibri"/>
          <w:noProof/>
          <w:szCs w:val="22"/>
        </w:rPr>
      </w:pPr>
      <w:r>
        <w:rPr>
          <w:noProof/>
        </w:rPr>
        <w:t>1.3</w:t>
      </w:r>
      <w:r w:rsidRPr="00643A0F">
        <w:rPr>
          <w:rFonts w:ascii="Calibri" w:hAnsi="Calibri"/>
          <w:noProof/>
          <w:szCs w:val="22"/>
        </w:rPr>
        <w:tab/>
      </w:r>
      <w:r>
        <w:rPr>
          <w:noProof/>
        </w:rPr>
        <w:t>Intended Audience and Reading Suggestions</w:t>
      </w:r>
      <w:r>
        <w:rPr>
          <w:noProof/>
        </w:rPr>
        <w:tab/>
      </w:r>
      <w:r>
        <w:rPr>
          <w:noProof/>
        </w:rPr>
        <w:fldChar w:fldCharType="begin"/>
      </w:r>
      <w:r>
        <w:rPr>
          <w:noProof/>
        </w:rPr>
        <w:instrText xml:space="preserve"> PAGEREF _Toc220977193 \h </w:instrText>
      </w:r>
      <w:r>
        <w:rPr>
          <w:noProof/>
        </w:rPr>
      </w:r>
      <w:r>
        <w:rPr>
          <w:noProof/>
        </w:rPr>
        <w:fldChar w:fldCharType="separate"/>
      </w:r>
      <w:r>
        <w:rPr>
          <w:noProof/>
        </w:rPr>
        <w:t>1</w:t>
      </w:r>
      <w:r>
        <w:rPr>
          <w:noProof/>
        </w:rPr>
        <w:fldChar w:fldCharType="end"/>
      </w:r>
    </w:p>
    <w:p w:rsidR="00A73862" w:rsidRPr="00643A0F" w:rsidRDefault="00A73862">
      <w:pPr>
        <w:pStyle w:val="TOC2"/>
        <w:tabs>
          <w:tab w:val="left" w:pos="960"/>
        </w:tabs>
        <w:rPr>
          <w:rFonts w:ascii="Calibri" w:hAnsi="Calibri"/>
          <w:noProof/>
          <w:szCs w:val="22"/>
        </w:rPr>
      </w:pPr>
      <w:r>
        <w:rPr>
          <w:noProof/>
        </w:rPr>
        <w:t>1.4</w:t>
      </w:r>
      <w:r w:rsidRPr="00643A0F">
        <w:rPr>
          <w:rFonts w:ascii="Calibri" w:hAnsi="Calibri"/>
          <w:noProof/>
          <w:szCs w:val="22"/>
        </w:rPr>
        <w:tab/>
      </w:r>
      <w:r>
        <w:rPr>
          <w:noProof/>
        </w:rPr>
        <w:t>Project Scope</w:t>
      </w:r>
      <w:r>
        <w:rPr>
          <w:noProof/>
        </w:rPr>
        <w:tab/>
      </w:r>
      <w:r>
        <w:rPr>
          <w:noProof/>
        </w:rPr>
        <w:fldChar w:fldCharType="begin"/>
      </w:r>
      <w:r>
        <w:rPr>
          <w:noProof/>
        </w:rPr>
        <w:instrText xml:space="preserve"> PAGEREF _Toc220977194 \h </w:instrText>
      </w:r>
      <w:r>
        <w:rPr>
          <w:noProof/>
        </w:rPr>
      </w:r>
      <w:r>
        <w:rPr>
          <w:noProof/>
        </w:rPr>
        <w:fldChar w:fldCharType="separate"/>
      </w:r>
      <w:r>
        <w:rPr>
          <w:noProof/>
        </w:rPr>
        <w:t>1</w:t>
      </w:r>
      <w:r>
        <w:rPr>
          <w:noProof/>
        </w:rPr>
        <w:fldChar w:fldCharType="end"/>
      </w:r>
    </w:p>
    <w:p w:rsidR="00A73862" w:rsidRPr="00643A0F" w:rsidRDefault="00A73862">
      <w:pPr>
        <w:pStyle w:val="TOC2"/>
        <w:tabs>
          <w:tab w:val="left" w:pos="960"/>
        </w:tabs>
        <w:rPr>
          <w:rFonts w:ascii="Calibri" w:hAnsi="Calibri"/>
          <w:noProof/>
          <w:szCs w:val="22"/>
        </w:rPr>
      </w:pPr>
      <w:r>
        <w:rPr>
          <w:noProof/>
        </w:rPr>
        <w:t>1.5</w:t>
      </w:r>
      <w:r w:rsidRPr="00643A0F">
        <w:rPr>
          <w:rFonts w:ascii="Calibri" w:hAnsi="Calibri"/>
          <w:noProof/>
          <w:szCs w:val="22"/>
        </w:rPr>
        <w:tab/>
      </w:r>
      <w:r>
        <w:rPr>
          <w:noProof/>
        </w:rPr>
        <w:t>References</w:t>
      </w:r>
      <w:r>
        <w:rPr>
          <w:noProof/>
        </w:rPr>
        <w:tab/>
      </w:r>
      <w:r>
        <w:rPr>
          <w:noProof/>
        </w:rPr>
        <w:fldChar w:fldCharType="begin"/>
      </w:r>
      <w:r>
        <w:rPr>
          <w:noProof/>
        </w:rPr>
        <w:instrText xml:space="preserve"> PAGEREF _Toc220977195 \h </w:instrText>
      </w:r>
      <w:r>
        <w:rPr>
          <w:noProof/>
        </w:rPr>
      </w:r>
      <w:r>
        <w:rPr>
          <w:noProof/>
        </w:rPr>
        <w:fldChar w:fldCharType="separate"/>
      </w:r>
      <w:r>
        <w:rPr>
          <w:noProof/>
        </w:rPr>
        <w:t>1</w:t>
      </w:r>
      <w:r>
        <w:rPr>
          <w:noProof/>
        </w:rPr>
        <w:fldChar w:fldCharType="end"/>
      </w:r>
    </w:p>
    <w:p w:rsidR="00A73862" w:rsidRPr="00643A0F" w:rsidRDefault="00A73862">
      <w:pPr>
        <w:pStyle w:val="TOC1"/>
        <w:rPr>
          <w:rFonts w:ascii="Calibri" w:hAnsi="Calibri"/>
          <w:b w:val="0"/>
          <w:sz w:val="22"/>
          <w:szCs w:val="22"/>
        </w:rPr>
      </w:pPr>
      <w:r>
        <w:t>2.</w:t>
      </w:r>
      <w:r w:rsidRPr="00643A0F">
        <w:rPr>
          <w:rFonts w:ascii="Calibri" w:hAnsi="Calibri"/>
          <w:b w:val="0"/>
          <w:sz w:val="22"/>
          <w:szCs w:val="22"/>
        </w:rPr>
        <w:tab/>
      </w:r>
      <w:r>
        <w:t>Overall Description</w:t>
      </w:r>
      <w:r>
        <w:tab/>
      </w:r>
      <w:r>
        <w:fldChar w:fldCharType="begin"/>
      </w:r>
      <w:r>
        <w:instrText xml:space="preserve"> PAGEREF _Toc220977196 \h </w:instrText>
      </w:r>
      <w:r>
        <w:fldChar w:fldCharType="separate"/>
      </w:r>
      <w:r>
        <w:t>2</w:t>
      </w:r>
      <w:r>
        <w:fldChar w:fldCharType="end"/>
      </w:r>
    </w:p>
    <w:p w:rsidR="00A73862" w:rsidRPr="00643A0F" w:rsidRDefault="00A73862">
      <w:pPr>
        <w:pStyle w:val="TOC2"/>
        <w:tabs>
          <w:tab w:val="left" w:pos="960"/>
        </w:tabs>
        <w:rPr>
          <w:rFonts w:ascii="Calibri" w:hAnsi="Calibri"/>
          <w:noProof/>
          <w:szCs w:val="22"/>
        </w:rPr>
      </w:pPr>
      <w:r>
        <w:rPr>
          <w:noProof/>
        </w:rPr>
        <w:t>2.1</w:t>
      </w:r>
      <w:r w:rsidRPr="00643A0F">
        <w:rPr>
          <w:rFonts w:ascii="Calibri" w:hAnsi="Calibri"/>
          <w:noProof/>
          <w:szCs w:val="22"/>
        </w:rPr>
        <w:tab/>
      </w:r>
      <w:r>
        <w:rPr>
          <w:noProof/>
        </w:rPr>
        <w:t>Product Perspective</w:t>
      </w:r>
      <w:r>
        <w:rPr>
          <w:noProof/>
        </w:rPr>
        <w:tab/>
      </w:r>
      <w:r>
        <w:rPr>
          <w:noProof/>
        </w:rPr>
        <w:fldChar w:fldCharType="begin"/>
      </w:r>
      <w:r>
        <w:rPr>
          <w:noProof/>
        </w:rPr>
        <w:instrText xml:space="preserve"> PAGEREF _Toc220977197 \h </w:instrText>
      </w:r>
      <w:r>
        <w:rPr>
          <w:noProof/>
        </w:rPr>
      </w:r>
      <w:r>
        <w:rPr>
          <w:noProof/>
        </w:rPr>
        <w:fldChar w:fldCharType="separate"/>
      </w:r>
      <w:r>
        <w:rPr>
          <w:noProof/>
        </w:rPr>
        <w:t>2</w:t>
      </w:r>
      <w:r>
        <w:rPr>
          <w:noProof/>
        </w:rPr>
        <w:fldChar w:fldCharType="end"/>
      </w:r>
    </w:p>
    <w:p w:rsidR="00A73862" w:rsidRPr="00643A0F" w:rsidRDefault="00A73862">
      <w:pPr>
        <w:pStyle w:val="TOC2"/>
        <w:tabs>
          <w:tab w:val="left" w:pos="960"/>
        </w:tabs>
        <w:rPr>
          <w:rFonts w:ascii="Calibri" w:hAnsi="Calibri"/>
          <w:noProof/>
          <w:szCs w:val="22"/>
        </w:rPr>
      </w:pPr>
      <w:r>
        <w:rPr>
          <w:noProof/>
        </w:rPr>
        <w:t>2.2</w:t>
      </w:r>
      <w:r w:rsidRPr="00643A0F">
        <w:rPr>
          <w:rFonts w:ascii="Calibri" w:hAnsi="Calibri"/>
          <w:noProof/>
          <w:szCs w:val="22"/>
        </w:rPr>
        <w:tab/>
      </w:r>
      <w:r>
        <w:rPr>
          <w:noProof/>
        </w:rPr>
        <w:t>Product Features</w:t>
      </w:r>
      <w:r>
        <w:rPr>
          <w:noProof/>
        </w:rPr>
        <w:tab/>
      </w:r>
      <w:r>
        <w:rPr>
          <w:noProof/>
        </w:rPr>
        <w:fldChar w:fldCharType="begin"/>
      </w:r>
      <w:r>
        <w:rPr>
          <w:noProof/>
        </w:rPr>
        <w:instrText xml:space="preserve"> PAGEREF _Toc220977198 \h </w:instrText>
      </w:r>
      <w:r>
        <w:rPr>
          <w:noProof/>
        </w:rPr>
      </w:r>
      <w:r>
        <w:rPr>
          <w:noProof/>
        </w:rPr>
        <w:fldChar w:fldCharType="separate"/>
      </w:r>
      <w:r>
        <w:rPr>
          <w:noProof/>
        </w:rPr>
        <w:t>2</w:t>
      </w:r>
      <w:r>
        <w:rPr>
          <w:noProof/>
        </w:rPr>
        <w:fldChar w:fldCharType="end"/>
      </w:r>
    </w:p>
    <w:p w:rsidR="00A73862" w:rsidRPr="00643A0F" w:rsidRDefault="00A73862">
      <w:pPr>
        <w:pStyle w:val="TOC2"/>
        <w:tabs>
          <w:tab w:val="left" w:pos="960"/>
        </w:tabs>
        <w:rPr>
          <w:rFonts w:ascii="Calibri" w:hAnsi="Calibri"/>
          <w:noProof/>
          <w:szCs w:val="22"/>
        </w:rPr>
      </w:pPr>
      <w:r>
        <w:rPr>
          <w:noProof/>
        </w:rPr>
        <w:t>2.3</w:t>
      </w:r>
      <w:r w:rsidRPr="00643A0F">
        <w:rPr>
          <w:rFonts w:ascii="Calibri" w:hAnsi="Calibri"/>
          <w:noProof/>
          <w:szCs w:val="22"/>
        </w:rPr>
        <w:tab/>
      </w:r>
      <w:r>
        <w:rPr>
          <w:noProof/>
        </w:rPr>
        <w:t>User Classes and Characteristics</w:t>
      </w:r>
      <w:r>
        <w:rPr>
          <w:noProof/>
        </w:rPr>
        <w:tab/>
      </w:r>
      <w:r>
        <w:rPr>
          <w:noProof/>
        </w:rPr>
        <w:fldChar w:fldCharType="begin"/>
      </w:r>
      <w:r>
        <w:rPr>
          <w:noProof/>
        </w:rPr>
        <w:instrText xml:space="preserve"> PAGEREF _Toc220977199 \h </w:instrText>
      </w:r>
      <w:r>
        <w:rPr>
          <w:noProof/>
        </w:rPr>
      </w:r>
      <w:r>
        <w:rPr>
          <w:noProof/>
        </w:rPr>
        <w:fldChar w:fldCharType="separate"/>
      </w:r>
      <w:r>
        <w:rPr>
          <w:noProof/>
        </w:rPr>
        <w:t>2</w:t>
      </w:r>
      <w:r>
        <w:rPr>
          <w:noProof/>
        </w:rPr>
        <w:fldChar w:fldCharType="end"/>
      </w:r>
    </w:p>
    <w:p w:rsidR="00A73862" w:rsidRPr="00643A0F" w:rsidRDefault="00A73862">
      <w:pPr>
        <w:pStyle w:val="TOC2"/>
        <w:tabs>
          <w:tab w:val="left" w:pos="960"/>
        </w:tabs>
        <w:rPr>
          <w:rFonts w:ascii="Calibri" w:hAnsi="Calibri"/>
          <w:noProof/>
          <w:szCs w:val="22"/>
        </w:rPr>
      </w:pPr>
      <w:r>
        <w:rPr>
          <w:noProof/>
        </w:rPr>
        <w:t>2.4</w:t>
      </w:r>
      <w:r w:rsidRPr="00643A0F">
        <w:rPr>
          <w:rFonts w:ascii="Calibri" w:hAnsi="Calibri"/>
          <w:noProof/>
          <w:szCs w:val="22"/>
        </w:rPr>
        <w:tab/>
      </w:r>
      <w:r>
        <w:rPr>
          <w:noProof/>
        </w:rPr>
        <w:t>Operating Environment</w:t>
      </w:r>
      <w:r>
        <w:rPr>
          <w:noProof/>
        </w:rPr>
        <w:tab/>
      </w:r>
      <w:r>
        <w:rPr>
          <w:noProof/>
        </w:rPr>
        <w:fldChar w:fldCharType="begin"/>
      </w:r>
      <w:r>
        <w:rPr>
          <w:noProof/>
        </w:rPr>
        <w:instrText xml:space="preserve"> PAGEREF _Toc220977200 \h </w:instrText>
      </w:r>
      <w:r>
        <w:rPr>
          <w:noProof/>
        </w:rPr>
      </w:r>
      <w:r>
        <w:rPr>
          <w:noProof/>
        </w:rPr>
        <w:fldChar w:fldCharType="separate"/>
      </w:r>
      <w:r>
        <w:rPr>
          <w:noProof/>
        </w:rPr>
        <w:t>2</w:t>
      </w:r>
      <w:r>
        <w:rPr>
          <w:noProof/>
        </w:rPr>
        <w:fldChar w:fldCharType="end"/>
      </w:r>
    </w:p>
    <w:p w:rsidR="00A73862" w:rsidRPr="00643A0F" w:rsidRDefault="00A73862">
      <w:pPr>
        <w:pStyle w:val="TOC2"/>
        <w:tabs>
          <w:tab w:val="left" w:pos="960"/>
        </w:tabs>
        <w:rPr>
          <w:rFonts w:ascii="Calibri" w:hAnsi="Calibri"/>
          <w:noProof/>
          <w:szCs w:val="22"/>
        </w:rPr>
      </w:pPr>
      <w:r>
        <w:rPr>
          <w:noProof/>
        </w:rPr>
        <w:t>2.5</w:t>
      </w:r>
      <w:r w:rsidRPr="00643A0F">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_Toc220977201 \h </w:instrText>
      </w:r>
      <w:r>
        <w:rPr>
          <w:noProof/>
        </w:rPr>
      </w:r>
      <w:r>
        <w:rPr>
          <w:noProof/>
        </w:rPr>
        <w:fldChar w:fldCharType="separate"/>
      </w:r>
      <w:r>
        <w:rPr>
          <w:noProof/>
        </w:rPr>
        <w:t>2</w:t>
      </w:r>
      <w:r>
        <w:rPr>
          <w:noProof/>
        </w:rPr>
        <w:fldChar w:fldCharType="end"/>
      </w:r>
    </w:p>
    <w:p w:rsidR="00A73862" w:rsidRPr="00643A0F" w:rsidRDefault="00A73862">
      <w:pPr>
        <w:pStyle w:val="TOC2"/>
        <w:tabs>
          <w:tab w:val="left" w:pos="960"/>
        </w:tabs>
        <w:rPr>
          <w:rFonts w:ascii="Calibri" w:hAnsi="Calibri"/>
          <w:noProof/>
          <w:szCs w:val="22"/>
        </w:rPr>
      </w:pPr>
      <w:r>
        <w:rPr>
          <w:noProof/>
        </w:rPr>
        <w:t>2.6</w:t>
      </w:r>
      <w:r w:rsidRPr="00643A0F">
        <w:rPr>
          <w:rFonts w:ascii="Calibri" w:hAnsi="Calibri"/>
          <w:noProof/>
          <w:szCs w:val="22"/>
        </w:rPr>
        <w:tab/>
      </w:r>
      <w:r>
        <w:rPr>
          <w:noProof/>
        </w:rPr>
        <w:t>User Documentation</w:t>
      </w:r>
      <w:r>
        <w:rPr>
          <w:noProof/>
        </w:rPr>
        <w:tab/>
      </w:r>
      <w:r>
        <w:rPr>
          <w:noProof/>
        </w:rPr>
        <w:fldChar w:fldCharType="begin"/>
      </w:r>
      <w:r>
        <w:rPr>
          <w:noProof/>
        </w:rPr>
        <w:instrText xml:space="preserve"> PAGEREF _Toc220977202 \h </w:instrText>
      </w:r>
      <w:r>
        <w:rPr>
          <w:noProof/>
        </w:rPr>
      </w:r>
      <w:r>
        <w:rPr>
          <w:noProof/>
        </w:rPr>
        <w:fldChar w:fldCharType="separate"/>
      </w:r>
      <w:r>
        <w:rPr>
          <w:noProof/>
        </w:rPr>
        <w:t>2</w:t>
      </w:r>
      <w:r>
        <w:rPr>
          <w:noProof/>
        </w:rPr>
        <w:fldChar w:fldCharType="end"/>
      </w:r>
    </w:p>
    <w:p w:rsidR="00A73862" w:rsidRPr="00643A0F" w:rsidRDefault="00A73862">
      <w:pPr>
        <w:pStyle w:val="TOC2"/>
        <w:tabs>
          <w:tab w:val="left" w:pos="960"/>
        </w:tabs>
        <w:rPr>
          <w:rFonts w:ascii="Calibri" w:hAnsi="Calibri"/>
          <w:noProof/>
          <w:szCs w:val="22"/>
        </w:rPr>
      </w:pPr>
      <w:r>
        <w:rPr>
          <w:noProof/>
        </w:rPr>
        <w:t>2.7</w:t>
      </w:r>
      <w:r w:rsidRPr="00643A0F">
        <w:rPr>
          <w:rFonts w:ascii="Calibri" w:hAnsi="Calibri"/>
          <w:noProof/>
          <w:szCs w:val="22"/>
        </w:rPr>
        <w:tab/>
      </w:r>
      <w:r>
        <w:rPr>
          <w:noProof/>
        </w:rPr>
        <w:t>Assumptions and Dependencies</w:t>
      </w:r>
      <w:r>
        <w:rPr>
          <w:noProof/>
        </w:rPr>
        <w:tab/>
      </w:r>
      <w:r>
        <w:rPr>
          <w:noProof/>
        </w:rPr>
        <w:fldChar w:fldCharType="begin"/>
      </w:r>
      <w:r>
        <w:rPr>
          <w:noProof/>
        </w:rPr>
        <w:instrText xml:space="preserve"> PAGEREF _Toc220977203 \h </w:instrText>
      </w:r>
      <w:r>
        <w:rPr>
          <w:noProof/>
        </w:rPr>
      </w:r>
      <w:r>
        <w:rPr>
          <w:noProof/>
        </w:rPr>
        <w:fldChar w:fldCharType="separate"/>
      </w:r>
      <w:r>
        <w:rPr>
          <w:noProof/>
        </w:rPr>
        <w:t>3</w:t>
      </w:r>
      <w:r>
        <w:rPr>
          <w:noProof/>
        </w:rPr>
        <w:fldChar w:fldCharType="end"/>
      </w:r>
    </w:p>
    <w:p w:rsidR="00A73862" w:rsidRPr="00643A0F" w:rsidRDefault="00A73862">
      <w:pPr>
        <w:pStyle w:val="TOC1"/>
        <w:rPr>
          <w:rFonts w:ascii="Calibri" w:hAnsi="Calibri"/>
          <w:b w:val="0"/>
          <w:sz w:val="22"/>
          <w:szCs w:val="22"/>
        </w:rPr>
      </w:pPr>
      <w:r>
        <w:t>3.</w:t>
      </w:r>
      <w:r w:rsidRPr="00643A0F">
        <w:rPr>
          <w:rFonts w:ascii="Calibri" w:hAnsi="Calibri"/>
          <w:b w:val="0"/>
          <w:sz w:val="22"/>
          <w:szCs w:val="22"/>
        </w:rPr>
        <w:tab/>
      </w:r>
      <w:r>
        <w:t>System Features</w:t>
      </w:r>
      <w:r>
        <w:tab/>
      </w:r>
      <w:r>
        <w:fldChar w:fldCharType="begin"/>
      </w:r>
      <w:r>
        <w:instrText xml:space="preserve"> PAGEREF _Toc220977204 \h </w:instrText>
      </w:r>
      <w:r>
        <w:fldChar w:fldCharType="separate"/>
      </w:r>
      <w:r>
        <w:t>4</w:t>
      </w:r>
      <w:r>
        <w:fldChar w:fldCharType="end"/>
      </w:r>
    </w:p>
    <w:p w:rsidR="00A73862" w:rsidRPr="00643A0F" w:rsidRDefault="00A73862">
      <w:pPr>
        <w:pStyle w:val="TOC2"/>
        <w:tabs>
          <w:tab w:val="left" w:pos="960"/>
        </w:tabs>
        <w:rPr>
          <w:rFonts w:ascii="Calibri" w:hAnsi="Calibri"/>
          <w:noProof/>
          <w:szCs w:val="22"/>
        </w:rPr>
      </w:pPr>
      <w:r>
        <w:rPr>
          <w:noProof/>
        </w:rPr>
        <w:t>3.1</w:t>
      </w:r>
      <w:r w:rsidRPr="00643A0F">
        <w:rPr>
          <w:rFonts w:ascii="Calibri" w:hAnsi="Calibri"/>
          <w:noProof/>
          <w:szCs w:val="22"/>
        </w:rPr>
        <w:tab/>
      </w:r>
      <w:r>
        <w:rPr>
          <w:noProof/>
        </w:rPr>
        <w:t>System Feature 1</w:t>
      </w:r>
      <w:r>
        <w:rPr>
          <w:noProof/>
        </w:rPr>
        <w:tab/>
      </w:r>
      <w:r>
        <w:rPr>
          <w:noProof/>
        </w:rPr>
        <w:fldChar w:fldCharType="begin"/>
      </w:r>
      <w:r>
        <w:rPr>
          <w:noProof/>
        </w:rPr>
        <w:instrText xml:space="preserve"> PAGEREF _Toc220977205 \h </w:instrText>
      </w:r>
      <w:r>
        <w:rPr>
          <w:noProof/>
        </w:rPr>
      </w:r>
      <w:r>
        <w:rPr>
          <w:noProof/>
        </w:rPr>
        <w:fldChar w:fldCharType="separate"/>
      </w:r>
      <w:r>
        <w:rPr>
          <w:noProof/>
        </w:rPr>
        <w:t>4</w:t>
      </w:r>
      <w:r>
        <w:rPr>
          <w:noProof/>
        </w:rPr>
        <w:fldChar w:fldCharType="end"/>
      </w:r>
    </w:p>
    <w:p w:rsidR="00A73862" w:rsidRPr="00643A0F" w:rsidRDefault="00A73862">
      <w:pPr>
        <w:pStyle w:val="TOC2"/>
        <w:tabs>
          <w:tab w:val="left" w:pos="960"/>
        </w:tabs>
        <w:rPr>
          <w:rFonts w:ascii="Calibri" w:hAnsi="Calibri"/>
          <w:noProof/>
          <w:szCs w:val="22"/>
        </w:rPr>
      </w:pPr>
      <w:r>
        <w:rPr>
          <w:noProof/>
        </w:rPr>
        <w:t>3.2</w:t>
      </w:r>
      <w:r w:rsidRPr="00643A0F">
        <w:rPr>
          <w:rFonts w:ascii="Calibri" w:hAnsi="Calibri"/>
          <w:noProof/>
          <w:szCs w:val="22"/>
        </w:rPr>
        <w:tab/>
      </w:r>
      <w:r>
        <w:rPr>
          <w:noProof/>
        </w:rPr>
        <w:t>System Feature 2 (and so on)</w:t>
      </w:r>
      <w:r>
        <w:rPr>
          <w:noProof/>
        </w:rPr>
        <w:tab/>
      </w:r>
      <w:r>
        <w:rPr>
          <w:noProof/>
        </w:rPr>
        <w:fldChar w:fldCharType="begin"/>
      </w:r>
      <w:r>
        <w:rPr>
          <w:noProof/>
        </w:rPr>
        <w:instrText xml:space="preserve"> PAGEREF _Toc220977206 \h </w:instrText>
      </w:r>
      <w:r>
        <w:rPr>
          <w:noProof/>
        </w:rPr>
      </w:r>
      <w:r>
        <w:rPr>
          <w:noProof/>
        </w:rPr>
        <w:fldChar w:fldCharType="separate"/>
      </w:r>
      <w:r>
        <w:rPr>
          <w:noProof/>
        </w:rPr>
        <w:t>4</w:t>
      </w:r>
      <w:r>
        <w:rPr>
          <w:noProof/>
        </w:rPr>
        <w:fldChar w:fldCharType="end"/>
      </w:r>
    </w:p>
    <w:p w:rsidR="00A73862" w:rsidRPr="00643A0F" w:rsidRDefault="00A73862">
      <w:pPr>
        <w:pStyle w:val="TOC1"/>
        <w:rPr>
          <w:rFonts w:ascii="Calibri" w:hAnsi="Calibri"/>
          <w:b w:val="0"/>
          <w:sz w:val="22"/>
          <w:szCs w:val="22"/>
        </w:rPr>
      </w:pPr>
      <w:r>
        <w:t>4.</w:t>
      </w:r>
      <w:r w:rsidRPr="00643A0F">
        <w:rPr>
          <w:rFonts w:ascii="Calibri" w:hAnsi="Calibri"/>
          <w:b w:val="0"/>
          <w:sz w:val="22"/>
          <w:szCs w:val="22"/>
        </w:rPr>
        <w:tab/>
      </w:r>
      <w:r>
        <w:t>External Interface Requirements</w:t>
      </w:r>
      <w:r>
        <w:tab/>
      </w:r>
      <w:r>
        <w:fldChar w:fldCharType="begin"/>
      </w:r>
      <w:r>
        <w:instrText xml:space="preserve"> PAGEREF _Toc220977207 \h </w:instrText>
      </w:r>
      <w:r>
        <w:fldChar w:fldCharType="separate"/>
      </w:r>
      <w:r>
        <w:t>5</w:t>
      </w:r>
      <w:r>
        <w:fldChar w:fldCharType="end"/>
      </w:r>
    </w:p>
    <w:p w:rsidR="00A73862" w:rsidRPr="00643A0F" w:rsidRDefault="00A73862">
      <w:pPr>
        <w:pStyle w:val="TOC2"/>
        <w:tabs>
          <w:tab w:val="left" w:pos="960"/>
        </w:tabs>
        <w:rPr>
          <w:rFonts w:ascii="Calibri" w:hAnsi="Calibri"/>
          <w:noProof/>
          <w:szCs w:val="22"/>
        </w:rPr>
      </w:pPr>
      <w:r>
        <w:rPr>
          <w:noProof/>
        </w:rPr>
        <w:t>4.1</w:t>
      </w:r>
      <w:r w:rsidRPr="00643A0F">
        <w:rPr>
          <w:rFonts w:ascii="Calibri" w:hAnsi="Calibri"/>
          <w:noProof/>
          <w:szCs w:val="22"/>
        </w:rPr>
        <w:tab/>
      </w:r>
      <w:r>
        <w:rPr>
          <w:noProof/>
        </w:rPr>
        <w:t>User Interfaces</w:t>
      </w:r>
      <w:r>
        <w:rPr>
          <w:noProof/>
        </w:rPr>
        <w:tab/>
      </w:r>
      <w:r>
        <w:rPr>
          <w:noProof/>
        </w:rPr>
        <w:fldChar w:fldCharType="begin"/>
      </w:r>
      <w:r>
        <w:rPr>
          <w:noProof/>
        </w:rPr>
        <w:instrText xml:space="preserve"> PAGEREF _Toc220977208 \h </w:instrText>
      </w:r>
      <w:r>
        <w:rPr>
          <w:noProof/>
        </w:rPr>
      </w:r>
      <w:r>
        <w:rPr>
          <w:noProof/>
        </w:rPr>
        <w:fldChar w:fldCharType="separate"/>
      </w:r>
      <w:r>
        <w:rPr>
          <w:noProof/>
        </w:rPr>
        <w:t>5</w:t>
      </w:r>
      <w:r>
        <w:rPr>
          <w:noProof/>
        </w:rPr>
        <w:fldChar w:fldCharType="end"/>
      </w:r>
    </w:p>
    <w:p w:rsidR="00A73862" w:rsidRPr="00643A0F" w:rsidRDefault="00A73862">
      <w:pPr>
        <w:pStyle w:val="TOC2"/>
        <w:tabs>
          <w:tab w:val="left" w:pos="960"/>
        </w:tabs>
        <w:rPr>
          <w:rFonts w:ascii="Calibri" w:hAnsi="Calibri"/>
          <w:noProof/>
          <w:szCs w:val="22"/>
        </w:rPr>
      </w:pPr>
      <w:r>
        <w:rPr>
          <w:noProof/>
        </w:rPr>
        <w:t>4.2</w:t>
      </w:r>
      <w:r w:rsidRPr="00643A0F">
        <w:rPr>
          <w:rFonts w:ascii="Calibri" w:hAnsi="Calibri"/>
          <w:noProof/>
          <w:szCs w:val="22"/>
        </w:rPr>
        <w:tab/>
      </w:r>
      <w:r>
        <w:rPr>
          <w:noProof/>
        </w:rPr>
        <w:t>Hardware Interfaces</w:t>
      </w:r>
      <w:r>
        <w:rPr>
          <w:noProof/>
        </w:rPr>
        <w:tab/>
      </w:r>
      <w:r>
        <w:rPr>
          <w:noProof/>
        </w:rPr>
        <w:fldChar w:fldCharType="begin"/>
      </w:r>
      <w:r>
        <w:rPr>
          <w:noProof/>
        </w:rPr>
        <w:instrText xml:space="preserve"> PAGEREF _Toc220977209 \h </w:instrText>
      </w:r>
      <w:r>
        <w:rPr>
          <w:noProof/>
        </w:rPr>
      </w:r>
      <w:r>
        <w:rPr>
          <w:noProof/>
        </w:rPr>
        <w:fldChar w:fldCharType="separate"/>
      </w:r>
      <w:r>
        <w:rPr>
          <w:noProof/>
        </w:rPr>
        <w:t>5</w:t>
      </w:r>
      <w:r>
        <w:rPr>
          <w:noProof/>
        </w:rPr>
        <w:fldChar w:fldCharType="end"/>
      </w:r>
    </w:p>
    <w:p w:rsidR="00A73862" w:rsidRPr="00643A0F" w:rsidRDefault="00A73862">
      <w:pPr>
        <w:pStyle w:val="TOC2"/>
        <w:tabs>
          <w:tab w:val="left" w:pos="960"/>
        </w:tabs>
        <w:rPr>
          <w:rFonts w:ascii="Calibri" w:hAnsi="Calibri"/>
          <w:noProof/>
          <w:szCs w:val="22"/>
        </w:rPr>
      </w:pPr>
      <w:r>
        <w:rPr>
          <w:noProof/>
        </w:rPr>
        <w:t>4.3</w:t>
      </w:r>
      <w:r w:rsidRPr="00643A0F">
        <w:rPr>
          <w:rFonts w:ascii="Calibri" w:hAnsi="Calibri"/>
          <w:noProof/>
          <w:szCs w:val="22"/>
        </w:rPr>
        <w:tab/>
      </w:r>
      <w:r>
        <w:rPr>
          <w:noProof/>
        </w:rPr>
        <w:t>Software Interfaces</w:t>
      </w:r>
      <w:r>
        <w:rPr>
          <w:noProof/>
        </w:rPr>
        <w:tab/>
      </w:r>
      <w:r>
        <w:rPr>
          <w:noProof/>
        </w:rPr>
        <w:fldChar w:fldCharType="begin"/>
      </w:r>
      <w:r>
        <w:rPr>
          <w:noProof/>
        </w:rPr>
        <w:instrText xml:space="preserve"> PAGEREF _Toc220977210 \h </w:instrText>
      </w:r>
      <w:r>
        <w:rPr>
          <w:noProof/>
        </w:rPr>
      </w:r>
      <w:r>
        <w:rPr>
          <w:noProof/>
        </w:rPr>
        <w:fldChar w:fldCharType="separate"/>
      </w:r>
      <w:r>
        <w:rPr>
          <w:noProof/>
        </w:rPr>
        <w:t>5</w:t>
      </w:r>
      <w:r>
        <w:rPr>
          <w:noProof/>
        </w:rPr>
        <w:fldChar w:fldCharType="end"/>
      </w:r>
    </w:p>
    <w:p w:rsidR="00A73862" w:rsidRPr="00643A0F" w:rsidRDefault="00A73862">
      <w:pPr>
        <w:pStyle w:val="TOC2"/>
        <w:tabs>
          <w:tab w:val="left" w:pos="960"/>
        </w:tabs>
        <w:rPr>
          <w:rFonts w:ascii="Calibri" w:hAnsi="Calibri"/>
          <w:noProof/>
          <w:szCs w:val="22"/>
        </w:rPr>
      </w:pPr>
      <w:r>
        <w:rPr>
          <w:noProof/>
        </w:rPr>
        <w:t>4.4</w:t>
      </w:r>
      <w:r w:rsidRPr="00643A0F">
        <w:rPr>
          <w:rFonts w:ascii="Calibri" w:hAnsi="Calibri"/>
          <w:noProof/>
          <w:szCs w:val="22"/>
        </w:rPr>
        <w:tab/>
      </w:r>
      <w:r>
        <w:rPr>
          <w:noProof/>
        </w:rPr>
        <w:t>Communications Interfaces</w:t>
      </w:r>
      <w:r>
        <w:rPr>
          <w:noProof/>
        </w:rPr>
        <w:tab/>
      </w:r>
      <w:r>
        <w:rPr>
          <w:noProof/>
        </w:rPr>
        <w:fldChar w:fldCharType="begin"/>
      </w:r>
      <w:r>
        <w:rPr>
          <w:noProof/>
        </w:rPr>
        <w:instrText xml:space="preserve"> PAGEREF _Toc220977211 \h </w:instrText>
      </w:r>
      <w:r>
        <w:rPr>
          <w:noProof/>
        </w:rPr>
      </w:r>
      <w:r>
        <w:rPr>
          <w:noProof/>
        </w:rPr>
        <w:fldChar w:fldCharType="separate"/>
      </w:r>
      <w:r>
        <w:rPr>
          <w:noProof/>
        </w:rPr>
        <w:t>5</w:t>
      </w:r>
      <w:r>
        <w:rPr>
          <w:noProof/>
        </w:rPr>
        <w:fldChar w:fldCharType="end"/>
      </w:r>
    </w:p>
    <w:p w:rsidR="00A73862" w:rsidRPr="00643A0F" w:rsidRDefault="00A73862">
      <w:pPr>
        <w:pStyle w:val="TOC1"/>
        <w:rPr>
          <w:rFonts w:ascii="Calibri" w:hAnsi="Calibri"/>
          <w:b w:val="0"/>
          <w:sz w:val="22"/>
          <w:szCs w:val="22"/>
        </w:rPr>
      </w:pPr>
      <w:r>
        <w:t>5.</w:t>
      </w:r>
      <w:r w:rsidRPr="00643A0F">
        <w:rPr>
          <w:rFonts w:ascii="Calibri" w:hAnsi="Calibri"/>
          <w:b w:val="0"/>
          <w:sz w:val="22"/>
          <w:szCs w:val="22"/>
        </w:rPr>
        <w:tab/>
      </w:r>
      <w:r>
        <w:t>Other Nonfunctional Requirements</w:t>
      </w:r>
      <w:r>
        <w:tab/>
      </w:r>
      <w:r>
        <w:fldChar w:fldCharType="begin"/>
      </w:r>
      <w:r>
        <w:instrText xml:space="preserve"> PAGEREF _Toc220977212 \h </w:instrText>
      </w:r>
      <w:r>
        <w:fldChar w:fldCharType="separate"/>
      </w:r>
      <w:r>
        <w:t>6</w:t>
      </w:r>
      <w:r>
        <w:fldChar w:fldCharType="end"/>
      </w:r>
    </w:p>
    <w:p w:rsidR="00A73862" w:rsidRPr="00643A0F" w:rsidRDefault="00A73862">
      <w:pPr>
        <w:pStyle w:val="TOC2"/>
        <w:tabs>
          <w:tab w:val="left" w:pos="960"/>
        </w:tabs>
        <w:rPr>
          <w:rFonts w:ascii="Calibri" w:hAnsi="Calibri"/>
          <w:noProof/>
          <w:szCs w:val="22"/>
        </w:rPr>
      </w:pPr>
      <w:r>
        <w:rPr>
          <w:noProof/>
        </w:rPr>
        <w:t>5.1</w:t>
      </w:r>
      <w:r w:rsidRPr="00643A0F">
        <w:rPr>
          <w:rFonts w:ascii="Calibri" w:hAnsi="Calibri"/>
          <w:noProof/>
          <w:szCs w:val="22"/>
        </w:rPr>
        <w:tab/>
      </w:r>
      <w:r>
        <w:rPr>
          <w:noProof/>
        </w:rPr>
        <w:t>Performance Requirements</w:t>
      </w:r>
      <w:r>
        <w:rPr>
          <w:noProof/>
        </w:rPr>
        <w:tab/>
      </w:r>
      <w:r>
        <w:rPr>
          <w:noProof/>
        </w:rPr>
        <w:fldChar w:fldCharType="begin"/>
      </w:r>
      <w:r>
        <w:rPr>
          <w:noProof/>
        </w:rPr>
        <w:instrText xml:space="preserve"> PAGEREF _Toc220977213 \h </w:instrText>
      </w:r>
      <w:r>
        <w:rPr>
          <w:noProof/>
        </w:rPr>
      </w:r>
      <w:r>
        <w:rPr>
          <w:noProof/>
        </w:rPr>
        <w:fldChar w:fldCharType="separate"/>
      </w:r>
      <w:r>
        <w:rPr>
          <w:noProof/>
        </w:rPr>
        <w:t>6</w:t>
      </w:r>
      <w:r>
        <w:rPr>
          <w:noProof/>
        </w:rPr>
        <w:fldChar w:fldCharType="end"/>
      </w:r>
    </w:p>
    <w:p w:rsidR="00A73862" w:rsidRPr="00643A0F" w:rsidRDefault="00A73862">
      <w:pPr>
        <w:pStyle w:val="TOC2"/>
        <w:tabs>
          <w:tab w:val="left" w:pos="960"/>
        </w:tabs>
        <w:rPr>
          <w:rFonts w:ascii="Calibri" w:hAnsi="Calibri"/>
          <w:noProof/>
          <w:szCs w:val="22"/>
        </w:rPr>
      </w:pPr>
      <w:r>
        <w:rPr>
          <w:noProof/>
        </w:rPr>
        <w:t>5.2</w:t>
      </w:r>
      <w:r w:rsidRPr="00643A0F">
        <w:rPr>
          <w:rFonts w:ascii="Calibri" w:hAnsi="Calibri"/>
          <w:noProof/>
          <w:szCs w:val="22"/>
        </w:rPr>
        <w:tab/>
      </w:r>
      <w:r>
        <w:rPr>
          <w:noProof/>
        </w:rPr>
        <w:t>Safety Requirements</w:t>
      </w:r>
      <w:r>
        <w:rPr>
          <w:noProof/>
        </w:rPr>
        <w:tab/>
      </w:r>
      <w:r>
        <w:rPr>
          <w:noProof/>
        </w:rPr>
        <w:fldChar w:fldCharType="begin"/>
      </w:r>
      <w:r>
        <w:rPr>
          <w:noProof/>
        </w:rPr>
        <w:instrText xml:space="preserve"> PAGEREF _Toc220977214 \h </w:instrText>
      </w:r>
      <w:r>
        <w:rPr>
          <w:noProof/>
        </w:rPr>
      </w:r>
      <w:r>
        <w:rPr>
          <w:noProof/>
        </w:rPr>
        <w:fldChar w:fldCharType="separate"/>
      </w:r>
      <w:r>
        <w:rPr>
          <w:noProof/>
        </w:rPr>
        <w:t>6</w:t>
      </w:r>
      <w:r>
        <w:rPr>
          <w:noProof/>
        </w:rPr>
        <w:fldChar w:fldCharType="end"/>
      </w:r>
    </w:p>
    <w:p w:rsidR="00A73862" w:rsidRPr="00643A0F" w:rsidRDefault="00A73862">
      <w:pPr>
        <w:pStyle w:val="TOC2"/>
        <w:tabs>
          <w:tab w:val="left" w:pos="960"/>
        </w:tabs>
        <w:rPr>
          <w:rFonts w:ascii="Calibri" w:hAnsi="Calibri"/>
          <w:noProof/>
          <w:szCs w:val="22"/>
        </w:rPr>
      </w:pPr>
      <w:r>
        <w:rPr>
          <w:noProof/>
        </w:rPr>
        <w:t>5.3</w:t>
      </w:r>
      <w:r w:rsidRPr="00643A0F">
        <w:rPr>
          <w:rFonts w:ascii="Calibri" w:hAnsi="Calibri"/>
          <w:noProof/>
          <w:szCs w:val="22"/>
        </w:rPr>
        <w:tab/>
      </w:r>
      <w:r>
        <w:rPr>
          <w:noProof/>
        </w:rPr>
        <w:t>Security Requirements</w:t>
      </w:r>
      <w:r>
        <w:rPr>
          <w:noProof/>
        </w:rPr>
        <w:tab/>
      </w:r>
      <w:r>
        <w:rPr>
          <w:noProof/>
        </w:rPr>
        <w:fldChar w:fldCharType="begin"/>
      </w:r>
      <w:r>
        <w:rPr>
          <w:noProof/>
        </w:rPr>
        <w:instrText xml:space="preserve"> PAGEREF _Toc220977215 \h </w:instrText>
      </w:r>
      <w:r>
        <w:rPr>
          <w:noProof/>
        </w:rPr>
      </w:r>
      <w:r>
        <w:rPr>
          <w:noProof/>
        </w:rPr>
        <w:fldChar w:fldCharType="separate"/>
      </w:r>
      <w:r>
        <w:rPr>
          <w:noProof/>
        </w:rPr>
        <w:t>6</w:t>
      </w:r>
      <w:r>
        <w:rPr>
          <w:noProof/>
        </w:rPr>
        <w:fldChar w:fldCharType="end"/>
      </w:r>
    </w:p>
    <w:p w:rsidR="00A73862" w:rsidRPr="00643A0F" w:rsidRDefault="00A73862">
      <w:pPr>
        <w:pStyle w:val="TOC2"/>
        <w:tabs>
          <w:tab w:val="left" w:pos="960"/>
        </w:tabs>
        <w:rPr>
          <w:rFonts w:ascii="Calibri" w:hAnsi="Calibri"/>
          <w:noProof/>
          <w:szCs w:val="22"/>
        </w:rPr>
      </w:pPr>
      <w:r>
        <w:rPr>
          <w:noProof/>
        </w:rPr>
        <w:t>5.4</w:t>
      </w:r>
      <w:r w:rsidRPr="00643A0F">
        <w:rPr>
          <w:rFonts w:ascii="Calibri" w:hAnsi="Calibri"/>
          <w:noProof/>
          <w:szCs w:val="22"/>
        </w:rPr>
        <w:tab/>
      </w:r>
      <w:r>
        <w:rPr>
          <w:noProof/>
        </w:rPr>
        <w:t>Software Quality Attributes</w:t>
      </w:r>
      <w:r>
        <w:rPr>
          <w:noProof/>
        </w:rPr>
        <w:tab/>
      </w:r>
      <w:r>
        <w:rPr>
          <w:noProof/>
        </w:rPr>
        <w:fldChar w:fldCharType="begin"/>
      </w:r>
      <w:r>
        <w:rPr>
          <w:noProof/>
        </w:rPr>
        <w:instrText xml:space="preserve"> PAGEREF _Toc220977216 \h </w:instrText>
      </w:r>
      <w:r>
        <w:rPr>
          <w:noProof/>
        </w:rPr>
      </w:r>
      <w:r>
        <w:rPr>
          <w:noProof/>
        </w:rPr>
        <w:fldChar w:fldCharType="separate"/>
      </w:r>
      <w:r>
        <w:rPr>
          <w:noProof/>
        </w:rPr>
        <w:t>6</w:t>
      </w:r>
      <w:r>
        <w:rPr>
          <w:noProof/>
        </w:rPr>
        <w:fldChar w:fldCharType="end"/>
      </w:r>
    </w:p>
    <w:p w:rsidR="00A73862" w:rsidRPr="00643A0F" w:rsidRDefault="00A73862">
      <w:pPr>
        <w:pStyle w:val="TOC1"/>
        <w:rPr>
          <w:rFonts w:ascii="Calibri" w:hAnsi="Calibri"/>
          <w:b w:val="0"/>
          <w:sz w:val="22"/>
          <w:szCs w:val="22"/>
        </w:rPr>
      </w:pPr>
      <w:r>
        <w:t>6.</w:t>
      </w:r>
      <w:r w:rsidRPr="00643A0F">
        <w:rPr>
          <w:rFonts w:ascii="Calibri" w:hAnsi="Calibri"/>
          <w:b w:val="0"/>
          <w:sz w:val="22"/>
          <w:szCs w:val="22"/>
        </w:rPr>
        <w:tab/>
      </w:r>
      <w:r>
        <w:t>Key Milestones</w:t>
      </w:r>
      <w:r>
        <w:tab/>
      </w:r>
      <w:r>
        <w:fldChar w:fldCharType="begin"/>
      </w:r>
      <w:r>
        <w:instrText xml:space="preserve"> PAGEREF _Toc220977217 \h </w:instrText>
      </w:r>
      <w:r>
        <w:fldChar w:fldCharType="separate"/>
      </w:r>
      <w:r>
        <w:t>7</w:t>
      </w:r>
      <w:r>
        <w:fldChar w:fldCharType="end"/>
      </w:r>
    </w:p>
    <w:p w:rsidR="00A73862" w:rsidRPr="00643A0F" w:rsidRDefault="00A73862">
      <w:pPr>
        <w:pStyle w:val="TOC1"/>
        <w:rPr>
          <w:rFonts w:ascii="Calibri" w:hAnsi="Calibri"/>
          <w:b w:val="0"/>
          <w:sz w:val="22"/>
          <w:szCs w:val="22"/>
        </w:rPr>
      </w:pPr>
      <w:r>
        <w:t>7.</w:t>
      </w:r>
      <w:r w:rsidRPr="00643A0F">
        <w:rPr>
          <w:rFonts w:ascii="Calibri" w:hAnsi="Calibri"/>
          <w:b w:val="0"/>
          <w:sz w:val="22"/>
          <w:szCs w:val="22"/>
        </w:rPr>
        <w:tab/>
      </w:r>
      <w:r>
        <w:t>Key Resource Requirements</w:t>
      </w:r>
      <w:r>
        <w:tab/>
      </w:r>
      <w:r>
        <w:fldChar w:fldCharType="begin"/>
      </w:r>
      <w:r>
        <w:instrText xml:space="preserve"> PAGEREF _Toc220977218 \h </w:instrText>
      </w:r>
      <w:r>
        <w:fldChar w:fldCharType="separate"/>
      </w:r>
      <w:r>
        <w:t>8</w:t>
      </w:r>
      <w:r>
        <w:fldChar w:fldCharType="end"/>
      </w:r>
    </w:p>
    <w:p w:rsidR="00A73862" w:rsidRPr="00643A0F" w:rsidRDefault="00A73862">
      <w:pPr>
        <w:pStyle w:val="TOC1"/>
        <w:rPr>
          <w:rFonts w:ascii="Calibri" w:hAnsi="Calibri"/>
          <w:b w:val="0"/>
          <w:sz w:val="22"/>
          <w:szCs w:val="22"/>
        </w:rPr>
      </w:pPr>
      <w:r>
        <w:t>8.</w:t>
      </w:r>
      <w:r w:rsidRPr="00643A0F">
        <w:rPr>
          <w:rFonts w:ascii="Calibri" w:hAnsi="Calibri"/>
          <w:b w:val="0"/>
          <w:sz w:val="22"/>
          <w:szCs w:val="22"/>
        </w:rPr>
        <w:tab/>
      </w:r>
      <w:r>
        <w:t>Other Requirements</w:t>
      </w:r>
      <w:r>
        <w:tab/>
      </w:r>
      <w:r>
        <w:fldChar w:fldCharType="begin"/>
      </w:r>
      <w:r>
        <w:instrText xml:space="preserve"> PAGEREF _Toc220977219 \h </w:instrText>
      </w:r>
      <w:r>
        <w:fldChar w:fldCharType="separate"/>
      </w:r>
      <w:r>
        <w:t>9</w:t>
      </w:r>
      <w:r>
        <w:fldChar w:fldCharType="end"/>
      </w:r>
    </w:p>
    <w:p w:rsidR="00A73862" w:rsidRPr="00643A0F" w:rsidRDefault="00A73862">
      <w:pPr>
        <w:pStyle w:val="TOC1"/>
        <w:rPr>
          <w:rFonts w:ascii="Calibri" w:hAnsi="Calibri"/>
          <w:b w:val="0"/>
          <w:sz w:val="22"/>
          <w:szCs w:val="22"/>
        </w:rPr>
      </w:pPr>
      <w:r>
        <w:t>Appendix A: Glossary</w:t>
      </w:r>
      <w:r>
        <w:tab/>
      </w:r>
      <w:r>
        <w:fldChar w:fldCharType="begin"/>
      </w:r>
      <w:r>
        <w:instrText xml:space="preserve"> PAGEREF _Toc220977220 \h </w:instrText>
      </w:r>
      <w:r>
        <w:fldChar w:fldCharType="separate"/>
      </w:r>
      <w:r>
        <w:t>9</w:t>
      </w:r>
      <w:r>
        <w:fldChar w:fldCharType="end"/>
      </w:r>
    </w:p>
    <w:p w:rsidR="00A73862" w:rsidRPr="00643A0F" w:rsidRDefault="00A73862">
      <w:pPr>
        <w:pStyle w:val="TOC1"/>
        <w:rPr>
          <w:rFonts w:ascii="Calibri" w:hAnsi="Calibri"/>
          <w:b w:val="0"/>
          <w:sz w:val="22"/>
          <w:szCs w:val="22"/>
        </w:rPr>
      </w:pPr>
      <w:r>
        <w:t>Appendix B: Analysis Models</w:t>
      </w:r>
      <w:r>
        <w:tab/>
      </w:r>
      <w:r>
        <w:fldChar w:fldCharType="begin"/>
      </w:r>
      <w:r>
        <w:instrText xml:space="preserve"> PAGEREF _Toc220977221 \h </w:instrText>
      </w:r>
      <w:r>
        <w:fldChar w:fldCharType="separate"/>
      </w:r>
      <w:r>
        <w:t>9</w:t>
      </w:r>
      <w:r>
        <w:fldChar w:fldCharType="end"/>
      </w:r>
    </w:p>
    <w:p w:rsidR="00A73862" w:rsidRPr="00643A0F" w:rsidRDefault="00A73862">
      <w:pPr>
        <w:pStyle w:val="TOC1"/>
        <w:rPr>
          <w:rFonts w:ascii="Calibri" w:hAnsi="Calibri"/>
          <w:b w:val="0"/>
          <w:sz w:val="22"/>
          <w:szCs w:val="22"/>
        </w:rPr>
      </w:pPr>
      <w:r>
        <w:t>Appendix C: Issues List</w:t>
      </w:r>
      <w:r>
        <w:tab/>
      </w:r>
      <w:r>
        <w:fldChar w:fldCharType="begin"/>
      </w:r>
      <w:r>
        <w:instrText xml:space="preserve"> PAGEREF _Toc220977222 \h </w:instrText>
      </w:r>
      <w:r>
        <w:fldChar w:fldCharType="separate"/>
      </w:r>
      <w:r>
        <w:t>9</w:t>
      </w:r>
      <w:r>
        <w:fldChar w:fldCharType="end"/>
      </w:r>
    </w:p>
    <w:p w:rsidR="00C42B76" w:rsidRDefault="00C42B76">
      <w:pPr>
        <w:rPr>
          <w:rFonts w:ascii="Times New Roman" w:hAnsi="Times New Roman"/>
          <w:b/>
          <w:noProof/>
        </w:rPr>
      </w:pPr>
      <w:r>
        <w:rPr>
          <w:rFonts w:ascii="Times New Roman" w:hAnsi="Times New Roman"/>
          <w:noProof/>
        </w:rPr>
        <w:fldChar w:fldCharType="end"/>
      </w:r>
    </w:p>
    <w:p w:rsidR="00C42B76" w:rsidRDefault="00C42B76">
      <w:pPr>
        <w:rPr>
          <w:rFonts w:ascii="Times New Roman" w:hAnsi="Times New Roman"/>
          <w:b/>
          <w:noProof/>
        </w:rPr>
      </w:pPr>
    </w:p>
    <w:p w:rsidR="00C42B76" w:rsidRDefault="00ED5952">
      <w:pPr>
        <w:pStyle w:val="TOCEntry"/>
      </w:pPr>
      <w:r>
        <w:br w:type="page"/>
      </w:r>
      <w:bookmarkStart w:id="6" w:name="_Toc220977189"/>
      <w:r w:rsidR="00484BEC">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42B76">
        <w:tc>
          <w:tcPr>
            <w:tcW w:w="2160" w:type="dxa"/>
            <w:tcBorders>
              <w:top w:val="single" w:sz="12" w:space="0" w:color="auto"/>
              <w:bottom w:val="double" w:sz="12" w:space="0" w:color="auto"/>
            </w:tcBorders>
          </w:tcPr>
          <w:p w:rsidR="00C42B76" w:rsidRDefault="00484BEC">
            <w:pPr>
              <w:spacing w:before="40" w:after="40"/>
              <w:rPr>
                <w:b/>
              </w:rPr>
            </w:pPr>
            <w:r>
              <w:rPr>
                <w:b/>
              </w:rPr>
              <w:t>Name</w:t>
            </w:r>
          </w:p>
        </w:tc>
        <w:tc>
          <w:tcPr>
            <w:tcW w:w="1170" w:type="dxa"/>
            <w:tcBorders>
              <w:top w:val="single" w:sz="12" w:space="0" w:color="auto"/>
              <w:bottom w:val="double" w:sz="12" w:space="0" w:color="auto"/>
            </w:tcBorders>
          </w:tcPr>
          <w:p w:rsidR="00C42B76" w:rsidRDefault="00484BEC">
            <w:pPr>
              <w:spacing w:before="40" w:after="40"/>
              <w:rPr>
                <w:b/>
              </w:rPr>
            </w:pPr>
            <w:r>
              <w:rPr>
                <w:b/>
              </w:rPr>
              <w:t>Date</w:t>
            </w:r>
          </w:p>
        </w:tc>
        <w:tc>
          <w:tcPr>
            <w:tcW w:w="4954" w:type="dxa"/>
            <w:tcBorders>
              <w:top w:val="single" w:sz="12" w:space="0" w:color="auto"/>
              <w:bottom w:val="double" w:sz="12" w:space="0" w:color="auto"/>
            </w:tcBorders>
          </w:tcPr>
          <w:p w:rsidR="00C42B76" w:rsidRDefault="00484BEC">
            <w:pPr>
              <w:spacing w:before="40" w:after="40"/>
              <w:rPr>
                <w:b/>
              </w:rPr>
            </w:pPr>
            <w:r>
              <w:rPr>
                <w:b/>
              </w:rPr>
              <w:t>Reason For Changes</w:t>
            </w:r>
          </w:p>
        </w:tc>
        <w:tc>
          <w:tcPr>
            <w:tcW w:w="1584" w:type="dxa"/>
            <w:tcBorders>
              <w:top w:val="single" w:sz="12" w:space="0" w:color="auto"/>
              <w:bottom w:val="double" w:sz="12" w:space="0" w:color="auto"/>
            </w:tcBorders>
          </w:tcPr>
          <w:p w:rsidR="00C42B76" w:rsidRDefault="00484BEC">
            <w:pPr>
              <w:spacing w:before="40" w:after="40"/>
              <w:rPr>
                <w:b/>
              </w:rPr>
            </w:pPr>
            <w:r>
              <w:rPr>
                <w:b/>
              </w:rPr>
              <w:t>Version</w:t>
            </w:r>
          </w:p>
        </w:tc>
      </w:tr>
      <w:tr w:rsidR="00C42B76">
        <w:tc>
          <w:tcPr>
            <w:tcW w:w="2160" w:type="dxa"/>
            <w:tcBorders>
              <w:top w:val="nil"/>
            </w:tcBorders>
          </w:tcPr>
          <w:p w:rsidR="00C42B76" w:rsidRDefault="00C42B76">
            <w:pPr>
              <w:spacing w:before="40" w:after="40"/>
            </w:pPr>
          </w:p>
        </w:tc>
        <w:tc>
          <w:tcPr>
            <w:tcW w:w="1170" w:type="dxa"/>
            <w:tcBorders>
              <w:top w:val="nil"/>
            </w:tcBorders>
          </w:tcPr>
          <w:p w:rsidR="00C42B76" w:rsidRDefault="00C42B76">
            <w:pPr>
              <w:spacing w:before="40" w:after="40"/>
            </w:pPr>
          </w:p>
        </w:tc>
        <w:tc>
          <w:tcPr>
            <w:tcW w:w="4954" w:type="dxa"/>
            <w:tcBorders>
              <w:top w:val="nil"/>
            </w:tcBorders>
          </w:tcPr>
          <w:p w:rsidR="00C42B76" w:rsidRDefault="00C42B76">
            <w:pPr>
              <w:spacing w:before="40" w:after="40"/>
            </w:pPr>
          </w:p>
        </w:tc>
        <w:tc>
          <w:tcPr>
            <w:tcW w:w="1584" w:type="dxa"/>
            <w:tcBorders>
              <w:top w:val="nil"/>
            </w:tcBorders>
          </w:tcPr>
          <w:p w:rsidR="00C42B76" w:rsidRDefault="00C42B76">
            <w:pPr>
              <w:spacing w:before="40" w:after="40"/>
            </w:pPr>
          </w:p>
        </w:tc>
      </w:tr>
      <w:tr w:rsidR="00C42B76">
        <w:tc>
          <w:tcPr>
            <w:tcW w:w="2160" w:type="dxa"/>
            <w:tcBorders>
              <w:bottom w:val="single" w:sz="12" w:space="0" w:color="auto"/>
            </w:tcBorders>
          </w:tcPr>
          <w:p w:rsidR="00C42B76" w:rsidRDefault="00C42B76">
            <w:pPr>
              <w:spacing w:before="40" w:after="40"/>
            </w:pPr>
          </w:p>
        </w:tc>
        <w:tc>
          <w:tcPr>
            <w:tcW w:w="1170" w:type="dxa"/>
            <w:tcBorders>
              <w:bottom w:val="single" w:sz="12" w:space="0" w:color="auto"/>
            </w:tcBorders>
          </w:tcPr>
          <w:p w:rsidR="00C42B76" w:rsidRDefault="00C42B76">
            <w:pPr>
              <w:spacing w:before="40" w:after="40"/>
            </w:pPr>
          </w:p>
        </w:tc>
        <w:tc>
          <w:tcPr>
            <w:tcW w:w="4954" w:type="dxa"/>
            <w:tcBorders>
              <w:bottom w:val="single" w:sz="12" w:space="0" w:color="auto"/>
            </w:tcBorders>
          </w:tcPr>
          <w:p w:rsidR="00C42B76" w:rsidRDefault="00C42B76">
            <w:pPr>
              <w:spacing w:before="40" w:after="40"/>
            </w:pPr>
          </w:p>
        </w:tc>
        <w:tc>
          <w:tcPr>
            <w:tcW w:w="1584" w:type="dxa"/>
            <w:tcBorders>
              <w:bottom w:val="single" w:sz="12" w:space="0" w:color="auto"/>
            </w:tcBorders>
          </w:tcPr>
          <w:p w:rsidR="00C42B76" w:rsidRDefault="00C42B76">
            <w:pPr>
              <w:spacing w:before="40" w:after="40"/>
            </w:pPr>
          </w:p>
        </w:tc>
      </w:tr>
    </w:tbl>
    <w:p w:rsidR="00C42B76" w:rsidRDefault="00C42B76">
      <w:pPr>
        <w:rPr>
          <w:b/>
        </w:rPr>
      </w:pPr>
    </w:p>
    <w:p w:rsidR="00C42B76" w:rsidRDefault="00C42B76"/>
    <w:p w:rsidR="00C42B76" w:rsidRDefault="00C42B76">
      <w:pPr>
        <w:sectPr w:rsidR="00C42B76">
          <w:headerReference w:type="default" r:id="rId8"/>
          <w:footerReference w:type="default" r:id="rId9"/>
          <w:pgSz w:w="12240" w:h="15840" w:code="1"/>
          <w:pgMar w:top="1440" w:right="1440" w:bottom="1440" w:left="1440" w:header="720" w:footer="720" w:gutter="0"/>
          <w:pgNumType w:fmt="lowerRoman"/>
          <w:cols w:space="720"/>
        </w:sectPr>
      </w:pPr>
    </w:p>
    <w:p w:rsidR="00C42B76" w:rsidRPr="00527448" w:rsidRDefault="00484BEC">
      <w:pPr>
        <w:pStyle w:val="Heading1"/>
        <w:rPr>
          <w:highlight w:val="yellow"/>
        </w:rPr>
      </w:pPr>
      <w:bookmarkStart w:id="7" w:name="_Toc439994665"/>
      <w:bookmarkStart w:id="8" w:name="_Toc220977190"/>
      <w:r w:rsidRPr="00527448">
        <w:rPr>
          <w:highlight w:val="yellow"/>
        </w:rPr>
        <w:lastRenderedPageBreak/>
        <w:t>Introduction</w:t>
      </w:r>
      <w:bookmarkEnd w:id="7"/>
      <w:bookmarkEnd w:id="8"/>
    </w:p>
    <w:p w:rsidR="00C42B76" w:rsidRPr="00527448" w:rsidRDefault="00484BEC">
      <w:pPr>
        <w:pStyle w:val="Heading2"/>
        <w:rPr>
          <w:highlight w:val="yellow"/>
        </w:rPr>
      </w:pPr>
      <w:bookmarkStart w:id="9" w:name="_Toc439994667"/>
      <w:bookmarkStart w:id="10" w:name="_Toc220977191"/>
      <w:r w:rsidRPr="00527448">
        <w:rPr>
          <w:highlight w:val="yellow"/>
        </w:rPr>
        <w:t>Purpose</w:t>
      </w:r>
      <w:bookmarkEnd w:id="9"/>
      <w:bookmarkEnd w:id="10"/>
      <w:r w:rsidRPr="00527448">
        <w:rPr>
          <w:highlight w:val="yellow"/>
        </w:rPr>
        <w:t xml:space="preserve"> </w:t>
      </w:r>
    </w:p>
    <w:p w:rsidR="0091751C" w:rsidRPr="00527448" w:rsidRDefault="0091751C" w:rsidP="00BC369A">
      <w:pPr>
        <w:rPr>
          <w:rFonts w:ascii="Arial" w:hAnsi="Arial" w:cs="Arial"/>
          <w:sz w:val="22"/>
          <w:szCs w:val="22"/>
          <w:highlight w:val="yellow"/>
        </w:rPr>
      </w:pPr>
      <w:r w:rsidRPr="00527448">
        <w:rPr>
          <w:rFonts w:ascii="Arial" w:hAnsi="Arial" w:cs="Arial"/>
          <w:sz w:val="22"/>
          <w:szCs w:val="22"/>
          <w:highlight w:val="yellow"/>
        </w:rPr>
        <w:t xml:space="preserve">The purpose of this document is to present a detailed description of the GradeUP </w:t>
      </w:r>
      <w:r w:rsidR="00BC369A" w:rsidRPr="00527448">
        <w:rPr>
          <w:rFonts w:ascii="Arial" w:hAnsi="Arial" w:cs="Arial"/>
          <w:sz w:val="22"/>
          <w:szCs w:val="22"/>
          <w:highlight w:val="yellow"/>
        </w:rPr>
        <w:t>application</w:t>
      </w:r>
      <w:r w:rsidRPr="00527448">
        <w:rPr>
          <w:rFonts w:ascii="Arial" w:hAnsi="Arial" w:cs="Arial"/>
          <w:sz w:val="22"/>
          <w:szCs w:val="22"/>
          <w:highlight w:val="yellow"/>
        </w:rPr>
        <w:fldChar w:fldCharType="begin"/>
      </w:r>
      <w:r w:rsidRPr="00527448">
        <w:rPr>
          <w:rFonts w:ascii="Arial" w:hAnsi="Arial" w:cs="Arial"/>
          <w:sz w:val="22"/>
          <w:szCs w:val="22"/>
          <w:highlight w:val="yellow"/>
        </w:rPr>
        <w:instrText xml:space="preserve"> XE "Web Publishing System" </w:instrText>
      </w:r>
      <w:r w:rsidRPr="00527448">
        <w:rPr>
          <w:rFonts w:ascii="Arial" w:hAnsi="Arial" w:cs="Arial"/>
          <w:sz w:val="22"/>
          <w:szCs w:val="22"/>
          <w:highlight w:val="yellow"/>
        </w:rPr>
        <w:fldChar w:fldCharType="end"/>
      </w:r>
      <w:r w:rsidRPr="00527448">
        <w:rPr>
          <w:rFonts w:ascii="Arial" w:hAnsi="Arial" w:cs="Arial"/>
          <w:sz w:val="22"/>
          <w:szCs w:val="22"/>
          <w:highlight w:val="yellow"/>
        </w:rPr>
        <w:t xml:space="preserve">. It explains the purpose and functionalities of the application, its user interfaces </w:t>
      </w:r>
      <w:r w:rsidR="00BC369A" w:rsidRPr="00527448">
        <w:rPr>
          <w:rFonts w:ascii="Arial" w:hAnsi="Arial" w:cs="Arial"/>
          <w:sz w:val="22"/>
          <w:szCs w:val="22"/>
          <w:highlight w:val="yellow"/>
        </w:rPr>
        <w:t>and the various requirements for successful operation of the application</w:t>
      </w:r>
      <w:r w:rsidRPr="00527448">
        <w:rPr>
          <w:rFonts w:ascii="Arial" w:hAnsi="Arial" w:cs="Arial"/>
          <w:sz w:val="22"/>
          <w:szCs w:val="22"/>
          <w:highlight w:val="yellow"/>
        </w:rPr>
        <w:t>.</w:t>
      </w:r>
      <w:r w:rsidR="00BC369A" w:rsidRPr="00527448">
        <w:rPr>
          <w:rFonts w:ascii="Arial" w:hAnsi="Arial" w:cs="Arial"/>
          <w:sz w:val="22"/>
          <w:szCs w:val="22"/>
          <w:highlight w:val="yellow"/>
        </w:rPr>
        <w:t xml:space="preserve"> This document is intended for both the stakeholders and the developers of the system.</w:t>
      </w:r>
    </w:p>
    <w:p w:rsidR="00C42B76" w:rsidRPr="00527448" w:rsidRDefault="00484BEC">
      <w:pPr>
        <w:pStyle w:val="Heading2"/>
        <w:rPr>
          <w:highlight w:val="yellow"/>
        </w:rPr>
      </w:pPr>
      <w:bookmarkStart w:id="11" w:name="_Toc439994668"/>
      <w:bookmarkStart w:id="12" w:name="_Toc220977192"/>
      <w:r w:rsidRPr="00527448">
        <w:rPr>
          <w:highlight w:val="yellow"/>
        </w:rPr>
        <w:t>Document Conventions</w:t>
      </w:r>
      <w:bookmarkEnd w:id="11"/>
      <w:bookmarkEnd w:id="12"/>
    </w:p>
    <w:p w:rsidR="00BC369A" w:rsidRPr="00527448" w:rsidRDefault="00BC369A" w:rsidP="00D4487D">
      <w:pPr>
        <w:pStyle w:val="BodyTextIndent2"/>
        <w:ind w:left="0"/>
        <w:jc w:val="both"/>
        <w:rPr>
          <w:rFonts w:ascii="Arial" w:hAnsi="Arial" w:cs="Arial"/>
          <w:sz w:val="22"/>
          <w:szCs w:val="22"/>
          <w:highlight w:val="yellow"/>
        </w:rPr>
      </w:pPr>
      <w:bookmarkStart w:id="13" w:name="_Toc439994669"/>
      <w:bookmarkStart w:id="14" w:name="_Toc220977193"/>
      <w:r w:rsidRPr="00527448">
        <w:rPr>
          <w:rFonts w:ascii="Arial" w:hAnsi="Arial" w:cs="Arial"/>
          <w:sz w:val="22"/>
          <w:szCs w:val="22"/>
          <w:highlight w:val="yellow"/>
        </w:rPr>
        <w:t>The format of this document is simple. Bold face and indentation is used on general topics and or specific points of interest with diagrammatic visualization at few places. The remainder of the document has been written using the standard font – Arial.</w:t>
      </w:r>
    </w:p>
    <w:p w:rsidR="00C42B76" w:rsidRPr="00527448" w:rsidRDefault="00484BEC">
      <w:pPr>
        <w:pStyle w:val="Heading2"/>
        <w:rPr>
          <w:highlight w:val="yellow"/>
        </w:rPr>
      </w:pPr>
      <w:r w:rsidRPr="00527448">
        <w:rPr>
          <w:highlight w:val="yellow"/>
        </w:rPr>
        <w:t>Intended Audience and Reading Suggestions</w:t>
      </w:r>
      <w:bookmarkEnd w:id="13"/>
      <w:bookmarkEnd w:id="14"/>
    </w:p>
    <w:p w:rsidR="00155ECC" w:rsidRPr="00527448" w:rsidRDefault="00D4487D" w:rsidP="00155ECC">
      <w:pPr>
        <w:spacing w:line="240" w:lineRule="auto"/>
        <w:rPr>
          <w:rFonts w:ascii="Arial" w:hAnsi="Arial"/>
          <w:sz w:val="22"/>
          <w:highlight w:val="yellow"/>
        </w:rPr>
      </w:pPr>
      <w:r w:rsidRPr="00527448">
        <w:rPr>
          <w:rFonts w:ascii="Arial" w:hAnsi="Arial"/>
          <w:sz w:val="22"/>
          <w:highlight w:val="yellow"/>
        </w:rPr>
        <w:t xml:space="preserve">This document is targeted to the </w:t>
      </w:r>
      <w:r w:rsidR="00155ECC" w:rsidRPr="00527448">
        <w:rPr>
          <w:rFonts w:ascii="Arial" w:hAnsi="Arial"/>
          <w:sz w:val="22"/>
          <w:highlight w:val="yellow"/>
        </w:rPr>
        <w:t>s</w:t>
      </w:r>
      <w:r w:rsidR="008E7902" w:rsidRPr="00527448">
        <w:rPr>
          <w:rFonts w:ascii="Arial" w:hAnsi="Arial"/>
          <w:sz w:val="22"/>
          <w:highlight w:val="yellow"/>
        </w:rPr>
        <w:t>takeho</w:t>
      </w:r>
      <w:r w:rsidR="00155ECC" w:rsidRPr="00527448">
        <w:rPr>
          <w:rFonts w:ascii="Arial" w:hAnsi="Arial"/>
          <w:sz w:val="22"/>
          <w:highlight w:val="yellow"/>
        </w:rPr>
        <w:t>lders, client, d</w:t>
      </w:r>
      <w:r w:rsidR="008E7902" w:rsidRPr="00527448">
        <w:rPr>
          <w:rFonts w:ascii="Arial" w:hAnsi="Arial"/>
          <w:sz w:val="22"/>
          <w:highlight w:val="yellow"/>
        </w:rPr>
        <w:t>evelo</w:t>
      </w:r>
      <w:r w:rsidR="00155ECC" w:rsidRPr="00527448">
        <w:rPr>
          <w:rFonts w:ascii="Arial" w:hAnsi="Arial"/>
          <w:sz w:val="22"/>
          <w:highlight w:val="yellow"/>
        </w:rPr>
        <w:t>pers and testers for the project.</w:t>
      </w:r>
    </w:p>
    <w:p w:rsidR="00D4487D" w:rsidRPr="00527448" w:rsidRDefault="008E7902" w:rsidP="00155ECC">
      <w:pPr>
        <w:spacing w:line="240" w:lineRule="auto"/>
        <w:rPr>
          <w:rFonts w:ascii="Arial" w:hAnsi="Arial"/>
          <w:sz w:val="22"/>
          <w:highlight w:val="yellow"/>
        </w:rPr>
      </w:pPr>
      <w:r w:rsidRPr="008E7902">
        <w:rPr>
          <w:rFonts w:ascii="Arial" w:hAnsi="Arial"/>
          <w:sz w:val="22"/>
          <w:highlight w:val="yellow"/>
        </w:rPr>
        <w:t>Readers interested in a brief overview of</w:t>
      </w:r>
      <w:r w:rsidR="00155ECC" w:rsidRPr="00527448">
        <w:rPr>
          <w:rFonts w:ascii="Arial" w:hAnsi="Arial"/>
          <w:sz w:val="22"/>
          <w:highlight w:val="yellow"/>
        </w:rPr>
        <w:t xml:space="preserve"> </w:t>
      </w:r>
      <w:r w:rsidRPr="008E7902">
        <w:rPr>
          <w:rFonts w:ascii="Arial" w:hAnsi="Arial"/>
          <w:sz w:val="22"/>
          <w:highlight w:val="yellow"/>
        </w:rPr>
        <w:t xml:space="preserve">the product </w:t>
      </w:r>
      <w:r w:rsidR="00155ECC" w:rsidRPr="00527448">
        <w:rPr>
          <w:rFonts w:ascii="Arial" w:hAnsi="Arial"/>
          <w:sz w:val="22"/>
          <w:highlight w:val="yellow"/>
        </w:rPr>
        <w:t xml:space="preserve">can refer to section 1 – </w:t>
      </w:r>
      <w:r w:rsidRPr="008E7902">
        <w:rPr>
          <w:rFonts w:ascii="Arial" w:hAnsi="Arial"/>
          <w:sz w:val="22"/>
          <w:highlight w:val="yellow"/>
        </w:rPr>
        <w:t>Introduction</w:t>
      </w:r>
      <w:r w:rsidR="00155ECC" w:rsidRPr="00527448">
        <w:rPr>
          <w:rFonts w:ascii="Arial" w:hAnsi="Arial"/>
          <w:sz w:val="22"/>
          <w:highlight w:val="yellow"/>
        </w:rPr>
        <w:t xml:space="preserve">, as well as section 2 – </w:t>
      </w:r>
      <w:r w:rsidRPr="008E7902">
        <w:rPr>
          <w:rFonts w:ascii="Arial" w:hAnsi="Arial"/>
          <w:sz w:val="22"/>
          <w:highlight w:val="yellow"/>
        </w:rPr>
        <w:t>Overall</w:t>
      </w:r>
      <w:r w:rsidR="00155ECC" w:rsidRPr="00527448">
        <w:rPr>
          <w:rFonts w:ascii="Arial" w:hAnsi="Arial"/>
          <w:sz w:val="22"/>
          <w:highlight w:val="yellow"/>
        </w:rPr>
        <w:t xml:space="preserve"> Description</w:t>
      </w:r>
      <w:r w:rsidRPr="008E7902">
        <w:rPr>
          <w:rFonts w:ascii="Arial" w:hAnsi="Arial"/>
          <w:sz w:val="22"/>
          <w:highlight w:val="yellow"/>
        </w:rPr>
        <w:t xml:space="preserve">, which provide a brief overview of each aspect of the project as a whole. </w:t>
      </w:r>
    </w:p>
    <w:p w:rsidR="00C42B76" w:rsidRPr="00527448" w:rsidRDefault="00484BEC">
      <w:pPr>
        <w:pStyle w:val="Heading2"/>
        <w:rPr>
          <w:highlight w:val="yellow"/>
        </w:rPr>
      </w:pPr>
      <w:bookmarkStart w:id="15" w:name="_Toc439994670"/>
      <w:bookmarkStart w:id="16" w:name="_Toc220977194"/>
      <w:r w:rsidRPr="00527448">
        <w:rPr>
          <w:highlight w:val="yellow"/>
        </w:rPr>
        <w:t>Project Scope</w:t>
      </w:r>
      <w:bookmarkEnd w:id="15"/>
      <w:bookmarkEnd w:id="16"/>
    </w:p>
    <w:p w:rsidR="005B2B09" w:rsidRPr="00527448" w:rsidRDefault="00155ECC" w:rsidP="00540C77">
      <w:pPr>
        <w:pStyle w:val="template"/>
        <w:jc w:val="both"/>
        <w:rPr>
          <w:i w:val="0"/>
          <w:highlight w:val="yellow"/>
        </w:rPr>
      </w:pPr>
      <w:r w:rsidRPr="00527448">
        <w:rPr>
          <w:i w:val="0"/>
          <w:highlight w:val="yellow"/>
        </w:rPr>
        <w:t>The GradeUP</w:t>
      </w:r>
      <w:r w:rsidR="00CC3F67">
        <w:rPr>
          <w:i w:val="0"/>
          <w:highlight w:val="yellow"/>
        </w:rPr>
        <w:t xml:space="preserve"> </w:t>
      </w:r>
      <w:r w:rsidR="00CC3F67" w:rsidRPr="00CC3F67">
        <w:rPr>
          <w:i w:val="0"/>
          <w:highlight w:val="green"/>
        </w:rPr>
        <w:t>android</w:t>
      </w:r>
      <w:r w:rsidRPr="00CC3F67">
        <w:rPr>
          <w:i w:val="0"/>
          <w:highlight w:val="green"/>
        </w:rPr>
        <w:t xml:space="preserve"> </w:t>
      </w:r>
      <w:r w:rsidRPr="00527448">
        <w:rPr>
          <w:i w:val="0"/>
          <w:highlight w:val="yellow"/>
        </w:rPr>
        <w:t>application is being designed to ease the user’s effort in studies. It</w:t>
      </w:r>
      <w:r w:rsidR="00D4487D" w:rsidRPr="00527448">
        <w:rPr>
          <w:i w:val="0"/>
          <w:highlight w:val="yellow"/>
        </w:rPr>
        <w:t xml:space="preserve"> </w:t>
      </w:r>
      <w:r w:rsidRPr="00527448">
        <w:rPr>
          <w:i w:val="0"/>
          <w:highlight w:val="yellow"/>
        </w:rPr>
        <w:t>is targeted for</w:t>
      </w:r>
      <w:r w:rsidR="00D4487D" w:rsidRPr="00527448">
        <w:rPr>
          <w:i w:val="0"/>
          <w:highlight w:val="yellow"/>
        </w:rPr>
        <w:t xml:space="preserve"> anyone who want</w:t>
      </w:r>
      <w:r w:rsidRPr="00527448">
        <w:rPr>
          <w:i w:val="0"/>
          <w:highlight w:val="yellow"/>
        </w:rPr>
        <w:t>s</w:t>
      </w:r>
      <w:r w:rsidR="00D4487D" w:rsidRPr="00527448">
        <w:rPr>
          <w:i w:val="0"/>
          <w:highlight w:val="yellow"/>
        </w:rPr>
        <w:t xml:space="preserve"> to collaborate &amp; share knowledge efficiently by the means of study groups</w:t>
      </w:r>
      <w:r w:rsidR="00CC3F67">
        <w:rPr>
          <w:i w:val="0"/>
          <w:highlight w:val="yellow"/>
        </w:rPr>
        <w:t xml:space="preserve"> </w:t>
      </w:r>
      <w:r w:rsidR="00CC3F67" w:rsidRPr="00CC3F67">
        <w:rPr>
          <w:i w:val="0"/>
          <w:highlight w:val="green"/>
        </w:rPr>
        <w:t>but are facing scheduling problems due to conflicting timetables</w:t>
      </w:r>
      <w:r w:rsidR="00D4487D" w:rsidRPr="00527448">
        <w:rPr>
          <w:i w:val="0"/>
          <w:highlight w:val="yellow"/>
        </w:rPr>
        <w:t>.</w:t>
      </w:r>
      <w:r w:rsidR="00CC3F67">
        <w:rPr>
          <w:i w:val="0"/>
          <w:highlight w:val="yellow"/>
        </w:rPr>
        <w:t xml:space="preserve"> </w:t>
      </w:r>
      <w:r w:rsidR="00CC3F67" w:rsidRPr="00CC3F67">
        <w:rPr>
          <w:i w:val="0"/>
          <w:highlight w:val="green"/>
        </w:rPr>
        <w:t>The application helps all user</w:t>
      </w:r>
      <w:r w:rsidR="00CC3F67">
        <w:rPr>
          <w:i w:val="0"/>
          <w:highlight w:val="green"/>
        </w:rPr>
        <w:t>s</w:t>
      </w:r>
      <w:r w:rsidR="00CC3F67" w:rsidRPr="00CC3F67">
        <w:rPr>
          <w:i w:val="0"/>
          <w:highlight w:val="green"/>
        </w:rPr>
        <w:t xml:space="preserve"> in a group find a common time slot during which they are all free</w:t>
      </w:r>
      <w:r w:rsidR="00CC3F67">
        <w:rPr>
          <w:i w:val="0"/>
          <w:highlight w:val="green"/>
        </w:rPr>
        <w:t xml:space="preserve"> to meet for study</w:t>
      </w:r>
      <w:r w:rsidR="00CC3F67">
        <w:rPr>
          <w:i w:val="0"/>
          <w:highlight w:val="yellow"/>
        </w:rPr>
        <w:t xml:space="preserve">. </w:t>
      </w:r>
      <w:r w:rsidR="0085686B" w:rsidRPr="00527448">
        <w:rPr>
          <w:i w:val="0"/>
          <w:highlight w:val="yellow"/>
        </w:rPr>
        <w:t>It helps the user in</w:t>
      </w:r>
      <w:r w:rsidR="00293783" w:rsidRPr="00527448">
        <w:rPr>
          <w:i w:val="0"/>
          <w:highlight w:val="yellow"/>
        </w:rPr>
        <w:t xml:space="preserve"> finding friends who are free</w:t>
      </w:r>
      <w:r w:rsidR="0085686B" w:rsidRPr="00527448">
        <w:rPr>
          <w:i w:val="0"/>
          <w:highlight w:val="yellow"/>
        </w:rPr>
        <w:t xml:space="preserve"> to help with the specific subjects</w:t>
      </w:r>
      <w:r w:rsidR="00293783" w:rsidRPr="00527448">
        <w:rPr>
          <w:i w:val="0"/>
          <w:highlight w:val="yellow"/>
        </w:rPr>
        <w:t xml:space="preserve"> </w:t>
      </w:r>
      <w:r w:rsidR="005B2B09" w:rsidRPr="00527448">
        <w:rPr>
          <w:i w:val="0"/>
          <w:highlight w:val="yellow"/>
        </w:rPr>
        <w:t xml:space="preserve">and form study groups to simplify the process of studying. It also aims at providing a forum for general subject </w:t>
      </w:r>
      <w:r w:rsidR="00540C77" w:rsidRPr="00527448">
        <w:rPr>
          <w:i w:val="0"/>
          <w:highlight w:val="yellow"/>
        </w:rPr>
        <w:t xml:space="preserve">related discussions. </w:t>
      </w:r>
      <w:r w:rsidR="0085686B" w:rsidRPr="00527448">
        <w:rPr>
          <w:i w:val="0"/>
          <w:highlight w:val="yellow"/>
        </w:rPr>
        <w:t xml:space="preserve">The application can be used to effectively manage the group meetings. </w:t>
      </w:r>
      <w:r w:rsidR="00540C77" w:rsidRPr="00527448">
        <w:rPr>
          <w:i w:val="0"/>
          <w:highlight w:val="yellow"/>
        </w:rPr>
        <w:t>This will reduce the effort required in getting help for completing a course or subject and would ideally he</w:t>
      </w:r>
      <w:r w:rsidR="00FF4C54" w:rsidRPr="00527448">
        <w:rPr>
          <w:i w:val="0"/>
          <w:highlight w:val="yellow"/>
        </w:rPr>
        <w:t xml:space="preserve">lp improve the grade of a student </w:t>
      </w:r>
      <w:r w:rsidR="0085686B" w:rsidRPr="00527448">
        <w:rPr>
          <w:i w:val="0"/>
          <w:highlight w:val="yellow"/>
        </w:rPr>
        <w:t xml:space="preserve">who uses it </w:t>
      </w:r>
      <w:r w:rsidR="00FF4C54" w:rsidRPr="00527448">
        <w:rPr>
          <w:i w:val="0"/>
          <w:highlight w:val="yellow"/>
        </w:rPr>
        <w:t>or make it easy for anyone trying to learn any subject</w:t>
      </w:r>
      <w:r w:rsidR="00540C77" w:rsidRPr="00527448">
        <w:rPr>
          <w:i w:val="0"/>
          <w:highlight w:val="yellow"/>
        </w:rPr>
        <w:t>. It will help the user finish their coursework in an organized manner.</w:t>
      </w:r>
      <w:r w:rsidR="00FF4C54" w:rsidRPr="00527448">
        <w:rPr>
          <w:i w:val="0"/>
          <w:highlight w:val="yellow"/>
        </w:rPr>
        <w:t xml:space="preserve"> </w:t>
      </w:r>
      <w:r w:rsidR="0047365B" w:rsidRPr="00527448">
        <w:rPr>
          <w:i w:val="0"/>
          <w:highlight w:val="yellow"/>
        </w:rPr>
        <w:t>Thus, the application has universal scope and can be used by anyone. The long term vision is to make everyone’s student life easier and help them get organized.</w:t>
      </w:r>
    </w:p>
    <w:p w:rsidR="005B2B09" w:rsidRPr="00527448" w:rsidRDefault="005B2B09" w:rsidP="00540C77">
      <w:pPr>
        <w:pStyle w:val="template"/>
        <w:jc w:val="both"/>
        <w:rPr>
          <w:i w:val="0"/>
          <w:highlight w:val="yellow"/>
        </w:rPr>
      </w:pPr>
    </w:p>
    <w:p w:rsidR="00C42B76" w:rsidRPr="00527448" w:rsidRDefault="00484BEC">
      <w:pPr>
        <w:pStyle w:val="Heading2"/>
        <w:rPr>
          <w:highlight w:val="yellow"/>
        </w:rPr>
      </w:pPr>
      <w:bookmarkStart w:id="17" w:name="_Toc439994672"/>
      <w:bookmarkStart w:id="18" w:name="_Toc220977195"/>
      <w:r w:rsidRPr="00527448">
        <w:rPr>
          <w:highlight w:val="yellow"/>
        </w:rPr>
        <w:t>References</w:t>
      </w:r>
      <w:bookmarkEnd w:id="17"/>
      <w:bookmarkEnd w:id="18"/>
    </w:p>
    <w:p w:rsidR="00FF4C54" w:rsidRPr="00527448" w:rsidRDefault="00FF4C54" w:rsidP="00FF4C54">
      <w:pPr>
        <w:rPr>
          <w:highlight w:val="yellow"/>
        </w:rPr>
      </w:pPr>
    </w:p>
    <w:p w:rsidR="00FF4C54" w:rsidRPr="00527448" w:rsidRDefault="00FF4C54" w:rsidP="00FF4C54">
      <w:pPr>
        <w:spacing w:line="480" w:lineRule="auto"/>
        <w:ind w:left="720" w:hanging="720"/>
        <w:jc w:val="both"/>
        <w:rPr>
          <w:rFonts w:ascii="Arial" w:hAnsi="Arial" w:cs="Arial"/>
          <w:sz w:val="22"/>
          <w:szCs w:val="22"/>
          <w:highlight w:val="yellow"/>
        </w:rPr>
      </w:pPr>
      <w:r w:rsidRPr="00527448">
        <w:rPr>
          <w:rFonts w:ascii="Arial" w:hAnsi="Arial" w:cs="Arial"/>
          <w:iCs/>
          <w:sz w:val="22"/>
          <w:szCs w:val="22"/>
          <w:highlight w:val="yellow"/>
        </w:rPr>
        <w:t>IEEE Std 830-1998 IEEE Recommended Practice for Software Requirements Specifications.</w:t>
      </w:r>
    </w:p>
    <w:p w:rsidR="00FF4C54" w:rsidRPr="00FF4C54" w:rsidRDefault="00FF4C54" w:rsidP="00FF4C54">
      <w:pPr>
        <w:spacing w:line="480" w:lineRule="auto"/>
        <w:ind w:left="720" w:hanging="720"/>
        <w:jc w:val="both"/>
        <w:rPr>
          <w:rFonts w:ascii="Arial" w:hAnsi="Arial" w:cs="Arial"/>
          <w:sz w:val="22"/>
          <w:szCs w:val="22"/>
        </w:rPr>
      </w:pPr>
      <w:r w:rsidRPr="00527448">
        <w:rPr>
          <w:rFonts w:ascii="Arial" w:hAnsi="Arial" w:cs="Arial"/>
          <w:sz w:val="22"/>
          <w:szCs w:val="22"/>
          <w:highlight w:val="yellow"/>
        </w:rPr>
        <w:t>IEEE Computer Society, 1998.</w:t>
      </w:r>
    </w:p>
    <w:p w:rsidR="00FF4C54" w:rsidRPr="00FF4C54" w:rsidRDefault="00FF4C54" w:rsidP="00FF4C54"/>
    <w:p w:rsidR="00C42B76" w:rsidRDefault="00484BEC">
      <w:pPr>
        <w:pStyle w:val="Heading1"/>
      </w:pPr>
      <w:bookmarkStart w:id="19" w:name="_Toc439994673"/>
      <w:bookmarkStart w:id="20" w:name="_Toc220977196"/>
      <w:r>
        <w:lastRenderedPageBreak/>
        <w:t>Overall Description</w:t>
      </w:r>
      <w:bookmarkEnd w:id="19"/>
      <w:bookmarkEnd w:id="20"/>
    </w:p>
    <w:p w:rsidR="005B2B09" w:rsidRDefault="00484BEC" w:rsidP="005B2B09">
      <w:pPr>
        <w:pStyle w:val="Heading2"/>
      </w:pPr>
      <w:bookmarkStart w:id="21" w:name="_Toc439994674"/>
      <w:bookmarkStart w:id="22" w:name="_Toc220977197"/>
      <w:r>
        <w:t>Product Perspective</w:t>
      </w:r>
      <w:bookmarkEnd w:id="21"/>
      <w:bookmarkEnd w:id="22"/>
    </w:p>
    <w:p w:rsidR="003D7A10" w:rsidRPr="00D7014D" w:rsidRDefault="003D7A10" w:rsidP="00D7014D">
      <w:pPr>
        <w:pStyle w:val="template"/>
        <w:jc w:val="both"/>
        <w:rPr>
          <w:i w:val="0"/>
        </w:rPr>
      </w:pPr>
      <w:r w:rsidRPr="00D7014D">
        <w:rPr>
          <w:i w:val="0"/>
          <w:highlight w:val="green"/>
        </w:rPr>
        <w:t xml:space="preserve">The most effective to way to study a topic amongst </w:t>
      </w:r>
      <w:r w:rsidR="00702BBB" w:rsidRPr="00D7014D">
        <w:rPr>
          <w:i w:val="0"/>
          <w:highlight w:val="green"/>
        </w:rPr>
        <w:t xml:space="preserve">a number of </w:t>
      </w:r>
      <w:r w:rsidRPr="00D7014D">
        <w:rPr>
          <w:i w:val="0"/>
          <w:highlight w:val="green"/>
        </w:rPr>
        <w:t xml:space="preserve">people </w:t>
      </w:r>
      <w:r w:rsidR="00702BBB" w:rsidRPr="00D7014D">
        <w:rPr>
          <w:i w:val="0"/>
          <w:highlight w:val="green"/>
        </w:rPr>
        <w:t>is to form study groups. However the most common problems people face while forming a study group is scheduling and setting up an agenda. GradeUP seeks to address these issues</w:t>
      </w:r>
      <w:r w:rsidR="00D7014D" w:rsidRPr="00D7014D">
        <w:rPr>
          <w:i w:val="0"/>
          <w:highlight w:val="green"/>
        </w:rPr>
        <w:t>. The application will allow users to synchronize schedules with other group members and indicate time slots during which all members are free. The members will be able schedule meetings at these times and set an agenda for the meeting. The group members will be able to discuss topics and queries on a discussion forum within the application. As an added feature the users will get a reminder of the meeting 15 minutes before the allotted time. Also during the scheduled meeting, social media notifications of the group members will be blocked, so that the members can focus on the meeting.</w:t>
      </w:r>
    </w:p>
    <w:p w:rsidR="00C42B76" w:rsidRDefault="00484BEC">
      <w:pPr>
        <w:pStyle w:val="Heading2"/>
      </w:pPr>
      <w:bookmarkStart w:id="23" w:name="_Toc439994675"/>
      <w:bookmarkStart w:id="24" w:name="_Toc220977198"/>
      <w:r>
        <w:t xml:space="preserve">Product </w:t>
      </w:r>
      <w:bookmarkEnd w:id="23"/>
      <w:r>
        <w:t>Features</w:t>
      </w:r>
      <w:bookmarkEnd w:id="24"/>
    </w:p>
    <w:p w:rsidR="0085686B" w:rsidRPr="00D85CB5" w:rsidRDefault="005B2B09" w:rsidP="00D85CB5">
      <w:pPr>
        <w:pStyle w:val="template"/>
        <w:jc w:val="both"/>
        <w:rPr>
          <w:i w:val="0"/>
        </w:rPr>
      </w:pPr>
      <w:r w:rsidRPr="00D85CB5">
        <w:rPr>
          <w:i w:val="0"/>
        </w:rPr>
        <w:t>The app</w:t>
      </w:r>
      <w:r w:rsidR="00724CA6">
        <w:rPr>
          <w:i w:val="0"/>
        </w:rPr>
        <w:t>lication</w:t>
      </w:r>
      <w:r w:rsidRPr="00D85CB5">
        <w:rPr>
          <w:i w:val="0"/>
        </w:rPr>
        <w:t xml:space="preserve"> </w:t>
      </w:r>
      <w:r w:rsidR="0085686B" w:rsidRPr="00D85CB5">
        <w:rPr>
          <w:i w:val="0"/>
        </w:rPr>
        <w:t xml:space="preserve">has the following </w:t>
      </w:r>
      <w:r w:rsidR="00724CA6">
        <w:rPr>
          <w:i w:val="0"/>
        </w:rPr>
        <w:t xml:space="preserve">feature </w:t>
      </w:r>
      <w:r w:rsidR="0085686B" w:rsidRPr="00D85CB5">
        <w:rPr>
          <w:i w:val="0"/>
        </w:rPr>
        <w:t>which will be discussed in detail in the sections below.</w:t>
      </w:r>
    </w:p>
    <w:p w:rsidR="0085686B" w:rsidRPr="00D85CB5" w:rsidRDefault="0085686B" w:rsidP="00D85CB5">
      <w:pPr>
        <w:pStyle w:val="template"/>
        <w:jc w:val="both"/>
        <w:rPr>
          <w:i w:val="0"/>
        </w:rPr>
      </w:pPr>
    </w:p>
    <w:p w:rsidR="00D85CB5" w:rsidRPr="00D85CB5" w:rsidRDefault="00D85CB5" w:rsidP="00D85CB5">
      <w:pPr>
        <w:pStyle w:val="template"/>
        <w:numPr>
          <w:ilvl w:val="0"/>
          <w:numId w:val="3"/>
        </w:numPr>
        <w:jc w:val="both"/>
        <w:rPr>
          <w:i w:val="0"/>
        </w:rPr>
      </w:pPr>
      <w:r w:rsidRPr="00D85CB5">
        <w:rPr>
          <w:i w:val="0"/>
        </w:rPr>
        <w:t>Allows the user to form study groups for specific subjects</w:t>
      </w:r>
    </w:p>
    <w:p w:rsidR="00D85CB5" w:rsidRPr="00D85CB5" w:rsidRDefault="00D85CB5" w:rsidP="00D85CB5">
      <w:pPr>
        <w:pStyle w:val="template"/>
        <w:numPr>
          <w:ilvl w:val="0"/>
          <w:numId w:val="3"/>
        </w:numPr>
        <w:jc w:val="both"/>
        <w:rPr>
          <w:i w:val="0"/>
        </w:rPr>
      </w:pPr>
      <w:r w:rsidRPr="00D85CB5">
        <w:rPr>
          <w:i w:val="0"/>
          <w:lang w:val="en-IN"/>
        </w:rPr>
        <w:t xml:space="preserve">Calendar </w:t>
      </w:r>
      <w:r w:rsidR="00724CA6">
        <w:rPr>
          <w:i w:val="0"/>
          <w:lang w:val="en-IN"/>
        </w:rPr>
        <w:t>to display</w:t>
      </w:r>
      <w:r w:rsidR="0085686B" w:rsidRPr="00D85CB5">
        <w:rPr>
          <w:i w:val="0"/>
          <w:lang w:val="en-IN"/>
        </w:rPr>
        <w:t xml:space="preserve"> when everyone </w:t>
      </w:r>
      <w:r w:rsidRPr="00D85CB5">
        <w:rPr>
          <w:i w:val="0"/>
          <w:lang w:val="en-IN"/>
        </w:rPr>
        <w:t xml:space="preserve">in the group </w:t>
      </w:r>
      <w:r w:rsidR="0085686B" w:rsidRPr="00D85CB5">
        <w:rPr>
          <w:i w:val="0"/>
          <w:lang w:val="en-IN"/>
        </w:rPr>
        <w:t>is a</w:t>
      </w:r>
      <w:r>
        <w:rPr>
          <w:i w:val="0"/>
          <w:lang w:val="en-IN"/>
        </w:rPr>
        <w:t xml:space="preserve">vailable and schedule meetings </w:t>
      </w:r>
      <w:r w:rsidRPr="00D85CB5">
        <w:rPr>
          <w:i w:val="0"/>
          <w:lang w:val="en-IN"/>
        </w:rPr>
        <w:t>at those times</w:t>
      </w:r>
    </w:p>
    <w:p w:rsidR="00D85CB5" w:rsidRPr="00D85CB5" w:rsidRDefault="0085686B" w:rsidP="00D85CB5">
      <w:pPr>
        <w:pStyle w:val="template"/>
        <w:numPr>
          <w:ilvl w:val="0"/>
          <w:numId w:val="3"/>
        </w:numPr>
        <w:jc w:val="both"/>
        <w:rPr>
          <w:i w:val="0"/>
        </w:rPr>
      </w:pPr>
      <w:r w:rsidRPr="00D85CB5">
        <w:rPr>
          <w:i w:val="0"/>
          <w:lang w:val="en-IN"/>
        </w:rPr>
        <w:t>Setup agenda for every meeting and track progress of individual members</w:t>
      </w:r>
    </w:p>
    <w:p w:rsidR="00D85CB5" w:rsidRPr="00D85CB5" w:rsidRDefault="0085686B" w:rsidP="00D85CB5">
      <w:pPr>
        <w:pStyle w:val="template"/>
        <w:numPr>
          <w:ilvl w:val="0"/>
          <w:numId w:val="3"/>
        </w:numPr>
        <w:jc w:val="both"/>
        <w:rPr>
          <w:i w:val="0"/>
        </w:rPr>
      </w:pPr>
      <w:r w:rsidRPr="00D85CB5">
        <w:rPr>
          <w:i w:val="0"/>
          <w:lang w:val="en-IN"/>
        </w:rPr>
        <w:t>SMS and email alerts for meetings</w:t>
      </w:r>
    </w:p>
    <w:p w:rsidR="00D85CB5" w:rsidRPr="00D85CB5" w:rsidRDefault="0085686B" w:rsidP="00D85CB5">
      <w:pPr>
        <w:pStyle w:val="template"/>
        <w:numPr>
          <w:ilvl w:val="0"/>
          <w:numId w:val="3"/>
        </w:numPr>
        <w:jc w:val="both"/>
        <w:rPr>
          <w:i w:val="0"/>
        </w:rPr>
      </w:pPr>
      <w:r w:rsidRPr="00D85CB5">
        <w:rPr>
          <w:i w:val="0"/>
          <w:lang w:val="en-IN"/>
        </w:rPr>
        <w:t xml:space="preserve">Start discussion forums </w:t>
      </w:r>
      <w:r w:rsidR="00D85CB5" w:rsidRPr="00D85CB5">
        <w:rPr>
          <w:i w:val="0"/>
          <w:lang w:val="en-IN"/>
        </w:rPr>
        <w:t>and post queries and doubts related to subjects</w:t>
      </w:r>
    </w:p>
    <w:p w:rsidR="00D85CB5" w:rsidRPr="00D85CB5" w:rsidRDefault="0085686B" w:rsidP="00D85CB5">
      <w:pPr>
        <w:pStyle w:val="template"/>
        <w:numPr>
          <w:ilvl w:val="0"/>
          <w:numId w:val="3"/>
        </w:numPr>
        <w:jc w:val="both"/>
        <w:rPr>
          <w:i w:val="0"/>
        </w:rPr>
      </w:pPr>
      <w:r w:rsidRPr="00D85CB5">
        <w:rPr>
          <w:i w:val="0"/>
          <w:lang w:val="en-IN"/>
        </w:rPr>
        <w:t xml:space="preserve">Block social media notifications while group is in sessions  </w:t>
      </w:r>
    </w:p>
    <w:p w:rsidR="005B2B09" w:rsidRDefault="005B2B09">
      <w:pPr>
        <w:pStyle w:val="template"/>
      </w:pPr>
    </w:p>
    <w:p w:rsidR="00C42B76" w:rsidRDefault="00484BEC">
      <w:pPr>
        <w:pStyle w:val="Heading2"/>
      </w:pPr>
      <w:bookmarkStart w:id="25" w:name="_Toc439994676"/>
      <w:bookmarkStart w:id="26" w:name="_Toc220977199"/>
      <w:r>
        <w:t>User Classes and Characteristics</w:t>
      </w:r>
      <w:bookmarkEnd w:id="25"/>
      <w:bookmarkEnd w:id="26"/>
    </w:p>
    <w:p w:rsidR="00C42B76" w:rsidRDefault="00484BEC">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C42B76" w:rsidRDefault="00484BEC">
      <w:pPr>
        <w:pStyle w:val="Heading2"/>
      </w:pPr>
      <w:bookmarkStart w:id="27" w:name="_Toc439994677"/>
      <w:bookmarkStart w:id="28" w:name="_Toc220977200"/>
      <w:r>
        <w:t>Operating Environment</w:t>
      </w:r>
      <w:bookmarkEnd w:id="27"/>
      <w:bookmarkEnd w:id="28"/>
    </w:p>
    <w:p w:rsidR="00D85CB5" w:rsidRDefault="00D85CB5" w:rsidP="00D85CB5">
      <w:pPr>
        <w:pStyle w:val="template"/>
        <w:jc w:val="both"/>
        <w:rPr>
          <w:i w:val="0"/>
        </w:rPr>
      </w:pPr>
      <w:r w:rsidRPr="00D85CB5">
        <w:rPr>
          <w:i w:val="0"/>
          <w:lang w:val="en-IN"/>
        </w:rPr>
        <w:t xml:space="preserve">GradeUP will be a mobile </w:t>
      </w:r>
      <w:r>
        <w:rPr>
          <w:i w:val="0"/>
          <w:lang w:val="en-IN"/>
        </w:rPr>
        <w:t xml:space="preserve">based </w:t>
      </w:r>
      <w:r w:rsidRPr="00D85CB5">
        <w:rPr>
          <w:i w:val="0"/>
          <w:lang w:val="en-IN"/>
        </w:rPr>
        <w:t>application</w:t>
      </w:r>
      <w:r>
        <w:rPr>
          <w:i w:val="0"/>
          <w:lang w:val="en-IN"/>
        </w:rPr>
        <w:t xml:space="preserve"> developed on the Android OS platform</w:t>
      </w:r>
      <w:r>
        <w:rPr>
          <w:i w:val="0"/>
        </w:rPr>
        <w:t>.  It will be</w:t>
      </w:r>
      <w:r w:rsidR="005F2674">
        <w:rPr>
          <w:i w:val="0"/>
        </w:rPr>
        <w:t xml:space="preserve"> supported by Android versions 4</w:t>
      </w:r>
      <w:r>
        <w:rPr>
          <w:i w:val="0"/>
        </w:rPr>
        <w:t xml:space="preserve">.0 and above. The database will be SQLite. XML will be used to encode the data and JAVA will form the bridge between the front and back end. </w:t>
      </w:r>
    </w:p>
    <w:p w:rsidR="00D85CB5" w:rsidRPr="00D85CB5" w:rsidRDefault="00D85CB5" w:rsidP="00D85CB5">
      <w:pPr>
        <w:pStyle w:val="template"/>
        <w:jc w:val="both"/>
        <w:rPr>
          <w:i w:val="0"/>
        </w:rPr>
      </w:pPr>
    </w:p>
    <w:p w:rsidR="00C42B76" w:rsidRDefault="00484BEC">
      <w:pPr>
        <w:pStyle w:val="Heading2"/>
      </w:pPr>
      <w:bookmarkStart w:id="29" w:name="_Toc439994678"/>
      <w:bookmarkStart w:id="30" w:name="_Toc220977201"/>
      <w:r>
        <w:t>Design and Implementation Constraints</w:t>
      </w:r>
      <w:bookmarkEnd w:id="29"/>
      <w:bookmarkEnd w:id="30"/>
    </w:p>
    <w:p w:rsidR="005F2674" w:rsidRDefault="009B3195" w:rsidP="005F2674">
      <w:r w:rsidRPr="004751AB">
        <w:rPr>
          <w:highlight w:val="green"/>
        </w:rPr>
        <w:t xml:space="preserve">The GradeUP design and UI will have to be intuitive and not have cumbersome UI. </w:t>
      </w:r>
      <w:r w:rsidR="000171D1" w:rsidRPr="004751AB">
        <w:rPr>
          <w:highlight w:val="green"/>
        </w:rPr>
        <w:t>The application should be quick and responsive. The applications must also be accurate in suggesting meeting time and give out timely reminders of an upcoming meeting</w:t>
      </w:r>
      <w:r w:rsidR="000171D1">
        <w:t>.</w:t>
      </w:r>
    </w:p>
    <w:p w:rsidR="000171D1" w:rsidRPr="005F2674" w:rsidRDefault="000171D1" w:rsidP="005F2674"/>
    <w:p w:rsidR="00C42B76" w:rsidRDefault="00484BEC">
      <w:pPr>
        <w:pStyle w:val="template"/>
      </w:pPr>
      <w:r>
        <w:lastRenderedPageBreak/>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C42B76" w:rsidRDefault="00484BEC">
      <w:pPr>
        <w:pStyle w:val="Heading2"/>
      </w:pPr>
      <w:bookmarkStart w:id="31" w:name="_Toc439994679"/>
      <w:bookmarkStart w:id="32" w:name="_Toc220977202"/>
      <w:r>
        <w:t>User Documentation</w:t>
      </w:r>
      <w:bookmarkEnd w:id="31"/>
      <w:bookmarkEnd w:id="32"/>
    </w:p>
    <w:p w:rsidR="000171D1" w:rsidRDefault="000171D1" w:rsidP="000171D1">
      <w:r w:rsidRPr="00E62CD4">
        <w:rPr>
          <w:highlight w:val="green"/>
        </w:rPr>
        <w:t>The application will be designed to be intuitive to issue. Nevertheless a ‘Help’ section will be provided which describes the way in whi</w:t>
      </w:r>
      <w:r w:rsidR="00E62CD4" w:rsidRPr="00E62CD4">
        <w:rPr>
          <w:highlight w:val="green"/>
        </w:rPr>
        <w:t>ch the application and its features are to be used</w:t>
      </w:r>
      <w:r>
        <w:t>.</w:t>
      </w:r>
    </w:p>
    <w:p w:rsidR="000171D1" w:rsidRPr="000171D1" w:rsidRDefault="000171D1" w:rsidP="000171D1"/>
    <w:p w:rsidR="00C42B76" w:rsidRDefault="00484BEC">
      <w:pPr>
        <w:pStyle w:val="template"/>
      </w:pPr>
      <w:r>
        <w:t>&lt;List the user documentation components (such as user manuals, on-line help, and tutorials) that will be delivered along with the software. Identify any known user documentation delivery formats or standards.&gt;</w:t>
      </w:r>
    </w:p>
    <w:p w:rsidR="00C42B76" w:rsidRDefault="00484BEC">
      <w:pPr>
        <w:pStyle w:val="Heading2"/>
      </w:pPr>
      <w:bookmarkStart w:id="33" w:name="_Toc439994680"/>
      <w:bookmarkStart w:id="34" w:name="_Toc220977203"/>
      <w:r>
        <w:t>Assumptions and Dependencies</w:t>
      </w:r>
      <w:bookmarkEnd w:id="33"/>
      <w:bookmarkEnd w:id="34"/>
    </w:p>
    <w:p w:rsidR="000171D1" w:rsidRDefault="000171D1" w:rsidP="000171D1">
      <w:r w:rsidRPr="004751AB">
        <w:rPr>
          <w:highlight w:val="green"/>
        </w:rPr>
        <w:t xml:space="preserve">The application will </w:t>
      </w:r>
      <w:r w:rsidR="00976C63" w:rsidRPr="004751AB">
        <w:rPr>
          <w:highlight w:val="green"/>
        </w:rPr>
        <w:t>involve extensive</w:t>
      </w:r>
      <w:r w:rsidRPr="004751AB">
        <w:rPr>
          <w:highlight w:val="green"/>
        </w:rPr>
        <w:t xml:space="preserve"> use of </w:t>
      </w:r>
      <w:r w:rsidR="00976C63" w:rsidRPr="004751AB">
        <w:rPr>
          <w:highlight w:val="green"/>
        </w:rPr>
        <w:t>Android</w:t>
      </w:r>
      <w:r w:rsidRPr="004751AB">
        <w:rPr>
          <w:highlight w:val="green"/>
        </w:rPr>
        <w:t xml:space="preserve"> and </w:t>
      </w:r>
      <w:r w:rsidR="00976C63" w:rsidRPr="004751AB">
        <w:rPr>
          <w:highlight w:val="green"/>
        </w:rPr>
        <w:t>SQLite technologies. The team has little experience in these technologies so a steep learning curve can be expected to cause delays.</w:t>
      </w:r>
    </w:p>
    <w:p w:rsidR="00976C63" w:rsidRPr="000171D1" w:rsidRDefault="00976C63" w:rsidP="000171D1"/>
    <w:p w:rsidR="00C42B76" w:rsidRDefault="00484BEC">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C42B76" w:rsidRDefault="00ED5952">
      <w:pPr>
        <w:pStyle w:val="Heading1"/>
      </w:pPr>
      <w:bookmarkStart w:id="35" w:name="_Toc439994687"/>
      <w:bookmarkStart w:id="36" w:name="_Toc439994682"/>
      <w:r>
        <w:br w:type="page"/>
      </w:r>
      <w:bookmarkStart w:id="37" w:name="_Toc220977204"/>
      <w:r w:rsidR="00484BEC">
        <w:lastRenderedPageBreak/>
        <w:t>System Features</w:t>
      </w:r>
      <w:bookmarkEnd w:id="35"/>
      <w:bookmarkEnd w:id="37"/>
    </w:p>
    <w:p w:rsidR="00C42B76" w:rsidRDefault="00484BEC">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C42B76" w:rsidRDefault="009B5017">
      <w:pPr>
        <w:pStyle w:val="Heading2"/>
      </w:pPr>
      <w:r>
        <w:t>Login</w:t>
      </w:r>
      <w:r w:rsidR="00AD69AB">
        <w:t>/Logout</w:t>
      </w:r>
    </w:p>
    <w:p w:rsidR="00C42B76" w:rsidRPr="004704CE" w:rsidRDefault="00484BEC">
      <w:pPr>
        <w:pStyle w:val="level4"/>
        <w:rPr>
          <w:b/>
        </w:rPr>
      </w:pPr>
      <w:r w:rsidRPr="004704CE">
        <w:rPr>
          <w:b/>
        </w:rPr>
        <w:t>3.1.1</w:t>
      </w:r>
      <w:r w:rsidRPr="004704CE">
        <w:rPr>
          <w:b/>
        </w:rPr>
        <w:tab/>
        <w:t>Description and Priority</w:t>
      </w:r>
    </w:p>
    <w:p w:rsidR="00AD69AB" w:rsidRDefault="00AD69AB" w:rsidP="00AD69AB">
      <w:pPr>
        <w:pStyle w:val="level3text"/>
        <w:numPr>
          <w:ilvl w:val="12"/>
          <w:numId w:val="0"/>
        </w:numPr>
        <w:ind w:left="1350" w:hanging="716"/>
        <w:jc w:val="both"/>
        <w:rPr>
          <w:i w:val="0"/>
        </w:rPr>
      </w:pPr>
      <w:r w:rsidRPr="00AD69AB">
        <w:rPr>
          <w:i w:val="0"/>
        </w:rPr>
        <w:t>The login/logout feature</w:t>
      </w:r>
      <w:r w:rsidR="0047365B">
        <w:rPr>
          <w:i w:val="0"/>
        </w:rPr>
        <w:t>,</w:t>
      </w:r>
      <w:r w:rsidRPr="00AD69AB">
        <w:rPr>
          <w:i w:val="0"/>
        </w:rPr>
        <w:t xml:space="preserve"> as the name suggests</w:t>
      </w:r>
      <w:r w:rsidR="0047365B">
        <w:rPr>
          <w:i w:val="0"/>
        </w:rPr>
        <w:t>,</w:t>
      </w:r>
      <w:r w:rsidRPr="00AD69AB">
        <w:rPr>
          <w:i w:val="0"/>
        </w:rPr>
        <w:t xml:space="preserve"> allows the user to login/logout</w:t>
      </w:r>
      <w:r>
        <w:rPr>
          <w:i w:val="0"/>
        </w:rPr>
        <w:t xml:space="preserve"> of the</w:t>
      </w:r>
    </w:p>
    <w:p w:rsidR="00AD69AB" w:rsidRPr="00AD69AB" w:rsidRDefault="00AD69AB" w:rsidP="00AD69AB">
      <w:pPr>
        <w:pStyle w:val="level3text"/>
        <w:numPr>
          <w:ilvl w:val="12"/>
          <w:numId w:val="0"/>
        </w:numPr>
        <w:ind w:left="1350" w:hanging="716"/>
        <w:jc w:val="both"/>
        <w:rPr>
          <w:i w:val="0"/>
        </w:rPr>
      </w:pPr>
      <w:r w:rsidRPr="00AD69AB">
        <w:rPr>
          <w:i w:val="0"/>
        </w:rPr>
        <w:t>Application</w:t>
      </w:r>
      <w:r>
        <w:rPr>
          <w:i w:val="0"/>
        </w:rPr>
        <w:t>.</w:t>
      </w:r>
    </w:p>
    <w:p w:rsidR="00AD69AB" w:rsidRDefault="00AD69AB">
      <w:pPr>
        <w:pStyle w:val="level3text"/>
        <w:numPr>
          <w:ilvl w:val="12"/>
          <w:numId w:val="0"/>
        </w:numPr>
        <w:ind w:left="1350" w:hanging="716"/>
      </w:pPr>
    </w:p>
    <w:p w:rsidR="004704CE" w:rsidRDefault="004704CE">
      <w:pPr>
        <w:pStyle w:val="level3text"/>
        <w:numPr>
          <w:ilvl w:val="12"/>
          <w:numId w:val="0"/>
        </w:numPr>
        <w:ind w:left="1350" w:hanging="716"/>
      </w:pPr>
    </w:p>
    <w:p w:rsidR="00C42B76" w:rsidRPr="004704CE" w:rsidRDefault="00484BEC">
      <w:pPr>
        <w:pStyle w:val="level4"/>
        <w:rPr>
          <w:b/>
        </w:rPr>
      </w:pPr>
      <w:r w:rsidRPr="004704CE">
        <w:rPr>
          <w:b/>
        </w:rPr>
        <w:t>3.1.2</w:t>
      </w:r>
      <w:r w:rsidRPr="004704CE">
        <w:rPr>
          <w:b/>
        </w:rPr>
        <w:tab/>
        <w:t>Stimulus/Response Sequences</w:t>
      </w:r>
    </w:p>
    <w:p w:rsidR="00AD69AB" w:rsidRPr="004704CE" w:rsidRDefault="00AD69AB" w:rsidP="004704CE">
      <w:pPr>
        <w:pStyle w:val="level4"/>
        <w:numPr>
          <w:ilvl w:val="0"/>
          <w:numId w:val="4"/>
        </w:numPr>
        <w:jc w:val="both"/>
        <w:rPr>
          <w:rFonts w:ascii="Arial" w:hAnsi="Arial" w:cs="Arial"/>
          <w:sz w:val="22"/>
          <w:szCs w:val="22"/>
        </w:rPr>
      </w:pPr>
      <w:r w:rsidRPr="004704CE">
        <w:rPr>
          <w:rFonts w:ascii="Arial" w:hAnsi="Arial" w:cs="Arial"/>
          <w:sz w:val="22"/>
          <w:szCs w:val="22"/>
        </w:rPr>
        <w:t>User enters the right username and password and clicks on login button- the user is taken into the home page of the application with options to create groups, view groups, see their discussion posts or general public discussion threads</w:t>
      </w:r>
    </w:p>
    <w:p w:rsidR="00AD69AB" w:rsidRPr="004704CE" w:rsidRDefault="00AD69AB" w:rsidP="004704CE">
      <w:pPr>
        <w:pStyle w:val="level4"/>
        <w:numPr>
          <w:ilvl w:val="0"/>
          <w:numId w:val="4"/>
        </w:numPr>
        <w:jc w:val="both"/>
        <w:rPr>
          <w:rFonts w:ascii="Arial" w:hAnsi="Arial" w:cs="Arial"/>
          <w:sz w:val="22"/>
          <w:szCs w:val="22"/>
        </w:rPr>
      </w:pPr>
      <w:r w:rsidRPr="004704CE">
        <w:rPr>
          <w:rFonts w:ascii="Arial" w:hAnsi="Arial" w:cs="Arial"/>
          <w:sz w:val="22"/>
          <w:szCs w:val="22"/>
        </w:rPr>
        <w:t xml:space="preserve">User enters </w:t>
      </w:r>
      <w:r w:rsidR="004704CE" w:rsidRPr="004704CE">
        <w:rPr>
          <w:rFonts w:ascii="Arial" w:hAnsi="Arial" w:cs="Arial"/>
          <w:sz w:val="22"/>
          <w:szCs w:val="22"/>
        </w:rPr>
        <w:t xml:space="preserve">the </w:t>
      </w:r>
      <w:r w:rsidRPr="004704CE">
        <w:rPr>
          <w:rFonts w:ascii="Arial" w:hAnsi="Arial" w:cs="Arial"/>
          <w:sz w:val="22"/>
          <w:szCs w:val="22"/>
        </w:rPr>
        <w:t>w</w:t>
      </w:r>
      <w:r w:rsidR="004704CE" w:rsidRPr="004704CE">
        <w:rPr>
          <w:rFonts w:ascii="Arial" w:hAnsi="Arial" w:cs="Arial"/>
          <w:sz w:val="22"/>
          <w:szCs w:val="22"/>
        </w:rPr>
        <w:t>rong username and/or password- a</w:t>
      </w:r>
      <w:r w:rsidRPr="004704CE">
        <w:rPr>
          <w:rFonts w:ascii="Arial" w:hAnsi="Arial" w:cs="Arial"/>
          <w:sz w:val="22"/>
          <w:szCs w:val="22"/>
        </w:rPr>
        <w:t xml:space="preserve"> message saying invalid username/password should appear.</w:t>
      </w:r>
    </w:p>
    <w:p w:rsidR="00AD69AB" w:rsidRPr="004704CE" w:rsidRDefault="004704CE" w:rsidP="004704CE">
      <w:pPr>
        <w:pStyle w:val="level4"/>
        <w:numPr>
          <w:ilvl w:val="0"/>
          <w:numId w:val="4"/>
        </w:numPr>
        <w:jc w:val="both"/>
        <w:rPr>
          <w:rFonts w:ascii="Arial" w:hAnsi="Arial" w:cs="Arial"/>
          <w:sz w:val="22"/>
          <w:szCs w:val="22"/>
        </w:rPr>
      </w:pPr>
      <w:r w:rsidRPr="004704CE">
        <w:rPr>
          <w:rFonts w:ascii="Arial" w:hAnsi="Arial" w:cs="Arial"/>
          <w:sz w:val="22"/>
          <w:szCs w:val="22"/>
        </w:rPr>
        <w:t>L</w:t>
      </w:r>
      <w:r w:rsidR="00AD69AB" w:rsidRPr="004704CE">
        <w:rPr>
          <w:rFonts w:ascii="Arial" w:hAnsi="Arial" w:cs="Arial"/>
          <w:sz w:val="22"/>
          <w:szCs w:val="22"/>
        </w:rPr>
        <w:t xml:space="preserve">ogout button </w:t>
      </w:r>
      <w:r w:rsidRPr="004704CE">
        <w:rPr>
          <w:rFonts w:ascii="Arial" w:hAnsi="Arial" w:cs="Arial"/>
          <w:sz w:val="22"/>
          <w:szCs w:val="22"/>
        </w:rPr>
        <w:t>which appears on the</w:t>
      </w:r>
      <w:r w:rsidR="00AD69AB" w:rsidRPr="004704CE">
        <w:rPr>
          <w:rFonts w:ascii="Arial" w:hAnsi="Arial" w:cs="Arial"/>
          <w:sz w:val="22"/>
          <w:szCs w:val="22"/>
        </w:rPr>
        <w:t xml:space="preserve"> top</w:t>
      </w:r>
      <w:r w:rsidRPr="004704CE">
        <w:rPr>
          <w:rFonts w:ascii="Arial" w:hAnsi="Arial" w:cs="Arial"/>
          <w:sz w:val="22"/>
          <w:szCs w:val="22"/>
        </w:rPr>
        <w:t xml:space="preserve"> of the screen is clicked- </w:t>
      </w:r>
      <w:r w:rsidR="00AD69AB" w:rsidRPr="004704CE">
        <w:rPr>
          <w:rFonts w:ascii="Arial" w:hAnsi="Arial" w:cs="Arial"/>
          <w:sz w:val="22"/>
          <w:szCs w:val="22"/>
        </w:rPr>
        <w:t>the user is logged out of the application and a message saying so appears.</w:t>
      </w:r>
    </w:p>
    <w:p w:rsidR="004704CE" w:rsidRDefault="004704CE" w:rsidP="004704CE">
      <w:pPr>
        <w:pStyle w:val="level4"/>
        <w:ind w:left="1354"/>
      </w:pPr>
    </w:p>
    <w:p w:rsidR="00C42B76" w:rsidRDefault="004704CE" w:rsidP="004704CE">
      <w:pPr>
        <w:pStyle w:val="Heading3"/>
        <w:numPr>
          <w:ilvl w:val="0"/>
          <w:numId w:val="0"/>
        </w:numPr>
        <w:ind w:firstLine="720"/>
      </w:pPr>
      <w:r>
        <w:t xml:space="preserve">3.1.3    </w:t>
      </w:r>
      <w:r w:rsidR="00484BEC">
        <w:t>Functional Requirements</w:t>
      </w:r>
    </w:p>
    <w:p w:rsidR="00AD69AB" w:rsidRPr="004704CE" w:rsidRDefault="004704CE" w:rsidP="004704CE">
      <w:pPr>
        <w:pStyle w:val="level4"/>
        <w:ind w:left="994"/>
        <w:jc w:val="both"/>
        <w:rPr>
          <w:rFonts w:ascii="Arial" w:hAnsi="Arial" w:cs="Arial"/>
          <w:sz w:val="22"/>
          <w:szCs w:val="22"/>
        </w:rPr>
      </w:pPr>
      <w:r w:rsidRPr="004704CE">
        <w:rPr>
          <w:rFonts w:ascii="Arial" w:hAnsi="Arial" w:cs="Arial"/>
          <w:sz w:val="22"/>
          <w:szCs w:val="22"/>
        </w:rPr>
        <w:t xml:space="preserve">REQ-1: </w:t>
      </w:r>
      <w:r w:rsidR="00AD69AB" w:rsidRPr="004704CE">
        <w:rPr>
          <w:rFonts w:ascii="Arial" w:hAnsi="Arial" w:cs="Arial"/>
          <w:sz w:val="22"/>
          <w:szCs w:val="22"/>
        </w:rPr>
        <w:t xml:space="preserve">The password should not be visible as characters but instead should appear as </w:t>
      </w:r>
      <w:r>
        <w:rPr>
          <w:rFonts w:ascii="Arial" w:hAnsi="Arial" w:cs="Arial"/>
          <w:sz w:val="22"/>
          <w:szCs w:val="22"/>
        </w:rPr>
        <w:t xml:space="preserve">   </w:t>
      </w:r>
      <w:r w:rsidR="00AD69AB" w:rsidRPr="004704CE">
        <w:rPr>
          <w:rFonts w:ascii="Arial" w:hAnsi="Arial" w:cs="Arial"/>
          <w:sz w:val="22"/>
          <w:szCs w:val="22"/>
        </w:rPr>
        <w:t>‘*’</w:t>
      </w:r>
    </w:p>
    <w:p w:rsidR="00AD69AB" w:rsidRPr="004704CE" w:rsidRDefault="004704CE" w:rsidP="004704CE">
      <w:pPr>
        <w:pStyle w:val="level4"/>
        <w:ind w:left="994"/>
        <w:jc w:val="both"/>
        <w:rPr>
          <w:rFonts w:ascii="Arial" w:hAnsi="Arial" w:cs="Arial"/>
          <w:sz w:val="22"/>
          <w:szCs w:val="22"/>
        </w:rPr>
      </w:pPr>
      <w:r w:rsidRPr="004704CE">
        <w:rPr>
          <w:rFonts w:ascii="Arial" w:hAnsi="Arial" w:cs="Arial"/>
          <w:sz w:val="22"/>
          <w:szCs w:val="22"/>
        </w:rPr>
        <w:t xml:space="preserve">REQ-2: </w:t>
      </w:r>
      <w:r w:rsidR="00AD69AB" w:rsidRPr="004704CE">
        <w:rPr>
          <w:rFonts w:ascii="Arial" w:hAnsi="Arial" w:cs="Arial"/>
          <w:sz w:val="22"/>
          <w:szCs w:val="22"/>
        </w:rPr>
        <w:t>The main home screen should be loaded only if the username/password combo is correct, otherwise the error message should appear</w:t>
      </w:r>
    </w:p>
    <w:p w:rsidR="00AD69AB" w:rsidRDefault="004704CE" w:rsidP="004704CE">
      <w:pPr>
        <w:pStyle w:val="level4"/>
        <w:ind w:left="994"/>
        <w:jc w:val="both"/>
        <w:rPr>
          <w:rFonts w:ascii="Arial" w:hAnsi="Arial" w:cs="Arial"/>
          <w:sz w:val="22"/>
          <w:szCs w:val="22"/>
        </w:rPr>
      </w:pPr>
      <w:r w:rsidRPr="004704CE">
        <w:rPr>
          <w:rFonts w:ascii="Arial" w:hAnsi="Arial" w:cs="Arial"/>
          <w:sz w:val="22"/>
          <w:szCs w:val="22"/>
        </w:rPr>
        <w:t xml:space="preserve">REQ-3: </w:t>
      </w:r>
      <w:r w:rsidR="00AD69AB" w:rsidRPr="004704CE">
        <w:rPr>
          <w:rFonts w:ascii="Arial" w:hAnsi="Arial" w:cs="Arial"/>
          <w:sz w:val="22"/>
          <w:szCs w:val="22"/>
        </w:rPr>
        <w:t>Once the user is logged out the user should not be able to go back into the application without logging on again</w:t>
      </w:r>
    </w:p>
    <w:p w:rsidR="008D239C" w:rsidRPr="004704CE" w:rsidRDefault="008D239C" w:rsidP="004704CE">
      <w:pPr>
        <w:pStyle w:val="level4"/>
        <w:ind w:left="994"/>
        <w:jc w:val="both"/>
        <w:rPr>
          <w:rFonts w:ascii="Arial" w:hAnsi="Arial" w:cs="Arial"/>
          <w:sz w:val="22"/>
          <w:szCs w:val="22"/>
        </w:rPr>
      </w:pPr>
    </w:p>
    <w:p w:rsidR="00C42B76" w:rsidRDefault="009B5017">
      <w:pPr>
        <w:pStyle w:val="Heading2"/>
        <w:rPr>
          <w:szCs w:val="28"/>
        </w:rPr>
      </w:pPr>
      <w:r w:rsidRPr="00AD69AB">
        <w:rPr>
          <w:szCs w:val="28"/>
        </w:rPr>
        <w:t>Create a group</w:t>
      </w:r>
    </w:p>
    <w:p w:rsidR="0053475F" w:rsidRPr="004704CE" w:rsidRDefault="008D239C" w:rsidP="0053475F">
      <w:pPr>
        <w:pStyle w:val="level4"/>
        <w:rPr>
          <w:b/>
        </w:rPr>
      </w:pPr>
      <w:r>
        <w:rPr>
          <w:b/>
        </w:rPr>
        <w:t>3.2</w:t>
      </w:r>
      <w:r w:rsidR="0053475F" w:rsidRPr="004704CE">
        <w:rPr>
          <w:b/>
        </w:rPr>
        <w:t>.1</w:t>
      </w:r>
      <w:r w:rsidR="0053475F" w:rsidRPr="004704CE">
        <w:rPr>
          <w:b/>
        </w:rPr>
        <w:tab/>
        <w:t>Description and Priority</w:t>
      </w:r>
    </w:p>
    <w:p w:rsidR="0053475F" w:rsidRDefault="0053475F" w:rsidP="001F2410">
      <w:pPr>
        <w:pStyle w:val="level3text"/>
        <w:numPr>
          <w:ilvl w:val="12"/>
          <w:numId w:val="0"/>
        </w:numPr>
        <w:ind w:left="1264" w:hanging="630"/>
        <w:jc w:val="both"/>
        <w:rPr>
          <w:i w:val="0"/>
        </w:rPr>
      </w:pPr>
      <w:r w:rsidRPr="00AD69AB">
        <w:rPr>
          <w:i w:val="0"/>
        </w:rPr>
        <w:t>Th</w:t>
      </w:r>
      <w:r>
        <w:rPr>
          <w:i w:val="0"/>
        </w:rPr>
        <w:t>is</w:t>
      </w:r>
      <w:r w:rsidRPr="00AD69AB">
        <w:rPr>
          <w:i w:val="0"/>
        </w:rPr>
        <w:t xml:space="preserve"> feature </w:t>
      </w:r>
      <w:r>
        <w:rPr>
          <w:i w:val="0"/>
        </w:rPr>
        <w:t>allows</w:t>
      </w:r>
      <w:r w:rsidR="00DD4C11">
        <w:rPr>
          <w:i w:val="0"/>
        </w:rPr>
        <w:t xml:space="preserve"> the user to create a new group. </w:t>
      </w:r>
    </w:p>
    <w:p w:rsidR="004704CE" w:rsidRPr="00AD69AB" w:rsidRDefault="004704CE" w:rsidP="004704CE">
      <w:pPr>
        <w:pStyle w:val="level3text"/>
        <w:numPr>
          <w:ilvl w:val="12"/>
          <w:numId w:val="0"/>
        </w:numPr>
        <w:ind w:left="1264" w:hanging="630"/>
        <w:jc w:val="both"/>
        <w:rPr>
          <w:i w:val="0"/>
        </w:rPr>
      </w:pPr>
    </w:p>
    <w:p w:rsidR="0053475F" w:rsidRDefault="0053475F" w:rsidP="0053475F">
      <w:pPr>
        <w:pStyle w:val="level3text"/>
        <w:numPr>
          <w:ilvl w:val="12"/>
          <w:numId w:val="0"/>
        </w:numPr>
        <w:ind w:left="1350" w:hanging="716"/>
      </w:pPr>
    </w:p>
    <w:p w:rsidR="0053475F" w:rsidRPr="00DD4C11" w:rsidRDefault="008D239C" w:rsidP="00DD4C11">
      <w:pPr>
        <w:pStyle w:val="level4"/>
        <w:ind w:left="0" w:firstLine="634"/>
        <w:rPr>
          <w:b/>
        </w:rPr>
      </w:pPr>
      <w:r>
        <w:rPr>
          <w:b/>
        </w:rPr>
        <w:t>3.2</w:t>
      </w:r>
      <w:r w:rsidR="0053475F" w:rsidRPr="00DD4C11">
        <w:rPr>
          <w:b/>
        </w:rPr>
        <w:t>.2</w:t>
      </w:r>
      <w:r w:rsidR="0053475F" w:rsidRPr="00DD4C11">
        <w:rPr>
          <w:b/>
        </w:rPr>
        <w:tab/>
        <w:t>Stimulus/Response Sequences</w:t>
      </w:r>
    </w:p>
    <w:p w:rsidR="001F2410" w:rsidRDefault="0053475F" w:rsidP="001F2410">
      <w:pPr>
        <w:pStyle w:val="level4"/>
        <w:numPr>
          <w:ilvl w:val="0"/>
          <w:numId w:val="4"/>
        </w:numPr>
        <w:rPr>
          <w:rFonts w:ascii="Arial" w:hAnsi="Arial" w:cs="Arial"/>
          <w:sz w:val="22"/>
          <w:szCs w:val="22"/>
        </w:rPr>
      </w:pPr>
      <w:r w:rsidRPr="00DD4C11">
        <w:rPr>
          <w:rFonts w:ascii="Arial" w:hAnsi="Arial" w:cs="Arial"/>
          <w:sz w:val="22"/>
          <w:szCs w:val="22"/>
        </w:rPr>
        <w:t xml:space="preserve">User clicks on </w:t>
      </w:r>
      <w:r w:rsidR="00DD4C11" w:rsidRPr="00DD4C11">
        <w:rPr>
          <w:rFonts w:ascii="Arial" w:hAnsi="Arial" w:cs="Arial"/>
          <w:sz w:val="22"/>
          <w:szCs w:val="22"/>
        </w:rPr>
        <w:t>‘</w:t>
      </w:r>
      <w:r w:rsidRPr="00DD4C11">
        <w:rPr>
          <w:rFonts w:ascii="Arial" w:hAnsi="Arial" w:cs="Arial"/>
          <w:sz w:val="22"/>
          <w:szCs w:val="22"/>
        </w:rPr>
        <w:t>create a group</w:t>
      </w:r>
      <w:r w:rsidR="00DD4C11" w:rsidRPr="00DD4C11">
        <w:rPr>
          <w:rFonts w:ascii="Arial" w:hAnsi="Arial" w:cs="Arial"/>
          <w:sz w:val="22"/>
          <w:szCs w:val="22"/>
        </w:rPr>
        <w:t>’ button- The user is prompted to enter a group name and once he/she clicks ‘submit’ a new group is created</w:t>
      </w:r>
    </w:p>
    <w:p w:rsidR="001F2410" w:rsidRPr="001F2410" w:rsidRDefault="001F2410" w:rsidP="001F2410">
      <w:pPr>
        <w:pStyle w:val="level4"/>
        <w:numPr>
          <w:ilvl w:val="0"/>
          <w:numId w:val="4"/>
        </w:numPr>
        <w:rPr>
          <w:rFonts w:ascii="Arial" w:hAnsi="Arial" w:cs="Arial"/>
          <w:sz w:val="22"/>
          <w:szCs w:val="22"/>
        </w:rPr>
      </w:pPr>
      <w:r>
        <w:rPr>
          <w:rFonts w:ascii="Arial" w:hAnsi="Arial" w:cs="Arial"/>
          <w:sz w:val="22"/>
          <w:szCs w:val="22"/>
        </w:rPr>
        <w:t>User can add members to the group</w:t>
      </w:r>
    </w:p>
    <w:p w:rsidR="0053475F" w:rsidRPr="00DD4C11" w:rsidRDefault="008D239C" w:rsidP="008D239C">
      <w:pPr>
        <w:pStyle w:val="Heading3"/>
        <w:numPr>
          <w:ilvl w:val="0"/>
          <w:numId w:val="0"/>
        </w:numPr>
        <w:ind w:firstLine="720"/>
      </w:pPr>
      <w:r>
        <w:t xml:space="preserve">3.2.3   </w:t>
      </w:r>
      <w:r w:rsidR="0053475F" w:rsidRPr="00DD4C11">
        <w:t>Functional Requirements</w:t>
      </w:r>
    </w:p>
    <w:p w:rsidR="0053475F" w:rsidRPr="00DD4C11" w:rsidRDefault="00DD4C11" w:rsidP="00DD4C11">
      <w:pPr>
        <w:pStyle w:val="level4"/>
        <w:ind w:left="994"/>
        <w:rPr>
          <w:rFonts w:ascii="Arial" w:hAnsi="Arial" w:cs="Arial"/>
          <w:sz w:val="22"/>
          <w:szCs w:val="22"/>
        </w:rPr>
      </w:pPr>
      <w:r>
        <w:rPr>
          <w:rFonts w:ascii="Arial" w:hAnsi="Arial" w:cs="Arial"/>
          <w:sz w:val="22"/>
          <w:szCs w:val="22"/>
        </w:rPr>
        <w:lastRenderedPageBreak/>
        <w:t xml:space="preserve">REQ-1: </w:t>
      </w:r>
      <w:r w:rsidRPr="00DD4C11">
        <w:rPr>
          <w:rFonts w:ascii="Arial" w:hAnsi="Arial" w:cs="Arial"/>
          <w:sz w:val="22"/>
          <w:szCs w:val="22"/>
        </w:rPr>
        <w:t>The new group should be saved in the database and should be available whenever the user views list of groups created by him/her.</w:t>
      </w:r>
    </w:p>
    <w:p w:rsidR="0053475F" w:rsidRPr="00DD4C11" w:rsidRDefault="00DD4C11" w:rsidP="001F2410">
      <w:pPr>
        <w:pStyle w:val="level4"/>
        <w:ind w:left="994"/>
        <w:rPr>
          <w:rFonts w:ascii="Arial" w:hAnsi="Arial" w:cs="Arial"/>
          <w:sz w:val="22"/>
          <w:szCs w:val="22"/>
        </w:rPr>
      </w:pPr>
      <w:r>
        <w:rPr>
          <w:rFonts w:ascii="Arial" w:hAnsi="Arial" w:cs="Arial"/>
          <w:sz w:val="22"/>
          <w:szCs w:val="22"/>
        </w:rPr>
        <w:t xml:space="preserve">REQ-2: </w:t>
      </w:r>
      <w:r w:rsidRPr="00DD4C11">
        <w:rPr>
          <w:rFonts w:ascii="Arial" w:hAnsi="Arial" w:cs="Arial"/>
          <w:sz w:val="22"/>
          <w:szCs w:val="22"/>
        </w:rPr>
        <w:t xml:space="preserve">There should be no duplicate group name for each particular user i.e the same user cannot have 2 </w:t>
      </w:r>
      <w:r w:rsidR="001F2410">
        <w:rPr>
          <w:rFonts w:ascii="Arial" w:hAnsi="Arial" w:cs="Arial"/>
          <w:sz w:val="22"/>
          <w:szCs w:val="22"/>
        </w:rPr>
        <w:t>groups of the same name</w:t>
      </w:r>
    </w:p>
    <w:p w:rsidR="0053475F" w:rsidRDefault="0053475F" w:rsidP="0053475F"/>
    <w:p w:rsidR="008D239C" w:rsidRDefault="008D239C" w:rsidP="0053475F"/>
    <w:p w:rsidR="008D239C" w:rsidRDefault="008D239C" w:rsidP="008D239C">
      <w:pPr>
        <w:pStyle w:val="Heading2"/>
      </w:pPr>
      <w:r w:rsidRPr="008D239C">
        <w:t>Join</w:t>
      </w:r>
      <w:r w:rsidR="001F2410" w:rsidRPr="00AD69AB">
        <w:rPr>
          <w:szCs w:val="28"/>
        </w:rPr>
        <w:t>/</w:t>
      </w:r>
      <w:r w:rsidR="001F2410">
        <w:rPr>
          <w:szCs w:val="28"/>
        </w:rPr>
        <w:t>Leave a</w:t>
      </w:r>
      <w:r w:rsidRPr="008D239C">
        <w:t xml:space="preserve"> group</w:t>
      </w:r>
    </w:p>
    <w:p w:rsidR="008D239C" w:rsidRPr="004704CE" w:rsidRDefault="008D239C" w:rsidP="008D239C">
      <w:pPr>
        <w:pStyle w:val="level4"/>
        <w:rPr>
          <w:b/>
        </w:rPr>
      </w:pPr>
      <w:r>
        <w:rPr>
          <w:b/>
        </w:rPr>
        <w:t>3.3</w:t>
      </w:r>
      <w:r w:rsidRPr="004704CE">
        <w:rPr>
          <w:b/>
        </w:rPr>
        <w:t>.1</w:t>
      </w:r>
      <w:r w:rsidRPr="004704CE">
        <w:rPr>
          <w:b/>
        </w:rPr>
        <w:tab/>
        <w:t>Description and Priority</w:t>
      </w:r>
    </w:p>
    <w:p w:rsidR="008D239C" w:rsidRDefault="008D239C" w:rsidP="008D239C">
      <w:pPr>
        <w:pStyle w:val="level3text"/>
        <w:numPr>
          <w:ilvl w:val="12"/>
          <w:numId w:val="0"/>
        </w:numPr>
        <w:ind w:left="1264" w:hanging="630"/>
        <w:jc w:val="both"/>
        <w:rPr>
          <w:i w:val="0"/>
        </w:rPr>
      </w:pPr>
      <w:r w:rsidRPr="00AD69AB">
        <w:rPr>
          <w:i w:val="0"/>
        </w:rPr>
        <w:t>Th</w:t>
      </w:r>
      <w:r>
        <w:rPr>
          <w:i w:val="0"/>
        </w:rPr>
        <w:t>is</w:t>
      </w:r>
      <w:r w:rsidRPr="00AD69AB">
        <w:rPr>
          <w:i w:val="0"/>
        </w:rPr>
        <w:t xml:space="preserve"> feature </w:t>
      </w:r>
      <w:r>
        <w:rPr>
          <w:i w:val="0"/>
        </w:rPr>
        <w:t>allows the user to join an existing</w:t>
      </w:r>
      <w:r w:rsidR="00ED25E6">
        <w:rPr>
          <w:i w:val="0"/>
        </w:rPr>
        <w:t xml:space="preserve"> group</w:t>
      </w:r>
      <w:r w:rsidR="001F2410">
        <w:rPr>
          <w:i w:val="0"/>
        </w:rPr>
        <w:t>. A user can also leave the group that they are a part of</w:t>
      </w:r>
    </w:p>
    <w:p w:rsidR="008D239C" w:rsidRPr="00AD69AB" w:rsidRDefault="008D239C" w:rsidP="008D239C">
      <w:pPr>
        <w:pStyle w:val="level3text"/>
        <w:numPr>
          <w:ilvl w:val="12"/>
          <w:numId w:val="0"/>
        </w:numPr>
        <w:ind w:left="1264" w:hanging="630"/>
        <w:jc w:val="both"/>
        <w:rPr>
          <w:i w:val="0"/>
        </w:rPr>
      </w:pPr>
    </w:p>
    <w:p w:rsidR="008D239C" w:rsidRDefault="008D239C" w:rsidP="008D239C">
      <w:pPr>
        <w:pStyle w:val="level3text"/>
        <w:numPr>
          <w:ilvl w:val="12"/>
          <w:numId w:val="0"/>
        </w:numPr>
        <w:ind w:left="1350" w:hanging="716"/>
      </w:pPr>
    </w:p>
    <w:p w:rsidR="008D239C" w:rsidRPr="00DD4C11" w:rsidRDefault="008D239C" w:rsidP="008D239C">
      <w:pPr>
        <w:pStyle w:val="level4"/>
        <w:ind w:left="0" w:firstLine="634"/>
        <w:rPr>
          <w:b/>
        </w:rPr>
      </w:pPr>
      <w:r>
        <w:rPr>
          <w:b/>
        </w:rPr>
        <w:t>3.3</w:t>
      </w:r>
      <w:r w:rsidRPr="00DD4C11">
        <w:rPr>
          <w:b/>
        </w:rPr>
        <w:t>.2</w:t>
      </w:r>
      <w:r w:rsidRPr="00DD4C11">
        <w:rPr>
          <w:b/>
        </w:rPr>
        <w:tab/>
        <w:t>Stimulus/Response Sequences</w:t>
      </w:r>
    </w:p>
    <w:p w:rsidR="008D239C" w:rsidRDefault="008D239C" w:rsidP="008D239C">
      <w:pPr>
        <w:pStyle w:val="level4"/>
        <w:numPr>
          <w:ilvl w:val="0"/>
          <w:numId w:val="4"/>
        </w:numPr>
        <w:rPr>
          <w:rFonts w:ascii="Arial" w:hAnsi="Arial" w:cs="Arial"/>
          <w:sz w:val="22"/>
          <w:szCs w:val="22"/>
        </w:rPr>
      </w:pPr>
      <w:r w:rsidRPr="00DD4C11">
        <w:rPr>
          <w:rFonts w:ascii="Arial" w:hAnsi="Arial" w:cs="Arial"/>
          <w:sz w:val="22"/>
          <w:szCs w:val="22"/>
        </w:rPr>
        <w:t xml:space="preserve">User </w:t>
      </w:r>
      <w:r>
        <w:rPr>
          <w:rFonts w:ascii="Arial" w:hAnsi="Arial" w:cs="Arial"/>
          <w:sz w:val="22"/>
          <w:szCs w:val="22"/>
        </w:rPr>
        <w:t xml:space="preserve">goes through a list of groups and </w:t>
      </w:r>
      <w:r w:rsidRPr="00DD4C11">
        <w:rPr>
          <w:rFonts w:ascii="Arial" w:hAnsi="Arial" w:cs="Arial"/>
          <w:sz w:val="22"/>
          <w:szCs w:val="22"/>
        </w:rPr>
        <w:t>clicks on ‘</w:t>
      </w:r>
      <w:r>
        <w:rPr>
          <w:rFonts w:ascii="Arial" w:hAnsi="Arial" w:cs="Arial"/>
          <w:sz w:val="22"/>
          <w:szCs w:val="22"/>
        </w:rPr>
        <w:t>join</w:t>
      </w:r>
      <w:r w:rsidRPr="00DD4C11">
        <w:rPr>
          <w:rFonts w:ascii="Arial" w:hAnsi="Arial" w:cs="Arial"/>
          <w:sz w:val="22"/>
          <w:szCs w:val="22"/>
        </w:rPr>
        <w:t xml:space="preserve"> a group’ button</w:t>
      </w:r>
      <w:r>
        <w:rPr>
          <w:rFonts w:ascii="Arial" w:hAnsi="Arial" w:cs="Arial"/>
          <w:sz w:val="22"/>
          <w:szCs w:val="22"/>
        </w:rPr>
        <w:t xml:space="preserve"> for a particular group</w:t>
      </w:r>
      <w:r w:rsidRPr="00DD4C11">
        <w:rPr>
          <w:rFonts w:ascii="Arial" w:hAnsi="Arial" w:cs="Arial"/>
          <w:sz w:val="22"/>
          <w:szCs w:val="22"/>
        </w:rPr>
        <w:t xml:space="preserve">- The user is </w:t>
      </w:r>
      <w:r>
        <w:rPr>
          <w:rFonts w:ascii="Arial" w:hAnsi="Arial" w:cs="Arial"/>
          <w:sz w:val="22"/>
          <w:szCs w:val="22"/>
        </w:rPr>
        <w:t>added as a new member to the group</w:t>
      </w:r>
    </w:p>
    <w:p w:rsidR="001F2410" w:rsidRPr="00DD4C11" w:rsidRDefault="001F2410" w:rsidP="008D239C">
      <w:pPr>
        <w:pStyle w:val="level4"/>
        <w:numPr>
          <w:ilvl w:val="0"/>
          <w:numId w:val="4"/>
        </w:numPr>
        <w:rPr>
          <w:rFonts w:ascii="Arial" w:hAnsi="Arial" w:cs="Arial"/>
          <w:sz w:val="22"/>
          <w:szCs w:val="22"/>
        </w:rPr>
      </w:pPr>
      <w:r>
        <w:rPr>
          <w:rFonts w:ascii="Arial" w:hAnsi="Arial" w:cs="Arial"/>
          <w:sz w:val="22"/>
          <w:szCs w:val="22"/>
        </w:rPr>
        <w:t>User can leave the group by clicking ‘leave group’ button</w:t>
      </w:r>
    </w:p>
    <w:p w:rsidR="008D239C" w:rsidRPr="00DD4C11" w:rsidRDefault="008D239C" w:rsidP="008D239C">
      <w:pPr>
        <w:pStyle w:val="level4"/>
        <w:ind w:left="1354"/>
        <w:rPr>
          <w:rFonts w:ascii="Arial" w:hAnsi="Arial" w:cs="Arial"/>
          <w:sz w:val="22"/>
          <w:szCs w:val="22"/>
        </w:rPr>
      </w:pPr>
    </w:p>
    <w:p w:rsidR="008D239C" w:rsidRPr="00DD4C11" w:rsidRDefault="008D239C" w:rsidP="008D239C">
      <w:pPr>
        <w:pStyle w:val="Heading3"/>
        <w:numPr>
          <w:ilvl w:val="0"/>
          <w:numId w:val="0"/>
        </w:numPr>
        <w:ind w:firstLine="720"/>
      </w:pPr>
      <w:r>
        <w:t xml:space="preserve">3.3.3   </w:t>
      </w:r>
      <w:r w:rsidRPr="00DD4C11">
        <w:t>Functional Requirements</w:t>
      </w:r>
    </w:p>
    <w:p w:rsidR="008D239C" w:rsidRPr="00DD4C11" w:rsidRDefault="008D239C" w:rsidP="008D239C">
      <w:pPr>
        <w:pStyle w:val="level4"/>
        <w:ind w:left="994"/>
        <w:rPr>
          <w:rFonts w:ascii="Arial" w:hAnsi="Arial" w:cs="Arial"/>
          <w:sz w:val="22"/>
          <w:szCs w:val="22"/>
        </w:rPr>
      </w:pPr>
      <w:r>
        <w:rPr>
          <w:rFonts w:ascii="Arial" w:hAnsi="Arial" w:cs="Arial"/>
          <w:sz w:val="22"/>
          <w:szCs w:val="22"/>
        </w:rPr>
        <w:t>REQ-1: The user data should be added to the members list of the group in the DB and vice versa</w:t>
      </w:r>
    </w:p>
    <w:p w:rsidR="008D239C" w:rsidRDefault="008D239C" w:rsidP="008D239C">
      <w:pPr>
        <w:pStyle w:val="level4"/>
        <w:ind w:left="994"/>
        <w:rPr>
          <w:rFonts w:ascii="Arial" w:hAnsi="Arial" w:cs="Arial"/>
          <w:sz w:val="22"/>
          <w:szCs w:val="22"/>
        </w:rPr>
      </w:pPr>
      <w:r>
        <w:rPr>
          <w:rFonts w:ascii="Arial" w:hAnsi="Arial" w:cs="Arial"/>
          <w:sz w:val="22"/>
          <w:szCs w:val="22"/>
        </w:rPr>
        <w:t>REQ-2: The user should be able to post/start discussions in the group once he/she has joined a group</w:t>
      </w:r>
    </w:p>
    <w:p w:rsidR="001F2410" w:rsidRPr="00DD4C11" w:rsidRDefault="001F2410" w:rsidP="001F2410">
      <w:pPr>
        <w:pStyle w:val="level4"/>
        <w:ind w:left="994"/>
        <w:rPr>
          <w:rFonts w:ascii="Arial" w:hAnsi="Arial" w:cs="Arial"/>
          <w:sz w:val="22"/>
          <w:szCs w:val="22"/>
        </w:rPr>
      </w:pPr>
      <w:r>
        <w:rPr>
          <w:rFonts w:ascii="Arial" w:hAnsi="Arial" w:cs="Arial"/>
          <w:sz w:val="22"/>
          <w:szCs w:val="22"/>
        </w:rPr>
        <w:t xml:space="preserve">REQ-3: </w:t>
      </w:r>
      <w:r w:rsidRPr="00DD4C11">
        <w:rPr>
          <w:rFonts w:ascii="Arial" w:hAnsi="Arial" w:cs="Arial"/>
          <w:sz w:val="22"/>
          <w:szCs w:val="22"/>
        </w:rPr>
        <w:t xml:space="preserve">On </w:t>
      </w:r>
      <w:r>
        <w:rPr>
          <w:rFonts w:ascii="Arial" w:hAnsi="Arial" w:cs="Arial"/>
          <w:sz w:val="22"/>
          <w:szCs w:val="22"/>
        </w:rPr>
        <w:t xml:space="preserve">leaving a </w:t>
      </w:r>
      <w:r w:rsidRPr="00DD4C11">
        <w:rPr>
          <w:rFonts w:ascii="Arial" w:hAnsi="Arial" w:cs="Arial"/>
          <w:sz w:val="22"/>
          <w:szCs w:val="22"/>
        </w:rPr>
        <w:t>group all related data to the particular group should be removed from the DB</w:t>
      </w:r>
      <w:r>
        <w:rPr>
          <w:rFonts w:ascii="Arial" w:hAnsi="Arial" w:cs="Arial"/>
          <w:sz w:val="22"/>
          <w:szCs w:val="22"/>
        </w:rPr>
        <w:t xml:space="preserve"> for that particular user</w:t>
      </w:r>
      <w:r w:rsidRPr="00DD4C11">
        <w:rPr>
          <w:rFonts w:ascii="Arial" w:hAnsi="Arial" w:cs="Arial"/>
          <w:sz w:val="22"/>
          <w:szCs w:val="22"/>
        </w:rPr>
        <w:t xml:space="preserve"> and should not show up again on </w:t>
      </w:r>
      <w:r>
        <w:rPr>
          <w:rFonts w:ascii="Arial" w:hAnsi="Arial" w:cs="Arial"/>
          <w:sz w:val="22"/>
          <w:szCs w:val="22"/>
        </w:rPr>
        <w:t>that user’s</w:t>
      </w:r>
      <w:r w:rsidRPr="00DD4C11">
        <w:rPr>
          <w:rFonts w:ascii="Arial" w:hAnsi="Arial" w:cs="Arial"/>
          <w:sz w:val="22"/>
          <w:szCs w:val="22"/>
        </w:rPr>
        <w:t xml:space="preserve"> list of groups</w:t>
      </w:r>
    </w:p>
    <w:p w:rsidR="008D239C" w:rsidRPr="008D239C" w:rsidRDefault="008D239C" w:rsidP="0053475F">
      <w:pPr>
        <w:rPr>
          <w:b/>
          <w:sz w:val="28"/>
          <w:szCs w:val="28"/>
        </w:rPr>
      </w:pPr>
    </w:p>
    <w:p w:rsidR="009B5017" w:rsidRDefault="009B5017" w:rsidP="009B5017">
      <w:pPr>
        <w:pStyle w:val="Heading2"/>
        <w:rPr>
          <w:szCs w:val="28"/>
        </w:rPr>
      </w:pPr>
      <w:r w:rsidRPr="00AD69AB">
        <w:rPr>
          <w:szCs w:val="28"/>
        </w:rPr>
        <w:t xml:space="preserve">View </w:t>
      </w:r>
      <w:r w:rsidR="008D239C">
        <w:rPr>
          <w:szCs w:val="28"/>
        </w:rPr>
        <w:t>‘</w:t>
      </w:r>
      <w:r w:rsidR="001F2410">
        <w:rPr>
          <w:szCs w:val="28"/>
        </w:rPr>
        <w:t>my dashboard</w:t>
      </w:r>
      <w:r w:rsidR="008D239C">
        <w:rPr>
          <w:szCs w:val="28"/>
        </w:rPr>
        <w:t>’</w:t>
      </w:r>
      <w:r w:rsidRPr="00AD69AB">
        <w:rPr>
          <w:szCs w:val="28"/>
        </w:rPr>
        <w:t xml:space="preserve"> list</w:t>
      </w:r>
    </w:p>
    <w:p w:rsidR="008D239C" w:rsidRPr="004704CE" w:rsidRDefault="008D239C" w:rsidP="008D239C">
      <w:pPr>
        <w:pStyle w:val="level4"/>
        <w:rPr>
          <w:b/>
        </w:rPr>
      </w:pPr>
      <w:r>
        <w:rPr>
          <w:b/>
        </w:rPr>
        <w:t>3.4</w:t>
      </w:r>
      <w:r w:rsidRPr="004704CE">
        <w:rPr>
          <w:b/>
        </w:rPr>
        <w:t>.1</w:t>
      </w:r>
      <w:r w:rsidRPr="004704CE">
        <w:rPr>
          <w:b/>
        </w:rPr>
        <w:tab/>
        <w:t>Description and Priority</w:t>
      </w:r>
    </w:p>
    <w:p w:rsidR="008D239C" w:rsidRDefault="008D239C" w:rsidP="008D239C">
      <w:pPr>
        <w:pStyle w:val="level3text"/>
        <w:numPr>
          <w:ilvl w:val="12"/>
          <w:numId w:val="0"/>
        </w:numPr>
        <w:ind w:left="1264" w:hanging="630"/>
        <w:jc w:val="both"/>
        <w:rPr>
          <w:i w:val="0"/>
        </w:rPr>
      </w:pPr>
      <w:r w:rsidRPr="00AD69AB">
        <w:rPr>
          <w:i w:val="0"/>
        </w:rPr>
        <w:t>Th</w:t>
      </w:r>
      <w:r w:rsidR="00ED25E6">
        <w:rPr>
          <w:i w:val="0"/>
        </w:rPr>
        <w:t>is shows the groups, that the logged in user is a part of, in the form of a list. If the user clicks</w:t>
      </w:r>
    </w:p>
    <w:p w:rsidR="00ED25E6" w:rsidRDefault="00ED25E6" w:rsidP="008D239C">
      <w:pPr>
        <w:pStyle w:val="level3text"/>
        <w:numPr>
          <w:ilvl w:val="12"/>
          <w:numId w:val="0"/>
        </w:numPr>
        <w:ind w:left="1264" w:hanging="630"/>
        <w:jc w:val="both"/>
        <w:rPr>
          <w:i w:val="0"/>
        </w:rPr>
      </w:pPr>
      <w:r>
        <w:rPr>
          <w:i w:val="0"/>
        </w:rPr>
        <w:t>on any of the group names then they are directed to the group specific page</w:t>
      </w:r>
    </w:p>
    <w:p w:rsidR="008D239C" w:rsidRPr="00AD69AB" w:rsidRDefault="008D239C" w:rsidP="008D239C">
      <w:pPr>
        <w:pStyle w:val="level3text"/>
        <w:numPr>
          <w:ilvl w:val="12"/>
          <w:numId w:val="0"/>
        </w:numPr>
        <w:ind w:left="1264" w:hanging="630"/>
        <w:jc w:val="both"/>
        <w:rPr>
          <w:i w:val="0"/>
        </w:rPr>
      </w:pPr>
    </w:p>
    <w:p w:rsidR="008D239C" w:rsidRDefault="008D239C" w:rsidP="008D239C">
      <w:pPr>
        <w:pStyle w:val="level3text"/>
        <w:numPr>
          <w:ilvl w:val="12"/>
          <w:numId w:val="0"/>
        </w:numPr>
        <w:ind w:left="1350" w:hanging="716"/>
      </w:pPr>
    </w:p>
    <w:p w:rsidR="008D239C" w:rsidRPr="00DD4C11" w:rsidRDefault="008D239C" w:rsidP="008D239C">
      <w:pPr>
        <w:pStyle w:val="level4"/>
        <w:ind w:left="0" w:firstLine="634"/>
        <w:rPr>
          <w:b/>
        </w:rPr>
      </w:pPr>
      <w:r>
        <w:rPr>
          <w:b/>
        </w:rPr>
        <w:t>3.4</w:t>
      </w:r>
      <w:r w:rsidRPr="00DD4C11">
        <w:rPr>
          <w:b/>
        </w:rPr>
        <w:t>.2</w:t>
      </w:r>
      <w:r w:rsidRPr="00DD4C11">
        <w:rPr>
          <w:b/>
        </w:rPr>
        <w:tab/>
        <w:t>Stimulus/Response Sequences</w:t>
      </w:r>
    </w:p>
    <w:p w:rsidR="008D239C" w:rsidRDefault="008D239C" w:rsidP="008D239C">
      <w:pPr>
        <w:pStyle w:val="level4"/>
        <w:numPr>
          <w:ilvl w:val="0"/>
          <w:numId w:val="4"/>
        </w:numPr>
        <w:rPr>
          <w:rFonts w:ascii="Arial" w:hAnsi="Arial" w:cs="Arial"/>
          <w:sz w:val="22"/>
          <w:szCs w:val="22"/>
        </w:rPr>
      </w:pPr>
      <w:r w:rsidRPr="00DD4C11">
        <w:rPr>
          <w:rFonts w:ascii="Arial" w:hAnsi="Arial" w:cs="Arial"/>
          <w:sz w:val="22"/>
          <w:szCs w:val="22"/>
        </w:rPr>
        <w:t xml:space="preserve">User </w:t>
      </w:r>
      <w:r w:rsidR="00ED25E6">
        <w:rPr>
          <w:rFonts w:ascii="Arial" w:hAnsi="Arial" w:cs="Arial"/>
          <w:sz w:val="22"/>
          <w:szCs w:val="22"/>
        </w:rPr>
        <w:t>will be able to scroll through the list of groups that he/she is a part of</w:t>
      </w:r>
    </w:p>
    <w:p w:rsidR="00ED25E6" w:rsidRPr="00DD4C11" w:rsidRDefault="00ED25E6" w:rsidP="008D239C">
      <w:pPr>
        <w:pStyle w:val="level4"/>
        <w:numPr>
          <w:ilvl w:val="0"/>
          <w:numId w:val="4"/>
        </w:numPr>
        <w:rPr>
          <w:rFonts w:ascii="Arial" w:hAnsi="Arial" w:cs="Arial"/>
          <w:sz w:val="22"/>
          <w:szCs w:val="22"/>
        </w:rPr>
      </w:pPr>
      <w:r>
        <w:rPr>
          <w:rFonts w:ascii="Arial" w:hAnsi="Arial" w:cs="Arial"/>
          <w:sz w:val="22"/>
          <w:szCs w:val="22"/>
        </w:rPr>
        <w:t>User clicks on a particular group name- he/she is directed to the group page and the data related to the group is loaded</w:t>
      </w:r>
    </w:p>
    <w:p w:rsidR="008D239C" w:rsidRPr="00DD4C11" w:rsidRDefault="008D239C" w:rsidP="008D239C">
      <w:pPr>
        <w:pStyle w:val="level4"/>
        <w:ind w:left="1354"/>
        <w:rPr>
          <w:rFonts w:ascii="Arial" w:hAnsi="Arial" w:cs="Arial"/>
          <w:sz w:val="22"/>
          <w:szCs w:val="22"/>
        </w:rPr>
      </w:pPr>
    </w:p>
    <w:p w:rsidR="008D239C" w:rsidRPr="00DD4C11" w:rsidRDefault="008D239C" w:rsidP="008D239C">
      <w:pPr>
        <w:pStyle w:val="Heading3"/>
        <w:numPr>
          <w:ilvl w:val="0"/>
          <w:numId w:val="0"/>
        </w:numPr>
        <w:ind w:firstLine="720"/>
      </w:pPr>
      <w:r>
        <w:t xml:space="preserve">3.4.3   </w:t>
      </w:r>
      <w:r w:rsidRPr="00DD4C11">
        <w:t>Functional Requirements</w:t>
      </w:r>
    </w:p>
    <w:p w:rsidR="008D239C" w:rsidRPr="00DD4C11" w:rsidRDefault="008D239C" w:rsidP="008D239C">
      <w:pPr>
        <w:pStyle w:val="level4"/>
        <w:ind w:left="994"/>
        <w:rPr>
          <w:rFonts w:ascii="Arial" w:hAnsi="Arial" w:cs="Arial"/>
          <w:sz w:val="22"/>
          <w:szCs w:val="22"/>
        </w:rPr>
      </w:pPr>
      <w:r>
        <w:rPr>
          <w:rFonts w:ascii="Arial" w:hAnsi="Arial" w:cs="Arial"/>
          <w:sz w:val="22"/>
          <w:szCs w:val="22"/>
        </w:rPr>
        <w:lastRenderedPageBreak/>
        <w:t xml:space="preserve">REQ-1: The user data should be </w:t>
      </w:r>
      <w:r w:rsidR="00ED25E6">
        <w:rPr>
          <w:rFonts w:ascii="Arial" w:hAnsi="Arial" w:cs="Arial"/>
          <w:sz w:val="22"/>
          <w:szCs w:val="22"/>
        </w:rPr>
        <w:t>able to see all the groups that he/she is a part of</w:t>
      </w:r>
    </w:p>
    <w:p w:rsidR="008D239C" w:rsidRDefault="008D239C" w:rsidP="008D239C">
      <w:pPr>
        <w:pStyle w:val="level4"/>
        <w:ind w:left="994"/>
        <w:rPr>
          <w:rFonts w:ascii="Arial" w:hAnsi="Arial" w:cs="Arial"/>
          <w:sz w:val="22"/>
          <w:szCs w:val="22"/>
        </w:rPr>
      </w:pPr>
      <w:r>
        <w:rPr>
          <w:rFonts w:ascii="Arial" w:hAnsi="Arial" w:cs="Arial"/>
          <w:sz w:val="22"/>
          <w:szCs w:val="22"/>
        </w:rPr>
        <w:t xml:space="preserve">REQ-2: The user should be able to </w:t>
      </w:r>
      <w:r w:rsidR="00ED25E6">
        <w:rPr>
          <w:rFonts w:ascii="Arial" w:hAnsi="Arial" w:cs="Arial"/>
          <w:sz w:val="22"/>
          <w:szCs w:val="22"/>
        </w:rPr>
        <w:t>navigate to the particular group by clicking on the group name</w:t>
      </w:r>
    </w:p>
    <w:p w:rsidR="00ED25E6" w:rsidRPr="00DD4C11" w:rsidRDefault="00ED25E6" w:rsidP="008D239C">
      <w:pPr>
        <w:pStyle w:val="level4"/>
        <w:ind w:left="994"/>
        <w:rPr>
          <w:rFonts w:ascii="Arial" w:hAnsi="Arial" w:cs="Arial"/>
          <w:sz w:val="22"/>
          <w:szCs w:val="22"/>
        </w:rPr>
      </w:pPr>
      <w:r>
        <w:rPr>
          <w:rFonts w:ascii="Arial" w:hAnsi="Arial" w:cs="Arial"/>
          <w:sz w:val="22"/>
          <w:szCs w:val="22"/>
        </w:rPr>
        <w:t>REQ-3: The groups created by user and the groups that he/she is just a part of should be differentiated in the list by color/symbols</w:t>
      </w:r>
    </w:p>
    <w:p w:rsidR="008D239C" w:rsidRPr="008D239C" w:rsidRDefault="008D239C" w:rsidP="008D239C"/>
    <w:p w:rsidR="008D239C" w:rsidRDefault="00ED25E6" w:rsidP="00B00329">
      <w:pPr>
        <w:pStyle w:val="Heading2"/>
      </w:pPr>
      <w:r>
        <w:t xml:space="preserve">View </w:t>
      </w:r>
      <w:r w:rsidR="00B00329">
        <w:t>list of groups</w:t>
      </w:r>
    </w:p>
    <w:p w:rsidR="00B00329" w:rsidRPr="004704CE" w:rsidRDefault="00B00329" w:rsidP="00B00329">
      <w:pPr>
        <w:pStyle w:val="level4"/>
        <w:rPr>
          <w:b/>
        </w:rPr>
      </w:pPr>
      <w:r>
        <w:rPr>
          <w:b/>
        </w:rPr>
        <w:t>3.5</w:t>
      </w:r>
      <w:r w:rsidRPr="004704CE">
        <w:rPr>
          <w:b/>
        </w:rPr>
        <w:t>.1</w:t>
      </w:r>
      <w:r w:rsidRPr="004704CE">
        <w:rPr>
          <w:b/>
        </w:rPr>
        <w:tab/>
        <w:t>Description and Priority</w:t>
      </w:r>
    </w:p>
    <w:p w:rsidR="00B00329" w:rsidRDefault="00B00329" w:rsidP="00B00329">
      <w:pPr>
        <w:pStyle w:val="level3text"/>
        <w:numPr>
          <w:ilvl w:val="12"/>
          <w:numId w:val="0"/>
        </w:numPr>
        <w:ind w:left="1264" w:hanging="630"/>
        <w:jc w:val="both"/>
        <w:rPr>
          <w:i w:val="0"/>
        </w:rPr>
      </w:pPr>
      <w:r w:rsidRPr="00AD69AB">
        <w:rPr>
          <w:i w:val="0"/>
        </w:rPr>
        <w:t>Th</w:t>
      </w:r>
      <w:r>
        <w:rPr>
          <w:i w:val="0"/>
        </w:rPr>
        <w:t>is shows the groups that exist within the application that the user isn’t a part of. The user</w:t>
      </w:r>
    </w:p>
    <w:p w:rsidR="00B00329" w:rsidRDefault="00B00329" w:rsidP="00B00329">
      <w:pPr>
        <w:pStyle w:val="level3text"/>
        <w:numPr>
          <w:ilvl w:val="12"/>
          <w:numId w:val="0"/>
        </w:numPr>
        <w:ind w:left="1264" w:hanging="630"/>
        <w:jc w:val="both"/>
        <w:rPr>
          <w:i w:val="0"/>
        </w:rPr>
      </w:pPr>
      <w:r>
        <w:rPr>
          <w:i w:val="0"/>
        </w:rPr>
        <w:t>can join the group by clicking</w:t>
      </w:r>
      <w:r w:rsidR="001F2410">
        <w:rPr>
          <w:i w:val="0"/>
        </w:rPr>
        <w:t xml:space="preserve"> on ‘join group’ as mentioned in section 3.3</w:t>
      </w:r>
    </w:p>
    <w:p w:rsidR="00B00329" w:rsidRPr="00AD69AB" w:rsidRDefault="00B00329" w:rsidP="00B00329">
      <w:pPr>
        <w:pStyle w:val="level3text"/>
        <w:numPr>
          <w:ilvl w:val="12"/>
          <w:numId w:val="0"/>
        </w:numPr>
        <w:ind w:left="1264" w:hanging="630"/>
        <w:jc w:val="both"/>
        <w:rPr>
          <w:i w:val="0"/>
        </w:rPr>
      </w:pPr>
    </w:p>
    <w:p w:rsidR="00B00329" w:rsidRDefault="00B00329" w:rsidP="00B00329">
      <w:pPr>
        <w:pStyle w:val="level3text"/>
        <w:numPr>
          <w:ilvl w:val="12"/>
          <w:numId w:val="0"/>
        </w:numPr>
        <w:ind w:left="1350" w:hanging="716"/>
      </w:pPr>
    </w:p>
    <w:p w:rsidR="00B00329" w:rsidRPr="00DD4C11" w:rsidRDefault="00B00329" w:rsidP="00B00329">
      <w:pPr>
        <w:pStyle w:val="level4"/>
        <w:ind w:left="0" w:firstLine="634"/>
        <w:rPr>
          <w:b/>
        </w:rPr>
      </w:pPr>
      <w:r>
        <w:rPr>
          <w:b/>
        </w:rPr>
        <w:t>3.5</w:t>
      </w:r>
      <w:r w:rsidRPr="00DD4C11">
        <w:rPr>
          <w:b/>
        </w:rPr>
        <w:t>.2</w:t>
      </w:r>
      <w:r w:rsidRPr="00DD4C11">
        <w:rPr>
          <w:b/>
        </w:rPr>
        <w:tab/>
        <w:t>Stimulus/Response Sequences</w:t>
      </w:r>
    </w:p>
    <w:p w:rsidR="00B00329" w:rsidRDefault="00B00329" w:rsidP="00B00329">
      <w:pPr>
        <w:pStyle w:val="level4"/>
        <w:numPr>
          <w:ilvl w:val="0"/>
          <w:numId w:val="4"/>
        </w:numPr>
        <w:rPr>
          <w:rFonts w:ascii="Arial" w:hAnsi="Arial" w:cs="Arial"/>
          <w:sz w:val="22"/>
          <w:szCs w:val="22"/>
        </w:rPr>
      </w:pPr>
      <w:r w:rsidRPr="00DD4C11">
        <w:rPr>
          <w:rFonts w:ascii="Arial" w:hAnsi="Arial" w:cs="Arial"/>
          <w:sz w:val="22"/>
          <w:szCs w:val="22"/>
        </w:rPr>
        <w:t xml:space="preserve">User </w:t>
      </w:r>
      <w:r>
        <w:rPr>
          <w:rFonts w:ascii="Arial" w:hAnsi="Arial" w:cs="Arial"/>
          <w:sz w:val="22"/>
          <w:szCs w:val="22"/>
        </w:rPr>
        <w:t xml:space="preserve">will be able to scroll through the list of groups </w:t>
      </w:r>
      <w:r w:rsidR="001F2410">
        <w:rPr>
          <w:rFonts w:ascii="Arial" w:hAnsi="Arial" w:cs="Arial"/>
          <w:sz w:val="22"/>
          <w:szCs w:val="22"/>
        </w:rPr>
        <w:t>that exist in the application</w:t>
      </w:r>
    </w:p>
    <w:p w:rsidR="00B00329" w:rsidRPr="00DD4C11" w:rsidRDefault="00B00329" w:rsidP="00B00329">
      <w:pPr>
        <w:pStyle w:val="level4"/>
        <w:numPr>
          <w:ilvl w:val="0"/>
          <w:numId w:val="4"/>
        </w:numPr>
        <w:rPr>
          <w:rFonts w:ascii="Arial" w:hAnsi="Arial" w:cs="Arial"/>
          <w:sz w:val="22"/>
          <w:szCs w:val="22"/>
        </w:rPr>
      </w:pPr>
      <w:r>
        <w:rPr>
          <w:rFonts w:ascii="Arial" w:hAnsi="Arial" w:cs="Arial"/>
          <w:sz w:val="22"/>
          <w:szCs w:val="22"/>
        </w:rPr>
        <w:t xml:space="preserve">User </w:t>
      </w:r>
      <w:r w:rsidR="001F2410">
        <w:rPr>
          <w:rFonts w:ascii="Arial" w:hAnsi="Arial" w:cs="Arial"/>
          <w:sz w:val="22"/>
          <w:szCs w:val="22"/>
        </w:rPr>
        <w:t>can join any group by clicking on join group option of a group</w:t>
      </w:r>
    </w:p>
    <w:p w:rsidR="00B00329" w:rsidRPr="00DD4C11" w:rsidRDefault="00B00329" w:rsidP="00B00329">
      <w:pPr>
        <w:pStyle w:val="level4"/>
        <w:ind w:left="1354"/>
        <w:rPr>
          <w:rFonts w:ascii="Arial" w:hAnsi="Arial" w:cs="Arial"/>
          <w:sz w:val="22"/>
          <w:szCs w:val="22"/>
        </w:rPr>
      </w:pPr>
    </w:p>
    <w:p w:rsidR="00B00329" w:rsidRPr="00DD4C11" w:rsidRDefault="00B00329" w:rsidP="00B00329">
      <w:pPr>
        <w:pStyle w:val="Heading3"/>
        <w:numPr>
          <w:ilvl w:val="0"/>
          <w:numId w:val="0"/>
        </w:numPr>
        <w:ind w:firstLine="720"/>
      </w:pPr>
      <w:r>
        <w:t xml:space="preserve">3.5.3   </w:t>
      </w:r>
      <w:r w:rsidRPr="00DD4C11">
        <w:t>Functional Requirements</w:t>
      </w:r>
    </w:p>
    <w:p w:rsidR="00B00329" w:rsidRPr="00DD4C11" w:rsidRDefault="00B00329" w:rsidP="00B00329">
      <w:pPr>
        <w:pStyle w:val="level4"/>
        <w:ind w:left="994"/>
        <w:rPr>
          <w:rFonts w:ascii="Arial" w:hAnsi="Arial" w:cs="Arial"/>
          <w:sz w:val="22"/>
          <w:szCs w:val="22"/>
        </w:rPr>
      </w:pPr>
      <w:r>
        <w:rPr>
          <w:rFonts w:ascii="Arial" w:hAnsi="Arial" w:cs="Arial"/>
          <w:sz w:val="22"/>
          <w:szCs w:val="22"/>
        </w:rPr>
        <w:t xml:space="preserve">REQ-1: The user should be able to see the groups that he/she is a </w:t>
      </w:r>
      <w:r w:rsidR="001F2410">
        <w:rPr>
          <w:rFonts w:ascii="Arial" w:hAnsi="Arial" w:cs="Arial"/>
          <w:sz w:val="22"/>
          <w:szCs w:val="22"/>
        </w:rPr>
        <w:t xml:space="preserve">not a </w:t>
      </w:r>
      <w:r>
        <w:rPr>
          <w:rFonts w:ascii="Arial" w:hAnsi="Arial" w:cs="Arial"/>
          <w:sz w:val="22"/>
          <w:szCs w:val="22"/>
        </w:rPr>
        <w:t>part of</w:t>
      </w:r>
    </w:p>
    <w:p w:rsidR="00B00329" w:rsidRDefault="00B00329" w:rsidP="00B00329">
      <w:pPr>
        <w:pStyle w:val="level4"/>
        <w:ind w:left="994"/>
        <w:rPr>
          <w:rFonts w:ascii="Arial" w:hAnsi="Arial" w:cs="Arial"/>
          <w:sz w:val="22"/>
          <w:szCs w:val="22"/>
        </w:rPr>
      </w:pPr>
      <w:r>
        <w:rPr>
          <w:rFonts w:ascii="Arial" w:hAnsi="Arial" w:cs="Arial"/>
          <w:sz w:val="22"/>
          <w:szCs w:val="22"/>
        </w:rPr>
        <w:t>REQ-2: The user should be able to navigate to the particular group by clicking on the group name</w:t>
      </w:r>
    </w:p>
    <w:p w:rsidR="00B00329" w:rsidRPr="00DD4C11" w:rsidRDefault="00B00329" w:rsidP="00B00329">
      <w:pPr>
        <w:pStyle w:val="level4"/>
        <w:ind w:left="994"/>
        <w:rPr>
          <w:rFonts w:ascii="Arial" w:hAnsi="Arial" w:cs="Arial"/>
          <w:sz w:val="22"/>
          <w:szCs w:val="22"/>
        </w:rPr>
      </w:pPr>
      <w:r>
        <w:rPr>
          <w:rFonts w:ascii="Arial" w:hAnsi="Arial" w:cs="Arial"/>
          <w:sz w:val="22"/>
          <w:szCs w:val="22"/>
        </w:rPr>
        <w:t xml:space="preserve">REQ-3: The </w:t>
      </w:r>
      <w:r w:rsidR="001F2410">
        <w:rPr>
          <w:rFonts w:ascii="Arial" w:hAnsi="Arial" w:cs="Arial"/>
          <w:sz w:val="22"/>
          <w:szCs w:val="22"/>
        </w:rPr>
        <w:t>user should be able to join any group on clicking the ‘join group’ button</w:t>
      </w:r>
    </w:p>
    <w:p w:rsidR="00B00329" w:rsidRPr="00B00329" w:rsidRDefault="00B00329" w:rsidP="00B00329"/>
    <w:p w:rsidR="00B00329" w:rsidRPr="008D239C" w:rsidRDefault="00B00329" w:rsidP="008D239C"/>
    <w:p w:rsidR="009B5017" w:rsidRDefault="000472F1" w:rsidP="009B5017">
      <w:pPr>
        <w:pStyle w:val="Heading2"/>
        <w:rPr>
          <w:szCs w:val="28"/>
        </w:rPr>
      </w:pPr>
      <w:r>
        <w:rPr>
          <w:szCs w:val="28"/>
        </w:rPr>
        <w:t xml:space="preserve">Free time in schedule </w:t>
      </w:r>
    </w:p>
    <w:p w:rsidR="00495293" w:rsidRPr="004704CE" w:rsidRDefault="000472F1" w:rsidP="00495293">
      <w:pPr>
        <w:pStyle w:val="level4"/>
        <w:rPr>
          <w:b/>
        </w:rPr>
      </w:pPr>
      <w:r>
        <w:rPr>
          <w:b/>
        </w:rPr>
        <w:t>3.6</w:t>
      </w:r>
      <w:r w:rsidR="00495293" w:rsidRPr="004704CE">
        <w:rPr>
          <w:b/>
        </w:rPr>
        <w:t>.1</w:t>
      </w:r>
      <w:r w:rsidR="00495293" w:rsidRPr="004704CE">
        <w:rPr>
          <w:b/>
        </w:rPr>
        <w:tab/>
        <w:t>Description and Priority</w:t>
      </w:r>
    </w:p>
    <w:p w:rsidR="00E85674" w:rsidRPr="00AD69AB" w:rsidRDefault="00E85674" w:rsidP="00E85674">
      <w:pPr>
        <w:pStyle w:val="level3text"/>
        <w:numPr>
          <w:ilvl w:val="12"/>
          <w:numId w:val="0"/>
        </w:numPr>
        <w:ind w:left="1264"/>
        <w:jc w:val="both"/>
        <w:rPr>
          <w:i w:val="0"/>
        </w:rPr>
      </w:pPr>
      <w:r>
        <w:rPr>
          <w:i w:val="0"/>
        </w:rPr>
        <w:t>The user on entering a group should be able to see the combined schedules of the group</w:t>
      </w:r>
      <w:r w:rsidR="00E53BA3">
        <w:rPr>
          <w:i w:val="0"/>
        </w:rPr>
        <w:t xml:space="preserve"> and the free time available to all</w:t>
      </w:r>
      <w:r>
        <w:rPr>
          <w:i w:val="0"/>
        </w:rPr>
        <w:t xml:space="preserve"> </w:t>
      </w:r>
    </w:p>
    <w:p w:rsidR="00495293" w:rsidRDefault="00495293" w:rsidP="00495293">
      <w:pPr>
        <w:pStyle w:val="level3text"/>
        <w:numPr>
          <w:ilvl w:val="12"/>
          <w:numId w:val="0"/>
        </w:numPr>
        <w:ind w:left="1350" w:hanging="716"/>
      </w:pPr>
    </w:p>
    <w:p w:rsidR="00495293" w:rsidRPr="00DD4C11" w:rsidRDefault="000472F1" w:rsidP="00495293">
      <w:pPr>
        <w:pStyle w:val="level4"/>
        <w:ind w:left="0" w:firstLine="634"/>
        <w:rPr>
          <w:b/>
        </w:rPr>
      </w:pPr>
      <w:r>
        <w:rPr>
          <w:b/>
        </w:rPr>
        <w:t>3.6</w:t>
      </w:r>
      <w:r w:rsidR="00495293" w:rsidRPr="00DD4C11">
        <w:rPr>
          <w:b/>
        </w:rPr>
        <w:t>.2</w:t>
      </w:r>
      <w:r w:rsidR="00495293" w:rsidRPr="00DD4C11">
        <w:rPr>
          <w:b/>
        </w:rPr>
        <w:tab/>
        <w:t>Stimulus/Response Sequences</w:t>
      </w:r>
    </w:p>
    <w:p w:rsidR="00495293" w:rsidRPr="00DD4C11" w:rsidRDefault="00495293" w:rsidP="00495293">
      <w:pPr>
        <w:pStyle w:val="level4"/>
        <w:numPr>
          <w:ilvl w:val="0"/>
          <w:numId w:val="4"/>
        </w:numPr>
        <w:rPr>
          <w:rFonts w:ascii="Arial" w:hAnsi="Arial" w:cs="Arial"/>
          <w:sz w:val="22"/>
          <w:szCs w:val="22"/>
        </w:rPr>
      </w:pPr>
      <w:r>
        <w:rPr>
          <w:rFonts w:ascii="Arial" w:hAnsi="Arial" w:cs="Arial"/>
          <w:sz w:val="22"/>
          <w:szCs w:val="22"/>
        </w:rPr>
        <w:t xml:space="preserve">User </w:t>
      </w:r>
      <w:r w:rsidR="00E85674">
        <w:rPr>
          <w:rFonts w:ascii="Arial" w:hAnsi="Arial" w:cs="Arial"/>
          <w:sz w:val="22"/>
          <w:szCs w:val="22"/>
        </w:rPr>
        <w:t>will be able to see the combined schedules of his/her group members on entering the group and clicking on the calendar option</w:t>
      </w:r>
    </w:p>
    <w:p w:rsidR="00495293" w:rsidRPr="00DD4C11" w:rsidRDefault="00495293" w:rsidP="00495293">
      <w:pPr>
        <w:pStyle w:val="level4"/>
        <w:ind w:left="1354"/>
        <w:rPr>
          <w:rFonts w:ascii="Arial" w:hAnsi="Arial" w:cs="Arial"/>
          <w:sz w:val="22"/>
          <w:szCs w:val="22"/>
        </w:rPr>
      </w:pPr>
    </w:p>
    <w:p w:rsidR="00495293" w:rsidRPr="00DD4C11" w:rsidRDefault="000472F1" w:rsidP="00495293">
      <w:pPr>
        <w:pStyle w:val="Heading3"/>
        <w:numPr>
          <w:ilvl w:val="0"/>
          <w:numId w:val="0"/>
        </w:numPr>
        <w:ind w:firstLine="720"/>
      </w:pPr>
      <w:r>
        <w:t>3.6</w:t>
      </w:r>
      <w:r w:rsidR="00495293">
        <w:t xml:space="preserve">.3   </w:t>
      </w:r>
      <w:r w:rsidR="00495293" w:rsidRPr="00DD4C11">
        <w:t>Functional Requirements</w:t>
      </w:r>
    </w:p>
    <w:p w:rsidR="00495293" w:rsidRDefault="00495293" w:rsidP="00495293">
      <w:pPr>
        <w:pStyle w:val="level4"/>
        <w:ind w:left="994"/>
        <w:rPr>
          <w:rFonts w:ascii="Arial" w:hAnsi="Arial" w:cs="Arial"/>
          <w:sz w:val="22"/>
          <w:szCs w:val="22"/>
        </w:rPr>
      </w:pPr>
      <w:r>
        <w:rPr>
          <w:rFonts w:ascii="Arial" w:hAnsi="Arial" w:cs="Arial"/>
          <w:sz w:val="22"/>
          <w:szCs w:val="22"/>
        </w:rPr>
        <w:t xml:space="preserve">REQ-1: </w:t>
      </w:r>
      <w:r w:rsidR="000472F1">
        <w:rPr>
          <w:rFonts w:ascii="Arial" w:hAnsi="Arial" w:cs="Arial"/>
          <w:sz w:val="22"/>
          <w:szCs w:val="22"/>
        </w:rPr>
        <w:t>The user should be able to see his/her schedule for the week along with the study group meetings of his/her group</w:t>
      </w:r>
    </w:p>
    <w:p w:rsidR="00E53BA3" w:rsidRPr="00DD4C11" w:rsidRDefault="00E53BA3" w:rsidP="00495293">
      <w:pPr>
        <w:pStyle w:val="level4"/>
        <w:ind w:left="994"/>
        <w:rPr>
          <w:rFonts w:ascii="Arial" w:hAnsi="Arial" w:cs="Arial"/>
          <w:sz w:val="22"/>
          <w:szCs w:val="22"/>
        </w:rPr>
      </w:pPr>
      <w:r>
        <w:rPr>
          <w:rFonts w:ascii="Arial" w:hAnsi="Arial" w:cs="Arial"/>
          <w:sz w:val="22"/>
          <w:szCs w:val="22"/>
        </w:rPr>
        <w:t>REQ-2: The application should calculate which time slots are free for the users in a group</w:t>
      </w:r>
    </w:p>
    <w:p w:rsidR="00495293" w:rsidRPr="00495293" w:rsidRDefault="00495293" w:rsidP="00495293"/>
    <w:p w:rsidR="009B5017" w:rsidRDefault="009B5017" w:rsidP="00AD69AB">
      <w:pPr>
        <w:pStyle w:val="Heading2"/>
        <w:rPr>
          <w:szCs w:val="28"/>
        </w:rPr>
      </w:pPr>
      <w:r w:rsidRPr="00AD69AB">
        <w:rPr>
          <w:szCs w:val="28"/>
        </w:rPr>
        <w:t>Schedule</w:t>
      </w:r>
      <w:r w:rsidR="00AD69AB" w:rsidRPr="00AD69AB">
        <w:rPr>
          <w:szCs w:val="28"/>
        </w:rPr>
        <w:t>/Cancel</w:t>
      </w:r>
      <w:r w:rsidRPr="00AD69AB">
        <w:rPr>
          <w:szCs w:val="28"/>
        </w:rPr>
        <w:t xml:space="preserve"> meetings</w:t>
      </w:r>
    </w:p>
    <w:p w:rsidR="000472F1" w:rsidRPr="004704CE" w:rsidRDefault="000472F1" w:rsidP="000472F1">
      <w:pPr>
        <w:pStyle w:val="level4"/>
        <w:rPr>
          <w:b/>
        </w:rPr>
      </w:pPr>
      <w:r>
        <w:rPr>
          <w:b/>
        </w:rPr>
        <w:t>3.7</w:t>
      </w:r>
      <w:r w:rsidRPr="004704CE">
        <w:rPr>
          <w:b/>
        </w:rPr>
        <w:t>.1</w:t>
      </w:r>
      <w:r w:rsidRPr="004704CE">
        <w:rPr>
          <w:b/>
        </w:rPr>
        <w:tab/>
        <w:t>Description and Priority</w:t>
      </w:r>
    </w:p>
    <w:p w:rsidR="000472F1" w:rsidRPr="00AD69AB" w:rsidRDefault="00E53BA3" w:rsidP="000472F1">
      <w:pPr>
        <w:pStyle w:val="level3text"/>
        <w:numPr>
          <w:ilvl w:val="12"/>
          <w:numId w:val="0"/>
        </w:numPr>
        <w:ind w:left="1264"/>
        <w:jc w:val="both"/>
        <w:rPr>
          <w:i w:val="0"/>
        </w:rPr>
      </w:pPr>
      <w:r>
        <w:rPr>
          <w:i w:val="0"/>
        </w:rPr>
        <w:t xml:space="preserve">The user should be able to schedule a meeting with a particular study group based in the common free time available to all. </w:t>
      </w:r>
      <w:r w:rsidR="000472F1">
        <w:rPr>
          <w:i w:val="0"/>
        </w:rPr>
        <w:t xml:space="preserve"> </w:t>
      </w:r>
    </w:p>
    <w:p w:rsidR="000472F1" w:rsidRDefault="000472F1" w:rsidP="000472F1">
      <w:pPr>
        <w:pStyle w:val="level3text"/>
        <w:numPr>
          <w:ilvl w:val="12"/>
          <w:numId w:val="0"/>
        </w:numPr>
        <w:ind w:left="1350" w:hanging="716"/>
      </w:pPr>
    </w:p>
    <w:p w:rsidR="000472F1" w:rsidRPr="00DD4C11" w:rsidRDefault="000472F1" w:rsidP="000472F1">
      <w:pPr>
        <w:pStyle w:val="level4"/>
        <w:ind w:left="0" w:firstLine="634"/>
        <w:rPr>
          <w:b/>
        </w:rPr>
      </w:pPr>
      <w:r>
        <w:rPr>
          <w:b/>
        </w:rPr>
        <w:t>3.7</w:t>
      </w:r>
      <w:r w:rsidRPr="00DD4C11">
        <w:rPr>
          <w:b/>
        </w:rPr>
        <w:t>.2</w:t>
      </w:r>
      <w:r w:rsidRPr="00DD4C11">
        <w:rPr>
          <w:b/>
        </w:rPr>
        <w:tab/>
        <w:t>Stimulus/Response Sequences</w:t>
      </w:r>
    </w:p>
    <w:p w:rsidR="000472F1" w:rsidRDefault="00E53BA3" w:rsidP="000472F1">
      <w:pPr>
        <w:pStyle w:val="level4"/>
        <w:numPr>
          <w:ilvl w:val="0"/>
          <w:numId w:val="4"/>
        </w:numPr>
        <w:rPr>
          <w:rFonts w:ascii="Arial" w:hAnsi="Arial" w:cs="Arial"/>
          <w:sz w:val="22"/>
          <w:szCs w:val="22"/>
        </w:rPr>
      </w:pPr>
      <w:r>
        <w:rPr>
          <w:rFonts w:ascii="Arial" w:hAnsi="Arial" w:cs="Arial"/>
          <w:sz w:val="22"/>
          <w:szCs w:val="22"/>
        </w:rPr>
        <w:t>User on entering the group will be able to the common free time available to all. The user should be able to select a free time slot for a meeting</w:t>
      </w:r>
    </w:p>
    <w:p w:rsidR="00E53BA3" w:rsidRDefault="00E53BA3" w:rsidP="000472F1">
      <w:pPr>
        <w:pStyle w:val="level4"/>
        <w:numPr>
          <w:ilvl w:val="0"/>
          <w:numId w:val="4"/>
        </w:numPr>
        <w:rPr>
          <w:rFonts w:ascii="Arial" w:hAnsi="Arial" w:cs="Arial"/>
          <w:sz w:val="22"/>
          <w:szCs w:val="22"/>
        </w:rPr>
      </w:pPr>
      <w:r>
        <w:rPr>
          <w:rFonts w:ascii="Arial" w:hAnsi="Arial" w:cs="Arial"/>
          <w:sz w:val="22"/>
          <w:szCs w:val="22"/>
        </w:rPr>
        <w:t>When a user select a time slot for the meeting that slot should appeared blocked on the users calendar.</w:t>
      </w:r>
    </w:p>
    <w:p w:rsidR="000472F1" w:rsidRPr="00DD4C11" w:rsidRDefault="000472F1" w:rsidP="000472F1">
      <w:pPr>
        <w:pStyle w:val="level4"/>
        <w:ind w:left="1354"/>
        <w:rPr>
          <w:rFonts w:ascii="Arial" w:hAnsi="Arial" w:cs="Arial"/>
          <w:sz w:val="22"/>
          <w:szCs w:val="22"/>
        </w:rPr>
      </w:pPr>
    </w:p>
    <w:p w:rsidR="000472F1" w:rsidRPr="00DD4C11" w:rsidRDefault="000472F1" w:rsidP="000472F1">
      <w:pPr>
        <w:pStyle w:val="Heading3"/>
        <w:numPr>
          <w:ilvl w:val="0"/>
          <w:numId w:val="0"/>
        </w:numPr>
        <w:ind w:firstLine="720"/>
      </w:pPr>
      <w:r>
        <w:t>3.7</w:t>
      </w:r>
      <w:r>
        <w:t xml:space="preserve">.3   </w:t>
      </w:r>
      <w:r w:rsidRPr="00DD4C11">
        <w:t>Functional Requirements</w:t>
      </w:r>
    </w:p>
    <w:p w:rsidR="000472F1" w:rsidRDefault="000472F1" w:rsidP="000472F1">
      <w:pPr>
        <w:pStyle w:val="level4"/>
        <w:ind w:left="994"/>
        <w:rPr>
          <w:rFonts w:ascii="Arial" w:hAnsi="Arial" w:cs="Arial"/>
          <w:sz w:val="22"/>
          <w:szCs w:val="22"/>
        </w:rPr>
      </w:pPr>
      <w:r>
        <w:rPr>
          <w:rFonts w:ascii="Arial" w:hAnsi="Arial" w:cs="Arial"/>
          <w:sz w:val="22"/>
          <w:szCs w:val="22"/>
        </w:rPr>
        <w:t xml:space="preserve">REQ-1: </w:t>
      </w:r>
      <w:r w:rsidR="00E53BA3">
        <w:rPr>
          <w:rFonts w:ascii="Arial" w:hAnsi="Arial" w:cs="Arial"/>
          <w:sz w:val="22"/>
          <w:szCs w:val="22"/>
        </w:rPr>
        <w:t xml:space="preserve">The user should be able to select a time slot </w:t>
      </w:r>
      <w:r w:rsidR="00D125EF">
        <w:rPr>
          <w:rFonts w:ascii="Arial" w:hAnsi="Arial" w:cs="Arial"/>
          <w:sz w:val="22"/>
          <w:szCs w:val="22"/>
        </w:rPr>
        <w:t>and reserve it for a meeting time</w:t>
      </w:r>
    </w:p>
    <w:p w:rsidR="000472F1" w:rsidRPr="00D125EF" w:rsidRDefault="00D125EF" w:rsidP="00D125EF">
      <w:pPr>
        <w:pStyle w:val="level4"/>
        <w:ind w:left="994"/>
        <w:rPr>
          <w:rFonts w:ascii="Arial" w:hAnsi="Arial" w:cs="Arial"/>
          <w:sz w:val="22"/>
          <w:szCs w:val="22"/>
        </w:rPr>
      </w:pPr>
      <w:r>
        <w:rPr>
          <w:rFonts w:ascii="Arial" w:hAnsi="Arial" w:cs="Arial"/>
          <w:sz w:val="22"/>
          <w:szCs w:val="22"/>
        </w:rPr>
        <w:t>REQ-2:  The booked time slot should appear as reserved on the other groups the member might be in.</w:t>
      </w:r>
    </w:p>
    <w:p w:rsidR="000472F1" w:rsidRPr="000472F1" w:rsidRDefault="000472F1" w:rsidP="000472F1"/>
    <w:p w:rsidR="00AD69AB" w:rsidRPr="00AD69AB" w:rsidRDefault="00AD69AB" w:rsidP="00AD69AB"/>
    <w:p w:rsidR="00AD69AB" w:rsidRDefault="00AD69AB" w:rsidP="00AD69AB">
      <w:pPr>
        <w:pStyle w:val="Heading2"/>
      </w:pPr>
      <w:r w:rsidRPr="00AD69AB">
        <w:t>Manage Meetings and tasks</w:t>
      </w:r>
    </w:p>
    <w:p w:rsidR="00AD69AB" w:rsidRPr="00AD69AB" w:rsidRDefault="00AD69AB" w:rsidP="00AD69AB"/>
    <w:p w:rsidR="00AD69AB" w:rsidRDefault="00284BE0" w:rsidP="00AD69AB">
      <w:pPr>
        <w:pStyle w:val="Heading2"/>
        <w:rPr>
          <w:szCs w:val="28"/>
        </w:rPr>
      </w:pPr>
      <w:r>
        <w:rPr>
          <w:szCs w:val="28"/>
        </w:rPr>
        <w:t>Start/comment</w:t>
      </w:r>
      <w:r w:rsidR="00AD69AB" w:rsidRPr="00AD69AB">
        <w:rPr>
          <w:szCs w:val="28"/>
        </w:rPr>
        <w:t xml:space="preserve"> discussion within the group</w:t>
      </w:r>
    </w:p>
    <w:p w:rsidR="00B44688" w:rsidRPr="004704CE" w:rsidRDefault="00B44688" w:rsidP="00B44688">
      <w:pPr>
        <w:pStyle w:val="level4"/>
        <w:rPr>
          <w:b/>
        </w:rPr>
      </w:pPr>
      <w:r>
        <w:rPr>
          <w:b/>
        </w:rPr>
        <w:t>3.9</w:t>
      </w:r>
      <w:r w:rsidRPr="004704CE">
        <w:rPr>
          <w:b/>
        </w:rPr>
        <w:t>.1</w:t>
      </w:r>
      <w:r w:rsidRPr="004704CE">
        <w:rPr>
          <w:b/>
        </w:rPr>
        <w:tab/>
        <w:t>Description and Priority</w:t>
      </w:r>
    </w:p>
    <w:p w:rsidR="00B44688" w:rsidRDefault="00B44688" w:rsidP="002D5A84">
      <w:pPr>
        <w:pStyle w:val="level3text"/>
        <w:numPr>
          <w:ilvl w:val="12"/>
          <w:numId w:val="0"/>
        </w:numPr>
        <w:ind w:left="1350"/>
      </w:pPr>
      <w:r>
        <w:rPr>
          <w:i w:val="0"/>
        </w:rPr>
        <w:t>The user should be able to start a discussion thread, wher</w:t>
      </w:r>
      <w:r w:rsidR="002D5A84">
        <w:rPr>
          <w:i w:val="0"/>
        </w:rPr>
        <w:t>e he/she can post doubts and que</w:t>
      </w:r>
      <w:r>
        <w:rPr>
          <w:i w:val="0"/>
        </w:rPr>
        <w:t>ries</w:t>
      </w:r>
      <w:r w:rsidR="00865395">
        <w:rPr>
          <w:i w:val="0"/>
        </w:rPr>
        <w:t xml:space="preserve"> within a group</w:t>
      </w:r>
      <w:r w:rsidR="002D5A84">
        <w:rPr>
          <w:i w:val="0"/>
        </w:rPr>
        <w:t>.</w:t>
      </w:r>
      <w:r w:rsidR="00865395">
        <w:rPr>
          <w:i w:val="0"/>
        </w:rPr>
        <w:t xml:space="preserve"> Other members in the group should be able to respond to the queries.</w:t>
      </w:r>
    </w:p>
    <w:p w:rsidR="00B44688" w:rsidRPr="00DD4C11" w:rsidRDefault="00B44688" w:rsidP="00B44688">
      <w:pPr>
        <w:pStyle w:val="level4"/>
        <w:ind w:left="0" w:firstLine="634"/>
        <w:rPr>
          <w:b/>
        </w:rPr>
      </w:pPr>
      <w:r>
        <w:rPr>
          <w:b/>
        </w:rPr>
        <w:t>3.9</w:t>
      </w:r>
      <w:r w:rsidRPr="00DD4C11">
        <w:rPr>
          <w:b/>
        </w:rPr>
        <w:t>.2</w:t>
      </w:r>
      <w:r w:rsidRPr="00DD4C11">
        <w:rPr>
          <w:b/>
        </w:rPr>
        <w:tab/>
        <w:t>Stimulus/Response Sequences</w:t>
      </w:r>
    </w:p>
    <w:p w:rsidR="00CC54A0" w:rsidRDefault="00CC54A0" w:rsidP="00EC44CB">
      <w:pPr>
        <w:pStyle w:val="level4"/>
        <w:numPr>
          <w:ilvl w:val="0"/>
          <w:numId w:val="4"/>
        </w:numPr>
        <w:rPr>
          <w:rFonts w:ascii="Arial" w:hAnsi="Arial" w:cs="Arial"/>
          <w:sz w:val="22"/>
          <w:szCs w:val="22"/>
        </w:rPr>
      </w:pPr>
      <w:r>
        <w:rPr>
          <w:rFonts w:ascii="Arial" w:hAnsi="Arial" w:cs="Arial"/>
          <w:sz w:val="22"/>
          <w:szCs w:val="22"/>
        </w:rPr>
        <w:t>User on ent</w:t>
      </w:r>
      <w:r w:rsidR="00B44688" w:rsidRPr="00CC54A0">
        <w:rPr>
          <w:rFonts w:ascii="Arial" w:hAnsi="Arial" w:cs="Arial"/>
          <w:sz w:val="22"/>
          <w:szCs w:val="22"/>
        </w:rPr>
        <w:t xml:space="preserve">ering the group will be able </w:t>
      </w:r>
      <w:r>
        <w:rPr>
          <w:rFonts w:ascii="Arial" w:hAnsi="Arial" w:cs="Arial"/>
          <w:sz w:val="22"/>
          <w:szCs w:val="22"/>
        </w:rPr>
        <w:t xml:space="preserve">post queries or start discussion threads. The queries will be entered in textbox and posted by clicking a ‘Submit’. </w:t>
      </w:r>
    </w:p>
    <w:p w:rsidR="00CC54A0" w:rsidRDefault="00CC54A0" w:rsidP="00EC44CB">
      <w:pPr>
        <w:pStyle w:val="level4"/>
        <w:numPr>
          <w:ilvl w:val="0"/>
          <w:numId w:val="4"/>
        </w:numPr>
        <w:rPr>
          <w:rFonts w:ascii="Arial" w:hAnsi="Arial" w:cs="Arial"/>
          <w:sz w:val="22"/>
          <w:szCs w:val="22"/>
        </w:rPr>
      </w:pPr>
      <w:r>
        <w:rPr>
          <w:rFonts w:ascii="Arial" w:hAnsi="Arial" w:cs="Arial"/>
          <w:sz w:val="22"/>
          <w:szCs w:val="22"/>
        </w:rPr>
        <w:t>Other members in the group should be able to respond to the post using a textbox and a reply button.</w:t>
      </w:r>
    </w:p>
    <w:p w:rsidR="00B44688" w:rsidRPr="00DD4C11" w:rsidRDefault="00B44688" w:rsidP="00B44688">
      <w:pPr>
        <w:pStyle w:val="level4"/>
        <w:ind w:left="1354"/>
        <w:rPr>
          <w:rFonts w:ascii="Arial" w:hAnsi="Arial" w:cs="Arial"/>
          <w:sz w:val="22"/>
          <w:szCs w:val="22"/>
        </w:rPr>
      </w:pPr>
    </w:p>
    <w:p w:rsidR="00B44688" w:rsidRPr="00DD4C11" w:rsidRDefault="00B44688" w:rsidP="00B44688">
      <w:pPr>
        <w:pStyle w:val="Heading3"/>
        <w:numPr>
          <w:ilvl w:val="0"/>
          <w:numId w:val="0"/>
        </w:numPr>
        <w:ind w:firstLine="720"/>
      </w:pPr>
      <w:r>
        <w:t>3.9</w:t>
      </w:r>
      <w:r>
        <w:t xml:space="preserve">.3   </w:t>
      </w:r>
      <w:r w:rsidRPr="00DD4C11">
        <w:t>Functional Requirements</w:t>
      </w:r>
    </w:p>
    <w:p w:rsidR="00B44688" w:rsidRDefault="00B44688" w:rsidP="00B44688">
      <w:pPr>
        <w:pStyle w:val="level4"/>
        <w:ind w:left="994"/>
        <w:rPr>
          <w:rFonts w:ascii="Arial" w:hAnsi="Arial" w:cs="Arial"/>
          <w:sz w:val="22"/>
          <w:szCs w:val="22"/>
        </w:rPr>
      </w:pPr>
      <w:r>
        <w:rPr>
          <w:rFonts w:ascii="Arial" w:hAnsi="Arial" w:cs="Arial"/>
          <w:sz w:val="22"/>
          <w:szCs w:val="22"/>
        </w:rPr>
        <w:t xml:space="preserve">REQ-1: </w:t>
      </w:r>
      <w:r w:rsidR="00CC54A0">
        <w:rPr>
          <w:rFonts w:ascii="Arial" w:hAnsi="Arial" w:cs="Arial"/>
          <w:sz w:val="22"/>
          <w:szCs w:val="22"/>
        </w:rPr>
        <w:t>The user should be able to post a query on the group</w:t>
      </w:r>
      <w:r w:rsidR="00A80E93">
        <w:rPr>
          <w:rFonts w:ascii="Arial" w:hAnsi="Arial" w:cs="Arial"/>
          <w:sz w:val="22"/>
          <w:szCs w:val="22"/>
        </w:rPr>
        <w:t xml:space="preserve"> via a textbox. Once posted </w:t>
      </w:r>
      <w:bookmarkStart w:id="38" w:name="_GoBack"/>
      <w:bookmarkEnd w:id="38"/>
    </w:p>
    <w:p w:rsidR="00B44688" w:rsidRPr="00D125EF" w:rsidRDefault="00B44688" w:rsidP="00B44688">
      <w:pPr>
        <w:pStyle w:val="level4"/>
        <w:ind w:left="994"/>
        <w:rPr>
          <w:rFonts w:ascii="Arial" w:hAnsi="Arial" w:cs="Arial"/>
          <w:sz w:val="22"/>
          <w:szCs w:val="22"/>
        </w:rPr>
      </w:pPr>
      <w:r>
        <w:rPr>
          <w:rFonts w:ascii="Arial" w:hAnsi="Arial" w:cs="Arial"/>
          <w:sz w:val="22"/>
          <w:szCs w:val="22"/>
        </w:rPr>
        <w:t>REQ-2:  The booked time slot should appear as reserved on the other groups the member might be in.</w:t>
      </w:r>
    </w:p>
    <w:p w:rsidR="00B44688" w:rsidRPr="000472F1" w:rsidRDefault="00B44688" w:rsidP="00B44688"/>
    <w:p w:rsidR="00B44688" w:rsidRPr="00B44688" w:rsidRDefault="00B44688" w:rsidP="00B44688"/>
    <w:p w:rsidR="00B44688" w:rsidRPr="00B44688" w:rsidRDefault="00B44688" w:rsidP="00B44688"/>
    <w:p w:rsidR="00AD69AB" w:rsidRPr="00AD69AB" w:rsidRDefault="00AD69AB" w:rsidP="009B5017">
      <w:pPr>
        <w:rPr>
          <w:b/>
          <w:sz w:val="28"/>
          <w:szCs w:val="28"/>
        </w:rPr>
      </w:pPr>
    </w:p>
    <w:p w:rsidR="009B5017" w:rsidRPr="00AD69AB" w:rsidRDefault="009B5017" w:rsidP="00AD69AB">
      <w:pPr>
        <w:pStyle w:val="Heading2"/>
        <w:rPr>
          <w:szCs w:val="28"/>
        </w:rPr>
      </w:pPr>
      <w:r w:rsidRPr="00AD69AB">
        <w:rPr>
          <w:szCs w:val="28"/>
        </w:rPr>
        <w:t>Start</w:t>
      </w:r>
      <w:r w:rsidR="00284BE0">
        <w:rPr>
          <w:szCs w:val="28"/>
        </w:rPr>
        <w:t>/comment on</w:t>
      </w:r>
      <w:r w:rsidR="00AD69AB" w:rsidRPr="00AD69AB">
        <w:rPr>
          <w:szCs w:val="28"/>
        </w:rPr>
        <w:t xml:space="preserve"> public</w:t>
      </w:r>
      <w:r w:rsidRPr="00AD69AB">
        <w:rPr>
          <w:szCs w:val="28"/>
        </w:rPr>
        <w:t xml:space="preserve"> discussion thread</w:t>
      </w:r>
    </w:p>
    <w:p w:rsidR="00AD69AB" w:rsidRDefault="00AD69AB" w:rsidP="00AD69AB">
      <w:pPr>
        <w:pStyle w:val="ListParagraph"/>
        <w:rPr>
          <w:b/>
          <w:sz w:val="28"/>
          <w:szCs w:val="28"/>
        </w:rPr>
      </w:pPr>
    </w:p>
    <w:p w:rsidR="00AD69AB" w:rsidRPr="009B5017" w:rsidRDefault="00AD69AB" w:rsidP="009B5017">
      <w:pPr>
        <w:rPr>
          <w:b/>
          <w:sz w:val="28"/>
          <w:szCs w:val="28"/>
        </w:rPr>
      </w:pPr>
    </w:p>
    <w:p w:rsidR="00C42B76" w:rsidRDefault="00ED5952" w:rsidP="009B5017">
      <w:pPr>
        <w:pStyle w:val="Heading1"/>
        <w:numPr>
          <w:ilvl w:val="0"/>
          <w:numId w:val="0"/>
        </w:numPr>
      </w:pPr>
      <w:r w:rsidRPr="009B5017">
        <w:rPr>
          <w:sz w:val="28"/>
          <w:szCs w:val="28"/>
        </w:rPr>
        <w:br w:type="page"/>
      </w:r>
      <w:bookmarkStart w:id="39" w:name="_Toc220977207"/>
      <w:r w:rsidR="00484BEC">
        <w:lastRenderedPageBreak/>
        <w:t>External Interface Requirements</w:t>
      </w:r>
      <w:bookmarkEnd w:id="36"/>
      <w:bookmarkEnd w:id="39"/>
    </w:p>
    <w:p w:rsidR="00C42B76" w:rsidRDefault="00484BEC">
      <w:pPr>
        <w:pStyle w:val="Heading2"/>
      </w:pPr>
      <w:bookmarkStart w:id="40" w:name="_Toc220977208"/>
      <w:r>
        <w:t>User Interfaces</w:t>
      </w:r>
      <w:bookmarkEnd w:id="40"/>
    </w:p>
    <w:p w:rsidR="00C42B76" w:rsidRDefault="00484BEC">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C42B76" w:rsidRDefault="00484BEC">
      <w:pPr>
        <w:pStyle w:val="Heading2"/>
      </w:pPr>
      <w:bookmarkStart w:id="41" w:name="_Toc439994684"/>
      <w:bookmarkStart w:id="42" w:name="_Toc220977209"/>
      <w:r>
        <w:t>Hardware Interfaces</w:t>
      </w:r>
      <w:bookmarkEnd w:id="41"/>
      <w:bookmarkEnd w:id="42"/>
    </w:p>
    <w:p w:rsidR="00C42B76" w:rsidRDefault="00484BEC">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C42B76" w:rsidRDefault="00484BEC">
      <w:pPr>
        <w:pStyle w:val="Heading2"/>
      </w:pPr>
      <w:bookmarkStart w:id="43" w:name="_Toc439994685"/>
      <w:bookmarkStart w:id="44" w:name="_Toc220977210"/>
      <w:r>
        <w:t>Software Interfaces</w:t>
      </w:r>
      <w:bookmarkEnd w:id="43"/>
      <w:bookmarkEnd w:id="44"/>
    </w:p>
    <w:p w:rsidR="00C42B76" w:rsidRDefault="00484BEC">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E679B9" w:rsidRDefault="00E679B9">
      <w:pPr>
        <w:pStyle w:val="template"/>
      </w:pPr>
      <w:r>
        <w:t xml:space="preserve">SQLite </w:t>
      </w:r>
    </w:p>
    <w:p w:rsidR="00E679B9" w:rsidRDefault="00E679B9">
      <w:pPr>
        <w:pStyle w:val="template"/>
      </w:pPr>
      <w:r>
        <w:t>Java</w:t>
      </w:r>
    </w:p>
    <w:p w:rsidR="00C42B76" w:rsidRDefault="00484BEC">
      <w:pPr>
        <w:pStyle w:val="Heading2"/>
      </w:pPr>
      <w:bookmarkStart w:id="45" w:name="_Toc439994686"/>
      <w:bookmarkStart w:id="46" w:name="_Toc220977211"/>
      <w:r>
        <w:t>Communications Interfaces</w:t>
      </w:r>
      <w:bookmarkEnd w:id="45"/>
      <w:bookmarkEnd w:id="46"/>
    </w:p>
    <w:p w:rsidR="00C42B76" w:rsidRDefault="00484BEC">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C42B76" w:rsidRDefault="00ED5952">
      <w:pPr>
        <w:pStyle w:val="Heading1"/>
      </w:pPr>
      <w:bookmarkStart w:id="47" w:name="_Toc439994690"/>
      <w:r>
        <w:br w:type="page"/>
      </w:r>
      <w:bookmarkStart w:id="48" w:name="_Toc220977212"/>
      <w:r w:rsidR="00484BEC">
        <w:lastRenderedPageBreak/>
        <w:t>Other Nonfunctional Requirements</w:t>
      </w:r>
      <w:bookmarkEnd w:id="48"/>
    </w:p>
    <w:p w:rsidR="00C42B76" w:rsidRDefault="00484BEC">
      <w:pPr>
        <w:pStyle w:val="Heading2"/>
      </w:pPr>
      <w:bookmarkStart w:id="49" w:name="_Toc220977213"/>
      <w:r>
        <w:t>Performance Requirements</w:t>
      </w:r>
      <w:bookmarkEnd w:id="47"/>
      <w:bookmarkEnd w:id="49"/>
    </w:p>
    <w:p w:rsidR="00E679B9" w:rsidRPr="00E679B9" w:rsidRDefault="00561ED4" w:rsidP="00E679B9">
      <w:r>
        <w:rPr>
          <w:rFonts w:ascii="Arial" w:hAnsi="Arial" w:cs="Arial"/>
          <w:sz w:val="22"/>
        </w:rPr>
        <w:t>All queries are predefined and do not involve any large amounts of data, thus synchronization of data with database server and any other u</w:t>
      </w:r>
      <w:r w:rsidR="00E679B9" w:rsidRPr="00E679B9">
        <w:rPr>
          <w:rFonts w:ascii="Arial" w:hAnsi="Arial" w:cs="Arial"/>
          <w:sz w:val="22"/>
        </w:rPr>
        <w:t>pdates shou</w:t>
      </w:r>
      <w:r>
        <w:rPr>
          <w:rFonts w:ascii="Arial" w:hAnsi="Arial" w:cs="Arial"/>
          <w:sz w:val="22"/>
        </w:rPr>
        <w:t>ld happen very quickly. Switching between screens will happen seamle</w:t>
      </w:r>
      <w:r w:rsidR="00A41C9C">
        <w:rPr>
          <w:rFonts w:ascii="Arial" w:hAnsi="Arial" w:cs="Arial"/>
          <w:sz w:val="22"/>
        </w:rPr>
        <w:t>ssly as application will be using the cache memory.</w:t>
      </w:r>
      <w:r>
        <w:rPr>
          <w:rFonts w:ascii="Arial" w:hAnsi="Arial" w:cs="Arial"/>
          <w:sz w:val="22"/>
        </w:rPr>
        <w:t xml:space="preserve"> </w:t>
      </w:r>
      <w:r w:rsidR="00E679B9">
        <w:t xml:space="preserve"> </w:t>
      </w:r>
    </w:p>
    <w:p w:rsidR="00C42B76" w:rsidRDefault="00484BEC">
      <w:pPr>
        <w:pStyle w:val="Heading2"/>
      </w:pPr>
      <w:bookmarkStart w:id="50" w:name="_Toc439994691"/>
      <w:bookmarkStart w:id="51" w:name="_Toc220977214"/>
      <w:r>
        <w:t>Safety Requirements</w:t>
      </w:r>
      <w:bookmarkEnd w:id="50"/>
      <w:bookmarkEnd w:id="51"/>
    </w:p>
    <w:p w:rsidR="00C42B76" w:rsidRDefault="00E679B9">
      <w:pPr>
        <w:pStyle w:val="template"/>
      </w:pPr>
      <w:r>
        <w:t>N/A</w:t>
      </w:r>
    </w:p>
    <w:p w:rsidR="00C42B76" w:rsidRDefault="00484BEC">
      <w:pPr>
        <w:pStyle w:val="Heading2"/>
      </w:pPr>
      <w:bookmarkStart w:id="52" w:name="_Toc439994692"/>
      <w:bookmarkStart w:id="53" w:name="_Toc220977215"/>
      <w:r>
        <w:t>Security Requirements</w:t>
      </w:r>
      <w:bookmarkEnd w:id="52"/>
      <w:bookmarkEnd w:id="53"/>
    </w:p>
    <w:p w:rsidR="00C42B76" w:rsidRDefault="00E679B9">
      <w:pPr>
        <w:pStyle w:val="template"/>
      </w:pPr>
      <w:r>
        <w:t>N/A</w:t>
      </w:r>
    </w:p>
    <w:p w:rsidR="00C42B76" w:rsidRDefault="00484BEC">
      <w:pPr>
        <w:pStyle w:val="Heading2"/>
      </w:pPr>
      <w:bookmarkStart w:id="54" w:name="_Toc439994693"/>
      <w:bookmarkStart w:id="55" w:name="_Toc220977216"/>
      <w:r>
        <w:t>Software Quality Attributes</w:t>
      </w:r>
      <w:bookmarkEnd w:id="54"/>
      <w:bookmarkEnd w:id="55"/>
    </w:p>
    <w:p w:rsidR="00583BD5" w:rsidRPr="00155ECC" w:rsidRDefault="00A41C9C">
      <w:pPr>
        <w:pStyle w:val="template"/>
        <w:rPr>
          <w:i w:val="0"/>
        </w:rPr>
      </w:pPr>
      <w:r w:rsidRPr="00155ECC">
        <w:rPr>
          <w:i w:val="0"/>
        </w:rPr>
        <w:t>The application will be compatible with any mobile device running on Android OS v4.2 or</w:t>
      </w:r>
      <w:r w:rsidR="00583BD5" w:rsidRPr="00155ECC">
        <w:rPr>
          <w:i w:val="0"/>
        </w:rPr>
        <w:t xml:space="preserve"> above bearing a user friendly</w:t>
      </w:r>
      <w:r w:rsidR="00155ECC" w:rsidRPr="00155ECC">
        <w:rPr>
          <w:i w:val="0"/>
        </w:rPr>
        <w:t xml:space="preserve"> and</w:t>
      </w:r>
      <w:r w:rsidR="00583BD5" w:rsidRPr="00155ECC">
        <w:rPr>
          <w:i w:val="0"/>
        </w:rPr>
        <w:t xml:space="preserve"> visually aesthetic user interface</w:t>
      </w:r>
      <w:r w:rsidR="00155ECC" w:rsidRPr="00155ECC">
        <w:rPr>
          <w:i w:val="0"/>
        </w:rPr>
        <w:t xml:space="preserve"> for ease of use and for navigating between screens</w:t>
      </w:r>
      <w:r w:rsidR="00583BD5" w:rsidRPr="00155ECC">
        <w:rPr>
          <w:i w:val="0"/>
        </w:rPr>
        <w:t xml:space="preserve">. </w:t>
      </w:r>
    </w:p>
    <w:p w:rsidR="00583BD5" w:rsidRPr="00155ECC" w:rsidRDefault="00583BD5">
      <w:pPr>
        <w:pStyle w:val="template"/>
        <w:rPr>
          <w:i w:val="0"/>
        </w:rPr>
      </w:pPr>
      <w:r w:rsidRPr="00155ECC">
        <w:rPr>
          <w:i w:val="0"/>
        </w:rPr>
        <w:t xml:space="preserve">To maintain application robustness, thorough testing will be done to ensure zero application crash instances. </w:t>
      </w:r>
    </w:p>
    <w:p w:rsidR="00583BD5" w:rsidRPr="00155ECC" w:rsidRDefault="00583BD5">
      <w:pPr>
        <w:pStyle w:val="template"/>
        <w:rPr>
          <w:i w:val="0"/>
        </w:rPr>
      </w:pPr>
      <w:r w:rsidRPr="00155ECC">
        <w:rPr>
          <w:i w:val="0"/>
        </w:rPr>
        <w:t xml:space="preserve">Reliability and correctness of the scheduler algorithm will be maintained such that </w:t>
      </w:r>
      <w:r w:rsidR="00155ECC" w:rsidRPr="00155ECC">
        <w:rPr>
          <w:i w:val="0"/>
        </w:rPr>
        <w:t xml:space="preserve">it provides optimum available meeting times for the group members. </w:t>
      </w:r>
      <w:r w:rsidRPr="00155ECC">
        <w:rPr>
          <w:i w:val="0"/>
        </w:rPr>
        <w:t xml:space="preserve"> </w:t>
      </w:r>
    </w:p>
    <w:p w:rsidR="00A41C9C" w:rsidRPr="00155ECC" w:rsidRDefault="00A41C9C">
      <w:pPr>
        <w:pStyle w:val="template"/>
        <w:rPr>
          <w:i w:val="0"/>
        </w:rPr>
      </w:pPr>
      <w:r w:rsidRPr="00155ECC">
        <w:rPr>
          <w:i w:val="0"/>
        </w:rPr>
        <w:t>In case of an internet connection outage, the application features will be partially available but no new data updates will happen during this time.</w:t>
      </w:r>
      <w:r w:rsidR="00583BD5" w:rsidRPr="00155ECC">
        <w:rPr>
          <w:i w:val="0"/>
        </w:rPr>
        <w:t xml:space="preserve"> </w:t>
      </w:r>
      <w:r w:rsidRPr="00155ECC">
        <w:rPr>
          <w:i w:val="0"/>
        </w:rPr>
        <w:t xml:space="preserve"> </w:t>
      </w:r>
    </w:p>
    <w:p w:rsidR="00C42B76" w:rsidRDefault="00484BEC">
      <w:pPr>
        <w:pStyle w:val="template"/>
      </w:pPr>
      <w:r w:rsidRPr="00155ECC">
        <w:rPr>
          <w:highlight w:val="yellow"/>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D5952" w:rsidRDefault="00ED5952">
      <w:pPr>
        <w:pStyle w:val="Heading1"/>
      </w:pPr>
      <w:bookmarkStart w:id="56" w:name="_Toc439994695"/>
      <w:r>
        <w:br w:type="page"/>
      </w:r>
      <w:bookmarkStart w:id="57" w:name="_Toc220977217"/>
      <w:r>
        <w:lastRenderedPageBreak/>
        <w:t>Key Milestones</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3281"/>
        <w:gridCol w:w="2338"/>
        <w:gridCol w:w="3551"/>
      </w:tblGrid>
      <w:tr w:rsidR="00ED5952" w:rsidRPr="00823009" w:rsidTr="00ED5952">
        <w:tc>
          <w:tcPr>
            <w:tcW w:w="468" w:type="dxa"/>
            <w:shd w:val="clear" w:color="auto" w:fill="FFFF99"/>
          </w:tcPr>
          <w:p w:rsidR="00ED5952" w:rsidRPr="00ED5952" w:rsidRDefault="00ED5952" w:rsidP="00ED5952">
            <w:pPr>
              <w:jc w:val="center"/>
              <w:rPr>
                <w:rFonts w:ascii="Verdana" w:hAnsi="Verdana"/>
                <w:b/>
                <w:bCs/>
                <w:sz w:val="20"/>
              </w:rPr>
            </w:pPr>
            <w:r w:rsidRPr="00ED5952">
              <w:rPr>
                <w:rFonts w:ascii="Verdana" w:hAnsi="Verdana"/>
                <w:b/>
                <w:bCs/>
                <w:sz w:val="20"/>
              </w:rPr>
              <w:t>#</w:t>
            </w:r>
          </w:p>
        </w:tc>
        <w:tc>
          <w:tcPr>
            <w:tcW w:w="3285" w:type="dxa"/>
            <w:shd w:val="clear" w:color="auto" w:fill="FFFF99"/>
          </w:tcPr>
          <w:p w:rsidR="00ED5952" w:rsidRPr="00ED5952" w:rsidRDefault="00ED5952" w:rsidP="00ED5952">
            <w:pPr>
              <w:jc w:val="center"/>
              <w:rPr>
                <w:rFonts w:ascii="Verdana" w:hAnsi="Verdana"/>
                <w:b/>
                <w:bCs/>
                <w:sz w:val="20"/>
              </w:rPr>
            </w:pPr>
            <w:r w:rsidRPr="00ED5952">
              <w:rPr>
                <w:rFonts w:ascii="Verdana" w:hAnsi="Verdana"/>
                <w:b/>
                <w:bCs/>
                <w:sz w:val="20"/>
              </w:rPr>
              <w:t>Milestone</w:t>
            </w:r>
          </w:p>
        </w:tc>
        <w:tc>
          <w:tcPr>
            <w:tcW w:w="2340" w:type="dxa"/>
            <w:shd w:val="clear" w:color="auto" w:fill="FFFF99"/>
          </w:tcPr>
          <w:p w:rsidR="00ED5952" w:rsidRPr="00ED5952" w:rsidRDefault="00ED5952" w:rsidP="00ED5952">
            <w:pPr>
              <w:jc w:val="center"/>
              <w:rPr>
                <w:rFonts w:ascii="Verdana" w:hAnsi="Verdana"/>
                <w:b/>
                <w:bCs/>
                <w:sz w:val="20"/>
              </w:rPr>
            </w:pPr>
            <w:r w:rsidRPr="00ED5952">
              <w:rPr>
                <w:rFonts w:ascii="Verdana" w:hAnsi="Verdana"/>
                <w:b/>
                <w:bCs/>
                <w:sz w:val="20"/>
              </w:rPr>
              <w:t>Target Completion Date</w:t>
            </w:r>
          </w:p>
        </w:tc>
        <w:tc>
          <w:tcPr>
            <w:tcW w:w="3555" w:type="dxa"/>
            <w:shd w:val="clear" w:color="auto" w:fill="FFFF99"/>
          </w:tcPr>
          <w:p w:rsidR="00ED5952" w:rsidRPr="00ED5952" w:rsidRDefault="00ED5952" w:rsidP="00ED5952">
            <w:pPr>
              <w:jc w:val="center"/>
              <w:rPr>
                <w:rFonts w:ascii="Verdana" w:hAnsi="Verdana"/>
                <w:b/>
                <w:bCs/>
                <w:sz w:val="20"/>
              </w:rPr>
            </w:pPr>
            <w:r w:rsidRPr="00ED5952">
              <w:rPr>
                <w:rFonts w:ascii="Verdana" w:hAnsi="Verdana"/>
                <w:b/>
                <w:bCs/>
                <w:sz w:val="20"/>
              </w:rPr>
              <w:t>Comments</w:t>
            </w:r>
          </w:p>
        </w:tc>
      </w:tr>
      <w:tr w:rsidR="00ED5952" w:rsidTr="00ED5952">
        <w:tc>
          <w:tcPr>
            <w:tcW w:w="468" w:type="dxa"/>
          </w:tcPr>
          <w:p w:rsidR="00ED5952" w:rsidRPr="00ED5952" w:rsidRDefault="00ED5952" w:rsidP="00D85CB5">
            <w:pPr>
              <w:rPr>
                <w:rFonts w:ascii="Verdana" w:hAnsi="Verdana"/>
                <w:sz w:val="20"/>
              </w:rPr>
            </w:pPr>
            <w:r w:rsidRPr="00ED5952">
              <w:rPr>
                <w:rFonts w:ascii="Verdana" w:hAnsi="Verdana"/>
                <w:sz w:val="20"/>
              </w:rPr>
              <w:t>1.</w:t>
            </w:r>
          </w:p>
        </w:tc>
        <w:tc>
          <w:tcPr>
            <w:tcW w:w="3285" w:type="dxa"/>
          </w:tcPr>
          <w:p w:rsidR="00ED5952" w:rsidRPr="00ED5952" w:rsidRDefault="00155ECC" w:rsidP="00D85CB5">
            <w:pPr>
              <w:rPr>
                <w:rFonts w:ascii="Verdana" w:hAnsi="Verdana"/>
                <w:sz w:val="20"/>
              </w:rPr>
            </w:pPr>
            <w:r>
              <w:rPr>
                <w:rFonts w:ascii="Verdana" w:hAnsi="Verdana"/>
                <w:sz w:val="20"/>
              </w:rPr>
              <w:t>Sprint 1</w:t>
            </w:r>
          </w:p>
        </w:tc>
        <w:tc>
          <w:tcPr>
            <w:tcW w:w="2340" w:type="dxa"/>
          </w:tcPr>
          <w:p w:rsidR="00ED5952" w:rsidRPr="00ED5952" w:rsidRDefault="00155ECC" w:rsidP="00D85CB5">
            <w:pPr>
              <w:rPr>
                <w:rFonts w:ascii="Verdana" w:hAnsi="Verdana"/>
                <w:sz w:val="20"/>
              </w:rPr>
            </w:pPr>
            <w:r>
              <w:rPr>
                <w:rFonts w:ascii="Verdana" w:hAnsi="Verdana"/>
                <w:sz w:val="20"/>
              </w:rPr>
              <w:t>10/05/2015</w:t>
            </w:r>
          </w:p>
        </w:tc>
        <w:tc>
          <w:tcPr>
            <w:tcW w:w="3555" w:type="dxa"/>
          </w:tcPr>
          <w:p w:rsidR="00ED5952" w:rsidRPr="00ED5952" w:rsidRDefault="00ED5952" w:rsidP="00D85CB5">
            <w:pPr>
              <w:rPr>
                <w:rFonts w:ascii="Verdana" w:hAnsi="Verdana"/>
                <w:sz w:val="20"/>
              </w:rPr>
            </w:pPr>
          </w:p>
        </w:tc>
      </w:tr>
      <w:tr w:rsidR="00ED5952" w:rsidTr="00ED5952">
        <w:tc>
          <w:tcPr>
            <w:tcW w:w="468" w:type="dxa"/>
          </w:tcPr>
          <w:p w:rsidR="00ED5952" w:rsidRPr="00ED5952" w:rsidRDefault="00ED5952" w:rsidP="00D85CB5">
            <w:pPr>
              <w:rPr>
                <w:rFonts w:ascii="Verdana" w:hAnsi="Verdana"/>
                <w:sz w:val="20"/>
              </w:rPr>
            </w:pPr>
            <w:r w:rsidRPr="00ED5952">
              <w:rPr>
                <w:rFonts w:ascii="Verdana" w:hAnsi="Verdana"/>
                <w:sz w:val="20"/>
              </w:rPr>
              <w:t>2.</w:t>
            </w:r>
          </w:p>
        </w:tc>
        <w:tc>
          <w:tcPr>
            <w:tcW w:w="3285" w:type="dxa"/>
          </w:tcPr>
          <w:p w:rsidR="00ED5952" w:rsidRPr="00ED5952" w:rsidRDefault="00155ECC" w:rsidP="00D85CB5">
            <w:pPr>
              <w:rPr>
                <w:rFonts w:ascii="Verdana" w:hAnsi="Verdana"/>
                <w:sz w:val="20"/>
              </w:rPr>
            </w:pPr>
            <w:r>
              <w:rPr>
                <w:rFonts w:ascii="Verdana" w:hAnsi="Verdana"/>
                <w:sz w:val="20"/>
              </w:rPr>
              <w:t>Sprint 2</w:t>
            </w:r>
          </w:p>
        </w:tc>
        <w:tc>
          <w:tcPr>
            <w:tcW w:w="2340" w:type="dxa"/>
          </w:tcPr>
          <w:p w:rsidR="00ED5952" w:rsidRPr="00ED5952" w:rsidRDefault="00155ECC" w:rsidP="00D85CB5">
            <w:pPr>
              <w:rPr>
                <w:rFonts w:ascii="Verdana" w:hAnsi="Verdana"/>
                <w:sz w:val="20"/>
              </w:rPr>
            </w:pPr>
            <w:r>
              <w:rPr>
                <w:rFonts w:ascii="Verdana" w:hAnsi="Verdana"/>
                <w:sz w:val="20"/>
              </w:rPr>
              <w:t>11/02/2015</w:t>
            </w:r>
          </w:p>
        </w:tc>
        <w:tc>
          <w:tcPr>
            <w:tcW w:w="3555" w:type="dxa"/>
          </w:tcPr>
          <w:p w:rsidR="00ED5952" w:rsidRPr="00ED5952" w:rsidRDefault="00ED5952" w:rsidP="00D85CB5">
            <w:pPr>
              <w:rPr>
                <w:rFonts w:ascii="Verdana" w:hAnsi="Verdana"/>
                <w:sz w:val="20"/>
              </w:rPr>
            </w:pPr>
          </w:p>
        </w:tc>
      </w:tr>
      <w:tr w:rsidR="00155ECC" w:rsidTr="00ED5952">
        <w:tc>
          <w:tcPr>
            <w:tcW w:w="468" w:type="dxa"/>
          </w:tcPr>
          <w:p w:rsidR="00155ECC" w:rsidRPr="00ED5952" w:rsidRDefault="00155ECC" w:rsidP="00D85CB5">
            <w:pPr>
              <w:rPr>
                <w:rFonts w:ascii="Verdana" w:hAnsi="Verdana"/>
                <w:sz w:val="20"/>
              </w:rPr>
            </w:pPr>
            <w:r>
              <w:rPr>
                <w:rFonts w:ascii="Verdana" w:hAnsi="Verdana"/>
                <w:sz w:val="20"/>
              </w:rPr>
              <w:t>3.</w:t>
            </w:r>
          </w:p>
        </w:tc>
        <w:tc>
          <w:tcPr>
            <w:tcW w:w="3285" w:type="dxa"/>
          </w:tcPr>
          <w:p w:rsidR="00155ECC" w:rsidRDefault="00155ECC" w:rsidP="00D85CB5">
            <w:pPr>
              <w:rPr>
                <w:rFonts w:ascii="Verdana" w:hAnsi="Verdana"/>
                <w:sz w:val="20"/>
              </w:rPr>
            </w:pPr>
            <w:r>
              <w:rPr>
                <w:rFonts w:ascii="Verdana" w:hAnsi="Verdana"/>
                <w:sz w:val="20"/>
              </w:rPr>
              <w:t>Sprint 3(Final Sprint)</w:t>
            </w:r>
          </w:p>
        </w:tc>
        <w:tc>
          <w:tcPr>
            <w:tcW w:w="2340" w:type="dxa"/>
          </w:tcPr>
          <w:p w:rsidR="00155ECC" w:rsidRPr="00ED5952" w:rsidRDefault="00155ECC" w:rsidP="00D85CB5">
            <w:pPr>
              <w:rPr>
                <w:rFonts w:ascii="Verdana" w:hAnsi="Verdana"/>
                <w:sz w:val="20"/>
              </w:rPr>
            </w:pPr>
            <w:r>
              <w:rPr>
                <w:rFonts w:ascii="Verdana" w:hAnsi="Verdana"/>
                <w:sz w:val="20"/>
              </w:rPr>
              <w:t>11/30/2015</w:t>
            </w:r>
          </w:p>
        </w:tc>
        <w:tc>
          <w:tcPr>
            <w:tcW w:w="3555" w:type="dxa"/>
          </w:tcPr>
          <w:p w:rsidR="00155ECC" w:rsidRPr="00ED5952" w:rsidRDefault="00155ECC" w:rsidP="00D85CB5">
            <w:pPr>
              <w:rPr>
                <w:rFonts w:ascii="Verdana" w:hAnsi="Verdana"/>
                <w:sz w:val="20"/>
              </w:rPr>
            </w:pPr>
          </w:p>
        </w:tc>
      </w:tr>
    </w:tbl>
    <w:p w:rsidR="00ED5952" w:rsidRPr="00ED5952" w:rsidRDefault="00ED5952" w:rsidP="00ED5952"/>
    <w:p w:rsidR="00ED5952" w:rsidRDefault="00ED5952">
      <w:pPr>
        <w:pStyle w:val="Heading1"/>
      </w:pPr>
      <w:r>
        <w:br w:type="page"/>
      </w:r>
      <w:bookmarkStart w:id="58" w:name="_Toc220977218"/>
      <w:r>
        <w:lastRenderedPageBreak/>
        <w:t>Key Resource Requirements</w:t>
      </w:r>
      <w:bookmarkEnd w:id="58"/>
    </w:p>
    <w:p w:rsidR="00ED5952" w:rsidRPr="00ED5952" w:rsidRDefault="00ED5952" w:rsidP="00ED5952">
      <w:pPr>
        <w:pStyle w:val="esinormal"/>
        <w:rPr>
          <w:rFonts w:ascii="Arial" w:hAnsi="Arial"/>
          <w:sz w:val="22"/>
        </w:rPr>
      </w:pPr>
      <w:r w:rsidRPr="00ED5952">
        <w:rPr>
          <w:rFonts w:ascii="Arial" w:hAnsi="Arial"/>
          <w:i/>
          <w:sz w:val="22"/>
        </w:rPr>
        <w:t>&lt;Identify the skill or expertise required for each major project activity.  Identify any appropriate internal staff resources available.  Indicate whether a resource only can commit part-time in the comments.  If no internal resources are available, indicate the outside sources needed for the required skills.  You may need more than one outside resource.&gt;</w:t>
      </w:r>
    </w:p>
    <w:p w:rsidR="00ED5952" w:rsidRPr="00ED5952" w:rsidRDefault="00ED5952" w:rsidP="00ED5952">
      <w:pPr>
        <w:pStyle w:val="esinormal"/>
        <w:rPr>
          <w:rFonts w:ascii="Arial" w:hAnsi="Arial"/>
          <w:sz w:val="22"/>
        </w:rPr>
      </w:pPr>
    </w:p>
    <w:tbl>
      <w:tblPr>
        <w:tblW w:w="9450" w:type="dxa"/>
        <w:tblInd w:w="108" w:type="dxa"/>
        <w:tblLayout w:type="fixed"/>
        <w:tblLook w:val="0000" w:firstRow="0" w:lastRow="0" w:firstColumn="0" w:lastColumn="0" w:noHBand="0" w:noVBand="0"/>
      </w:tblPr>
      <w:tblGrid>
        <w:gridCol w:w="2430"/>
        <w:gridCol w:w="1710"/>
        <w:gridCol w:w="1980"/>
        <w:gridCol w:w="1440"/>
        <w:gridCol w:w="1890"/>
      </w:tblGrid>
      <w:tr w:rsidR="00ED5952" w:rsidTr="00D85CB5">
        <w:tc>
          <w:tcPr>
            <w:tcW w:w="243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D85CB5">
            <w:pPr>
              <w:pStyle w:val="tblhd"/>
            </w:pPr>
            <w:r>
              <w:br/>
              <w:t>Major Project Activities</w:t>
            </w:r>
          </w:p>
        </w:tc>
        <w:tc>
          <w:tcPr>
            <w:tcW w:w="171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D85CB5">
            <w:pPr>
              <w:pStyle w:val="tblhd"/>
            </w:pPr>
            <w:r>
              <w:t>Skill/Expertise Required</w:t>
            </w:r>
          </w:p>
        </w:tc>
        <w:tc>
          <w:tcPr>
            <w:tcW w:w="198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D85CB5">
            <w:pPr>
              <w:pStyle w:val="tblhd"/>
            </w:pPr>
            <w:r>
              <w:t xml:space="preserve">Internal </w:t>
            </w:r>
            <w:r>
              <w:br/>
              <w:t>Resource</w:t>
            </w:r>
          </w:p>
        </w:tc>
        <w:tc>
          <w:tcPr>
            <w:tcW w:w="144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D85CB5">
            <w:pPr>
              <w:pStyle w:val="tblhd"/>
            </w:pPr>
            <w:r>
              <w:t>External Resource</w:t>
            </w:r>
          </w:p>
        </w:tc>
        <w:tc>
          <w:tcPr>
            <w:tcW w:w="189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D85CB5">
            <w:pPr>
              <w:pStyle w:val="tblhd"/>
            </w:pPr>
            <w:r>
              <w:br/>
              <w:t>Issues/Constraints</w:t>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12"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12"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12"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12"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12"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bl>
    <w:p w:rsidR="00ED5952" w:rsidRDefault="00ED5952" w:rsidP="00ED5952">
      <w:pPr>
        <w:pStyle w:val="esinormal"/>
        <w:rPr>
          <w:rFonts w:ascii="Optima" w:hAnsi="Optima"/>
          <w:b/>
          <w:sz w:val="22"/>
        </w:rPr>
      </w:pPr>
    </w:p>
    <w:p w:rsidR="00ED5952" w:rsidRPr="00ED5952" w:rsidRDefault="00ED5952" w:rsidP="00ED5952"/>
    <w:p w:rsidR="00C42B76" w:rsidRDefault="00ED5952">
      <w:pPr>
        <w:pStyle w:val="Heading1"/>
      </w:pPr>
      <w:r>
        <w:br w:type="page"/>
      </w:r>
      <w:bookmarkStart w:id="59" w:name="_Toc220977219"/>
      <w:r w:rsidR="00484BEC">
        <w:lastRenderedPageBreak/>
        <w:t>Other Requirements</w:t>
      </w:r>
      <w:bookmarkEnd w:id="56"/>
      <w:bookmarkEnd w:id="59"/>
    </w:p>
    <w:p w:rsidR="00C42B76" w:rsidRDefault="00484BEC">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C42B76" w:rsidRDefault="00484BEC">
      <w:pPr>
        <w:pStyle w:val="TOCEntry"/>
      </w:pPr>
      <w:bookmarkStart w:id="60" w:name="_Toc439994696"/>
      <w:bookmarkStart w:id="61" w:name="_Toc220977220"/>
      <w:r>
        <w:t>Appendix A: Glossary</w:t>
      </w:r>
      <w:bookmarkEnd w:id="60"/>
      <w:bookmarkEnd w:id="61"/>
    </w:p>
    <w:p w:rsidR="00C42B76" w:rsidRDefault="00484BEC">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C42B76" w:rsidRDefault="00484BEC">
      <w:pPr>
        <w:pStyle w:val="TOCEntry"/>
      </w:pPr>
      <w:bookmarkStart w:id="62" w:name="_Toc439994697"/>
      <w:bookmarkStart w:id="63" w:name="_Toc220977221"/>
      <w:r>
        <w:t>Appendix B: Analysis Models</w:t>
      </w:r>
      <w:bookmarkEnd w:id="62"/>
      <w:bookmarkEnd w:id="63"/>
    </w:p>
    <w:p w:rsidR="00C42B76" w:rsidRDefault="00484BEC">
      <w:pPr>
        <w:pStyle w:val="template"/>
        <w:rPr>
          <w:i w:val="0"/>
        </w:rPr>
      </w:pPr>
      <w:r>
        <w:t>&lt;Optionally, include any pertinent analysis models, such as data flow diagrams, class diagrams, state-transition diagrams, or entity-relationship diagrams</w:t>
      </w:r>
      <w:r>
        <w:rPr>
          <w:i w:val="0"/>
        </w:rPr>
        <w:t>.&gt;</w:t>
      </w:r>
    </w:p>
    <w:p w:rsidR="00C42B76" w:rsidRDefault="00484BEC">
      <w:pPr>
        <w:pStyle w:val="TOCEntry"/>
      </w:pPr>
      <w:bookmarkStart w:id="64" w:name="_Toc439994698"/>
      <w:bookmarkStart w:id="65" w:name="_Toc220977222"/>
      <w:r>
        <w:t>Appendix C: Issues List</w:t>
      </w:r>
      <w:bookmarkEnd w:id="64"/>
      <w:bookmarkEnd w:id="65"/>
    </w:p>
    <w:p w:rsidR="00C42B76" w:rsidRDefault="00484BEC">
      <w:pPr>
        <w:pStyle w:val="template"/>
      </w:pPr>
      <w:r>
        <w:t>&lt; This is a dynamic list of the open requirements issues that remain to be resolved, including TBDs, pending decisions, information that is needed, conflicts awaiting resolution, and the like.&gt;</w:t>
      </w:r>
    </w:p>
    <w:sectPr w:rsidR="00C42B76" w:rsidSect="00C42B76">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AF1" w:rsidRDefault="00A22AF1">
      <w:pPr>
        <w:spacing w:line="240" w:lineRule="auto"/>
      </w:pPr>
      <w:r>
        <w:separator/>
      </w:r>
    </w:p>
  </w:endnote>
  <w:endnote w:type="continuationSeparator" w:id="0">
    <w:p w:rsidR="00A22AF1" w:rsidRDefault="00A22A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Opti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1AB" w:rsidRDefault="004751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AF1" w:rsidRDefault="00A22AF1">
      <w:pPr>
        <w:spacing w:line="240" w:lineRule="auto"/>
      </w:pPr>
      <w:r>
        <w:separator/>
      </w:r>
    </w:p>
  </w:footnote>
  <w:footnote w:type="continuationSeparator" w:id="0">
    <w:p w:rsidR="00A22AF1" w:rsidRDefault="00A22A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1AB" w:rsidRDefault="004751AB">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E93">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1AB" w:rsidRDefault="004751AB">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E93">
      <w:rPr>
        <w:noProof/>
      </w:rPr>
      <w:t>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343DDC"/>
    <w:multiLevelType w:val="hybridMultilevel"/>
    <w:tmpl w:val="D7464A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8A24C7B"/>
    <w:multiLevelType w:val="hybridMultilevel"/>
    <w:tmpl w:val="7ED41754"/>
    <w:lvl w:ilvl="0" w:tplc="2FB20E88">
      <w:start w:val="1"/>
      <w:numFmt w:val="bullet"/>
      <w:lvlText w:val=""/>
      <w:lvlJc w:val="left"/>
      <w:pPr>
        <w:tabs>
          <w:tab w:val="num" w:pos="360"/>
        </w:tabs>
        <w:ind w:left="360" w:hanging="360"/>
      </w:pPr>
      <w:rPr>
        <w:rFonts w:ascii="Wingdings 2" w:hAnsi="Wingdings 2" w:hint="default"/>
      </w:rPr>
    </w:lvl>
    <w:lvl w:ilvl="1" w:tplc="C0CE1048" w:tentative="1">
      <w:start w:val="1"/>
      <w:numFmt w:val="bullet"/>
      <w:lvlText w:val=""/>
      <w:lvlJc w:val="left"/>
      <w:pPr>
        <w:tabs>
          <w:tab w:val="num" w:pos="1080"/>
        </w:tabs>
        <w:ind w:left="1080" w:hanging="360"/>
      </w:pPr>
      <w:rPr>
        <w:rFonts w:ascii="Wingdings 2" w:hAnsi="Wingdings 2" w:hint="default"/>
      </w:rPr>
    </w:lvl>
    <w:lvl w:ilvl="2" w:tplc="05888F2A" w:tentative="1">
      <w:start w:val="1"/>
      <w:numFmt w:val="bullet"/>
      <w:lvlText w:val=""/>
      <w:lvlJc w:val="left"/>
      <w:pPr>
        <w:tabs>
          <w:tab w:val="num" w:pos="1800"/>
        </w:tabs>
        <w:ind w:left="1800" w:hanging="360"/>
      </w:pPr>
      <w:rPr>
        <w:rFonts w:ascii="Wingdings 2" w:hAnsi="Wingdings 2" w:hint="default"/>
      </w:rPr>
    </w:lvl>
    <w:lvl w:ilvl="3" w:tplc="EBBC1DA8" w:tentative="1">
      <w:start w:val="1"/>
      <w:numFmt w:val="bullet"/>
      <w:lvlText w:val=""/>
      <w:lvlJc w:val="left"/>
      <w:pPr>
        <w:tabs>
          <w:tab w:val="num" w:pos="2520"/>
        </w:tabs>
        <w:ind w:left="2520" w:hanging="360"/>
      </w:pPr>
      <w:rPr>
        <w:rFonts w:ascii="Wingdings 2" w:hAnsi="Wingdings 2" w:hint="default"/>
      </w:rPr>
    </w:lvl>
    <w:lvl w:ilvl="4" w:tplc="15DCE3C4" w:tentative="1">
      <w:start w:val="1"/>
      <w:numFmt w:val="bullet"/>
      <w:lvlText w:val=""/>
      <w:lvlJc w:val="left"/>
      <w:pPr>
        <w:tabs>
          <w:tab w:val="num" w:pos="3240"/>
        </w:tabs>
        <w:ind w:left="3240" w:hanging="360"/>
      </w:pPr>
      <w:rPr>
        <w:rFonts w:ascii="Wingdings 2" w:hAnsi="Wingdings 2" w:hint="default"/>
      </w:rPr>
    </w:lvl>
    <w:lvl w:ilvl="5" w:tplc="87729F66" w:tentative="1">
      <w:start w:val="1"/>
      <w:numFmt w:val="bullet"/>
      <w:lvlText w:val=""/>
      <w:lvlJc w:val="left"/>
      <w:pPr>
        <w:tabs>
          <w:tab w:val="num" w:pos="3960"/>
        </w:tabs>
        <w:ind w:left="3960" w:hanging="360"/>
      </w:pPr>
      <w:rPr>
        <w:rFonts w:ascii="Wingdings 2" w:hAnsi="Wingdings 2" w:hint="default"/>
      </w:rPr>
    </w:lvl>
    <w:lvl w:ilvl="6" w:tplc="BBC6360A" w:tentative="1">
      <w:start w:val="1"/>
      <w:numFmt w:val="bullet"/>
      <w:lvlText w:val=""/>
      <w:lvlJc w:val="left"/>
      <w:pPr>
        <w:tabs>
          <w:tab w:val="num" w:pos="4680"/>
        </w:tabs>
        <w:ind w:left="4680" w:hanging="360"/>
      </w:pPr>
      <w:rPr>
        <w:rFonts w:ascii="Wingdings 2" w:hAnsi="Wingdings 2" w:hint="default"/>
      </w:rPr>
    </w:lvl>
    <w:lvl w:ilvl="7" w:tplc="8554724A" w:tentative="1">
      <w:start w:val="1"/>
      <w:numFmt w:val="bullet"/>
      <w:lvlText w:val=""/>
      <w:lvlJc w:val="left"/>
      <w:pPr>
        <w:tabs>
          <w:tab w:val="num" w:pos="5400"/>
        </w:tabs>
        <w:ind w:left="5400" w:hanging="360"/>
      </w:pPr>
      <w:rPr>
        <w:rFonts w:ascii="Wingdings 2" w:hAnsi="Wingdings 2" w:hint="default"/>
      </w:rPr>
    </w:lvl>
    <w:lvl w:ilvl="8" w:tplc="EDD00426" w:tentative="1">
      <w:start w:val="1"/>
      <w:numFmt w:val="bullet"/>
      <w:lvlText w:val=""/>
      <w:lvlJc w:val="left"/>
      <w:pPr>
        <w:tabs>
          <w:tab w:val="num" w:pos="6120"/>
        </w:tabs>
        <w:ind w:left="6120" w:hanging="360"/>
      </w:pPr>
      <w:rPr>
        <w:rFonts w:ascii="Wingdings 2" w:hAnsi="Wingdings 2" w:hint="default"/>
      </w:rPr>
    </w:lvl>
  </w:abstractNum>
  <w:abstractNum w:abstractNumId="3" w15:restartNumberingAfterBreak="0">
    <w:nsid w:val="601E2184"/>
    <w:multiLevelType w:val="hybridMultilevel"/>
    <w:tmpl w:val="01C0947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4" w15:restartNumberingAfterBreak="0">
    <w:nsid w:val="76AC7BE7"/>
    <w:multiLevelType w:val="hybridMultilevel"/>
    <w:tmpl w:val="441416F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0"/>
    <w:lvlOverride w:ilvl="0">
      <w:startOverride w:val="3"/>
    </w:lvlOverride>
    <w:lvlOverride w:ilvl="1">
      <w:startOverride w:val="1"/>
    </w:lvlOverride>
    <w:lvlOverride w:ilvl="2">
      <w:startOverride w:val="3"/>
    </w:lvlOverride>
  </w:num>
  <w:num w:numId="7">
    <w:abstractNumId w:val="0"/>
    <w:lvlOverride w:ilvl="0">
      <w:startOverride w:val="3"/>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626FAC"/>
    <w:rsid w:val="000171D1"/>
    <w:rsid w:val="0004302F"/>
    <w:rsid w:val="000472F1"/>
    <w:rsid w:val="00151160"/>
    <w:rsid w:val="00155ECC"/>
    <w:rsid w:val="001606A6"/>
    <w:rsid w:val="001755E8"/>
    <w:rsid w:val="001F2410"/>
    <w:rsid w:val="00284BE0"/>
    <w:rsid w:val="00293783"/>
    <w:rsid w:val="002D5A84"/>
    <w:rsid w:val="00301288"/>
    <w:rsid w:val="003D7A10"/>
    <w:rsid w:val="00427E5E"/>
    <w:rsid w:val="004704CE"/>
    <w:rsid w:val="0047365B"/>
    <w:rsid w:val="004751AB"/>
    <w:rsid w:val="00484BEC"/>
    <w:rsid w:val="00495293"/>
    <w:rsid w:val="00527448"/>
    <w:rsid w:val="0053475F"/>
    <w:rsid w:val="00540C77"/>
    <w:rsid w:val="00561ED4"/>
    <w:rsid w:val="00583BD5"/>
    <w:rsid w:val="005B2B09"/>
    <w:rsid w:val="005F2674"/>
    <w:rsid w:val="00615278"/>
    <w:rsid w:val="00626FAC"/>
    <w:rsid w:val="0064134E"/>
    <w:rsid w:val="00643A0F"/>
    <w:rsid w:val="006969DC"/>
    <w:rsid w:val="00702BBB"/>
    <w:rsid w:val="00724CA6"/>
    <w:rsid w:val="0085686B"/>
    <w:rsid w:val="00865395"/>
    <w:rsid w:val="008D239C"/>
    <w:rsid w:val="008E7902"/>
    <w:rsid w:val="0091751C"/>
    <w:rsid w:val="00976C63"/>
    <w:rsid w:val="009B3195"/>
    <w:rsid w:val="009B5017"/>
    <w:rsid w:val="00A22AF1"/>
    <w:rsid w:val="00A41C9C"/>
    <w:rsid w:val="00A54F66"/>
    <w:rsid w:val="00A73862"/>
    <w:rsid w:val="00A80E93"/>
    <w:rsid w:val="00AD69AB"/>
    <w:rsid w:val="00B00329"/>
    <w:rsid w:val="00B23694"/>
    <w:rsid w:val="00B44688"/>
    <w:rsid w:val="00B52AF1"/>
    <w:rsid w:val="00BC369A"/>
    <w:rsid w:val="00C42B76"/>
    <w:rsid w:val="00CA3EEF"/>
    <w:rsid w:val="00CC3F67"/>
    <w:rsid w:val="00CC54A0"/>
    <w:rsid w:val="00CE2175"/>
    <w:rsid w:val="00D125EF"/>
    <w:rsid w:val="00D4487D"/>
    <w:rsid w:val="00D7014D"/>
    <w:rsid w:val="00D85CB5"/>
    <w:rsid w:val="00DA365B"/>
    <w:rsid w:val="00DD4C11"/>
    <w:rsid w:val="00E01CE3"/>
    <w:rsid w:val="00E53BA3"/>
    <w:rsid w:val="00E62CD4"/>
    <w:rsid w:val="00E6384F"/>
    <w:rsid w:val="00E679B9"/>
    <w:rsid w:val="00E85674"/>
    <w:rsid w:val="00ED25E6"/>
    <w:rsid w:val="00ED5952"/>
    <w:rsid w:val="00F104DE"/>
    <w:rsid w:val="00FF4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0536B5C-75FF-4782-A14A-6D28C5860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B76"/>
    <w:pPr>
      <w:spacing w:line="240" w:lineRule="exact"/>
    </w:pPr>
    <w:rPr>
      <w:rFonts w:ascii="Times" w:hAnsi="Times"/>
      <w:sz w:val="24"/>
    </w:rPr>
  </w:style>
  <w:style w:type="paragraph" w:styleId="Heading1">
    <w:name w:val="heading 1"/>
    <w:basedOn w:val="Normal"/>
    <w:next w:val="Normal"/>
    <w:qFormat/>
    <w:rsid w:val="00C42B7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C42B7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C42B76"/>
    <w:pPr>
      <w:numPr>
        <w:ilvl w:val="2"/>
        <w:numId w:val="1"/>
      </w:numPr>
      <w:spacing w:before="240" w:after="240"/>
      <w:outlineLvl w:val="2"/>
    </w:pPr>
    <w:rPr>
      <w:b/>
    </w:rPr>
  </w:style>
  <w:style w:type="paragraph" w:styleId="Heading4">
    <w:name w:val="heading 4"/>
    <w:basedOn w:val="Normal"/>
    <w:next w:val="Normal"/>
    <w:qFormat/>
    <w:rsid w:val="00C42B7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C42B7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C42B7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C42B7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C42B7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C42B7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42B76"/>
    <w:pPr>
      <w:tabs>
        <w:tab w:val="center" w:pos="4680"/>
        <w:tab w:val="right" w:pos="9360"/>
      </w:tabs>
    </w:pPr>
    <w:rPr>
      <w:b/>
      <w:i/>
      <w:sz w:val="20"/>
    </w:rPr>
  </w:style>
  <w:style w:type="paragraph" w:customStyle="1" w:styleId="bullet">
    <w:name w:val="bullet"/>
    <w:basedOn w:val="Normal"/>
    <w:rsid w:val="00C42B76"/>
    <w:rPr>
      <w:rFonts w:ascii="Arial" w:hAnsi="Arial"/>
      <w:sz w:val="20"/>
    </w:rPr>
  </w:style>
  <w:style w:type="paragraph" w:styleId="Header">
    <w:name w:val="header"/>
    <w:basedOn w:val="Normal"/>
    <w:rsid w:val="00C42B76"/>
    <w:pPr>
      <w:tabs>
        <w:tab w:val="center" w:pos="4680"/>
        <w:tab w:val="right" w:pos="9360"/>
      </w:tabs>
    </w:pPr>
    <w:rPr>
      <w:b/>
      <w:i/>
      <w:sz w:val="20"/>
    </w:rPr>
  </w:style>
  <w:style w:type="paragraph" w:customStyle="1" w:styleId="heading10">
    <w:name w:val="heading1"/>
    <w:basedOn w:val="Normal"/>
    <w:rsid w:val="00C42B76"/>
    <w:pPr>
      <w:tabs>
        <w:tab w:val="left" w:pos="450"/>
        <w:tab w:val="left" w:pos="1080"/>
        <w:tab w:val="left" w:pos="1800"/>
        <w:tab w:val="left" w:pos="2610"/>
      </w:tabs>
    </w:pPr>
  </w:style>
  <w:style w:type="paragraph" w:styleId="TOC1">
    <w:name w:val="toc 1"/>
    <w:basedOn w:val="Normal"/>
    <w:next w:val="Normal"/>
    <w:uiPriority w:val="39"/>
    <w:rsid w:val="00C42B7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C42B76"/>
    <w:pPr>
      <w:tabs>
        <w:tab w:val="right" w:leader="dot" w:pos="9360"/>
      </w:tabs>
      <w:spacing w:line="220" w:lineRule="exact"/>
      <w:ind w:left="270"/>
      <w:jc w:val="both"/>
    </w:pPr>
    <w:rPr>
      <w:sz w:val="22"/>
    </w:rPr>
  </w:style>
  <w:style w:type="paragraph" w:customStyle="1" w:styleId="level4">
    <w:name w:val="level 4"/>
    <w:basedOn w:val="Normal"/>
    <w:rsid w:val="00C42B76"/>
    <w:pPr>
      <w:spacing w:before="120" w:after="120"/>
      <w:ind w:left="634"/>
    </w:pPr>
  </w:style>
  <w:style w:type="paragraph" w:customStyle="1" w:styleId="level5">
    <w:name w:val="level 5"/>
    <w:basedOn w:val="Normal"/>
    <w:rsid w:val="00C42B76"/>
    <w:pPr>
      <w:tabs>
        <w:tab w:val="left" w:pos="2520"/>
      </w:tabs>
      <w:ind w:left="1440"/>
    </w:pPr>
  </w:style>
  <w:style w:type="paragraph" w:styleId="Title">
    <w:name w:val="Title"/>
    <w:basedOn w:val="Normal"/>
    <w:qFormat/>
    <w:rsid w:val="00C42B76"/>
    <w:pPr>
      <w:spacing w:before="240" w:after="720" w:line="240" w:lineRule="auto"/>
      <w:jc w:val="right"/>
    </w:pPr>
    <w:rPr>
      <w:rFonts w:ascii="Arial" w:hAnsi="Arial"/>
      <w:b/>
      <w:kern w:val="28"/>
      <w:sz w:val="64"/>
    </w:rPr>
  </w:style>
  <w:style w:type="paragraph" w:customStyle="1" w:styleId="TOCEntry">
    <w:name w:val="TOCEntry"/>
    <w:basedOn w:val="Normal"/>
    <w:rsid w:val="00C42B76"/>
    <w:pPr>
      <w:keepNext/>
      <w:keepLines/>
      <w:spacing w:before="120" w:after="240" w:line="240" w:lineRule="atLeast"/>
    </w:pPr>
    <w:rPr>
      <w:b/>
      <w:sz w:val="36"/>
    </w:rPr>
  </w:style>
  <w:style w:type="paragraph" w:styleId="TOC3">
    <w:name w:val="toc 3"/>
    <w:basedOn w:val="Normal"/>
    <w:next w:val="Normal"/>
    <w:semiHidden/>
    <w:rsid w:val="00C42B76"/>
    <w:pPr>
      <w:tabs>
        <w:tab w:val="left" w:pos="1200"/>
        <w:tab w:val="right" w:leader="dot" w:pos="9360"/>
      </w:tabs>
      <w:ind w:left="480"/>
    </w:pPr>
    <w:rPr>
      <w:noProof/>
      <w:sz w:val="22"/>
    </w:rPr>
  </w:style>
  <w:style w:type="paragraph" w:styleId="TOC4">
    <w:name w:val="toc 4"/>
    <w:basedOn w:val="Normal"/>
    <w:next w:val="Normal"/>
    <w:semiHidden/>
    <w:rsid w:val="00C42B76"/>
    <w:pPr>
      <w:tabs>
        <w:tab w:val="right" w:leader="dot" w:pos="9360"/>
      </w:tabs>
      <w:ind w:left="720"/>
    </w:pPr>
  </w:style>
  <w:style w:type="paragraph" w:styleId="TOC5">
    <w:name w:val="toc 5"/>
    <w:basedOn w:val="Normal"/>
    <w:next w:val="Normal"/>
    <w:semiHidden/>
    <w:rsid w:val="00C42B76"/>
    <w:pPr>
      <w:tabs>
        <w:tab w:val="right" w:leader="dot" w:pos="9360"/>
      </w:tabs>
      <w:ind w:left="960"/>
    </w:pPr>
  </w:style>
  <w:style w:type="paragraph" w:styleId="TOC6">
    <w:name w:val="toc 6"/>
    <w:basedOn w:val="Normal"/>
    <w:next w:val="Normal"/>
    <w:semiHidden/>
    <w:rsid w:val="00C42B76"/>
    <w:pPr>
      <w:tabs>
        <w:tab w:val="right" w:leader="dot" w:pos="9360"/>
      </w:tabs>
      <w:ind w:left="1200"/>
    </w:pPr>
  </w:style>
  <w:style w:type="paragraph" w:styleId="TOC7">
    <w:name w:val="toc 7"/>
    <w:basedOn w:val="Normal"/>
    <w:next w:val="Normal"/>
    <w:semiHidden/>
    <w:rsid w:val="00C42B76"/>
    <w:pPr>
      <w:tabs>
        <w:tab w:val="right" w:leader="dot" w:pos="9360"/>
      </w:tabs>
      <w:ind w:left="1440"/>
    </w:pPr>
  </w:style>
  <w:style w:type="paragraph" w:styleId="TOC8">
    <w:name w:val="toc 8"/>
    <w:basedOn w:val="Normal"/>
    <w:next w:val="Normal"/>
    <w:semiHidden/>
    <w:rsid w:val="00C42B76"/>
    <w:pPr>
      <w:tabs>
        <w:tab w:val="right" w:leader="dot" w:pos="9360"/>
      </w:tabs>
      <w:ind w:left="1680"/>
    </w:pPr>
  </w:style>
  <w:style w:type="paragraph" w:styleId="TOC9">
    <w:name w:val="toc 9"/>
    <w:basedOn w:val="Normal"/>
    <w:next w:val="Normal"/>
    <w:semiHidden/>
    <w:rsid w:val="00C42B76"/>
    <w:pPr>
      <w:tabs>
        <w:tab w:val="right" w:leader="dot" w:pos="9360"/>
      </w:tabs>
      <w:ind w:left="1920"/>
    </w:pPr>
  </w:style>
  <w:style w:type="paragraph" w:customStyle="1" w:styleId="template">
    <w:name w:val="template"/>
    <w:basedOn w:val="Normal"/>
    <w:rsid w:val="00C42B76"/>
    <w:rPr>
      <w:rFonts w:ascii="Arial" w:hAnsi="Arial"/>
      <w:i/>
      <w:sz w:val="22"/>
    </w:rPr>
  </w:style>
  <w:style w:type="character" w:styleId="PageNumber">
    <w:name w:val="page number"/>
    <w:basedOn w:val="DefaultParagraphFont"/>
    <w:rsid w:val="00C42B76"/>
  </w:style>
  <w:style w:type="paragraph" w:customStyle="1" w:styleId="level3text">
    <w:name w:val="level 3 text"/>
    <w:basedOn w:val="Normal"/>
    <w:rsid w:val="00C42B76"/>
    <w:pPr>
      <w:spacing w:line="220" w:lineRule="exact"/>
      <w:ind w:left="1350" w:hanging="716"/>
    </w:pPr>
    <w:rPr>
      <w:rFonts w:ascii="Arial" w:hAnsi="Arial"/>
      <w:i/>
      <w:sz w:val="22"/>
    </w:rPr>
  </w:style>
  <w:style w:type="paragraph" w:customStyle="1" w:styleId="requirement">
    <w:name w:val="requirement"/>
    <w:basedOn w:val="level4"/>
    <w:rsid w:val="00C42B76"/>
    <w:pPr>
      <w:spacing w:before="0" w:after="0"/>
      <w:ind w:left="2348" w:hanging="994"/>
    </w:pPr>
    <w:rPr>
      <w:rFonts w:ascii="Times New Roman" w:hAnsi="Times New Roman"/>
    </w:rPr>
  </w:style>
  <w:style w:type="paragraph" w:customStyle="1" w:styleId="ByLine">
    <w:name w:val="ByLine"/>
    <w:basedOn w:val="Title"/>
    <w:rsid w:val="00C42B76"/>
    <w:rPr>
      <w:sz w:val="28"/>
    </w:rPr>
  </w:style>
  <w:style w:type="paragraph" w:customStyle="1" w:styleId="ChangeHistoryTitle">
    <w:name w:val="ChangeHistory Title"/>
    <w:basedOn w:val="Normal"/>
    <w:rsid w:val="00C42B76"/>
    <w:pPr>
      <w:keepNext/>
      <w:spacing w:before="60" w:after="60" w:line="240" w:lineRule="auto"/>
      <w:jc w:val="center"/>
    </w:pPr>
    <w:rPr>
      <w:rFonts w:ascii="Arial" w:hAnsi="Arial"/>
      <w:b/>
      <w:sz w:val="36"/>
    </w:rPr>
  </w:style>
  <w:style w:type="paragraph" w:customStyle="1" w:styleId="SuperTitle">
    <w:name w:val="SuperTitle"/>
    <w:basedOn w:val="Title"/>
    <w:next w:val="Normal"/>
    <w:rsid w:val="00C42B76"/>
    <w:pPr>
      <w:pBdr>
        <w:top w:val="single" w:sz="48" w:space="1" w:color="auto"/>
      </w:pBdr>
      <w:spacing w:before="960" w:after="0"/>
    </w:pPr>
    <w:rPr>
      <w:sz w:val="28"/>
    </w:rPr>
  </w:style>
  <w:style w:type="paragraph" w:customStyle="1" w:styleId="line">
    <w:name w:val="line"/>
    <w:basedOn w:val="Title"/>
    <w:rsid w:val="00C42B76"/>
    <w:pPr>
      <w:pBdr>
        <w:top w:val="single" w:sz="36" w:space="1" w:color="auto"/>
      </w:pBdr>
      <w:spacing w:after="0"/>
    </w:pPr>
    <w:rPr>
      <w:sz w:val="40"/>
    </w:rPr>
  </w:style>
  <w:style w:type="character" w:styleId="Hyperlink">
    <w:name w:val="Hyperlink"/>
    <w:rsid w:val="00C42B76"/>
    <w:rPr>
      <w:color w:val="0000FF"/>
      <w:u w:val="single"/>
    </w:rPr>
  </w:style>
  <w:style w:type="character" w:styleId="FollowedHyperlink">
    <w:name w:val="FollowedHyperlink"/>
    <w:rsid w:val="00C42B76"/>
    <w:rPr>
      <w:color w:val="800080"/>
      <w:u w:val="single"/>
    </w:rPr>
  </w:style>
  <w:style w:type="table" w:styleId="TableGrid">
    <w:name w:val="Table Grid"/>
    <w:basedOn w:val="TableNormal"/>
    <w:rsid w:val="00ED59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inormal">
    <w:name w:val="esinormal"/>
    <w:basedOn w:val="Normal"/>
    <w:rsid w:val="00ED5952"/>
    <w:pPr>
      <w:spacing w:line="240" w:lineRule="auto"/>
    </w:pPr>
  </w:style>
  <w:style w:type="paragraph" w:customStyle="1" w:styleId="tblhd">
    <w:name w:val="tbl_hd"/>
    <w:basedOn w:val="Normal"/>
    <w:rsid w:val="00ED5952"/>
    <w:pPr>
      <w:spacing w:before="60" w:after="60" w:line="240" w:lineRule="auto"/>
      <w:ind w:left="43" w:right="43"/>
    </w:pPr>
    <w:rPr>
      <w:rFonts w:ascii="Times Roman" w:hAnsi="Times Roman"/>
      <w:b/>
      <w:sz w:val="20"/>
    </w:rPr>
  </w:style>
  <w:style w:type="paragraph" w:customStyle="1" w:styleId="tbltxt">
    <w:name w:val="tbl_txt"/>
    <w:basedOn w:val="Normal"/>
    <w:rsid w:val="00ED5952"/>
    <w:pPr>
      <w:spacing w:before="60" w:after="60" w:line="240" w:lineRule="auto"/>
      <w:ind w:left="43" w:right="43"/>
    </w:pPr>
    <w:rPr>
      <w:rFonts w:ascii="Times Roman" w:hAnsi="Times Roman"/>
      <w:sz w:val="20"/>
    </w:rPr>
  </w:style>
  <w:style w:type="paragraph" w:styleId="ListParagraph">
    <w:name w:val="List Paragraph"/>
    <w:basedOn w:val="Normal"/>
    <w:uiPriority w:val="34"/>
    <w:qFormat/>
    <w:rsid w:val="00AD69AB"/>
    <w:pPr>
      <w:ind w:left="720"/>
    </w:pPr>
  </w:style>
  <w:style w:type="paragraph" w:styleId="BodyTextIndent2">
    <w:name w:val="Body Text Indent 2"/>
    <w:basedOn w:val="Normal"/>
    <w:link w:val="BodyTextIndent2Char"/>
    <w:semiHidden/>
    <w:unhideWhenUsed/>
    <w:rsid w:val="00BC369A"/>
    <w:pPr>
      <w:spacing w:line="240" w:lineRule="auto"/>
      <w:ind w:left="187"/>
    </w:pPr>
    <w:rPr>
      <w:rFonts w:ascii="Times New Roman" w:hAnsi="Times New Roman"/>
      <w:szCs w:val="24"/>
    </w:rPr>
  </w:style>
  <w:style w:type="character" w:customStyle="1" w:styleId="BodyTextIndent2Char">
    <w:name w:val="Body Text Indent 2 Char"/>
    <w:basedOn w:val="DefaultParagraphFont"/>
    <w:link w:val="BodyTextIndent2"/>
    <w:semiHidden/>
    <w:rsid w:val="00BC369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06811">
      <w:bodyDiv w:val="1"/>
      <w:marLeft w:val="0"/>
      <w:marRight w:val="0"/>
      <w:marTop w:val="0"/>
      <w:marBottom w:val="0"/>
      <w:divBdr>
        <w:top w:val="none" w:sz="0" w:space="0" w:color="auto"/>
        <w:left w:val="none" w:sz="0" w:space="0" w:color="auto"/>
        <w:bottom w:val="none" w:sz="0" w:space="0" w:color="auto"/>
        <w:right w:val="none" w:sz="0" w:space="0" w:color="auto"/>
      </w:divBdr>
    </w:div>
    <w:div w:id="1476415348">
      <w:bodyDiv w:val="1"/>
      <w:marLeft w:val="0"/>
      <w:marRight w:val="0"/>
      <w:marTop w:val="0"/>
      <w:marBottom w:val="0"/>
      <w:divBdr>
        <w:top w:val="none" w:sz="0" w:space="0" w:color="auto"/>
        <w:left w:val="none" w:sz="0" w:space="0" w:color="auto"/>
        <w:bottom w:val="none" w:sz="0" w:space="0" w:color="auto"/>
        <w:right w:val="none" w:sz="0" w:space="0" w:color="auto"/>
      </w:divBdr>
      <w:divsChild>
        <w:div w:id="440878085">
          <w:marLeft w:val="475"/>
          <w:marRight w:val="0"/>
          <w:marTop w:val="115"/>
          <w:marBottom w:val="120"/>
          <w:divBdr>
            <w:top w:val="none" w:sz="0" w:space="0" w:color="auto"/>
            <w:left w:val="none" w:sz="0" w:space="0" w:color="auto"/>
            <w:bottom w:val="none" w:sz="0" w:space="0" w:color="auto"/>
            <w:right w:val="none" w:sz="0" w:space="0" w:color="auto"/>
          </w:divBdr>
        </w:div>
        <w:div w:id="495267428">
          <w:marLeft w:val="475"/>
          <w:marRight w:val="0"/>
          <w:marTop w:val="115"/>
          <w:marBottom w:val="120"/>
          <w:divBdr>
            <w:top w:val="none" w:sz="0" w:space="0" w:color="auto"/>
            <w:left w:val="none" w:sz="0" w:space="0" w:color="auto"/>
            <w:bottom w:val="none" w:sz="0" w:space="0" w:color="auto"/>
            <w:right w:val="none" w:sz="0" w:space="0" w:color="auto"/>
          </w:divBdr>
        </w:div>
        <w:div w:id="462771231">
          <w:marLeft w:val="475"/>
          <w:marRight w:val="0"/>
          <w:marTop w:val="115"/>
          <w:marBottom w:val="120"/>
          <w:divBdr>
            <w:top w:val="none" w:sz="0" w:space="0" w:color="auto"/>
            <w:left w:val="none" w:sz="0" w:space="0" w:color="auto"/>
            <w:bottom w:val="none" w:sz="0" w:space="0" w:color="auto"/>
            <w:right w:val="none" w:sz="0" w:space="0" w:color="auto"/>
          </w:divBdr>
        </w:div>
        <w:div w:id="662897886">
          <w:marLeft w:val="475"/>
          <w:marRight w:val="0"/>
          <w:marTop w:val="115"/>
          <w:marBottom w:val="120"/>
          <w:divBdr>
            <w:top w:val="none" w:sz="0" w:space="0" w:color="auto"/>
            <w:left w:val="none" w:sz="0" w:space="0" w:color="auto"/>
            <w:bottom w:val="none" w:sz="0" w:space="0" w:color="auto"/>
            <w:right w:val="none" w:sz="0" w:space="0" w:color="auto"/>
          </w:divBdr>
        </w:div>
        <w:div w:id="2107262963">
          <w:marLeft w:val="475"/>
          <w:marRight w:val="0"/>
          <w:marTop w:val="115"/>
          <w:marBottom w:val="120"/>
          <w:divBdr>
            <w:top w:val="none" w:sz="0" w:space="0" w:color="auto"/>
            <w:left w:val="none" w:sz="0" w:space="0" w:color="auto"/>
            <w:bottom w:val="none" w:sz="0" w:space="0" w:color="auto"/>
            <w:right w:val="none" w:sz="0" w:space="0" w:color="auto"/>
          </w:divBdr>
        </w:div>
      </w:divsChild>
    </w:div>
    <w:div w:id="1918588101">
      <w:bodyDiv w:val="1"/>
      <w:marLeft w:val="0"/>
      <w:marRight w:val="0"/>
      <w:marTop w:val="0"/>
      <w:marBottom w:val="0"/>
      <w:divBdr>
        <w:top w:val="none" w:sz="0" w:space="0" w:color="auto"/>
        <w:left w:val="none" w:sz="0" w:space="0" w:color="auto"/>
        <w:bottom w:val="none" w:sz="0" w:space="0" w:color="auto"/>
        <w:right w:val="none" w:sz="0" w:space="0" w:color="auto"/>
      </w:divBdr>
    </w:div>
    <w:div w:id="2052263745">
      <w:bodyDiv w:val="1"/>
      <w:marLeft w:val="0"/>
      <w:marRight w:val="0"/>
      <w:marTop w:val="0"/>
      <w:marBottom w:val="0"/>
      <w:divBdr>
        <w:top w:val="none" w:sz="0" w:space="0" w:color="auto"/>
        <w:left w:val="none" w:sz="0" w:space="0" w:color="auto"/>
        <w:bottom w:val="none" w:sz="0" w:space="0" w:color="auto"/>
        <w:right w:val="none" w:sz="0" w:space="0" w:color="auto"/>
      </w:divBdr>
      <w:divsChild>
        <w:div w:id="680931029">
          <w:marLeft w:val="0"/>
          <w:marRight w:val="0"/>
          <w:marTop w:val="0"/>
          <w:marBottom w:val="0"/>
          <w:divBdr>
            <w:top w:val="none" w:sz="0" w:space="0" w:color="auto"/>
            <w:left w:val="none" w:sz="0" w:space="0" w:color="auto"/>
            <w:bottom w:val="none" w:sz="0" w:space="0" w:color="auto"/>
            <w:right w:val="none" w:sz="0" w:space="0" w:color="auto"/>
          </w:divBdr>
        </w:div>
        <w:div w:id="1088307847">
          <w:marLeft w:val="0"/>
          <w:marRight w:val="0"/>
          <w:marTop w:val="0"/>
          <w:marBottom w:val="0"/>
          <w:divBdr>
            <w:top w:val="none" w:sz="0" w:space="0" w:color="auto"/>
            <w:left w:val="none" w:sz="0" w:space="0" w:color="auto"/>
            <w:bottom w:val="none" w:sz="0" w:space="0" w:color="auto"/>
            <w:right w:val="none" w:sz="0" w:space="0" w:color="auto"/>
          </w:divBdr>
        </w:div>
        <w:div w:id="1144389759">
          <w:marLeft w:val="0"/>
          <w:marRight w:val="0"/>
          <w:marTop w:val="0"/>
          <w:marBottom w:val="0"/>
          <w:divBdr>
            <w:top w:val="none" w:sz="0" w:space="0" w:color="auto"/>
            <w:left w:val="none" w:sz="0" w:space="0" w:color="auto"/>
            <w:bottom w:val="none" w:sz="0" w:space="0" w:color="auto"/>
            <w:right w:val="none" w:sz="0" w:space="0" w:color="auto"/>
          </w:divBdr>
        </w:div>
        <w:div w:id="2128768451">
          <w:marLeft w:val="0"/>
          <w:marRight w:val="0"/>
          <w:marTop w:val="0"/>
          <w:marBottom w:val="0"/>
          <w:divBdr>
            <w:top w:val="none" w:sz="0" w:space="0" w:color="auto"/>
            <w:left w:val="none" w:sz="0" w:space="0" w:color="auto"/>
            <w:bottom w:val="none" w:sz="0" w:space="0" w:color="auto"/>
            <w:right w:val="none" w:sz="0" w:space="0" w:color="auto"/>
          </w:divBdr>
        </w:div>
        <w:div w:id="188612624">
          <w:marLeft w:val="0"/>
          <w:marRight w:val="0"/>
          <w:marTop w:val="0"/>
          <w:marBottom w:val="0"/>
          <w:divBdr>
            <w:top w:val="none" w:sz="0" w:space="0" w:color="auto"/>
            <w:left w:val="none" w:sz="0" w:space="0" w:color="auto"/>
            <w:bottom w:val="none" w:sz="0" w:space="0" w:color="auto"/>
            <w:right w:val="none" w:sz="0" w:space="0" w:color="auto"/>
          </w:divBdr>
        </w:div>
        <w:div w:id="1932079890">
          <w:marLeft w:val="0"/>
          <w:marRight w:val="0"/>
          <w:marTop w:val="0"/>
          <w:marBottom w:val="0"/>
          <w:divBdr>
            <w:top w:val="none" w:sz="0" w:space="0" w:color="auto"/>
            <w:left w:val="none" w:sz="0" w:space="0" w:color="auto"/>
            <w:bottom w:val="none" w:sz="0" w:space="0" w:color="auto"/>
            <w:right w:val="none" w:sz="0" w:space="0" w:color="auto"/>
          </w:divBdr>
        </w:div>
        <w:div w:id="1286766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76886-37D4-4BAA-A275-E8C11AE9D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16</Pages>
  <Words>3278</Words>
  <Characters>18688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21923</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Parikshit Tiwari</cp:lastModifiedBy>
  <cp:revision>19</cp:revision>
  <cp:lastPrinted>2009-01-21T17:19:00Z</cp:lastPrinted>
  <dcterms:created xsi:type="dcterms:W3CDTF">2015-09-08T20:53:00Z</dcterms:created>
  <dcterms:modified xsi:type="dcterms:W3CDTF">2015-09-09T13:03:00Z</dcterms:modified>
</cp:coreProperties>
</file>