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B36A1" w14:textId="7A73FA7C" w:rsidR="00000000" w:rsidRPr="00BC6B56" w:rsidRDefault="00931817" w:rsidP="00931817">
      <w:pPr>
        <w:jc w:val="center"/>
        <w:rPr>
          <w:rFonts w:ascii="Courier New" w:hAnsi="Courier New" w:cs="Courier New"/>
          <w:b/>
          <w:bCs/>
        </w:rPr>
      </w:pPr>
      <w:r w:rsidRPr="00BC6B56">
        <w:rPr>
          <w:rFonts w:ascii="Courier New" w:hAnsi="Courier New" w:cs="Courier New"/>
          <w:b/>
          <w:bCs/>
        </w:rPr>
        <w:t>CIS 3260 – Introduction to Programming</w:t>
      </w:r>
    </w:p>
    <w:p w14:paraId="4E5D4EE6" w14:textId="713F58E0" w:rsidR="00931817" w:rsidRPr="000431DB" w:rsidRDefault="00931817" w:rsidP="00931817">
      <w:pPr>
        <w:jc w:val="center"/>
        <w:rPr>
          <w:rFonts w:ascii="Courier New" w:hAnsi="Courier New" w:cs="Courier New"/>
          <w:b/>
          <w:bCs/>
        </w:rPr>
      </w:pPr>
      <w:r w:rsidRPr="000431DB">
        <w:rPr>
          <w:rFonts w:ascii="Courier New" w:hAnsi="Courier New" w:cs="Courier New"/>
          <w:b/>
          <w:bCs/>
        </w:rPr>
        <w:t xml:space="preserve">Individual Assignment </w:t>
      </w:r>
      <w:r w:rsidR="00911357">
        <w:rPr>
          <w:rFonts w:ascii="Courier New" w:hAnsi="Courier New" w:cs="Courier New"/>
          <w:b/>
          <w:bCs/>
        </w:rPr>
        <w:t>4</w:t>
      </w:r>
    </w:p>
    <w:p w14:paraId="739F87A2" w14:textId="376BC052" w:rsidR="00931817" w:rsidRPr="000431DB" w:rsidRDefault="009F1907" w:rsidP="00931817">
      <w:pPr>
        <w:jc w:val="center"/>
        <w:rPr>
          <w:rFonts w:ascii="Courier New" w:hAnsi="Courier New" w:cs="Courier New"/>
          <w:sz w:val="21"/>
          <w:szCs w:val="21"/>
        </w:rPr>
      </w:pPr>
      <w:r>
        <w:rPr>
          <w:rFonts w:ascii="Courier New" w:hAnsi="Courier New" w:cs="Courier New"/>
          <w:sz w:val="21"/>
          <w:szCs w:val="21"/>
        </w:rPr>
        <w:t xml:space="preserve"> </w:t>
      </w:r>
    </w:p>
    <w:p w14:paraId="5B92D61C" w14:textId="2B2CC8AB" w:rsidR="00931817" w:rsidRPr="00931817" w:rsidRDefault="00931817" w:rsidP="00931817">
      <w:pPr>
        <w:rPr>
          <w:rFonts w:ascii="Courier New" w:hAnsi="Courier New" w:cs="Courier New"/>
        </w:rPr>
      </w:pPr>
    </w:p>
    <w:p w14:paraId="644150D9" w14:textId="215869AE" w:rsidR="00931817" w:rsidRPr="00FA4895" w:rsidRDefault="00931817" w:rsidP="000431DB">
      <w:pPr>
        <w:autoSpaceDE w:val="0"/>
        <w:autoSpaceDN w:val="0"/>
        <w:adjustRightInd w:val="0"/>
        <w:spacing w:line="180" w:lineRule="exact"/>
        <w:rPr>
          <w:b/>
          <w:bCs/>
          <w:sz w:val="21"/>
          <w:szCs w:val="21"/>
        </w:rPr>
      </w:pPr>
      <w:r w:rsidRPr="00FA4895">
        <w:rPr>
          <w:b/>
          <w:bCs/>
          <w:sz w:val="21"/>
          <w:szCs w:val="21"/>
        </w:rPr>
        <w:t>Submission:</w:t>
      </w:r>
    </w:p>
    <w:p w14:paraId="6B61A663" w14:textId="143E4067" w:rsidR="00931817" w:rsidRPr="00FA4895" w:rsidRDefault="00931817" w:rsidP="00934FD0">
      <w:pPr>
        <w:pStyle w:val="ListParagraph"/>
        <w:numPr>
          <w:ilvl w:val="0"/>
          <w:numId w:val="4"/>
        </w:numPr>
        <w:autoSpaceDE w:val="0"/>
        <w:autoSpaceDN w:val="0"/>
        <w:adjustRightInd w:val="0"/>
        <w:ind w:left="180" w:hanging="180"/>
        <w:jc w:val="both"/>
        <w:rPr>
          <w:sz w:val="21"/>
          <w:szCs w:val="21"/>
        </w:rPr>
      </w:pPr>
      <w:r w:rsidRPr="00FA4895">
        <w:rPr>
          <w:sz w:val="21"/>
          <w:szCs w:val="21"/>
        </w:rPr>
        <w:t xml:space="preserve">Add your </w:t>
      </w:r>
      <w:r w:rsidR="000431DB" w:rsidRPr="00FA4895">
        <w:rPr>
          <w:sz w:val="21"/>
          <w:szCs w:val="21"/>
        </w:rPr>
        <w:t xml:space="preserve">full </w:t>
      </w:r>
      <w:r w:rsidRPr="00FA4895">
        <w:rPr>
          <w:sz w:val="21"/>
          <w:szCs w:val="21"/>
        </w:rPr>
        <w:t xml:space="preserve">name and email address as comments on top of each python program. Add appropriate comments at other locations </w:t>
      </w:r>
      <w:r w:rsidR="000431DB" w:rsidRPr="00FA4895">
        <w:rPr>
          <w:sz w:val="21"/>
          <w:szCs w:val="21"/>
        </w:rPr>
        <w:t xml:space="preserve">of your python programs </w:t>
      </w:r>
      <w:r w:rsidRPr="00FA4895">
        <w:rPr>
          <w:sz w:val="21"/>
          <w:szCs w:val="21"/>
        </w:rPr>
        <w:t xml:space="preserve">for readability.  </w:t>
      </w:r>
    </w:p>
    <w:p w14:paraId="638BADD4" w14:textId="2906B620" w:rsidR="00931817" w:rsidRPr="00FA4895" w:rsidRDefault="00931817" w:rsidP="00934FD0">
      <w:pPr>
        <w:pStyle w:val="ListParagraph"/>
        <w:numPr>
          <w:ilvl w:val="0"/>
          <w:numId w:val="4"/>
        </w:numPr>
        <w:autoSpaceDE w:val="0"/>
        <w:autoSpaceDN w:val="0"/>
        <w:adjustRightInd w:val="0"/>
        <w:ind w:left="180" w:hanging="180"/>
        <w:jc w:val="both"/>
        <w:rPr>
          <w:sz w:val="21"/>
          <w:szCs w:val="21"/>
        </w:rPr>
      </w:pPr>
      <w:r w:rsidRPr="00FA4895">
        <w:rPr>
          <w:sz w:val="21"/>
          <w:szCs w:val="21"/>
        </w:rPr>
        <w:t>Name your python program as IA</w:t>
      </w:r>
      <w:r w:rsidR="00911357">
        <w:rPr>
          <w:sz w:val="21"/>
          <w:szCs w:val="21"/>
        </w:rPr>
        <w:t>4</w:t>
      </w:r>
      <w:r w:rsidRPr="00FA4895">
        <w:rPr>
          <w:sz w:val="21"/>
          <w:szCs w:val="21"/>
        </w:rPr>
        <w:t>Q#.py. For example, for question #1, your program should have a name IA</w:t>
      </w:r>
      <w:r w:rsidR="00911357">
        <w:rPr>
          <w:sz w:val="21"/>
          <w:szCs w:val="21"/>
        </w:rPr>
        <w:t>4</w:t>
      </w:r>
      <w:r w:rsidRPr="00FA4895">
        <w:rPr>
          <w:sz w:val="21"/>
          <w:szCs w:val="21"/>
        </w:rPr>
        <w:t>Q</w:t>
      </w:r>
      <w:r w:rsidR="006E069D">
        <w:rPr>
          <w:sz w:val="21"/>
          <w:szCs w:val="21"/>
        </w:rPr>
        <w:t>1</w:t>
      </w:r>
      <w:r w:rsidRPr="00FA4895">
        <w:rPr>
          <w:sz w:val="21"/>
          <w:szCs w:val="21"/>
        </w:rPr>
        <w:t>.py</w:t>
      </w:r>
    </w:p>
    <w:p w14:paraId="44A105BC" w14:textId="03C53C9D" w:rsidR="00931817" w:rsidRPr="00FA4895" w:rsidRDefault="00931817" w:rsidP="00934FD0">
      <w:pPr>
        <w:pStyle w:val="ListParagraph"/>
        <w:numPr>
          <w:ilvl w:val="0"/>
          <w:numId w:val="4"/>
        </w:numPr>
        <w:autoSpaceDE w:val="0"/>
        <w:autoSpaceDN w:val="0"/>
        <w:adjustRightInd w:val="0"/>
        <w:ind w:left="180" w:hanging="180"/>
        <w:jc w:val="both"/>
        <w:rPr>
          <w:sz w:val="21"/>
          <w:szCs w:val="21"/>
        </w:rPr>
      </w:pPr>
      <w:r w:rsidRPr="00FA4895">
        <w:rPr>
          <w:sz w:val="21"/>
          <w:szCs w:val="21"/>
        </w:rPr>
        <w:t xml:space="preserve">For each </w:t>
      </w:r>
      <w:r w:rsidR="000431DB" w:rsidRPr="00FA4895">
        <w:rPr>
          <w:sz w:val="21"/>
          <w:szCs w:val="21"/>
        </w:rPr>
        <w:t>question</w:t>
      </w:r>
      <w:r w:rsidRPr="00FA4895">
        <w:rPr>
          <w:sz w:val="21"/>
          <w:szCs w:val="21"/>
        </w:rPr>
        <w:t>,</w:t>
      </w:r>
      <w:r w:rsidR="000431DB" w:rsidRPr="00FA4895">
        <w:rPr>
          <w:sz w:val="21"/>
          <w:szCs w:val="21"/>
        </w:rPr>
        <w:t xml:space="preserve"> put </w:t>
      </w:r>
      <w:r w:rsidR="006E069D">
        <w:rPr>
          <w:sz w:val="21"/>
          <w:szCs w:val="21"/>
        </w:rPr>
        <w:t xml:space="preserve">corresponding </w:t>
      </w:r>
      <w:r w:rsidR="00A53A05">
        <w:rPr>
          <w:sz w:val="21"/>
          <w:szCs w:val="21"/>
        </w:rPr>
        <w:t>answers</w:t>
      </w:r>
      <w:r w:rsidR="000431DB" w:rsidRPr="00FA4895">
        <w:rPr>
          <w:sz w:val="21"/>
          <w:szCs w:val="21"/>
        </w:rPr>
        <w:t xml:space="preserve"> in a word document</w:t>
      </w:r>
      <w:r w:rsidRPr="00FA4895">
        <w:rPr>
          <w:sz w:val="21"/>
          <w:szCs w:val="21"/>
        </w:rPr>
        <w:t>.</w:t>
      </w:r>
      <w:r w:rsidR="000431DB" w:rsidRPr="00FA4895">
        <w:rPr>
          <w:sz w:val="21"/>
          <w:szCs w:val="21"/>
        </w:rPr>
        <w:t xml:space="preserve"> Name your word document as </w:t>
      </w:r>
      <w:r w:rsidR="000431DB" w:rsidRPr="00BC6B56">
        <w:rPr>
          <w:b/>
          <w:bCs/>
          <w:sz w:val="21"/>
          <w:szCs w:val="21"/>
        </w:rPr>
        <w:t>IA</w:t>
      </w:r>
      <w:r w:rsidR="00911357">
        <w:rPr>
          <w:b/>
          <w:bCs/>
          <w:sz w:val="21"/>
          <w:szCs w:val="21"/>
        </w:rPr>
        <w:t>4</w:t>
      </w:r>
      <w:r w:rsidR="000431DB" w:rsidRPr="00BC6B56">
        <w:rPr>
          <w:b/>
          <w:bCs/>
          <w:sz w:val="21"/>
          <w:szCs w:val="21"/>
        </w:rPr>
        <w:t>.doc</w:t>
      </w:r>
      <w:r w:rsidRPr="00FA4895">
        <w:rPr>
          <w:sz w:val="21"/>
          <w:szCs w:val="21"/>
        </w:rPr>
        <w:t xml:space="preserve">  </w:t>
      </w:r>
    </w:p>
    <w:p w14:paraId="7861859A" w14:textId="2E8F3273" w:rsidR="00931817" w:rsidRPr="00FA4895" w:rsidRDefault="000431DB" w:rsidP="00934FD0">
      <w:pPr>
        <w:pStyle w:val="ListParagraph"/>
        <w:numPr>
          <w:ilvl w:val="0"/>
          <w:numId w:val="4"/>
        </w:numPr>
        <w:autoSpaceDE w:val="0"/>
        <w:autoSpaceDN w:val="0"/>
        <w:adjustRightInd w:val="0"/>
        <w:ind w:left="180" w:hanging="180"/>
        <w:jc w:val="both"/>
        <w:rPr>
          <w:sz w:val="21"/>
          <w:szCs w:val="21"/>
        </w:rPr>
      </w:pPr>
      <w:r w:rsidRPr="00FA4895">
        <w:rPr>
          <w:sz w:val="21"/>
          <w:szCs w:val="21"/>
        </w:rPr>
        <w:t xml:space="preserve">Submit following items into </w:t>
      </w:r>
      <w:proofErr w:type="spellStart"/>
      <w:r w:rsidRPr="00FA4895">
        <w:rPr>
          <w:sz w:val="21"/>
          <w:szCs w:val="21"/>
        </w:rPr>
        <w:t>iCollege</w:t>
      </w:r>
      <w:proofErr w:type="spellEnd"/>
      <w:r w:rsidRPr="00FA4895">
        <w:rPr>
          <w:sz w:val="21"/>
          <w:szCs w:val="21"/>
        </w:rPr>
        <w:t xml:space="preserve"> -&gt; Assessment -&gt; Assignment </w:t>
      </w:r>
      <w:r w:rsidR="00911357">
        <w:rPr>
          <w:sz w:val="21"/>
          <w:szCs w:val="21"/>
        </w:rPr>
        <w:t>4</w:t>
      </w:r>
    </w:p>
    <w:p w14:paraId="298C8BC3" w14:textId="7FF2E8CB" w:rsidR="000431DB" w:rsidRPr="00FA4895" w:rsidRDefault="000431DB" w:rsidP="00934FD0">
      <w:pPr>
        <w:pStyle w:val="ListParagraph"/>
        <w:numPr>
          <w:ilvl w:val="1"/>
          <w:numId w:val="4"/>
        </w:numPr>
        <w:autoSpaceDE w:val="0"/>
        <w:autoSpaceDN w:val="0"/>
        <w:adjustRightInd w:val="0"/>
        <w:ind w:left="630" w:hanging="180"/>
        <w:jc w:val="both"/>
        <w:rPr>
          <w:sz w:val="21"/>
          <w:szCs w:val="21"/>
        </w:rPr>
      </w:pPr>
      <w:r w:rsidRPr="00FA4895">
        <w:rPr>
          <w:sz w:val="21"/>
          <w:szCs w:val="21"/>
        </w:rPr>
        <w:t>IA</w:t>
      </w:r>
      <w:r w:rsidR="00911357">
        <w:rPr>
          <w:sz w:val="21"/>
          <w:szCs w:val="21"/>
        </w:rPr>
        <w:t>4</w:t>
      </w:r>
      <w:r w:rsidRPr="00FA4895">
        <w:rPr>
          <w:sz w:val="21"/>
          <w:szCs w:val="21"/>
        </w:rPr>
        <w:t>.doc</w:t>
      </w:r>
    </w:p>
    <w:p w14:paraId="2B7425B4" w14:textId="4C669F37" w:rsidR="000431DB" w:rsidRPr="00FA4895" w:rsidRDefault="000431DB" w:rsidP="00934FD0">
      <w:pPr>
        <w:pStyle w:val="ListParagraph"/>
        <w:numPr>
          <w:ilvl w:val="1"/>
          <w:numId w:val="4"/>
        </w:numPr>
        <w:autoSpaceDE w:val="0"/>
        <w:autoSpaceDN w:val="0"/>
        <w:adjustRightInd w:val="0"/>
        <w:ind w:left="630" w:hanging="180"/>
        <w:jc w:val="both"/>
        <w:rPr>
          <w:sz w:val="21"/>
          <w:szCs w:val="21"/>
        </w:rPr>
      </w:pPr>
      <w:r w:rsidRPr="00FA4895">
        <w:rPr>
          <w:sz w:val="21"/>
          <w:szCs w:val="21"/>
        </w:rPr>
        <w:t>IA</w:t>
      </w:r>
      <w:r w:rsidR="00911357">
        <w:rPr>
          <w:sz w:val="21"/>
          <w:szCs w:val="21"/>
        </w:rPr>
        <w:t>4</w:t>
      </w:r>
      <w:r w:rsidRPr="00FA4895">
        <w:rPr>
          <w:sz w:val="21"/>
          <w:szCs w:val="21"/>
        </w:rPr>
        <w:t>Q1.py</w:t>
      </w:r>
    </w:p>
    <w:p w14:paraId="201B51AD" w14:textId="7796B508" w:rsidR="000431DB" w:rsidRDefault="000431DB" w:rsidP="00934FD0">
      <w:pPr>
        <w:pStyle w:val="ListParagraph"/>
        <w:numPr>
          <w:ilvl w:val="1"/>
          <w:numId w:val="4"/>
        </w:numPr>
        <w:autoSpaceDE w:val="0"/>
        <w:autoSpaceDN w:val="0"/>
        <w:adjustRightInd w:val="0"/>
        <w:ind w:left="630" w:hanging="180"/>
        <w:jc w:val="both"/>
        <w:rPr>
          <w:sz w:val="21"/>
          <w:szCs w:val="21"/>
        </w:rPr>
      </w:pPr>
      <w:r w:rsidRPr="00FA4895">
        <w:rPr>
          <w:sz w:val="21"/>
          <w:szCs w:val="21"/>
        </w:rPr>
        <w:t>IA</w:t>
      </w:r>
      <w:r w:rsidR="00911357">
        <w:rPr>
          <w:sz w:val="21"/>
          <w:szCs w:val="21"/>
        </w:rPr>
        <w:t>4</w:t>
      </w:r>
      <w:r w:rsidRPr="00FA4895">
        <w:rPr>
          <w:sz w:val="21"/>
          <w:szCs w:val="21"/>
        </w:rPr>
        <w:t>Q2.py</w:t>
      </w:r>
    </w:p>
    <w:p w14:paraId="21C9D5CD" w14:textId="3CC3DEE3" w:rsidR="00B746D8" w:rsidRPr="00B746D8" w:rsidRDefault="00B746D8" w:rsidP="00B746D8">
      <w:pPr>
        <w:pStyle w:val="ListParagraph"/>
        <w:numPr>
          <w:ilvl w:val="1"/>
          <w:numId w:val="4"/>
        </w:numPr>
        <w:autoSpaceDE w:val="0"/>
        <w:autoSpaceDN w:val="0"/>
        <w:adjustRightInd w:val="0"/>
        <w:ind w:left="630" w:hanging="180"/>
        <w:jc w:val="both"/>
        <w:rPr>
          <w:sz w:val="21"/>
          <w:szCs w:val="21"/>
        </w:rPr>
      </w:pPr>
      <w:r w:rsidRPr="00FA4895">
        <w:rPr>
          <w:sz w:val="21"/>
          <w:szCs w:val="21"/>
        </w:rPr>
        <w:t>IA</w:t>
      </w:r>
      <w:r w:rsidR="00911357">
        <w:rPr>
          <w:sz w:val="21"/>
          <w:szCs w:val="21"/>
        </w:rPr>
        <w:t>4</w:t>
      </w:r>
      <w:r w:rsidRPr="00FA4895">
        <w:rPr>
          <w:sz w:val="21"/>
          <w:szCs w:val="21"/>
        </w:rPr>
        <w:t>Q</w:t>
      </w:r>
      <w:r>
        <w:rPr>
          <w:sz w:val="21"/>
          <w:szCs w:val="21"/>
        </w:rPr>
        <w:t>3</w:t>
      </w:r>
      <w:r w:rsidRPr="00FA4895">
        <w:rPr>
          <w:sz w:val="21"/>
          <w:szCs w:val="21"/>
        </w:rPr>
        <w:t>.py</w:t>
      </w:r>
    </w:p>
    <w:p w14:paraId="1D27B9F1" w14:textId="7FA552C3" w:rsidR="00931817" w:rsidRDefault="00931817" w:rsidP="00931817">
      <w:pPr>
        <w:autoSpaceDE w:val="0"/>
        <w:autoSpaceDN w:val="0"/>
        <w:adjustRightInd w:val="0"/>
        <w:rPr>
          <w:rFonts w:ascii="Courier New" w:hAnsi="Courier New" w:cs="Courier New"/>
          <w:sz w:val="26"/>
          <w:szCs w:val="26"/>
        </w:rPr>
      </w:pPr>
    </w:p>
    <w:p w14:paraId="0464EC6C" w14:textId="02DE377E" w:rsidR="0047018B" w:rsidRDefault="0047018B" w:rsidP="00931817">
      <w:pPr>
        <w:autoSpaceDE w:val="0"/>
        <w:autoSpaceDN w:val="0"/>
        <w:adjustRightInd w:val="0"/>
        <w:rPr>
          <w:sz w:val="21"/>
          <w:szCs w:val="21"/>
        </w:rPr>
      </w:pPr>
      <w:r>
        <w:rPr>
          <w:sz w:val="21"/>
          <w:szCs w:val="21"/>
        </w:rPr>
        <w:t>[</w:t>
      </w:r>
      <w:r w:rsidRPr="0047018B">
        <w:rPr>
          <w:sz w:val="21"/>
          <w:szCs w:val="21"/>
        </w:rPr>
        <w:t>Some Comment</w:t>
      </w:r>
      <w:r>
        <w:rPr>
          <w:sz w:val="21"/>
          <w:szCs w:val="21"/>
        </w:rPr>
        <w:t>s from your instructor]:</w:t>
      </w:r>
    </w:p>
    <w:p w14:paraId="588BE6D8" w14:textId="22190B88" w:rsidR="0047018B" w:rsidRDefault="0047018B" w:rsidP="00931817">
      <w:pPr>
        <w:autoSpaceDE w:val="0"/>
        <w:autoSpaceDN w:val="0"/>
        <w:adjustRightInd w:val="0"/>
        <w:rPr>
          <w:sz w:val="21"/>
          <w:szCs w:val="21"/>
        </w:rPr>
      </w:pPr>
      <w:r>
        <w:rPr>
          <w:sz w:val="21"/>
          <w:szCs w:val="21"/>
        </w:rPr>
        <w:t xml:space="preserve">I highly recommend you use PyCharm to write following two programs. You can </w:t>
      </w:r>
      <w:r w:rsidR="001E6D08">
        <w:rPr>
          <w:sz w:val="21"/>
          <w:szCs w:val="21"/>
        </w:rPr>
        <w:t>open</w:t>
      </w:r>
      <w:r>
        <w:rPr>
          <w:sz w:val="21"/>
          <w:szCs w:val="21"/>
        </w:rPr>
        <w:t xml:space="preserve"> existing python project and create two new python files IA</w:t>
      </w:r>
      <w:r w:rsidR="00911357">
        <w:rPr>
          <w:sz w:val="21"/>
          <w:szCs w:val="21"/>
        </w:rPr>
        <w:t>4</w:t>
      </w:r>
      <w:r>
        <w:rPr>
          <w:sz w:val="21"/>
          <w:szCs w:val="21"/>
        </w:rPr>
        <w:t>Q1.py</w:t>
      </w:r>
      <w:r w:rsidR="00B746D8">
        <w:rPr>
          <w:sz w:val="21"/>
          <w:szCs w:val="21"/>
        </w:rPr>
        <w:t>, IA</w:t>
      </w:r>
      <w:r w:rsidR="00911357">
        <w:rPr>
          <w:sz w:val="21"/>
          <w:szCs w:val="21"/>
        </w:rPr>
        <w:t>4</w:t>
      </w:r>
      <w:r w:rsidR="00B746D8">
        <w:rPr>
          <w:sz w:val="21"/>
          <w:szCs w:val="21"/>
        </w:rPr>
        <w:t xml:space="preserve">Q2.py and </w:t>
      </w:r>
      <w:r>
        <w:rPr>
          <w:sz w:val="21"/>
          <w:szCs w:val="21"/>
        </w:rPr>
        <w:t>IA</w:t>
      </w:r>
      <w:r w:rsidR="00911357">
        <w:rPr>
          <w:sz w:val="21"/>
          <w:szCs w:val="21"/>
        </w:rPr>
        <w:t>4</w:t>
      </w:r>
      <w:r>
        <w:rPr>
          <w:sz w:val="21"/>
          <w:szCs w:val="21"/>
        </w:rPr>
        <w:t>Q</w:t>
      </w:r>
      <w:r w:rsidR="00B746D8">
        <w:rPr>
          <w:sz w:val="21"/>
          <w:szCs w:val="21"/>
        </w:rPr>
        <w:t>3</w:t>
      </w:r>
      <w:r>
        <w:rPr>
          <w:sz w:val="21"/>
          <w:szCs w:val="21"/>
        </w:rPr>
        <w:t>.py.</w:t>
      </w:r>
    </w:p>
    <w:p w14:paraId="74E84CB5" w14:textId="77777777" w:rsidR="00AF21EF" w:rsidRDefault="00AF21EF" w:rsidP="00931817">
      <w:pPr>
        <w:autoSpaceDE w:val="0"/>
        <w:autoSpaceDN w:val="0"/>
        <w:adjustRightInd w:val="0"/>
        <w:rPr>
          <w:sz w:val="21"/>
          <w:szCs w:val="21"/>
        </w:rPr>
      </w:pPr>
    </w:p>
    <w:p w14:paraId="5D25B55C" w14:textId="74FE1702" w:rsidR="00AF21EF" w:rsidRPr="00AF21EF" w:rsidRDefault="00AF21EF" w:rsidP="00AF21EF">
      <w:pPr>
        <w:autoSpaceDE w:val="0"/>
        <w:autoSpaceDN w:val="0"/>
        <w:adjustRightInd w:val="0"/>
        <w:rPr>
          <w:b/>
          <w:bCs/>
          <w:sz w:val="28"/>
          <w:szCs w:val="28"/>
        </w:rPr>
      </w:pPr>
      <w:r w:rsidRPr="00AF21EF">
        <w:rPr>
          <w:b/>
          <w:bCs/>
          <w:sz w:val="28"/>
          <w:szCs w:val="28"/>
        </w:rPr>
        <w:t>Part I:</w:t>
      </w:r>
    </w:p>
    <w:p w14:paraId="2E692A6C" w14:textId="008F6018" w:rsidR="00AF21EF" w:rsidRPr="00AF21EF" w:rsidRDefault="00AF21EF" w:rsidP="00AF21EF">
      <w:pPr>
        <w:pStyle w:val="NormalWeb"/>
        <w:jc w:val="both"/>
      </w:pPr>
      <w:r w:rsidRPr="00AF21EF">
        <w:t xml:space="preserve">Please </w:t>
      </w:r>
      <w:r>
        <w:t>pre-view</w:t>
      </w:r>
      <w:r w:rsidRPr="00AF21EF">
        <w:t xml:space="preserve"> the Week 8 lecture recording available on </w:t>
      </w:r>
      <w:proofErr w:type="spellStart"/>
      <w:r w:rsidRPr="00AF21EF">
        <w:t>iCollege</w:t>
      </w:r>
      <w:proofErr w:type="spellEnd"/>
      <w:r>
        <w:t xml:space="preserve"> -&gt; Course Content -&gt; Slides by Monday, Oct. 9</w:t>
      </w:r>
      <w:r w:rsidRPr="00AF21EF">
        <w:t xml:space="preserve">. After watching, kindly </w:t>
      </w:r>
      <w:r w:rsidRPr="00AF21EF">
        <w:t>answer two questions below.</w:t>
      </w:r>
    </w:p>
    <w:p w14:paraId="4BDD0700" w14:textId="1ED2B1C6" w:rsidR="00AF21EF" w:rsidRDefault="00AF21EF" w:rsidP="00AF21EF">
      <w:pPr>
        <w:pStyle w:val="ListParagraph"/>
        <w:numPr>
          <w:ilvl w:val="0"/>
          <w:numId w:val="13"/>
        </w:numPr>
        <w:autoSpaceDE w:val="0"/>
        <w:autoSpaceDN w:val="0"/>
        <w:adjustRightInd w:val="0"/>
        <w:ind w:left="360"/>
        <w:jc w:val="both"/>
      </w:pPr>
      <w:r>
        <w:t xml:space="preserve">[2 points] </w:t>
      </w:r>
      <w:r w:rsidRPr="00AF21EF">
        <w:t>The</w:t>
      </w:r>
      <w:r w:rsidRPr="00AF21EF">
        <w:t xml:space="preserve"> time you viewed </w:t>
      </w:r>
      <w:r>
        <w:t xml:space="preserve">the recording. </w:t>
      </w:r>
    </w:p>
    <w:p w14:paraId="56972212" w14:textId="7A7A4822" w:rsidR="00AF21EF" w:rsidRPr="00AF21EF" w:rsidRDefault="00AF21EF" w:rsidP="00AF21EF">
      <w:pPr>
        <w:pStyle w:val="ListParagraph"/>
        <w:numPr>
          <w:ilvl w:val="0"/>
          <w:numId w:val="13"/>
        </w:numPr>
        <w:autoSpaceDE w:val="0"/>
        <w:autoSpaceDN w:val="0"/>
        <w:adjustRightInd w:val="0"/>
        <w:ind w:left="360"/>
        <w:jc w:val="both"/>
      </w:pPr>
      <w:r>
        <w:t xml:space="preserve">[2 points] </w:t>
      </w:r>
      <w:r w:rsidRPr="00AF21EF">
        <w:t>T</w:t>
      </w:r>
      <w:r w:rsidRPr="00AF21EF">
        <w:t>he duration it took to watch the entire video.</w:t>
      </w:r>
    </w:p>
    <w:p w14:paraId="60E173D3" w14:textId="77777777" w:rsidR="00AF21EF" w:rsidRDefault="00AF21EF" w:rsidP="00AF21EF">
      <w:pPr>
        <w:autoSpaceDE w:val="0"/>
        <w:autoSpaceDN w:val="0"/>
        <w:adjustRightInd w:val="0"/>
        <w:rPr>
          <w:sz w:val="18"/>
          <w:szCs w:val="18"/>
        </w:rPr>
      </w:pPr>
    </w:p>
    <w:p w14:paraId="640FF5CC" w14:textId="2C362394" w:rsidR="00AF21EF" w:rsidRPr="00AF21EF" w:rsidRDefault="00AF21EF" w:rsidP="00AF21EF">
      <w:pPr>
        <w:autoSpaceDE w:val="0"/>
        <w:autoSpaceDN w:val="0"/>
        <w:adjustRightInd w:val="0"/>
        <w:rPr>
          <w:b/>
          <w:bCs/>
          <w:sz w:val="28"/>
          <w:szCs w:val="28"/>
        </w:rPr>
      </w:pPr>
      <w:r w:rsidRPr="00AF21EF">
        <w:rPr>
          <w:b/>
          <w:bCs/>
          <w:sz w:val="28"/>
          <w:szCs w:val="28"/>
        </w:rPr>
        <w:t>Part II:</w:t>
      </w:r>
    </w:p>
    <w:p w14:paraId="53F6C596" w14:textId="3D06F72A" w:rsidR="00D40B4E" w:rsidRDefault="00D40B4E" w:rsidP="00D40B4E">
      <w:pPr>
        <w:autoSpaceDE w:val="0"/>
        <w:autoSpaceDN w:val="0"/>
        <w:adjustRightInd w:val="0"/>
        <w:jc w:val="both"/>
      </w:pPr>
    </w:p>
    <w:p w14:paraId="093AAF2C" w14:textId="114681DF" w:rsidR="00D40B4E" w:rsidRPr="00BC6B56" w:rsidRDefault="00D40B4E" w:rsidP="00D40B4E">
      <w:pPr>
        <w:autoSpaceDE w:val="0"/>
        <w:autoSpaceDN w:val="0"/>
        <w:adjustRightInd w:val="0"/>
        <w:jc w:val="both"/>
        <w:rPr>
          <w:b/>
          <w:bCs/>
        </w:rPr>
      </w:pPr>
      <w:r w:rsidRPr="00BC6B56">
        <w:rPr>
          <w:b/>
          <w:bCs/>
        </w:rPr>
        <w:t xml:space="preserve">1. [ Objectives: </w:t>
      </w:r>
      <w:r w:rsidR="000C41CB">
        <w:rPr>
          <w:b/>
          <w:bCs/>
        </w:rPr>
        <w:t>4</w:t>
      </w:r>
      <w:r w:rsidR="009432DF">
        <w:rPr>
          <w:b/>
          <w:bCs/>
        </w:rPr>
        <w:t>.1</w:t>
      </w:r>
      <w:r w:rsidRPr="00BC6B56">
        <w:rPr>
          <w:b/>
          <w:bCs/>
        </w:rPr>
        <w:t>]</w:t>
      </w:r>
    </w:p>
    <w:p w14:paraId="3D7EA7FA" w14:textId="01C5ABFB" w:rsidR="00911357" w:rsidRDefault="00D40B4E" w:rsidP="00911357">
      <w:pPr>
        <w:pStyle w:val="NormalWeb"/>
        <w:jc w:val="both"/>
      </w:pPr>
      <w:r>
        <w:t xml:space="preserve">1) </w:t>
      </w:r>
      <w:r w:rsidR="005310C9">
        <w:t>[3</w:t>
      </w:r>
      <w:r w:rsidR="0047528E">
        <w:t>2</w:t>
      </w:r>
      <w:r w:rsidR="005310C9">
        <w:t xml:space="preserve"> points]</w:t>
      </w:r>
      <w:r w:rsidR="00911357">
        <w:t xml:space="preserve"> You are going to develop a regular polygon area calculator. </w:t>
      </w:r>
      <w:r w:rsidR="00911357" w:rsidRPr="00911357">
        <w:t>A regular polygon is an n-sided polygon in which all sides are of the same length and all angles have the same degree (i.e., the polygon is both equilateral and equiangular). The formula for computing the area of a regular polygon is</w:t>
      </w:r>
    </w:p>
    <w:p w14:paraId="08FD98EC" w14:textId="6BB00C8E" w:rsidR="00911357" w:rsidRPr="00911357" w:rsidRDefault="00911357" w:rsidP="00911357">
      <w:pPr>
        <w:pStyle w:val="NormalWeb"/>
      </w:pPr>
      <m:oMathPara>
        <m:oMath>
          <m:r>
            <w:rPr>
              <w:rFonts w:ascii="Cambria Math" w:hAnsi="Cambria Math"/>
            </w:rPr>
            <m:t>area=</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4*</m:t>
              </m:r>
              <m:r>
                <m:rPr>
                  <m:sty m:val="p"/>
                </m:rPr>
                <w:rPr>
                  <w:rFonts w:ascii="Cambria Math" w:hAnsi="Cambria Math"/>
                </w:rPr>
                <m:t>tan⁡</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n</m:t>
                  </m:r>
                </m:den>
              </m:f>
              <m:r>
                <w:rPr>
                  <w:rFonts w:ascii="Cambria Math" w:hAnsi="Cambria Math"/>
                </w:rPr>
                <m:t>)</m:t>
              </m:r>
            </m:den>
          </m:f>
        </m:oMath>
      </m:oMathPara>
    </w:p>
    <w:p w14:paraId="208F19FE" w14:textId="752B466E" w:rsidR="00D40B4E" w:rsidRPr="00911357" w:rsidRDefault="00911357" w:rsidP="00911357">
      <w:pPr>
        <w:pStyle w:val="NormalWeb"/>
        <w:jc w:val="both"/>
      </w:pPr>
      <w:r w:rsidRPr="00911357">
        <w:t xml:space="preserve">Here, s is the length of a side. </w:t>
      </w:r>
      <w:r>
        <w:t>This calculator</w:t>
      </w:r>
      <w:r w:rsidRPr="00911357">
        <w:t xml:space="preserve"> prompts the user to enter the number of sides and their length of a regular polygon and displays its area</w:t>
      </w:r>
      <w:r>
        <w:t xml:space="preserve"> (rounded to two decimal places)</w:t>
      </w:r>
      <w:r w:rsidRPr="00911357">
        <w:t>.</w:t>
      </w:r>
    </w:p>
    <w:p w14:paraId="34B9FE9A" w14:textId="77777777" w:rsidR="0047018B" w:rsidRPr="00D40B4E" w:rsidRDefault="0047018B" w:rsidP="00D40B4E">
      <w:pPr>
        <w:jc w:val="center"/>
        <w:rPr>
          <w:rFonts w:ascii="Courier New" w:hAnsi="Courier New" w:cs="Courier New"/>
          <w:color w:val="070707"/>
          <w:sz w:val="18"/>
          <w:szCs w:val="18"/>
        </w:rPr>
      </w:pPr>
    </w:p>
    <w:tbl>
      <w:tblPr>
        <w:tblStyle w:val="TableGrid"/>
        <w:tblW w:w="0" w:type="auto"/>
        <w:tblLook w:val="04A0" w:firstRow="1" w:lastRow="0" w:firstColumn="1" w:lastColumn="0" w:noHBand="0" w:noVBand="1"/>
      </w:tblPr>
      <w:tblGrid>
        <w:gridCol w:w="9350"/>
      </w:tblGrid>
      <w:tr w:rsidR="0047018B" w14:paraId="6E0BDA5F" w14:textId="77777777" w:rsidTr="0047018B">
        <w:tc>
          <w:tcPr>
            <w:tcW w:w="9350" w:type="dxa"/>
          </w:tcPr>
          <w:p w14:paraId="780992C2" w14:textId="3CB4B843" w:rsidR="0047018B" w:rsidRPr="0047018B" w:rsidRDefault="0047018B" w:rsidP="0047018B">
            <w:pPr>
              <w:autoSpaceDE w:val="0"/>
              <w:autoSpaceDN w:val="0"/>
              <w:adjustRightInd w:val="0"/>
              <w:jc w:val="both"/>
              <w:rPr>
                <w:rFonts w:ascii="Courier New" w:hAnsi="Courier New" w:cs="Courier New"/>
                <w:sz w:val="22"/>
                <w:szCs w:val="22"/>
              </w:rPr>
            </w:pPr>
            <w:r w:rsidRPr="0047018B">
              <w:rPr>
                <w:rFonts w:ascii="Courier New" w:hAnsi="Courier New" w:cs="Courier New"/>
                <w:sz w:val="22"/>
                <w:szCs w:val="22"/>
              </w:rPr>
              <w:t>Sample Run:</w:t>
            </w:r>
          </w:p>
          <w:p w14:paraId="7141522F" w14:textId="77777777" w:rsidR="00911357" w:rsidRPr="00911357" w:rsidRDefault="00911357" w:rsidP="00911357">
            <w:pPr>
              <w:autoSpaceDE w:val="0"/>
              <w:autoSpaceDN w:val="0"/>
              <w:adjustRightInd w:val="0"/>
              <w:jc w:val="both"/>
              <w:rPr>
                <w:rFonts w:ascii="Courier New" w:hAnsi="Courier New" w:cs="Courier New"/>
                <w:sz w:val="22"/>
                <w:szCs w:val="22"/>
              </w:rPr>
            </w:pPr>
            <w:r w:rsidRPr="00911357">
              <w:rPr>
                <w:rFonts w:ascii="Courier New" w:hAnsi="Courier New" w:cs="Courier New"/>
                <w:sz w:val="22"/>
                <w:szCs w:val="22"/>
              </w:rPr>
              <w:t>Enter the number of sides: 5</w:t>
            </w:r>
          </w:p>
          <w:p w14:paraId="71FACBD5" w14:textId="77777777" w:rsidR="00911357" w:rsidRPr="00911357" w:rsidRDefault="00911357" w:rsidP="00911357">
            <w:pPr>
              <w:autoSpaceDE w:val="0"/>
              <w:autoSpaceDN w:val="0"/>
              <w:adjustRightInd w:val="0"/>
              <w:jc w:val="both"/>
              <w:rPr>
                <w:rFonts w:ascii="Courier New" w:hAnsi="Courier New" w:cs="Courier New"/>
                <w:sz w:val="22"/>
                <w:szCs w:val="22"/>
              </w:rPr>
            </w:pPr>
            <w:r w:rsidRPr="00911357">
              <w:rPr>
                <w:rFonts w:ascii="Courier New" w:hAnsi="Courier New" w:cs="Courier New"/>
                <w:sz w:val="22"/>
                <w:szCs w:val="22"/>
              </w:rPr>
              <w:t>Enter the side: 6.5</w:t>
            </w:r>
          </w:p>
          <w:p w14:paraId="19585D9C" w14:textId="4B2B3092" w:rsidR="005310C9" w:rsidRPr="00911357" w:rsidRDefault="00911357" w:rsidP="005310C9">
            <w:pPr>
              <w:autoSpaceDE w:val="0"/>
              <w:autoSpaceDN w:val="0"/>
              <w:adjustRightInd w:val="0"/>
              <w:jc w:val="both"/>
              <w:rPr>
                <w:rFonts w:ascii="Courier New" w:hAnsi="Courier New" w:cs="Courier New"/>
                <w:sz w:val="22"/>
                <w:szCs w:val="22"/>
              </w:rPr>
            </w:pPr>
            <w:r w:rsidRPr="00911357">
              <w:rPr>
                <w:rFonts w:ascii="Courier New" w:hAnsi="Courier New" w:cs="Courier New"/>
                <w:sz w:val="22"/>
                <w:szCs w:val="22"/>
              </w:rPr>
              <w:t>The area of the polygon is 72.69</w:t>
            </w:r>
          </w:p>
        </w:tc>
      </w:tr>
    </w:tbl>
    <w:p w14:paraId="2EB48923" w14:textId="77777777" w:rsidR="0047018B" w:rsidRPr="0047018B" w:rsidRDefault="0047018B" w:rsidP="0047018B">
      <w:pPr>
        <w:autoSpaceDE w:val="0"/>
        <w:autoSpaceDN w:val="0"/>
        <w:adjustRightInd w:val="0"/>
        <w:jc w:val="both"/>
      </w:pPr>
    </w:p>
    <w:p w14:paraId="2FE2F5EA" w14:textId="59D139D2" w:rsidR="00D40B4E" w:rsidRDefault="00D40B4E" w:rsidP="00D40B4E">
      <w:pPr>
        <w:autoSpaceDE w:val="0"/>
        <w:autoSpaceDN w:val="0"/>
        <w:adjustRightInd w:val="0"/>
        <w:jc w:val="both"/>
      </w:pPr>
      <w:r w:rsidRPr="00D95BE1">
        <w:t>A.</w:t>
      </w:r>
      <w:r w:rsidR="005310C9">
        <w:t xml:space="preserve"> </w:t>
      </w:r>
      <w:r>
        <w:t>[</w:t>
      </w:r>
      <w:r w:rsidR="0047528E">
        <w:t>4</w:t>
      </w:r>
      <w:r>
        <w:t xml:space="preserve"> points] </w:t>
      </w:r>
      <w:r w:rsidR="00570D2A">
        <w:t xml:space="preserve">System Analysis: </w:t>
      </w:r>
      <w:r>
        <w:t>W</w:t>
      </w:r>
      <w:r w:rsidRPr="00D95BE1">
        <w:t>hat is(are) the input(s) and output(s)?</w:t>
      </w:r>
    </w:p>
    <w:p w14:paraId="1158D6D9" w14:textId="747BAB8C" w:rsidR="00911357" w:rsidRDefault="00911357" w:rsidP="00D40B4E">
      <w:pPr>
        <w:autoSpaceDE w:val="0"/>
        <w:autoSpaceDN w:val="0"/>
        <w:adjustRightInd w:val="0"/>
        <w:jc w:val="both"/>
      </w:pPr>
      <w:r>
        <w:t>B. [</w:t>
      </w:r>
      <w:r w:rsidR="00B0700A">
        <w:t>2</w:t>
      </w:r>
      <w:r>
        <w:t xml:space="preserve"> points] How to </w:t>
      </w:r>
      <w:r w:rsidR="00B0700A">
        <w:t xml:space="preserve">represent a </w:t>
      </w:r>
      <m:oMath>
        <m:r>
          <w:rPr>
            <w:rFonts w:ascii="Cambria Math" w:hAnsi="Cambria Math"/>
          </w:rPr>
          <m:t>π</m:t>
        </m:r>
      </m:oMath>
      <w:r w:rsidR="00B0700A">
        <w:t xml:space="preserve"> value using Python math library?</w:t>
      </w:r>
    </w:p>
    <w:p w14:paraId="3100E481" w14:textId="24270DE3" w:rsidR="00D40B4E" w:rsidRDefault="00911357" w:rsidP="00D40B4E">
      <w:pPr>
        <w:autoSpaceDE w:val="0"/>
        <w:autoSpaceDN w:val="0"/>
        <w:adjustRightInd w:val="0"/>
        <w:jc w:val="both"/>
      </w:pPr>
      <w:r>
        <w:t>C</w:t>
      </w:r>
      <w:r w:rsidR="005310C9">
        <w:t xml:space="preserve">. </w:t>
      </w:r>
      <w:r w:rsidR="00D40B4E">
        <w:t>[</w:t>
      </w:r>
      <w:r w:rsidR="00B0700A">
        <w:t>2</w:t>
      </w:r>
      <w:r w:rsidR="00D40B4E">
        <w:t xml:space="preserve"> points] </w:t>
      </w:r>
      <w:r>
        <w:t>List the math function(s) to help us calculate the area.</w:t>
      </w:r>
    </w:p>
    <w:p w14:paraId="0538C116" w14:textId="196A4AD0" w:rsidR="00570D2A" w:rsidRPr="00D95BE1" w:rsidRDefault="00911357" w:rsidP="00570D2A">
      <w:pPr>
        <w:autoSpaceDE w:val="0"/>
        <w:autoSpaceDN w:val="0"/>
        <w:adjustRightInd w:val="0"/>
        <w:jc w:val="both"/>
      </w:pPr>
      <w:r>
        <w:t>D</w:t>
      </w:r>
      <w:r w:rsidR="00570D2A">
        <w:t>. [</w:t>
      </w:r>
      <w:r w:rsidR="004507DC">
        <w:t>3</w:t>
      </w:r>
      <w:r w:rsidR="00570D2A">
        <w:t xml:space="preserve"> points] System Design: List the steps to get output(s) from input(s)</w:t>
      </w:r>
    </w:p>
    <w:p w14:paraId="6D542A67" w14:textId="562BCD6F" w:rsidR="00570D2A" w:rsidRDefault="00911357" w:rsidP="00570D2A">
      <w:pPr>
        <w:autoSpaceDE w:val="0"/>
        <w:autoSpaceDN w:val="0"/>
        <w:adjustRightInd w:val="0"/>
        <w:jc w:val="both"/>
      </w:pPr>
      <w:r>
        <w:t>E</w:t>
      </w:r>
      <w:r w:rsidR="00570D2A" w:rsidRPr="00D95BE1">
        <w:t xml:space="preserve">. </w:t>
      </w:r>
      <w:r w:rsidR="00570D2A">
        <w:t>[</w:t>
      </w:r>
      <w:r w:rsidR="009432DF">
        <w:t>5</w:t>
      </w:r>
      <w:r w:rsidR="00570D2A">
        <w:t xml:space="preserve"> points] </w:t>
      </w:r>
      <w:r w:rsidR="00570D2A" w:rsidRPr="00D95BE1">
        <w:t xml:space="preserve">Write your program and </w:t>
      </w:r>
      <w:r w:rsidR="00570D2A">
        <w:t>put</w:t>
      </w:r>
      <w:r w:rsidR="00570D2A" w:rsidRPr="00D95BE1">
        <w:t xml:space="preserve"> your source code here.</w:t>
      </w:r>
    </w:p>
    <w:p w14:paraId="50EBA136" w14:textId="482A4FB4" w:rsidR="00570D2A" w:rsidRDefault="00911357" w:rsidP="00570D2A">
      <w:pPr>
        <w:autoSpaceDE w:val="0"/>
        <w:autoSpaceDN w:val="0"/>
        <w:adjustRightInd w:val="0"/>
        <w:jc w:val="both"/>
      </w:pPr>
      <w:r>
        <w:t>F</w:t>
      </w:r>
      <w:r w:rsidR="00570D2A">
        <w:t>. [</w:t>
      </w:r>
      <w:r w:rsidR="009432DF">
        <w:t>2</w:t>
      </w:r>
      <w:r w:rsidR="00570D2A">
        <w:t xml:space="preserve"> points] A screenshot of the output of program</w:t>
      </w:r>
    </w:p>
    <w:p w14:paraId="5F7777B8" w14:textId="77777777" w:rsidR="00570D2A" w:rsidRPr="00D95BE1" w:rsidRDefault="00570D2A" w:rsidP="00D40B4E">
      <w:pPr>
        <w:autoSpaceDE w:val="0"/>
        <w:autoSpaceDN w:val="0"/>
        <w:adjustRightInd w:val="0"/>
        <w:jc w:val="both"/>
      </w:pPr>
    </w:p>
    <w:p w14:paraId="5017AAF7" w14:textId="3E1A5F15" w:rsidR="00D40B4E" w:rsidRPr="00934FD0" w:rsidRDefault="00570D2A" w:rsidP="00D40B4E">
      <w:pPr>
        <w:autoSpaceDE w:val="0"/>
        <w:autoSpaceDN w:val="0"/>
        <w:adjustRightInd w:val="0"/>
        <w:jc w:val="both"/>
      </w:pPr>
      <w:r>
        <w:t xml:space="preserve"> </w:t>
      </w:r>
    </w:p>
    <w:p w14:paraId="3706B7D9" w14:textId="4DDB4340" w:rsidR="00D40B4E" w:rsidRDefault="00D40B4E" w:rsidP="00D40B4E">
      <w:pPr>
        <w:autoSpaceDE w:val="0"/>
        <w:autoSpaceDN w:val="0"/>
        <w:adjustRightInd w:val="0"/>
        <w:jc w:val="both"/>
      </w:pPr>
      <w:r w:rsidRPr="001B024F">
        <w:t xml:space="preserve">2) Share with us </w:t>
      </w:r>
      <w:r>
        <w:t>TWO</w:t>
      </w:r>
      <w:r w:rsidRPr="001B024F">
        <w:t xml:space="preserve"> error</w:t>
      </w:r>
      <w:r>
        <w:t>s</w:t>
      </w:r>
      <w:r w:rsidRPr="001B024F">
        <w:t xml:space="preserve"> you </w:t>
      </w:r>
      <w:r>
        <w:t>experienced</w:t>
      </w:r>
      <w:r w:rsidRPr="001B024F">
        <w:t xml:space="preserve"> when writing this program.</w:t>
      </w:r>
      <w:r w:rsidR="00886226">
        <w:t xml:space="preserve"> [ It is common to experience errors. I will be surprised if you do not see any errors. In case this happens, you can make some errors by yourself.]</w:t>
      </w:r>
    </w:p>
    <w:p w14:paraId="17C7CBD0" w14:textId="77777777" w:rsidR="00D40B4E" w:rsidRPr="005310C9" w:rsidRDefault="00D40B4E" w:rsidP="00D40B4E">
      <w:pPr>
        <w:autoSpaceDE w:val="0"/>
        <w:autoSpaceDN w:val="0"/>
        <w:adjustRightInd w:val="0"/>
        <w:jc w:val="both"/>
        <w:rPr>
          <w:b/>
          <w:bCs/>
        </w:rPr>
      </w:pPr>
      <w:r w:rsidRPr="005310C9">
        <w:rPr>
          <w:b/>
          <w:bCs/>
        </w:rPr>
        <w:t>I . Error 1</w:t>
      </w:r>
    </w:p>
    <w:p w14:paraId="66E2A514" w14:textId="29C43A7C" w:rsidR="00D40B4E" w:rsidRPr="001B024F" w:rsidRDefault="00D40B4E" w:rsidP="00D40B4E">
      <w:pPr>
        <w:autoSpaceDE w:val="0"/>
        <w:autoSpaceDN w:val="0"/>
        <w:adjustRightInd w:val="0"/>
        <w:jc w:val="both"/>
      </w:pPr>
      <w:r w:rsidRPr="001B024F">
        <w:t xml:space="preserve">A. </w:t>
      </w:r>
      <w:r>
        <w:t>[</w:t>
      </w:r>
      <w:r w:rsidR="009432DF">
        <w:t>2</w:t>
      </w:r>
      <w:r>
        <w:t xml:space="preserve"> pts] </w:t>
      </w:r>
      <w:r w:rsidRPr="001B024F">
        <w:t xml:space="preserve">Explain what is the type of the error (syntax, run-time, or logical error)? </w:t>
      </w:r>
      <w:r>
        <w:t xml:space="preserve"> </w:t>
      </w:r>
    </w:p>
    <w:p w14:paraId="1FE3EB26" w14:textId="0D927001" w:rsidR="00D40B4E" w:rsidRPr="001B024F" w:rsidRDefault="00D40B4E" w:rsidP="00D40B4E">
      <w:pPr>
        <w:autoSpaceDE w:val="0"/>
        <w:autoSpaceDN w:val="0"/>
        <w:adjustRightInd w:val="0"/>
        <w:jc w:val="both"/>
      </w:pPr>
      <w:r w:rsidRPr="001B024F">
        <w:t xml:space="preserve">B. </w:t>
      </w:r>
      <w:r>
        <w:t>[</w:t>
      </w:r>
      <w:r w:rsidR="009432DF">
        <w:t>2</w:t>
      </w:r>
      <w:r>
        <w:t xml:space="preserve"> pts] </w:t>
      </w:r>
      <w:r w:rsidRPr="001B024F">
        <w:t xml:space="preserve">How you resolve it? </w:t>
      </w:r>
      <w:r>
        <w:t xml:space="preserve"> </w:t>
      </w:r>
    </w:p>
    <w:p w14:paraId="05C0E674" w14:textId="2B2A25E0" w:rsidR="00D40B4E" w:rsidRPr="001B024F" w:rsidRDefault="00D40B4E" w:rsidP="00D40B4E">
      <w:pPr>
        <w:autoSpaceDE w:val="0"/>
        <w:autoSpaceDN w:val="0"/>
        <w:adjustRightInd w:val="0"/>
        <w:jc w:val="both"/>
      </w:pPr>
      <w:r w:rsidRPr="001B024F">
        <w:t xml:space="preserve">C. </w:t>
      </w:r>
      <w:r>
        <w:t>[</w:t>
      </w:r>
      <w:r w:rsidR="009432DF">
        <w:t>2</w:t>
      </w:r>
      <w:r>
        <w:t xml:space="preserve"> pts] </w:t>
      </w:r>
      <w:r w:rsidRPr="001B024F">
        <w:t xml:space="preserve">How much time you spent to resolve it? </w:t>
      </w:r>
    </w:p>
    <w:p w14:paraId="545594DB" w14:textId="77777777" w:rsidR="00D40B4E" w:rsidRDefault="00D40B4E" w:rsidP="00D40B4E">
      <w:pPr>
        <w:autoSpaceDE w:val="0"/>
        <w:autoSpaceDN w:val="0"/>
        <w:adjustRightInd w:val="0"/>
        <w:jc w:val="both"/>
      </w:pPr>
    </w:p>
    <w:p w14:paraId="723C6F8B" w14:textId="77777777" w:rsidR="00D40B4E" w:rsidRPr="005310C9" w:rsidRDefault="00D40B4E" w:rsidP="00D40B4E">
      <w:pPr>
        <w:autoSpaceDE w:val="0"/>
        <w:autoSpaceDN w:val="0"/>
        <w:adjustRightInd w:val="0"/>
        <w:jc w:val="both"/>
        <w:rPr>
          <w:b/>
          <w:bCs/>
        </w:rPr>
      </w:pPr>
      <w:r w:rsidRPr="005310C9">
        <w:rPr>
          <w:b/>
          <w:bCs/>
        </w:rPr>
        <w:t>II. Error 2</w:t>
      </w:r>
    </w:p>
    <w:p w14:paraId="13902D79" w14:textId="2593B5DF" w:rsidR="00D40B4E" w:rsidRPr="001B024F" w:rsidRDefault="00D40B4E" w:rsidP="00D40B4E">
      <w:pPr>
        <w:autoSpaceDE w:val="0"/>
        <w:autoSpaceDN w:val="0"/>
        <w:adjustRightInd w:val="0"/>
        <w:jc w:val="both"/>
      </w:pPr>
      <w:r w:rsidRPr="001B024F">
        <w:t xml:space="preserve">A. </w:t>
      </w:r>
      <w:r>
        <w:t>[</w:t>
      </w:r>
      <w:r w:rsidR="009432DF">
        <w:t>2</w:t>
      </w:r>
      <w:r>
        <w:t xml:space="preserve"> pts] </w:t>
      </w:r>
      <w:r w:rsidRPr="001B024F">
        <w:t xml:space="preserve">Explain what is the type of the error (syntax, run-time, or logical error)? </w:t>
      </w:r>
      <w:r>
        <w:t xml:space="preserve"> </w:t>
      </w:r>
    </w:p>
    <w:p w14:paraId="1D2D25BE" w14:textId="6E55B467" w:rsidR="00D40B4E" w:rsidRPr="001B024F" w:rsidRDefault="00D40B4E" w:rsidP="00D40B4E">
      <w:pPr>
        <w:autoSpaceDE w:val="0"/>
        <w:autoSpaceDN w:val="0"/>
        <w:adjustRightInd w:val="0"/>
        <w:jc w:val="both"/>
      </w:pPr>
      <w:r w:rsidRPr="001B024F">
        <w:t xml:space="preserve">B. </w:t>
      </w:r>
      <w:r>
        <w:t>[</w:t>
      </w:r>
      <w:r w:rsidR="009432DF">
        <w:t>2</w:t>
      </w:r>
      <w:r>
        <w:t xml:space="preserve"> pts] </w:t>
      </w:r>
      <w:r w:rsidRPr="001B024F">
        <w:t xml:space="preserve">How you resolve it? </w:t>
      </w:r>
      <w:r>
        <w:t xml:space="preserve"> </w:t>
      </w:r>
    </w:p>
    <w:p w14:paraId="75D66500" w14:textId="60214C82" w:rsidR="00931817" w:rsidRDefault="00D40B4E" w:rsidP="00934FD0">
      <w:pPr>
        <w:autoSpaceDE w:val="0"/>
        <w:autoSpaceDN w:val="0"/>
        <w:adjustRightInd w:val="0"/>
        <w:jc w:val="both"/>
      </w:pPr>
      <w:r w:rsidRPr="001B024F">
        <w:t xml:space="preserve">C. </w:t>
      </w:r>
      <w:r>
        <w:t>[</w:t>
      </w:r>
      <w:r w:rsidR="009432DF">
        <w:t>2</w:t>
      </w:r>
      <w:r>
        <w:t xml:space="preserve"> pts] </w:t>
      </w:r>
      <w:r w:rsidRPr="001B024F">
        <w:t xml:space="preserve">How much time you spent to resolve it? </w:t>
      </w:r>
      <w:r>
        <w:t xml:space="preserve"> </w:t>
      </w:r>
    </w:p>
    <w:p w14:paraId="470D9D96" w14:textId="248F8107" w:rsidR="005310C9" w:rsidRDefault="005310C9" w:rsidP="00934FD0">
      <w:pPr>
        <w:autoSpaceDE w:val="0"/>
        <w:autoSpaceDN w:val="0"/>
        <w:adjustRightInd w:val="0"/>
        <w:jc w:val="both"/>
      </w:pPr>
    </w:p>
    <w:p w14:paraId="3055B18D" w14:textId="37FF2C84" w:rsidR="00886226" w:rsidRPr="00B0700A" w:rsidRDefault="009432DF" w:rsidP="00934FD0">
      <w:pPr>
        <w:autoSpaceDE w:val="0"/>
        <w:autoSpaceDN w:val="0"/>
        <w:adjustRightInd w:val="0"/>
        <w:jc w:val="both"/>
        <w:rPr>
          <w:b/>
          <w:bCs/>
        </w:rPr>
      </w:pPr>
      <w:r>
        <w:rPr>
          <w:b/>
          <w:bCs/>
        </w:rPr>
        <w:t>2</w:t>
      </w:r>
      <w:r w:rsidRPr="00BC6B56">
        <w:rPr>
          <w:b/>
          <w:bCs/>
        </w:rPr>
        <w:t xml:space="preserve">. [ Objectives: </w:t>
      </w:r>
      <w:r w:rsidR="000C41CB">
        <w:rPr>
          <w:b/>
          <w:bCs/>
        </w:rPr>
        <w:t>3.1-3.7,4.2,4.6</w:t>
      </w:r>
      <w:r w:rsidRPr="00BC6B56">
        <w:rPr>
          <w:b/>
          <w:bCs/>
        </w:rPr>
        <w:t>]</w:t>
      </w:r>
    </w:p>
    <w:p w14:paraId="3CFFF1C8" w14:textId="0121C6EE" w:rsidR="005310C9" w:rsidRDefault="00A53A05" w:rsidP="00B0700A">
      <w:pPr>
        <w:pStyle w:val="NormalWeb"/>
        <w:jc w:val="both"/>
      </w:pPr>
      <w:r>
        <w:t xml:space="preserve">1) </w:t>
      </w:r>
      <w:r w:rsidR="005310C9">
        <w:t>[3</w:t>
      </w:r>
      <w:r w:rsidR="002C29B1">
        <w:t>4</w:t>
      </w:r>
      <w:r w:rsidR="005310C9">
        <w:t xml:space="preserve"> points] </w:t>
      </w:r>
      <w:r w:rsidR="000C41CB">
        <w:t xml:space="preserve">Let us develop an application. It allows user to </w:t>
      </w:r>
      <w:r w:rsidR="00B0700A" w:rsidRPr="00B0700A">
        <w:t>enter a letter grade A/a, B/b, C/c, D/d </w:t>
      </w:r>
      <w:r w:rsidR="0047528E">
        <w:t xml:space="preserve">, </w:t>
      </w:r>
      <w:r w:rsidR="00B0700A" w:rsidRPr="00B0700A">
        <w:t>and</w:t>
      </w:r>
      <w:r w:rsidR="0047528E">
        <w:t xml:space="preserve"> then</w:t>
      </w:r>
      <w:r w:rsidR="00B0700A" w:rsidRPr="00B0700A">
        <w:t xml:space="preserve"> displays its corresponding numeric value </w:t>
      </w:r>
      <w:r w:rsidR="009669B5">
        <w:t>90</w:t>
      </w:r>
      <w:r w:rsidR="00B0700A" w:rsidRPr="00B0700A">
        <w:t xml:space="preserve">, </w:t>
      </w:r>
      <w:r w:rsidR="00617379">
        <w:t>80</w:t>
      </w:r>
      <w:r w:rsidR="00B0700A" w:rsidRPr="00B0700A">
        <w:t xml:space="preserve">, </w:t>
      </w:r>
      <w:r w:rsidR="009669B5">
        <w:t>7</w:t>
      </w:r>
      <w:r w:rsidR="00617379">
        <w:t>0</w:t>
      </w:r>
      <w:r w:rsidR="00B0700A" w:rsidRPr="00B0700A">
        <w:t xml:space="preserve">, </w:t>
      </w:r>
      <w:r w:rsidR="009669B5">
        <w:t>6</w:t>
      </w:r>
      <w:r w:rsidR="00617379">
        <w:t>0</w:t>
      </w:r>
      <w:r w:rsidR="00B0700A" w:rsidRPr="00B0700A">
        <w:t>. </w:t>
      </w:r>
    </w:p>
    <w:p w14:paraId="5FDF93CA" w14:textId="77777777" w:rsidR="005310C9" w:rsidRPr="00D40B4E" w:rsidRDefault="005310C9" w:rsidP="005310C9">
      <w:pPr>
        <w:jc w:val="center"/>
        <w:rPr>
          <w:rFonts w:ascii="Courier New" w:hAnsi="Courier New" w:cs="Courier New"/>
          <w:color w:val="070707"/>
          <w:sz w:val="18"/>
          <w:szCs w:val="18"/>
        </w:rPr>
      </w:pPr>
    </w:p>
    <w:tbl>
      <w:tblPr>
        <w:tblStyle w:val="TableGrid"/>
        <w:tblW w:w="0" w:type="auto"/>
        <w:tblLook w:val="04A0" w:firstRow="1" w:lastRow="0" w:firstColumn="1" w:lastColumn="0" w:noHBand="0" w:noVBand="1"/>
      </w:tblPr>
      <w:tblGrid>
        <w:gridCol w:w="9350"/>
      </w:tblGrid>
      <w:tr w:rsidR="005310C9" w14:paraId="4369BD7B" w14:textId="77777777" w:rsidTr="000326B3">
        <w:tc>
          <w:tcPr>
            <w:tcW w:w="9350" w:type="dxa"/>
          </w:tcPr>
          <w:p w14:paraId="0EAA5C5C" w14:textId="77777777" w:rsidR="00B0700A" w:rsidRPr="00B0700A" w:rsidRDefault="00B0700A" w:rsidP="00B0700A">
            <w:pPr>
              <w:autoSpaceDE w:val="0"/>
              <w:autoSpaceDN w:val="0"/>
              <w:adjustRightInd w:val="0"/>
              <w:jc w:val="both"/>
              <w:rPr>
                <w:rFonts w:ascii="Courier New" w:eastAsiaTheme="minorEastAsia" w:hAnsi="Courier New" w:cs="Courier New"/>
                <w:sz w:val="22"/>
                <w:szCs w:val="22"/>
              </w:rPr>
            </w:pPr>
            <w:r w:rsidRPr="00B0700A">
              <w:rPr>
                <w:rFonts w:ascii="Courier New" w:eastAsiaTheme="minorEastAsia" w:hAnsi="Courier New" w:cs="Courier New"/>
                <w:sz w:val="22"/>
                <w:szCs w:val="22"/>
              </w:rPr>
              <w:t>Sample Run 1</w:t>
            </w:r>
          </w:p>
          <w:p w14:paraId="38A5DB56" w14:textId="77777777" w:rsidR="00B0700A" w:rsidRPr="00B0700A" w:rsidRDefault="00B0700A" w:rsidP="00B0700A">
            <w:pPr>
              <w:autoSpaceDE w:val="0"/>
              <w:autoSpaceDN w:val="0"/>
              <w:adjustRightInd w:val="0"/>
              <w:jc w:val="both"/>
              <w:rPr>
                <w:rFonts w:ascii="Courier New" w:eastAsiaTheme="minorEastAsia" w:hAnsi="Courier New" w:cs="Courier New"/>
                <w:sz w:val="22"/>
                <w:szCs w:val="22"/>
              </w:rPr>
            </w:pPr>
            <w:r w:rsidRPr="00B0700A">
              <w:rPr>
                <w:rFonts w:ascii="Courier New" w:eastAsiaTheme="minorEastAsia" w:hAnsi="Courier New" w:cs="Courier New"/>
                <w:sz w:val="22"/>
                <w:szCs w:val="22"/>
              </w:rPr>
              <w:t>Enter a letter grade: B</w:t>
            </w:r>
          </w:p>
          <w:p w14:paraId="4DDC48A2" w14:textId="3F97BB2A" w:rsidR="00B0700A" w:rsidRDefault="00B0700A" w:rsidP="00B0700A">
            <w:pPr>
              <w:autoSpaceDE w:val="0"/>
              <w:autoSpaceDN w:val="0"/>
              <w:adjustRightInd w:val="0"/>
              <w:jc w:val="both"/>
              <w:rPr>
                <w:rFonts w:ascii="Courier New" w:hAnsi="Courier New" w:cs="Courier New"/>
                <w:sz w:val="22"/>
                <w:szCs w:val="22"/>
              </w:rPr>
            </w:pPr>
            <w:r w:rsidRPr="00B0700A">
              <w:rPr>
                <w:rFonts w:ascii="Courier New" w:eastAsiaTheme="minorEastAsia" w:hAnsi="Courier New" w:cs="Courier New"/>
                <w:sz w:val="22"/>
                <w:szCs w:val="22"/>
              </w:rPr>
              <w:t xml:space="preserve">The numeric value for grade B is </w:t>
            </w:r>
            <w:r w:rsidR="00617379">
              <w:rPr>
                <w:rFonts w:ascii="Courier New" w:eastAsiaTheme="minorEastAsia" w:hAnsi="Courier New" w:cs="Courier New"/>
                <w:sz w:val="22"/>
                <w:szCs w:val="22"/>
              </w:rPr>
              <w:t>80</w:t>
            </w:r>
          </w:p>
          <w:p w14:paraId="20D0BAE0" w14:textId="77777777" w:rsidR="00B0700A" w:rsidRPr="00B0700A" w:rsidRDefault="00B0700A" w:rsidP="00B0700A">
            <w:pPr>
              <w:autoSpaceDE w:val="0"/>
              <w:autoSpaceDN w:val="0"/>
              <w:adjustRightInd w:val="0"/>
              <w:jc w:val="both"/>
              <w:rPr>
                <w:rFonts w:ascii="Courier New" w:eastAsiaTheme="minorEastAsia" w:hAnsi="Courier New" w:cs="Courier New"/>
                <w:sz w:val="22"/>
                <w:szCs w:val="22"/>
              </w:rPr>
            </w:pPr>
          </w:p>
          <w:p w14:paraId="16DB5941" w14:textId="77777777" w:rsidR="00B0700A" w:rsidRPr="00B0700A" w:rsidRDefault="00B0700A" w:rsidP="00B0700A">
            <w:pPr>
              <w:autoSpaceDE w:val="0"/>
              <w:autoSpaceDN w:val="0"/>
              <w:adjustRightInd w:val="0"/>
              <w:jc w:val="both"/>
              <w:rPr>
                <w:rFonts w:ascii="Courier New" w:eastAsiaTheme="minorEastAsia" w:hAnsi="Courier New" w:cs="Courier New"/>
                <w:sz w:val="22"/>
                <w:szCs w:val="22"/>
              </w:rPr>
            </w:pPr>
            <w:r w:rsidRPr="00B0700A">
              <w:rPr>
                <w:rFonts w:ascii="Courier New" w:eastAsiaTheme="minorEastAsia" w:hAnsi="Courier New" w:cs="Courier New"/>
                <w:sz w:val="22"/>
                <w:szCs w:val="22"/>
              </w:rPr>
              <w:t>Sample Run 2</w:t>
            </w:r>
          </w:p>
          <w:p w14:paraId="77FBC363" w14:textId="77777777" w:rsidR="00B0700A" w:rsidRPr="00B0700A" w:rsidRDefault="00B0700A" w:rsidP="00B0700A">
            <w:pPr>
              <w:autoSpaceDE w:val="0"/>
              <w:autoSpaceDN w:val="0"/>
              <w:adjustRightInd w:val="0"/>
              <w:jc w:val="both"/>
              <w:rPr>
                <w:rFonts w:ascii="Courier New" w:eastAsiaTheme="minorEastAsia" w:hAnsi="Courier New" w:cs="Courier New"/>
                <w:sz w:val="22"/>
                <w:szCs w:val="22"/>
              </w:rPr>
            </w:pPr>
            <w:r w:rsidRPr="00B0700A">
              <w:rPr>
                <w:rFonts w:ascii="Courier New" w:eastAsiaTheme="minorEastAsia" w:hAnsi="Courier New" w:cs="Courier New"/>
                <w:sz w:val="22"/>
                <w:szCs w:val="22"/>
              </w:rPr>
              <w:t>Enter a letter grade: b</w:t>
            </w:r>
          </w:p>
          <w:p w14:paraId="1083B6B0" w14:textId="5BA35D45" w:rsidR="00B0700A" w:rsidRDefault="00B0700A" w:rsidP="00B0700A">
            <w:pPr>
              <w:autoSpaceDE w:val="0"/>
              <w:autoSpaceDN w:val="0"/>
              <w:adjustRightInd w:val="0"/>
              <w:jc w:val="both"/>
              <w:rPr>
                <w:rFonts w:ascii="Courier New" w:hAnsi="Courier New" w:cs="Courier New"/>
                <w:sz w:val="22"/>
                <w:szCs w:val="22"/>
              </w:rPr>
            </w:pPr>
            <w:r w:rsidRPr="00B0700A">
              <w:rPr>
                <w:rFonts w:ascii="Courier New" w:eastAsiaTheme="minorEastAsia" w:hAnsi="Courier New" w:cs="Courier New"/>
                <w:sz w:val="22"/>
                <w:szCs w:val="22"/>
              </w:rPr>
              <w:t xml:space="preserve">The numeric value for grade b is </w:t>
            </w:r>
            <w:r w:rsidR="00617379">
              <w:rPr>
                <w:rFonts w:ascii="Courier New" w:eastAsiaTheme="minorEastAsia" w:hAnsi="Courier New" w:cs="Courier New"/>
                <w:sz w:val="22"/>
                <w:szCs w:val="22"/>
              </w:rPr>
              <w:t>80</w:t>
            </w:r>
          </w:p>
          <w:p w14:paraId="00250E62" w14:textId="77777777" w:rsidR="00B0700A" w:rsidRPr="00B0700A" w:rsidRDefault="00B0700A" w:rsidP="00B0700A">
            <w:pPr>
              <w:autoSpaceDE w:val="0"/>
              <w:autoSpaceDN w:val="0"/>
              <w:adjustRightInd w:val="0"/>
              <w:jc w:val="both"/>
              <w:rPr>
                <w:rFonts w:ascii="Courier New" w:eastAsiaTheme="minorEastAsia" w:hAnsi="Courier New" w:cs="Courier New"/>
                <w:sz w:val="22"/>
                <w:szCs w:val="22"/>
              </w:rPr>
            </w:pPr>
          </w:p>
          <w:p w14:paraId="28042C05" w14:textId="77777777" w:rsidR="00B0700A" w:rsidRPr="00B0700A" w:rsidRDefault="00B0700A" w:rsidP="00B0700A">
            <w:pPr>
              <w:autoSpaceDE w:val="0"/>
              <w:autoSpaceDN w:val="0"/>
              <w:adjustRightInd w:val="0"/>
              <w:jc w:val="both"/>
              <w:rPr>
                <w:rFonts w:ascii="Courier New" w:eastAsiaTheme="minorEastAsia" w:hAnsi="Courier New" w:cs="Courier New"/>
                <w:sz w:val="22"/>
                <w:szCs w:val="22"/>
              </w:rPr>
            </w:pPr>
            <w:r w:rsidRPr="00B0700A">
              <w:rPr>
                <w:rFonts w:ascii="Courier New" w:eastAsiaTheme="minorEastAsia" w:hAnsi="Courier New" w:cs="Courier New"/>
                <w:sz w:val="22"/>
                <w:szCs w:val="22"/>
              </w:rPr>
              <w:t>Sample Run 3</w:t>
            </w:r>
          </w:p>
          <w:p w14:paraId="43198A7E" w14:textId="77777777" w:rsidR="00B0700A" w:rsidRPr="00B0700A" w:rsidRDefault="00B0700A" w:rsidP="00B0700A">
            <w:pPr>
              <w:autoSpaceDE w:val="0"/>
              <w:autoSpaceDN w:val="0"/>
              <w:adjustRightInd w:val="0"/>
              <w:jc w:val="both"/>
              <w:rPr>
                <w:rFonts w:ascii="Courier New" w:eastAsiaTheme="minorEastAsia" w:hAnsi="Courier New" w:cs="Courier New"/>
                <w:sz w:val="22"/>
                <w:szCs w:val="22"/>
              </w:rPr>
            </w:pPr>
            <w:r w:rsidRPr="00B0700A">
              <w:rPr>
                <w:rFonts w:ascii="Courier New" w:eastAsiaTheme="minorEastAsia" w:hAnsi="Courier New" w:cs="Courier New"/>
                <w:sz w:val="22"/>
                <w:szCs w:val="22"/>
              </w:rPr>
              <w:t>Enter a letter grade: T</w:t>
            </w:r>
          </w:p>
          <w:p w14:paraId="78C89E31" w14:textId="28A57A6E" w:rsidR="005310C9" w:rsidRPr="00B0700A" w:rsidRDefault="00B0700A" w:rsidP="000326B3">
            <w:pPr>
              <w:autoSpaceDE w:val="0"/>
              <w:autoSpaceDN w:val="0"/>
              <w:adjustRightInd w:val="0"/>
              <w:jc w:val="both"/>
              <w:rPr>
                <w:rFonts w:ascii="Courier New" w:hAnsi="Courier New" w:cs="Courier New"/>
                <w:sz w:val="22"/>
                <w:szCs w:val="22"/>
              </w:rPr>
            </w:pPr>
            <w:r w:rsidRPr="00B0700A">
              <w:rPr>
                <w:rFonts w:ascii="Courier New" w:eastAsiaTheme="minorEastAsia" w:hAnsi="Courier New" w:cs="Courier New"/>
                <w:sz w:val="22"/>
                <w:szCs w:val="22"/>
              </w:rPr>
              <w:t>T is an invalid grade</w:t>
            </w:r>
          </w:p>
        </w:tc>
      </w:tr>
    </w:tbl>
    <w:p w14:paraId="4A96DEF1" w14:textId="77777777" w:rsidR="005310C9" w:rsidRPr="0047018B" w:rsidRDefault="005310C9" w:rsidP="005310C9">
      <w:pPr>
        <w:autoSpaceDE w:val="0"/>
        <w:autoSpaceDN w:val="0"/>
        <w:adjustRightInd w:val="0"/>
        <w:jc w:val="both"/>
      </w:pPr>
    </w:p>
    <w:p w14:paraId="18F3936D" w14:textId="040A04CA" w:rsidR="005310C9" w:rsidRDefault="005310C9" w:rsidP="005310C9">
      <w:pPr>
        <w:autoSpaceDE w:val="0"/>
        <w:autoSpaceDN w:val="0"/>
        <w:adjustRightInd w:val="0"/>
        <w:jc w:val="both"/>
      </w:pPr>
      <w:r w:rsidRPr="00D95BE1">
        <w:t>A.</w:t>
      </w:r>
      <w:r>
        <w:t xml:space="preserve"> [</w:t>
      </w:r>
      <w:r w:rsidR="007A00AC">
        <w:t>3</w:t>
      </w:r>
      <w:r>
        <w:t xml:space="preserve"> points] System Analysis: W</w:t>
      </w:r>
      <w:r w:rsidRPr="00D95BE1">
        <w:t>hat is(are) the input(s) and output(s)?</w:t>
      </w:r>
    </w:p>
    <w:p w14:paraId="536B8833" w14:textId="75B227CC" w:rsidR="005310C9" w:rsidRDefault="005310C9" w:rsidP="005310C9">
      <w:pPr>
        <w:autoSpaceDE w:val="0"/>
        <w:autoSpaceDN w:val="0"/>
        <w:adjustRightInd w:val="0"/>
        <w:jc w:val="both"/>
      </w:pPr>
      <w:r>
        <w:t xml:space="preserve">B. [5 points] Assume you are going to use </w:t>
      </w:r>
      <w:r w:rsidR="00B0700A">
        <w:t xml:space="preserve">a MULTIPLE way </w:t>
      </w:r>
      <w:r>
        <w:t>decision selection statement. What should be the condition</w:t>
      </w:r>
      <w:r w:rsidR="00B0700A">
        <w:t xml:space="preserve"> (in English) for displaying a number </w:t>
      </w:r>
      <w:r w:rsidR="009669B5" w:rsidRPr="009669B5">
        <w:rPr>
          <w:b/>
          <w:bCs/>
        </w:rPr>
        <w:t>90</w:t>
      </w:r>
      <w:r>
        <w:t xml:space="preserve">? How to represent it using a Boolean expression </w:t>
      </w:r>
      <w:r w:rsidR="00B0700A">
        <w:t xml:space="preserve">with </w:t>
      </w:r>
      <w:r w:rsidR="00B0700A" w:rsidRPr="00B0700A">
        <w:rPr>
          <w:b/>
          <w:bCs/>
        </w:rPr>
        <w:t>in</w:t>
      </w:r>
      <w:r w:rsidR="00B0700A">
        <w:t xml:space="preserve"> operator</w:t>
      </w:r>
      <w:r>
        <w:t xml:space="preserve"> in Python?</w:t>
      </w:r>
    </w:p>
    <w:p w14:paraId="5F54F0EE" w14:textId="77777777" w:rsidR="005310C9" w:rsidRPr="00D95BE1" w:rsidRDefault="005310C9" w:rsidP="005310C9">
      <w:pPr>
        <w:autoSpaceDE w:val="0"/>
        <w:autoSpaceDN w:val="0"/>
        <w:adjustRightInd w:val="0"/>
        <w:jc w:val="both"/>
      </w:pPr>
      <w:r>
        <w:t>C. [5 points] System Design: List the steps to get output(s) from input(s)</w:t>
      </w:r>
    </w:p>
    <w:p w14:paraId="58ABC396" w14:textId="77777777" w:rsidR="005310C9" w:rsidRDefault="005310C9" w:rsidP="005310C9">
      <w:pPr>
        <w:autoSpaceDE w:val="0"/>
        <w:autoSpaceDN w:val="0"/>
        <w:adjustRightInd w:val="0"/>
        <w:jc w:val="both"/>
      </w:pPr>
      <w:r>
        <w:t>D</w:t>
      </w:r>
      <w:r w:rsidRPr="00D95BE1">
        <w:t xml:space="preserve">. </w:t>
      </w:r>
      <w:r>
        <w:t xml:space="preserve">[5 points] </w:t>
      </w:r>
      <w:r w:rsidRPr="00D95BE1">
        <w:t xml:space="preserve">Write your program and </w:t>
      </w:r>
      <w:r>
        <w:t>put</w:t>
      </w:r>
      <w:r w:rsidRPr="00D95BE1">
        <w:t xml:space="preserve"> your source code here.</w:t>
      </w:r>
    </w:p>
    <w:p w14:paraId="507B2543" w14:textId="46E7117D" w:rsidR="005310C9" w:rsidRDefault="005310C9" w:rsidP="005310C9">
      <w:pPr>
        <w:autoSpaceDE w:val="0"/>
        <w:autoSpaceDN w:val="0"/>
        <w:adjustRightInd w:val="0"/>
        <w:jc w:val="both"/>
      </w:pPr>
      <w:r>
        <w:t>E. [</w:t>
      </w:r>
      <w:r w:rsidR="009432DF">
        <w:t>2</w:t>
      </w:r>
      <w:r>
        <w:t xml:space="preserve"> points] A screenshot of the output of program</w:t>
      </w:r>
    </w:p>
    <w:p w14:paraId="1F515807" w14:textId="77777777" w:rsidR="005310C9" w:rsidRPr="00D95BE1" w:rsidRDefault="005310C9" w:rsidP="005310C9">
      <w:pPr>
        <w:autoSpaceDE w:val="0"/>
        <w:autoSpaceDN w:val="0"/>
        <w:adjustRightInd w:val="0"/>
        <w:jc w:val="both"/>
      </w:pPr>
    </w:p>
    <w:p w14:paraId="0EAAD279" w14:textId="77777777" w:rsidR="005310C9" w:rsidRPr="00934FD0" w:rsidRDefault="005310C9" w:rsidP="005310C9">
      <w:pPr>
        <w:autoSpaceDE w:val="0"/>
        <w:autoSpaceDN w:val="0"/>
        <w:adjustRightInd w:val="0"/>
        <w:jc w:val="both"/>
      </w:pPr>
      <w:r>
        <w:lastRenderedPageBreak/>
        <w:t xml:space="preserve"> </w:t>
      </w:r>
    </w:p>
    <w:p w14:paraId="4A591BD6" w14:textId="77777777" w:rsidR="005310C9" w:rsidRDefault="005310C9" w:rsidP="005310C9">
      <w:pPr>
        <w:autoSpaceDE w:val="0"/>
        <w:autoSpaceDN w:val="0"/>
        <w:adjustRightInd w:val="0"/>
        <w:jc w:val="both"/>
      </w:pPr>
      <w:r w:rsidRPr="001B024F">
        <w:t xml:space="preserve">2) Share with us </w:t>
      </w:r>
      <w:r>
        <w:t>TWO</w:t>
      </w:r>
      <w:r w:rsidRPr="001B024F">
        <w:t xml:space="preserve"> error</w:t>
      </w:r>
      <w:r>
        <w:t>s</w:t>
      </w:r>
      <w:r w:rsidRPr="001B024F">
        <w:t xml:space="preserve"> you </w:t>
      </w:r>
      <w:r>
        <w:t>experienced</w:t>
      </w:r>
      <w:r w:rsidRPr="001B024F">
        <w:t xml:space="preserve"> when writing this program.</w:t>
      </w:r>
    </w:p>
    <w:p w14:paraId="578DBD34" w14:textId="77777777" w:rsidR="005310C9" w:rsidRPr="005310C9" w:rsidRDefault="005310C9" w:rsidP="005310C9">
      <w:pPr>
        <w:autoSpaceDE w:val="0"/>
        <w:autoSpaceDN w:val="0"/>
        <w:adjustRightInd w:val="0"/>
        <w:jc w:val="both"/>
        <w:rPr>
          <w:b/>
          <w:bCs/>
        </w:rPr>
      </w:pPr>
      <w:r w:rsidRPr="005310C9">
        <w:rPr>
          <w:b/>
          <w:bCs/>
        </w:rPr>
        <w:t>I . Error 1</w:t>
      </w:r>
    </w:p>
    <w:p w14:paraId="73A05346" w14:textId="11E5BF8E" w:rsidR="005310C9" w:rsidRPr="001B024F" w:rsidRDefault="005310C9" w:rsidP="005310C9">
      <w:pPr>
        <w:autoSpaceDE w:val="0"/>
        <w:autoSpaceDN w:val="0"/>
        <w:adjustRightInd w:val="0"/>
        <w:jc w:val="both"/>
      </w:pPr>
      <w:r w:rsidRPr="001B024F">
        <w:t xml:space="preserve">A. </w:t>
      </w:r>
      <w:r>
        <w:t>[</w:t>
      </w:r>
      <w:r w:rsidR="009432DF">
        <w:t>2</w:t>
      </w:r>
      <w:r>
        <w:t xml:space="preserve"> pts] </w:t>
      </w:r>
      <w:r w:rsidRPr="001B024F">
        <w:t xml:space="preserve">Explain what is the type of the error (syntax, run-time, or logical error)? </w:t>
      </w:r>
      <w:r>
        <w:t xml:space="preserve"> </w:t>
      </w:r>
    </w:p>
    <w:p w14:paraId="68A78708" w14:textId="2DB361A0" w:rsidR="005310C9" w:rsidRPr="001B024F" w:rsidRDefault="005310C9" w:rsidP="005310C9">
      <w:pPr>
        <w:autoSpaceDE w:val="0"/>
        <w:autoSpaceDN w:val="0"/>
        <w:adjustRightInd w:val="0"/>
        <w:jc w:val="both"/>
      </w:pPr>
      <w:r w:rsidRPr="001B024F">
        <w:t xml:space="preserve">B. </w:t>
      </w:r>
      <w:r>
        <w:t>[</w:t>
      </w:r>
      <w:r w:rsidR="009432DF">
        <w:t>2</w:t>
      </w:r>
      <w:r>
        <w:t xml:space="preserve"> pts] </w:t>
      </w:r>
      <w:r w:rsidRPr="001B024F">
        <w:t xml:space="preserve">How you resolve it? </w:t>
      </w:r>
      <w:r>
        <w:t xml:space="preserve"> </w:t>
      </w:r>
    </w:p>
    <w:p w14:paraId="7DF43F9B" w14:textId="1B0B8B6D" w:rsidR="005310C9" w:rsidRPr="001B024F" w:rsidRDefault="005310C9" w:rsidP="005310C9">
      <w:pPr>
        <w:autoSpaceDE w:val="0"/>
        <w:autoSpaceDN w:val="0"/>
        <w:adjustRightInd w:val="0"/>
        <w:jc w:val="both"/>
      </w:pPr>
      <w:r w:rsidRPr="001B024F">
        <w:t xml:space="preserve">C. </w:t>
      </w:r>
      <w:r>
        <w:t>[</w:t>
      </w:r>
      <w:r w:rsidR="009432DF">
        <w:t>2</w:t>
      </w:r>
      <w:r>
        <w:t xml:space="preserve"> pts] </w:t>
      </w:r>
      <w:r w:rsidRPr="001B024F">
        <w:t xml:space="preserve">How much time you spent to resolve it? </w:t>
      </w:r>
      <w:r>
        <w:t xml:space="preserve">3 </w:t>
      </w:r>
      <w:r w:rsidRPr="001B024F">
        <w:t>pts</w:t>
      </w:r>
    </w:p>
    <w:p w14:paraId="1E390742" w14:textId="77777777" w:rsidR="005310C9" w:rsidRDefault="005310C9" w:rsidP="005310C9">
      <w:pPr>
        <w:autoSpaceDE w:val="0"/>
        <w:autoSpaceDN w:val="0"/>
        <w:adjustRightInd w:val="0"/>
        <w:jc w:val="both"/>
      </w:pPr>
    </w:p>
    <w:p w14:paraId="0CD842D3" w14:textId="77777777" w:rsidR="005310C9" w:rsidRPr="005310C9" w:rsidRDefault="005310C9" w:rsidP="005310C9">
      <w:pPr>
        <w:autoSpaceDE w:val="0"/>
        <w:autoSpaceDN w:val="0"/>
        <w:adjustRightInd w:val="0"/>
        <w:jc w:val="both"/>
        <w:rPr>
          <w:b/>
          <w:bCs/>
        </w:rPr>
      </w:pPr>
      <w:r w:rsidRPr="005310C9">
        <w:rPr>
          <w:b/>
          <w:bCs/>
        </w:rPr>
        <w:t>II. Error 2</w:t>
      </w:r>
    </w:p>
    <w:p w14:paraId="5F8855F1" w14:textId="3DE86CD0" w:rsidR="005310C9" w:rsidRPr="001B024F" w:rsidRDefault="005310C9" w:rsidP="005310C9">
      <w:pPr>
        <w:autoSpaceDE w:val="0"/>
        <w:autoSpaceDN w:val="0"/>
        <w:adjustRightInd w:val="0"/>
        <w:jc w:val="both"/>
      </w:pPr>
      <w:r w:rsidRPr="001B024F">
        <w:t xml:space="preserve">A. </w:t>
      </w:r>
      <w:r>
        <w:t>[</w:t>
      </w:r>
      <w:r w:rsidR="009432DF">
        <w:t>2</w:t>
      </w:r>
      <w:r>
        <w:t xml:space="preserve"> pts] </w:t>
      </w:r>
      <w:r w:rsidRPr="001B024F">
        <w:t xml:space="preserve">Explain what is the type of the error (syntax, run-time, or logical error)? </w:t>
      </w:r>
      <w:r>
        <w:t xml:space="preserve"> </w:t>
      </w:r>
    </w:p>
    <w:p w14:paraId="0C55EEB9" w14:textId="47E3372E" w:rsidR="005310C9" w:rsidRPr="001B024F" w:rsidRDefault="005310C9" w:rsidP="005310C9">
      <w:pPr>
        <w:autoSpaceDE w:val="0"/>
        <w:autoSpaceDN w:val="0"/>
        <w:adjustRightInd w:val="0"/>
        <w:jc w:val="both"/>
      </w:pPr>
      <w:r w:rsidRPr="001B024F">
        <w:t xml:space="preserve">B. </w:t>
      </w:r>
      <w:r>
        <w:t>[</w:t>
      </w:r>
      <w:r w:rsidR="009432DF">
        <w:t>2</w:t>
      </w:r>
      <w:r>
        <w:t xml:space="preserve"> pts] </w:t>
      </w:r>
      <w:r w:rsidRPr="001B024F">
        <w:t xml:space="preserve">How you resolve it? </w:t>
      </w:r>
      <w:r>
        <w:t xml:space="preserve"> </w:t>
      </w:r>
    </w:p>
    <w:p w14:paraId="57B3DF76" w14:textId="18863347" w:rsidR="005310C9" w:rsidRDefault="005310C9" w:rsidP="005310C9">
      <w:pPr>
        <w:autoSpaceDE w:val="0"/>
        <w:autoSpaceDN w:val="0"/>
        <w:adjustRightInd w:val="0"/>
        <w:jc w:val="both"/>
      </w:pPr>
      <w:r w:rsidRPr="001B024F">
        <w:t xml:space="preserve">C. </w:t>
      </w:r>
      <w:r>
        <w:t>[</w:t>
      </w:r>
      <w:r w:rsidR="009432DF">
        <w:t>2</w:t>
      </w:r>
      <w:r>
        <w:t xml:space="preserve"> pts] </w:t>
      </w:r>
      <w:r w:rsidRPr="001B024F">
        <w:t xml:space="preserve">How much time you spent to resolve it? </w:t>
      </w:r>
      <w:r>
        <w:t xml:space="preserve"> </w:t>
      </w:r>
    </w:p>
    <w:p w14:paraId="4B5DAB84" w14:textId="77777777" w:rsidR="009432DF" w:rsidRDefault="009432DF" w:rsidP="005310C9">
      <w:pPr>
        <w:autoSpaceDE w:val="0"/>
        <w:autoSpaceDN w:val="0"/>
        <w:adjustRightInd w:val="0"/>
        <w:jc w:val="both"/>
      </w:pPr>
    </w:p>
    <w:p w14:paraId="2E793DA1" w14:textId="2FF42EED" w:rsidR="005310C9" w:rsidRDefault="009432DF" w:rsidP="00934FD0">
      <w:pPr>
        <w:autoSpaceDE w:val="0"/>
        <w:autoSpaceDN w:val="0"/>
        <w:adjustRightInd w:val="0"/>
        <w:jc w:val="both"/>
        <w:rPr>
          <w:b/>
          <w:bCs/>
        </w:rPr>
      </w:pPr>
      <w:r>
        <w:rPr>
          <w:b/>
          <w:bCs/>
        </w:rPr>
        <w:t>3</w:t>
      </w:r>
      <w:r w:rsidRPr="00BC6B56">
        <w:rPr>
          <w:b/>
          <w:bCs/>
        </w:rPr>
        <w:t xml:space="preserve">. [ Objectives: </w:t>
      </w:r>
      <w:r w:rsidR="000C41CB">
        <w:rPr>
          <w:b/>
          <w:bCs/>
        </w:rPr>
        <w:t>3.1-3.7,4.2,4.7</w:t>
      </w:r>
      <w:r w:rsidRPr="00BC6B56">
        <w:rPr>
          <w:b/>
          <w:bCs/>
        </w:rPr>
        <w:t>]</w:t>
      </w:r>
    </w:p>
    <w:p w14:paraId="330D043B" w14:textId="77777777" w:rsidR="009432DF" w:rsidRPr="009432DF" w:rsidRDefault="009432DF" w:rsidP="00934FD0">
      <w:pPr>
        <w:autoSpaceDE w:val="0"/>
        <w:autoSpaceDN w:val="0"/>
        <w:adjustRightInd w:val="0"/>
        <w:jc w:val="both"/>
        <w:rPr>
          <w:b/>
          <w:bCs/>
        </w:rPr>
      </w:pPr>
    </w:p>
    <w:p w14:paraId="21EDC170" w14:textId="0F8F9390" w:rsidR="00305E15" w:rsidRPr="00305E15" w:rsidRDefault="00A53A05" w:rsidP="00305E15">
      <w:pPr>
        <w:autoSpaceDE w:val="0"/>
        <w:autoSpaceDN w:val="0"/>
        <w:adjustRightInd w:val="0"/>
        <w:jc w:val="both"/>
        <w:rPr>
          <w:rFonts w:ascii="Helvetica" w:hAnsi="Helvetica"/>
          <w:color w:val="4D4D4D"/>
        </w:rPr>
      </w:pPr>
      <w:r>
        <w:t xml:space="preserve">1) </w:t>
      </w:r>
      <w:r w:rsidR="00A9352C">
        <w:t>[3</w:t>
      </w:r>
      <w:r w:rsidR="002C29B1">
        <w:t>4</w:t>
      </w:r>
      <w:r w:rsidR="00A9352C">
        <w:t xml:space="preserve"> points] </w:t>
      </w:r>
      <w:r>
        <w:t>Assume</w:t>
      </w:r>
      <w:r w:rsidR="00A9352C">
        <w:t xml:space="preserve"> you are</w:t>
      </w:r>
      <w:r>
        <w:t xml:space="preserve"> going to</w:t>
      </w:r>
      <w:r w:rsidR="00A9352C">
        <w:t xml:space="preserve"> </w:t>
      </w:r>
      <w:r>
        <w:t>develop</w:t>
      </w:r>
      <w:r w:rsidR="00A9352C">
        <w:t xml:space="preserve"> a</w:t>
      </w:r>
      <w:r w:rsidR="00305E15">
        <w:t xml:space="preserve"> software to display number of days in the month. The software </w:t>
      </w:r>
      <w:r w:rsidR="00305E15" w:rsidRPr="00305E15">
        <w:t>asks the user to enter the year and the first three letters of a month name (with the first letter in uppercase)</w:t>
      </w:r>
      <w:r w:rsidR="00305E15">
        <w:t xml:space="preserve">, then </w:t>
      </w:r>
      <w:r w:rsidR="00305E15" w:rsidRPr="00305E15">
        <w:t>displays the number of days in the month.</w:t>
      </w:r>
      <w:r w:rsidR="00305E15" w:rsidRPr="00305E15">
        <w:rPr>
          <w:rFonts w:ascii="Helvetica" w:hAnsi="Helvetica"/>
          <w:color w:val="4D4D4D"/>
        </w:rPr>
        <w:t> </w:t>
      </w:r>
    </w:p>
    <w:p w14:paraId="492FAA64" w14:textId="01321AA2" w:rsidR="00A53A05" w:rsidRDefault="00A53A05" w:rsidP="00A9352C">
      <w:pPr>
        <w:autoSpaceDE w:val="0"/>
        <w:autoSpaceDN w:val="0"/>
        <w:adjustRightInd w:val="0"/>
        <w:jc w:val="both"/>
      </w:pPr>
    </w:p>
    <w:p w14:paraId="3A06E1E1" w14:textId="41FE4CE1" w:rsidR="00B0700A" w:rsidRPr="00305E15" w:rsidRDefault="00305E15" w:rsidP="00305E15">
      <w:pPr>
        <w:autoSpaceDE w:val="0"/>
        <w:autoSpaceDN w:val="0"/>
        <w:adjustRightInd w:val="0"/>
        <w:jc w:val="both"/>
      </w:pPr>
      <w:r>
        <w:t xml:space="preserve">Hint: February has 29 days in a leap year. </w:t>
      </w:r>
      <w:r w:rsidR="00B0700A" w:rsidRPr="00305E15">
        <w:t xml:space="preserve">A year is a leap year if </w:t>
      </w:r>
      <w:r w:rsidRPr="00305E15">
        <w:t xml:space="preserve">either of the following </w:t>
      </w:r>
      <w:r w:rsidR="00B0700A" w:rsidRPr="00305E15">
        <w:t xml:space="preserve">conditions </w:t>
      </w:r>
      <w:r w:rsidRPr="00305E15">
        <w:t>is</w:t>
      </w:r>
      <w:r w:rsidR="00B0700A" w:rsidRPr="00305E15">
        <w:t xml:space="preserve"> satisfied:</w:t>
      </w:r>
      <w:r w:rsidR="00B0700A">
        <w:rPr>
          <w:rFonts w:ascii="Arial" w:hAnsi="Arial" w:cs="Arial"/>
          <w:color w:val="273239"/>
          <w:spacing w:val="2"/>
          <w:sz w:val="26"/>
          <w:szCs w:val="26"/>
        </w:rPr>
        <w:t> </w:t>
      </w:r>
    </w:p>
    <w:p w14:paraId="351455EC" w14:textId="77777777" w:rsidR="00B0700A" w:rsidRPr="00305E15" w:rsidRDefault="00B0700A" w:rsidP="000C41CB">
      <w:pPr>
        <w:pStyle w:val="ListParagraph"/>
        <w:numPr>
          <w:ilvl w:val="0"/>
          <w:numId w:val="10"/>
        </w:numPr>
        <w:ind w:left="450"/>
        <w:textAlignment w:val="baseline"/>
      </w:pPr>
      <w:r w:rsidRPr="00305E15">
        <w:t>The year is multiple of 400.</w:t>
      </w:r>
    </w:p>
    <w:p w14:paraId="683108C3" w14:textId="77777777" w:rsidR="00B0700A" w:rsidRPr="00305E15" w:rsidRDefault="00B0700A" w:rsidP="000C41CB">
      <w:pPr>
        <w:pStyle w:val="ListParagraph"/>
        <w:numPr>
          <w:ilvl w:val="0"/>
          <w:numId w:val="10"/>
        </w:numPr>
        <w:ind w:left="450"/>
        <w:textAlignment w:val="baseline"/>
      </w:pPr>
      <w:r w:rsidRPr="00305E15">
        <w:t>The year is multiple of 4 and not multiple of 100.</w:t>
      </w:r>
    </w:p>
    <w:p w14:paraId="1A3A4A5D" w14:textId="77777777" w:rsidR="00A9352C" w:rsidRDefault="00A9352C" w:rsidP="00A9352C">
      <w:pPr>
        <w:autoSpaceDE w:val="0"/>
        <w:autoSpaceDN w:val="0"/>
        <w:adjustRightInd w:val="0"/>
        <w:jc w:val="both"/>
      </w:pPr>
    </w:p>
    <w:p w14:paraId="49437F44" w14:textId="77777777" w:rsidR="00A9352C" w:rsidRPr="00D40B4E" w:rsidRDefault="00A9352C" w:rsidP="00A9352C">
      <w:pPr>
        <w:jc w:val="center"/>
        <w:rPr>
          <w:rFonts w:ascii="Courier New" w:hAnsi="Courier New" w:cs="Courier New"/>
          <w:color w:val="070707"/>
          <w:sz w:val="18"/>
          <w:szCs w:val="18"/>
        </w:rPr>
      </w:pPr>
    </w:p>
    <w:tbl>
      <w:tblPr>
        <w:tblStyle w:val="TableGrid"/>
        <w:tblW w:w="0" w:type="auto"/>
        <w:tblLook w:val="04A0" w:firstRow="1" w:lastRow="0" w:firstColumn="1" w:lastColumn="0" w:noHBand="0" w:noVBand="1"/>
      </w:tblPr>
      <w:tblGrid>
        <w:gridCol w:w="9350"/>
      </w:tblGrid>
      <w:tr w:rsidR="00A9352C" w14:paraId="0282BBB9" w14:textId="77777777" w:rsidTr="000326B3">
        <w:tc>
          <w:tcPr>
            <w:tcW w:w="9350" w:type="dxa"/>
          </w:tcPr>
          <w:p w14:paraId="344344F9" w14:textId="77777777" w:rsidR="00305E15" w:rsidRPr="00305E15" w:rsidRDefault="00305E15" w:rsidP="00305E15">
            <w:pPr>
              <w:autoSpaceDE w:val="0"/>
              <w:autoSpaceDN w:val="0"/>
              <w:adjustRightInd w:val="0"/>
              <w:jc w:val="both"/>
              <w:rPr>
                <w:rFonts w:ascii="Courier New" w:hAnsi="Courier New" w:cs="Courier New"/>
                <w:sz w:val="22"/>
                <w:szCs w:val="22"/>
              </w:rPr>
            </w:pPr>
            <w:r w:rsidRPr="00305E15">
              <w:rPr>
                <w:rFonts w:ascii="Courier New" w:hAnsi="Courier New" w:cs="Courier New"/>
                <w:sz w:val="22"/>
                <w:szCs w:val="22"/>
              </w:rPr>
              <w:t>Sample Run 1</w:t>
            </w:r>
          </w:p>
          <w:p w14:paraId="13B9CF17" w14:textId="77777777" w:rsidR="00305E15" w:rsidRPr="00305E15" w:rsidRDefault="00305E15" w:rsidP="00305E15">
            <w:pPr>
              <w:autoSpaceDE w:val="0"/>
              <w:autoSpaceDN w:val="0"/>
              <w:adjustRightInd w:val="0"/>
              <w:jc w:val="both"/>
              <w:rPr>
                <w:rFonts w:ascii="Courier New" w:hAnsi="Courier New" w:cs="Courier New"/>
                <w:sz w:val="22"/>
                <w:szCs w:val="22"/>
              </w:rPr>
            </w:pPr>
            <w:r w:rsidRPr="00305E15">
              <w:rPr>
                <w:rFonts w:ascii="Courier New" w:hAnsi="Courier New" w:cs="Courier New"/>
                <w:sz w:val="22"/>
                <w:szCs w:val="22"/>
              </w:rPr>
              <w:t>Enter a year: 2001</w:t>
            </w:r>
          </w:p>
          <w:p w14:paraId="5A4A5588" w14:textId="77777777" w:rsidR="00305E15" w:rsidRPr="00305E15" w:rsidRDefault="00305E15" w:rsidP="00305E15">
            <w:pPr>
              <w:autoSpaceDE w:val="0"/>
              <w:autoSpaceDN w:val="0"/>
              <w:adjustRightInd w:val="0"/>
              <w:jc w:val="both"/>
              <w:rPr>
                <w:rFonts w:ascii="Courier New" w:hAnsi="Courier New" w:cs="Courier New"/>
                <w:sz w:val="22"/>
                <w:szCs w:val="22"/>
              </w:rPr>
            </w:pPr>
            <w:r w:rsidRPr="00305E15">
              <w:rPr>
                <w:rFonts w:ascii="Courier New" w:hAnsi="Courier New" w:cs="Courier New"/>
                <w:sz w:val="22"/>
                <w:szCs w:val="22"/>
              </w:rPr>
              <w:t>Enter a month: Jan </w:t>
            </w:r>
          </w:p>
          <w:p w14:paraId="70C03ABD" w14:textId="218EFD7D" w:rsidR="00305E15" w:rsidRDefault="00305E15" w:rsidP="00305E15">
            <w:pPr>
              <w:autoSpaceDE w:val="0"/>
              <w:autoSpaceDN w:val="0"/>
              <w:adjustRightInd w:val="0"/>
              <w:jc w:val="both"/>
              <w:rPr>
                <w:rFonts w:ascii="Courier New" w:hAnsi="Courier New" w:cs="Courier New"/>
                <w:sz w:val="22"/>
                <w:szCs w:val="22"/>
              </w:rPr>
            </w:pPr>
            <w:r w:rsidRPr="00305E15">
              <w:rPr>
                <w:rFonts w:ascii="Courier New" w:hAnsi="Courier New" w:cs="Courier New"/>
                <w:sz w:val="22"/>
                <w:szCs w:val="22"/>
              </w:rPr>
              <w:t>Jan 2001 has 31 days</w:t>
            </w:r>
          </w:p>
          <w:p w14:paraId="059F73C3" w14:textId="77777777" w:rsidR="00305E15" w:rsidRPr="00305E15" w:rsidRDefault="00305E15" w:rsidP="00305E15">
            <w:pPr>
              <w:autoSpaceDE w:val="0"/>
              <w:autoSpaceDN w:val="0"/>
              <w:adjustRightInd w:val="0"/>
              <w:jc w:val="both"/>
              <w:rPr>
                <w:rFonts w:ascii="Courier New" w:hAnsi="Courier New" w:cs="Courier New"/>
                <w:sz w:val="22"/>
                <w:szCs w:val="22"/>
              </w:rPr>
            </w:pPr>
          </w:p>
          <w:p w14:paraId="199A59ED" w14:textId="77777777" w:rsidR="00305E15" w:rsidRPr="00305E15" w:rsidRDefault="00305E15" w:rsidP="00305E15">
            <w:pPr>
              <w:autoSpaceDE w:val="0"/>
              <w:autoSpaceDN w:val="0"/>
              <w:adjustRightInd w:val="0"/>
              <w:jc w:val="both"/>
              <w:rPr>
                <w:rFonts w:ascii="Courier New" w:hAnsi="Courier New" w:cs="Courier New"/>
                <w:sz w:val="22"/>
                <w:szCs w:val="22"/>
              </w:rPr>
            </w:pPr>
            <w:r w:rsidRPr="00305E15">
              <w:rPr>
                <w:rFonts w:ascii="Courier New" w:hAnsi="Courier New" w:cs="Courier New"/>
                <w:sz w:val="22"/>
                <w:szCs w:val="22"/>
              </w:rPr>
              <w:t>Sample Run 2</w:t>
            </w:r>
          </w:p>
          <w:p w14:paraId="517896EA" w14:textId="77777777" w:rsidR="00305E15" w:rsidRPr="00305E15" w:rsidRDefault="00305E15" w:rsidP="00305E15">
            <w:pPr>
              <w:autoSpaceDE w:val="0"/>
              <w:autoSpaceDN w:val="0"/>
              <w:adjustRightInd w:val="0"/>
              <w:jc w:val="both"/>
              <w:rPr>
                <w:rFonts w:ascii="Courier New" w:hAnsi="Courier New" w:cs="Courier New"/>
                <w:sz w:val="22"/>
                <w:szCs w:val="22"/>
              </w:rPr>
            </w:pPr>
            <w:r w:rsidRPr="00305E15">
              <w:rPr>
                <w:rFonts w:ascii="Courier New" w:hAnsi="Courier New" w:cs="Courier New"/>
                <w:sz w:val="22"/>
                <w:szCs w:val="22"/>
              </w:rPr>
              <w:t>Enter a year: 2000</w:t>
            </w:r>
          </w:p>
          <w:p w14:paraId="1A42633B" w14:textId="77777777" w:rsidR="00305E15" w:rsidRPr="00305E15" w:rsidRDefault="00305E15" w:rsidP="00305E15">
            <w:pPr>
              <w:autoSpaceDE w:val="0"/>
              <w:autoSpaceDN w:val="0"/>
              <w:adjustRightInd w:val="0"/>
              <w:jc w:val="both"/>
              <w:rPr>
                <w:rFonts w:ascii="Courier New" w:hAnsi="Courier New" w:cs="Courier New"/>
                <w:sz w:val="22"/>
                <w:szCs w:val="22"/>
              </w:rPr>
            </w:pPr>
            <w:r w:rsidRPr="00305E15">
              <w:rPr>
                <w:rFonts w:ascii="Courier New" w:hAnsi="Courier New" w:cs="Courier New"/>
                <w:sz w:val="22"/>
                <w:szCs w:val="22"/>
              </w:rPr>
              <w:t>Enter a month: Feb</w:t>
            </w:r>
          </w:p>
          <w:p w14:paraId="7FE58833" w14:textId="5128C107" w:rsidR="00305E15" w:rsidRDefault="00305E15" w:rsidP="00305E15">
            <w:pPr>
              <w:autoSpaceDE w:val="0"/>
              <w:autoSpaceDN w:val="0"/>
              <w:adjustRightInd w:val="0"/>
              <w:jc w:val="both"/>
              <w:rPr>
                <w:rFonts w:ascii="Courier New" w:hAnsi="Courier New" w:cs="Courier New"/>
                <w:sz w:val="22"/>
                <w:szCs w:val="22"/>
              </w:rPr>
            </w:pPr>
            <w:r w:rsidRPr="00305E15">
              <w:rPr>
                <w:rFonts w:ascii="Courier New" w:hAnsi="Courier New" w:cs="Courier New"/>
                <w:sz w:val="22"/>
                <w:szCs w:val="22"/>
              </w:rPr>
              <w:t>Feb 2000 has 29 days</w:t>
            </w:r>
          </w:p>
          <w:p w14:paraId="2382046F" w14:textId="77777777" w:rsidR="00305E15" w:rsidRPr="00305E15" w:rsidRDefault="00305E15" w:rsidP="00305E15">
            <w:pPr>
              <w:autoSpaceDE w:val="0"/>
              <w:autoSpaceDN w:val="0"/>
              <w:adjustRightInd w:val="0"/>
              <w:jc w:val="both"/>
              <w:rPr>
                <w:rFonts w:ascii="Courier New" w:hAnsi="Courier New" w:cs="Courier New"/>
                <w:sz w:val="22"/>
                <w:szCs w:val="22"/>
              </w:rPr>
            </w:pPr>
          </w:p>
          <w:p w14:paraId="23A70E74" w14:textId="77777777" w:rsidR="00305E15" w:rsidRPr="00305E15" w:rsidRDefault="00305E15" w:rsidP="00305E15">
            <w:pPr>
              <w:autoSpaceDE w:val="0"/>
              <w:autoSpaceDN w:val="0"/>
              <w:adjustRightInd w:val="0"/>
              <w:jc w:val="both"/>
              <w:rPr>
                <w:rFonts w:ascii="Courier New" w:hAnsi="Courier New" w:cs="Courier New"/>
                <w:sz w:val="22"/>
                <w:szCs w:val="22"/>
              </w:rPr>
            </w:pPr>
            <w:r w:rsidRPr="00305E15">
              <w:rPr>
                <w:rFonts w:ascii="Courier New" w:hAnsi="Courier New" w:cs="Courier New"/>
                <w:sz w:val="22"/>
                <w:szCs w:val="22"/>
              </w:rPr>
              <w:t>Sample Run 3</w:t>
            </w:r>
          </w:p>
          <w:p w14:paraId="5AE250C8" w14:textId="77777777" w:rsidR="00305E15" w:rsidRPr="00305E15" w:rsidRDefault="00305E15" w:rsidP="00305E15">
            <w:pPr>
              <w:autoSpaceDE w:val="0"/>
              <w:autoSpaceDN w:val="0"/>
              <w:adjustRightInd w:val="0"/>
              <w:jc w:val="both"/>
              <w:rPr>
                <w:rFonts w:ascii="Courier New" w:hAnsi="Courier New" w:cs="Courier New"/>
                <w:sz w:val="22"/>
                <w:szCs w:val="22"/>
              </w:rPr>
            </w:pPr>
            <w:r w:rsidRPr="00305E15">
              <w:rPr>
                <w:rFonts w:ascii="Courier New" w:hAnsi="Courier New" w:cs="Courier New"/>
                <w:sz w:val="22"/>
                <w:szCs w:val="22"/>
              </w:rPr>
              <w:t>Enter a month: 2001</w:t>
            </w:r>
          </w:p>
          <w:p w14:paraId="3741DDED" w14:textId="77777777" w:rsidR="00305E15" w:rsidRPr="00305E15" w:rsidRDefault="00305E15" w:rsidP="00305E15">
            <w:pPr>
              <w:autoSpaceDE w:val="0"/>
              <w:autoSpaceDN w:val="0"/>
              <w:adjustRightInd w:val="0"/>
              <w:jc w:val="both"/>
              <w:rPr>
                <w:rFonts w:ascii="Courier New" w:hAnsi="Courier New" w:cs="Courier New"/>
                <w:sz w:val="22"/>
                <w:szCs w:val="22"/>
              </w:rPr>
            </w:pPr>
            <w:r w:rsidRPr="00305E15">
              <w:rPr>
                <w:rFonts w:ascii="Courier New" w:hAnsi="Courier New" w:cs="Courier New"/>
                <w:sz w:val="22"/>
                <w:szCs w:val="22"/>
              </w:rPr>
              <w:t xml:space="preserve">Enter a month: </w:t>
            </w:r>
            <w:proofErr w:type="spellStart"/>
            <w:r w:rsidRPr="00305E15">
              <w:rPr>
                <w:rFonts w:ascii="Courier New" w:hAnsi="Courier New" w:cs="Courier New"/>
                <w:sz w:val="22"/>
                <w:szCs w:val="22"/>
              </w:rPr>
              <w:t>jan</w:t>
            </w:r>
            <w:proofErr w:type="spellEnd"/>
            <w:r w:rsidRPr="00305E15">
              <w:rPr>
                <w:rFonts w:ascii="Courier New" w:hAnsi="Courier New" w:cs="Courier New"/>
                <w:sz w:val="22"/>
                <w:szCs w:val="22"/>
              </w:rPr>
              <w:t> </w:t>
            </w:r>
          </w:p>
          <w:p w14:paraId="2134D2AB" w14:textId="4DF0D676" w:rsidR="00305E15" w:rsidRPr="00A53A05" w:rsidRDefault="00305E15" w:rsidP="00A53A05">
            <w:pPr>
              <w:autoSpaceDE w:val="0"/>
              <w:autoSpaceDN w:val="0"/>
              <w:adjustRightInd w:val="0"/>
              <w:jc w:val="both"/>
              <w:rPr>
                <w:rFonts w:ascii="Courier New" w:hAnsi="Courier New" w:cs="Courier New"/>
                <w:sz w:val="22"/>
                <w:szCs w:val="22"/>
              </w:rPr>
            </w:pPr>
            <w:proofErr w:type="spellStart"/>
            <w:r w:rsidRPr="00305E15">
              <w:rPr>
                <w:rFonts w:ascii="Courier New" w:hAnsi="Courier New" w:cs="Courier New"/>
                <w:sz w:val="22"/>
                <w:szCs w:val="22"/>
              </w:rPr>
              <w:t>jan</w:t>
            </w:r>
            <w:proofErr w:type="spellEnd"/>
            <w:r w:rsidRPr="00305E15">
              <w:rPr>
                <w:rFonts w:ascii="Courier New" w:hAnsi="Courier New" w:cs="Courier New"/>
                <w:sz w:val="22"/>
                <w:szCs w:val="22"/>
              </w:rPr>
              <w:t xml:space="preserve"> is not a correct month name</w:t>
            </w:r>
          </w:p>
        </w:tc>
      </w:tr>
    </w:tbl>
    <w:p w14:paraId="6C685443" w14:textId="77777777" w:rsidR="00A9352C" w:rsidRPr="0047018B" w:rsidRDefault="00A9352C" w:rsidP="00A9352C">
      <w:pPr>
        <w:autoSpaceDE w:val="0"/>
        <w:autoSpaceDN w:val="0"/>
        <w:adjustRightInd w:val="0"/>
        <w:jc w:val="both"/>
      </w:pPr>
    </w:p>
    <w:p w14:paraId="7975870C" w14:textId="77777777" w:rsidR="00A9352C" w:rsidRDefault="00A9352C" w:rsidP="00A9352C">
      <w:pPr>
        <w:autoSpaceDE w:val="0"/>
        <w:autoSpaceDN w:val="0"/>
        <w:adjustRightInd w:val="0"/>
        <w:jc w:val="both"/>
      </w:pPr>
      <w:r w:rsidRPr="00D95BE1">
        <w:t>A.</w:t>
      </w:r>
      <w:r>
        <w:t xml:space="preserve"> [5 points] System Analysis: W</w:t>
      </w:r>
      <w:r w:rsidRPr="00D95BE1">
        <w:t>hat is(are) the input(s) and output(s)?</w:t>
      </w:r>
    </w:p>
    <w:p w14:paraId="2CCAE01B" w14:textId="2A72F607" w:rsidR="00A9352C" w:rsidRDefault="00A9352C" w:rsidP="00A9352C">
      <w:pPr>
        <w:autoSpaceDE w:val="0"/>
        <w:autoSpaceDN w:val="0"/>
        <w:adjustRightInd w:val="0"/>
        <w:jc w:val="both"/>
      </w:pPr>
      <w:r>
        <w:t xml:space="preserve">B. [5 points] How to </w:t>
      </w:r>
      <w:r w:rsidR="000C41CB">
        <w:t>use a Boolean expression to check if a year is leap? Assume we use a year variable.</w:t>
      </w:r>
    </w:p>
    <w:p w14:paraId="7E043250" w14:textId="77777777" w:rsidR="00A9352C" w:rsidRPr="00D95BE1" w:rsidRDefault="00A9352C" w:rsidP="00A9352C">
      <w:pPr>
        <w:autoSpaceDE w:val="0"/>
        <w:autoSpaceDN w:val="0"/>
        <w:adjustRightInd w:val="0"/>
        <w:jc w:val="both"/>
      </w:pPr>
      <w:r>
        <w:t>C. [5 points] System Design: List the steps to get output(s) from input(s)</w:t>
      </w:r>
    </w:p>
    <w:p w14:paraId="020B2459" w14:textId="77777777" w:rsidR="00A9352C" w:rsidRDefault="00A9352C" w:rsidP="00A9352C">
      <w:pPr>
        <w:autoSpaceDE w:val="0"/>
        <w:autoSpaceDN w:val="0"/>
        <w:adjustRightInd w:val="0"/>
        <w:jc w:val="both"/>
      </w:pPr>
      <w:r>
        <w:t>D</w:t>
      </w:r>
      <w:r w:rsidRPr="00D95BE1">
        <w:t xml:space="preserve">. </w:t>
      </w:r>
      <w:r>
        <w:t xml:space="preserve">[5 points] </w:t>
      </w:r>
      <w:r w:rsidRPr="00D95BE1">
        <w:t xml:space="preserve">Write your program and </w:t>
      </w:r>
      <w:r>
        <w:t>put</w:t>
      </w:r>
      <w:r w:rsidRPr="00D95BE1">
        <w:t xml:space="preserve"> your source code here.</w:t>
      </w:r>
    </w:p>
    <w:p w14:paraId="007E126C" w14:textId="4E103140" w:rsidR="00A9352C" w:rsidRDefault="00A9352C" w:rsidP="00A9352C">
      <w:pPr>
        <w:autoSpaceDE w:val="0"/>
        <w:autoSpaceDN w:val="0"/>
        <w:adjustRightInd w:val="0"/>
        <w:jc w:val="both"/>
      </w:pPr>
      <w:r>
        <w:t>E. [</w:t>
      </w:r>
      <w:r w:rsidR="009432DF">
        <w:t>2</w:t>
      </w:r>
      <w:r>
        <w:t xml:space="preserve"> points] A screenshot of the output of program</w:t>
      </w:r>
    </w:p>
    <w:p w14:paraId="7F957387" w14:textId="77777777" w:rsidR="00A9352C" w:rsidRPr="00D95BE1" w:rsidRDefault="00A9352C" w:rsidP="00A9352C">
      <w:pPr>
        <w:autoSpaceDE w:val="0"/>
        <w:autoSpaceDN w:val="0"/>
        <w:adjustRightInd w:val="0"/>
        <w:jc w:val="both"/>
      </w:pPr>
    </w:p>
    <w:p w14:paraId="237DFF05" w14:textId="77777777" w:rsidR="00A9352C" w:rsidRPr="00934FD0" w:rsidRDefault="00A9352C" w:rsidP="00A9352C">
      <w:pPr>
        <w:autoSpaceDE w:val="0"/>
        <w:autoSpaceDN w:val="0"/>
        <w:adjustRightInd w:val="0"/>
        <w:jc w:val="both"/>
      </w:pPr>
      <w:r>
        <w:t xml:space="preserve"> </w:t>
      </w:r>
    </w:p>
    <w:p w14:paraId="33AD28BA" w14:textId="77777777" w:rsidR="00A9352C" w:rsidRDefault="00A9352C" w:rsidP="00A9352C">
      <w:pPr>
        <w:autoSpaceDE w:val="0"/>
        <w:autoSpaceDN w:val="0"/>
        <w:adjustRightInd w:val="0"/>
        <w:jc w:val="both"/>
      </w:pPr>
      <w:r w:rsidRPr="001B024F">
        <w:t xml:space="preserve">2) Share with us </w:t>
      </w:r>
      <w:r>
        <w:t>TWO</w:t>
      </w:r>
      <w:r w:rsidRPr="001B024F">
        <w:t xml:space="preserve"> error</w:t>
      </w:r>
      <w:r>
        <w:t>s</w:t>
      </w:r>
      <w:r w:rsidRPr="001B024F">
        <w:t xml:space="preserve"> you </w:t>
      </w:r>
      <w:r>
        <w:t>experienced</w:t>
      </w:r>
      <w:r w:rsidRPr="001B024F">
        <w:t xml:space="preserve"> when writing this program.</w:t>
      </w:r>
    </w:p>
    <w:p w14:paraId="15002D1B" w14:textId="77777777" w:rsidR="00A9352C" w:rsidRPr="005310C9" w:rsidRDefault="00A9352C" w:rsidP="00A9352C">
      <w:pPr>
        <w:autoSpaceDE w:val="0"/>
        <w:autoSpaceDN w:val="0"/>
        <w:adjustRightInd w:val="0"/>
        <w:jc w:val="both"/>
        <w:rPr>
          <w:b/>
          <w:bCs/>
        </w:rPr>
      </w:pPr>
      <w:r w:rsidRPr="005310C9">
        <w:rPr>
          <w:b/>
          <w:bCs/>
        </w:rPr>
        <w:lastRenderedPageBreak/>
        <w:t>I . Error 1</w:t>
      </w:r>
    </w:p>
    <w:p w14:paraId="42CF2DDD" w14:textId="17C0A8EC" w:rsidR="00A9352C" w:rsidRPr="001B024F" w:rsidRDefault="00A9352C" w:rsidP="00A9352C">
      <w:pPr>
        <w:autoSpaceDE w:val="0"/>
        <w:autoSpaceDN w:val="0"/>
        <w:adjustRightInd w:val="0"/>
        <w:jc w:val="both"/>
      </w:pPr>
      <w:r w:rsidRPr="001B024F">
        <w:t xml:space="preserve">A. </w:t>
      </w:r>
      <w:r>
        <w:t>[</w:t>
      </w:r>
      <w:r w:rsidR="009432DF">
        <w:t>2</w:t>
      </w:r>
      <w:r>
        <w:t xml:space="preserve"> pts] </w:t>
      </w:r>
      <w:r w:rsidRPr="001B024F">
        <w:t xml:space="preserve">Explain what is the type of the error (syntax, run-time, or logical error)? </w:t>
      </w:r>
      <w:r>
        <w:t xml:space="preserve"> </w:t>
      </w:r>
    </w:p>
    <w:p w14:paraId="211F54F3" w14:textId="5B2B9DF5" w:rsidR="00A9352C" w:rsidRPr="001B024F" w:rsidRDefault="00A9352C" w:rsidP="00A9352C">
      <w:pPr>
        <w:autoSpaceDE w:val="0"/>
        <w:autoSpaceDN w:val="0"/>
        <w:adjustRightInd w:val="0"/>
        <w:jc w:val="both"/>
      </w:pPr>
      <w:r w:rsidRPr="001B024F">
        <w:t xml:space="preserve">B. </w:t>
      </w:r>
      <w:r>
        <w:t>[</w:t>
      </w:r>
      <w:r w:rsidR="009432DF">
        <w:t>2</w:t>
      </w:r>
      <w:r>
        <w:t xml:space="preserve"> pts] </w:t>
      </w:r>
      <w:r w:rsidRPr="001B024F">
        <w:t xml:space="preserve">How you resolve it? </w:t>
      </w:r>
      <w:r>
        <w:t xml:space="preserve"> </w:t>
      </w:r>
    </w:p>
    <w:p w14:paraId="4A0AA3B3" w14:textId="0DBA649C" w:rsidR="00A9352C" w:rsidRPr="001B024F" w:rsidRDefault="00A9352C" w:rsidP="00A9352C">
      <w:pPr>
        <w:autoSpaceDE w:val="0"/>
        <w:autoSpaceDN w:val="0"/>
        <w:adjustRightInd w:val="0"/>
        <w:jc w:val="both"/>
      </w:pPr>
      <w:r w:rsidRPr="001B024F">
        <w:t xml:space="preserve">C. </w:t>
      </w:r>
      <w:r>
        <w:t>[</w:t>
      </w:r>
      <w:r w:rsidR="009432DF">
        <w:t>2</w:t>
      </w:r>
      <w:r>
        <w:t xml:space="preserve"> pts] </w:t>
      </w:r>
      <w:r w:rsidRPr="001B024F">
        <w:t xml:space="preserve">How much time you spent to resolve it? </w:t>
      </w:r>
      <w:r w:rsidR="009C7720">
        <w:t xml:space="preserve"> </w:t>
      </w:r>
    </w:p>
    <w:p w14:paraId="1536F76D" w14:textId="77777777" w:rsidR="00A9352C" w:rsidRDefault="00A9352C" w:rsidP="00A9352C">
      <w:pPr>
        <w:autoSpaceDE w:val="0"/>
        <w:autoSpaceDN w:val="0"/>
        <w:adjustRightInd w:val="0"/>
        <w:jc w:val="both"/>
      </w:pPr>
    </w:p>
    <w:p w14:paraId="78BECB90" w14:textId="77777777" w:rsidR="00A9352C" w:rsidRPr="005310C9" w:rsidRDefault="00A9352C" w:rsidP="00A9352C">
      <w:pPr>
        <w:autoSpaceDE w:val="0"/>
        <w:autoSpaceDN w:val="0"/>
        <w:adjustRightInd w:val="0"/>
        <w:jc w:val="both"/>
        <w:rPr>
          <w:b/>
          <w:bCs/>
        </w:rPr>
      </w:pPr>
      <w:r w:rsidRPr="005310C9">
        <w:rPr>
          <w:b/>
          <w:bCs/>
        </w:rPr>
        <w:t>II. Error 2</w:t>
      </w:r>
    </w:p>
    <w:p w14:paraId="4A9451A4" w14:textId="14614A9C" w:rsidR="00A9352C" w:rsidRPr="001B024F" w:rsidRDefault="00A9352C" w:rsidP="00A9352C">
      <w:pPr>
        <w:autoSpaceDE w:val="0"/>
        <w:autoSpaceDN w:val="0"/>
        <w:adjustRightInd w:val="0"/>
        <w:jc w:val="both"/>
      </w:pPr>
      <w:r w:rsidRPr="001B024F">
        <w:t xml:space="preserve">A. </w:t>
      </w:r>
      <w:r>
        <w:t>[</w:t>
      </w:r>
      <w:r w:rsidR="009432DF">
        <w:t>2</w:t>
      </w:r>
      <w:r>
        <w:t xml:space="preserve"> pts] </w:t>
      </w:r>
      <w:r w:rsidRPr="001B024F">
        <w:t xml:space="preserve">Explain what is the type of the error (syntax, run-time, or logical error)? </w:t>
      </w:r>
      <w:r>
        <w:t xml:space="preserve"> </w:t>
      </w:r>
    </w:p>
    <w:p w14:paraId="370CE402" w14:textId="5E69C79C" w:rsidR="00A9352C" w:rsidRPr="001B024F" w:rsidRDefault="00A9352C" w:rsidP="00A9352C">
      <w:pPr>
        <w:autoSpaceDE w:val="0"/>
        <w:autoSpaceDN w:val="0"/>
        <w:adjustRightInd w:val="0"/>
        <w:jc w:val="both"/>
      </w:pPr>
      <w:r w:rsidRPr="001B024F">
        <w:t xml:space="preserve">B. </w:t>
      </w:r>
      <w:r>
        <w:t>[</w:t>
      </w:r>
      <w:r w:rsidR="009432DF">
        <w:t>2</w:t>
      </w:r>
      <w:r>
        <w:t xml:space="preserve"> pts] </w:t>
      </w:r>
      <w:r w:rsidRPr="001B024F">
        <w:t xml:space="preserve">How you resolve it? </w:t>
      </w:r>
      <w:r>
        <w:t xml:space="preserve"> </w:t>
      </w:r>
    </w:p>
    <w:p w14:paraId="0493FBFE" w14:textId="0CC922A4" w:rsidR="00A9352C" w:rsidRDefault="00A9352C" w:rsidP="00A9352C">
      <w:pPr>
        <w:autoSpaceDE w:val="0"/>
        <w:autoSpaceDN w:val="0"/>
        <w:adjustRightInd w:val="0"/>
        <w:jc w:val="both"/>
      </w:pPr>
      <w:r w:rsidRPr="001B024F">
        <w:t xml:space="preserve">C. </w:t>
      </w:r>
      <w:r>
        <w:t>[</w:t>
      </w:r>
      <w:r w:rsidR="009432DF">
        <w:t>2</w:t>
      </w:r>
      <w:r>
        <w:t xml:space="preserve"> pts] </w:t>
      </w:r>
      <w:r w:rsidRPr="001B024F">
        <w:t xml:space="preserve">How much time you spent to resolve it? </w:t>
      </w:r>
      <w:r>
        <w:t xml:space="preserve"> </w:t>
      </w:r>
    </w:p>
    <w:p w14:paraId="6687513F" w14:textId="77777777" w:rsidR="00A9352C" w:rsidRDefault="00A9352C" w:rsidP="00934FD0">
      <w:pPr>
        <w:autoSpaceDE w:val="0"/>
        <w:autoSpaceDN w:val="0"/>
        <w:adjustRightInd w:val="0"/>
        <w:jc w:val="both"/>
      </w:pPr>
    </w:p>
    <w:p w14:paraId="02004826" w14:textId="77777777" w:rsidR="005310C9" w:rsidRPr="00934FD0" w:rsidRDefault="005310C9" w:rsidP="00934FD0">
      <w:pPr>
        <w:autoSpaceDE w:val="0"/>
        <w:autoSpaceDN w:val="0"/>
        <w:adjustRightInd w:val="0"/>
        <w:jc w:val="both"/>
      </w:pPr>
    </w:p>
    <w:p w14:paraId="701B0017" w14:textId="02FEAFA7" w:rsidR="00931817" w:rsidRDefault="00931817" w:rsidP="00FA4895">
      <w:pPr>
        <w:autoSpaceDE w:val="0"/>
        <w:autoSpaceDN w:val="0"/>
        <w:adjustRightInd w:val="0"/>
        <w:jc w:val="both"/>
        <w:rPr>
          <w:i/>
          <w:iCs/>
        </w:rPr>
      </w:pPr>
    </w:p>
    <w:p w14:paraId="5407F5BF" w14:textId="2D717C05" w:rsidR="00BD4366" w:rsidRDefault="00BD4366" w:rsidP="00FA4895">
      <w:pPr>
        <w:autoSpaceDE w:val="0"/>
        <w:autoSpaceDN w:val="0"/>
        <w:adjustRightInd w:val="0"/>
        <w:jc w:val="both"/>
        <w:rPr>
          <w:b/>
          <w:bCs/>
          <w:i/>
          <w:iCs/>
        </w:rPr>
      </w:pPr>
      <w:r w:rsidRPr="00BC6B56">
        <w:rPr>
          <w:b/>
          <w:bCs/>
          <w:i/>
          <w:iCs/>
        </w:rPr>
        <w:t>Objectives:</w:t>
      </w:r>
    </w:p>
    <w:p w14:paraId="75AFA295" w14:textId="6DFD1501" w:rsidR="000C41CB" w:rsidRDefault="000C41CB" w:rsidP="00FA4895">
      <w:pPr>
        <w:autoSpaceDE w:val="0"/>
        <w:autoSpaceDN w:val="0"/>
        <w:adjustRightInd w:val="0"/>
        <w:jc w:val="both"/>
        <w:rPr>
          <w:b/>
          <w:bCs/>
          <w:i/>
          <w:iCs/>
        </w:rPr>
      </w:pPr>
    </w:p>
    <w:p w14:paraId="3E48BF84" w14:textId="77777777" w:rsidR="000C41CB" w:rsidRDefault="000C41CB" w:rsidP="000C41CB">
      <w:pPr>
        <w:spacing w:before="100" w:beforeAutospacing="1" w:after="100" w:afterAutospacing="1"/>
        <w:rPr>
          <w:b/>
          <w:bCs/>
          <w:color w:val="000000"/>
        </w:rPr>
      </w:pPr>
      <w:r w:rsidRPr="00E93BD5">
        <w:rPr>
          <w:b/>
          <w:bCs/>
          <w:color w:val="000000"/>
        </w:rPr>
        <w:t xml:space="preserve">Week </w:t>
      </w:r>
      <w:r>
        <w:rPr>
          <w:b/>
          <w:bCs/>
          <w:color w:val="000000"/>
        </w:rPr>
        <w:t>4</w:t>
      </w:r>
    </w:p>
    <w:p w14:paraId="6801B477" w14:textId="285F43AF" w:rsidR="000C41CB" w:rsidRDefault="000C41CB" w:rsidP="000C41CB">
      <w:pPr>
        <w:rPr>
          <w:color w:val="000000"/>
        </w:rPr>
      </w:pPr>
      <w:r w:rsidRPr="00E93BD5">
        <w:rPr>
          <w:color w:val="000000"/>
        </w:rPr>
        <w:t xml:space="preserve">--- Chapter </w:t>
      </w:r>
      <w:r>
        <w:rPr>
          <w:color w:val="000000"/>
        </w:rPr>
        <w:t>3</w:t>
      </w:r>
      <w:r w:rsidRPr="00E93BD5">
        <w:rPr>
          <w:color w:val="000000"/>
        </w:rPr>
        <w:t xml:space="preserve"> ---</w:t>
      </w:r>
    </w:p>
    <w:p w14:paraId="69B46252" w14:textId="77777777" w:rsidR="000C41CB" w:rsidRPr="00E93BD5" w:rsidRDefault="000C41CB" w:rsidP="000C41CB">
      <w:pPr>
        <w:rPr>
          <w:color w:val="000000"/>
        </w:rPr>
      </w:pPr>
    </w:p>
    <w:p w14:paraId="247516E5" w14:textId="30B46596" w:rsidR="000C41CB" w:rsidRPr="00B94159" w:rsidRDefault="000C41CB" w:rsidP="000C41CB">
      <w:pPr>
        <w:rPr>
          <w:color w:val="000000"/>
        </w:rPr>
      </w:pPr>
      <w:r w:rsidRPr="00B94159">
        <w:rPr>
          <w:color w:val="000000"/>
        </w:rPr>
        <w:t>3.1 To write Boolean expressions using relational operators (§3.2).</w:t>
      </w:r>
    </w:p>
    <w:p w14:paraId="3AFC049E" w14:textId="77777777" w:rsidR="000C41CB" w:rsidRPr="00B94159" w:rsidRDefault="000C41CB" w:rsidP="000C41CB">
      <w:pPr>
        <w:rPr>
          <w:color w:val="000000"/>
        </w:rPr>
      </w:pPr>
      <w:r w:rsidRPr="00B94159">
        <w:rPr>
          <w:color w:val="000000"/>
        </w:rPr>
        <w:t>3.2 To program with Boolean expressions (§3.3).</w:t>
      </w:r>
    </w:p>
    <w:p w14:paraId="7149E86E" w14:textId="77777777" w:rsidR="000C41CB" w:rsidRPr="00B94159" w:rsidRDefault="000C41CB" w:rsidP="000C41CB">
      <w:pPr>
        <w:rPr>
          <w:color w:val="000000"/>
        </w:rPr>
      </w:pPr>
      <w:r w:rsidRPr="00B94159">
        <w:rPr>
          <w:color w:val="000000"/>
        </w:rPr>
        <w:t>3.3 To implement selection control using one-way if statements (§3.4).</w:t>
      </w:r>
    </w:p>
    <w:p w14:paraId="3B66A54B" w14:textId="77777777" w:rsidR="000C41CB" w:rsidRPr="00B94159" w:rsidRDefault="000C41CB" w:rsidP="000C41CB">
      <w:pPr>
        <w:rPr>
          <w:color w:val="000000"/>
        </w:rPr>
      </w:pPr>
      <w:r w:rsidRPr="00B94159">
        <w:rPr>
          <w:color w:val="000000"/>
        </w:rPr>
        <w:t>3.4 To implement selection control using two-way if-else statements (§3.5).</w:t>
      </w:r>
    </w:p>
    <w:p w14:paraId="6BE00649" w14:textId="77777777" w:rsidR="000C41CB" w:rsidRPr="00B94159" w:rsidRDefault="000C41CB" w:rsidP="000C41CB">
      <w:pPr>
        <w:rPr>
          <w:color w:val="000000"/>
        </w:rPr>
      </w:pPr>
      <w:r w:rsidRPr="00B94159">
        <w:rPr>
          <w:color w:val="000000"/>
        </w:rPr>
        <w:t>3.5 To implement selection control with nested if and multi-way if-</w:t>
      </w:r>
      <w:proofErr w:type="spellStart"/>
      <w:r w:rsidRPr="00B94159">
        <w:rPr>
          <w:color w:val="000000"/>
        </w:rPr>
        <w:t>elif</w:t>
      </w:r>
      <w:proofErr w:type="spellEnd"/>
      <w:r w:rsidRPr="00B94159">
        <w:rPr>
          <w:color w:val="000000"/>
        </w:rPr>
        <w:t>-else</w:t>
      </w:r>
      <w:r>
        <w:rPr>
          <w:color w:val="000000"/>
        </w:rPr>
        <w:t xml:space="preserve"> </w:t>
      </w:r>
      <w:r w:rsidRPr="00B94159">
        <w:rPr>
          <w:color w:val="000000"/>
        </w:rPr>
        <w:t>statements (§3.6).</w:t>
      </w:r>
    </w:p>
    <w:p w14:paraId="0C5E08C5" w14:textId="77777777" w:rsidR="000C41CB" w:rsidRPr="00B94159" w:rsidRDefault="000C41CB" w:rsidP="000C41CB">
      <w:pPr>
        <w:rPr>
          <w:color w:val="000000"/>
        </w:rPr>
      </w:pPr>
      <w:r w:rsidRPr="00B94159">
        <w:rPr>
          <w:color w:val="000000"/>
        </w:rPr>
        <w:t>3.6 To combine conditions using logical operators (and, or, and not) (§3.10).</w:t>
      </w:r>
    </w:p>
    <w:p w14:paraId="0E8336ED" w14:textId="77777777" w:rsidR="000C41CB" w:rsidRPr="00B94159" w:rsidRDefault="000C41CB" w:rsidP="000C41CB">
      <w:pPr>
        <w:rPr>
          <w:color w:val="000000"/>
        </w:rPr>
      </w:pPr>
      <w:r w:rsidRPr="00B94159">
        <w:rPr>
          <w:color w:val="000000"/>
        </w:rPr>
        <w:t>3.7 To use selection statements with combined conditions  (§§3.11–3.12).</w:t>
      </w:r>
    </w:p>
    <w:p w14:paraId="211BB057" w14:textId="77777777" w:rsidR="000C41CB" w:rsidRPr="00BC6B56" w:rsidRDefault="000C41CB" w:rsidP="00FA4895">
      <w:pPr>
        <w:autoSpaceDE w:val="0"/>
        <w:autoSpaceDN w:val="0"/>
        <w:adjustRightInd w:val="0"/>
        <w:jc w:val="both"/>
        <w:rPr>
          <w:b/>
          <w:bCs/>
          <w:i/>
          <w:iCs/>
        </w:rPr>
      </w:pPr>
    </w:p>
    <w:p w14:paraId="1CD8807D" w14:textId="77777777" w:rsidR="000C41CB" w:rsidRDefault="000C41CB" w:rsidP="000C41CB">
      <w:pPr>
        <w:spacing w:before="100" w:beforeAutospacing="1" w:after="100" w:afterAutospacing="1"/>
        <w:rPr>
          <w:b/>
          <w:bCs/>
          <w:color w:val="000000"/>
        </w:rPr>
      </w:pPr>
      <w:r w:rsidRPr="00E93BD5">
        <w:rPr>
          <w:b/>
          <w:bCs/>
          <w:color w:val="000000"/>
        </w:rPr>
        <w:t xml:space="preserve">Week </w:t>
      </w:r>
      <w:r>
        <w:rPr>
          <w:b/>
          <w:bCs/>
          <w:color w:val="000000"/>
        </w:rPr>
        <w:t>7</w:t>
      </w:r>
    </w:p>
    <w:p w14:paraId="38C600CB" w14:textId="77777777" w:rsidR="000C41CB" w:rsidRPr="00B94159" w:rsidRDefault="000C41CB" w:rsidP="000C41CB">
      <w:pPr>
        <w:rPr>
          <w:color w:val="000000"/>
        </w:rPr>
      </w:pPr>
      <w:r w:rsidRPr="00E93BD5">
        <w:rPr>
          <w:color w:val="000000"/>
        </w:rPr>
        <w:t xml:space="preserve">--- Chapter </w:t>
      </w:r>
      <w:r>
        <w:rPr>
          <w:color w:val="000000"/>
        </w:rPr>
        <w:t>4</w:t>
      </w:r>
      <w:r w:rsidRPr="00E93BD5">
        <w:rPr>
          <w:color w:val="000000"/>
        </w:rPr>
        <w:t xml:space="preserve"> ---</w:t>
      </w:r>
    </w:p>
    <w:p w14:paraId="1F194D3B" w14:textId="77777777" w:rsidR="000C41CB" w:rsidRDefault="000C41CB" w:rsidP="000C41CB"/>
    <w:p w14:paraId="32041E7F" w14:textId="4C0639A8" w:rsidR="000C41CB" w:rsidRPr="00E91F3C" w:rsidRDefault="000C41CB" w:rsidP="000C41CB">
      <w:pPr>
        <w:rPr>
          <w:color w:val="000000"/>
        </w:rPr>
      </w:pPr>
      <w:r>
        <w:rPr>
          <w:rFonts w:ascii="Palatino ET W02" w:hAnsi="Palatino ET W02"/>
          <w:color w:val="565656"/>
          <w:shd w:val="clear" w:color="auto" w:fill="FFFFFF"/>
        </w:rPr>
        <w:t>4</w:t>
      </w:r>
      <w:r w:rsidRPr="00E91F3C">
        <w:rPr>
          <w:color w:val="000000"/>
        </w:rPr>
        <w:t>.1 To solve mathematics problems by using the functions in the math module (§4.2)</w:t>
      </w:r>
    </w:p>
    <w:p w14:paraId="6312BC36" w14:textId="77777777" w:rsidR="000C41CB" w:rsidRPr="00E91F3C" w:rsidRDefault="000C41CB" w:rsidP="000C41CB">
      <w:pPr>
        <w:rPr>
          <w:color w:val="000000"/>
        </w:rPr>
      </w:pPr>
      <w:r w:rsidRPr="00E91F3C">
        <w:rPr>
          <w:color w:val="000000"/>
        </w:rPr>
        <w:t>4.2 To represent and process strings and characters (§</w:t>
      </w:r>
      <w:hyperlink r:id="rId5" w:anchor="P7001015381000000000000000001655" w:tgtFrame="_blank" w:history="1">
        <w:r w:rsidRPr="00E91F3C">
          <w:rPr>
            <w:color w:val="000000"/>
          </w:rPr>
          <w:t>4.3</w:t>
        </w:r>
      </w:hyperlink>
      <w:r w:rsidRPr="00E91F3C">
        <w:rPr>
          <w:color w:val="000000"/>
        </w:rPr>
        <w:t>).</w:t>
      </w:r>
    </w:p>
    <w:p w14:paraId="60CB47CB" w14:textId="77777777" w:rsidR="000C41CB" w:rsidRPr="00E91F3C" w:rsidRDefault="000C41CB" w:rsidP="000C41CB">
      <w:pPr>
        <w:rPr>
          <w:color w:val="000000"/>
        </w:rPr>
      </w:pPr>
      <w:r w:rsidRPr="00E91F3C">
        <w:rPr>
          <w:color w:val="000000"/>
        </w:rPr>
        <w:t>4.3 To encode characters using ASCII and Unicode (§</w:t>
      </w:r>
      <w:hyperlink r:id="rId6" w:anchor="P7001015381000000000000000001674" w:tgtFrame="_blank" w:history="1">
        <w:r w:rsidRPr="00E91F3C">
          <w:rPr>
            <w:color w:val="000000"/>
          </w:rPr>
          <w:t>4.3.1</w:t>
        </w:r>
      </w:hyperlink>
      <w:r w:rsidRPr="00E91F3C">
        <w:rPr>
          <w:color w:val="000000"/>
        </w:rPr>
        <w:t>).</w:t>
      </w:r>
    </w:p>
    <w:p w14:paraId="770743A5" w14:textId="25DEBCEC" w:rsidR="000C41CB" w:rsidRPr="00E91F3C" w:rsidRDefault="000C41CB" w:rsidP="000C41CB">
      <w:pPr>
        <w:rPr>
          <w:color w:val="000000"/>
        </w:rPr>
      </w:pPr>
      <w:r w:rsidRPr="00E91F3C">
        <w:rPr>
          <w:color w:val="000000"/>
        </w:rPr>
        <w:t>4.4 To use the </w:t>
      </w:r>
      <w:proofErr w:type="spellStart"/>
      <w:r w:rsidRPr="00E91F3C">
        <w:rPr>
          <w:color w:val="000000"/>
        </w:rPr>
        <w:t>ord</w:t>
      </w:r>
      <w:proofErr w:type="spellEnd"/>
      <w:r w:rsidRPr="00E91F3C">
        <w:rPr>
          <w:color w:val="000000"/>
        </w:rPr>
        <w:t> function to obtain a numerical code for a character and the chr</w:t>
      </w:r>
      <w:r>
        <w:rPr>
          <w:color w:val="000000"/>
        </w:rPr>
        <w:t xml:space="preserve"> </w:t>
      </w:r>
      <w:r w:rsidRPr="00E91F3C">
        <w:rPr>
          <w:color w:val="000000"/>
        </w:rPr>
        <w:t>function to convert a numerical code to a character (§</w:t>
      </w:r>
      <w:hyperlink r:id="rId7" w:anchor="P70010153810000000000000000016C2" w:tgtFrame="_blank" w:history="1">
        <w:r w:rsidRPr="00E91F3C">
          <w:rPr>
            <w:color w:val="000000"/>
          </w:rPr>
          <w:t>4.3.2</w:t>
        </w:r>
      </w:hyperlink>
      <w:r w:rsidRPr="00E91F3C">
        <w:rPr>
          <w:color w:val="000000"/>
        </w:rPr>
        <w:t>).</w:t>
      </w:r>
    </w:p>
    <w:p w14:paraId="6CBB12F1" w14:textId="77777777" w:rsidR="000C41CB" w:rsidRPr="00E91F3C" w:rsidRDefault="000C41CB" w:rsidP="000C41CB">
      <w:pPr>
        <w:rPr>
          <w:color w:val="000000"/>
        </w:rPr>
      </w:pPr>
      <w:r w:rsidRPr="00E91F3C">
        <w:rPr>
          <w:color w:val="000000"/>
        </w:rPr>
        <w:t>4.5 To represent special characters using the escape sequence (§</w:t>
      </w:r>
      <w:hyperlink r:id="rId8" w:anchor="P70010153810000000000000000016E4" w:tgtFrame="_blank" w:history="1">
        <w:r w:rsidRPr="00E91F3C">
          <w:rPr>
            <w:color w:val="000000"/>
          </w:rPr>
          <w:t>4.3.3</w:t>
        </w:r>
      </w:hyperlink>
      <w:r w:rsidRPr="00E91F3C">
        <w:rPr>
          <w:color w:val="000000"/>
        </w:rPr>
        <w:t>).</w:t>
      </w:r>
    </w:p>
    <w:p w14:paraId="5FD28715" w14:textId="77777777" w:rsidR="000C41CB" w:rsidRPr="00E91F3C" w:rsidRDefault="000C41CB" w:rsidP="000C41CB">
      <w:pPr>
        <w:rPr>
          <w:color w:val="000000"/>
        </w:rPr>
      </w:pPr>
      <w:r w:rsidRPr="00E91F3C">
        <w:rPr>
          <w:color w:val="000000"/>
        </w:rPr>
        <w:t>4.6 To test substrings using the </w:t>
      </w:r>
      <w:proofErr w:type="spellStart"/>
      <w:r w:rsidRPr="00E91F3C">
        <w:rPr>
          <w:color w:val="000000"/>
        </w:rPr>
        <w:t>in</w:t>
      </w:r>
      <w:proofErr w:type="spellEnd"/>
      <w:r w:rsidRPr="00E91F3C">
        <w:rPr>
          <w:color w:val="000000"/>
        </w:rPr>
        <w:t> and not in operators (§</w:t>
      </w:r>
      <w:hyperlink r:id="rId9" w:anchor="P70010153810000000000000000017AC" w:tgtFrame="_blank" w:history="1">
        <w:r w:rsidRPr="00E91F3C">
          <w:rPr>
            <w:color w:val="000000"/>
          </w:rPr>
          <w:t>4.3.8</w:t>
        </w:r>
      </w:hyperlink>
      <w:r w:rsidRPr="00E91F3C">
        <w:rPr>
          <w:color w:val="000000"/>
        </w:rPr>
        <w:t>).</w:t>
      </w:r>
    </w:p>
    <w:p w14:paraId="2A95213F" w14:textId="77777777" w:rsidR="000C41CB" w:rsidRPr="00E91F3C" w:rsidRDefault="000C41CB" w:rsidP="000C41CB">
      <w:pPr>
        <w:rPr>
          <w:color w:val="000000"/>
        </w:rPr>
      </w:pPr>
      <w:r w:rsidRPr="00E91F3C">
        <w:rPr>
          <w:color w:val="000000"/>
        </w:rPr>
        <w:t>4.7 To compare strings (§</w:t>
      </w:r>
      <w:hyperlink r:id="rId10" w:anchor="P70010153810000000000000000017BD" w:tgtFrame="_blank" w:history="1">
        <w:r w:rsidRPr="00E91F3C">
          <w:rPr>
            <w:color w:val="000000"/>
          </w:rPr>
          <w:t>4.3.9</w:t>
        </w:r>
      </w:hyperlink>
      <w:r w:rsidRPr="00E91F3C">
        <w:rPr>
          <w:color w:val="000000"/>
        </w:rPr>
        <w:t>).</w:t>
      </w:r>
    </w:p>
    <w:p w14:paraId="362947F4" w14:textId="77777777" w:rsidR="000C41CB" w:rsidRPr="00E91F3C" w:rsidRDefault="000C41CB" w:rsidP="000C41CB">
      <w:pPr>
        <w:rPr>
          <w:color w:val="000000"/>
        </w:rPr>
      </w:pPr>
      <w:r w:rsidRPr="00E91F3C">
        <w:rPr>
          <w:color w:val="000000"/>
        </w:rPr>
        <w:t>4.8 To use string functions min, max, and </w:t>
      </w:r>
      <w:proofErr w:type="spellStart"/>
      <w:r w:rsidRPr="00E91F3C">
        <w:rPr>
          <w:color w:val="000000"/>
        </w:rPr>
        <w:t>len</w:t>
      </w:r>
      <w:proofErr w:type="spellEnd"/>
      <w:r w:rsidRPr="00E91F3C">
        <w:rPr>
          <w:color w:val="000000"/>
        </w:rPr>
        <w:t> (§</w:t>
      </w:r>
      <w:hyperlink r:id="rId11" w:anchor="P70010153810000000000000000017F4" w:tgtFrame="_blank" w:history="1">
        <w:r w:rsidRPr="00E91F3C">
          <w:rPr>
            <w:color w:val="000000"/>
          </w:rPr>
          <w:t>4.3.10</w:t>
        </w:r>
      </w:hyperlink>
      <w:r w:rsidRPr="00E91F3C">
        <w:rPr>
          <w:color w:val="000000"/>
        </w:rPr>
        <w:t>).</w:t>
      </w:r>
    </w:p>
    <w:p w14:paraId="1B4DA722" w14:textId="77777777" w:rsidR="00A53A05" w:rsidRPr="00A53A05" w:rsidRDefault="00A53A05" w:rsidP="00A53A05"/>
    <w:sectPr w:rsidR="00A53A05" w:rsidRPr="00A53A05" w:rsidSect="00041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Palatino ET W02">
    <w:altName w:val="Palatino Linotype"/>
    <w:panose1 w:val="00000000000000000000"/>
    <w:charset w:val="4D"/>
    <w:family w:val="auto"/>
    <w:pitch w:val="variable"/>
    <w:sig w:usb0="A00002FF" w:usb1="7800205A" w:usb2="146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B64CD8"/>
    <w:multiLevelType w:val="hybridMultilevel"/>
    <w:tmpl w:val="FAAC259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D17C9"/>
    <w:multiLevelType w:val="hybridMultilevel"/>
    <w:tmpl w:val="6C300A94"/>
    <w:lvl w:ilvl="0" w:tplc="82EC3382">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32269"/>
    <w:multiLevelType w:val="hybridMultilevel"/>
    <w:tmpl w:val="3F96B10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2441AB"/>
    <w:multiLevelType w:val="hybridMultilevel"/>
    <w:tmpl w:val="5E5AF6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6681081"/>
    <w:multiLevelType w:val="multilevel"/>
    <w:tmpl w:val="A61A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B4521A"/>
    <w:multiLevelType w:val="hybridMultilevel"/>
    <w:tmpl w:val="D5DC02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7E1EA5"/>
    <w:multiLevelType w:val="hybridMultilevel"/>
    <w:tmpl w:val="B840F1CC"/>
    <w:lvl w:ilvl="0" w:tplc="B52AB2C0">
      <w:start w:val="1"/>
      <w:numFmt w:val="bullet"/>
      <w:lvlText w:val="•"/>
      <w:lvlJc w:val="left"/>
      <w:pPr>
        <w:tabs>
          <w:tab w:val="num" w:pos="720"/>
        </w:tabs>
        <w:ind w:left="720" w:hanging="360"/>
      </w:pPr>
      <w:rPr>
        <w:rFonts w:ascii="Arial" w:hAnsi="Arial" w:hint="default"/>
      </w:rPr>
    </w:lvl>
    <w:lvl w:ilvl="1" w:tplc="120CB39A" w:tentative="1">
      <w:start w:val="1"/>
      <w:numFmt w:val="bullet"/>
      <w:lvlText w:val="•"/>
      <w:lvlJc w:val="left"/>
      <w:pPr>
        <w:tabs>
          <w:tab w:val="num" w:pos="1440"/>
        </w:tabs>
        <w:ind w:left="1440" w:hanging="360"/>
      </w:pPr>
      <w:rPr>
        <w:rFonts w:ascii="Arial" w:hAnsi="Arial" w:hint="default"/>
      </w:rPr>
    </w:lvl>
    <w:lvl w:ilvl="2" w:tplc="C7D0F5E4" w:tentative="1">
      <w:start w:val="1"/>
      <w:numFmt w:val="bullet"/>
      <w:lvlText w:val="•"/>
      <w:lvlJc w:val="left"/>
      <w:pPr>
        <w:tabs>
          <w:tab w:val="num" w:pos="2160"/>
        </w:tabs>
        <w:ind w:left="2160" w:hanging="360"/>
      </w:pPr>
      <w:rPr>
        <w:rFonts w:ascii="Arial" w:hAnsi="Arial" w:hint="default"/>
      </w:rPr>
    </w:lvl>
    <w:lvl w:ilvl="3" w:tplc="C290C5AA" w:tentative="1">
      <w:start w:val="1"/>
      <w:numFmt w:val="bullet"/>
      <w:lvlText w:val="•"/>
      <w:lvlJc w:val="left"/>
      <w:pPr>
        <w:tabs>
          <w:tab w:val="num" w:pos="2880"/>
        </w:tabs>
        <w:ind w:left="2880" w:hanging="360"/>
      </w:pPr>
      <w:rPr>
        <w:rFonts w:ascii="Arial" w:hAnsi="Arial" w:hint="default"/>
      </w:rPr>
    </w:lvl>
    <w:lvl w:ilvl="4" w:tplc="B386D1A6" w:tentative="1">
      <w:start w:val="1"/>
      <w:numFmt w:val="bullet"/>
      <w:lvlText w:val="•"/>
      <w:lvlJc w:val="left"/>
      <w:pPr>
        <w:tabs>
          <w:tab w:val="num" w:pos="3600"/>
        </w:tabs>
        <w:ind w:left="3600" w:hanging="360"/>
      </w:pPr>
      <w:rPr>
        <w:rFonts w:ascii="Arial" w:hAnsi="Arial" w:hint="default"/>
      </w:rPr>
    </w:lvl>
    <w:lvl w:ilvl="5" w:tplc="70F612B6" w:tentative="1">
      <w:start w:val="1"/>
      <w:numFmt w:val="bullet"/>
      <w:lvlText w:val="•"/>
      <w:lvlJc w:val="left"/>
      <w:pPr>
        <w:tabs>
          <w:tab w:val="num" w:pos="4320"/>
        </w:tabs>
        <w:ind w:left="4320" w:hanging="360"/>
      </w:pPr>
      <w:rPr>
        <w:rFonts w:ascii="Arial" w:hAnsi="Arial" w:hint="default"/>
      </w:rPr>
    </w:lvl>
    <w:lvl w:ilvl="6" w:tplc="58868ECA" w:tentative="1">
      <w:start w:val="1"/>
      <w:numFmt w:val="bullet"/>
      <w:lvlText w:val="•"/>
      <w:lvlJc w:val="left"/>
      <w:pPr>
        <w:tabs>
          <w:tab w:val="num" w:pos="5040"/>
        </w:tabs>
        <w:ind w:left="5040" w:hanging="360"/>
      </w:pPr>
      <w:rPr>
        <w:rFonts w:ascii="Arial" w:hAnsi="Arial" w:hint="default"/>
      </w:rPr>
    </w:lvl>
    <w:lvl w:ilvl="7" w:tplc="6B089F76" w:tentative="1">
      <w:start w:val="1"/>
      <w:numFmt w:val="bullet"/>
      <w:lvlText w:val="•"/>
      <w:lvlJc w:val="left"/>
      <w:pPr>
        <w:tabs>
          <w:tab w:val="num" w:pos="5760"/>
        </w:tabs>
        <w:ind w:left="5760" w:hanging="360"/>
      </w:pPr>
      <w:rPr>
        <w:rFonts w:ascii="Arial" w:hAnsi="Arial" w:hint="default"/>
      </w:rPr>
    </w:lvl>
    <w:lvl w:ilvl="8" w:tplc="DAC421B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27257DC"/>
    <w:multiLevelType w:val="hybridMultilevel"/>
    <w:tmpl w:val="5B729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DC7482"/>
    <w:multiLevelType w:val="hybridMultilevel"/>
    <w:tmpl w:val="3BE42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5F6F02"/>
    <w:multiLevelType w:val="hybridMultilevel"/>
    <w:tmpl w:val="ABFEC1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5711567">
    <w:abstractNumId w:val="0"/>
  </w:num>
  <w:num w:numId="2" w16cid:durableId="1419450050">
    <w:abstractNumId w:val="1"/>
  </w:num>
  <w:num w:numId="3" w16cid:durableId="932930950">
    <w:abstractNumId w:val="2"/>
  </w:num>
  <w:num w:numId="4" w16cid:durableId="1647929379">
    <w:abstractNumId w:val="11"/>
  </w:num>
  <w:num w:numId="5" w16cid:durableId="757602245">
    <w:abstractNumId w:val="10"/>
  </w:num>
  <w:num w:numId="6" w16cid:durableId="1109353742">
    <w:abstractNumId w:val="5"/>
  </w:num>
  <w:num w:numId="7" w16cid:durableId="1658730266">
    <w:abstractNumId w:val="3"/>
  </w:num>
  <w:num w:numId="8" w16cid:durableId="1966040803">
    <w:abstractNumId w:val="9"/>
  </w:num>
  <w:num w:numId="9" w16cid:durableId="1099641889">
    <w:abstractNumId w:val="7"/>
  </w:num>
  <w:num w:numId="10" w16cid:durableId="2135126970">
    <w:abstractNumId w:val="6"/>
  </w:num>
  <w:num w:numId="11" w16cid:durableId="632905145">
    <w:abstractNumId w:val="4"/>
  </w:num>
  <w:num w:numId="12" w16cid:durableId="1217668974">
    <w:abstractNumId w:val="12"/>
  </w:num>
  <w:num w:numId="13" w16cid:durableId="2694311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17"/>
    <w:rsid w:val="00040C71"/>
    <w:rsid w:val="0004168F"/>
    <w:rsid w:val="000431DB"/>
    <w:rsid w:val="000525B8"/>
    <w:rsid w:val="000C41CB"/>
    <w:rsid w:val="000F6248"/>
    <w:rsid w:val="00157956"/>
    <w:rsid w:val="00173909"/>
    <w:rsid w:val="001B024F"/>
    <w:rsid w:val="001D2877"/>
    <w:rsid w:val="001E2908"/>
    <w:rsid w:val="001E5B9E"/>
    <w:rsid w:val="001E6D08"/>
    <w:rsid w:val="002C29B1"/>
    <w:rsid w:val="00304583"/>
    <w:rsid w:val="00305E15"/>
    <w:rsid w:val="003D009D"/>
    <w:rsid w:val="0041704F"/>
    <w:rsid w:val="004507DC"/>
    <w:rsid w:val="0047018B"/>
    <w:rsid w:val="0047528E"/>
    <w:rsid w:val="004F7B59"/>
    <w:rsid w:val="005310C9"/>
    <w:rsid w:val="0054350D"/>
    <w:rsid w:val="00570D2A"/>
    <w:rsid w:val="005F14B8"/>
    <w:rsid w:val="00617379"/>
    <w:rsid w:val="006E069D"/>
    <w:rsid w:val="0075060D"/>
    <w:rsid w:val="00761649"/>
    <w:rsid w:val="007A00AC"/>
    <w:rsid w:val="00800B31"/>
    <w:rsid w:val="0081086D"/>
    <w:rsid w:val="00886226"/>
    <w:rsid w:val="008E3A7A"/>
    <w:rsid w:val="00911357"/>
    <w:rsid w:val="00931817"/>
    <w:rsid w:val="00934FD0"/>
    <w:rsid w:val="009432DF"/>
    <w:rsid w:val="009669B5"/>
    <w:rsid w:val="00967562"/>
    <w:rsid w:val="009953BE"/>
    <w:rsid w:val="009C7720"/>
    <w:rsid w:val="009F1907"/>
    <w:rsid w:val="00A53A05"/>
    <w:rsid w:val="00A91DBA"/>
    <w:rsid w:val="00A9352C"/>
    <w:rsid w:val="00AE7655"/>
    <w:rsid w:val="00AF21EF"/>
    <w:rsid w:val="00B05865"/>
    <w:rsid w:val="00B0700A"/>
    <w:rsid w:val="00B746D8"/>
    <w:rsid w:val="00BC6B56"/>
    <w:rsid w:val="00BD4366"/>
    <w:rsid w:val="00D40B4E"/>
    <w:rsid w:val="00DE1951"/>
    <w:rsid w:val="00FA4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FF99"/>
  <w15:chartTrackingRefBased/>
  <w15:docId w15:val="{784E8053-4E36-4F49-9BD5-9800E0A1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00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1DB"/>
    <w:pPr>
      <w:ind w:left="720"/>
      <w:contextualSpacing/>
    </w:pPr>
  </w:style>
  <w:style w:type="character" w:styleId="PlaceholderText">
    <w:name w:val="Placeholder Text"/>
    <w:basedOn w:val="DefaultParagraphFont"/>
    <w:uiPriority w:val="99"/>
    <w:semiHidden/>
    <w:rsid w:val="00934FD0"/>
    <w:rPr>
      <w:color w:val="808080"/>
    </w:rPr>
  </w:style>
  <w:style w:type="paragraph" w:styleId="NormalWeb">
    <w:name w:val="Normal (Web)"/>
    <w:basedOn w:val="Normal"/>
    <w:uiPriority w:val="99"/>
    <w:unhideWhenUsed/>
    <w:rsid w:val="00D40B4E"/>
    <w:pPr>
      <w:spacing w:before="100" w:beforeAutospacing="1" w:after="100" w:afterAutospacing="1"/>
    </w:pPr>
  </w:style>
  <w:style w:type="character" w:customStyle="1" w:styleId="apple-converted-space">
    <w:name w:val="apple-converted-space"/>
    <w:basedOn w:val="DefaultParagraphFont"/>
    <w:rsid w:val="00D40B4E"/>
  </w:style>
  <w:style w:type="table" w:styleId="TableGrid">
    <w:name w:val="Table Grid"/>
    <w:basedOn w:val="TableNormal"/>
    <w:uiPriority w:val="39"/>
    <w:rsid w:val="004701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0346">
      <w:bodyDiv w:val="1"/>
      <w:marLeft w:val="0"/>
      <w:marRight w:val="0"/>
      <w:marTop w:val="0"/>
      <w:marBottom w:val="0"/>
      <w:divBdr>
        <w:top w:val="none" w:sz="0" w:space="0" w:color="auto"/>
        <w:left w:val="none" w:sz="0" w:space="0" w:color="auto"/>
        <w:bottom w:val="none" w:sz="0" w:space="0" w:color="auto"/>
        <w:right w:val="none" w:sz="0" w:space="0" w:color="auto"/>
      </w:divBdr>
    </w:div>
    <w:div w:id="431634414">
      <w:bodyDiv w:val="1"/>
      <w:marLeft w:val="0"/>
      <w:marRight w:val="0"/>
      <w:marTop w:val="0"/>
      <w:marBottom w:val="0"/>
      <w:divBdr>
        <w:top w:val="none" w:sz="0" w:space="0" w:color="auto"/>
        <w:left w:val="none" w:sz="0" w:space="0" w:color="auto"/>
        <w:bottom w:val="none" w:sz="0" w:space="0" w:color="auto"/>
        <w:right w:val="none" w:sz="0" w:space="0" w:color="auto"/>
      </w:divBdr>
    </w:div>
    <w:div w:id="533812731">
      <w:bodyDiv w:val="1"/>
      <w:marLeft w:val="0"/>
      <w:marRight w:val="0"/>
      <w:marTop w:val="0"/>
      <w:marBottom w:val="0"/>
      <w:divBdr>
        <w:top w:val="none" w:sz="0" w:space="0" w:color="auto"/>
        <w:left w:val="none" w:sz="0" w:space="0" w:color="auto"/>
        <w:bottom w:val="none" w:sz="0" w:space="0" w:color="auto"/>
        <w:right w:val="none" w:sz="0" w:space="0" w:color="auto"/>
      </w:divBdr>
    </w:div>
    <w:div w:id="563568936">
      <w:bodyDiv w:val="1"/>
      <w:marLeft w:val="0"/>
      <w:marRight w:val="0"/>
      <w:marTop w:val="0"/>
      <w:marBottom w:val="0"/>
      <w:divBdr>
        <w:top w:val="none" w:sz="0" w:space="0" w:color="auto"/>
        <w:left w:val="none" w:sz="0" w:space="0" w:color="auto"/>
        <w:bottom w:val="none" w:sz="0" w:space="0" w:color="auto"/>
        <w:right w:val="none" w:sz="0" w:space="0" w:color="auto"/>
      </w:divBdr>
    </w:div>
    <w:div w:id="732504204">
      <w:bodyDiv w:val="1"/>
      <w:marLeft w:val="0"/>
      <w:marRight w:val="0"/>
      <w:marTop w:val="0"/>
      <w:marBottom w:val="0"/>
      <w:divBdr>
        <w:top w:val="none" w:sz="0" w:space="0" w:color="auto"/>
        <w:left w:val="none" w:sz="0" w:space="0" w:color="auto"/>
        <w:bottom w:val="none" w:sz="0" w:space="0" w:color="auto"/>
        <w:right w:val="none" w:sz="0" w:space="0" w:color="auto"/>
      </w:divBdr>
    </w:div>
    <w:div w:id="1035276743">
      <w:bodyDiv w:val="1"/>
      <w:marLeft w:val="0"/>
      <w:marRight w:val="0"/>
      <w:marTop w:val="0"/>
      <w:marBottom w:val="0"/>
      <w:divBdr>
        <w:top w:val="none" w:sz="0" w:space="0" w:color="auto"/>
        <w:left w:val="none" w:sz="0" w:space="0" w:color="auto"/>
        <w:bottom w:val="none" w:sz="0" w:space="0" w:color="auto"/>
        <w:right w:val="none" w:sz="0" w:space="0" w:color="auto"/>
      </w:divBdr>
    </w:div>
    <w:div w:id="1071346839">
      <w:bodyDiv w:val="1"/>
      <w:marLeft w:val="0"/>
      <w:marRight w:val="0"/>
      <w:marTop w:val="0"/>
      <w:marBottom w:val="0"/>
      <w:divBdr>
        <w:top w:val="none" w:sz="0" w:space="0" w:color="auto"/>
        <w:left w:val="none" w:sz="0" w:space="0" w:color="auto"/>
        <w:bottom w:val="none" w:sz="0" w:space="0" w:color="auto"/>
        <w:right w:val="none" w:sz="0" w:space="0" w:color="auto"/>
      </w:divBdr>
      <w:divsChild>
        <w:div w:id="1318922541">
          <w:marLeft w:val="360"/>
          <w:marRight w:val="0"/>
          <w:marTop w:val="200"/>
          <w:marBottom w:val="0"/>
          <w:divBdr>
            <w:top w:val="none" w:sz="0" w:space="0" w:color="auto"/>
            <w:left w:val="none" w:sz="0" w:space="0" w:color="auto"/>
            <w:bottom w:val="none" w:sz="0" w:space="0" w:color="auto"/>
            <w:right w:val="none" w:sz="0" w:space="0" w:color="auto"/>
          </w:divBdr>
        </w:div>
      </w:divsChild>
    </w:div>
    <w:div w:id="1416854375">
      <w:bodyDiv w:val="1"/>
      <w:marLeft w:val="0"/>
      <w:marRight w:val="0"/>
      <w:marTop w:val="0"/>
      <w:marBottom w:val="0"/>
      <w:divBdr>
        <w:top w:val="none" w:sz="0" w:space="0" w:color="auto"/>
        <w:left w:val="none" w:sz="0" w:space="0" w:color="auto"/>
        <w:bottom w:val="none" w:sz="0" w:space="0" w:color="auto"/>
        <w:right w:val="none" w:sz="0" w:space="0" w:color="auto"/>
      </w:divBdr>
    </w:div>
    <w:div w:id="1999142387">
      <w:bodyDiv w:val="1"/>
      <w:marLeft w:val="0"/>
      <w:marRight w:val="0"/>
      <w:marTop w:val="0"/>
      <w:marBottom w:val="0"/>
      <w:divBdr>
        <w:top w:val="none" w:sz="0" w:space="0" w:color="auto"/>
        <w:left w:val="none" w:sz="0" w:space="0" w:color="auto"/>
        <w:bottom w:val="none" w:sz="0" w:space="0" w:color="auto"/>
        <w:right w:val="none" w:sz="0" w:space="0" w:color="auto"/>
      </w:divBdr>
    </w:div>
    <w:div w:id="202069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ch04_pg0007.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about://ch04_pg0006.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ch04_pg0005.xhtml" TargetMode="External"/><Relationship Id="rId11" Type="http://schemas.openxmlformats.org/officeDocument/2006/relationships/hyperlink" Target="about://ch04_pg0014.xhtml" TargetMode="External"/><Relationship Id="rId5" Type="http://schemas.openxmlformats.org/officeDocument/2006/relationships/hyperlink" Target="about://ch04_pg0004.xhtml" TargetMode="External"/><Relationship Id="rId10" Type="http://schemas.openxmlformats.org/officeDocument/2006/relationships/hyperlink" Target="about://ch04_pg0013.xhtml" TargetMode="External"/><Relationship Id="rId4" Type="http://schemas.openxmlformats.org/officeDocument/2006/relationships/webSettings" Target="webSettings.xml"/><Relationship Id="rId9" Type="http://schemas.openxmlformats.org/officeDocument/2006/relationships/hyperlink" Target="about://ch04_pg0012.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Yuan Long</cp:lastModifiedBy>
  <cp:revision>17</cp:revision>
  <dcterms:created xsi:type="dcterms:W3CDTF">2021-09-17T15:13:00Z</dcterms:created>
  <dcterms:modified xsi:type="dcterms:W3CDTF">2023-10-05T04:04:00Z</dcterms:modified>
</cp:coreProperties>
</file>