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DEAF" w14:textId="77777777" w:rsidR="00066512" w:rsidRPr="00066512" w:rsidRDefault="00066512" w:rsidP="00066512">
      <w:pPr>
        <w:pStyle w:val="NormalWeb"/>
        <w:jc w:val="center"/>
        <w:rPr>
          <w:color w:val="000000"/>
          <w:sz w:val="26"/>
          <w:szCs w:val="26"/>
        </w:rPr>
      </w:pPr>
      <w:r w:rsidRPr="00066512">
        <w:rPr>
          <w:b/>
          <w:bCs/>
          <w:color w:val="000000"/>
          <w:sz w:val="26"/>
          <w:szCs w:val="26"/>
        </w:rPr>
        <w:br/>
        <w:t>IN THE SUPREME COURT OF INDIA</w:t>
      </w:r>
      <w:r w:rsidRPr="00066512">
        <w:rPr>
          <w:b/>
          <w:bCs/>
          <w:color w:val="000000"/>
          <w:sz w:val="26"/>
          <w:szCs w:val="26"/>
        </w:rPr>
        <w:br/>
      </w:r>
      <w:r w:rsidRPr="00066512">
        <w:rPr>
          <w:color w:val="000000"/>
          <w:sz w:val="26"/>
          <w:szCs w:val="26"/>
        </w:rPr>
        <w:t>UNDER ORDER XXI, RULE 3(1) (a)</w:t>
      </w:r>
    </w:p>
    <w:p w14:paraId="51EAAFAC" w14:textId="77777777" w:rsidR="00066512" w:rsidRPr="00066512" w:rsidRDefault="00066512" w:rsidP="00066512">
      <w:pPr>
        <w:pStyle w:val="NormalWeb"/>
        <w:jc w:val="center"/>
        <w:rPr>
          <w:color w:val="000000"/>
          <w:sz w:val="26"/>
          <w:szCs w:val="26"/>
        </w:rPr>
      </w:pPr>
      <w:r w:rsidRPr="00066512">
        <w:rPr>
          <w:color w:val="000000"/>
          <w:sz w:val="26"/>
          <w:szCs w:val="26"/>
        </w:rPr>
        <w:br/>
      </w:r>
      <w:r w:rsidRPr="00066512">
        <w:rPr>
          <w:b/>
          <w:bCs/>
          <w:color w:val="000000"/>
          <w:sz w:val="26"/>
          <w:szCs w:val="26"/>
        </w:rPr>
        <w:t>CIVIL APPELLATE JURISDICTION</w:t>
      </w:r>
      <w:r w:rsidRPr="00066512">
        <w:rPr>
          <w:color w:val="000000"/>
          <w:sz w:val="26"/>
          <w:szCs w:val="26"/>
        </w:rPr>
        <w:br/>
        <w:t>(UNDER ARTICLE 136 OF THE CONSTITUTION OF INDIA)</w:t>
      </w:r>
    </w:p>
    <w:p w14:paraId="336239FE" w14:textId="77777777" w:rsidR="00066512" w:rsidRPr="00066512" w:rsidRDefault="00066512" w:rsidP="00066512">
      <w:pPr>
        <w:pStyle w:val="NormalWeb"/>
        <w:jc w:val="center"/>
        <w:rPr>
          <w:color w:val="000000"/>
          <w:sz w:val="26"/>
          <w:szCs w:val="26"/>
        </w:rPr>
      </w:pPr>
      <w:r w:rsidRPr="00066512">
        <w:rPr>
          <w:b/>
          <w:bCs/>
          <w:color w:val="000000"/>
          <w:sz w:val="26"/>
          <w:szCs w:val="26"/>
        </w:rPr>
        <w:t>SPECIAL LEAVE PETITION (C) NO. _____OF 20___</w:t>
      </w:r>
    </w:p>
    <w:p w14:paraId="5A579D50" w14:textId="77777777" w:rsidR="00066512" w:rsidRPr="00066512" w:rsidRDefault="00066512" w:rsidP="00066512">
      <w:pPr>
        <w:pStyle w:val="NormalWeb"/>
        <w:rPr>
          <w:color w:val="000000"/>
          <w:sz w:val="26"/>
          <w:szCs w:val="26"/>
        </w:rPr>
      </w:pPr>
      <w:r w:rsidRPr="00066512">
        <w:rPr>
          <w:b/>
          <w:bCs/>
          <w:color w:val="000000"/>
          <w:sz w:val="26"/>
          <w:szCs w:val="26"/>
        </w:rPr>
        <w:t>BETWEEN:</w:t>
      </w:r>
    </w:p>
    <w:p w14:paraId="6E3AF04F" w14:textId="77777777" w:rsidR="00066512" w:rsidRPr="00066512" w:rsidRDefault="00066512" w:rsidP="00066512">
      <w:pPr>
        <w:pStyle w:val="NormalWeb"/>
        <w:rPr>
          <w:color w:val="000000"/>
          <w:sz w:val="26"/>
          <w:szCs w:val="26"/>
        </w:rPr>
      </w:pPr>
      <w:r w:rsidRPr="00066512">
        <w:rPr>
          <w:color w:val="000000"/>
          <w:sz w:val="26"/>
          <w:szCs w:val="26"/>
        </w:rPr>
        <w:t>ABCD        </w:t>
      </w:r>
      <w:r w:rsidRPr="00066512">
        <w:rPr>
          <w:b/>
          <w:bCs/>
          <w:color w:val="000000"/>
          <w:sz w:val="26"/>
          <w:szCs w:val="26"/>
        </w:rPr>
        <w:t>                                                            ....PETITIONER</w:t>
      </w:r>
      <w:r w:rsidRPr="00066512">
        <w:rPr>
          <w:b/>
          <w:bCs/>
          <w:color w:val="000000"/>
          <w:sz w:val="26"/>
          <w:szCs w:val="26"/>
        </w:rPr>
        <w:br/>
      </w:r>
      <w:r w:rsidRPr="00066512">
        <w:rPr>
          <w:b/>
          <w:bCs/>
          <w:color w:val="000000"/>
          <w:sz w:val="26"/>
          <w:szCs w:val="26"/>
        </w:rPr>
        <w:br/>
        <w:t>VERSUS</w:t>
      </w:r>
      <w:r w:rsidRPr="00066512">
        <w:rPr>
          <w:b/>
          <w:bCs/>
          <w:color w:val="000000"/>
          <w:sz w:val="26"/>
          <w:szCs w:val="26"/>
        </w:rPr>
        <w:br/>
      </w:r>
      <w:r w:rsidRPr="00066512">
        <w:rPr>
          <w:b/>
          <w:bCs/>
          <w:color w:val="000000"/>
          <w:sz w:val="26"/>
          <w:szCs w:val="26"/>
        </w:rPr>
        <w:br/>
      </w:r>
      <w:r w:rsidRPr="00066512">
        <w:rPr>
          <w:color w:val="000000"/>
          <w:sz w:val="26"/>
          <w:szCs w:val="26"/>
        </w:rPr>
        <w:t>UNION OF INDIA &amp; ORS</w:t>
      </w:r>
      <w:r w:rsidRPr="00066512">
        <w:rPr>
          <w:b/>
          <w:bCs/>
          <w:color w:val="000000"/>
          <w:sz w:val="26"/>
          <w:szCs w:val="26"/>
        </w:rPr>
        <w:t>                                         ....RESPONDENTS</w:t>
      </w:r>
    </w:p>
    <w:p w14:paraId="6621F644" w14:textId="77777777" w:rsidR="00066512" w:rsidRPr="00066512" w:rsidRDefault="00066512" w:rsidP="00066512">
      <w:pPr>
        <w:pStyle w:val="NormalWeb"/>
        <w:jc w:val="center"/>
        <w:rPr>
          <w:color w:val="000000"/>
          <w:sz w:val="26"/>
          <w:szCs w:val="26"/>
        </w:rPr>
      </w:pPr>
      <w:r w:rsidRPr="00066512">
        <w:rPr>
          <w:b/>
          <w:bCs/>
          <w:color w:val="000000"/>
          <w:sz w:val="26"/>
          <w:szCs w:val="26"/>
        </w:rPr>
        <w:t>AFFIDAVIT</w:t>
      </w:r>
    </w:p>
    <w:p w14:paraId="3FF17A60" w14:textId="77777777" w:rsidR="00066512" w:rsidRPr="00066512" w:rsidRDefault="00066512" w:rsidP="00066512">
      <w:pPr>
        <w:pStyle w:val="NormalWeb"/>
        <w:rPr>
          <w:color w:val="000000"/>
          <w:sz w:val="26"/>
          <w:szCs w:val="26"/>
        </w:rPr>
      </w:pPr>
      <w:r w:rsidRPr="00066512">
        <w:rPr>
          <w:color w:val="000000"/>
          <w:sz w:val="26"/>
          <w:szCs w:val="26"/>
        </w:rPr>
        <w:br/>
        <w:t>To</w:t>
      </w:r>
      <w:r w:rsidRPr="00066512">
        <w:rPr>
          <w:color w:val="000000"/>
          <w:sz w:val="26"/>
          <w:szCs w:val="26"/>
        </w:rPr>
        <w:br/>
        <w:t>HON'BLE THE CHIEF JUSTICE OF INDIA</w:t>
      </w:r>
      <w:r w:rsidRPr="00066512">
        <w:rPr>
          <w:color w:val="000000"/>
          <w:sz w:val="26"/>
          <w:szCs w:val="26"/>
        </w:rPr>
        <w:br/>
        <w:t>AND HIS COMPANION JUDGES OF THE</w:t>
      </w:r>
      <w:r w:rsidRPr="00066512">
        <w:rPr>
          <w:color w:val="000000"/>
          <w:sz w:val="26"/>
          <w:szCs w:val="26"/>
        </w:rPr>
        <w:br/>
        <w:t>SUPREME COURT OF INDIA</w:t>
      </w:r>
      <w:r w:rsidRPr="00066512">
        <w:rPr>
          <w:color w:val="000000"/>
          <w:sz w:val="26"/>
          <w:szCs w:val="26"/>
        </w:rPr>
        <w:br/>
      </w:r>
      <w:r w:rsidRPr="00066512">
        <w:rPr>
          <w:color w:val="000000"/>
          <w:sz w:val="26"/>
          <w:szCs w:val="26"/>
        </w:rPr>
        <w:br/>
        <w:t>The Humble application of the Petitioner above named</w:t>
      </w:r>
      <w:r w:rsidRPr="00066512">
        <w:rPr>
          <w:color w:val="000000"/>
          <w:sz w:val="26"/>
          <w:szCs w:val="26"/>
        </w:rPr>
        <w:br/>
      </w:r>
      <w:r w:rsidRPr="00066512">
        <w:rPr>
          <w:color w:val="000000"/>
          <w:sz w:val="26"/>
          <w:szCs w:val="26"/>
        </w:rPr>
        <w:br/>
        <w:t>MOST RESPECTFULLY SHOWETH:</w:t>
      </w:r>
    </w:p>
    <w:p w14:paraId="2DF08F64" w14:textId="77777777" w:rsidR="00066512" w:rsidRPr="00066512" w:rsidRDefault="00066512" w:rsidP="00066512">
      <w:pPr>
        <w:pStyle w:val="NormalWeb"/>
        <w:jc w:val="both"/>
        <w:rPr>
          <w:color w:val="000000"/>
          <w:sz w:val="26"/>
          <w:szCs w:val="26"/>
        </w:rPr>
      </w:pPr>
      <w:r w:rsidRPr="00066512">
        <w:rPr>
          <w:color w:val="000000"/>
          <w:sz w:val="26"/>
          <w:szCs w:val="26"/>
        </w:rPr>
        <w:t>I, _____________, Aged about ___years, s/o Sh. ___________ r/o ________________ __________________ ______________, presently at New Delhi, do hereby solemnly affirm and declare as under:-</w:t>
      </w:r>
      <w:r w:rsidRPr="00066512">
        <w:rPr>
          <w:color w:val="000000"/>
          <w:sz w:val="26"/>
          <w:szCs w:val="26"/>
        </w:rPr>
        <w:br/>
      </w:r>
      <w:r w:rsidRPr="00066512">
        <w:rPr>
          <w:color w:val="000000"/>
          <w:sz w:val="26"/>
          <w:szCs w:val="26"/>
        </w:rPr>
        <w:br/>
        <w:t>1. That I am the Petitioner in the aforementioned Special Leave Petition and am well conversant with the facts and records of the case and therefore, competent and authorized to swear this affidavit.</w:t>
      </w:r>
    </w:p>
    <w:p w14:paraId="00B9B2FE" w14:textId="77777777" w:rsidR="00066512" w:rsidRPr="00066512" w:rsidRDefault="00066512" w:rsidP="00066512">
      <w:pPr>
        <w:pStyle w:val="NormalWeb"/>
        <w:jc w:val="both"/>
        <w:rPr>
          <w:color w:val="000000"/>
          <w:sz w:val="26"/>
          <w:szCs w:val="26"/>
        </w:rPr>
      </w:pPr>
      <w:r w:rsidRPr="00066512">
        <w:rPr>
          <w:color w:val="000000"/>
          <w:sz w:val="26"/>
          <w:szCs w:val="26"/>
        </w:rPr>
        <w:br/>
        <w:t>2. That I have read the contents of the List of dates and Synopsis (Pages ____to ___), Special Leave Petition (Pages ___ to ___, para __ - ___), Application for Exemption from filing official translation (Pages ___ to ____), Application for permission to include additional grounds and the contents of the same are believed to be true and correct to the best of my knowledge and based on the records of the case.</w:t>
      </w:r>
    </w:p>
    <w:p w14:paraId="6F146E92" w14:textId="77777777" w:rsidR="00066512" w:rsidRPr="00066512" w:rsidRDefault="00066512" w:rsidP="00066512">
      <w:pPr>
        <w:pStyle w:val="NormalWeb"/>
        <w:jc w:val="both"/>
        <w:rPr>
          <w:color w:val="000000"/>
          <w:sz w:val="26"/>
          <w:szCs w:val="26"/>
        </w:rPr>
      </w:pPr>
      <w:r w:rsidRPr="00066512">
        <w:rPr>
          <w:color w:val="000000"/>
          <w:sz w:val="26"/>
          <w:szCs w:val="26"/>
        </w:rPr>
        <w:br/>
        <w:t xml:space="preserve">3. I state and certify that the Special Leave Petition is confined only to the pleadings </w:t>
      </w:r>
      <w:r w:rsidRPr="00066512">
        <w:rPr>
          <w:color w:val="000000"/>
          <w:sz w:val="26"/>
          <w:szCs w:val="26"/>
        </w:rPr>
        <w:lastRenderedPageBreak/>
        <w:t>before the Hon'ble High Court whose order is under challenge and to the other documents relied upon in those proceedings. No additional facts, or grounds have been taken therein or relied upon in the Special Leave Petition.</w:t>
      </w:r>
    </w:p>
    <w:p w14:paraId="7DE2CEFF" w14:textId="77777777" w:rsidR="00066512" w:rsidRPr="00066512" w:rsidRDefault="00066512" w:rsidP="00066512">
      <w:pPr>
        <w:pStyle w:val="NormalWeb"/>
        <w:jc w:val="both"/>
        <w:rPr>
          <w:color w:val="000000"/>
          <w:sz w:val="26"/>
          <w:szCs w:val="26"/>
        </w:rPr>
      </w:pPr>
      <w:r w:rsidRPr="00066512">
        <w:rPr>
          <w:color w:val="000000"/>
          <w:sz w:val="26"/>
          <w:szCs w:val="26"/>
        </w:rPr>
        <w:br/>
        <w:t>4. I further state and certify that the copies of the documents/ Annexures attached with this Special Leave Petition are necessary to answer the questions of law raised in the petition or to make out grounds urged in this Special Leave Petition for consideration of this Hon'ble Court.</w:t>
      </w:r>
    </w:p>
    <w:p w14:paraId="012C110A" w14:textId="77777777" w:rsidR="00066512" w:rsidRPr="00066512" w:rsidRDefault="00066512" w:rsidP="00066512">
      <w:pPr>
        <w:pStyle w:val="NormalWeb"/>
        <w:jc w:val="both"/>
        <w:rPr>
          <w:color w:val="000000"/>
          <w:sz w:val="26"/>
          <w:szCs w:val="26"/>
        </w:rPr>
      </w:pPr>
      <w:r w:rsidRPr="00066512">
        <w:rPr>
          <w:color w:val="000000"/>
          <w:sz w:val="26"/>
          <w:szCs w:val="26"/>
        </w:rPr>
        <w:br/>
        <w:t>5. I further state that all the Annexures to this Special Leave Petition are true copies of their respective originals.</w:t>
      </w:r>
    </w:p>
    <w:p w14:paraId="12965E9D" w14:textId="77777777" w:rsidR="00066512" w:rsidRPr="00066512" w:rsidRDefault="00066512" w:rsidP="00066512">
      <w:pPr>
        <w:pStyle w:val="NormalWeb"/>
        <w:jc w:val="both"/>
        <w:rPr>
          <w:color w:val="000000"/>
          <w:sz w:val="26"/>
          <w:szCs w:val="26"/>
        </w:rPr>
      </w:pPr>
      <w:r w:rsidRPr="00066512">
        <w:rPr>
          <w:color w:val="000000"/>
          <w:sz w:val="26"/>
          <w:szCs w:val="26"/>
        </w:rPr>
        <w:br/>
        <w:t>6. I further state and submit that the names of the parties are the same as before the Hon'ble High Court.</w:t>
      </w:r>
    </w:p>
    <w:p w14:paraId="2DB8666F" w14:textId="77777777" w:rsidR="00066512" w:rsidRPr="00066512" w:rsidRDefault="00066512" w:rsidP="00066512">
      <w:pPr>
        <w:pStyle w:val="NormalWeb"/>
        <w:jc w:val="both"/>
        <w:rPr>
          <w:color w:val="000000"/>
          <w:sz w:val="26"/>
          <w:szCs w:val="26"/>
        </w:rPr>
      </w:pPr>
      <w:r w:rsidRPr="00066512">
        <w:rPr>
          <w:color w:val="000000"/>
          <w:sz w:val="26"/>
          <w:szCs w:val="26"/>
        </w:rPr>
        <w:br/>
        <w:t>7. I state that I have accordingly instructed my advocate on record and the Special Leave Petition and the accompanying documents, application for exemption have been drafted on the basis of my instruction as stated above. I have fully understood and I am aware that on the basis of my instructions the advocate on record will file a certificate certifying the above before this Hon'ble Court.</w:t>
      </w:r>
    </w:p>
    <w:p w14:paraId="163E748D" w14:textId="77777777" w:rsidR="00066512" w:rsidRPr="00066512" w:rsidRDefault="00066512" w:rsidP="00066512">
      <w:pPr>
        <w:pStyle w:val="NormalWeb"/>
        <w:jc w:val="right"/>
        <w:rPr>
          <w:color w:val="000000"/>
          <w:sz w:val="26"/>
          <w:szCs w:val="26"/>
        </w:rPr>
      </w:pPr>
      <w:r w:rsidRPr="00066512">
        <w:rPr>
          <w:color w:val="000000"/>
          <w:sz w:val="26"/>
          <w:szCs w:val="26"/>
        </w:rPr>
        <w:t>DEPONENT</w:t>
      </w:r>
    </w:p>
    <w:p w14:paraId="7509F43D" w14:textId="77777777" w:rsidR="00066512" w:rsidRPr="00066512" w:rsidRDefault="00066512" w:rsidP="00066512">
      <w:pPr>
        <w:pStyle w:val="NormalWeb"/>
        <w:jc w:val="both"/>
        <w:rPr>
          <w:color w:val="000000"/>
          <w:sz w:val="26"/>
          <w:szCs w:val="26"/>
        </w:rPr>
      </w:pPr>
      <w:r w:rsidRPr="00066512">
        <w:rPr>
          <w:color w:val="000000"/>
          <w:sz w:val="26"/>
          <w:szCs w:val="26"/>
        </w:rPr>
        <w:t>VERIFICATION:</w:t>
      </w:r>
      <w:r w:rsidRPr="00066512">
        <w:rPr>
          <w:color w:val="000000"/>
          <w:sz w:val="26"/>
          <w:szCs w:val="26"/>
        </w:rPr>
        <w:br/>
        <w:t>I the above named deponent do hereby verify that the contents of the aforesaid affidavit from para ____ to ____ are true and correct to the best of my knowledge, no part of it is false nothing material has been concealed there from.</w:t>
      </w:r>
      <w:r w:rsidRPr="00066512">
        <w:rPr>
          <w:color w:val="000000"/>
          <w:sz w:val="26"/>
          <w:szCs w:val="26"/>
        </w:rPr>
        <w:br/>
        <w:t>Verified at New Delhi on this ____ day of _____________ 20__.</w:t>
      </w:r>
    </w:p>
    <w:p w14:paraId="19EBB466" w14:textId="77777777" w:rsidR="00066512" w:rsidRPr="00066512" w:rsidRDefault="00066512" w:rsidP="00066512">
      <w:pPr>
        <w:pStyle w:val="NormalWeb"/>
        <w:jc w:val="right"/>
        <w:rPr>
          <w:color w:val="000000"/>
          <w:sz w:val="26"/>
          <w:szCs w:val="26"/>
        </w:rPr>
      </w:pPr>
      <w:r w:rsidRPr="00066512">
        <w:rPr>
          <w:color w:val="000000"/>
          <w:sz w:val="26"/>
          <w:szCs w:val="26"/>
        </w:rPr>
        <w:br/>
        <w:t>DEPONENT</w:t>
      </w:r>
    </w:p>
    <w:p w14:paraId="24B7FFBB" w14:textId="77777777" w:rsidR="000C73C7" w:rsidRPr="00066512" w:rsidRDefault="00066512">
      <w:pPr>
        <w:rPr>
          <w:rFonts w:ascii="Times New Roman" w:hAnsi="Times New Roman" w:cs="Times New Roman"/>
        </w:rPr>
      </w:pPr>
    </w:p>
    <w:sectPr w:rsidR="000C73C7" w:rsidRPr="00066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12"/>
    <w:rsid w:val="00066512"/>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C1F2"/>
  <w15:chartTrackingRefBased/>
  <w15:docId w15:val="{0D5BBAE3-65C2-4D62-B3D8-EC86A29E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512"/>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2021-05-14T09:42:00Z</dcterms:created>
  <dcterms:modified xsi:type="dcterms:W3CDTF">2021-05-14T09:43:00Z</dcterms:modified>
</cp:coreProperties>
</file>