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lang w:val="en-US"/>
        </w:rPr>
        <w:t>1.</w:t>
      </w:r>
    </w:p>
    <w:p w:rsid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Create a SQL script to insert a new order into an Orders table, </w:t>
      </w:r>
      <w:proofErr w:type="gram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then</w:t>
      </w:r>
      <w:proofErr w:type="gram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use COMMIT to save the transaction and verify that the new order persists after reconnecting to the database.</w:t>
      </w:r>
    </w:p>
    <w:p w:rsid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</w:p>
    <w:p w:rsid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CREATE TABLE Orders1 (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   </w:t>
      </w:r>
      <w:proofErr w:type="spellStart"/>
      <w:proofErr w:type="gram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order_id</w:t>
      </w:r>
      <w:proofErr w:type="spellEnd"/>
      <w:proofErr w:type="gram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INT PRIMARY KEY,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   </w:t>
      </w:r>
      <w:proofErr w:type="spellStart"/>
      <w:proofErr w:type="gram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customer_name</w:t>
      </w:r>
      <w:proofErr w:type="spellEnd"/>
      <w:proofErr w:type="gram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VARCHAR(50),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   </w:t>
      </w:r>
      <w:proofErr w:type="gram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amount</w:t>
      </w:r>
      <w:proofErr w:type="gram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DECIMAL(10,2)</w:t>
      </w:r>
    </w:p>
    <w:p w:rsid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);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lang w:val="en-US"/>
        </w:rPr>
        <w:t>2.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Simulate a 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Zomato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-style food order process: insert two new items into an 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OrderItems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table, </w:t>
      </w:r>
      <w:proofErr w:type="gram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then</w:t>
      </w:r>
      <w:proofErr w:type="gram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use ROLLBACK to undo the changes before committing. Check that no new items remain in the table after rollback.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lang w:val="en-US"/>
        </w:rPr>
        <w:t>3.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In a 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Flipkart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-like shopping cart scenario, use SAVEPOINT to mark a point after adding a product to the Cart table, add another product, </w:t>
      </w:r>
      <w:proofErr w:type="gram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then</w:t>
      </w:r>
      <w:proofErr w:type="gram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use ROLLBACK TO SAVEPOINT to undo only the last addition. Show the final contents of the Cart table.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lang w:val="en-US"/>
        </w:rPr>
        <w:t>4.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Write a trigger on a Wallet table that automatically deducts the purchase amount from the user's balance whenever a new transaction is inserted, similar to how 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Paytm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updates wallet balance after a payment.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lang w:val="en-US"/>
        </w:rPr>
        <w:t>5.</w:t>
      </w:r>
    </w:p>
    <w:p w:rsidR="000B6CB8" w:rsidRPr="000B6CB8" w:rsidRDefault="000B6CB8" w:rsidP="000B6C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1"/>
          <w:szCs w:val="21"/>
          <w:lang w:val="en-US"/>
        </w:rPr>
      </w:pPr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Use 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ChatGPT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to generate a SQL test scenario where a trigger incorrectly updates a user's balance after an expense entry. Paste the scenario and your corrected trigger code, explaining how you fixed the error</w:t>
      </w:r>
      <w:proofErr w:type="gram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.&lt;</w:t>
      </w:r>
      <w:proofErr w:type="spellStart"/>
      <w:proofErr w:type="gram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br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&gt;&lt;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br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&gt;&lt;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em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&gt;&lt;strong&gt;Hint:&lt;/strong&gt; Ask 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ChatGPT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 xml:space="preserve"> for a buggy trigger example and a test case that exposes the bug.&lt;/</w:t>
      </w:r>
      <w:proofErr w:type="spellStart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em</w:t>
      </w:r>
      <w:proofErr w:type="spellEnd"/>
      <w:r w:rsidRPr="000B6CB8">
        <w:rPr>
          <w:rFonts w:ascii="Segoe UI" w:eastAsia="Times New Roman" w:hAnsi="Segoe UI" w:cs="Segoe UI"/>
          <w:color w:val="878A99"/>
          <w:sz w:val="21"/>
          <w:szCs w:val="21"/>
          <w:lang w:val="en-US"/>
        </w:rPr>
        <w:t>&gt;</w:t>
      </w:r>
    </w:p>
    <w:p w:rsidR="00DA2DCC" w:rsidRPr="000B6CB8" w:rsidRDefault="00DA2DCC">
      <w:pPr>
        <w:rPr>
          <w:lang w:val="en-US"/>
        </w:rPr>
      </w:pPr>
    </w:p>
    <w:sectPr w:rsidR="00DA2DCC" w:rsidRPr="000B6CB8" w:rsidSect="00DA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B6CB8"/>
    <w:rsid w:val="000B6CB8"/>
    <w:rsid w:val="00DA2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D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B6C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36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5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2026-10-11T12:33:00Z</dcterms:created>
  <dcterms:modified xsi:type="dcterms:W3CDTF">2026-10-11T12:42:00Z</dcterms:modified>
</cp:coreProperties>
</file>