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129" w:rsidRDefault="00646129">
      <w:pPr>
        <w:spacing w:after="160" w:line="259" w:lineRule="auto"/>
        <w:ind w:firstLine="0"/>
        <w:jc w:val="left"/>
        <w:rPr>
          <w:b/>
        </w:rPr>
      </w:pPr>
    </w:p>
    <w:p w:rsidR="00646129" w:rsidRDefault="00646129" w:rsidP="00593F0E">
      <w:pPr>
        <w:pStyle w:val="NormalnyBezOdseku"/>
        <w:jc w:val="center"/>
        <w:rPr>
          <w:b/>
          <w:sz w:val="36"/>
        </w:rPr>
      </w:pPr>
    </w:p>
    <w:p w:rsidR="00593F0E" w:rsidRPr="00593F0E" w:rsidRDefault="00593F0E" w:rsidP="00593F0E">
      <w:pPr>
        <w:pStyle w:val="NormalnyBezOdseku"/>
        <w:jc w:val="center"/>
        <w:rPr>
          <w:b/>
          <w:sz w:val="36"/>
        </w:rPr>
      </w:pPr>
      <w:r w:rsidRPr="00593F0E">
        <w:rPr>
          <w:b/>
          <w:sz w:val="36"/>
        </w:rPr>
        <w:t>ŽILINSKÁ UNIVERZITA V ŽILINE</w:t>
      </w:r>
    </w:p>
    <w:p w:rsidR="00593F0E" w:rsidRPr="00593F0E" w:rsidRDefault="00062555" w:rsidP="00593F0E">
      <w:pPr>
        <w:pStyle w:val="NormalnyBezOdseku"/>
        <w:jc w:val="center"/>
        <w:rPr>
          <w:sz w:val="32"/>
        </w:rPr>
      </w:pPr>
      <w:r>
        <w:rPr>
          <w:rFonts w:ascii="Arial" w:hAnsi="Arial" w:cs="Arial"/>
          <w:sz w:val="36"/>
          <w:szCs w:val="36"/>
          <w:shd w:val="clear" w:color="auto" w:fill="FFFFFF"/>
        </w:rPr>
        <w:t>Fakulta riadenia a informatiky</w:t>
      </w: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062555" w:rsidRDefault="00062555" w:rsidP="00593F0E">
      <w:pPr>
        <w:pStyle w:val="NormalnyBezOdseku"/>
        <w:jc w:val="center"/>
      </w:pPr>
    </w:p>
    <w:p w:rsidR="00593F0E" w:rsidRDefault="00593F0E" w:rsidP="00593F0E">
      <w:pPr>
        <w:pStyle w:val="NormalnyBezOdseku"/>
        <w:jc w:val="center"/>
      </w:pPr>
    </w:p>
    <w:p w:rsidR="00593F0E" w:rsidRPr="00062555" w:rsidRDefault="00593F0E" w:rsidP="00593F0E">
      <w:pPr>
        <w:pStyle w:val="NormalnyBezOdseku"/>
        <w:jc w:val="center"/>
        <w:rPr>
          <w:b/>
          <w:sz w:val="48"/>
        </w:rPr>
      </w:pPr>
      <w:r w:rsidRPr="00062555">
        <w:rPr>
          <w:b/>
          <w:sz w:val="48"/>
        </w:rPr>
        <w:t>BAKALÁRSKA PRÁCA</w:t>
      </w:r>
    </w:p>
    <w:p w:rsidR="00593F0E" w:rsidRDefault="00593F0E" w:rsidP="00593F0E">
      <w:pPr>
        <w:pStyle w:val="NormalnyBezOdseku"/>
        <w:jc w:val="center"/>
      </w:pPr>
    </w:p>
    <w:p w:rsidR="00593F0E" w:rsidRDefault="00593F0E" w:rsidP="00593F0E">
      <w:pPr>
        <w:pStyle w:val="NormalnyBezOdseku"/>
        <w:jc w:val="center"/>
      </w:pPr>
    </w:p>
    <w:p w:rsidR="004C4A4D" w:rsidRDefault="004C4A4D" w:rsidP="00593F0E">
      <w:pPr>
        <w:pStyle w:val="NormalnyBezOdseku"/>
        <w:jc w:val="center"/>
      </w:pPr>
    </w:p>
    <w:p w:rsidR="00062555" w:rsidRDefault="00062555"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Pr="00593F0E" w:rsidRDefault="00062555" w:rsidP="00BB4DB4">
      <w:pPr>
        <w:pStyle w:val="NormalnyBezOdseku"/>
        <w:spacing w:line="240" w:lineRule="auto"/>
        <w:jc w:val="center"/>
        <w:rPr>
          <w:sz w:val="36"/>
        </w:rPr>
      </w:pPr>
      <w:r>
        <w:rPr>
          <w:sz w:val="36"/>
        </w:rPr>
        <w:t>Patrik Naď</w:t>
      </w:r>
    </w:p>
    <w:p w:rsidR="00593F0E" w:rsidRPr="004C4A4D" w:rsidRDefault="00062555" w:rsidP="00646129">
      <w:pPr>
        <w:pStyle w:val="NormalnyBezOdseku"/>
        <w:spacing w:before="240"/>
        <w:jc w:val="center"/>
        <w:rPr>
          <w:b/>
          <w:sz w:val="36"/>
        </w:rPr>
      </w:pPr>
      <w:r w:rsidRPr="00062555">
        <w:rPr>
          <w:b/>
          <w:sz w:val="36"/>
        </w:rPr>
        <w:t xml:space="preserve">Informačný systém pre riadenie svetelných tabúľ </w:t>
      </w:r>
      <w:r>
        <w:rPr>
          <w:b/>
          <w:sz w:val="36"/>
        </w:rPr>
        <w:br/>
      </w:r>
      <w:r w:rsidRPr="00062555">
        <w:rPr>
          <w:b/>
          <w:sz w:val="36"/>
        </w:rPr>
        <w:t>na športoviskách</w:t>
      </w:r>
    </w:p>
    <w:p w:rsidR="00593F0E" w:rsidRDefault="00593F0E" w:rsidP="00BB4DB4">
      <w:pPr>
        <w:pStyle w:val="NormalnyBezOdseku"/>
        <w:spacing w:line="240" w:lineRule="auto"/>
        <w:jc w:val="center"/>
      </w:pPr>
      <w:r>
        <w:t xml:space="preserve">Vedúci práce: </w:t>
      </w:r>
      <w:r w:rsidR="00062555" w:rsidRPr="00062555">
        <w:t>Ing. Marek Kvet, PhD.</w:t>
      </w:r>
    </w:p>
    <w:p w:rsidR="00593F0E" w:rsidRDefault="00593F0E" w:rsidP="00BB4DB4">
      <w:pPr>
        <w:pStyle w:val="NormalnyBezOdseku"/>
        <w:spacing w:line="240" w:lineRule="auto"/>
        <w:jc w:val="center"/>
      </w:pPr>
      <w:r w:rsidRPr="00062555">
        <w:rPr>
          <w:highlight w:val="yellow"/>
        </w:rPr>
        <w:t>Registračné číslo:</w:t>
      </w:r>
    </w:p>
    <w:p w:rsidR="000826A1" w:rsidRDefault="00593F0E" w:rsidP="00BB4DB4">
      <w:pPr>
        <w:pStyle w:val="NormalnyBezOdseku"/>
        <w:spacing w:line="240" w:lineRule="auto"/>
        <w:jc w:val="center"/>
        <w:rPr>
          <w:highlight w:val="yellow"/>
        </w:rPr>
        <w:sectPr w:rsidR="000826A1" w:rsidSect="00DF773E">
          <w:headerReference w:type="default" r:id="rId8"/>
          <w:footerReference w:type="default" r:id="rId9"/>
          <w:pgSz w:w="11906" w:h="16838" w:code="9"/>
          <w:pgMar w:top="1418" w:right="1134" w:bottom="1418" w:left="1985" w:header="709" w:footer="709" w:gutter="0"/>
          <w:cols w:space="708"/>
          <w:titlePg/>
          <w:docGrid w:linePitch="360"/>
        </w:sectPr>
      </w:pPr>
      <w:r w:rsidRPr="00062555">
        <w:t xml:space="preserve">Žilina, </w:t>
      </w:r>
      <w:r w:rsidR="00062555" w:rsidRPr="00062555">
        <w:t>2018</w:t>
      </w:r>
    </w:p>
    <w:p w:rsidR="00646129" w:rsidRDefault="00646129" w:rsidP="00BB4DB4">
      <w:pPr>
        <w:pStyle w:val="NormalnyBezOdseku"/>
        <w:jc w:val="center"/>
        <w:rPr>
          <w:b/>
          <w:sz w:val="36"/>
        </w:rPr>
      </w:pPr>
    </w:p>
    <w:p w:rsidR="00646129" w:rsidRDefault="00646129" w:rsidP="00BB4DB4">
      <w:pPr>
        <w:pStyle w:val="NormalnyBezOdseku"/>
        <w:jc w:val="center"/>
        <w:rPr>
          <w:b/>
          <w:sz w:val="36"/>
        </w:rPr>
      </w:pPr>
    </w:p>
    <w:p w:rsidR="00BB4DB4" w:rsidRPr="00BB4DB4" w:rsidRDefault="00BB4DB4" w:rsidP="00BB4DB4">
      <w:pPr>
        <w:pStyle w:val="NormalnyBezOdseku"/>
        <w:jc w:val="center"/>
        <w:rPr>
          <w:b/>
          <w:sz w:val="36"/>
        </w:rPr>
      </w:pPr>
      <w:r w:rsidRPr="00BB4DB4">
        <w:rPr>
          <w:b/>
          <w:sz w:val="36"/>
        </w:rPr>
        <w:t>ŽILINSKÁ UNIVERZITA V ŽILINE</w:t>
      </w:r>
    </w:p>
    <w:p w:rsidR="00062555" w:rsidRPr="00593F0E" w:rsidRDefault="00062555" w:rsidP="00062555">
      <w:pPr>
        <w:pStyle w:val="NormalnyBezOdseku"/>
        <w:jc w:val="center"/>
        <w:rPr>
          <w:sz w:val="32"/>
        </w:rPr>
      </w:pPr>
      <w:r>
        <w:rPr>
          <w:rFonts w:ascii="Arial" w:hAnsi="Arial" w:cs="Arial"/>
          <w:sz w:val="36"/>
          <w:szCs w:val="36"/>
          <w:shd w:val="clear" w:color="auto" w:fill="FFFFFF"/>
        </w:rPr>
        <w:t>Fakulta riadenia a informatiky</w:t>
      </w:r>
    </w:p>
    <w:p w:rsidR="00BB4DB4" w:rsidRPr="00BB4DB4" w:rsidRDefault="00BB4DB4" w:rsidP="00BB4DB4">
      <w:pPr>
        <w:pStyle w:val="NormalnyBezOdseku"/>
        <w:jc w:val="center"/>
      </w:pPr>
    </w:p>
    <w:p w:rsidR="00BB4DB4" w:rsidRDefault="00BB4DB4" w:rsidP="00BB4DB4">
      <w:pPr>
        <w:pStyle w:val="NormalnyBezOdseku"/>
        <w:jc w:val="center"/>
      </w:pPr>
    </w:p>
    <w:p w:rsidR="00646129" w:rsidRDefault="00646129" w:rsidP="00BB4DB4">
      <w:pPr>
        <w:pStyle w:val="NormalnyBezOdseku"/>
        <w:jc w:val="center"/>
      </w:pPr>
    </w:p>
    <w:p w:rsidR="00646129" w:rsidRDefault="00646129" w:rsidP="00BB4DB4">
      <w:pPr>
        <w:pStyle w:val="NormalnyBezOdseku"/>
        <w:jc w:val="center"/>
      </w:pPr>
    </w:p>
    <w:p w:rsidR="00646129" w:rsidRDefault="00646129" w:rsidP="00BB4DB4">
      <w:pPr>
        <w:pStyle w:val="NormalnyBezOdseku"/>
        <w:jc w:val="center"/>
      </w:pPr>
    </w:p>
    <w:p w:rsidR="00646129" w:rsidRPr="00BB4DB4" w:rsidRDefault="00646129" w:rsidP="00BB4DB4">
      <w:pPr>
        <w:pStyle w:val="NormalnyBezOdseku"/>
        <w:jc w:val="center"/>
      </w:pPr>
    </w:p>
    <w:p w:rsidR="00062555" w:rsidRPr="00062555" w:rsidRDefault="00062555" w:rsidP="00062555">
      <w:pPr>
        <w:pStyle w:val="NormalnyBezOdseku"/>
        <w:jc w:val="center"/>
        <w:rPr>
          <w:b/>
          <w:sz w:val="48"/>
        </w:rPr>
      </w:pPr>
      <w:r w:rsidRPr="00062555">
        <w:rPr>
          <w:b/>
          <w:sz w:val="48"/>
        </w:rPr>
        <w:t>BAKALÁRSKA PRÁCA</w:t>
      </w:r>
    </w:p>
    <w:p w:rsidR="00BB4DB4" w:rsidRPr="00062555" w:rsidRDefault="00BB4DB4" w:rsidP="00BB4DB4">
      <w:pPr>
        <w:pStyle w:val="NormalnyBezOdseku"/>
        <w:jc w:val="center"/>
        <w:rPr>
          <w:sz w:val="36"/>
        </w:rPr>
      </w:pPr>
      <w:r w:rsidRPr="00062555">
        <w:rPr>
          <w:sz w:val="36"/>
        </w:rPr>
        <w:t>ŠTUDIJNÝ ODBOR:</w:t>
      </w:r>
      <w:r w:rsidR="00062555">
        <w:rPr>
          <w:sz w:val="36"/>
        </w:rPr>
        <w:t xml:space="preserve"> </w:t>
      </w:r>
      <w:r w:rsidR="00062555" w:rsidRPr="00062555">
        <w:rPr>
          <w:sz w:val="36"/>
        </w:rPr>
        <w:t>INFORMATIKA</w:t>
      </w:r>
    </w:p>
    <w:p w:rsidR="00BB4DB4" w:rsidRPr="00646129" w:rsidRDefault="00BB4DB4" w:rsidP="00BB4DB4">
      <w:pPr>
        <w:pStyle w:val="NormalnyBezOdseku"/>
        <w:jc w:val="center"/>
        <w:rPr>
          <w:sz w:val="40"/>
        </w:rPr>
      </w:pPr>
    </w:p>
    <w:p w:rsidR="00BB4DB4" w:rsidRPr="00BB4DB4" w:rsidRDefault="00BB4DB4" w:rsidP="00BB4DB4">
      <w:pPr>
        <w:pStyle w:val="NormalnyBezOdseku"/>
        <w:jc w:val="center"/>
      </w:pPr>
    </w:p>
    <w:p w:rsidR="00BB4DB4" w:rsidRPr="00BB4DB4" w:rsidRDefault="00BB4DB4" w:rsidP="00BB4DB4">
      <w:pPr>
        <w:pStyle w:val="NormalnyBezOdseku"/>
        <w:jc w:val="center"/>
      </w:pPr>
    </w:p>
    <w:p w:rsidR="00062555" w:rsidRPr="00593F0E" w:rsidRDefault="00062555" w:rsidP="00062555">
      <w:pPr>
        <w:pStyle w:val="NormalnyBezOdseku"/>
        <w:spacing w:line="240" w:lineRule="auto"/>
        <w:jc w:val="center"/>
        <w:rPr>
          <w:sz w:val="36"/>
        </w:rPr>
      </w:pPr>
      <w:r>
        <w:rPr>
          <w:sz w:val="36"/>
        </w:rPr>
        <w:t>Patrik Naď</w:t>
      </w:r>
    </w:p>
    <w:p w:rsidR="00BB4DB4" w:rsidRPr="007814B5" w:rsidRDefault="00062555" w:rsidP="00BB4DB4">
      <w:pPr>
        <w:pStyle w:val="NormalnyBezOdseku"/>
        <w:jc w:val="center"/>
        <w:rPr>
          <w:b/>
          <w:sz w:val="36"/>
        </w:rPr>
      </w:pPr>
      <w:r w:rsidRPr="00062555">
        <w:rPr>
          <w:b/>
          <w:sz w:val="36"/>
        </w:rPr>
        <w:t xml:space="preserve">Informačný systém pre riadenie svetelných tabúľ </w:t>
      </w:r>
      <w:r>
        <w:rPr>
          <w:b/>
          <w:sz w:val="36"/>
        </w:rPr>
        <w:br/>
      </w:r>
      <w:r w:rsidRPr="00062555">
        <w:rPr>
          <w:b/>
          <w:sz w:val="36"/>
        </w:rPr>
        <w:t>na športoviskách</w:t>
      </w:r>
    </w:p>
    <w:p w:rsidR="00BB4DB4" w:rsidRPr="00BB4DB4" w:rsidRDefault="00BB4DB4" w:rsidP="00BB4DB4">
      <w:pPr>
        <w:pStyle w:val="NormalnyBezOdseku"/>
        <w:spacing w:line="240" w:lineRule="auto"/>
        <w:jc w:val="center"/>
      </w:pPr>
      <w:r w:rsidRPr="00BB4DB4">
        <w:t>Žilinská univerzita v Žiline</w:t>
      </w:r>
    </w:p>
    <w:p w:rsidR="00BB4DB4" w:rsidRPr="00BB4DB4" w:rsidRDefault="00062555" w:rsidP="00BB4DB4">
      <w:pPr>
        <w:pStyle w:val="NormalnyBezOdseku"/>
        <w:spacing w:line="240" w:lineRule="auto"/>
        <w:jc w:val="center"/>
      </w:pPr>
      <w:r w:rsidRPr="00062555">
        <w:t>Fakulta riadenia a informatik</w:t>
      </w:r>
    </w:p>
    <w:p w:rsidR="00BB4DB4" w:rsidRPr="00BB4DB4" w:rsidRDefault="00C00B8E" w:rsidP="00BB4DB4">
      <w:pPr>
        <w:pStyle w:val="NormalnyBezOdseku"/>
        <w:spacing w:line="240" w:lineRule="auto"/>
        <w:jc w:val="center"/>
      </w:pPr>
      <w:r w:rsidRPr="00062555">
        <w:rPr>
          <w:highlight w:val="yellow"/>
        </w:rPr>
        <w:t>Školiace pracovisko..............</w:t>
      </w:r>
      <w:r w:rsidR="00BB4DB4" w:rsidRPr="00BB4DB4">
        <w:t xml:space="preserve"> </w:t>
      </w:r>
    </w:p>
    <w:p w:rsidR="00AA0A2B" w:rsidRDefault="00062555" w:rsidP="00BB4DB4">
      <w:pPr>
        <w:pStyle w:val="NormalnyBezOdseku"/>
        <w:spacing w:line="240" w:lineRule="auto"/>
        <w:jc w:val="center"/>
      </w:pPr>
      <w:r>
        <w:t>Žilina, 2018</w:t>
      </w:r>
    </w:p>
    <w:p w:rsidR="00AA0A2B" w:rsidRDefault="00AA0A2B">
      <w:pPr>
        <w:spacing w:after="160" w:line="259" w:lineRule="auto"/>
        <w:ind w:firstLine="0"/>
        <w:jc w:val="left"/>
        <w:rPr>
          <w:szCs w:val="24"/>
        </w:rPr>
      </w:pPr>
      <w:r>
        <w:br w:type="page"/>
      </w:r>
    </w:p>
    <w:p w:rsidR="00133A13" w:rsidRPr="00133A13" w:rsidRDefault="00133A13" w:rsidP="00133A13">
      <w:pPr>
        <w:pStyle w:val="NormalnyBezOdseku"/>
        <w:spacing w:line="240" w:lineRule="auto"/>
        <w:rPr>
          <w:sz w:val="280"/>
        </w:rPr>
      </w:pPr>
      <w:r w:rsidRPr="00133A13">
        <w:rPr>
          <w:sz w:val="144"/>
          <w:highlight w:val="yellow"/>
        </w:rPr>
        <w:lastRenderedPageBreak/>
        <w:t>Zadanie</w:t>
      </w:r>
    </w:p>
    <w:p w:rsidR="00133A13" w:rsidRDefault="00133A13">
      <w:pPr>
        <w:spacing w:after="0" w:line="240" w:lineRule="auto"/>
        <w:ind w:firstLine="0"/>
        <w:jc w:val="left"/>
        <w:rPr>
          <w:szCs w:val="24"/>
        </w:rPr>
      </w:pPr>
      <w:r>
        <w:br w:type="page"/>
      </w:r>
    </w:p>
    <w:p w:rsidR="00BB4DB4" w:rsidRDefault="00BB4DB4" w:rsidP="00133A13">
      <w:pPr>
        <w:pStyle w:val="NormalnyBezOdseku"/>
        <w:spacing w:line="240" w:lineRule="auto"/>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3AC3" w:rsidRPr="008B73C7" w:rsidRDefault="00083AC3" w:rsidP="00083AC3">
      <w:pPr>
        <w:pStyle w:val="Nadpis4"/>
      </w:pPr>
      <w:r>
        <w:t>Úvodné pokyny pre použitie šablóny</w:t>
      </w:r>
    </w:p>
    <w:p w:rsidR="00083AC3" w:rsidRPr="008B73C7" w:rsidRDefault="00083AC3" w:rsidP="00083AC3">
      <w:pPr>
        <w:spacing w:line="240" w:lineRule="auto"/>
        <w:ind w:firstLine="0"/>
      </w:pPr>
    </w:p>
    <w:p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rsidR="002211B3" w:rsidRPr="00083AC3" w:rsidRDefault="00083AC3" w:rsidP="00083AC3">
      <w:pPr>
        <w:pStyle w:val="Nadpis4"/>
        <w:rPr>
          <w:i/>
        </w:rPr>
      </w:pPr>
      <w:r>
        <w:t>(Pri vytváraní svojho dokumentu pokyny pre použitie šablóny vymažte!)</w:t>
      </w:r>
    </w:p>
    <w:p w:rsidR="00AA0A2B" w:rsidRPr="00083AC3" w:rsidRDefault="00AA0A2B" w:rsidP="002211B3">
      <w:pPr>
        <w:spacing w:line="240" w:lineRule="auto"/>
        <w:ind w:firstLine="0"/>
        <w:rPr>
          <w:rStyle w:val="Siln"/>
          <w:i/>
        </w:rPr>
      </w:pPr>
    </w:p>
    <w:p w:rsidR="000D424E" w:rsidRDefault="000D424E" w:rsidP="002211B3">
      <w:pPr>
        <w:spacing w:line="240" w:lineRule="auto"/>
        <w:ind w:firstLine="0"/>
        <w:rPr>
          <w:rStyle w:val="Siln"/>
        </w:rPr>
      </w:pPr>
    </w:p>
    <w:p w:rsidR="000D424E" w:rsidRDefault="000D424E" w:rsidP="002211B3">
      <w:pPr>
        <w:spacing w:line="240" w:lineRule="auto"/>
        <w:ind w:firstLine="0"/>
        <w:rPr>
          <w:rStyle w:val="Siln"/>
        </w:rPr>
      </w:pPr>
    </w:p>
    <w:p w:rsidR="000D424E" w:rsidRDefault="000D424E" w:rsidP="002211B3">
      <w:pPr>
        <w:spacing w:line="240" w:lineRule="auto"/>
        <w:ind w:firstLine="0"/>
        <w:rPr>
          <w:rStyle w:val="Siln"/>
        </w:rPr>
      </w:pPr>
    </w:p>
    <w:p w:rsidR="000D424E" w:rsidRDefault="000D424E" w:rsidP="002211B3">
      <w:pPr>
        <w:spacing w:line="240" w:lineRule="auto"/>
        <w:ind w:firstLine="0"/>
        <w:rPr>
          <w:rStyle w:val="Siln"/>
        </w:rPr>
      </w:pPr>
    </w:p>
    <w:p w:rsidR="000D424E" w:rsidRDefault="000D424E" w:rsidP="002211B3">
      <w:pPr>
        <w:spacing w:line="240" w:lineRule="auto"/>
        <w:ind w:firstLine="0"/>
        <w:rPr>
          <w:rStyle w:val="Siln"/>
        </w:rPr>
      </w:pPr>
    </w:p>
    <w:p w:rsidR="000D424E" w:rsidRDefault="000D424E" w:rsidP="002211B3">
      <w:pPr>
        <w:spacing w:line="240" w:lineRule="auto"/>
        <w:ind w:firstLine="0"/>
        <w:rPr>
          <w:rStyle w:val="Siln"/>
        </w:rPr>
      </w:pPr>
    </w:p>
    <w:p w:rsidR="000D424E" w:rsidRDefault="000D424E" w:rsidP="002211B3">
      <w:pPr>
        <w:spacing w:line="240" w:lineRule="auto"/>
        <w:ind w:firstLine="0"/>
        <w:rPr>
          <w:rStyle w:val="Siln"/>
        </w:rPr>
      </w:pPr>
    </w:p>
    <w:p w:rsidR="000D424E" w:rsidRPr="008B73C7" w:rsidRDefault="000D424E" w:rsidP="002211B3">
      <w:pPr>
        <w:spacing w:line="240" w:lineRule="auto"/>
        <w:ind w:firstLine="0"/>
        <w:rPr>
          <w:rStyle w:val="Siln"/>
        </w:rPr>
      </w:pPr>
    </w:p>
    <w:p w:rsidR="00CF729E" w:rsidRDefault="00657D7E" w:rsidP="008B6EFA">
      <w:pPr>
        <w:pStyle w:val="Nadpis4"/>
      </w:pPr>
      <w:hyperlink r:id="rId10" w:anchor="Čestné_vyhlásenie" w:history="1">
        <w:r w:rsidR="001E5D87" w:rsidRPr="001E5D87">
          <w:t>Čestné vyhlásenie</w:t>
        </w:r>
      </w:hyperlink>
    </w:p>
    <w:p w:rsidR="00AA0A2B" w:rsidRDefault="007E4F27" w:rsidP="00FC6FC4">
      <w:r>
        <w:t>Podľa národnej legislatívy n</w:t>
      </w:r>
      <w:r w:rsidR="00E403C7">
        <w:t xml:space="preserve">ie je </w:t>
      </w:r>
      <w:r>
        <w:t xml:space="preserve">v záverečnej práci </w:t>
      </w:r>
      <w:r w:rsidR="00E403C7">
        <w:t>povinné</w:t>
      </w:r>
      <w:r w:rsidR="00C00B8E">
        <w:t>.</w:t>
      </w:r>
    </w:p>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0D424E" w:rsidRDefault="000D424E" w:rsidP="00FC6FC4"/>
    <w:p w:rsidR="00814158" w:rsidRDefault="00814158" w:rsidP="00FC6FC4"/>
    <w:p w:rsidR="00814158" w:rsidRDefault="00814158" w:rsidP="00FC6FC4"/>
    <w:p w:rsidR="00814158" w:rsidRDefault="00814158" w:rsidP="00FC6FC4"/>
    <w:p w:rsidR="00814158" w:rsidRDefault="00814158" w:rsidP="00FC6FC4"/>
    <w:p w:rsidR="00814158" w:rsidRDefault="00814158" w:rsidP="00FC6FC4"/>
    <w:p w:rsidR="00814158" w:rsidRDefault="00814158" w:rsidP="00FC6FC4"/>
    <w:p w:rsidR="00081566" w:rsidRPr="00FC6FC4" w:rsidRDefault="00657D7E" w:rsidP="008B6EFA">
      <w:pPr>
        <w:pStyle w:val="Nadpis4"/>
      </w:pPr>
      <w:hyperlink r:id="rId11" w:anchor="Poďakovanie" w:history="1">
        <w:r w:rsidR="00081566" w:rsidRPr="001E5D87">
          <w:t>Poďakovanie</w:t>
        </w:r>
      </w:hyperlink>
    </w:p>
    <w:p w:rsidR="007E4F27" w:rsidRDefault="007E4F27" w:rsidP="00FC6FC4">
      <w:pPr>
        <w:rPr>
          <w:b/>
        </w:rPr>
      </w:pPr>
    </w:p>
    <w:p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rsidR="00AA0A2B" w:rsidRDefault="00AA0A2B" w:rsidP="00AA0A2B"/>
    <w:p w:rsidR="00AA0A2B" w:rsidRDefault="00AA0A2B">
      <w:pPr>
        <w:spacing w:after="160" w:line="259" w:lineRule="auto"/>
        <w:ind w:firstLine="0"/>
        <w:jc w:val="left"/>
      </w:pPr>
      <w:r>
        <w:br w:type="page"/>
      </w:r>
    </w:p>
    <w:p w:rsidR="00FC6FC4" w:rsidRPr="00133A13" w:rsidRDefault="006229D1" w:rsidP="00557A42">
      <w:pPr>
        <w:pStyle w:val="Abstrakt"/>
        <w:rPr>
          <w:highlight w:val="yellow"/>
        </w:rPr>
      </w:pPr>
      <w:r w:rsidRPr="00133A13">
        <w:rPr>
          <w:highlight w:val="yellow"/>
        </w:rPr>
        <w:lastRenderedPageBreak/>
        <w:fldChar w:fldCharType="begin"/>
      </w:r>
      <w:r w:rsidR="00DD4125" w:rsidRPr="00133A13">
        <w:rPr>
          <w:highlight w:val="yellow"/>
        </w:rPr>
        <w:instrText>HYPERLINK "Pokyny_pre_vypracovanie_ZP.docx" \l "Abstrakt"</w:instrText>
      </w:r>
      <w:r w:rsidRPr="00133A13">
        <w:rPr>
          <w:highlight w:val="yellow"/>
        </w:rPr>
        <w:fldChar w:fldCharType="separate"/>
      </w:r>
      <w:r w:rsidR="00FC6FC4" w:rsidRPr="00133A13">
        <w:rPr>
          <w:highlight w:val="yellow"/>
        </w:rPr>
        <w:t>ABSTRAKT V ŠTÁTNOM JAZYKU</w:t>
      </w:r>
    </w:p>
    <w:p w:rsidR="00415D0C" w:rsidRPr="00133A13" w:rsidRDefault="006229D1" w:rsidP="00415D0C">
      <w:pPr>
        <w:pStyle w:val="Default"/>
        <w:rPr>
          <w:sz w:val="23"/>
          <w:szCs w:val="23"/>
          <w:highlight w:val="yellow"/>
        </w:rPr>
      </w:pPr>
      <w:r w:rsidRPr="00133A13">
        <w:rPr>
          <w:b/>
          <w:highlight w:val="yellow"/>
        </w:rPr>
        <w:fldChar w:fldCharType="end"/>
      </w:r>
      <w:r w:rsidR="00415D0C" w:rsidRPr="00133A13">
        <w:rPr>
          <w:i/>
          <w:iCs/>
          <w:sz w:val="23"/>
          <w:szCs w:val="23"/>
          <w:highlight w:val="yellow"/>
        </w:rPr>
        <w:t xml:space="preserve"> </w:t>
      </w:r>
    </w:p>
    <w:p w:rsidR="00415D0C" w:rsidRPr="00133A13" w:rsidRDefault="00415D0C" w:rsidP="00006922">
      <w:pPr>
        <w:ind w:firstLine="0"/>
        <w:rPr>
          <w:b/>
          <w:highlight w:val="yellow"/>
        </w:rPr>
      </w:pPr>
      <w:r w:rsidRPr="00133A13">
        <w:rPr>
          <w:highlight w:val="yellow"/>
        </w:rPr>
        <w:t xml:space="preserve">PRIEZVISKO, Meno: </w:t>
      </w:r>
      <w:r w:rsidRPr="00133A13">
        <w:rPr>
          <w:i/>
          <w:iCs/>
          <w:highlight w:val="yellow"/>
        </w:rPr>
        <w:t xml:space="preserve">Názov témy </w:t>
      </w:r>
      <w:r w:rsidR="00006922" w:rsidRPr="00133A13">
        <w:rPr>
          <w:i/>
          <w:iCs/>
          <w:highlight w:val="yellow"/>
        </w:rPr>
        <w:t xml:space="preserve">záverečnej </w:t>
      </w:r>
      <w:r w:rsidRPr="00133A13">
        <w:rPr>
          <w:i/>
          <w:iCs/>
          <w:highlight w:val="yellow"/>
        </w:rPr>
        <w:t>práce</w:t>
      </w:r>
      <w:r w:rsidRPr="00133A13">
        <w:rPr>
          <w:highlight w:val="yellow"/>
        </w:rPr>
        <w:t xml:space="preserve">. [Bakalárska/ Diplomová/ </w:t>
      </w:r>
      <w:r w:rsidR="0090619A" w:rsidRPr="00133A13">
        <w:rPr>
          <w:highlight w:val="yellow"/>
        </w:rPr>
        <w:t>Dizertačná</w:t>
      </w:r>
      <w:r w:rsidRPr="00133A13">
        <w:rPr>
          <w:highlight w:val="yellow"/>
        </w:rPr>
        <w:t xml:space="preserve"> práca]. – Názov univerzity. Názov fakulty; Názov </w:t>
      </w:r>
      <w:r w:rsidR="00006922" w:rsidRPr="00133A13">
        <w:rPr>
          <w:highlight w:val="yellow"/>
        </w:rPr>
        <w:t>školiaceho pracoviska</w:t>
      </w:r>
      <w:r w:rsidRPr="00133A13">
        <w:rPr>
          <w:highlight w:val="yellow"/>
        </w:rPr>
        <w:t>. – Školiteľ</w:t>
      </w:r>
      <w:r w:rsidR="00006922" w:rsidRPr="00133A13">
        <w:rPr>
          <w:highlight w:val="yellow"/>
        </w:rPr>
        <w:t>/Ved</w:t>
      </w:r>
      <w:r w:rsidR="0090619A" w:rsidRPr="00133A13">
        <w:rPr>
          <w:highlight w:val="yellow"/>
        </w:rPr>
        <w:t>úci</w:t>
      </w:r>
      <w:r w:rsidRPr="00133A13">
        <w:rPr>
          <w:highlight w:val="yellow"/>
        </w:rPr>
        <w:t>: (tituly pred menom) Meno a priezvisko (tituly za menom)</w:t>
      </w:r>
      <w:r w:rsidR="0090619A" w:rsidRPr="00133A13">
        <w:rPr>
          <w:highlight w:val="yellow"/>
        </w:rPr>
        <w:t xml:space="preserve"> –  </w:t>
      </w:r>
      <w:r w:rsidRPr="00133A13">
        <w:rPr>
          <w:highlight w:val="yellow"/>
        </w:rPr>
        <w:t xml:space="preserve"> Stupeň odbornej kvalifikácie: bakalár/magister/iný. </w:t>
      </w:r>
      <w:r w:rsidR="00006922" w:rsidRPr="00133A13">
        <w:rPr>
          <w:highlight w:val="yellow"/>
        </w:rPr>
        <w:t xml:space="preserve">– </w:t>
      </w:r>
      <w:r w:rsidRPr="00133A13">
        <w:rPr>
          <w:highlight w:val="yellow"/>
        </w:rPr>
        <w:t>Mesto: skratka fakulty a univerzity, rok</w:t>
      </w:r>
      <w:r w:rsidR="00006922" w:rsidRPr="00133A13">
        <w:rPr>
          <w:highlight w:val="yellow"/>
        </w:rPr>
        <w:t xml:space="preserve"> predloženia</w:t>
      </w:r>
      <w:r w:rsidRPr="00133A13">
        <w:rPr>
          <w:highlight w:val="yellow"/>
        </w:rPr>
        <w:t>. Počet strán (napr. 35 s.)</w:t>
      </w:r>
    </w:p>
    <w:p w:rsidR="00557A42" w:rsidRPr="00133A13" w:rsidRDefault="00657D7E" w:rsidP="00557A42">
      <w:pPr>
        <w:rPr>
          <w:highlight w:val="yellow"/>
        </w:rPr>
      </w:pPr>
      <w:hyperlink r:id="rId12" w:anchor="Príklad_abstrakt" w:history="1">
        <w:r w:rsidR="00ED391E" w:rsidRPr="00133A13">
          <w:rPr>
            <w:highlight w:val="yellow"/>
          </w:rPr>
          <w:t>Vysvetlenie a</w:t>
        </w:r>
        <w:r w:rsidR="003210F0" w:rsidRPr="00133A13">
          <w:rPr>
            <w:highlight w:val="yellow"/>
          </w:rPr>
          <w:t> </w:t>
        </w:r>
        <w:r w:rsidR="00ED391E" w:rsidRPr="00133A13">
          <w:rPr>
            <w:highlight w:val="yellow"/>
          </w:rPr>
          <w:t>príklad</w:t>
        </w:r>
        <w:r w:rsidR="003210F0" w:rsidRPr="00133A13">
          <w:rPr>
            <w:highlight w:val="yellow"/>
          </w:rPr>
          <w:t>.</w:t>
        </w:r>
      </w:hyperlink>
      <w:r w:rsidR="00ED391E" w:rsidRPr="00133A13">
        <w:rPr>
          <w:highlight w:val="yellow"/>
        </w:rPr>
        <w:t xml:space="preserve"> </w:t>
      </w:r>
    </w:p>
    <w:p w:rsidR="00194A15" w:rsidRPr="00133A13" w:rsidRDefault="00194A15" w:rsidP="00194A15">
      <w:pPr>
        <w:rPr>
          <w:highlight w:val="yellow"/>
        </w:rPr>
      </w:pPr>
    </w:p>
    <w:p w:rsidR="00194A15" w:rsidRPr="00133A13" w:rsidRDefault="00657D7E" w:rsidP="00AF590F">
      <w:pPr>
        <w:ind w:firstLine="0"/>
        <w:rPr>
          <w:highlight w:val="yellow"/>
        </w:rPr>
      </w:pPr>
      <w:hyperlink r:id="rId13" w:anchor="Kľúčové_slová" w:history="1">
        <w:r w:rsidR="00194A15" w:rsidRPr="00133A13">
          <w:rPr>
            <w:b/>
            <w:highlight w:val="yellow"/>
          </w:rPr>
          <w:t>Kľúčové slová</w:t>
        </w:r>
      </w:hyperlink>
      <w:r w:rsidR="00927969" w:rsidRPr="00133A13">
        <w:rPr>
          <w:b/>
          <w:highlight w:val="yellow"/>
        </w:rPr>
        <w:t xml:space="preserve">: </w:t>
      </w:r>
      <w:r w:rsidR="00194A15" w:rsidRPr="00133A13">
        <w:rPr>
          <w:highlight w:val="yellow"/>
        </w:rPr>
        <w:t xml:space="preserve"> (jednoslovné alebo viacslovné termíny, ktoré charakterizujú vecný obsah práce)</w:t>
      </w:r>
      <w:r w:rsidR="00614226" w:rsidRPr="00133A13">
        <w:rPr>
          <w:highlight w:val="yellow"/>
        </w:rPr>
        <w:t xml:space="preserve"> </w:t>
      </w:r>
    </w:p>
    <w:p w:rsidR="00194A15" w:rsidRPr="00133A13" w:rsidRDefault="00194A15" w:rsidP="00194A15">
      <w:pPr>
        <w:pStyle w:val="Abstrakt"/>
        <w:rPr>
          <w:highlight w:val="yellow"/>
        </w:rPr>
      </w:pPr>
    </w:p>
    <w:p w:rsidR="00FC6FC4" w:rsidRPr="00133A13" w:rsidRDefault="006229D1" w:rsidP="00194A15">
      <w:pPr>
        <w:pStyle w:val="Abstrakt"/>
        <w:rPr>
          <w:highlight w:val="yellow"/>
        </w:rPr>
      </w:pPr>
      <w:r w:rsidRPr="00133A13">
        <w:rPr>
          <w:highlight w:val="yellow"/>
        </w:rPr>
        <w:fldChar w:fldCharType="begin"/>
      </w:r>
      <w:r w:rsidR="00DD4125" w:rsidRPr="00133A13">
        <w:rPr>
          <w:highlight w:val="yellow"/>
        </w:rPr>
        <w:instrText>HYPERLINK "Pokyny_pre_vypracovanie_ZP.docx" \l "Abstrakt_CJ"</w:instrText>
      </w:r>
      <w:r w:rsidRPr="00133A13">
        <w:rPr>
          <w:highlight w:val="yellow"/>
        </w:rPr>
        <w:fldChar w:fldCharType="separate"/>
      </w:r>
      <w:r w:rsidR="00FC6FC4" w:rsidRPr="00133A13">
        <w:rPr>
          <w:highlight w:val="yellow"/>
        </w:rPr>
        <w:t>ABSTRAKT V CUDZOM JAZYKU</w:t>
      </w:r>
    </w:p>
    <w:p w:rsidR="00ED391E" w:rsidRPr="00133A13" w:rsidRDefault="006229D1" w:rsidP="00ED391E">
      <w:pPr>
        <w:rPr>
          <w:highlight w:val="yellow"/>
        </w:rPr>
      </w:pPr>
      <w:r w:rsidRPr="00133A13">
        <w:rPr>
          <w:b/>
          <w:highlight w:val="yellow"/>
        </w:rPr>
        <w:fldChar w:fldCharType="end"/>
      </w:r>
      <w:r w:rsidR="00ED391E" w:rsidRPr="00133A13">
        <w:rPr>
          <w:highlight w:val="yellow"/>
        </w:rPr>
        <w:t xml:space="preserve"> </w:t>
      </w:r>
      <w:hyperlink r:id="rId14" w:anchor="Abstrakt_CJ" w:history="1">
        <w:r w:rsidR="003210F0" w:rsidRPr="00133A13">
          <w:rPr>
            <w:highlight w:val="yellow"/>
          </w:rPr>
          <w:t>Vysvetlenie.</w:t>
        </w:r>
      </w:hyperlink>
      <w:r w:rsidR="003210F0" w:rsidRPr="00133A13">
        <w:rPr>
          <w:highlight w:val="yellow"/>
        </w:rPr>
        <w:t xml:space="preserve"> </w:t>
      </w:r>
    </w:p>
    <w:p w:rsidR="00557A42" w:rsidRPr="00133A13" w:rsidRDefault="00557A42" w:rsidP="00557A42">
      <w:pPr>
        <w:rPr>
          <w:highlight w:val="yellow"/>
        </w:rPr>
      </w:pPr>
    </w:p>
    <w:p w:rsidR="0090619A" w:rsidRPr="00AF590F" w:rsidRDefault="00194A15" w:rsidP="00AF590F">
      <w:pPr>
        <w:ind w:firstLine="0"/>
        <w:rPr>
          <w:b/>
        </w:rPr>
      </w:pPr>
      <w:r w:rsidRPr="00133A13">
        <w:rPr>
          <w:b/>
          <w:highlight w:val="yellow"/>
        </w:rPr>
        <w:t>Key words</w:t>
      </w:r>
      <w:r w:rsidR="00927969" w:rsidRPr="00133A13">
        <w:rPr>
          <w:b/>
          <w:highlight w:val="yellow"/>
        </w:rPr>
        <w:t>:</w:t>
      </w:r>
    </w:p>
    <w:p w:rsidR="00BD07E7" w:rsidRDefault="00657D7E" w:rsidP="00DF773E">
      <w:pPr>
        <w:pStyle w:val="Nadpisobsahu"/>
      </w:pPr>
      <w:hyperlink r:id="rId15" w:anchor="Obsah" w:history="1">
        <w:r w:rsidR="00DF773E" w:rsidRPr="003210F0">
          <w:t>Obsah</w:t>
        </w:r>
      </w:hyperlink>
    </w:p>
    <w:p w:rsidR="00E17093"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E17093">
        <w:t>Zoznam obrázkov</w:t>
      </w:r>
      <w:r w:rsidR="00E17093">
        <w:tab/>
      </w:r>
      <w:r w:rsidR="00E17093">
        <w:fldChar w:fldCharType="begin"/>
      </w:r>
      <w:r w:rsidR="00E17093">
        <w:instrText xml:space="preserve"> PAGEREF _Toc510639366 \h </w:instrText>
      </w:r>
      <w:r w:rsidR="00E17093">
        <w:fldChar w:fldCharType="separate"/>
      </w:r>
      <w:r w:rsidR="00E17093">
        <w:t>8</w:t>
      </w:r>
      <w:r w:rsidR="00E17093">
        <w:fldChar w:fldCharType="end"/>
      </w:r>
    </w:p>
    <w:p w:rsidR="00E17093" w:rsidRDefault="00E17093">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_Toc510639367 \h </w:instrText>
      </w:r>
      <w:r>
        <w:fldChar w:fldCharType="separate"/>
      </w:r>
      <w:r>
        <w:t>9</w:t>
      </w:r>
      <w:r>
        <w:fldChar w:fldCharType="end"/>
      </w:r>
    </w:p>
    <w:p w:rsidR="00E17093" w:rsidRDefault="00E17093">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_Toc510639368 \h </w:instrText>
      </w:r>
      <w:r>
        <w:fldChar w:fldCharType="separate"/>
      </w:r>
      <w:r>
        <w:t>10</w:t>
      </w:r>
      <w:r>
        <w:fldChar w:fldCharType="end"/>
      </w:r>
    </w:p>
    <w:p w:rsidR="00E17093" w:rsidRDefault="00E17093">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_Toc510639369 \h </w:instrText>
      </w:r>
      <w:r>
        <w:fldChar w:fldCharType="separate"/>
      </w:r>
      <w:r>
        <w:t>11</w:t>
      </w:r>
      <w:r>
        <w:fldChar w:fldCharType="end"/>
      </w:r>
    </w:p>
    <w:p w:rsidR="00E17093" w:rsidRDefault="00E17093">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Dostupné riešenia</w:t>
      </w:r>
      <w:bookmarkStart w:id="0" w:name="_GoBack"/>
      <w:bookmarkEnd w:id="0"/>
      <w:r>
        <w:tab/>
      </w:r>
      <w:r>
        <w:fldChar w:fldCharType="begin"/>
      </w:r>
      <w:r>
        <w:instrText xml:space="preserve"> PAGEREF _Toc510639370 \h </w:instrText>
      </w:r>
      <w:r>
        <w:fldChar w:fldCharType="separate"/>
      </w:r>
      <w:r>
        <w:t>12</w:t>
      </w:r>
      <w:r>
        <w:fldChar w:fldCharType="end"/>
      </w:r>
    </w:p>
    <w:p w:rsidR="00E17093" w:rsidRDefault="00E17093">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Ciele práce</w:t>
      </w:r>
      <w:r>
        <w:tab/>
      </w:r>
      <w:r>
        <w:fldChar w:fldCharType="begin"/>
      </w:r>
      <w:r>
        <w:instrText xml:space="preserve"> PAGEREF _Toc510639371 \h </w:instrText>
      </w:r>
      <w:r>
        <w:fldChar w:fldCharType="separate"/>
      </w:r>
      <w:r>
        <w:t>14</w:t>
      </w:r>
      <w:r>
        <w:fldChar w:fldCharType="end"/>
      </w:r>
    </w:p>
    <w:p w:rsidR="00E17093" w:rsidRDefault="00E17093">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Riešenie a implementácia</w:t>
      </w:r>
      <w:r>
        <w:tab/>
      </w:r>
      <w:r>
        <w:fldChar w:fldCharType="begin"/>
      </w:r>
      <w:r>
        <w:instrText xml:space="preserve"> PAGEREF _Toc510639372 \h </w:instrText>
      </w:r>
      <w:r>
        <w:fldChar w:fldCharType="separate"/>
      </w:r>
      <w:r>
        <w:t>15</w:t>
      </w:r>
      <w:r>
        <w:fldChar w:fldCharType="end"/>
      </w:r>
    </w:p>
    <w:p w:rsidR="00E17093" w:rsidRDefault="00E17093">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_Toc510639373 \h </w:instrText>
      </w:r>
      <w:r>
        <w:fldChar w:fldCharType="separate"/>
      </w:r>
      <w:r>
        <w:t>16</w:t>
      </w:r>
      <w:r>
        <w:fldChar w:fldCharType="end"/>
      </w:r>
    </w:p>
    <w:p w:rsidR="00E17093" w:rsidRDefault="00E17093">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_Toc510639374 \h </w:instrText>
      </w:r>
      <w:r>
        <w:fldChar w:fldCharType="separate"/>
      </w:r>
      <w:r>
        <w:t>17</w:t>
      </w:r>
      <w:r>
        <w:fldChar w:fldCharType="end"/>
      </w:r>
    </w:p>
    <w:p w:rsidR="00E17093" w:rsidRDefault="00E17093">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_Toc510639375 \h </w:instrText>
      </w:r>
      <w:r>
        <w:fldChar w:fldCharType="separate"/>
      </w:r>
      <w:r>
        <w:t>18</w:t>
      </w:r>
      <w:r>
        <w:fldChar w:fldCharType="end"/>
      </w:r>
    </w:p>
    <w:p w:rsidR="00E17093" w:rsidRDefault="00E17093">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_Toc510639376 \h </w:instrText>
      </w:r>
      <w:r>
        <w:fldChar w:fldCharType="separate"/>
      </w:r>
      <w:r>
        <w:t>19</w:t>
      </w:r>
      <w:r>
        <w:fldChar w:fldCharType="end"/>
      </w:r>
    </w:p>
    <w:p w:rsidR="00E17093" w:rsidRDefault="00E17093">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_Toc510639377 \h </w:instrText>
      </w:r>
      <w:r>
        <w:fldChar w:fldCharType="separate"/>
      </w:r>
      <w:r>
        <w:t>20</w:t>
      </w:r>
      <w:r>
        <w:fldChar w:fldCharType="end"/>
      </w:r>
    </w:p>
    <w:p w:rsidR="00E17093" w:rsidRDefault="00E17093">
      <w:pPr>
        <w:pStyle w:val="Obsah2"/>
        <w:rPr>
          <w:rFonts w:asciiTheme="minorHAnsi" w:eastAsiaTheme="minorEastAsia" w:hAnsiTheme="minorHAnsi" w:cstheme="minorBidi"/>
          <w:sz w:val="22"/>
          <w:lang w:eastAsia="sk-SK"/>
        </w:rPr>
      </w:pPr>
      <w:r>
        <w:t xml:space="preserve">Príloha A: </w:t>
      </w:r>
      <w:r w:rsidRPr="00B536B6">
        <w:t>Názov prílohy</w:t>
      </w:r>
      <w:r>
        <w:tab/>
      </w:r>
      <w:r>
        <w:fldChar w:fldCharType="begin"/>
      </w:r>
      <w:r>
        <w:instrText xml:space="preserve"> PAGEREF _Toc510639378 \h </w:instrText>
      </w:r>
      <w:r>
        <w:fldChar w:fldCharType="separate"/>
      </w:r>
      <w:r>
        <w:t>21</w:t>
      </w:r>
      <w:r>
        <w:fldChar w:fldCharType="end"/>
      </w:r>
    </w:p>
    <w:p w:rsidR="00E17093" w:rsidRDefault="00E17093">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_Toc510639379 \h </w:instrText>
      </w:r>
      <w:r>
        <w:fldChar w:fldCharType="separate"/>
      </w:r>
      <w:r>
        <w:t>22</w:t>
      </w:r>
      <w:r>
        <w:fldChar w:fldCharType="end"/>
      </w:r>
    </w:p>
    <w:p w:rsidR="00DF773E" w:rsidRPr="00DF773E" w:rsidRDefault="006229D1" w:rsidP="00DF773E">
      <w:pPr>
        <w:rPr>
          <w:lang w:eastAsia="sk-SK"/>
        </w:rPr>
      </w:pPr>
      <w:r>
        <w:rPr>
          <w:lang w:eastAsia="sk-SK"/>
        </w:rPr>
        <w:fldChar w:fldCharType="end"/>
      </w:r>
    </w:p>
    <w:bookmarkStart w:id="1" w:name="_Toc434923879"/>
    <w:p w:rsidR="00492CF1" w:rsidRPr="008B73C7" w:rsidRDefault="006229D1" w:rsidP="003D1942">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2" w:name="_Toc510639366"/>
      <w:r w:rsidR="00DF773E" w:rsidRPr="00492D1B">
        <w:t>Zoznam obrázkov</w:t>
      </w:r>
      <w:bookmarkEnd w:id="1"/>
      <w:bookmarkEnd w:id="2"/>
      <w:r>
        <w:fldChar w:fldCharType="end"/>
      </w:r>
    </w:p>
    <w:p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3" w:name="_Toc434923880"/>
    <w:p w:rsidR="000D26FE" w:rsidRDefault="006229D1" w:rsidP="000D26FE">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4" w:name="_Toc510639367"/>
      <w:r w:rsidR="00DF773E" w:rsidRPr="00492D1B">
        <w:t>Zoznam tabuliek</w:t>
      </w:r>
      <w:bookmarkEnd w:id="3"/>
      <w:bookmarkEnd w:id="4"/>
      <w:r>
        <w:fldChar w:fldCharType="end"/>
      </w:r>
    </w:p>
    <w:p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5" w:name="_Toc434923881"/>
    <w:p w:rsidR="00492CF1" w:rsidRDefault="006229D1" w:rsidP="003D1942">
      <w:pPr>
        <w:pStyle w:val="Nadpis1"/>
        <w:numPr>
          <w:ilvl w:val="0"/>
          <w:numId w:val="0"/>
        </w:numPr>
      </w:pPr>
      <w:r w:rsidRPr="00E17093">
        <w:lastRenderedPageBreak/>
        <w:fldChar w:fldCharType="begin"/>
      </w:r>
      <w:r w:rsidR="006C6427" w:rsidRPr="00E17093">
        <w:instrText>HYPERLINK "</w:instrText>
      </w:r>
      <w:r w:rsidR="00DD4125" w:rsidRPr="00E17093">
        <w:instrText>Pokyny_pre_vypracovanie_ZP.docx" \l "Zoznam_skratiek"</w:instrText>
      </w:r>
      <w:r w:rsidRPr="00E17093">
        <w:fldChar w:fldCharType="separate"/>
      </w:r>
      <w:bookmarkStart w:id="6" w:name="_Toc510639368"/>
      <w:r w:rsidR="00B267A6" w:rsidRPr="00E17093">
        <w:t>Zoznam skratiek</w:t>
      </w:r>
      <w:bookmarkEnd w:id="5"/>
      <w:bookmarkEnd w:id="6"/>
      <w:r w:rsidRPr="00E17093">
        <w:fldChar w:fldCharType="end"/>
      </w:r>
    </w:p>
    <w:p w:rsidR="00B267A6" w:rsidRDefault="00B267A6" w:rsidP="00B267A6">
      <w:pPr>
        <w:pStyle w:val="Skratky"/>
      </w:pPr>
      <w:r>
        <w:t xml:space="preserve">ANSA </w:t>
      </w:r>
      <w:r>
        <w:tab/>
      </w:r>
      <w:r w:rsidRPr="00690894">
        <w:t>Automated Network Simulation and Analysis</w:t>
      </w:r>
    </w:p>
    <w:p w:rsidR="00B267A6" w:rsidRDefault="00B267A6" w:rsidP="00B267A6">
      <w:pPr>
        <w:pStyle w:val="Skratky"/>
      </w:pPr>
      <w:r w:rsidRPr="00690894">
        <w:t>BFD</w:t>
      </w:r>
      <w:r>
        <w:tab/>
      </w:r>
      <w:r w:rsidRPr="00690894">
        <w:t>Automated Network Simulation and Analysis</w:t>
      </w:r>
    </w:p>
    <w:p w:rsidR="00B267A6" w:rsidRPr="00B267A6" w:rsidRDefault="00B267A6" w:rsidP="00B267A6">
      <w:pPr>
        <w:pStyle w:val="Skratky"/>
      </w:pPr>
      <w:r w:rsidRPr="00690894">
        <w:t>Cisco IOS</w:t>
      </w:r>
      <w:r>
        <w:tab/>
      </w:r>
      <w:r w:rsidRPr="00690894">
        <w:t>Cisco Internetwork Operating System</w:t>
      </w:r>
    </w:p>
    <w:p w:rsidR="006365FB" w:rsidRDefault="00657D7E" w:rsidP="006365FB">
      <w:pPr>
        <w:pStyle w:val="Nadpis1"/>
        <w:numPr>
          <w:ilvl w:val="0"/>
          <w:numId w:val="0"/>
        </w:numPr>
        <w:rPr>
          <w:rFonts w:eastAsia="Calibri"/>
          <w:b w:val="0"/>
          <w:sz w:val="24"/>
          <w:szCs w:val="22"/>
        </w:rPr>
      </w:pPr>
      <w:hyperlink r:id="rId16" w:anchor="Úvod" w:history="1">
        <w:bookmarkStart w:id="7" w:name="_Toc434923882"/>
        <w:bookmarkStart w:id="8" w:name="_Toc510639369"/>
        <w:r w:rsidR="00A44516" w:rsidRPr="000D424E">
          <w:t>Úvod</w:t>
        </w:r>
        <w:bookmarkEnd w:id="7"/>
        <w:bookmarkEnd w:id="8"/>
      </w:hyperlink>
      <w:bookmarkStart w:id="9" w:name="_Toc434923883"/>
    </w:p>
    <w:p w:rsidR="004F26B8" w:rsidRDefault="004F26B8" w:rsidP="004F26B8">
      <w:r>
        <w:t xml:space="preserve"> </w:t>
      </w:r>
    </w:p>
    <w:p w:rsidR="00492CF1" w:rsidRDefault="006365FB" w:rsidP="004F26B8">
      <w:pPr>
        <w:pStyle w:val="Nadpis1"/>
      </w:pPr>
      <w:bookmarkStart w:id="10" w:name="_Toc510639370"/>
      <w:bookmarkEnd w:id="9"/>
      <w:r>
        <w:lastRenderedPageBreak/>
        <w:t>Dostupné riešenia</w:t>
      </w:r>
      <w:bookmarkEnd w:id="10"/>
    </w:p>
    <w:p w:rsidR="00384567" w:rsidRDefault="004E069A" w:rsidP="00384567">
      <w:r>
        <w:rPr>
          <w:noProof/>
          <w:lang w:eastAsia="sk-SK"/>
        </w:rPr>
        <w:drawing>
          <wp:anchor distT="0" distB="0" distL="114300" distR="114300" simplePos="0" relativeHeight="251661312" behindDoc="1" locked="0" layoutInCell="1" allowOverlap="1" wp14:anchorId="18DADA51" wp14:editId="1EF61AA9">
            <wp:simplePos x="0" y="0"/>
            <wp:positionH relativeFrom="column">
              <wp:posOffset>1635760</wp:posOffset>
            </wp:positionH>
            <wp:positionV relativeFrom="paragraph">
              <wp:posOffset>1145743</wp:posOffset>
            </wp:positionV>
            <wp:extent cx="2303780" cy="1581150"/>
            <wp:effectExtent l="0" t="0" r="1270" b="0"/>
            <wp:wrapTopAndBottom/>
            <wp:docPr id="2" name="Obrázek 2" descr="C:\Users\Pato\Downloads\71AOfGuqdB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o\Downloads\71AOfGuqdBL._SL1500_.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03780" cy="1581150"/>
                    </a:xfrm>
                    <a:prstGeom prst="rect">
                      <a:avLst/>
                    </a:prstGeom>
                    <a:noFill/>
                    <a:ln>
                      <a:noFill/>
                    </a:ln>
                  </pic:spPr>
                </pic:pic>
              </a:graphicData>
            </a:graphic>
          </wp:anchor>
        </w:drawing>
      </w:r>
      <w:r w:rsidR="00384567">
        <w:t xml:space="preserve">Za úplne najjednoduchší spôsob zobrazovania stavu hry považujem zobrazovanie výsledkov na </w:t>
      </w:r>
      <w:r>
        <w:t>scoreboarde pomocou otáčania papierov z číslami. Tento spôsob je využiteľný len pri malých zápasoch alebo na školách. Na mieste kde by prišlo veľa divákov je to skoro nepoužiteľne.</w:t>
      </w:r>
    </w:p>
    <w:p w:rsidR="004E069A" w:rsidRPr="00384567" w:rsidRDefault="004E069A" w:rsidP="00384567"/>
    <w:p w:rsidR="00571296" w:rsidRDefault="00384567" w:rsidP="00571296">
      <w:r>
        <w:rPr>
          <w:noProof/>
          <w:lang w:eastAsia="sk-SK"/>
        </w:rPr>
        <w:drawing>
          <wp:anchor distT="0" distB="0" distL="114300" distR="114300" simplePos="0" relativeHeight="251657216" behindDoc="0" locked="0" layoutInCell="1" allowOverlap="1" wp14:anchorId="6AD7F027" wp14:editId="7924F064">
            <wp:simplePos x="0" y="0"/>
            <wp:positionH relativeFrom="column">
              <wp:posOffset>1350492</wp:posOffset>
            </wp:positionH>
            <wp:positionV relativeFrom="paragraph">
              <wp:posOffset>1752626</wp:posOffset>
            </wp:positionV>
            <wp:extent cx="2874645" cy="1587500"/>
            <wp:effectExtent l="0" t="0" r="1905" b="0"/>
            <wp:wrapTopAndBottom/>
            <wp:docPr id="1" name="Obrázek 1" descr="C:\Users\Pato\Downloads\stiahnu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o\Downloads\stiahnuť.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4645" cy="158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1296">
        <w:t xml:space="preserve">V dnešnej dobe sa väčšina výsledkov a aktuálny priebehu hry zobrazuje na svetelných tabuliach. Tieto tabule sa nachádzajú nad tribúnami alebo nad ihriskom. Väčšina týchto tabúl je zastarala a hardwarová. Hardvérová znamená že všetky políčka majú presne dané čo sa na nich bude zobrazovať. </w:t>
      </w:r>
      <w:r w:rsidR="009E07C5">
        <w:t>Konkrétne</w:t>
      </w:r>
      <w:r w:rsidR="00571296">
        <w:t xml:space="preserve"> </w:t>
      </w:r>
      <w:r w:rsidR="009E07C5">
        <w:t>číslo alebo text ktorý sa má</w:t>
      </w:r>
      <w:r w:rsidR="00571296">
        <w:t xml:space="preserve"> </w:t>
      </w:r>
      <w:r w:rsidR="009E07C5">
        <w:t>zobraziť</w:t>
      </w:r>
      <w:r w:rsidR="00571296">
        <w:t xml:space="preserve"> sa </w:t>
      </w:r>
      <w:r w:rsidR="009E07C5">
        <w:t>zobrazí</w:t>
      </w:r>
      <w:r w:rsidR="00571296">
        <w:t xml:space="preserve"> na 7-segmetovom alebo 16- segmentovom display. </w:t>
      </w:r>
      <w:r w:rsidR="009E07C5">
        <w:t xml:space="preserve">Toto riešenie ma dosť nevýhod. </w:t>
      </w:r>
    </w:p>
    <w:p w:rsidR="00384567" w:rsidRDefault="00384567" w:rsidP="009E07C5"/>
    <w:p w:rsidR="009E07C5" w:rsidRDefault="009E07C5" w:rsidP="009E07C5">
      <w:r>
        <w:t>Ak je takáto tabula napríklad nad futbalovým ihriskom tak to neje až taký problém ale ak sa nachádza v športovej hale kde sa hrajú rôzne halové športy ako futbal, florbal a potom basketbal tak nastáva problém pretože tieto tabule sú len na jeden šport. Jedným z riešení je tieto tabule stále meniť čo nie je až tak veľmi praktické a ani cenovo priatelené pretože na každý šport treba kúpiť jednu tabulu. Cena za takúto jednu tabulu sa môže vyšplhať aj na niekoľko tisíc eur.</w:t>
      </w:r>
    </w:p>
    <w:p w:rsidR="009E07C5" w:rsidRPr="00571296" w:rsidRDefault="009E07C5" w:rsidP="009E07C5">
      <w:r>
        <w:lastRenderedPageBreak/>
        <w:t xml:space="preserve">A za jednu z najväčších nevýhod </w:t>
      </w:r>
      <w:r w:rsidR="007B0ABE">
        <w:t xml:space="preserve">považujem nemožnosť zobrazovania reklám a videí. Dá sa to vyriešiť napríklad tak, že sa urobia plagáty ale to je dosť nepraktické. Ďalšie riešenie je, že sa niekde umiestni veľký televízor na ktorom budú spustene reklamy za ktoré si budú firmy platiť a môže to byť ďalší príjem pre klub alebo štadión. </w:t>
      </w:r>
    </w:p>
    <w:p w:rsidR="006365FB" w:rsidRPr="006365FB" w:rsidRDefault="006365FB" w:rsidP="006365FB"/>
    <w:p w:rsidR="008B6EFA" w:rsidRPr="008B6EFA" w:rsidRDefault="008B6EFA" w:rsidP="008B6EFA"/>
    <w:p w:rsidR="009B5C52" w:rsidRDefault="00657D7E" w:rsidP="00492D1B">
      <w:pPr>
        <w:pStyle w:val="Nadpis1"/>
      </w:pPr>
      <w:hyperlink r:id="rId19" w:anchor="Ciele_práce" w:history="1">
        <w:bookmarkStart w:id="11" w:name="_Toc510639371"/>
        <w:r w:rsidR="009B5C52" w:rsidRPr="000D424E">
          <w:t>Ciele práce</w:t>
        </w:r>
        <w:bookmarkEnd w:id="11"/>
      </w:hyperlink>
    </w:p>
    <w:p w:rsidR="004D40E0" w:rsidRDefault="004D40E0" w:rsidP="004D40E0">
      <w:r>
        <w:t>Cieľom prace je vytvoriť softvérovú svetelnú tabulu. Tato tabula bude ovládaná z počítača ku ktorému je pripojene aj iné zobrazovacie zariadení (Monitor, televízor dataprojektor). Na počítači sa zobrazí riadiace menu a samotná svetelná tabula sa bude zobrazovať na pripojenom zariadení.</w:t>
      </w:r>
    </w:p>
    <w:p w:rsidR="004D40E0" w:rsidRDefault="004D40E0" w:rsidP="004D40E0">
      <w:r>
        <w:t xml:space="preserve">Je veľmi dôležite aby toto ovládanie bolo jednoduché a intuitívne aby sa počas hry dalo rýchlo reagovať na stav na ihrisku. </w:t>
      </w:r>
    </w:p>
    <w:p w:rsidR="00491C23" w:rsidRDefault="00491C23" w:rsidP="00491C23">
      <w:r>
        <w:t xml:space="preserve">Samotná aplikácia bude mat základnú verziu kde je len jeden modul a to akurát modul pre svetelnú tabulu pre jeden šport. Ostatne funkcie budú sprístupnene ďalšími modulmi ktoré sa dodajú na vyžiadanie. Cela aplikácia musí byť riešená modulárne aby sa dali do aplikácie pridávať rôzne moduly podlá toho čo si zákazník kúpi. Aplikácia musí sama reagovať na tieto moduly, nájsť ich a sprístupniť funkcie užívateľovi tejto aplikácie ktoré tieto moduly dopĺňajú. </w:t>
      </w:r>
    </w:p>
    <w:p w:rsidR="00657D7E" w:rsidRDefault="00657D7E" w:rsidP="00491C23">
      <w:r>
        <w:t xml:space="preserve">Základne moduly budú tvoriť konkrétne športy. Po pridaní modulu z konkrétnym športom pribudne nová možnosť v aplikácii a to spustiť svetelnú tabulu pre konkrétny šport. Tato tabula musí zobrazovať základne veci ako je čas, skóre, reálny čas. Ďalej musí vedieť zobrazovať veci čo sa týkajú konkrétneho športu ako napríklad pri hokeji odpočet času vylúčeného hráča.  </w:t>
      </w:r>
    </w:p>
    <w:p w:rsidR="00657D7E" w:rsidRDefault="00491C23" w:rsidP="00491C23">
      <w:r>
        <w:t xml:space="preserve">Ako </w:t>
      </w:r>
      <w:r w:rsidR="00657D7E">
        <w:t>ďalší</w:t>
      </w:r>
      <w:r>
        <w:t xml:space="preserve"> z hlavných modul bude mocnosť zobrazovania reklám. Tieto reklamy sa uložia do konkrétneho priečinku. Po spustení aplikácie budú nájdene a užívateľ si bude môcť vybrať z ktorých reklám chce vytvoriť playlist.</w:t>
      </w:r>
      <w:r w:rsidR="00657D7E">
        <w:t xml:space="preserve"> A bude ho môcť spustiť, pozastaviť a ukončiť.</w:t>
      </w:r>
    </w:p>
    <w:p w:rsidR="00180BD3" w:rsidRPr="00180BD3" w:rsidRDefault="00657D7E" w:rsidP="00180BD3">
      <w:r>
        <w:t>Každý šport by mal vedieť zobrazovať aj základne štatistiky. Medzi tieto štatistiky patrí napríklad najlepší hráč v konkrétnom športe. Tato štatistika bude zobrazená podlá bodov ktoré sa priradia podlá poctu gólov a asistencii pri hokej. Pri inom sporte to bude podlá konkrétnych pravidiel  daného športu.</w:t>
      </w:r>
    </w:p>
    <w:p w:rsidR="00BE45E9" w:rsidRDefault="00AD23F9">
      <w:pPr>
        <w:pStyle w:val="Nadpis1"/>
      </w:pPr>
      <w:bookmarkStart w:id="12" w:name="_Toc510639372"/>
      <w:r>
        <w:lastRenderedPageBreak/>
        <w:t>Riešenie a implementácia</w:t>
      </w:r>
      <w:bookmarkEnd w:id="12"/>
    </w:p>
    <w:p w:rsidR="00AD23F9" w:rsidRPr="00AD23F9" w:rsidRDefault="00AD23F9" w:rsidP="00AD23F9"/>
    <w:bookmarkStart w:id="13" w:name="_Toc434923885"/>
    <w:p w:rsidR="00BE45E9" w:rsidRDefault="00E63972" w:rsidP="000E6C56">
      <w:pPr>
        <w:pStyle w:val="Nadpis1"/>
      </w:pPr>
      <w:r>
        <w:rPr>
          <w:szCs w:val="24"/>
        </w:rPr>
        <w:lastRenderedPageBreak/>
        <w:fldChar w:fldCharType="begin"/>
      </w:r>
      <w:r w:rsidR="006C6427">
        <w:rPr>
          <w:szCs w:val="24"/>
        </w:rPr>
        <w:instrText>HYPERLINK "</w:instrText>
      </w:r>
      <w:r w:rsidR="00DD4125">
        <w:rPr>
          <w:szCs w:val="24"/>
        </w:rPr>
        <w:instrText>Pokyny_pre_vypracovanie_ZP.docx" \l "Výsledky_práce"</w:instrText>
      </w:r>
      <w:r>
        <w:rPr>
          <w:szCs w:val="24"/>
        </w:rPr>
        <w:fldChar w:fldCharType="separate"/>
      </w:r>
      <w:bookmarkStart w:id="14" w:name="_Toc510639373"/>
      <w:r w:rsidR="000E6C56" w:rsidRPr="00E63972">
        <w:rPr>
          <w:szCs w:val="24"/>
        </w:rPr>
        <w:t xml:space="preserve">Výsledky </w:t>
      </w:r>
      <w:r w:rsidR="00412A4E" w:rsidRPr="00E63972">
        <w:t>p</w:t>
      </w:r>
      <w:r w:rsidR="000E6C56" w:rsidRPr="00E63972">
        <w:t>ráce</w:t>
      </w:r>
      <w:bookmarkEnd w:id="13"/>
      <w:r w:rsidR="00612F3F" w:rsidRPr="00E63972">
        <w:t xml:space="preserve"> </w:t>
      </w:r>
      <w:r w:rsidR="00412A4E" w:rsidRPr="00E63972">
        <w:t>a diskusia</w:t>
      </w:r>
      <w:bookmarkEnd w:id="14"/>
      <w:r>
        <w:rPr>
          <w:szCs w:val="24"/>
        </w:rPr>
        <w:fldChar w:fldCharType="end"/>
      </w:r>
    </w:p>
    <w:p w:rsidR="00BE45E9" w:rsidRDefault="00657D7E" w:rsidP="00BE45E9">
      <w:pPr>
        <w:pStyle w:val="Nadpis1"/>
        <w:numPr>
          <w:ilvl w:val="0"/>
          <w:numId w:val="0"/>
        </w:numPr>
      </w:pPr>
      <w:hyperlink r:id="rId20" w:anchor="Záver" w:history="1">
        <w:bookmarkStart w:id="15" w:name="_Toc434923888"/>
        <w:bookmarkStart w:id="16" w:name="_Toc510639374"/>
        <w:r w:rsidR="00BE45E9" w:rsidRPr="00FF2F86">
          <w:t>Záver</w:t>
        </w:r>
        <w:bookmarkEnd w:id="15"/>
        <w:bookmarkEnd w:id="16"/>
      </w:hyperlink>
    </w:p>
    <w:p w:rsidR="00492D1B" w:rsidRDefault="00657D7E" w:rsidP="00492D1B">
      <w:pPr>
        <w:pStyle w:val="Nadpis1"/>
        <w:numPr>
          <w:ilvl w:val="0"/>
          <w:numId w:val="0"/>
        </w:numPr>
      </w:pPr>
      <w:hyperlink r:id="rId21" w:anchor="Zoznam_použitej_literatúry" w:history="1">
        <w:bookmarkStart w:id="17" w:name="_Toc510639375"/>
        <w:r w:rsidR="00492D1B" w:rsidRPr="00492D1B">
          <w:t>Zoznam použitej literatúry</w:t>
        </w:r>
        <w:bookmarkEnd w:id="17"/>
      </w:hyperlink>
    </w:p>
    <w:p w:rsidR="004B365E" w:rsidRPr="00492D1B" w:rsidRDefault="004B365E" w:rsidP="00492D1B"/>
    <w:p w:rsidR="003848BD" w:rsidRPr="00B816AA" w:rsidRDefault="003848BD" w:rsidP="00B816AA">
      <w:pPr>
        <w:ind w:left="709" w:firstLine="0"/>
      </w:pPr>
    </w:p>
    <w:p w:rsidR="00B816AA" w:rsidRPr="00FF2F86" w:rsidRDefault="00B816AA" w:rsidP="00E22A32">
      <w:pPr>
        <w:pStyle w:val="NormalnyBezOdseku"/>
      </w:pPr>
      <w:r w:rsidRPr="00E22A32">
        <w:rPr>
          <w:i/>
        </w:rPr>
        <w:br w:type="page"/>
      </w:r>
    </w:p>
    <w:bookmarkStart w:id="18" w:name="_Toc434923890"/>
    <w:p w:rsidR="00685294" w:rsidRPr="00083AC3" w:rsidRDefault="00083AC3" w:rsidP="00E63972">
      <w:pPr>
        <w:pStyle w:val="Nadpis1"/>
        <w:numPr>
          <w:ilvl w:val="0"/>
          <w:numId w:val="0"/>
        </w:numPr>
      </w:pPr>
      <w:r>
        <w:lastRenderedPageBreak/>
        <w:fldChar w:fldCharType="begin"/>
      </w:r>
      <w:r>
        <w:instrText xml:space="preserve"> HYPERLINK "Pokyny_pre_vypracovanie_ZP.docx" \l "Prílohy" </w:instrText>
      </w:r>
      <w:r>
        <w:fldChar w:fldCharType="separate"/>
      </w:r>
      <w:bookmarkStart w:id="19" w:name="_Toc510639376"/>
      <w:r w:rsidR="00C13921" w:rsidRPr="00083AC3">
        <w:t>Zoznam p</w:t>
      </w:r>
      <w:r w:rsidR="00B816AA" w:rsidRPr="00083AC3">
        <w:t>rí</w:t>
      </w:r>
      <w:r w:rsidR="00685294" w:rsidRPr="00083AC3">
        <w:t>loh</w:t>
      </w:r>
      <w:bookmarkEnd w:id="18"/>
      <w:bookmarkEnd w:id="19"/>
      <w:r>
        <w:fldChar w:fldCharType="end"/>
      </w:r>
    </w:p>
    <w:p w:rsidR="00C13921" w:rsidRPr="00C13921" w:rsidRDefault="00C13921" w:rsidP="00C13921">
      <w:pPr>
        <w:rPr>
          <w:lang w:eastAsia="sk-SK"/>
        </w:rPr>
      </w:pPr>
      <w:r w:rsidRPr="00C13921">
        <w:rPr>
          <w:b/>
          <w:lang w:eastAsia="sk-SK"/>
        </w:rPr>
        <w:t>Príloha A</w:t>
      </w:r>
      <w:r w:rsidRPr="00C13921">
        <w:rPr>
          <w:lang w:eastAsia="sk-SK"/>
        </w:rPr>
        <w:t xml:space="preserve"> Názov  </w:t>
      </w:r>
    </w:p>
    <w:p w:rsidR="00C13921" w:rsidRPr="00C13921" w:rsidRDefault="00C13921" w:rsidP="00C13921">
      <w:pPr>
        <w:rPr>
          <w:lang w:eastAsia="sk-SK"/>
        </w:rPr>
      </w:pPr>
      <w:r w:rsidRPr="00C13921">
        <w:rPr>
          <w:b/>
          <w:lang w:eastAsia="sk-SK"/>
        </w:rPr>
        <w:t>Príloha B</w:t>
      </w:r>
      <w:r w:rsidRPr="00C13921">
        <w:rPr>
          <w:lang w:eastAsia="sk-SK"/>
        </w:rPr>
        <w:t xml:space="preserve"> Názov </w:t>
      </w:r>
    </w:p>
    <w:p w:rsidR="00DF773E" w:rsidRPr="00D80A33" w:rsidRDefault="00DF773E" w:rsidP="00C13921">
      <w:pPr>
        <w:rPr>
          <w:rFonts w:eastAsia="Times New Roman"/>
          <w:sz w:val="28"/>
          <w:szCs w:val="26"/>
        </w:rPr>
      </w:pPr>
      <w:bookmarkStart w:id="20" w:name="_Ref413949038"/>
      <w:r>
        <w:br w:type="page"/>
      </w:r>
    </w:p>
    <w:p w:rsidR="00E63972" w:rsidRDefault="00E63972" w:rsidP="00E63972">
      <w:pPr>
        <w:pStyle w:val="Nadpis1"/>
        <w:pageBreakBefore w:val="0"/>
        <w:numPr>
          <w:ilvl w:val="0"/>
          <w:numId w:val="0"/>
        </w:numPr>
      </w:pPr>
      <w:bookmarkStart w:id="21" w:name="_Toc434923891"/>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E13FC" w:rsidRDefault="00E63972" w:rsidP="00E63972">
      <w:pPr>
        <w:pStyle w:val="Nadpis1"/>
        <w:pageBreakBefore w:val="0"/>
        <w:numPr>
          <w:ilvl w:val="0"/>
          <w:numId w:val="0"/>
        </w:numPr>
        <w:jc w:val="center"/>
      </w:pPr>
      <w:bookmarkStart w:id="22" w:name="_Toc510639377"/>
      <w:r>
        <w:t>Prílohy</w:t>
      </w:r>
      <w:bookmarkEnd w:id="22"/>
    </w:p>
    <w:p w:rsidR="00EE13FC" w:rsidRDefault="00EE13FC">
      <w:pPr>
        <w:spacing w:after="0" w:line="240" w:lineRule="auto"/>
        <w:ind w:firstLine="0"/>
        <w:jc w:val="left"/>
        <w:rPr>
          <w:rFonts w:eastAsia="Times New Roman"/>
          <w:b/>
          <w:sz w:val="32"/>
          <w:szCs w:val="32"/>
        </w:rPr>
      </w:pPr>
      <w:r>
        <w:br w:type="page"/>
      </w:r>
    </w:p>
    <w:p w:rsidR="00DF773E" w:rsidRDefault="006E5B64" w:rsidP="00491372">
      <w:pPr>
        <w:pStyle w:val="Nadpis2"/>
        <w:numPr>
          <w:ilvl w:val="0"/>
          <w:numId w:val="0"/>
        </w:numPr>
        <w:rPr>
          <w:b w:val="0"/>
        </w:rPr>
      </w:pPr>
      <w:bookmarkStart w:id="23" w:name="_Toc510639378"/>
      <w:r>
        <w:lastRenderedPageBreak/>
        <w:t>Príloha A:</w:t>
      </w:r>
      <w:bookmarkEnd w:id="21"/>
      <w:r>
        <w:t xml:space="preserve"> </w:t>
      </w:r>
      <w:r w:rsidR="00C13921" w:rsidRPr="00C13921">
        <w:rPr>
          <w:b w:val="0"/>
        </w:rPr>
        <w:t>Názov prílohy</w:t>
      </w:r>
      <w:bookmarkEnd w:id="23"/>
    </w:p>
    <w:p w:rsidR="00C13921" w:rsidRDefault="00C13921" w:rsidP="00C13921"/>
    <w:p w:rsidR="00C13921" w:rsidRPr="00C13921" w:rsidRDefault="00C13921" w:rsidP="00C13921">
      <w:pPr>
        <w:ind w:firstLine="0"/>
      </w:pPr>
      <w:r>
        <w:t>Každá ďalšia príloha začína na novej strane.</w:t>
      </w:r>
    </w:p>
    <w:p w:rsidR="00DF773E" w:rsidRDefault="00DF773E" w:rsidP="00DF773E"/>
    <w:p w:rsidR="006E5B64" w:rsidRDefault="006E5B64" w:rsidP="00491372">
      <w:pPr>
        <w:pStyle w:val="Nadpis2"/>
        <w:numPr>
          <w:ilvl w:val="0"/>
          <w:numId w:val="0"/>
        </w:numPr>
        <w:rPr>
          <w:b w:val="0"/>
        </w:rPr>
      </w:pPr>
      <w:r>
        <w:br w:type="page"/>
      </w:r>
    </w:p>
    <w:p w:rsidR="00685294" w:rsidRDefault="006E5B64" w:rsidP="006E5B64">
      <w:pPr>
        <w:pStyle w:val="Nadpis2"/>
        <w:numPr>
          <w:ilvl w:val="0"/>
          <w:numId w:val="0"/>
        </w:numPr>
      </w:pPr>
      <w:bookmarkStart w:id="24" w:name="_Ref416505837"/>
      <w:bookmarkStart w:id="25" w:name="_Toc434923892"/>
      <w:bookmarkStart w:id="26" w:name="_Toc510639379"/>
      <w:r>
        <w:lastRenderedPageBreak/>
        <w:t xml:space="preserve">Príloha B: </w:t>
      </w:r>
      <w:r w:rsidR="00152A92">
        <w:t xml:space="preserve">Obsah </w:t>
      </w:r>
      <w:r w:rsidR="00685294">
        <w:t>DVD</w:t>
      </w:r>
      <w:bookmarkEnd w:id="20"/>
      <w:bookmarkEnd w:id="24"/>
      <w:bookmarkEnd w:id="25"/>
      <w:bookmarkEnd w:id="26"/>
    </w:p>
    <w:p w:rsidR="00685294" w:rsidRDefault="00C977AF" w:rsidP="00BA2E59">
      <w:pPr>
        <w:pStyle w:val="NormalnyBezOdseku"/>
      </w:pPr>
      <w:r>
        <w:t>Priložené DVD obsahuje:</w:t>
      </w:r>
    </w:p>
    <w:p w:rsidR="00C977AF" w:rsidRDefault="00C977AF" w:rsidP="00C977AF">
      <w:pPr>
        <w:pStyle w:val="Odstavecseseznamem"/>
      </w:pPr>
      <w:r>
        <w:t>Práca</w:t>
      </w:r>
      <w:r w:rsidR="00F15D30">
        <w:t xml:space="preserve"> v </w:t>
      </w:r>
      <w:r>
        <w:t>elektronickej podobe (formát PDF)</w:t>
      </w:r>
    </w:p>
    <w:p w:rsidR="00152A92" w:rsidRDefault="00152A92" w:rsidP="00C0250E">
      <w:pPr>
        <w:pStyle w:val="Titulek"/>
        <w:jc w:val="both"/>
      </w:pPr>
    </w:p>
    <w:p w:rsidR="00152A92" w:rsidRDefault="00152A92" w:rsidP="00D41B4B"/>
    <w:p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811" w:rsidRDefault="00E82811" w:rsidP="00010988">
      <w:pPr>
        <w:spacing w:after="0" w:line="240" w:lineRule="auto"/>
      </w:pPr>
      <w:r>
        <w:separator/>
      </w:r>
    </w:p>
    <w:p w:rsidR="00E82811" w:rsidRDefault="00E82811"/>
    <w:p w:rsidR="00E82811" w:rsidRDefault="00E82811"/>
  </w:endnote>
  <w:endnote w:type="continuationSeparator" w:id="0">
    <w:p w:rsidR="00E82811" w:rsidRDefault="00E82811" w:rsidP="00010988">
      <w:pPr>
        <w:spacing w:after="0" w:line="240" w:lineRule="auto"/>
      </w:pPr>
      <w:r>
        <w:continuationSeparator/>
      </w:r>
    </w:p>
    <w:p w:rsidR="00E82811" w:rsidRDefault="00E82811"/>
    <w:p w:rsidR="00E82811" w:rsidRDefault="00E828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D7E" w:rsidRDefault="00657D7E">
    <w:pPr>
      <w:pStyle w:val="Zpat"/>
      <w:jc w:val="right"/>
    </w:pPr>
    <w:r>
      <w:fldChar w:fldCharType="begin"/>
    </w:r>
    <w:r>
      <w:instrText>PAGE   \* MERGEFORMAT</w:instrText>
    </w:r>
    <w:r>
      <w:fldChar w:fldCharType="separate"/>
    </w:r>
    <w:r w:rsidR="00E17093">
      <w:rPr>
        <w:noProof/>
      </w:rPr>
      <w:t>15</w:t>
    </w:r>
    <w:r>
      <w:fldChar w:fldCharType="end"/>
    </w:r>
  </w:p>
  <w:p w:rsidR="00657D7E" w:rsidRDefault="00657D7E" w:rsidP="00557A42">
    <w:pPr>
      <w:ind w:firstLine="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811" w:rsidRDefault="00E82811" w:rsidP="00010988">
      <w:pPr>
        <w:spacing w:after="0" w:line="240" w:lineRule="auto"/>
      </w:pPr>
      <w:r>
        <w:separator/>
      </w:r>
    </w:p>
    <w:p w:rsidR="00E82811" w:rsidRDefault="00E82811"/>
    <w:p w:rsidR="00E82811" w:rsidRDefault="00E82811"/>
  </w:footnote>
  <w:footnote w:type="continuationSeparator" w:id="0">
    <w:p w:rsidR="00E82811" w:rsidRDefault="00E82811" w:rsidP="00010988">
      <w:pPr>
        <w:spacing w:after="0" w:line="240" w:lineRule="auto"/>
      </w:pPr>
      <w:r>
        <w:continuationSeparator/>
      </w:r>
    </w:p>
    <w:p w:rsidR="00E82811" w:rsidRDefault="00E82811"/>
    <w:p w:rsidR="00E82811" w:rsidRDefault="00E8281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D7E" w:rsidRPr="00133A13" w:rsidRDefault="00657D7E" w:rsidP="00133A13">
    <w:pPr>
      <w:pStyle w:val="Zhlav"/>
    </w:pPr>
    <w:r>
      <w:t>FRI UNIZA</w:t>
    </w:r>
    <w:r>
      <w:tab/>
    </w:r>
    <w:r>
      <w:tab/>
    </w:r>
    <w:r w:rsidRPr="00133A13">
      <w:t>BAKALÁRSKA PRÁCA</w:t>
    </w:r>
  </w:p>
  <w:p w:rsidR="00657D7E" w:rsidRPr="00B267A6" w:rsidRDefault="00657D7E" w:rsidP="00B267A6">
    <w:pPr>
      <w:pStyle w:val="Zhlav"/>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C4AB7"/>
    <w:multiLevelType w:val="multilevel"/>
    <w:tmpl w:val="10585C46"/>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 w15:restartNumberingAfterBreak="0">
    <w:nsid w:val="0DD26B86"/>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 w15:restartNumberingAfterBreak="0">
    <w:nsid w:val="11D42F10"/>
    <w:multiLevelType w:val="hybridMultilevel"/>
    <w:tmpl w:val="59A4472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2015BCD"/>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5" w15:restartNumberingAfterBreak="0">
    <w:nsid w:val="164472D4"/>
    <w:multiLevelType w:val="hybridMultilevel"/>
    <w:tmpl w:val="3F46E842"/>
    <w:lvl w:ilvl="0" w:tplc="68FE3726">
      <w:start w:val="1"/>
      <w:numFmt w:val="decimal"/>
      <w:lvlText w:val="(%1)"/>
      <w:lvlJc w:val="left"/>
      <w:pPr>
        <w:ind w:left="1099" w:hanging="39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6" w15:restartNumberingAfterBreak="0">
    <w:nsid w:val="1AB25511"/>
    <w:multiLevelType w:val="hybridMultilevel"/>
    <w:tmpl w:val="6DB65618"/>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1DE4DDC"/>
    <w:multiLevelType w:val="multilevel"/>
    <w:tmpl w:val="0EBE0472"/>
    <w:lvl w:ilvl="0">
      <w:start w:val="1"/>
      <w:numFmt w:val="bullet"/>
      <w:lvlText w:val=""/>
      <w:lvlJc w:val="left"/>
      <w:pPr>
        <w:ind w:left="1134" w:hanging="425"/>
      </w:pPr>
      <w:rPr>
        <w:rFonts w:ascii="Symbol" w:hAnsi="Symbol" w:hint="default"/>
      </w:rPr>
    </w:lvl>
    <w:lvl w:ilvl="1">
      <w:start w:val="1"/>
      <w:numFmt w:val="bullet"/>
      <w:lvlText w:val=""/>
      <w:lvlJc w:val="left"/>
      <w:pPr>
        <w:ind w:left="1559" w:hanging="425"/>
      </w:pPr>
      <w:rPr>
        <w:rFonts w:ascii="Wingdings" w:hAnsi="Wingdings" w:hint="default"/>
      </w:rPr>
    </w:lvl>
    <w:lvl w:ilvl="2">
      <w:start w:val="1"/>
      <w:numFmt w:val="bullet"/>
      <w:lvlText w:val="o"/>
      <w:lvlJc w:val="left"/>
      <w:pPr>
        <w:ind w:left="1984" w:hanging="425"/>
      </w:pPr>
      <w:rPr>
        <w:rFonts w:ascii="Courier New" w:hAnsi="Courier New" w:hint="default"/>
      </w:rPr>
    </w:lvl>
    <w:lvl w:ilvl="3">
      <w:start w:val="1"/>
      <w:numFmt w:val="bullet"/>
      <w:lvlText w:val=""/>
      <w:lvlJc w:val="left"/>
      <w:pPr>
        <w:ind w:left="2409" w:hanging="425"/>
      </w:pPr>
      <w:rPr>
        <w:rFonts w:ascii="Symbol" w:hAnsi="Symbol" w:hint="default"/>
      </w:rPr>
    </w:lvl>
    <w:lvl w:ilvl="4">
      <w:start w:val="1"/>
      <w:numFmt w:val="bullet"/>
      <w:lvlText w:val=""/>
      <w:lvlJc w:val="left"/>
      <w:pPr>
        <w:ind w:left="2834" w:hanging="425"/>
      </w:pPr>
      <w:rPr>
        <w:rFonts w:ascii="Symbol" w:hAnsi="Symbol"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Wingdings" w:hAnsi="Wingdings" w:hint="default"/>
      </w:rPr>
    </w:lvl>
    <w:lvl w:ilvl="7">
      <w:start w:val="1"/>
      <w:numFmt w:val="bullet"/>
      <w:lvlText w:val=""/>
      <w:lvlJc w:val="left"/>
      <w:pPr>
        <w:ind w:left="4109" w:hanging="425"/>
      </w:pPr>
      <w:rPr>
        <w:rFonts w:ascii="Symbol" w:hAnsi="Symbol" w:hint="default"/>
      </w:rPr>
    </w:lvl>
    <w:lvl w:ilvl="8">
      <w:start w:val="1"/>
      <w:numFmt w:val="bullet"/>
      <w:lvlText w:val=""/>
      <w:lvlJc w:val="left"/>
      <w:pPr>
        <w:ind w:left="4534" w:hanging="425"/>
      </w:pPr>
      <w:rPr>
        <w:rFonts w:ascii="Symbol" w:hAnsi="Symbol" w:hint="default"/>
      </w:rPr>
    </w:lvl>
  </w:abstractNum>
  <w:abstractNum w:abstractNumId="8"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9"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0" w15:restartNumberingAfterBreak="0">
    <w:nsid w:val="46306587"/>
    <w:multiLevelType w:val="hybridMultilevel"/>
    <w:tmpl w:val="9468D8E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1" w15:restartNumberingAfterBreak="0">
    <w:nsid w:val="4B17668B"/>
    <w:multiLevelType w:val="hybridMultilevel"/>
    <w:tmpl w:val="7D6C0B6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3"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4"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15"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6" w15:restartNumberingAfterBreak="0">
    <w:nsid w:val="72B60F7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7" w15:restartNumberingAfterBreak="0">
    <w:nsid w:val="74D25BC6"/>
    <w:multiLevelType w:val="hybridMultilevel"/>
    <w:tmpl w:val="ADB0E1CC"/>
    <w:lvl w:ilvl="0" w:tplc="EBD01008">
      <w:start w:val="1"/>
      <w:numFmt w:val="bullet"/>
      <w:pStyle w:val="Odstavecseseznamem"/>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8" w15:restartNumberingAfterBreak="0">
    <w:nsid w:val="79F56CF0"/>
    <w:multiLevelType w:val="hybridMultilevel"/>
    <w:tmpl w:val="5B625056"/>
    <w:lvl w:ilvl="0" w:tplc="C910F074">
      <w:start w:val="1"/>
      <w:numFmt w:val="decimal"/>
      <w:lvlText w:val="%1."/>
      <w:lvlJc w:val="left"/>
      <w:pPr>
        <w:ind w:left="1759" w:hanging="105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num w:numId="1">
    <w:abstractNumId w:val="14"/>
  </w:num>
  <w:num w:numId="2">
    <w:abstractNumId w:val="17"/>
  </w:num>
  <w:num w:numId="3">
    <w:abstractNumId w:val="12"/>
  </w:num>
  <w:num w:numId="4">
    <w:abstractNumId w:val="16"/>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5"/>
  </w:num>
  <w:num w:numId="10">
    <w:abstractNumId w:val="0"/>
  </w:num>
  <w:num w:numId="11">
    <w:abstractNumId w:val="18"/>
  </w:num>
  <w:num w:numId="12">
    <w:abstractNumId w:val="11"/>
  </w:num>
  <w:num w:numId="13">
    <w:abstractNumId w:val="2"/>
  </w:num>
  <w:num w:numId="14">
    <w:abstractNumId w:val="9"/>
  </w:num>
  <w:num w:numId="15">
    <w:abstractNumId w:val="8"/>
  </w:num>
  <w:num w:numId="16">
    <w:abstractNumId w:val="1"/>
  </w:num>
  <w:num w:numId="17">
    <w:abstractNumId w:val="3"/>
  </w:num>
  <w:num w:numId="18">
    <w:abstractNumId w:val="15"/>
  </w:num>
  <w:num w:numId="19">
    <w:abstractNumId w:val="13"/>
  </w:num>
  <w:num w:numId="20">
    <w:abstractNumId w:val="4"/>
  </w:num>
  <w:num w:numId="21">
    <w:abstractNumId w:val="6"/>
  </w:num>
  <w:num w:numId="22">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GrammaticalErrors/>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555"/>
    <w:rsid w:val="0000052C"/>
    <w:rsid w:val="0000067F"/>
    <w:rsid w:val="00000909"/>
    <w:rsid w:val="00002662"/>
    <w:rsid w:val="00003C12"/>
    <w:rsid w:val="00004825"/>
    <w:rsid w:val="00004CF4"/>
    <w:rsid w:val="0000575A"/>
    <w:rsid w:val="00005825"/>
    <w:rsid w:val="00005AA0"/>
    <w:rsid w:val="00005B64"/>
    <w:rsid w:val="00006922"/>
    <w:rsid w:val="00006DC7"/>
    <w:rsid w:val="00007163"/>
    <w:rsid w:val="00007222"/>
    <w:rsid w:val="00010988"/>
    <w:rsid w:val="00010A35"/>
    <w:rsid w:val="000125DD"/>
    <w:rsid w:val="00012833"/>
    <w:rsid w:val="00012C7B"/>
    <w:rsid w:val="00013370"/>
    <w:rsid w:val="00013376"/>
    <w:rsid w:val="000141F0"/>
    <w:rsid w:val="000147DB"/>
    <w:rsid w:val="00014A92"/>
    <w:rsid w:val="00014B98"/>
    <w:rsid w:val="00020BE5"/>
    <w:rsid w:val="00021A23"/>
    <w:rsid w:val="00021FFA"/>
    <w:rsid w:val="00022C6F"/>
    <w:rsid w:val="00023305"/>
    <w:rsid w:val="0002339E"/>
    <w:rsid w:val="00023E4E"/>
    <w:rsid w:val="00023EE6"/>
    <w:rsid w:val="00024299"/>
    <w:rsid w:val="00024CD7"/>
    <w:rsid w:val="00025016"/>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C06"/>
    <w:rsid w:val="00044FE7"/>
    <w:rsid w:val="00045284"/>
    <w:rsid w:val="00045F7B"/>
    <w:rsid w:val="000460A9"/>
    <w:rsid w:val="00046102"/>
    <w:rsid w:val="00046737"/>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555"/>
    <w:rsid w:val="00062735"/>
    <w:rsid w:val="00062773"/>
    <w:rsid w:val="00062DC3"/>
    <w:rsid w:val="000637B8"/>
    <w:rsid w:val="00065890"/>
    <w:rsid w:val="00065CC2"/>
    <w:rsid w:val="0006674B"/>
    <w:rsid w:val="000669BE"/>
    <w:rsid w:val="00066D3B"/>
    <w:rsid w:val="00066DDB"/>
    <w:rsid w:val="0006705D"/>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3109"/>
    <w:rsid w:val="001332E4"/>
    <w:rsid w:val="00133623"/>
    <w:rsid w:val="00133A1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2260"/>
    <w:rsid w:val="00163C99"/>
    <w:rsid w:val="001641A7"/>
    <w:rsid w:val="001660E2"/>
    <w:rsid w:val="00166B75"/>
    <w:rsid w:val="001672B1"/>
    <w:rsid w:val="00167632"/>
    <w:rsid w:val="00167A40"/>
    <w:rsid w:val="0017070B"/>
    <w:rsid w:val="001710DA"/>
    <w:rsid w:val="0017152E"/>
    <w:rsid w:val="001715E9"/>
    <w:rsid w:val="00171722"/>
    <w:rsid w:val="00171B11"/>
    <w:rsid w:val="0017289D"/>
    <w:rsid w:val="0017399E"/>
    <w:rsid w:val="00174347"/>
    <w:rsid w:val="001747A4"/>
    <w:rsid w:val="00175EFE"/>
    <w:rsid w:val="001760DB"/>
    <w:rsid w:val="00176884"/>
    <w:rsid w:val="00176B2C"/>
    <w:rsid w:val="00176B8E"/>
    <w:rsid w:val="00177507"/>
    <w:rsid w:val="00177BDB"/>
    <w:rsid w:val="00177DF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A19"/>
    <w:rsid w:val="00192BA6"/>
    <w:rsid w:val="00193605"/>
    <w:rsid w:val="00193A6D"/>
    <w:rsid w:val="00193CB6"/>
    <w:rsid w:val="001947B8"/>
    <w:rsid w:val="00194A15"/>
    <w:rsid w:val="00195F71"/>
    <w:rsid w:val="00196201"/>
    <w:rsid w:val="00197788"/>
    <w:rsid w:val="00197ABF"/>
    <w:rsid w:val="001A01DA"/>
    <w:rsid w:val="001A0934"/>
    <w:rsid w:val="001A09E0"/>
    <w:rsid w:val="001A1100"/>
    <w:rsid w:val="001A16D8"/>
    <w:rsid w:val="001A1FAC"/>
    <w:rsid w:val="001A2880"/>
    <w:rsid w:val="001A2E95"/>
    <w:rsid w:val="001A3BFA"/>
    <w:rsid w:val="001A3CE5"/>
    <w:rsid w:val="001A403B"/>
    <w:rsid w:val="001A429C"/>
    <w:rsid w:val="001A475C"/>
    <w:rsid w:val="001A5890"/>
    <w:rsid w:val="001A6010"/>
    <w:rsid w:val="001A69C7"/>
    <w:rsid w:val="001A7721"/>
    <w:rsid w:val="001B070E"/>
    <w:rsid w:val="001B0821"/>
    <w:rsid w:val="001B0B8A"/>
    <w:rsid w:val="001B19C1"/>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290"/>
    <w:rsid w:val="001E2973"/>
    <w:rsid w:val="001E3391"/>
    <w:rsid w:val="001E412C"/>
    <w:rsid w:val="001E505A"/>
    <w:rsid w:val="001E511A"/>
    <w:rsid w:val="001E5D87"/>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7BD8"/>
    <w:rsid w:val="002303AA"/>
    <w:rsid w:val="00230D5C"/>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D57"/>
    <w:rsid w:val="002A3367"/>
    <w:rsid w:val="002A397A"/>
    <w:rsid w:val="002A3F85"/>
    <w:rsid w:val="002A4E56"/>
    <w:rsid w:val="002A551A"/>
    <w:rsid w:val="002A5CF1"/>
    <w:rsid w:val="002A66A0"/>
    <w:rsid w:val="002A690D"/>
    <w:rsid w:val="002A6DD0"/>
    <w:rsid w:val="002A7C96"/>
    <w:rsid w:val="002A7ED8"/>
    <w:rsid w:val="002A7F30"/>
    <w:rsid w:val="002B03CE"/>
    <w:rsid w:val="002B072B"/>
    <w:rsid w:val="002B08B3"/>
    <w:rsid w:val="002B194D"/>
    <w:rsid w:val="002B2B55"/>
    <w:rsid w:val="002B3107"/>
    <w:rsid w:val="002B498F"/>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5522"/>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715E"/>
    <w:rsid w:val="002D7990"/>
    <w:rsid w:val="002D7ABC"/>
    <w:rsid w:val="002D7AC5"/>
    <w:rsid w:val="002D7BA4"/>
    <w:rsid w:val="002E2838"/>
    <w:rsid w:val="002E2BA2"/>
    <w:rsid w:val="002E2E37"/>
    <w:rsid w:val="002E3ABF"/>
    <w:rsid w:val="002E3EA0"/>
    <w:rsid w:val="002E49F1"/>
    <w:rsid w:val="002E4A78"/>
    <w:rsid w:val="002E5E3F"/>
    <w:rsid w:val="002E60FE"/>
    <w:rsid w:val="002E76A9"/>
    <w:rsid w:val="002E7FB3"/>
    <w:rsid w:val="002F0CC7"/>
    <w:rsid w:val="002F237B"/>
    <w:rsid w:val="002F2F41"/>
    <w:rsid w:val="002F36F3"/>
    <w:rsid w:val="002F39CD"/>
    <w:rsid w:val="002F3B23"/>
    <w:rsid w:val="002F3E4F"/>
    <w:rsid w:val="002F45DF"/>
    <w:rsid w:val="002F4E13"/>
    <w:rsid w:val="002F51E0"/>
    <w:rsid w:val="002F582A"/>
    <w:rsid w:val="00300793"/>
    <w:rsid w:val="00300B76"/>
    <w:rsid w:val="00300D55"/>
    <w:rsid w:val="003018BA"/>
    <w:rsid w:val="003019B7"/>
    <w:rsid w:val="00301EBD"/>
    <w:rsid w:val="00302630"/>
    <w:rsid w:val="00303CA1"/>
    <w:rsid w:val="00303FC0"/>
    <w:rsid w:val="00304338"/>
    <w:rsid w:val="00305474"/>
    <w:rsid w:val="003054BE"/>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80676"/>
    <w:rsid w:val="003807E9"/>
    <w:rsid w:val="00381A1E"/>
    <w:rsid w:val="00381DF5"/>
    <w:rsid w:val="00382101"/>
    <w:rsid w:val="0038227C"/>
    <w:rsid w:val="00382D1A"/>
    <w:rsid w:val="003838C0"/>
    <w:rsid w:val="003840D8"/>
    <w:rsid w:val="003840FC"/>
    <w:rsid w:val="00384111"/>
    <w:rsid w:val="003841FB"/>
    <w:rsid w:val="00384567"/>
    <w:rsid w:val="003846CB"/>
    <w:rsid w:val="003848BD"/>
    <w:rsid w:val="003848EF"/>
    <w:rsid w:val="003877F0"/>
    <w:rsid w:val="00387CA9"/>
    <w:rsid w:val="00387E4B"/>
    <w:rsid w:val="00387F51"/>
    <w:rsid w:val="00390315"/>
    <w:rsid w:val="00392592"/>
    <w:rsid w:val="003926F7"/>
    <w:rsid w:val="00392902"/>
    <w:rsid w:val="00393DC8"/>
    <w:rsid w:val="00393F5B"/>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623"/>
    <w:rsid w:val="003E6759"/>
    <w:rsid w:val="003E6F32"/>
    <w:rsid w:val="003E731A"/>
    <w:rsid w:val="003F1093"/>
    <w:rsid w:val="003F1527"/>
    <w:rsid w:val="003F1777"/>
    <w:rsid w:val="003F1B6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2D49"/>
    <w:rsid w:val="00452DB9"/>
    <w:rsid w:val="00453D1A"/>
    <w:rsid w:val="004555C7"/>
    <w:rsid w:val="004559F5"/>
    <w:rsid w:val="00456896"/>
    <w:rsid w:val="00456EB4"/>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1C23"/>
    <w:rsid w:val="00492148"/>
    <w:rsid w:val="00492CF1"/>
    <w:rsid w:val="00492D1B"/>
    <w:rsid w:val="00493E69"/>
    <w:rsid w:val="00494D0D"/>
    <w:rsid w:val="0049582E"/>
    <w:rsid w:val="00495A9E"/>
    <w:rsid w:val="004974DA"/>
    <w:rsid w:val="00497703"/>
    <w:rsid w:val="0049786C"/>
    <w:rsid w:val="004A0048"/>
    <w:rsid w:val="004A0550"/>
    <w:rsid w:val="004A061F"/>
    <w:rsid w:val="004A06E8"/>
    <w:rsid w:val="004A0A60"/>
    <w:rsid w:val="004A0A7E"/>
    <w:rsid w:val="004A138A"/>
    <w:rsid w:val="004A2009"/>
    <w:rsid w:val="004A2222"/>
    <w:rsid w:val="004A25C9"/>
    <w:rsid w:val="004A28D8"/>
    <w:rsid w:val="004A2D2D"/>
    <w:rsid w:val="004A30EC"/>
    <w:rsid w:val="004A42EE"/>
    <w:rsid w:val="004A506D"/>
    <w:rsid w:val="004A566A"/>
    <w:rsid w:val="004A57D4"/>
    <w:rsid w:val="004A6933"/>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0E0"/>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069A"/>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1B0D"/>
    <w:rsid w:val="004F26B8"/>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E67"/>
    <w:rsid w:val="0051729F"/>
    <w:rsid w:val="0051798E"/>
    <w:rsid w:val="00517BD0"/>
    <w:rsid w:val="005200D7"/>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EE5"/>
    <w:rsid w:val="00564677"/>
    <w:rsid w:val="00564C69"/>
    <w:rsid w:val="005653DB"/>
    <w:rsid w:val="00565453"/>
    <w:rsid w:val="00565634"/>
    <w:rsid w:val="00565EB0"/>
    <w:rsid w:val="0056624B"/>
    <w:rsid w:val="00567366"/>
    <w:rsid w:val="0056779C"/>
    <w:rsid w:val="00567BBE"/>
    <w:rsid w:val="00567DEB"/>
    <w:rsid w:val="005707AB"/>
    <w:rsid w:val="00570941"/>
    <w:rsid w:val="00571296"/>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3587"/>
    <w:rsid w:val="006042C0"/>
    <w:rsid w:val="0060440D"/>
    <w:rsid w:val="00604797"/>
    <w:rsid w:val="00605AC0"/>
    <w:rsid w:val="006069B8"/>
    <w:rsid w:val="00606B2E"/>
    <w:rsid w:val="0061035E"/>
    <w:rsid w:val="0061089E"/>
    <w:rsid w:val="006115FB"/>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65FB"/>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57D7E"/>
    <w:rsid w:val="00660472"/>
    <w:rsid w:val="006604F1"/>
    <w:rsid w:val="006618E6"/>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80B41"/>
    <w:rsid w:val="00680CF3"/>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41C"/>
    <w:rsid w:val="006B458F"/>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37DC"/>
    <w:rsid w:val="006F3813"/>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58D"/>
    <w:rsid w:val="00732A54"/>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C71"/>
    <w:rsid w:val="00745D56"/>
    <w:rsid w:val="00746416"/>
    <w:rsid w:val="00746497"/>
    <w:rsid w:val="00746D55"/>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EE7"/>
    <w:rsid w:val="007A7EEF"/>
    <w:rsid w:val="007B052B"/>
    <w:rsid w:val="007B0ABE"/>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36B"/>
    <w:rsid w:val="007C4C75"/>
    <w:rsid w:val="007C4F8F"/>
    <w:rsid w:val="007C5269"/>
    <w:rsid w:val="007C5E3F"/>
    <w:rsid w:val="007C67C0"/>
    <w:rsid w:val="007C689A"/>
    <w:rsid w:val="007C6A3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39"/>
    <w:rsid w:val="00805CEE"/>
    <w:rsid w:val="00805DDE"/>
    <w:rsid w:val="00810475"/>
    <w:rsid w:val="00810E45"/>
    <w:rsid w:val="008113BE"/>
    <w:rsid w:val="008115F7"/>
    <w:rsid w:val="00812375"/>
    <w:rsid w:val="008124B9"/>
    <w:rsid w:val="0081271F"/>
    <w:rsid w:val="0081279C"/>
    <w:rsid w:val="0081334A"/>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3787"/>
    <w:rsid w:val="0085398F"/>
    <w:rsid w:val="008541E2"/>
    <w:rsid w:val="008548D0"/>
    <w:rsid w:val="0085563F"/>
    <w:rsid w:val="00860324"/>
    <w:rsid w:val="008605E9"/>
    <w:rsid w:val="00860F1F"/>
    <w:rsid w:val="00861B60"/>
    <w:rsid w:val="00861EB1"/>
    <w:rsid w:val="00861ED8"/>
    <w:rsid w:val="008623E5"/>
    <w:rsid w:val="008627F9"/>
    <w:rsid w:val="00862CC4"/>
    <w:rsid w:val="0086346D"/>
    <w:rsid w:val="008635BC"/>
    <w:rsid w:val="00863AD3"/>
    <w:rsid w:val="0086467D"/>
    <w:rsid w:val="008649E5"/>
    <w:rsid w:val="00864A31"/>
    <w:rsid w:val="0086558E"/>
    <w:rsid w:val="00865803"/>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90C86"/>
    <w:rsid w:val="00890EF7"/>
    <w:rsid w:val="00891172"/>
    <w:rsid w:val="00891D78"/>
    <w:rsid w:val="00891DAA"/>
    <w:rsid w:val="0089200E"/>
    <w:rsid w:val="0089275A"/>
    <w:rsid w:val="0089357F"/>
    <w:rsid w:val="00894678"/>
    <w:rsid w:val="008947EF"/>
    <w:rsid w:val="0089582F"/>
    <w:rsid w:val="0089733A"/>
    <w:rsid w:val="008A00C5"/>
    <w:rsid w:val="008A0289"/>
    <w:rsid w:val="008A0E49"/>
    <w:rsid w:val="008A1DBF"/>
    <w:rsid w:val="008A2AFF"/>
    <w:rsid w:val="008A4F26"/>
    <w:rsid w:val="008A5907"/>
    <w:rsid w:val="008A5E1F"/>
    <w:rsid w:val="008A6B7E"/>
    <w:rsid w:val="008A6F37"/>
    <w:rsid w:val="008A7078"/>
    <w:rsid w:val="008A70F1"/>
    <w:rsid w:val="008A7B96"/>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D07E8"/>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E00FB"/>
    <w:rsid w:val="008E0B27"/>
    <w:rsid w:val="008E1F0F"/>
    <w:rsid w:val="008E2045"/>
    <w:rsid w:val="008E2A6F"/>
    <w:rsid w:val="008E33EE"/>
    <w:rsid w:val="008E34A7"/>
    <w:rsid w:val="008E3A14"/>
    <w:rsid w:val="008E3FA4"/>
    <w:rsid w:val="008E43E0"/>
    <w:rsid w:val="008E482E"/>
    <w:rsid w:val="008E4C19"/>
    <w:rsid w:val="008E5389"/>
    <w:rsid w:val="008E59A1"/>
    <w:rsid w:val="008E5BEA"/>
    <w:rsid w:val="008F0810"/>
    <w:rsid w:val="008F0BD8"/>
    <w:rsid w:val="008F10C8"/>
    <w:rsid w:val="008F19E4"/>
    <w:rsid w:val="008F288C"/>
    <w:rsid w:val="008F2C98"/>
    <w:rsid w:val="008F3B0C"/>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2094A"/>
    <w:rsid w:val="00920A40"/>
    <w:rsid w:val="00920A9F"/>
    <w:rsid w:val="00920B46"/>
    <w:rsid w:val="00921E74"/>
    <w:rsid w:val="00922B99"/>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6917"/>
    <w:rsid w:val="00946E41"/>
    <w:rsid w:val="00946E69"/>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419"/>
    <w:rsid w:val="009649EA"/>
    <w:rsid w:val="0096530A"/>
    <w:rsid w:val="00965B63"/>
    <w:rsid w:val="009662AD"/>
    <w:rsid w:val="009669EF"/>
    <w:rsid w:val="00966EF8"/>
    <w:rsid w:val="0096716C"/>
    <w:rsid w:val="00967960"/>
    <w:rsid w:val="009704C6"/>
    <w:rsid w:val="0097112E"/>
    <w:rsid w:val="00971B64"/>
    <w:rsid w:val="00971B8B"/>
    <w:rsid w:val="0097228B"/>
    <w:rsid w:val="009725FE"/>
    <w:rsid w:val="009734C9"/>
    <w:rsid w:val="009745ED"/>
    <w:rsid w:val="009748BF"/>
    <w:rsid w:val="00975142"/>
    <w:rsid w:val="00975400"/>
    <w:rsid w:val="009758B5"/>
    <w:rsid w:val="00975B0C"/>
    <w:rsid w:val="00975C12"/>
    <w:rsid w:val="00975DF2"/>
    <w:rsid w:val="009771F4"/>
    <w:rsid w:val="00980D08"/>
    <w:rsid w:val="00981480"/>
    <w:rsid w:val="00981B87"/>
    <w:rsid w:val="00981FD5"/>
    <w:rsid w:val="0098228D"/>
    <w:rsid w:val="00985392"/>
    <w:rsid w:val="00985FA9"/>
    <w:rsid w:val="0098689D"/>
    <w:rsid w:val="00986B99"/>
    <w:rsid w:val="00987464"/>
    <w:rsid w:val="009879B6"/>
    <w:rsid w:val="00987B55"/>
    <w:rsid w:val="00987DCB"/>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A23"/>
    <w:rsid w:val="009C0C72"/>
    <w:rsid w:val="009C0D58"/>
    <w:rsid w:val="009C0DAA"/>
    <w:rsid w:val="009C2877"/>
    <w:rsid w:val="009C28CE"/>
    <w:rsid w:val="009C2CCB"/>
    <w:rsid w:val="009C3260"/>
    <w:rsid w:val="009C38AE"/>
    <w:rsid w:val="009C51C1"/>
    <w:rsid w:val="009C5572"/>
    <w:rsid w:val="009C5DE0"/>
    <w:rsid w:val="009C6166"/>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6921"/>
    <w:rsid w:val="009D7761"/>
    <w:rsid w:val="009D7B78"/>
    <w:rsid w:val="009D7E52"/>
    <w:rsid w:val="009E00B3"/>
    <w:rsid w:val="009E0681"/>
    <w:rsid w:val="009E07C5"/>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539C"/>
    <w:rsid w:val="009F56D9"/>
    <w:rsid w:val="009F5D9C"/>
    <w:rsid w:val="009F6096"/>
    <w:rsid w:val="009F6233"/>
    <w:rsid w:val="009F626D"/>
    <w:rsid w:val="009F636A"/>
    <w:rsid w:val="009F6577"/>
    <w:rsid w:val="009F6B27"/>
    <w:rsid w:val="009F6EC5"/>
    <w:rsid w:val="009F7C75"/>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4200"/>
    <w:rsid w:val="00A053C7"/>
    <w:rsid w:val="00A058FE"/>
    <w:rsid w:val="00A05E4F"/>
    <w:rsid w:val="00A061CA"/>
    <w:rsid w:val="00A0620D"/>
    <w:rsid w:val="00A07F37"/>
    <w:rsid w:val="00A10435"/>
    <w:rsid w:val="00A1085B"/>
    <w:rsid w:val="00A1089B"/>
    <w:rsid w:val="00A12135"/>
    <w:rsid w:val="00A1301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5BB0"/>
    <w:rsid w:val="00A25E6E"/>
    <w:rsid w:val="00A265DD"/>
    <w:rsid w:val="00A26630"/>
    <w:rsid w:val="00A26D29"/>
    <w:rsid w:val="00A27AE3"/>
    <w:rsid w:val="00A27FA2"/>
    <w:rsid w:val="00A3087E"/>
    <w:rsid w:val="00A30966"/>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40567"/>
    <w:rsid w:val="00A40C3A"/>
    <w:rsid w:val="00A420ED"/>
    <w:rsid w:val="00A425F6"/>
    <w:rsid w:val="00A42FB0"/>
    <w:rsid w:val="00A44516"/>
    <w:rsid w:val="00A44A40"/>
    <w:rsid w:val="00A44CA5"/>
    <w:rsid w:val="00A45249"/>
    <w:rsid w:val="00A460A4"/>
    <w:rsid w:val="00A46290"/>
    <w:rsid w:val="00A46CBD"/>
    <w:rsid w:val="00A46CE4"/>
    <w:rsid w:val="00A46F24"/>
    <w:rsid w:val="00A47046"/>
    <w:rsid w:val="00A476CD"/>
    <w:rsid w:val="00A47DC5"/>
    <w:rsid w:val="00A50D67"/>
    <w:rsid w:val="00A50ED5"/>
    <w:rsid w:val="00A51F74"/>
    <w:rsid w:val="00A51FB5"/>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51DD"/>
    <w:rsid w:val="00AA585F"/>
    <w:rsid w:val="00AA5BD1"/>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F91"/>
    <w:rsid w:val="00AC7022"/>
    <w:rsid w:val="00AC76DE"/>
    <w:rsid w:val="00AC7C3D"/>
    <w:rsid w:val="00AD0022"/>
    <w:rsid w:val="00AD0425"/>
    <w:rsid w:val="00AD0455"/>
    <w:rsid w:val="00AD131E"/>
    <w:rsid w:val="00AD1775"/>
    <w:rsid w:val="00AD225C"/>
    <w:rsid w:val="00AD22E8"/>
    <w:rsid w:val="00AD23F9"/>
    <w:rsid w:val="00AD2690"/>
    <w:rsid w:val="00AD2CDF"/>
    <w:rsid w:val="00AD3A21"/>
    <w:rsid w:val="00AD4E26"/>
    <w:rsid w:val="00AD5D40"/>
    <w:rsid w:val="00AD5D4C"/>
    <w:rsid w:val="00AD6122"/>
    <w:rsid w:val="00AD6275"/>
    <w:rsid w:val="00AD6FCE"/>
    <w:rsid w:val="00AD763C"/>
    <w:rsid w:val="00AD797E"/>
    <w:rsid w:val="00AD7A70"/>
    <w:rsid w:val="00AD7AAD"/>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6FB"/>
    <w:rsid w:val="00B075E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12CF"/>
    <w:rsid w:val="00B518DE"/>
    <w:rsid w:val="00B51E93"/>
    <w:rsid w:val="00B52309"/>
    <w:rsid w:val="00B52369"/>
    <w:rsid w:val="00B52551"/>
    <w:rsid w:val="00B52DDD"/>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741"/>
    <w:rsid w:val="00BB6C36"/>
    <w:rsid w:val="00BB7063"/>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E54"/>
    <w:rsid w:val="00BF52B7"/>
    <w:rsid w:val="00BF5386"/>
    <w:rsid w:val="00BF5652"/>
    <w:rsid w:val="00BF62A7"/>
    <w:rsid w:val="00BF65D5"/>
    <w:rsid w:val="00BF6B98"/>
    <w:rsid w:val="00BF72C5"/>
    <w:rsid w:val="00BF7E2E"/>
    <w:rsid w:val="00C000C5"/>
    <w:rsid w:val="00C00885"/>
    <w:rsid w:val="00C0094A"/>
    <w:rsid w:val="00C00AAF"/>
    <w:rsid w:val="00C00B8E"/>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7273"/>
    <w:rsid w:val="00C67301"/>
    <w:rsid w:val="00C706F8"/>
    <w:rsid w:val="00C71506"/>
    <w:rsid w:val="00C720D4"/>
    <w:rsid w:val="00C722D0"/>
    <w:rsid w:val="00C72818"/>
    <w:rsid w:val="00C73BD1"/>
    <w:rsid w:val="00C73E04"/>
    <w:rsid w:val="00C73E6C"/>
    <w:rsid w:val="00C73EC6"/>
    <w:rsid w:val="00C74126"/>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629F"/>
    <w:rsid w:val="00C87B38"/>
    <w:rsid w:val="00C90215"/>
    <w:rsid w:val="00C90578"/>
    <w:rsid w:val="00C90FCF"/>
    <w:rsid w:val="00C9153C"/>
    <w:rsid w:val="00C92A06"/>
    <w:rsid w:val="00C9321B"/>
    <w:rsid w:val="00C9322E"/>
    <w:rsid w:val="00C93354"/>
    <w:rsid w:val="00C93C8B"/>
    <w:rsid w:val="00C95330"/>
    <w:rsid w:val="00C973D6"/>
    <w:rsid w:val="00C977AF"/>
    <w:rsid w:val="00C97817"/>
    <w:rsid w:val="00CA039E"/>
    <w:rsid w:val="00CA06EF"/>
    <w:rsid w:val="00CA0E37"/>
    <w:rsid w:val="00CA1CAD"/>
    <w:rsid w:val="00CA22C9"/>
    <w:rsid w:val="00CA2ED5"/>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4196"/>
    <w:rsid w:val="00CC44CE"/>
    <w:rsid w:val="00CC47A4"/>
    <w:rsid w:val="00CC4CAB"/>
    <w:rsid w:val="00CC50C9"/>
    <w:rsid w:val="00CC569B"/>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CDC"/>
    <w:rsid w:val="00CE31AF"/>
    <w:rsid w:val="00CE38C1"/>
    <w:rsid w:val="00CE6068"/>
    <w:rsid w:val="00CE629D"/>
    <w:rsid w:val="00CE75E2"/>
    <w:rsid w:val="00CE77CD"/>
    <w:rsid w:val="00CF0317"/>
    <w:rsid w:val="00CF0D7E"/>
    <w:rsid w:val="00CF1032"/>
    <w:rsid w:val="00CF123A"/>
    <w:rsid w:val="00CF16E9"/>
    <w:rsid w:val="00CF185D"/>
    <w:rsid w:val="00CF1BA1"/>
    <w:rsid w:val="00CF25CF"/>
    <w:rsid w:val="00CF49FA"/>
    <w:rsid w:val="00CF4BFD"/>
    <w:rsid w:val="00CF534F"/>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4411"/>
    <w:rsid w:val="00D84BA5"/>
    <w:rsid w:val="00D85502"/>
    <w:rsid w:val="00D856CC"/>
    <w:rsid w:val="00D85963"/>
    <w:rsid w:val="00D85CFA"/>
    <w:rsid w:val="00D85E75"/>
    <w:rsid w:val="00D86076"/>
    <w:rsid w:val="00D8629F"/>
    <w:rsid w:val="00D86E44"/>
    <w:rsid w:val="00D87589"/>
    <w:rsid w:val="00D8795D"/>
    <w:rsid w:val="00D87CD5"/>
    <w:rsid w:val="00D90096"/>
    <w:rsid w:val="00D909B5"/>
    <w:rsid w:val="00D90FE2"/>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093"/>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E6C"/>
    <w:rsid w:val="00E64F9E"/>
    <w:rsid w:val="00E65029"/>
    <w:rsid w:val="00E6689D"/>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BFB"/>
    <w:rsid w:val="00E74E35"/>
    <w:rsid w:val="00E75000"/>
    <w:rsid w:val="00E75470"/>
    <w:rsid w:val="00E778E3"/>
    <w:rsid w:val="00E77926"/>
    <w:rsid w:val="00E8085E"/>
    <w:rsid w:val="00E8085F"/>
    <w:rsid w:val="00E80C00"/>
    <w:rsid w:val="00E81657"/>
    <w:rsid w:val="00E81DCB"/>
    <w:rsid w:val="00E81FB1"/>
    <w:rsid w:val="00E8281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1168"/>
    <w:rsid w:val="00EB12BC"/>
    <w:rsid w:val="00EB1530"/>
    <w:rsid w:val="00EB154E"/>
    <w:rsid w:val="00EB1D42"/>
    <w:rsid w:val="00EB305E"/>
    <w:rsid w:val="00EB31C7"/>
    <w:rsid w:val="00EB3534"/>
    <w:rsid w:val="00EB604B"/>
    <w:rsid w:val="00EB6077"/>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5117"/>
    <w:rsid w:val="00F45CE7"/>
    <w:rsid w:val="00F47039"/>
    <w:rsid w:val="00F4716D"/>
    <w:rsid w:val="00F479EA"/>
    <w:rsid w:val="00F47B4D"/>
    <w:rsid w:val="00F500FC"/>
    <w:rsid w:val="00F5017D"/>
    <w:rsid w:val="00F5072E"/>
    <w:rsid w:val="00F50A4B"/>
    <w:rsid w:val="00F511A2"/>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E72"/>
    <w:rsid w:val="00F74F44"/>
    <w:rsid w:val="00F75116"/>
    <w:rsid w:val="00F75136"/>
    <w:rsid w:val="00F7556C"/>
    <w:rsid w:val="00F75C76"/>
    <w:rsid w:val="00F75CA7"/>
    <w:rsid w:val="00F76A63"/>
    <w:rsid w:val="00F77535"/>
    <w:rsid w:val="00F77590"/>
    <w:rsid w:val="00F80E89"/>
    <w:rsid w:val="00F8140A"/>
    <w:rsid w:val="00F824B6"/>
    <w:rsid w:val="00F828A2"/>
    <w:rsid w:val="00F8332B"/>
    <w:rsid w:val="00F83B49"/>
    <w:rsid w:val="00F83C5D"/>
    <w:rsid w:val="00F858D9"/>
    <w:rsid w:val="00F862C8"/>
    <w:rsid w:val="00F866FD"/>
    <w:rsid w:val="00F87581"/>
    <w:rsid w:val="00F90AA5"/>
    <w:rsid w:val="00F916C3"/>
    <w:rsid w:val="00F91D9A"/>
    <w:rsid w:val="00F93C79"/>
    <w:rsid w:val="00F93EAF"/>
    <w:rsid w:val="00F94604"/>
    <w:rsid w:val="00F94BC9"/>
    <w:rsid w:val="00F94F55"/>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C3E"/>
    <w:rsid w:val="00FD0032"/>
    <w:rsid w:val="00FD01A0"/>
    <w:rsid w:val="00FD0322"/>
    <w:rsid w:val="00FD0D39"/>
    <w:rsid w:val="00FD0E16"/>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F14C1"/>
    <w:rsid w:val="00FF1C04"/>
    <w:rsid w:val="00FF2F86"/>
    <w:rsid w:val="00FF3A4D"/>
    <w:rsid w:val="00FF4387"/>
    <w:rsid w:val="00FF43FC"/>
    <w:rsid w:val="00FF4B23"/>
    <w:rsid w:val="00FF57E6"/>
    <w:rsid w:val="00FF6455"/>
    <w:rsid w:val="00FF6496"/>
    <w:rsid w:val="00FF676E"/>
    <w:rsid w:val="00FF67B9"/>
    <w:rsid w:val="00FF681C"/>
    <w:rsid w:val="00FF6D90"/>
    <w:rsid w:val="00FF71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F25AB"/>
  <w15:docId w15:val="{1EE8A48E-0870-4E93-BCD3-B4A4DD2A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
    <w:next w:val="Normln"/>
    <w:link w:val="Nadpis1Char"/>
    <w:uiPriority w:val="9"/>
    <w:qFormat/>
    <w:rsid w:val="00542016"/>
    <w:pPr>
      <w:keepNext/>
      <w:keepLines/>
      <w:pageBreakBefore/>
      <w:numPr>
        <w:numId w:val="1"/>
      </w:numPr>
      <w:spacing w:before="240" w:after="240"/>
      <w:ind w:left="0" w:firstLine="0"/>
      <w:outlineLvl w:val="0"/>
    </w:pPr>
    <w:rPr>
      <w:rFonts w:eastAsia="Times New Roman"/>
      <w:b/>
      <w:sz w:val="32"/>
      <w:szCs w:val="32"/>
    </w:rPr>
  </w:style>
  <w:style w:type="paragraph" w:styleId="Nadpis2">
    <w:name w:val="heading 2"/>
    <w:basedOn w:val="Normln"/>
    <w:next w:val="Normln"/>
    <w:link w:val="Nadpis2Char"/>
    <w:uiPriority w:val="9"/>
    <w:unhideWhenUsed/>
    <w:qFormat/>
    <w:rsid w:val="00CC0491"/>
    <w:pPr>
      <w:keepNext/>
      <w:keepLines/>
      <w:numPr>
        <w:ilvl w:val="1"/>
        <w:numId w:val="1"/>
      </w:numPr>
      <w:spacing w:before="480"/>
      <w:ind w:left="0" w:firstLine="0"/>
      <w:outlineLvl w:val="1"/>
    </w:pPr>
    <w:rPr>
      <w:rFonts w:eastAsia="Times New Roman"/>
      <w:b/>
      <w:color w:val="000000"/>
      <w:sz w:val="28"/>
      <w:szCs w:val="26"/>
    </w:rPr>
  </w:style>
  <w:style w:type="paragraph" w:styleId="Nadpis3">
    <w:name w:val="heading 3"/>
    <w:basedOn w:val="Normln"/>
    <w:next w:val="Normln"/>
    <w:link w:val="Nadpis3Char"/>
    <w:uiPriority w:val="9"/>
    <w:unhideWhenUsed/>
    <w:qFormat/>
    <w:rsid w:val="00850461"/>
    <w:pPr>
      <w:keepNext/>
      <w:keepLines/>
      <w:numPr>
        <w:ilvl w:val="2"/>
        <w:numId w:val="1"/>
      </w:numPr>
      <w:spacing w:before="40" w:after="0"/>
      <w:ind w:left="709" w:hanging="709"/>
      <w:outlineLvl w:val="2"/>
    </w:pPr>
    <w:rPr>
      <w:rFonts w:eastAsia="Times New Roman"/>
      <w:b/>
      <w:szCs w:val="24"/>
    </w:rPr>
  </w:style>
  <w:style w:type="paragraph" w:styleId="Nadpis4">
    <w:name w:val="heading 4"/>
    <w:basedOn w:val="Normln"/>
    <w:next w:val="Normln"/>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
    <w:next w:val="Normln"/>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
    <w:next w:val="Normln"/>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
    <w:next w:val="Normln"/>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
    <w:next w:val="Normln"/>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
    <w:next w:val="Normln"/>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cs="Times New Roman"/>
      <w:b/>
      <w:sz w:val="32"/>
      <w:szCs w:val="32"/>
    </w:rPr>
  </w:style>
  <w:style w:type="paragraph" w:styleId="Titulek">
    <w:name w:val="caption"/>
    <w:basedOn w:val="Normln"/>
    <w:next w:val="Normln"/>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e">
    <w:name w:val="Bibliography"/>
    <w:basedOn w:val="Normln"/>
    <w:next w:val="Normln"/>
    <w:uiPriority w:val="37"/>
    <w:unhideWhenUsed/>
    <w:rsid w:val="0056624B"/>
    <w:pPr>
      <w:ind w:firstLine="0"/>
    </w:pPr>
  </w:style>
  <w:style w:type="paragraph" w:styleId="Nadpisobsahu">
    <w:name w:val="TOC Heading"/>
    <w:basedOn w:val="Nadpis1"/>
    <w:next w:val="Normln"/>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
    <w:next w:val="Normln"/>
    <w:autoRedefine/>
    <w:uiPriority w:val="39"/>
    <w:unhideWhenUsed/>
    <w:rsid w:val="00557A42"/>
    <w:pPr>
      <w:tabs>
        <w:tab w:val="left" w:pos="426"/>
        <w:tab w:val="right" w:leader="dot" w:pos="8787"/>
      </w:tabs>
      <w:spacing w:after="100" w:line="240" w:lineRule="auto"/>
      <w:ind w:firstLine="0"/>
    </w:pPr>
    <w:rPr>
      <w:b/>
      <w:noProof/>
    </w:rPr>
  </w:style>
  <w:style w:type="character" w:styleId="Zdraznnjemn">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cs="Times New Roman"/>
      <w:b/>
      <w:color w:val="000000"/>
      <w:sz w:val="28"/>
      <w:szCs w:val="26"/>
    </w:rPr>
  </w:style>
  <w:style w:type="character" w:customStyle="1" w:styleId="Nadpis3Char">
    <w:name w:val="Nadpis 3 Char"/>
    <w:link w:val="Nadpis3"/>
    <w:uiPriority w:val="9"/>
    <w:rsid w:val="00850461"/>
    <w:rPr>
      <w:rFonts w:ascii="Times New Roman" w:eastAsia="Times New Roman" w:hAnsi="Times New Roman" w:cs="Times New Roman"/>
      <w:b/>
      <w:sz w:val="24"/>
      <w:szCs w:val="24"/>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s="Times New Roman"/>
      <w:color w:val="2E74B5"/>
      <w:sz w:val="24"/>
    </w:rPr>
  </w:style>
  <w:style w:type="character" w:customStyle="1" w:styleId="Nadpis6Char">
    <w:name w:val="Nadpis 6 Char"/>
    <w:link w:val="Nadpis6"/>
    <w:uiPriority w:val="9"/>
    <w:semiHidden/>
    <w:rsid w:val="0037351C"/>
    <w:rPr>
      <w:rFonts w:ascii="Calibri Light" w:eastAsia="Times New Roman" w:hAnsi="Calibri Light" w:cs="Times New Roman"/>
      <w:color w:val="1F4D78"/>
      <w:sz w:val="24"/>
    </w:rPr>
  </w:style>
  <w:style w:type="character" w:customStyle="1" w:styleId="Nadpis7Char">
    <w:name w:val="Nadpis 7 Char"/>
    <w:link w:val="Nadpis7"/>
    <w:uiPriority w:val="9"/>
    <w:semiHidden/>
    <w:rsid w:val="0037351C"/>
    <w:rPr>
      <w:rFonts w:ascii="Calibri Light" w:eastAsia="Times New Roman" w:hAnsi="Calibri Light" w:cs="Times New Roman"/>
      <w:i/>
      <w:iCs/>
      <w:color w:val="1F4D78"/>
      <w:sz w:val="24"/>
    </w:rPr>
  </w:style>
  <w:style w:type="character" w:customStyle="1" w:styleId="Nadpis8Char">
    <w:name w:val="Nadpis 8 Char"/>
    <w:link w:val="Nadpis8"/>
    <w:uiPriority w:val="9"/>
    <w:semiHidden/>
    <w:rsid w:val="0037351C"/>
    <w:rPr>
      <w:rFonts w:ascii="Calibri Light" w:eastAsia="Times New Roman" w:hAnsi="Calibri Light" w:cs="Times New Roman"/>
      <w:color w:val="272727"/>
      <w:sz w:val="21"/>
      <w:szCs w:val="21"/>
    </w:rPr>
  </w:style>
  <w:style w:type="character" w:customStyle="1" w:styleId="Nadpis9Char">
    <w:name w:val="Nadpis 9 Char"/>
    <w:link w:val="Nadpis9"/>
    <w:uiPriority w:val="9"/>
    <w:semiHidden/>
    <w:rsid w:val="0037351C"/>
    <w:rPr>
      <w:rFonts w:ascii="Calibri Light" w:eastAsia="Times New Roman" w:hAnsi="Calibri Light" w:cs="Times New Roman"/>
      <w:i/>
      <w:iCs/>
      <w:color w:val="272727"/>
      <w:sz w:val="21"/>
      <w:szCs w:val="21"/>
    </w:rPr>
  </w:style>
  <w:style w:type="paragraph" w:styleId="Seznamobrzk">
    <w:name w:val="table of figures"/>
    <w:basedOn w:val="Normln"/>
    <w:next w:val="Normln"/>
    <w:uiPriority w:val="99"/>
    <w:unhideWhenUsed/>
    <w:rsid w:val="00C47635"/>
    <w:pPr>
      <w:spacing w:after="0"/>
      <w:ind w:firstLine="0"/>
    </w:pPr>
  </w:style>
  <w:style w:type="character" w:styleId="Sledovanodkaz">
    <w:name w:val="FollowedHyperlink"/>
    <w:uiPriority w:val="99"/>
    <w:semiHidden/>
    <w:unhideWhenUsed/>
    <w:rsid w:val="00803F8B"/>
    <w:rPr>
      <w:color w:val="954F72"/>
      <w:u w:val="single"/>
    </w:rPr>
  </w:style>
  <w:style w:type="paragraph" w:styleId="Obsah2">
    <w:name w:val="toc 2"/>
    <w:basedOn w:val="Normln"/>
    <w:next w:val="Normln"/>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Zhlav">
    <w:name w:val="header"/>
    <w:basedOn w:val="Normln"/>
    <w:link w:val="ZhlavChar"/>
    <w:uiPriority w:val="99"/>
    <w:unhideWhenUsed/>
    <w:rsid w:val="00B267A6"/>
    <w:pPr>
      <w:tabs>
        <w:tab w:val="center" w:pos="4394"/>
        <w:tab w:val="right" w:pos="8789"/>
      </w:tabs>
      <w:spacing w:after="0" w:line="240" w:lineRule="auto"/>
      <w:ind w:firstLine="0"/>
    </w:pPr>
  </w:style>
  <w:style w:type="character" w:customStyle="1" w:styleId="ZhlavChar">
    <w:name w:val="Záhlaví Char"/>
    <w:link w:val="Zhlav"/>
    <w:uiPriority w:val="99"/>
    <w:rsid w:val="00B267A6"/>
    <w:rPr>
      <w:rFonts w:ascii="Times New Roman" w:hAnsi="Times New Roman"/>
      <w:sz w:val="24"/>
    </w:rPr>
  </w:style>
  <w:style w:type="paragraph" w:styleId="Zpat">
    <w:name w:val="footer"/>
    <w:basedOn w:val="Normln"/>
    <w:link w:val="Zpat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ZpatChar">
    <w:name w:val="Zápatí Char"/>
    <w:link w:val="Zpat"/>
    <w:uiPriority w:val="99"/>
    <w:rsid w:val="00557A42"/>
    <w:rPr>
      <w:sz w:val="21"/>
      <w:szCs w:val="21"/>
      <w:lang w:eastAsia="sk-SK"/>
    </w:rPr>
  </w:style>
  <w:style w:type="paragraph" w:styleId="Textpoznpodarou">
    <w:name w:val="footnote text"/>
    <w:basedOn w:val="Normln"/>
    <w:link w:val="TextpoznpodarouChar"/>
    <w:uiPriority w:val="99"/>
    <w:semiHidden/>
    <w:unhideWhenUsed/>
    <w:rsid w:val="00726E80"/>
    <w:pPr>
      <w:spacing w:after="0" w:line="240" w:lineRule="auto"/>
    </w:pPr>
    <w:rPr>
      <w:sz w:val="20"/>
      <w:szCs w:val="20"/>
    </w:rPr>
  </w:style>
  <w:style w:type="character" w:customStyle="1" w:styleId="TextpoznpodarouChar">
    <w:name w:val="Text pozn. pod čarou Char"/>
    <w:link w:val="Textpoznpodarou"/>
    <w:uiPriority w:val="99"/>
    <w:semiHidden/>
    <w:rsid w:val="00726E80"/>
    <w:rPr>
      <w:rFonts w:ascii="Times New Roman" w:hAnsi="Times New Roman"/>
      <w:sz w:val="20"/>
      <w:szCs w:val="20"/>
    </w:rPr>
  </w:style>
  <w:style w:type="character" w:styleId="Znakapoznpodarou">
    <w:name w:val="footnote reference"/>
    <w:uiPriority w:val="99"/>
    <w:semiHidden/>
    <w:unhideWhenUsed/>
    <w:rsid w:val="00726E80"/>
    <w:rPr>
      <w:vertAlign w:val="superscript"/>
    </w:rPr>
  </w:style>
  <w:style w:type="character" w:styleId="Siln">
    <w:name w:val="Strong"/>
    <w:uiPriority w:val="22"/>
    <w:rsid w:val="0063495A"/>
    <w:rPr>
      <w:b/>
      <w:bCs/>
    </w:rPr>
  </w:style>
  <w:style w:type="paragraph" w:styleId="Obsah3">
    <w:name w:val="toc 3"/>
    <w:basedOn w:val="Normln"/>
    <w:next w:val="Normln"/>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Odkazjemn">
    <w:name w:val="Subtle Reference"/>
    <w:uiPriority w:val="31"/>
    <w:rsid w:val="00180BD3"/>
    <w:rPr>
      <w:smallCaps/>
      <w:color w:val="ED7D31"/>
      <w:u w:val="single"/>
    </w:rPr>
  </w:style>
  <w:style w:type="paragraph" w:customStyle="1" w:styleId="Skratky">
    <w:name w:val="Skratky"/>
    <w:basedOn w:val="Normln"/>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
    <w:rsid w:val="00557A42"/>
    <w:pPr>
      <w:ind w:firstLine="0"/>
    </w:pPr>
    <w:rPr>
      <w:b/>
    </w:rPr>
  </w:style>
  <w:style w:type="paragraph" w:customStyle="1" w:styleId="NormalnyBezOdseku">
    <w:name w:val="Normalny Bez Odseku"/>
    <w:basedOn w:val="Normln"/>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
    <w:qFormat/>
    <w:rsid w:val="00E86DF0"/>
    <w:pPr>
      <w:keepNext/>
      <w:spacing w:before="120" w:line="240" w:lineRule="auto"/>
      <w:ind w:firstLine="0"/>
      <w:jc w:val="center"/>
    </w:pPr>
  </w:style>
  <w:style w:type="paragraph" w:customStyle="1" w:styleId="Rozne">
    <w:name w:val="Rozne"/>
    <w:next w:val="Normln"/>
    <w:link w:val="RozneChar"/>
    <w:rsid w:val="004863FF"/>
    <w:pPr>
      <w:spacing w:line="360" w:lineRule="auto"/>
    </w:pPr>
    <w:rPr>
      <w:rFonts w:ascii="Times New Roman" w:hAnsi="Times New Roman"/>
      <w:sz w:val="24"/>
      <w:szCs w:val="22"/>
      <w:lang w:eastAsia="en-US"/>
    </w:rPr>
  </w:style>
  <w:style w:type="table" w:styleId="Mkatabulky">
    <w:name w:val="Table Grid"/>
    <w:basedOn w:val="Normlntabul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tavecseseznamem"/>
    <w:next w:val="Normln"/>
    <w:rsid w:val="00664686"/>
    <w:pPr>
      <w:numPr>
        <w:numId w:val="3"/>
      </w:numPr>
    </w:pPr>
  </w:style>
  <w:style w:type="table" w:customStyle="1" w:styleId="Tabukasmriekou4zvraznenie51">
    <w:name w:val="Tabuľka s mriežkou 4 – zvýraznenie 51"/>
    <w:basedOn w:val="Normlntabul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tabul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
    <w:qFormat/>
    <w:rsid w:val="005619B1"/>
    <w:pPr>
      <w:spacing w:after="0" w:line="240" w:lineRule="auto"/>
      <w:ind w:firstLine="0"/>
      <w:jc w:val="center"/>
    </w:pPr>
    <w:rPr>
      <w:bCs/>
    </w:rPr>
  </w:style>
  <w:style w:type="table" w:customStyle="1" w:styleId="Tabukasmriekou1svetl1">
    <w:name w:val="Tabuľka s mriežkou 1 – svetlá1"/>
    <w:basedOn w:val="Normlntabul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
    <w:name w:val="annotation reference"/>
    <w:uiPriority w:val="99"/>
    <w:semiHidden/>
    <w:unhideWhenUsed/>
    <w:rsid w:val="007729AE"/>
    <w:rPr>
      <w:sz w:val="16"/>
      <w:szCs w:val="16"/>
    </w:rPr>
  </w:style>
  <w:style w:type="paragraph" w:styleId="Textkomente">
    <w:name w:val="annotation text"/>
    <w:basedOn w:val="Normln"/>
    <w:link w:val="TextkomenteChar"/>
    <w:uiPriority w:val="99"/>
    <w:semiHidden/>
    <w:unhideWhenUsed/>
    <w:rsid w:val="007729AE"/>
    <w:pPr>
      <w:spacing w:line="240" w:lineRule="auto"/>
    </w:pPr>
    <w:rPr>
      <w:sz w:val="20"/>
      <w:szCs w:val="20"/>
    </w:rPr>
  </w:style>
  <w:style w:type="character" w:customStyle="1" w:styleId="TextkomenteChar">
    <w:name w:val="Text komentáře Char"/>
    <w:link w:val="Textkomente"/>
    <w:uiPriority w:val="99"/>
    <w:semiHidden/>
    <w:rsid w:val="007729AE"/>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7729AE"/>
    <w:rPr>
      <w:b/>
      <w:bCs/>
    </w:rPr>
  </w:style>
  <w:style w:type="character" w:customStyle="1" w:styleId="PedmtkomenteChar">
    <w:name w:val="Předmět komentáře Char"/>
    <w:link w:val="Pedmtkomente"/>
    <w:uiPriority w:val="99"/>
    <w:semiHidden/>
    <w:rsid w:val="007729AE"/>
    <w:rPr>
      <w:rFonts w:ascii="Times New Roman" w:hAnsi="Times New Roman"/>
      <w:b/>
      <w:bCs/>
      <w:sz w:val="20"/>
      <w:szCs w:val="20"/>
    </w:rPr>
  </w:style>
  <w:style w:type="paragraph" w:customStyle="1" w:styleId="Kod">
    <w:name w:val="Kod"/>
    <w:basedOn w:val="Normln"/>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tabulka"/>
    <w:next w:val="Mkatabul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tabulka"/>
    <w:next w:val="Mkatabul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tabul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tavecseseznamem"/>
    <w:rsid w:val="008B6EFA"/>
    <w:pPr>
      <w:numPr>
        <w:numId w:val="0"/>
      </w:numPr>
      <w:ind w:left="1134" w:hanging="425"/>
    </w:pPr>
  </w:style>
  <w:style w:type="paragraph" w:styleId="Normlnweb">
    <w:name w:val="Normal (Web)"/>
    <w:basedOn w:val="Normln"/>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Pokyny_pre_vypracovanie_ZP.docx"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Pokyny_pre_vypracovanie_ZP.docx" TargetMode="External"/><Relationship Id="rId7" Type="http://schemas.openxmlformats.org/officeDocument/2006/relationships/endnotes" Target="endnotes.xml"/><Relationship Id="rId12" Type="http://schemas.openxmlformats.org/officeDocument/2006/relationships/hyperlink" Target="Pokyny_pre_vypracovanie_ZP.docx"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Pokyny_pre_vypracovanie_ZP.docx" TargetMode="External"/><Relationship Id="rId20" Type="http://schemas.openxmlformats.org/officeDocument/2006/relationships/hyperlink" Target="Pokyny_pre_vypracovanie_ZP.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okyny_pre_vypracovanie_ZP.docx" TargetMode="External"/><Relationship Id="rId5" Type="http://schemas.openxmlformats.org/officeDocument/2006/relationships/webSettings" Target="webSettings.xml"/><Relationship Id="rId15" Type="http://schemas.openxmlformats.org/officeDocument/2006/relationships/hyperlink" Target="Pokyny_pre_vypracovanie_ZP.docx" TargetMode="External"/><Relationship Id="rId23" Type="http://schemas.openxmlformats.org/officeDocument/2006/relationships/theme" Target="theme/theme1.xml"/><Relationship Id="rId10" Type="http://schemas.openxmlformats.org/officeDocument/2006/relationships/hyperlink" Target="Pokyny_pre_vypracovanie_ZP.docx" TargetMode="External"/><Relationship Id="rId19" Type="http://schemas.openxmlformats.org/officeDocument/2006/relationships/hyperlink" Target="Pokyny_pre_vypracovanie_ZP.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Pokyny_pre_vypracovanie_ZP.docx"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o\Desktop\BC%20git\Bakalarka\Dokumentacia.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91B08E-F083-4171-97E1-3A89F6E37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Dokumentacia</Template>
  <TotalTime>149</TotalTime>
  <Pages>1</Pages>
  <Words>1133</Words>
  <Characters>6462</Characters>
  <Application>Microsoft Office Word</Application>
  <DocSecurity>0</DocSecurity>
  <Lines>53</Lines>
  <Paragraphs>15</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Používateľ systému Windows</dc:creator>
  <cp:lastModifiedBy>Používateľ systému Windows</cp:lastModifiedBy>
  <cp:revision>6</cp:revision>
  <cp:lastPrinted>2015-04-21T20:14:00Z</cp:lastPrinted>
  <dcterms:created xsi:type="dcterms:W3CDTF">2018-03-26T10:44:00Z</dcterms:created>
  <dcterms:modified xsi:type="dcterms:W3CDTF">2018-04-04T19:07:00Z</dcterms:modified>
</cp:coreProperties>
</file>