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0461C262"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390906">
        <w:rPr>
          <w:rFonts w:ascii="Aptos" w:eastAsia="Aptos" w:hAnsi="Aptos" w:cs="Aptos"/>
          <w:color w:val="000000" w:themeColor="text1"/>
          <w:kern w:val="0"/>
          <w:sz w:val="24"/>
          <w:szCs w:val="24"/>
          <w:lang w:eastAsia="ja-JP"/>
          <w14:ligatures w14:val="none"/>
        </w:rPr>
        <w:t>Alvaro Acevedo</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2AB364BE"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DC0E5C">
        <w:rPr>
          <w:rFonts w:ascii="Aptos" w:eastAsia="Aptos" w:hAnsi="Aptos" w:cs="Aptos"/>
          <w:color w:val="000000" w:themeColor="text1"/>
          <w:kern w:val="0"/>
          <w:sz w:val="24"/>
          <w:szCs w:val="24"/>
          <w:lang w:eastAsia="ja-JP"/>
          <w14:ligatures w14:val="none"/>
        </w:rPr>
        <w:t>30</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0DCBF119"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w:t>
      </w:r>
      <w:r w:rsidR="00DC0E5C">
        <w:rPr>
          <w:rFonts w:ascii="Aptos" w:eastAsia="Aptos" w:hAnsi="Aptos" w:cs="Aptos"/>
          <w:color w:val="000000" w:themeColor="text1"/>
          <w:kern w:val="0"/>
          <w:sz w:val="24"/>
          <w:szCs w:val="24"/>
          <w:lang w:eastAsia="ja-JP"/>
          <w14:ligatures w14:val="none"/>
        </w:rPr>
        <w:t>0</w:t>
      </w:r>
      <w:r w:rsidR="001D28CA">
        <w:rPr>
          <w:rFonts w:ascii="Aptos" w:eastAsia="Aptos" w:hAnsi="Aptos" w:cs="Aptos"/>
          <w:color w:val="000000" w:themeColor="text1"/>
          <w:kern w:val="0"/>
          <w:sz w:val="24"/>
          <w:szCs w:val="24"/>
          <w:lang w:eastAsia="ja-JP"/>
          <w14:ligatures w14:val="none"/>
        </w:rPr>
        <w:t>:</w:t>
      </w:r>
      <w:r w:rsidR="00DC0E5C">
        <w:rPr>
          <w:rFonts w:ascii="Aptos" w:eastAsia="Aptos" w:hAnsi="Aptos" w:cs="Aptos"/>
          <w:color w:val="000000" w:themeColor="text1"/>
          <w:kern w:val="0"/>
          <w:sz w:val="24"/>
          <w:szCs w:val="24"/>
          <w:lang w:eastAsia="ja-JP"/>
          <w14:ligatures w14:val="none"/>
        </w:rPr>
        <w:t>53</w:t>
      </w:r>
      <w:r w:rsidR="001D28CA">
        <w:rPr>
          <w:rFonts w:ascii="Aptos" w:eastAsia="Aptos" w:hAnsi="Aptos" w:cs="Aptos"/>
          <w:color w:val="000000" w:themeColor="text1"/>
          <w:kern w:val="0"/>
          <w:sz w:val="24"/>
          <w:szCs w:val="24"/>
          <w:lang w:eastAsia="ja-JP"/>
          <w14:ligatures w14:val="none"/>
        </w:rPr>
        <w:t>:</w:t>
      </w:r>
      <w:r w:rsidR="00DC0E5C">
        <w:rPr>
          <w:rFonts w:ascii="Aptos" w:eastAsia="Aptos" w:hAnsi="Aptos" w:cs="Aptos"/>
          <w:color w:val="000000" w:themeColor="text1"/>
          <w:kern w:val="0"/>
          <w:sz w:val="24"/>
          <w:szCs w:val="24"/>
          <w:lang w:eastAsia="ja-JP"/>
          <w14:ligatures w14:val="none"/>
        </w:rPr>
        <w:t>49</w:t>
      </w:r>
    </w:p>
    <w:p w14:paraId="5A9F9AD7" w14:textId="1BFF111E"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w:t>
      </w:r>
      <w:r w:rsidR="00390906">
        <w:rPr>
          <w:rFonts w:ascii="Aptos" w:eastAsia="Aptos" w:hAnsi="Aptos" w:cs="Aptos"/>
          <w:color w:val="000000" w:themeColor="text1"/>
          <w:kern w:val="0"/>
          <w:sz w:val="24"/>
          <w:szCs w:val="24"/>
          <w:lang w:eastAsia="ja-JP"/>
          <w14:ligatures w14:val="none"/>
        </w:rPr>
        <w:t>Grissel Galicia</w:t>
      </w:r>
      <w:r w:rsidRPr="00745A6E">
        <w:rPr>
          <w:rFonts w:ascii="Aptos" w:eastAsia="Aptos" w:hAnsi="Aptos" w:cs="Aptos"/>
          <w:color w:val="000000" w:themeColor="text1"/>
          <w:kern w:val="0"/>
          <w:sz w:val="24"/>
          <w:szCs w:val="24"/>
          <w:lang w:eastAsia="ja-JP"/>
          <w14:ligatures w14:val="none"/>
        </w:rPr>
        <w:t>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0A3F0A9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F85B2D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72A011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[00:07 - 00:14] </w:t>
      </w:r>
      <w:r w:rsidRPr="00E73653">
        <w:rPr>
          <w:rFonts w:ascii="Aptos" w:eastAsia="Aptos" w:hAnsi="Aptos" w:cs="Aptos"/>
          <w:color w:val="000000" w:themeColor="text1"/>
          <w:kern w:val="0"/>
          <w:sz w:val="24"/>
          <w:szCs w:val="24"/>
          <w:lang w:eastAsia="ja-JP"/>
          <w14:ligatures w14:val="none"/>
        </w:rPr>
        <w:t>Sí, entonces te comentaba, profesor Álvaro, si nos puedes comentar un poco de tu trayectoria y sobre todo la motivación.</w:t>
      </w:r>
    </w:p>
    <w:p w14:paraId="6178071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54B62C9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BD89D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[00:14 - 00:17] </w:t>
      </w:r>
      <w:r w:rsidRPr="00E73653">
        <w:rPr>
          <w:rFonts w:ascii="Aptos" w:eastAsia="Aptos" w:hAnsi="Aptos" w:cs="Aptos"/>
          <w:color w:val="000000" w:themeColor="text1"/>
          <w:kern w:val="0"/>
          <w:sz w:val="24"/>
          <w:szCs w:val="24"/>
          <w:lang w:eastAsia="ja-JP"/>
          <w14:ligatures w14:val="none"/>
        </w:rPr>
        <w:t>Bueno, profesor, ¿me está escuchando bien?</w:t>
      </w:r>
    </w:p>
    <w:p w14:paraId="7023F2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2E2DDB7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048E19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[00:17 - 00:20] </w:t>
      </w:r>
      <w:r w:rsidRPr="00E73653">
        <w:rPr>
          <w:rFonts w:ascii="Aptos" w:eastAsia="Aptos" w:hAnsi="Aptos" w:cs="Aptos"/>
          <w:color w:val="000000" w:themeColor="text1"/>
          <w:kern w:val="0"/>
          <w:sz w:val="24"/>
          <w:szCs w:val="24"/>
          <w:lang w:eastAsia="ja-JP"/>
          <w14:ligatures w14:val="none"/>
        </w:rPr>
        <w:t>Sí, te estoy escuchando bien.</w:t>
      </w:r>
    </w:p>
    <w:p w14:paraId="7703E9C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C2D25E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B14E7D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[00:26 - 00:33] </w:t>
      </w:r>
      <w:r w:rsidRPr="00E73653">
        <w:rPr>
          <w:rFonts w:ascii="Aptos" w:eastAsia="Aptos" w:hAnsi="Aptos" w:cs="Aptos"/>
          <w:color w:val="000000" w:themeColor="text1"/>
          <w:kern w:val="0"/>
          <w:sz w:val="24"/>
          <w:szCs w:val="24"/>
          <w:lang w:eastAsia="ja-JP"/>
          <w14:ligatures w14:val="none"/>
        </w:rPr>
        <w:t>Sí, adelante. Ok, entonces, perfecto. Gracias, profesor. Muchas gracias por su invitación a esta conversación.</w:t>
      </w:r>
    </w:p>
    <w:p w14:paraId="0C0DF40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[00:33 - 00:42] </w:t>
      </w:r>
      <w:r w:rsidRPr="00E73653">
        <w:rPr>
          <w:rFonts w:ascii="Aptos" w:eastAsia="Aptos" w:hAnsi="Aptos" w:cs="Aptos"/>
          <w:color w:val="000000" w:themeColor="text1"/>
          <w:kern w:val="0"/>
          <w:sz w:val="24"/>
          <w:szCs w:val="24"/>
          <w:lang w:eastAsia="ja-JP"/>
          <w14:ligatures w14:val="none"/>
        </w:rPr>
        <w:t>Me llamó muchísimo la atención el nombre del proyecto, Florecimiento Humano, y como usted muy bien ha dicho,</w:t>
      </w:r>
    </w:p>
    <w:p w14:paraId="0E566A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[00:42 - 00:51] </w:t>
      </w:r>
      <w:r w:rsidRPr="00E73653">
        <w:rPr>
          <w:rFonts w:ascii="Aptos" w:eastAsia="Aptos" w:hAnsi="Aptos" w:cs="Aptos"/>
          <w:color w:val="000000" w:themeColor="text1"/>
          <w:kern w:val="0"/>
          <w:sz w:val="24"/>
          <w:szCs w:val="24"/>
          <w:lang w:eastAsia="ja-JP"/>
          <w14:ligatures w14:val="none"/>
        </w:rPr>
        <w:t>creo que lo que he hecho tiene relación alguna con ese enfoque, que me imagino es un enfoque filosófico de estilos de vida, que me parece muy interesante.</w:t>
      </w:r>
    </w:p>
    <w:p w14:paraId="244F33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lastRenderedPageBreak/>
        <w:t xml:space="preserve">[00:52 - 01:03] </w:t>
      </w:r>
      <w:r w:rsidRPr="00E73653">
        <w:rPr>
          <w:rFonts w:ascii="Aptos" w:eastAsia="Aptos" w:hAnsi="Aptos" w:cs="Aptos"/>
          <w:color w:val="000000" w:themeColor="text1"/>
          <w:kern w:val="0"/>
          <w:sz w:val="24"/>
          <w:szCs w:val="24"/>
          <w:lang w:eastAsia="ja-JP"/>
          <w14:ligatures w14:val="none"/>
        </w:rPr>
        <w:t>Yo tendría que comenzar, profe, diciendo que, bueno, yo soy de origen caldense, soy aguadeño. Mis padres, una maestra de escuela y un agricultor.</w:t>
      </w:r>
    </w:p>
    <w:p w14:paraId="0D776F5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[01:04 - 01:12] </w:t>
      </w:r>
      <w:r w:rsidRPr="00E73653">
        <w:rPr>
          <w:rFonts w:ascii="Aptos" w:eastAsia="Aptos" w:hAnsi="Aptos" w:cs="Aptos"/>
          <w:color w:val="000000" w:themeColor="text1"/>
          <w:kern w:val="0"/>
          <w:sz w:val="24"/>
          <w:szCs w:val="24"/>
          <w:lang w:eastAsia="ja-JP"/>
          <w14:ligatures w14:val="none"/>
        </w:rPr>
        <w:t>Desde ahí yo tuve mucha inclinación por el mundo rural, por las plantas, estudié en la Universidad de Caldas, estudié agronomía,</w:t>
      </w:r>
    </w:p>
    <w:p w14:paraId="39F765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[01:12 - 01:20] </w:t>
      </w:r>
      <w:r w:rsidRPr="00E73653">
        <w:rPr>
          <w:rFonts w:ascii="Aptos" w:eastAsia="Aptos" w:hAnsi="Aptos" w:cs="Aptos"/>
          <w:color w:val="000000" w:themeColor="text1"/>
          <w:kern w:val="0"/>
          <w:sz w:val="24"/>
          <w:szCs w:val="24"/>
          <w:lang w:eastAsia="ja-JP"/>
          <w14:ligatures w14:val="none"/>
        </w:rPr>
        <w:t>pero después en mi época de universitario, pues tenía fuertes inclinaciones por el ámbito social.</w:t>
      </w:r>
    </w:p>
    <w:p w14:paraId="62FDB3D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[01:20 - 01:33] </w:t>
      </w:r>
      <w:r w:rsidRPr="00E73653">
        <w:rPr>
          <w:rFonts w:ascii="Aptos" w:eastAsia="Aptos" w:hAnsi="Aptos" w:cs="Aptos"/>
          <w:color w:val="000000" w:themeColor="text1"/>
          <w:kern w:val="0"/>
          <w:sz w:val="24"/>
          <w:szCs w:val="24"/>
          <w:lang w:eastAsia="ja-JP"/>
          <w14:ligatures w14:val="none"/>
        </w:rPr>
        <w:t>Lo que pasa es que me metí en una facultad de ingeniería, porque el título que yo tengo es de ingeniero agrónomo de base, pero me interesaba mucho el ámbito social, y entonces en mis estudios tuve la oportunidad de conocer a Pablo Freire,</w:t>
      </w:r>
    </w:p>
    <w:p w14:paraId="39EA39B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[01:34 - 01:41] </w:t>
      </w:r>
      <w:r w:rsidRPr="00E73653">
        <w:rPr>
          <w:rFonts w:ascii="Aptos" w:eastAsia="Aptos" w:hAnsi="Aptos" w:cs="Aptos"/>
          <w:color w:val="000000" w:themeColor="text1"/>
          <w:kern w:val="0"/>
          <w:sz w:val="24"/>
          <w:szCs w:val="24"/>
          <w:lang w:eastAsia="ja-JP"/>
          <w14:ligatures w14:val="none"/>
        </w:rPr>
        <w:t>sobre educación popular, y esto transformó completamente mi manera de entender la agronomía.</w:t>
      </w:r>
    </w:p>
    <w:p w14:paraId="69B51B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[01:41 - 01:52] </w:t>
      </w:r>
      <w:r w:rsidRPr="00E73653">
        <w:rPr>
          <w:rFonts w:ascii="Aptos" w:eastAsia="Aptos" w:hAnsi="Aptos" w:cs="Aptos"/>
          <w:color w:val="000000" w:themeColor="text1"/>
          <w:kern w:val="0"/>
          <w:sz w:val="24"/>
          <w:szCs w:val="24"/>
          <w:lang w:eastAsia="ja-JP"/>
          <w14:ligatures w14:val="none"/>
        </w:rPr>
        <w:t>Entonces, después me fui a trabajar con indígenas en el sur del Tolima, y durante varios años estuve con comunidades indígenas descendientes de Pijao,</w:t>
      </w:r>
    </w:p>
    <w:p w14:paraId="63DFF3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[01:52 - 02:04] </w:t>
      </w:r>
      <w:r w:rsidRPr="00E73653">
        <w:rPr>
          <w:rFonts w:ascii="Aptos" w:eastAsia="Aptos" w:hAnsi="Aptos" w:cs="Aptos"/>
          <w:color w:val="000000" w:themeColor="text1"/>
          <w:kern w:val="0"/>
          <w:sz w:val="24"/>
          <w:szCs w:val="24"/>
          <w:lang w:eastAsia="ja-JP"/>
          <w14:ligatures w14:val="none"/>
        </w:rPr>
        <w:t>y después me fui a trabajar en un proyecto de educación rural de jóvenes en agroecología. Yo había empezado a trabajar temas de agroecología desde la universidad,</w:t>
      </w:r>
    </w:p>
    <w:p w14:paraId="218D35C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[02:04 - 02:11] </w:t>
      </w:r>
      <w:r w:rsidRPr="00E73653">
        <w:rPr>
          <w:rFonts w:ascii="Aptos" w:eastAsia="Aptos" w:hAnsi="Aptos" w:cs="Aptos"/>
          <w:color w:val="000000" w:themeColor="text1"/>
          <w:kern w:val="0"/>
          <w:sz w:val="24"/>
          <w:szCs w:val="24"/>
          <w:lang w:eastAsia="ja-JP"/>
          <w14:ligatures w14:val="none"/>
        </w:rPr>
        <w:t>me interesaba mucho el enfoque de la agroecología, me inclinaba mucho por buscar una posición contrahegemónica</w:t>
      </w:r>
    </w:p>
    <w:p w14:paraId="41555A6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[02:11 - 02:18] </w:t>
      </w:r>
      <w:r w:rsidRPr="00E73653">
        <w:rPr>
          <w:rFonts w:ascii="Aptos" w:eastAsia="Aptos" w:hAnsi="Aptos" w:cs="Aptos"/>
          <w:color w:val="000000" w:themeColor="text1"/>
          <w:kern w:val="0"/>
          <w:sz w:val="24"/>
          <w:szCs w:val="24"/>
          <w:lang w:eastAsia="ja-JP"/>
          <w14:ligatures w14:val="none"/>
        </w:rPr>
        <w:t>a esa agricultura convencional para la cual me habían formado, y encontré en la agroecología de manera autodidacta,</w:t>
      </w:r>
    </w:p>
    <w:p w14:paraId="027906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[02:18 - 02:28] </w:t>
      </w:r>
      <w:r w:rsidRPr="00E73653">
        <w:rPr>
          <w:rFonts w:ascii="Aptos" w:eastAsia="Aptos" w:hAnsi="Aptos" w:cs="Aptos"/>
          <w:color w:val="000000" w:themeColor="text1"/>
          <w:kern w:val="0"/>
          <w:sz w:val="24"/>
          <w:szCs w:val="24"/>
          <w:lang w:eastAsia="ja-JP"/>
          <w14:ligatures w14:val="none"/>
        </w:rPr>
        <w:t>porque no estudié agroecología en ese momento, pero de manera autodidacta empecé a buscar, a estudiar, y aprendí mucho de los indígenas en la práctica, trabajando con ellos en campos.</w:t>
      </w:r>
    </w:p>
    <w:p w14:paraId="77F9EB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[02:28 - 02:40] </w:t>
      </w:r>
      <w:r w:rsidRPr="00E73653">
        <w:rPr>
          <w:rFonts w:ascii="Aptos" w:eastAsia="Aptos" w:hAnsi="Aptos" w:cs="Aptos"/>
          <w:color w:val="000000" w:themeColor="text1"/>
          <w:kern w:val="0"/>
          <w:sz w:val="24"/>
          <w:szCs w:val="24"/>
          <w:lang w:eastAsia="ja-JP"/>
          <w14:ligatures w14:val="none"/>
        </w:rPr>
        <w:t>Yo era un técnico de campo, con ellos aprendí muchísimo de su racionalidad, de su personalidad, de su perspectiva de la agricultura, de su forma de vida, y de entender las semillas y la relación con la tierra.</w:t>
      </w:r>
    </w:p>
    <w:p w14:paraId="49BF34E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[02:40 - 02:50] </w:t>
      </w:r>
      <w:r w:rsidRPr="00E73653">
        <w:rPr>
          <w:rFonts w:ascii="Aptos" w:eastAsia="Aptos" w:hAnsi="Aptos" w:cs="Aptos"/>
          <w:color w:val="000000" w:themeColor="text1"/>
          <w:kern w:val="0"/>
          <w:sz w:val="24"/>
          <w:szCs w:val="24"/>
          <w:lang w:eastAsia="ja-JP"/>
          <w14:ligatures w14:val="none"/>
        </w:rPr>
        <w:t>Eso creo que me ayudó mucho a profundizar mucho más en el pensamiento agroecológico. Después me fui a trabajar con jóvenes rurales en procesos de agroecología,</w:t>
      </w:r>
    </w:p>
    <w:p w14:paraId="475D44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[02:50 - 03:01] </w:t>
      </w:r>
      <w:r w:rsidRPr="00E73653">
        <w:rPr>
          <w:rFonts w:ascii="Aptos" w:eastAsia="Aptos" w:hAnsi="Aptos" w:cs="Aptos"/>
          <w:color w:val="000000" w:themeColor="text1"/>
          <w:kern w:val="0"/>
          <w:sz w:val="24"/>
          <w:szCs w:val="24"/>
          <w:lang w:eastAsia="ja-JP"/>
          <w14:ligatures w14:val="none"/>
        </w:rPr>
        <w:t>y durante 18 años me dediqué a formar jóvenes rurales en agroecología, en una perspectiva muy práctica, y nada que ver con el mundo académico, científico, no, nada que ver.</w:t>
      </w:r>
    </w:p>
    <w:p w14:paraId="601ADB3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lastRenderedPageBreak/>
        <w:t xml:space="preserve">[03:03 - 03:12] </w:t>
      </w:r>
      <w:r w:rsidRPr="00E73653">
        <w:rPr>
          <w:rFonts w:ascii="Aptos" w:eastAsia="Aptos" w:hAnsi="Aptos" w:cs="Aptos"/>
          <w:color w:val="000000" w:themeColor="text1"/>
          <w:kern w:val="0"/>
          <w:sz w:val="24"/>
          <w:szCs w:val="24"/>
          <w:lang w:eastAsia="ja-JP"/>
          <w14:ligatures w14:val="none"/>
        </w:rPr>
        <w:t>Después, en el año 2000, me fui a trabajar en el Instituto de Agricultura de la Universidad de Pijao, ingreso a la Universidad Minuto de Dios, ahí sí como académico, y estuve con ellos como unos seis años en un programa de ingeniería agroecológica.</w:t>
      </w:r>
    </w:p>
    <w:p w14:paraId="015998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[03:12 - 03:21] </w:t>
      </w:r>
      <w:r w:rsidRPr="00E73653">
        <w:rPr>
          <w:rFonts w:ascii="Aptos" w:eastAsia="Aptos" w:hAnsi="Aptos" w:cs="Aptos"/>
          <w:color w:val="000000" w:themeColor="text1"/>
          <w:kern w:val="0"/>
          <w:sz w:val="24"/>
          <w:szCs w:val="24"/>
          <w:lang w:eastAsia="ja-JP"/>
          <w14:ligatures w14:val="none"/>
        </w:rPr>
        <w:t>Ya había pasado por un muy buen tiempo de experiencia práctica, entonces desde ahí, abordar el mundo académico fue para mí muy fácil,</w:t>
      </w:r>
    </w:p>
    <w:p w14:paraId="652C778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[03:21 - 03:34] </w:t>
      </w:r>
      <w:r w:rsidRPr="00E73653">
        <w:rPr>
          <w:rFonts w:ascii="Aptos" w:eastAsia="Aptos" w:hAnsi="Aptos" w:cs="Aptos"/>
          <w:color w:val="000000" w:themeColor="text1"/>
          <w:kern w:val="0"/>
          <w:sz w:val="24"/>
          <w:szCs w:val="24"/>
          <w:lang w:eastAsia="ja-JP"/>
          <w14:ligatures w14:val="none"/>
        </w:rPr>
        <w:t>y digamos que no sólo fácil, no tanto fácil como que tenía muchas herramientas prácticas para poner en mi ejercicio como profesor universitario. Y en ese entonces, bueno, antes había estudiado en la Universidad de Pijao,</w:t>
      </w:r>
    </w:p>
    <w:p w14:paraId="75F279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[03:34 - 03:46] </w:t>
      </w:r>
      <w:r w:rsidRPr="00E73653">
        <w:rPr>
          <w:rFonts w:ascii="Aptos" w:eastAsia="Aptos" w:hAnsi="Aptos" w:cs="Aptos"/>
          <w:color w:val="000000" w:themeColor="text1"/>
          <w:kern w:val="0"/>
          <w:sz w:val="24"/>
          <w:szCs w:val="24"/>
          <w:lang w:eastAsia="ja-JP"/>
          <w14:ligatures w14:val="none"/>
        </w:rPr>
        <w:t>entonces había hecho una maestría en la Universidad Internacional de Andalucía en España sobre agroecología, y mientras trabajaba como profesor en la Universidad Minuto de Dios, hice el doctorado de agroecología de acá, de la Universidad Nacional de Colombia,</w:t>
      </w:r>
    </w:p>
    <w:p w14:paraId="723366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[03:47 - 04:00] </w:t>
      </w:r>
      <w:r w:rsidRPr="00E73653">
        <w:rPr>
          <w:rFonts w:ascii="Aptos" w:eastAsia="Aptos" w:hAnsi="Aptos" w:cs="Aptos"/>
          <w:color w:val="000000" w:themeColor="text1"/>
          <w:kern w:val="0"/>
          <w:sz w:val="24"/>
          <w:szCs w:val="24"/>
          <w:lang w:eastAsia="ja-JP"/>
          <w14:ligatures w14:val="none"/>
        </w:rPr>
        <w:t>donde ahora trabajo, trabajo en el Departamento de Desarrollo Rural, y estoy al frente del programa de doctorado en el cual tuve la posibilidad de ser estudiante. De eso ya hace siete años.</w:t>
      </w:r>
    </w:p>
    <w:p w14:paraId="38DFBA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[04:00 - 04:12] </w:t>
      </w:r>
      <w:r w:rsidRPr="00E73653">
        <w:rPr>
          <w:rFonts w:ascii="Aptos" w:eastAsia="Aptos" w:hAnsi="Aptos" w:cs="Aptos"/>
          <w:color w:val="000000" w:themeColor="text1"/>
          <w:kern w:val="0"/>
          <w:sz w:val="24"/>
          <w:szCs w:val="24"/>
          <w:lang w:eastAsia="ja-JP"/>
          <w14:ligatures w14:val="none"/>
        </w:rPr>
        <w:t>Entonces son siete años en Uniminuto, y otros siete en la Nacional, son realmente los últimos catorce años me he dedicado al mundo académico, pero antes de eso mi vida estuvo muy vinculada al mundo rural,</w:t>
      </w:r>
    </w:p>
    <w:p w14:paraId="7A0655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9640CB">
        <w:rPr>
          <w:rFonts w:ascii="Aptos" w:eastAsia="Aptos" w:hAnsi="Aptos" w:cs="Aptos"/>
          <w:color w:val="0070C0"/>
          <w:kern w:val="0"/>
          <w:sz w:val="24"/>
          <w:szCs w:val="24"/>
          <w:lang w:eastAsia="ja-JP"/>
          <w14:ligatures w14:val="none"/>
        </w:rPr>
        <w:t xml:space="preserve">[04:12 - 04:16] </w:t>
      </w:r>
      <w:r w:rsidRPr="00E73653">
        <w:rPr>
          <w:rFonts w:ascii="Aptos" w:eastAsia="Aptos" w:hAnsi="Aptos" w:cs="Aptos"/>
          <w:color w:val="000000" w:themeColor="text1"/>
          <w:kern w:val="0"/>
          <w:sz w:val="24"/>
          <w:szCs w:val="24"/>
          <w:lang w:eastAsia="ja-JP"/>
          <w14:ligatures w14:val="none"/>
        </w:rPr>
        <w:t>a los movimientos rurales, a las jóvenes rurales, y al trabajo con organizaciones de base.</w:t>
      </w:r>
    </w:p>
    <w:p w14:paraId="60061CE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58F289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0146FC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[04:17 - 04:25] </w:t>
      </w:r>
      <w:r w:rsidRPr="00E73653">
        <w:rPr>
          <w:rFonts w:ascii="Aptos" w:eastAsia="Aptos" w:hAnsi="Aptos" w:cs="Aptos"/>
          <w:color w:val="000000" w:themeColor="text1"/>
          <w:kern w:val="0"/>
          <w:sz w:val="24"/>
          <w:szCs w:val="24"/>
          <w:lang w:eastAsia="ja-JP"/>
          <w14:ligatures w14:val="none"/>
        </w:rPr>
        <w:t>Ah, qué bien, no, pues qué interesante, y me llama mucho la atención, digamos, tu trabajo en el sur de Tolima,</w:t>
      </w:r>
    </w:p>
    <w:p w14:paraId="6B1055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[04:25 - 04:31] </w:t>
      </w:r>
      <w:r w:rsidRPr="00E73653">
        <w:rPr>
          <w:rFonts w:ascii="Aptos" w:eastAsia="Aptos" w:hAnsi="Aptos" w:cs="Aptos"/>
          <w:color w:val="000000" w:themeColor="text1"/>
          <w:kern w:val="0"/>
          <w:sz w:val="24"/>
          <w:szCs w:val="24"/>
          <w:lang w:eastAsia="ja-JP"/>
          <w14:ligatures w14:val="none"/>
        </w:rPr>
        <w:t>con las comunidades indígenas, me imagino por allá, por Coyayma, Natarayma,</w:t>
      </w:r>
    </w:p>
    <w:p w14:paraId="6CBDF1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[04:31 - 04:38] </w:t>
      </w:r>
      <w:r w:rsidRPr="00E73653">
        <w:rPr>
          <w:rFonts w:ascii="Aptos" w:eastAsia="Aptos" w:hAnsi="Aptos" w:cs="Aptos"/>
          <w:color w:val="000000" w:themeColor="text1"/>
          <w:kern w:val="0"/>
          <w:sz w:val="24"/>
          <w:szCs w:val="24"/>
          <w:lang w:eastAsia="ja-JP"/>
          <w14:ligatures w14:val="none"/>
        </w:rPr>
        <w:t>ese tipo de municipios, digamos, en esas tierras tan inhóspitas y tan difíciles,</w:t>
      </w:r>
    </w:p>
    <w:p w14:paraId="4DD4FB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[04:38 - 04:48] </w:t>
      </w:r>
      <w:r w:rsidRPr="00E73653">
        <w:rPr>
          <w:rFonts w:ascii="Aptos" w:eastAsia="Aptos" w:hAnsi="Aptos" w:cs="Aptos"/>
          <w:color w:val="000000" w:themeColor="text1"/>
          <w:kern w:val="0"/>
          <w:sz w:val="24"/>
          <w:szCs w:val="24"/>
          <w:lang w:eastAsia="ja-JP"/>
          <w14:ligatures w14:val="none"/>
        </w:rPr>
        <w:t>desde todo punto de vista, no solamente agroecológico, sino de integración a la sociedad. Cuéntanos un poco más sobre esa experiencia,</w:t>
      </w:r>
    </w:p>
    <w:p w14:paraId="7EBF5D7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[04:48 - 04:58] </w:t>
      </w:r>
      <w:r w:rsidRPr="00E73653">
        <w:rPr>
          <w:rFonts w:ascii="Aptos" w:eastAsia="Aptos" w:hAnsi="Aptos" w:cs="Aptos"/>
          <w:color w:val="000000" w:themeColor="text1"/>
          <w:kern w:val="0"/>
          <w:sz w:val="24"/>
          <w:szCs w:val="24"/>
          <w:lang w:eastAsia="ja-JP"/>
          <w14:ligatures w14:val="none"/>
        </w:rPr>
        <w:t>y cuál sería como el aprendizaje más valioso que obtuviste ahí, si lo enfocamos desde la perspectiva del florecimiento humano,</w:t>
      </w:r>
    </w:p>
    <w:p w14:paraId="0E7288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[04:58 - 05:09] </w:t>
      </w:r>
      <w:r w:rsidRPr="00E73653">
        <w:rPr>
          <w:rFonts w:ascii="Aptos" w:eastAsia="Aptos" w:hAnsi="Aptos" w:cs="Aptos"/>
          <w:color w:val="000000" w:themeColor="text1"/>
          <w:kern w:val="0"/>
          <w:sz w:val="24"/>
          <w:szCs w:val="24"/>
          <w:lang w:eastAsia="ja-JP"/>
          <w14:ligatures w14:val="none"/>
        </w:rPr>
        <w:t>del desarrollo de capacidades de las personas, para llevar una vida bien vivida, ¿cuál dirías tú que fue como ese aprendizaje más importante</w:t>
      </w:r>
    </w:p>
    <w:p w14:paraId="5ADD66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E73653">
        <w:rPr>
          <w:rFonts w:ascii="Aptos" w:eastAsia="Aptos" w:hAnsi="Aptos" w:cs="Aptos"/>
          <w:color w:val="000000" w:themeColor="text1"/>
          <w:kern w:val="0"/>
          <w:sz w:val="24"/>
          <w:szCs w:val="24"/>
          <w:lang w:eastAsia="ja-JP"/>
          <w14:ligatures w14:val="none"/>
        </w:rPr>
        <w:t>[05:11 - 05:13] que lograste estas comunidades indígenas?</w:t>
      </w:r>
    </w:p>
    <w:p w14:paraId="7ABCC5B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36FB07F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76DE8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[05:20 - 05:31] </w:t>
      </w:r>
      <w:r w:rsidRPr="00E73653">
        <w:rPr>
          <w:rFonts w:ascii="Aptos" w:eastAsia="Aptos" w:hAnsi="Aptos" w:cs="Aptos"/>
          <w:color w:val="000000" w:themeColor="text1"/>
          <w:kern w:val="0"/>
          <w:sz w:val="24"/>
          <w:szCs w:val="24"/>
          <w:lang w:eastAsia="ja-JP"/>
          <w14:ligatures w14:val="none"/>
        </w:rPr>
        <w:t>Yo estuve con las comunidades indígenas entre el año 90 y 92, 90, 91 y 92, efectivamente yo vivía en Coyayma, y yo trabajé con el Consejo Regional de Indígenas de Tolima.</w:t>
      </w:r>
    </w:p>
    <w:p w14:paraId="2E84DD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[05:32 - 05:41] </w:t>
      </w:r>
      <w:r w:rsidRPr="00E73653">
        <w:rPr>
          <w:rFonts w:ascii="Aptos" w:eastAsia="Aptos" w:hAnsi="Aptos" w:cs="Aptos"/>
          <w:color w:val="000000" w:themeColor="text1"/>
          <w:kern w:val="0"/>
          <w:sz w:val="24"/>
          <w:szCs w:val="24"/>
          <w:lang w:eastAsia="ja-JP"/>
          <w14:ligatures w14:val="none"/>
        </w:rPr>
        <w:t>Las comunidades en ese momento se estaban organizando con el CRIT, se estaban organizando entornos recomendados, se estaban organizando actividades de recuperación de tierras, y esto para mí fue un aprendizaje tremendo,</w:t>
      </w:r>
    </w:p>
    <w:p w14:paraId="3A34C28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[05:42 - 05:54] </w:t>
      </w:r>
      <w:r w:rsidRPr="00E73653">
        <w:rPr>
          <w:rFonts w:ascii="Aptos" w:eastAsia="Aptos" w:hAnsi="Aptos" w:cs="Aptos"/>
          <w:color w:val="000000" w:themeColor="text1"/>
          <w:kern w:val="0"/>
          <w:sz w:val="24"/>
          <w:szCs w:val="24"/>
          <w:lang w:eastAsia="ja-JP"/>
          <w14:ligatures w14:val="none"/>
        </w:rPr>
        <w:t>porque, a ver, primero yo muy joven, yo llegué a Coyayma de 22 años de edad, yo era muy, muy joven, y tenía toda la inexperiencia del mundo. Después yo, cuando me doy cuenta de las condiciones de vida de estas familias,</w:t>
      </w:r>
    </w:p>
    <w:p w14:paraId="151811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[05:54 - 06:04] </w:t>
      </w:r>
      <w:r w:rsidRPr="00E73653">
        <w:rPr>
          <w:rFonts w:ascii="Aptos" w:eastAsia="Aptos" w:hAnsi="Aptos" w:cs="Aptos"/>
          <w:color w:val="000000" w:themeColor="text1"/>
          <w:kern w:val="0"/>
          <w:sz w:val="24"/>
          <w:szCs w:val="24"/>
          <w:lang w:eastAsia="ja-JP"/>
          <w14:ligatures w14:val="none"/>
        </w:rPr>
        <w:t>comunidades, de su interés por la recuperación de tierras, para poder hacer agricultura y generar condiciones de bienestar, pues yo me doy cuenta que el conocimiento técnico que yo tenía,</w:t>
      </w:r>
    </w:p>
    <w:p w14:paraId="575804E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[06:04 - 06:14] </w:t>
      </w:r>
      <w:r w:rsidRPr="00E73653">
        <w:rPr>
          <w:rFonts w:ascii="Aptos" w:eastAsia="Aptos" w:hAnsi="Aptos" w:cs="Aptos"/>
          <w:color w:val="000000" w:themeColor="text1"/>
          <w:kern w:val="0"/>
          <w:sz w:val="24"/>
          <w:szCs w:val="24"/>
          <w:lang w:eastAsia="ja-JP"/>
          <w14:ligatures w14:val="none"/>
        </w:rPr>
        <w:t>pues realmente sobraba, que yo tenía más bien que aproximarme a su forma de pensar, de hacer agricultura, y ahí fue donde me convencí que tenía que cambiar,</w:t>
      </w:r>
    </w:p>
    <w:p w14:paraId="66BFE62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[06:15 - 06:26] </w:t>
      </w:r>
      <w:r w:rsidRPr="00E73653">
        <w:rPr>
          <w:rFonts w:ascii="Aptos" w:eastAsia="Aptos" w:hAnsi="Aptos" w:cs="Aptos"/>
          <w:color w:val="000000" w:themeColor="text1"/>
          <w:kern w:val="0"/>
          <w:sz w:val="24"/>
          <w:szCs w:val="24"/>
          <w:lang w:eastAsia="ja-JP"/>
          <w14:ligatures w14:val="none"/>
        </w:rPr>
        <w:t>desestructurar el conocimiento técnico de agricultura convencional de Revolución Verde, y aprender otras formas, acercarme a otras formas de mejorar sus formas de producción.</w:t>
      </w:r>
    </w:p>
    <w:p w14:paraId="6AEE669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[06:27 - 06:39] </w:t>
      </w:r>
      <w:r w:rsidRPr="00E73653">
        <w:rPr>
          <w:rFonts w:ascii="Aptos" w:eastAsia="Aptos" w:hAnsi="Aptos" w:cs="Aptos"/>
          <w:color w:val="000000" w:themeColor="text1"/>
          <w:kern w:val="0"/>
          <w:sz w:val="24"/>
          <w:szCs w:val="24"/>
          <w:lang w:eastAsia="ja-JP"/>
          <w14:ligatures w14:val="none"/>
        </w:rPr>
        <w:t>Las comunidades ya estaban recuperando tierras, ya necesitaban una asesoría, bueno, ya tenemos tierra y ahora cómo producimos alimentos, bajo nuestra racionalidad, bajo nuestros principios y bajo nuestra cosmovisión particular.</w:t>
      </w:r>
    </w:p>
    <w:p w14:paraId="56E3E1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[06:40 - 06:52] </w:t>
      </w:r>
      <w:r w:rsidRPr="00E73653">
        <w:rPr>
          <w:rFonts w:ascii="Aptos" w:eastAsia="Aptos" w:hAnsi="Aptos" w:cs="Aptos"/>
          <w:color w:val="000000" w:themeColor="text1"/>
          <w:kern w:val="0"/>
          <w:sz w:val="24"/>
          <w:szCs w:val="24"/>
          <w:lang w:eastAsia="ja-JP"/>
          <w14:ligatures w14:val="none"/>
        </w:rPr>
        <w:t>Entonces, ahí es donde me encuentro la agroecología, y la encuentro como una respuesta absolutamente coherente con eso que las comunidades estaban buscando. Pero yo tampoco sabía hacerla, así que creo que lo interesante fue</w:t>
      </w:r>
    </w:p>
    <w:p w14:paraId="7F5DB2A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[06:52 - 07:03] </w:t>
      </w:r>
      <w:r w:rsidRPr="00E73653">
        <w:rPr>
          <w:rFonts w:ascii="Aptos" w:eastAsia="Aptos" w:hAnsi="Aptos" w:cs="Aptos"/>
          <w:color w:val="000000" w:themeColor="text1"/>
          <w:kern w:val="0"/>
          <w:sz w:val="24"/>
          <w:szCs w:val="24"/>
          <w:lang w:eastAsia="ja-JP"/>
          <w14:ligatures w14:val="none"/>
        </w:rPr>
        <w:t>el diálogo con las comunidades rurales, acercarme a comprender su visión del mundo, y a co-construir con ellos esas formas de hacer agricultura. Yo aprendiendo agroecología,</w:t>
      </w:r>
    </w:p>
    <w:p w14:paraId="489CA8A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[07:04 - 07:15] </w:t>
      </w:r>
      <w:r w:rsidRPr="00E73653">
        <w:rPr>
          <w:rFonts w:ascii="Aptos" w:eastAsia="Aptos" w:hAnsi="Aptos" w:cs="Aptos"/>
          <w:color w:val="000000" w:themeColor="text1"/>
          <w:kern w:val="0"/>
          <w:sz w:val="24"/>
          <w:szCs w:val="24"/>
          <w:lang w:eastAsia="ja-JP"/>
          <w14:ligatures w14:val="none"/>
        </w:rPr>
        <w:t>en la teoría, autodidactamente, y aplicando y haciendo cosas con ellos en sus parcelas, tierras comunitarias recuperadas. Entonces, para mí fue un aprendizaje doble,</w:t>
      </w:r>
    </w:p>
    <w:p w14:paraId="3CFF21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[07:15 - 07:25] </w:t>
      </w:r>
      <w:r w:rsidRPr="00E73653">
        <w:rPr>
          <w:rFonts w:ascii="Aptos" w:eastAsia="Aptos" w:hAnsi="Aptos" w:cs="Aptos"/>
          <w:color w:val="000000" w:themeColor="text1"/>
          <w:kern w:val="0"/>
          <w:sz w:val="24"/>
          <w:szCs w:val="24"/>
          <w:lang w:eastAsia="ja-JP"/>
          <w14:ligatures w14:val="none"/>
        </w:rPr>
        <w:t>técnico por un lado, de cómo hacer agroecología en la práctica, pero por otro lado, el aprendizaje político. Yo creo que esa concepción de la agricultura, esa concepción política de lo rural,</w:t>
      </w:r>
    </w:p>
    <w:p w14:paraId="22A7B32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[07:25 - 07:35] </w:t>
      </w:r>
      <w:r w:rsidRPr="00E73653">
        <w:rPr>
          <w:rFonts w:ascii="Aptos" w:eastAsia="Aptos" w:hAnsi="Aptos" w:cs="Aptos"/>
          <w:color w:val="000000" w:themeColor="text1"/>
          <w:kern w:val="0"/>
          <w:sz w:val="24"/>
          <w:szCs w:val="24"/>
          <w:lang w:eastAsia="ja-JP"/>
          <w14:ligatures w14:val="none"/>
        </w:rPr>
        <w:t>de la agroecología, de la tierra, de los derechos de estas comunidades, de cómo eran excluidos por un sistema, cómo eran desconocidos todos sus derechos,</w:t>
      </w:r>
    </w:p>
    <w:p w14:paraId="168FCA4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[07:35 - 07:39] </w:t>
      </w:r>
      <w:r w:rsidRPr="00E73653">
        <w:rPr>
          <w:rFonts w:ascii="Aptos" w:eastAsia="Aptos" w:hAnsi="Aptos" w:cs="Aptos"/>
          <w:color w:val="000000" w:themeColor="text1"/>
          <w:kern w:val="0"/>
          <w:sz w:val="24"/>
          <w:szCs w:val="24"/>
          <w:lang w:eastAsia="ja-JP"/>
          <w14:ligatures w14:val="none"/>
        </w:rPr>
        <w:t>eso me ayudó a formar un pensamiento político desde ese entonces.</w:t>
      </w:r>
    </w:p>
    <w:p w14:paraId="25502F6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03871C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07242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[07:40 - 07:52] </w:t>
      </w:r>
      <w:r w:rsidRPr="00E73653">
        <w:rPr>
          <w:rFonts w:ascii="Aptos" w:eastAsia="Aptos" w:hAnsi="Aptos" w:cs="Aptos"/>
          <w:color w:val="000000" w:themeColor="text1"/>
          <w:kern w:val="0"/>
          <w:sz w:val="24"/>
          <w:szCs w:val="24"/>
          <w:lang w:eastAsia="ja-JP"/>
          <w14:ligatures w14:val="none"/>
        </w:rPr>
        <w:t>Muy bien, muy bien. Fíjate que en esa época que mencionas, yo estaba vinculado con el Plan Nacional de Rehabilitación, el PNR. No sé si tuviste algo que ver con eso.</w:t>
      </w:r>
    </w:p>
    <w:p w14:paraId="1A72D1B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1E407F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4114D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[07:54 - 08:00] </w:t>
      </w:r>
      <w:r w:rsidRPr="00E73653">
        <w:rPr>
          <w:rFonts w:ascii="Aptos" w:eastAsia="Aptos" w:hAnsi="Aptos" w:cs="Aptos"/>
          <w:color w:val="000000" w:themeColor="text1"/>
          <w:kern w:val="0"/>
          <w:sz w:val="24"/>
          <w:szCs w:val="24"/>
          <w:lang w:eastAsia="ja-JP"/>
          <w14:ligatures w14:val="none"/>
        </w:rPr>
        <w:t>No, no exactamente con el PNR, pero sí que sabía de lo que estaban haciendo, por supuesto. Correcto.</w:t>
      </w:r>
    </w:p>
    <w:p w14:paraId="06D0E3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6B6E6C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1C1180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[08:00 - 08:12] </w:t>
      </w:r>
      <w:r w:rsidRPr="00E73653">
        <w:rPr>
          <w:rFonts w:ascii="Aptos" w:eastAsia="Aptos" w:hAnsi="Aptos" w:cs="Aptos"/>
          <w:color w:val="000000" w:themeColor="text1"/>
          <w:kern w:val="0"/>
          <w:sz w:val="24"/>
          <w:szCs w:val="24"/>
          <w:lang w:eastAsia="ja-JP"/>
          <w14:ligatures w14:val="none"/>
        </w:rPr>
        <w:t>Y digamos, volviendo al tema del florecimiento, el florecimiento humano en estas comunidades indígenas, ¿cómo dirías tú o cuál fue la mayor enseñanza que obtuviste</w:t>
      </w:r>
    </w:p>
    <w:p w14:paraId="67C25D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[08:12 - 08:22] </w:t>
      </w:r>
      <w:r w:rsidRPr="00E73653">
        <w:rPr>
          <w:rFonts w:ascii="Aptos" w:eastAsia="Aptos" w:hAnsi="Aptos" w:cs="Aptos"/>
          <w:color w:val="000000" w:themeColor="text1"/>
          <w:kern w:val="0"/>
          <w:sz w:val="24"/>
          <w:szCs w:val="24"/>
          <w:lang w:eastAsia="ja-JP"/>
          <w14:ligatures w14:val="none"/>
        </w:rPr>
        <w:t>de cómo ven estas comunidades indígenas la vida bien vivida o cómo generar capacidades para tener una vida bien vivida</w:t>
      </w:r>
    </w:p>
    <w:p w14:paraId="267A11D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[08:22 - 08:27] </w:t>
      </w:r>
      <w:r w:rsidRPr="00E73653">
        <w:rPr>
          <w:rFonts w:ascii="Aptos" w:eastAsia="Aptos" w:hAnsi="Aptos" w:cs="Aptos"/>
          <w:color w:val="000000" w:themeColor="text1"/>
          <w:kern w:val="0"/>
          <w:sz w:val="24"/>
          <w:szCs w:val="24"/>
          <w:lang w:eastAsia="ja-JP"/>
          <w14:ligatures w14:val="none"/>
        </w:rPr>
        <w:t>en esas condiciones de precariedad y de aislamiento tan tremendas?</w:t>
      </w:r>
    </w:p>
    <w:p w14:paraId="340AADA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8B4F65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15B98E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[08:30 - 08:42] </w:t>
      </w:r>
      <w:r w:rsidRPr="00E73653">
        <w:rPr>
          <w:rFonts w:ascii="Aptos" w:eastAsia="Aptos" w:hAnsi="Aptos" w:cs="Aptos"/>
          <w:color w:val="000000" w:themeColor="text1"/>
          <w:kern w:val="0"/>
          <w:sz w:val="24"/>
          <w:szCs w:val="24"/>
          <w:lang w:eastAsia="ja-JP"/>
          <w14:ligatures w14:val="none"/>
        </w:rPr>
        <w:t>Sí, yo creo que yo entendí que esa visión que nosotros teníamos, de desarrollo desde afuera, de que desarrollo era que las comunidades tuvieran acceso a recursos de capital,</w:t>
      </w:r>
    </w:p>
    <w:p w14:paraId="62050D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lastRenderedPageBreak/>
        <w:t xml:space="preserve">[08:43 - 08:53] </w:t>
      </w:r>
      <w:r w:rsidRPr="00E73653">
        <w:rPr>
          <w:rFonts w:ascii="Aptos" w:eastAsia="Aptos" w:hAnsi="Aptos" w:cs="Aptos"/>
          <w:color w:val="000000" w:themeColor="text1"/>
          <w:kern w:val="0"/>
          <w:sz w:val="24"/>
          <w:szCs w:val="24"/>
          <w:lang w:eastAsia="ja-JP"/>
          <w14:ligatures w14:val="none"/>
        </w:rPr>
        <w:t>pues se transforma cuando encuentro que había otros intereses que primaban para las comunidades, como tener la tierra, como vivir en su propia tierra,</w:t>
      </w:r>
    </w:p>
    <w:p w14:paraId="76D6CFD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[08:53 - 09:06] </w:t>
      </w:r>
      <w:r w:rsidRPr="00E73653">
        <w:rPr>
          <w:rFonts w:ascii="Aptos" w:eastAsia="Aptos" w:hAnsi="Aptos" w:cs="Aptos"/>
          <w:color w:val="000000" w:themeColor="text1"/>
          <w:kern w:val="0"/>
          <w:sz w:val="24"/>
          <w:szCs w:val="24"/>
          <w:lang w:eastAsia="ja-JP"/>
          <w14:ligatures w14:val="none"/>
        </w:rPr>
        <w:t>como defender la tierra, cuidarla, protegerla, como cuidar sus semillas, una cosa que para mí hasta ese momento no era tan relevante, pero que para ellos me di cuenta que el tener la tierra, las semillas,</w:t>
      </w:r>
    </w:p>
    <w:p w14:paraId="29F10F5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[09:06 - 09:15] </w:t>
      </w:r>
      <w:r w:rsidRPr="00E73653">
        <w:rPr>
          <w:rFonts w:ascii="Aptos" w:eastAsia="Aptos" w:hAnsi="Aptos" w:cs="Aptos"/>
          <w:color w:val="000000" w:themeColor="text1"/>
          <w:kern w:val="0"/>
          <w:sz w:val="24"/>
          <w:szCs w:val="24"/>
          <w:lang w:eastAsia="ja-JP"/>
          <w14:ligatures w14:val="none"/>
        </w:rPr>
        <w:t>y el agua representaban su mayor fortaleza para ser autónomos, porque si tenían eso, entonces no dependían del mercado externo,</w:t>
      </w:r>
    </w:p>
    <w:p w14:paraId="1FE5CC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[09:15 - 09:26] </w:t>
      </w:r>
      <w:r w:rsidRPr="00E73653">
        <w:rPr>
          <w:rFonts w:ascii="Aptos" w:eastAsia="Aptos" w:hAnsi="Aptos" w:cs="Aptos"/>
          <w:color w:val="000000" w:themeColor="text1"/>
          <w:kern w:val="0"/>
          <w:sz w:val="24"/>
          <w:szCs w:val="24"/>
          <w:lang w:eastAsia="ja-JP"/>
          <w14:ligatures w14:val="none"/>
        </w:rPr>
        <w:t>porque si tenían eso, además de relaciones familiares y comunitarias, pues ellos iban a tener, a generar las condiciones para tener buenas condiciones de vida, para estar bien, alimentarse bien,</w:t>
      </w:r>
    </w:p>
    <w:p w14:paraId="4DDA93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[09:26 - 09:36] </w:t>
      </w:r>
      <w:r w:rsidRPr="00E73653">
        <w:rPr>
          <w:rFonts w:ascii="Aptos" w:eastAsia="Aptos" w:hAnsi="Aptos" w:cs="Aptos"/>
          <w:color w:val="000000" w:themeColor="text1"/>
          <w:kern w:val="0"/>
          <w:sz w:val="24"/>
          <w:szCs w:val="24"/>
          <w:lang w:eastAsia="ja-JP"/>
          <w14:ligatures w14:val="none"/>
        </w:rPr>
        <w:t>vivir felices en su propio territorio. Entonces, como que aprender que hay tantas formas de desarrollo,</w:t>
      </w:r>
    </w:p>
    <w:p w14:paraId="555BD7F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[09:36 - 09:48] </w:t>
      </w:r>
      <w:r w:rsidRPr="00E73653">
        <w:rPr>
          <w:rFonts w:ascii="Aptos" w:eastAsia="Aptos" w:hAnsi="Aptos" w:cs="Aptos"/>
          <w:color w:val="000000" w:themeColor="text1"/>
          <w:kern w:val="0"/>
          <w:sz w:val="24"/>
          <w:szCs w:val="24"/>
          <w:lang w:eastAsia="ja-JP"/>
          <w14:ligatures w14:val="none"/>
        </w:rPr>
        <w:t>como personas e intereses particulares, y que esas comunidades tenían una forma de pensar el desarrollo que era muy distinto a lo que yo estaba acostumbrado a ver como desarrollo.</w:t>
      </w:r>
    </w:p>
    <w:p w14:paraId="3F7A45E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[09:49 - 10:01] </w:t>
      </w:r>
      <w:r w:rsidRPr="00E73653">
        <w:rPr>
          <w:rFonts w:ascii="Aptos" w:eastAsia="Aptos" w:hAnsi="Aptos" w:cs="Aptos"/>
          <w:color w:val="000000" w:themeColor="text1"/>
          <w:kern w:val="0"/>
          <w:sz w:val="24"/>
          <w:szCs w:val="24"/>
          <w:lang w:eastAsia="ja-JP"/>
          <w14:ligatures w14:val="none"/>
        </w:rPr>
        <w:t>Entonces, creo que eso fue un aprendizaje muy importante para mí, y ver que esas formas de agricultura que se mediaban entre lo industrial</w:t>
      </w:r>
    </w:p>
    <w:p w14:paraId="50D96B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[10:01 - 10:13] </w:t>
      </w:r>
      <w:r w:rsidRPr="00E73653">
        <w:rPr>
          <w:rFonts w:ascii="Aptos" w:eastAsia="Aptos" w:hAnsi="Aptos" w:cs="Aptos"/>
          <w:color w:val="000000" w:themeColor="text1"/>
          <w:kern w:val="0"/>
          <w:sz w:val="24"/>
          <w:szCs w:val="24"/>
          <w:lang w:eastAsia="ja-JP"/>
          <w14:ligatures w14:val="none"/>
        </w:rPr>
        <w:t>y lo tradicional, representaban en sí dos miradas del mundo distintas. Y dos formas de entender el desarrollo distintas. Entonces, poder desestructurar esa idea de que desarrollo es sólo esto,</w:t>
      </w:r>
    </w:p>
    <w:p w14:paraId="3FF7C5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[10:13 - 10:24] </w:t>
      </w:r>
      <w:r w:rsidRPr="00E73653">
        <w:rPr>
          <w:rFonts w:ascii="Aptos" w:eastAsia="Aptos" w:hAnsi="Aptos" w:cs="Aptos"/>
          <w:color w:val="000000" w:themeColor="text1"/>
          <w:kern w:val="0"/>
          <w:sz w:val="24"/>
          <w:szCs w:val="24"/>
          <w:lang w:eastAsia="ja-JP"/>
          <w14:ligatures w14:val="none"/>
        </w:rPr>
        <w:t>para reconocer que hay otras formas de desarrollo que se expresan en formas de agricultura, que yo tenía que entenderlo para poder ayudar,</w:t>
      </w:r>
    </w:p>
    <w:p w14:paraId="1F4FFC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[10:24 - 10:35] </w:t>
      </w:r>
      <w:r w:rsidRPr="00E73653">
        <w:rPr>
          <w:rFonts w:ascii="Aptos" w:eastAsia="Aptos" w:hAnsi="Aptos" w:cs="Aptos"/>
          <w:color w:val="000000" w:themeColor="text1"/>
          <w:kern w:val="0"/>
          <w:sz w:val="24"/>
          <w:szCs w:val="24"/>
          <w:lang w:eastAsia="ja-JP"/>
          <w14:ligatures w14:val="none"/>
        </w:rPr>
        <w:t>si es que realmente yo quería ayudar a estas comunidades indígenas. Yo siento con el tiempo que tal vez no hice tanto por estas comunidades como ellas por mí. Creo que con...</w:t>
      </w:r>
    </w:p>
    <w:p w14:paraId="5A98DC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[10:36 - 10:46] </w:t>
      </w:r>
      <w:r w:rsidRPr="00E73653">
        <w:rPr>
          <w:rFonts w:ascii="Aptos" w:eastAsia="Aptos" w:hAnsi="Aptos" w:cs="Aptos"/>
          <w:color w:val="000000" w:themeColor="text1"/>
          <w:kern w:val="0"/>
          <w:sz w:val="24"/>
          <w:szCs w:val="24"/>
          <w:lang w:eastAsia="ja-JP"/>
          <w14:ligatures w14:val="none"/>
        </w:rPr>
        <w:t>En ese momento histórico, yo no tenía mucho que aportar. Estaba en un proceso de aprendizaje, más bien, y creo que las comunidades fueron... Fue mucho más lo que me dieron que lo que yo les di a ellas.</w:t>
      </w:r>
    </w:p>
    <w:p w14:paraId="35520EE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[10:46 - 10:59] </w:t>
      </w:r>
      <w:r w:rsidRPr="00E73653">
        <w:rPr>
          <w:rFonts w:ascii="Aptos" w:eastAsia="Aptos" w:hAnsi="Aptos" w:cs="Aptos"/>
          <w:color w:val="000000" w:themeColor="text1"/>
          <w:kern w:val="0"/>
          <w:sz w:val="24"/>
          <w:szCs w:val="24"/>
          <w:lang w:eastAsia="ja-JP"/>
          <w14:ligatures w14:val="none"/>
        </w:rPr>
        <w:t>Ahora, yo tuve la oportunidad de volver a esa zona 20 años después, cuando ya había estructurado mucho más un pensamiento y una acción en agroecología. Trabajé mi tesis doctoral con ellos,</w:t>
      </w:r>
    </w:p>
    <w:p w14:paraId="28135DA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[11:00 - 11:10] </w:t>
      </w:r>
      <w:r w:rsidRPr="00E73653">
        <w:rPr>
          <w:rFonts w:ascii="Aptos" w:eastAsia="Aptos" w:hAnsi="Aptos" w:cs="Aptos"/>
          <w:color w:val="000000" w:themeColor="text1"/>
          <w:kern w:val="0"/>
          <w:sz w:val="24"/>
          <w:szCs w:val="24"/>
          <w:lang w:eastAsia="ja-JP"/>
          <w14:ligatures w14:val="none"/>
        </w:rPr>
        <w:t>y ya en otro momento en el que ya tenía elementos para aportar, y desde eso, tengo una relación muy viva con estas comunidades del sur del Tolima, donde sigo estando muy presente.</w:t>
      </w:r>
    </w:p>
    <w:p w14:paraId="09FDD6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A11EAC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C68F3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[11:11 - 11:22] </w:t>
      </w:r>
      <w:r w:rsidRPr="00E73653">
        <w:rPr>
          <w:rFonts w:ascii="Aptos" w:eastAsia="Aptos" w:hAnsi="Aptos" w:cs="Aptos"/>
          <w:color w:val="000000" w:themeColor="text1"/>
          <w:kern w:val="0"/>
          <w:sz w:val="24"/>
          <w:szCs w:val="24"/>
          <w:lang w:eastAsia="ja-JP"/>
          <w14:ligatures w14:val="none"/>
        </w:rPr>
        <w:t>Muy bien, muy bien. Qué buen, qué excelente trabajo. ¿Por qué no nos cuentas un poco más de tu tesis y tus publicaciones?</w:t>
      </w:r>
    </w:p>
    <w:p w14:paraId="7141A9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[11:22 - 11:31] </w:t>
      </w:r>
      <w:r w:rsidRPr="00E73653">
        <w:rPr>
          <w:rFonts w:ascii="Aptos" w:eastAsia="Aptos" w:hAnsi="Aptos" w:cs="Aptos"/>
          <w:color w:val="000000" w:themeColor="text1"/>
          <w:kern w:val="0"/>
          <w:sz w:val="24"/>
          <w:szCs w:val="24"/>
          <w:lang w:eastAsia="ja-JP"/>
          <w14:ligatures w14:val="none"/>
        </w:rPr>
        <w:t>Has publicado bastante últimamente sobre estos temas, con ese énfasis en la economía familiar, agricultura familiar.</w:t>
      </w:r>
    </w:p>
    <w:p w14:paraId="7EFEEAF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[11:33 - 11:39] </w:t>
      </w:r>
      <w:r w:rsidRPr="00E73653">
        <w:rPr>
          <w:rFonts w:ascii="Aptos" w:eastAsia="Aptos" w:hAnsi="Aptos" w:cs="Aptos"/>
          <w:color w:val="000000" w:themeColor="text1"/>
          <w:kern w:val="0"/>
          <w:sz w:val="24"/>
          <w:szCs w:val="24"/>
          <w:lang w:eastAsia="ja-JP"/>
          <w14:ligatures w14:val="none"/>
        </w:rPr>
        <w:t>Entonces, ¿por qué no nos hablas un poco de eso? ¿Y cómo lo enfocas? ¿Y qué tendría que ver con el florecimiento humano?</w:t>
      </w:r>
    </w:p>
    <w:p w14:paraId="14896C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72301E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50BDE2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[11:42 - 11:54] </w:t>
      </w:r>
      <w:r w:rsidRPr="00E73653">
        <w:rPr>
          <w:rFonts w:ascii="Aptos" w:eastAsia="Aptos" w:hAnsi="Aptos" w:cs="Aptos"/>
          <w:color w:val="000000" w:themeColor="text1"/>
          <w:kern w:val="0"/>
          <w:sz w:val="24"/>
          <w:szCs w:val="24"/>
          <w:lang w:eastAsia="ja-JP"/>
          <w14:ligatures w14:val="none"/>
        </w:rPr>
        <w:t>Sí, yo digamos que después de todo el trabajo que hice con comunidades, con jóvenes rurales, educación agroecológica y demás,</w:t>
      </w:r>
    </w:p>
    <w:p w14:paraId="0356F1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[11:54 - 12:06] </w:t>
      </w:r>
      <w:r w:rsidRPr="00E73653">
        <w:rPr>
          <w:rFonts w:ascii="Aptos" w:eastAsia="Aptos" w:hAnsi="Aptos" w:cs="Aptos"/>
          <w:color w:val="000000" w:themeColor="text1"/>
          <w:kern w:val="0"/>
          <w:sz w:val="24"/>
          <w:szCs w:val="24"/>
          <w:lang w:eastAsia="ja-JP"/>
          <w14:ligatures w14:val="none"/>
        </w:rPr>
        <w:t>yo estaba tratando de encontrar otro sentido a la agroecología. Digamos que durante todo ese tiempo fue muy técnico, fue muy aprender técnicas, abonamiento, manejo de suelos,</w:t>
      </w:r>
    </w:p>
    <w:p w14:paraId="39858D0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[12:06 - 12:16] </w:t>
      </w:r>
      <w:r w:rsidRPr="00E73653">
        <w:rPr>
          <w:rFonts w:ascii="Aptos" w:eastAsia="Aptos" w:hAnsi="Aptos" w:cs="Aptos"/>
          <w:color w:val="000000" w:themeColor="text1"/>
          <w:kern w:val="0"/>
          <w:sz w:val="24"/>
          <w:szCs w:val="24"/>
          <w:lang w:eastAsia="ja-JP"/>
          <w14:ligatures w14:val="none"/>
        </w:rPr>
        <w:t>manejo de semillas, manejo de plagas y enfermedades desde el punto de vista ecológico. Aprendí mucho eso en esa etapa de mi vida. Pero después yo quería encontrar otro sentido a la agroecología</w:t>
      </w:r>
    </w:p>
    <w:p w14:paraId="537FE8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[12:16 - 12:28] </w:t>
      </w:r>
      <w:r w:rsidRPr="00E73653">
        <w:rPr>
          <w:rFonts w:ascii="Aptos" w:eastAsia="Aptos" w:hAnsi="Aptos" w:cs="Aptos"/>
          <w:color w:val="000000" w:themeColor="text1"/>
          <w:kern w:val="0"/>
          <w:sz w:val="24"/>
          <w:szCs w:val="24"/>
          <w:lang w:eastAsia="ja-JP"/>
          <w14:ligatures w14:val="none"/>
        </w:rPr>
        <w:t>y me encontré con una idea de agricultura familiar. Esto es un trabajo que empezó la Vía Campesina, yo lo conocí aquí en Colombia en el año 2010,</w:t>
      </w:r>
    </w:p>
    <w:p w14:paraId="6CF763B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[12:30 - 12:41] </w:t>
      </w:r>
      <w:r w:rsidRPr="00E73653">
        <w:rPr>
          <w:rFonts w:ascii="Aptos" w:eastAsia="Aptos" w:hAnsi="Aptos" w:cs="Aptos"/>
          <w:color w:val="000000" w:themeColor="text1"/>
          <w:kern w:val="0"/>
          <w:sz w:val="24"/>
          <w:szCs w:val="24"/>
          <w:lang w:eastAsia="ja-JP"/>
          <w14:ligatures w14:val="none"/>
        </w:rPr>
        <w:t>porque se estaba empezando a preparar el año internacional de la agricultura familiar, que fue en el año 2014. Pero en Colombia empezamos a generar varios colegas conocidos,</w:t>
      </w:r>
    </w:p>
    <w:p w14:paraId="69B9478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[12:41 - 12:54] </w:t>
      </w:r>
      <w:r w:rsidRPr="00E73653">
        <w:rPr>
          <w:rFonts w:ascii="Aptos" w:eastAsia="Aptos" w:hAnsi="Aptos" w:cs="Aptos"/>
          <w:color w:val="000000" w:themeColor="text1"/>
          <w:kern w:val="0"/>
          <w:sz w:val="24"/>
          <w:szCs w:val="24"/>
          <w:lang w:eastAsia="ja-JP"/>
          <w14:ligatures w14:val="none"/>
        </w:rPr>
        <w:t>movimientos sociales, un equipo de trabajo para visibilizar la agricultura familiar. Y empezamos a entender que más allá de la idea de economía campesina, la agricultura familiar se estaba estructurando desde una forma,</w:t>
      </w:r>
    </w:p>
    <w:p w14:paraId="03F932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[12:54 - 13:06] </w:t>
      </w:r>
      <w:r w:rsidRPr="00E73653">
        <w:rPr>
          <w:rFonts w:ascii="Aptos" w:eastAsia="Aptos" w:hAnsi="Aptos" w:cs="Aptos"/>
          <w:color w:val="000000" w:themeColor="text1"/>
          <w:kern w:val="0"/>
          <w:sz w:val="24"/>
          <w:szCs w:val="24"/>
          <w:lang w:eastAsia="ja-JP"/>
          <w14:ligatures w14:val="none"/>
        </w:rPr>
        <w:t>más desde un contexto de sociología rural y no tanto desde un contexto de economía. Y eso abría una perspectiva distinta al campesinado y a las agriculturas tradicionales.</w:t>
      </w:r>
    </w:p>
    <w:p w14:paraId="0A245D4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A126F">
        <w:rPr>
          <w:rFonts w:ascii="Aptos" w:eastAsia="Aptos" w:hAnsi="Aptos" w:cs="Aptos"/>
          <w:color w:val="0070C0"/>
          <w:kern w:val="0"/>
          <w:sz w:val="24"/>
          <w:szCs w:val="24"/>
          <w:lang w:eastAsia="ja-JP"/>
          <w14:ligatures w14:val="none"/>
        </w:rPr>
        <w:t xml:space="preserve">[13:06 - 13:16] </w:t>
      </w:r>
      <w:r w:rsidRPr="00E73653">
        <w:rPr>
          <w:rFonts w:ascii="Aptos" w:eastAsia="Aptos" w:hAnsi="Aptos" w:cs="Aptos"/>
          <w:color w:val="000000" w:themeColor="text1"/>
          <w:kern w:val="0"/>
          <w:sz w:val="24"/>
          <w:szCs w:val="24"/>
          <w:lang w:eastAsia="ja-JP"/>
          <w14:ligatures w14:val="none"/>
        </w:rPr>
        <w:t>Es decir, a entenderlas en su dimensión más sociocultural y no solamente económica. Y ahí encontré yo ese nexo, encontré otra puerta que junto con la agroecología</w:t>
      </w:r>
    </w:p>
    <w:p w14:paraId="301A83A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[13:16 - 13:29] </w:t>
      </w:r>
      <w:r w:rsidRPr="00E73653">
        <w:rPr>
          <w:rFonts w:ascii="Aptos" w:eastAsia="Aptos" w:hAnsi="Aptos" w:cs="Aptos"/>
          <w:color w:val="000000" w:themeColor="text1"/>
          <w:kern w:val="0"/>
          <w:sz w:val="24"/>
          <w:szCs w:val="24"/>
          <w:lang w:eastAsia="ja-JP"/>
          <w14:ligatures w14:val="none"/>
        </w:rPr>
        <w:t>me iba a permitir dimensionar mucho más el papel transformador de la agroecología de esas formas tradicionales de agricultura. Entonces yo empecé en un comité que en Colombia se llamó</w:t>
      </w:r>
    </w:p>
    <w:p w14:paraId="043A17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[13:29 - 13:39] </w:t>
      </w:r>
      <w:r w:rsidRPr="00E73653">
        <w:rPr>
          <w:rFonts w:ascii="Aptos" w:eastAsia="Aptos" w:hAnsi="Aptos" w:cs="Aptos"/>
          <w:color w:val="000000" w:themeColor="text1"/>
          <w:kern w:val="0"/>
          <w:sz w:val="24"/>
          <w:szCs w:val="24"/>
          <w:lang w:eastAsia="ja-JP"/>
          <w14:ligatures w14:val="none"/>
        </w:rPr>
        <w:t>Comité de Impulso de la Agricultura Familiar. Ese comité estuvo vigente desde el 2010, 2011, 2012, 2013. El CAT... El año 2014 se hace el Año Mundial de la Agricultura Familiar, que lo hace la FAO.</w:t>
      </w:r>
    </w:p>
    <w:p w14:paraId="439254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[13:40 - 13:48] </w:t>
      </w:r>
      <w:r w:rsidRPr="00E73653">
        <w:rPr>
          <w:rFonts w:ascii="Aptos" w:eastAsia="Aptos" w:hAnsi="Aptos" w:cs="Aptos"/>
          <w:color w:val="000000" w:themeColor="text1"/>
          <w:kern w:val="0"/>
          <w:sz w:val="24"/>
          <w:szCs w:val="24"/>
          <w:lang w:eastAsia="ja-JP"/>
          <w14:ligatures w14:val="none"/>
        </w:rPr>
        <w:t>Y después de eso nos configuramos en un equipo ya mucho más grande y maduro en la Red Nacional de Agricultura Familiar, RENAV.</w:t>
      </w:r>
    </w:p>
    <w:p w14:paraId="5FC2FD2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67720D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333466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[13:48 - 13:49] </w:t>
      </w:r>
      <w:r w:rsidRPr="00E73653">
        <w:rPr>
          <w:rFonts w:ascii="Aptos" w:eastAsia="Aptos" w:hAnsi="Aptos" w:cs="Aptos"/>
          <w:color w:val="000000" w:themeColor="text1"/>
          <w:kern w:val="0"/>
          <w:sz w:val="24"/>
          <w:szCs w:val="24"/>
          <w:lang w:eastAsia="ja-JP"/>
          <w14:ligatures w14:val="none"/>
        </w:rPr>
        <w:t>Ah, ok.</w:t>
      </w:r>
    </w:p>
    <w:p w14:paraId="51217C2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CA55CC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EE5325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[13:50 - 13:57] </w:t>
      </w:r>
      <w:r w:rsidRPr="00E73653">
        <w:rPr>
          <w:rFonts w:ascii="Aptos" w:eastAsia="Aptos" w:hAnsi="Aptos" w:cs="Aptos"/>
          <w:color w:val="000000" w:themeColor="text1"/>
          <w:kern w:val="0"/>
          <w:sz w:val="24"/>
          <w:szCs w:val="24"/>
          <w:lang w:eastAsia="ja-JP"/>
          <w14:ligatures w14:val="none"/>
        </w:rPr>
        <w:t>Durante todo ese tiempo pues yo seguí trabajando en la academia. Yo estaba vinculado a los movimientos sociales desde RENAV y a la academia.</w:t>
      </w:r>
    </w:p>
    <w:p w14:paraId="79C9B4C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[13:59 - 14:12] </w:t>
      </w:r>
      <w:r w:rsidRPr="00E73653">
        <w:rPr>
          <w:rFonts w:ascii="Aptos" w:eastAsia="Aptos" w:hAnsi="Aptos" w:cs="Aptos"/>
          <w:color w:val="000000" w:themeColor="text1"/>
          <w:kern w:val="0"/>
          <w:sz w:val="24"/>
          <w:szCs w:val="24"/>
          <w:lang w:eastAsia="ja-JP"/>
          <w14:ligatures w14:val="none"/>
        </w:rPr>
        <w:t>Después, cuando yo hago el tránsito de la Universidad Minuto de Dios a la Universidad Nacional, yo encuentro que aquello que yo decía en debates públicos o en ponencias, etcétera,</w:t>
      </w:r>
    </w:p>
    <w:p w14:paraId="4A285F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[14:13 - 14:24] </w:t>
      </w:r>
      <w:r w:rsidRPr="00E73653">
        <w:rPr>
          <w:rFonts w:ascii="Aptos" w:eastAsia="Aptos" w:hAnsi="Aptos" w:cs="Aptos"/>
          <w:color w:val="000000" w:themeColor="text1"/>
          <w:kern w:val="0"/>
          <w:sz w:val="24"/>
          <w:szCs w:val="24"/>
          <w:lang w:eastAsia="ja-JP"/>
          <w14:ligatures w14:val="none"/>
        </w:rPr>
        <w:t>sobre agricultura familiar y agroecología, siendo profesor de UNIMINUTO, eso tenía una resonancia, pero que cuando decía casi que lo mismo, siendo profesor de la Universidad Nacional de Colombia,</w:t>
      </w:r>
    </w:p>
    <w:p w14:paraId="09DCEB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[14:24 - 14:33] </w:t>
      </w:r>
      <w:r w:rsidRPr="00E73653">
        <w:rPr>
          <w:rFonts w:ascii="Aptos" w:eastAsia="Aptos" w:hAnsi="Aptos" w:cs="Aptos"/>
          <w:color w:val="000000" w:themeColor="text1"/>
          <w:kern w:val="0"/>
          <w:sz w:val="24"/>
          <w:szCs w:val="24"/>
          <w:lang w:eastAsia="ja-JP"/>
          <w14:ligatures w14:val="none"/>
        </w:rPr>
        <w:t>eso tenía otra manera de verse, de entenderse y otro posicionamiento. Y empecé a entender ahí, profesor, que desde la Universidad Nacional yo tenía un escenario</w:t>
      </w:r>
    </w:p>
    <w:p w14:paraId="7B3C037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[14:33 - 14:39] </w:t>
      </w:r>
      <w:r w:rsidRPr="00E73653">
        <w:rPr>
          <w:rFonts w:ascii="Aptos" w:eastAsia="Aptos" w:hAnsi="Aptos" w:cs="Aptos"/>
          <w:color w:val="000000" w:themeColor="text1"/>
          <w:kern w:val="0"/>
          <w:sz w:val="24"/>
          <w:szCs w:val="24"/>
          <w:lang w:eastAsia="ja-JP"/>
          <w14:ligatures w14:val="none"/>
        </w:rPr>
        <w:t>que tal vez no había pensado antes, pero con un tremendo potencial de ser más escuchado</w:t>
      </w:r>
    </w:p>
    <w:p w14:paraId="485E27A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[14:39 - 14:46] </w:t>
      </w:r>
      <w:r w:rsidRPr="00E73653">
        <w:rPr>
          <w:rFonts w:ascii="Aptos" w:eastAsia="Aptos" w:hAnsi="Aptos" w:cs="Aptos"/>
          <w:color w:val="000000" w:themeColor="text1"/>
          <w:kern w:val="0"/>
          <w:sz w:val="24"/>
          <w:szCs w:val="24"/>
          <w:lang w:eastAsia="ja-JP"/>
          <w14:ligatures w14:val="none"/>
        </w:rPr>
        <w:t>y por lo tanto de poder incidir más para que tanto políticas públicas como trabajos académicos</w:t>
      </w:r>
    </w:p>
    <w:p w14:paraId="5F230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[14:47 - 14:58] </w:t>
      </w:r>
      <w:r w:rsidRPr="00E73653">
        <w:rPr>
          <w:rFonts w:ascii="Aptos" w:eastAsia="Aptos" w:hAnsi="Aptos" w:cs="Aptos"/>
          <w:color w:val="000000" w:themeColor="text1"/>
          <w:kern w:val="0"/>
          <w:sz w:val="24"/>
          <w:szCs w:val="24"/>
          <w:lang w:eastAsia="ja-JP"/>
          <w14:ligatures w14:val="none"/>
        </w:rPr>
        <w:t>sobre agroecología y agricultura familiar empezaran a tomar más fuerza y que yo podía acompañar tesis con estudiantes de maestría y doctorado, como lo hago actualmente,</w:t>
      </w:r>
    </w:p>
    <w:p w14:paraId="5E3FC88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[14:58 - 15:05] </w:t>
      </w:r>
      <w:r w:rsidRPr="00E73653">
        <w:rPr>
          <w:rFonts w:ascii="Aptos" w:eastAsia="Aptos" w:hAnsi="Aptos" w:cs="Aptos"/>
          <w:color w:val="000000" w:themeColor="text1"/>
          <w:kern w:val="0"/>
          <w:sz w:val="24"/>
          <w:szCs w:val="24"/>
          <w:lang w:eastAsia="ja-JP"/>
          <w14:ligatures w14:val="none"/>
        </w:rPr>
        <w:t>que permitían que la masa crítica de investigadores y científicos, trabajando en estas perspectivas, fuera creciendo.</w:t>
      </w:r>
    </w:p>
    <w:p w14:paraId="4FFC7BD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[15:06 - 15:14] </w:t>
      </w:r>
      <w:r w:rsidRPr="00E73653">
        <w:rPr>
          <w:rFonts w:ascii="Aptos" w:eastAsia="Aptos" w:hAnsi="Aptos" w:cs="Aptos"/>
          <w:color w:val="000000" w:themeColor="text1"/>
          <w:kern w:val="0"/>
          <w:sz w:val="24"/>
          <w:szCs w:val="24"/>
          <w:lang w:eastAsia="ja-JP"/>
          <w14:ligatures w14:val="none"/>
        </w:rPr>
        <w:t>Entonces ha sido como esa mezcla de mi participación en los movimientos sociales, por un lado,</w:t>
      </w:r>
    </w:p>
    <w:p w14:paraId="2427EC0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[15:14 - 15:26] </w:t>
      </w:r>
      <w:r w:rsidRPr="00E73653">
        <w:rPr>
          <w:rFonts w:ascii="Aptos" w:eastAsia="Aptos" w:hAnsi="Aptos" w:cs="Aptos"/>
          <w:color w:val="000000" w:themeColor="text1"/>
          <w:kern w:val="0"/>
          <w:sz w:val="24"/>
          <w:szCs w:val="24"/>
          <w:lang w:eastAsia="ja-JP"/>
          <w14:ligatures w14:val="none"/>
        </w:rPr>
        <w:t>y mi participación como académico lo que ha permitido que yo tenga un espacio privilegiado para poder hablar de estos temas y participar en debates en muchas instancias.</w:t>
      </w:r>
    </w:p>
    <w:p w14:paraId="2A96AB3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71338C0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18F34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[15:26 - 15:38] </w:t>
      </w:r>
      <w:r w:rsidRPr="00E73653">
        <w:rPr>
          <w:rFonts w:ascii="Aptos" w:eastAsia="Aptos" w:hAnsi="Aptos" w:cs="Aptos"/>
          <w:color w:val="000000" w:themeColor="text1"/>
          <w:kern w:val="0"/>
          <w:sz w:val="24"/>
          <w:szCs w:val="24"/>
          <w:lang w:eastAsia="ja-JP"/>
          <w14:ligatures w14:val="none"/>
        </w:rPr>
        <w:t>Qué bien, qué interesante. Me surgen dos preguntas alrededor de lo que estás diciendo. Una, si nos puedes comentar quiénes son esos colegas de ese grupo que formaron en RENAMI.</w:t>
      </w:r>
    </w:p>
    <w:p w14:paraId="4DEDEF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[15:39 - 15:50] </w:t>
      </w:r>
      <w:r w:rsidRPr="00E73653">
        <w:rPr>
          <w:rFonts w:ascii="Aptos" w:eastAsia="Aptos" w:hAnsi="Aptos" w:cs="Aptos"/>
          <w:color w:val="000000" w:themeColor="text1"/>
          <w:kern w:val="0"/>
          <w:sz w:val="24"/>
          <w:szCs w:val="24"/>
          <w:lang w:eastAsia="ja-JP"/>
          <w14:ligatures w14:val="none"/>
        </w:rPr>
        <w:t>Eventualmente, si pudiéramos también hablar con alguno de ellos. Nos interesa, digamos, aumentar el número de personas que estamos hablando</w:t>
      </w:r>
    </w:p>
    <w:p w14:paraId="3C0A741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[15:50 - 16:02] </w:t>
      </w:r>
      <w:r w:rsidRPr="00E73653">
        <w:rPr>
          <w:rFonts w:ascii="Aptos" w:eastAsia="Aptos" w:hAnsi="Aptos" w:cs="Aptos"/>
          <w:color w:val="000000" w:themeColor="text1"/>
          <w:kern w:val="0"/>
          <w:sz w:val="24"/>
          <w:szCs w:val="24"/>
          <w:lang w:eastAsia="ja-JP"/>
          <w14:ligatures w14:val="none"/>
        </w:rPr>
        <w:t>y me parece que este enfoque, digamos, desde lo rural, desde la agricultura familiar, agroecología, es demasiado interesante. Entonces, si nos puedes hablar como de esa red de personas,</w:t>
      </w:r>
    </w:p>
    <w:p w14:paraId="7815829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[16:02 - 16:15] </w:t>
      </w:r>
      <w:r w:rsidRPr="00E73653">
        <w:rPr>
          <w:rFonts w:ascii="Aptos" w:eastAsia="Aptos" w:hAnsi="Aptos" w:cs="Aptos"/>
          <w:color w:val="000000" w:themeColor="text1"/>
          <w:kern w:val="0"/>
          <w:sz w:val="24"/>
          <w:szCs w:val="24"/>
          <w:lang w:eastAsia="ja-JP"/>
          <w14:ligatures w14:val="none"/>
        </w:rPr>
        <w:t>y darnos algunos nombres. Y también mencionas tu trabajo con los estudiantes en el programa de doctorado y de maestría. También me gustaría que nos contaras un poco sobre eso.</w:t>
      </w:r>
    </w:p>
    <w:p w14:paraId="6C3F66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[16:15 - 16:22] </w:t>
      </w:r>
      <w:r w:rsidRPr="00E73653">
        <w:rPr>
          <w:rFonts w:ascii="Aptos" w:eastAsia="Aptos" w:hAnsi="Aptos" w:cs="Aptos"/>
          <w:color w:val="000000" w:themeColor="text1"/>
          <w:kern w:val="0"/>
          <w:sz w:val="24"/>
          <w:szCs w:val="24"/>
          <w:lang w:eastAsia="ja-JP"/>
          <w14:ligatures w14:val="none"/>
        </w:rPr>
        <w:t>Quiénes son tus estudiantes, qué tipo de investigación están haciendo, cómo se financian, cómo hacen esa investigación,</w:t>
      </w:r>
    </w:p>
    <w:p w14:paraId="574249B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[16:23 - 16:28] </w:t>
      </w:r>
      <w:r w:rsidRPr="00E73653">
        <w:rPr>
          <w:rFonts w:ascii="Aptos" w:eastAsia="Aptos" w:hAnsi="Aptos" w:cs="Aptos"/>
          <w:color w:val="000000" w:themeColor="text1"/>
          <w:kern w:val="0"/>
          <w:sz w:val="24"/>
          <w:szCs w:val="24"/>
          <w:lang w:eastAsia="ja-JP"/>
          <w14:ligatures w14:val="none"/>
        </w:rPr>
        <w:t>cómo se podría pensar en potenciar la financiación para este tipo de proyectos.</w:t>
      </w:r>
    </w:p>
    <w:p w14:paraId="2513C32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233AEA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13C0089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[16:32 - 16:41] </w:t>
      </w:r>
      <w:r w:rsidRPr="00E73653">
        <w:rPr>
          <w:rFonts w:ascii="Aptos" w:eastAsia="Aptos" w:hAnsi="Aptos" w:cs="Aptos"/>
          <w:color w:val="000000" w:themeColor="text1"/>
          <w:kern w:val="0"/>
          <w:sz w:val="24"/>
          <w:szCs w:val="24"/>
          <w:lang w:eastAsia="ja-JP"/>
          <w14:ligatures w14:val="none"/>
        </w:rPr>
        <w:t>Bueno, sobre la primera. Nosotros comenzamos, el Comité de Impulso, éramos un grupo de líderes de movimientos sociales y algunos profesores.</w:t>
      </w:r>
    </w:p>
    <w:p w14:paraId="4915A2F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[16:41 - 16:54] </w:t>
      </w:r>
      <w:r w:rsidRPr="00E73653">
        <w:rPr>
          <w:rFonts w:ascii="Aptos" w:eastAsia="Aptos" w:hAnsi="Aptos" w:cs="Aptos"/>
          <w:color w:val="000000" w:themeColor="text1"/>
          <w:kern w:val="0"/>
          <w:sz w:val="24"/>
          <w:szCs w:val="24"/>
          <w:lang w:eastAsia="ja-JP"/>
          <w14:ligatures w14:val="none"/>
        </w:rPr>
        <w:t>Ahí debo mencionar tal vez a dos colegas que siguen muy activos en la RENAP. Una es la profesora Aida García,</w:t>
      </w:r>
    </w:p>
    <w:p w14:paraId="5E195A4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[16:55 - 17:04] </w:t>
      </w:r>
      <w:r w:rsidRPr="00E73653">
        <w:rPr>
          <w:rFonts w:ascii="Aptos" w:eastAsia="Aptos" w:hAnsi="Aptos" w:cs="Aptos"/>
          <w:color w:val="000000" w:themeColor="text1"/>
          <w:kern w:val="0"/>
          <w:sz w:val="24"/>
          <w:szCs w:val="24"/>
          <w:lang w:eastAsia="ja-JP"/>
          <w14:ligatures w14:val="none"/>
        </w:rPr>
        <w:t>de la Universidad Tecnológica de Pereira, profesora que está en la Universidad de Caldas. Digamos que con ellos todos después ponen otros profesores.</w:t>
      </w:r>
    </w:p>
    <w:p w14:paraId="0DA96EB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8097EA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5F4BD50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[17:05 - 17:06] </w:t>
      </w:r>
      <w:r w:rsidRPr="00E73653">
        <w:rPr>
          <w:rFonts w:ascii="Aptos" w:eastAsia="Aptos" w:hAnsi="Aptos" w:cs="Aptos"/>
          <w:color w:val="000000" w:themeColor="text1"/>
          <w:kern w:val="0"/>
          <w:sz w:val="24"/>
          <w:szCs w:val="24"/>
          <w:lang w:eastAsia="ja-JP"/>
          <w14:ligatures w14:val="none"/>
        </w:rPr>
        <w:t>¿Podrías ponernos el nombre en el chat?</w:t>
      </w:r>
    </w:p>
    <w:p w14:paraId="7B3784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E2BCA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46C15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[17:06 - 17:07] </w:t>
      </w:r>
      <w:r w:rsidRPr="00E73653">
        <w:rPr>
          <w:rFonts w:ascii="Aptos" w:eastAsia="Aptos" w:hAnsi="Aptos" w:cs="Aptos"/>
          <w:color w:val="000000" w:themeColor="text1"/>
          <w:kern w:val="0"/>
          <w:sz w:val="24"/>
          <w:szCs w:val="24"/>
          <w:lang w:eastAsia="ja-JP"/>
          <w14:ligatures w14:val="none"/>
        </w:rPr>
        <w:t>Sí, claro.</w:t>
      </w:r>
    </w:p>
    <w:p w14:paraId="217930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41593ED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17CC8B4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[17:08 - 17:09] </w:t>
      </w:r>
      <w:r w:rsidRPr="00E73653">
        <w:rPr>
          <w:rFonts w:ascii="Aptos" w:eastAsia="Aptos" w:hAnsi="Aptos" w:cs="Aptos"/>
          <w:color w:val="000000" w:themeColor="text1"/>
          <w:kern w:val="0"/>
          <w:sz w:val="24"/>
          <w:szCs w:val="24"/>
          <w:lang w:eastAsia="ja-JP"/>
          <w14:ligatures w14:val="none"/>
        </w:rPr>
        <w:t>Aida, Aida.</w:t>
      </w:r>
    </w:p>
    <w:p w14:paraId="1D08267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CB79C5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0AF6511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[17:10 - 17:11] </w:t>
      </w:r>
      <w:r w:rsidRPr="00E73653">
        <w:rPr>
          <w:rFonts w:ascii="Aptos" w:eastAsia="Aptos" w:hAnsi="Aptos" w:cs="Aptos"/>
          <w:color w:val="000000" w:themeColor="text1"/>
          <w:kern w:val="0"/>
          <w:sz w:val="24"/>
          <w:szCs w:val="24"/>
          <w:lang w:eastAsia="ja-JP"/>
          <w14:ligatures w14:val="none"/>
        </w:rPr>
        <w:t>Sí, enseguida lo hago.</w:t>
      </w:r>
    </w:p>
    <w:p w14:paraId="26908BE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2542CD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249A4C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[17:11 - 17:11] </w:t>
      </w:r>
      <w:r w:rsidRPr="00E73653">
        <w:rPr>
          <w:rFonts w:ascii="Aptos" w:eastAsia="Aptos" w:hAnsi="Aptos" w:cs="Aptos"/>
          <w:color w:val="000000" w:themeColor="text1"/>
          <w:kern w:val="0"/>
          <w:sz w:val="24"/>
          <w:szCs w:val="24"/>
          <w:lang w:eastAsia="ja-JP"/>
          <w14:ligatures w14:val="none"/>
        </w:rPr>
        <w:t>Ok.</w:t>
      </w:r>
    </w:p>
    <w:p w14:paraId="1E432A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1B8CFCA"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A0839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[17:12 - 17:12] </w:t>
      </w:r>
      <w:r w:rsidRPr="00E73653">
        <w:rPr>
          <w:rFonts w:ascii="Aptos" w:eastAsia="Aptos" w:hAnsi="Aptos" w:cs="Aptos"/>
          <w:color w:val="000000" w:themeColor="text1"/>
          <w:kern w:val="0"/>
          <w:sz w:val="24"/>
          <w:szCs w:val="24"/>
          <w:lang w:eastAsia="ja-JP"/>
          <w14:ligatures w14:val="none"/>
        </w:rPr>
        <w:t>García.</w:t>
      </w:r>
    </w:p>
    <w:p w14:paraId="289291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9D3B0B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92EFBC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[17:13 - 17:15] </w:t>
      </w:r>
      <w:r w:rsidRPr="00E73653">
        <w:rPr>
          <w:rFonts w:ascii="Aptos" w:eastAsia="Aptos" w:hAnsi="Aptos" w:cs="Aptos"/>
          <w:color w:val="000000" w:themeColor="text1"/>
          <w:kern w:val="0"/>
          <w:sz w:val="24"/>
          <w:szCs w:val="24"/>
          <w:lang w:eastAsia="ja-JP"/>
          <w14:ligatures w14:val="none"/>
        </w:rPr>
        <w:t>De la Universidad de Caldas. Aida García y...</w:t>
      </w:r>
    </w:p>
    <w:p w14:paraId="4A7EBE7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B5DB0A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44EAC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[17:16 - 17:19] </w:t>
      </w:r>
      <w:r w:rsidRPr="00E73653">
        <w:rPr>
          <w:rFonts w:ascii="Aptos" w:eastAsia="Aptos" w:hAnsi="Aptos" w:cs="Aptos"/>
          <w:color w:val="000000" w:themeColor="text1"/>
          <w:kern w:val="0"/>
          <w:sz w:val="24"/>
          <w:szCs w:val="24"/>
          <w:lang w:eastAsia="ja-JP"/>
          <w14:ligatures w14:val="none"/>
        </w:rPr>
        <w:t>No, Aida es de la UTP.</w:t>
      </w:r>
    </w:p>
    <w:p w14:paraId="69499A8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7BA38D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E2427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[17:20 - 17:21] </w:t>
      </w:r>
      <w:r w:rsidRPr="00E73653">
        <w:rPr>
          <w:rFonts w:ascii="Aptos" w:eastAsia="Aptos" w:hAnsi="Aptos" w:cs="Aptos"/>
          <w:color w:val="000000" w:themeColor="text1"/>
          <w:kern w:val="0"/>
          <w:sz w:val="24"/>
          <w:szCs w:val="24"/>
          <w:lang w:eastAsia="ja-JP"/>
          <w14:ligatures w14:val="none"/>
        </w:rPr>
        <w:t>Ah, ok. En Pereira.</w:t>
      </w:r>
    </w:p>
    <w:p w14:paraId="5C0CB36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E4AE54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A49FE5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[17:21 - 17:26] </w:t>
      </w:r>
      <w:r w:rsidRPr="00E73653">
        <w:rPr>
          <w:rFonts w:ascii="Aptos" w:eastAsia="Aptos" w:hAnsi="Aptos" w:cs="Aptos"/>
          <w:color w:val="000000" w:themeColor="text1"/>
          <w:kern w:val="0"/>
          <w:sz w:val="24"/>
          <w:szCs w:val="24"/>
          <w:lang w:eastAsia="ja-JP"/>
          <w14:ligatures w14:val="none"/>
        </w:rPr>
        <w:t>Ah, en Pereira, sí señor. Aida García, de la UTP.</w:t>
      </w:r>
    </w:p>
    <w:p w14:paraId="13AE9EF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[17:26 - 17:36] </w:t>
      </w:r>
      <w:r w:rsidRPr="00E73653">
        <w:rPr>
          <w:rFonts w:ascii="Aptos" w:eastAsia="Aptos" w:hAnsi="Aptos" w:cs="Aptos"/>
          <w:color w:val="000000" w:themeColor="text1"/>
          <w:kern w:val="0"/>
          <w:sz w:val="24"/>
          <w:szCs w:val="24"/>
          <w:lang w:eastAsia="ja-JP"/>
          <w14:ligatures w14:val="none"/>
        </w:rPr>
        <w:t>Y está José Humberto Gallego, de la Universidad de Caldas.</w:t>
      </w:r>
    </w:p>
    <w:p w14:paraId="2D15BB1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5B6DB7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30D241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[17:36 - 17:37] </w:t>
      </w:r>
      <w:r w:rsidRPr="00E73653">
        <w:rPr>
          <w:rFonts w:ascii="Aptos" w:eastAsia="Aptos" w:hAnsi="Aptos" w:cs="Aptos"/>
          <w:color w:val="000000" w:themeColor="text1"/>
          <w:kern w:val="0"/>
          <w:sz w:val="24"/>
          <w:szCs w:val="24"/>
          <w:lang w:eastAsia="ja-JP"/>
          <w14:ligatures w14:val="none"/>
        </w:rPr>
        <w:t>Ok, ok, ok.</w:t>
      </w:r>
    </w:p>
    <w:p w14:paraId="6A2F50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43E107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C0996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[17:41 - 17:47] </w:t>
      </w:r>
      <w:r w:rsidRPr="00E73653">
        <w:rPr>
          <w:rFonts w:ascii="Aptos" w:eastAsia="Aptos" w:hAnsi="Aptos" w:cs="Aptos"/>
          <w:color w:val="000000" w:themeColor="text1"/>
          <w:kern w:val="0"/>
          <w:sz w:val="24"/>
          <w:szCs w:val="24"/>
          <w:lang w:eastAsia="ja-JP"/>
          <w14:ligatures w14:val="none"/>
        </w:rPr>
        <w:t>Entonces, con ellos dos, digamos que ellos dos muy activos todo el tiempo y todavía lo siguen estando.</w:t>
      </w:r>
    </w:p>
    <w:p w14:paraId="26F077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E73653">
        <w:rPr>
          <w:rFonts w:ascii="Aptos" w:eastAsia="Aptos" w:hAnsi="Aptos" w:cs="Aptos"/>
          <w:color w:val="000000" w:themeColor="text1"/>
          <w:kern w:val="0"/>
          <w:sz w:val="24"/>
          <w:szCs w:val="24"/>
          <w:lang w:eastAsia="ja-JP"/>
          <w14:ligatures w14:val="none"/>
        </w:rPr>
        <w:t>[17</w:t>
      </w:r>
      <w:r w:rsidRPr="006677C9">
        <w:rPr>
          <w:rFonts w:ascii="Aptos" w:eastAsia="Aptos" w:hAnsi="Aptos" w:cs="Aptos"/>
          <w:color w:val="0070C0"/>
          <w:kern w:val="0"/>
          <w:sz w:val="24"/>
          <w:szCs w:val="24"/>
          <w:lang w:eastAsia="ja-JP"/>
          <w14:ligatures w14:val="none"/>
        </w:rPr>
        <w:t xml:space="preserve">:48 - 17:58] </w:t>
      </w:r>
      <w:r w:rsidRPr="00E73653">
        <w:rPr>
          <w:rFonts w:ascii="Aptos" w:eastAsia="Aptos" w:hAnsi="Aptos" w:cs="Aptos"/>
          <w:color w:val="000000" w:themeColor="text1"/>
          <w:kern w:val="0"/>
          <w:sz w:val="24"/>
          <w:szCs w:val="24"/>
          <w:lang w:eastAsia="ja-JP"/>
          <w14:ligatures w14:val="none"/>
        </w:rPr>
        <w:t>Después se vinculó otra profesora que vale la pena que ustedes entrevisten porque ella sí que ha tenido un vuelco en su vida tremendo.</w:t>
      </w:r>
    </w:p>
    <w:p w14:paraId="72332AB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[17:58 - 18:06] </w:t>
      </w:r>
      <w:r w:rsidRPr="00E73653">
        <w:rPr>
          <w:rFonts w:ascii="Aptos" w:eastAsia="Aptos" w:hAnsi="Aptos" w:cs="Aptos"/>
          <w:color w:val="000000" w:themeColor="text1"/>
          <w:kern w:val="0"/>
          <w:sz w:val="24"/>
          <w:szCs w:val="24"/>
          <w:lang w:eastAsia="ja-JP"/>
          <w14:ligatures w14:val="none"/>
        </w:rPr>
        <w:t>Yo la conocí a ella, ella se llama Nathalie Jiménez. De hecho con ella escribimos un libro. Nathalie Jiménez...</w:t>
      </w:r>
    </w:p>
    <w:p w14:paraId="2FFB32C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[18:06 - 18:13] </w:t>
      </w:r>
      <w:r w:rsidRPr="00E73653">
        <w:rPr>
          <w:rFonts w:ascii="Aptos" w:eastAsia="Aptos" w:hAnsi="Aptos" w:cs="Aptos"/>
          <w:color w:val="000000" w:themeColor="text1"/>
          <w:kern w:val="0"/>
          <w:sz w:val="24"/>
          <w:szCs w:val="24"/>
          <w:lang w:eastAsia="ja-JP"/>
          <w14:ligatures w14:val="none"/>
        </w:rPr>
        <w:t>Yo la conocí siendo profesora de la Universidad de... De la Universidad del Rosario.</w:t>
      </w:r>
    </w:p>
    <w:p w14:paraId="52D7FD6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[18:13 - 18:24] </w:t>
      </w:r>
      <w:r w:rsidRPr="00E73653">
        <w:rPr>
          <w:rFonts w:ascii="Aptos" w:eastAsia="Aptos" w:hAnsi="Aptos" w:cs="Aptos"/>
          <w:color w:val="000000" w:themeColor="text1"/>
          <w:kern w:val="0"/>
          <w:sz w:val="24"/>
          <w:szCs w:val="24"/>
          <w:lang w:eastAsia="ja-JP"/>
          <w14:ligatures w14:val="none"/>
        </w:rPr>
        <w:t>Pero después ella tomó la decisión de dejar el mundo académico y irse... Irse al Putumayo.</w:t>
      </w:r>
    </w:p>
    <w:p w14:paraId="4320E44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[18:26 - 18:36] </w:t>
      </w:r>
      <w:r w:rsidRPr="00E73653">
        <w:rPr>
          <w:rFonts w:ascii="Aptos" w:eastAsia="Aptos" w:hAnsi="Aptos" w:cs="Aptos"/>
          <w:color w:val="000000" w:themeColor="text1"/>
          <w:kern w:val="0"/>
          <w:sz w:val="24"/>
          <w:szCs w:val="24"/>
          <w:lang w:eastAsia="ja-JP"/>
          <w14:ligatures w14:val="none"/>
        </w:rPr>
        <w:t>A vivir con las comunidades. Entonces ella tiene en este momento un ámbito de trabajo en Mocoa. Vive en Mocoa con su esposo, su hija.</w:t>
      </w:r>
    </w:p>
    <w:p w14:paraId="5FE186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[18:36 - 18:47] </w:t>
      </w:r>
      <w:r w:rsidRPr="00E73653">
        <w:rPr>
          <w:rFonts w:ascii="Aptos" w:eastAsia="Aptos" w:hAnsi="Aptos" w:cs="Aptos"/>
          <w:color w:val="000000" w:themeColor="text1"/>
          <w:kern w:val="0"/>
          <w:sz w:val="24"/>
          <w:szCs w:val="24"/>
          <w:lang w:eastAsia="ja-JP"/>
          <w14:ligatures w14:val="none"/>
        </w:rPr>
        <w:t>Pero está muy articulada a la RENAV. Pero desde el lado de los movimientos sociales. Y ha hecho... Hizo un trabajo muy, muy bonito dentro de la Universidad del Rosario.</w:t>
      </w:r>
    </w:p>
    <w:p w14:paraId="69E924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[18:47 - 18:51] </w:t>
      </w:r>
      <w:r w:rsidRPr="00E73653">
        <w:rPr>
          <w:rFonts w:ascii="Aptos" w:eastAsia="Aptos" w:hAnsi="Aptos" w:cs="Aptos"/>
          <w:color w:val="000000" w:themeColor="text1"/>
          <w:kern w:val="0"/>
          <w:sz w:val="24"/>
          <w:szCs w:val="24"/>
          <w:lang w:eastAsia="ja-JP"/>
          <w14:ligatures w14:val="none"/>
        </w:rPr>
        <w:t>Y ahora lo sigue haciendo en otra dimensión ahí en Mocoa.</w:t>
      </w:r>
    </w:p>
    <w:p w14:paraId="302AA3D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[18:51 - 19:02] </w:t>
      </w:r>
      <w:r w:rsidRPr="00E73653">
        <w:rPr>
          <w:rFonts w:ascii="Aptos" w:eastAsia="Aptos" w:hAnsi="Aptos" w:cs="Aptos"/>
          <w:color w:val="000000" w:themeColor="text1"/>
          <w:kern w:val="0"/>
          <w:sz w:val="24"/>
          <w:szCs w:val="24"/>
          <w:lang w:eastAsia="ja-JP"/>
          <w14:ligatures w14:val="none"/>
        </w:rPr>
        <w:t>Pero digamos que son tres de los profesores que yo puedo mencionar que han tenido un activismo desde lo ambiental, desde lo social, desde los derechos humanos. Muy interesante, muy bonito.</w:t>
      </w:r>
    </w:p>
    <w:p w14:paraId="6EDB1D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[19:03 - 19:14] </w:t>
      </w:r>
      <w:r w:rsidRPr="00E73653">
        <w:rPr>
          <w:rFonts w:ascii="Aptos" w:eastAsia="Aptos" w:hAnsi="Aptos" w:cs="Aptos"/>
          <w:color w:val="000000" w:themeColor="text1"/>
          <w:kern w:val="0"/>
          <w:sz w:val="24"/>
          <w:szCs w:val="24"/>
          <w:lang w:eastAsia="ja-JP"/>
          <w14:ligatures w14:val="none"/>
        </w:rPr>
        <w:t>Somos colegas bastante cercanos. Ahora respecto a... Respecto al trabajo que hago con mis estudiantes. Yo básicamente dirijo dos programas de posgrado. Uno es la maestría en gestión y desarrollo rural.</w:t>
      </w:r>
    </w:p>
    <w:p w14:paraId="6705E2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[19:14 - 19:23] </w:t>
      </w:r>
      <w:r w:rsidRPr="00E73653">
        <w:rPr>
          <w:rFonts w:ascii="Aptos" w:eastAsia="Aptos" w:hAnsi="Aptos" w:cs="Aptos"/>
          <w:color w:val="000000" w:themeColor="text1"/>
          <w:kern w:val="0"/>
          <w:sz w:val="24"/>
          <w:szCs w:val="24"/>
          <w:lang w:eastAsia="ja-JP"/>
          <w14:ligatures w14:val="none"/>
        </w:rPr>
        <w:t>Y otro es el doctorado de agroecología. Ok. En ambas... En ambos programas actúo como profesor y como investigador también.</w:t>
      </w:r>
    </w:p>
    <w:p w14:paraId="67CF2FF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[19:23 - 19:33] </w:t>
      </w:r>
      <w:r w:rsidRPr="00E73653">
        <w:rPr>
          <w:rFonts w:ascii="Aptos" w:eastAsia="Aptos" w:hAnsi="Aptos" w:cs="Aptos"/>
          <w:color w:val="000000" w:themeColor="text1"/>
          <w:kern w:val="0"/>
          <w:sz w:val="24"/>
          <w:szCs w:val="24"/>
          <w:lang w:eastAsia="ja-JP"/>
          <w14:ligatures w14:val="none"/>
        </w:rPr>
        <w:t>Las tesis eran en torno a la agroecología y su nexo con agricultura familiar. El potencial de la agrobiodiversidad.</w:t>
      </w:r>
    </w:p>
    <w:p w14:paraId="12705DB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[19:33 - 19:43] </w:t>
      </w:r>
      <w:r w:rsidRPr="00E73653">
        <w:rPr>
          <w:rFonts w:ascii="Aptos" w:eastAsia="Aptos" w:hAnsi="Aptos" w:cs="Aptos"/>
          <w:color w:val="000000" w:themeColor="text1"/>
          <w:kern w:val="0"/>
          <w:sz w:val="24"/>
          <w:szCs w:val="24"/>
          <w:lang w:eastAsia="ja-JP"/>
          <w14:ligatures w14:val="none"/>
        </w:rPr>
        <w:t>El potencial de la agroecología para transformar sistemas alimentarios. La sustentabilidad de sistemas alimentarios. Políticas públicas para la agroecología.</w:t>
      </w:r>
    </w:p>
    <w:p w14:paraId="7BC9064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[19:43 - 19:51] </w:t>
      </w:r>
      <w:r w:rsidRPr="00E73653">
        <w:rPr>
          <w:rFonts w:ascii="Aptos" w:eastAsia="Aptos" w:hAnsi="Aptos" w:cs="Aptos"/>
          <w:color w:val="000000" w:themeColor="text1"/>
          <w:kern w:val="0"/>
          <w:sz w:val="24"/>
          <w:szCs w:val="24"/>
          <w:lang w:eastAsia="ja-JP"/>
          <w14:ligatures w14:val="none"/>
        </w:rPr>
        <w:t>Son varios de los temas en los que estamos involucrados con mis estudiantes. ¿Cómo nos financiamos? Hay convocatorias de acá de la Universidad Nacional.</w:t>
      </w:r>
    </w:p>
    <w:p w14:paraId="6A02E4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[19:51 - 20:03] </w:t>
      </w:r>
      <w:r w:rsidRPr="00E73653">
        <w:rPr>
          <w:rFonts w:ascii="Aptos" w:eastAsia="Aptos" w:hAnsi="Aptos" w:cs="Aptos"/>
          <w:color w:val="000000" w:themeColor="text1"/>
          <w:kern w:val="0"/>
          <w:sz w:val="24"/>
          <w:szCs w:val="24"/>
          <w:lang w:eastAsia="ja-JP"/>
          <w14:ligatures w14:val="none"/>
        </w:rPr>
        <w:t>Convocatorias pequeñas pero que aportan fondos para que los estudiantes avancen en sus proyectos de tesis. Y digamos que yo intento también moverme un poco con...</w:t>
      </w:r>
    </w:p>
    <w:p w14:paraId="0BF976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[20:04 - 20:15] </w:t>
      </w:r>
      <w:r w:rsidRPr="00E73653">
        <w:rPr>
          <w:rFonts w:ascii="Aptos" w:eastAsia="Aptos" w:hAnsi="Aptos" w:cs="Aptos"/>
          <w:color w:val="000000" w:themeColor="text1"/>
          <w:kern w:val="0"/>
          <w:sz w:val="24"/>
          <w:szCs w:val="24"/>
          <w:lang w:eastAsia="ja-JP"/>
          <w14:ligatures w14:val="none"/>
        </w:rPr>
        <w:t>Cooperación Norte-Sur. Hay por lo menos dos organizaciones que... Pues que he conocido en diversos momentos. Me han escuchado hablando de estos temas.</w:t>
      </w:r>
    </w:p>
    <w:p w14:paraId="7C31F44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[20:15 - 20:25] </w:t>
      </w:r>
      <w:r w:rsidRPr="00E73653">
        <w:rPr>
          <w:rFonts w:ascii="Aptos" w:eastAsia="Aptos" w:hAnsi="Aptos" w:cs="Aptos"/>
          <w:color w:val="000000" w:themeColor="text1"/>
          <w:kern w:val="0"/>
          <w:sz w:val="24"/>
          <w:szCs w:val="24"/>
          <w:lang w:eastAsia="ja-JP"/>
          <w14:ligatures w14:val="none"/>
        </w:rPr>
        <w:t>Me han escuchado en mi militancia con los movimientos sociales y agroecológicos en Colombia. Y han estado interesados en ayudar. Voy a mencionar dos.</w:t>
      </w:r>
    </w:p>
    <w:p w14:paraId="237482A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[20:25 - 20:35</w:t>
      </w:r>
      <w:r w:rsidRPr="00E73653">
        <w:rPr>
          <w:rFonts w:ascii="Aptos" w:eastAsia="Aptos" w:hAnsi="Aptos" w:cs="Aptos"/>
          <w:color w:val="000000" w:themeColor="text1"/>
          <w:kern w:val="0"/>
          <w:sz w:val="24"/>
          <w:szCs w:val="24"/>
          <w:lang w:eastAsia="ja-JP"/>
          <w14:ligatures w14:val="none"/>
        </w:rPr>
        <w:t>] Una de ellas es una organización de origen holandés que se llama Pórticus. Pórticus en este momento... Apoya un proyecto que tenemos con la RENAV.</w:t>
      </w:r>
    </w:p>
    <w:p w14:paraId="47C468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[20:35 - 20:47] </w:t>
      </w:r>
      <w:r w:rsidRPr="00E73653">
        <w:rPr>
          <w:rFonts w:ascii="Aptos" w:eastAsia="Aptos" w:hAnsi="Aptos" w:cs="Aptos"/>
          <w:color w:val="000000" w:themeColor="text1"/>
          <w:kern w:val="0"/>
          <w:sz w:val="24"/>
          <w:szCs w:val="24"/>
          <w:lang w:eastAsia="ja-JP"/>
          <w14:ligatures w14:val="none"/>
        </w:rPr>
        <w:t>Y ahí en ese proyecto con la RENAV vinculamos estudiantes. Entonces ahí hay una posibilidad de que los estudiantes tomen sus tesis y sus proyectos de investigación desde necesidades reales de los movimientos sociales.</w:t>
      </w:r>
    </w:p>
    <w:p w14:paraId="54D7B2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[20:48 - 20:57] </w:t>
      </w:r>
      <w:r w:rsidRPr="00E73653">
        <w:rPr>
          <w:rFonts w:ascii="Aptos" w:eastAsia="Aptos" w:hAnsi="Aptos" w:cs="Aptos"/>
          <w:color w:val="000000" w:themeColor="text1"/>
          <w:kern w:val="0"/>
          <w:sz w:val="24"/>
          <w:szCs w:val="24"/>
          <w:lang w:eastAsia="ja-JP"/>
          <w14:ligatures w14:val="none"/>
        </w:rPr>
        <w:t>Y con fondos de Pórticus los puedan desarrollar. Y en este momento estamos trabajando en una propuesta por invitación de la IDRC. Que es el Instituto...</w:t>
      </w:r>
    </w:p>
    <w:p w14:paraId="71F90F6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[20:58 - 21:08] </w:t>
      </w:r>
      <w:r w:rsidRPr="00E73653">
        <w:rPr>
          <w:rFonts w:ascii="Aptos" w:eastAsia="Aptos" w:hAnsi="Aptos" w:cs="Aptos"/>
          <w:color w:val="000000" w:themeColor="text1"/>
          <w:kern w:val="0"/>
          <w:sz w:val="24"/>
          <w:szCs w:val="24"/>
          <w:lang w:eastAsia="ja-JP"/>
          <w14:ligatures w14:val="none"/>
        </w:rPr>
        <w:t>Instituto de Investigaciones... Internacional Development... Ah, Internacional... International Development Center...</w:t>
      </w:r>
    </w:p>
    <w:p w14:paraId="7AD00D2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A95500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D2C2C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[21:10 - 21:12] </w:t>
      </w:r>
      <w:r w:rsidRPr="00E73653">
        <w:rPr>
          <w:rFonts w:ascii="Aptos" w:eastAsia="Aptos" w:hAnsi="Aptos" w:cs="Aptos"/>
          <w:color w:val="000000" w:themeColor="text1"/>
          <w:kern w:val="0"/>
          <w:sz w:val="24"/>
          <w:szCs w:val="24"/>
          <w:lang w:eastAsia="ja-JP"/>
          <w14:ligatures w14:val="none"/>
        </w:rPr>
        <w:t>Sí, eso te iba a preguntar.</w:t>
      </w:r>
    </w:p>
    <w:p w14:paraId="52A202A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C4D83AF" w14:textId="77777777" w:rsidR="00E73653" w:rsidRPr="00713E7D" w:rsidRDefault="00E73653" w:rsidP="00E73653">
      <w:pPr>
        <w:jc w:val="both"/>
        <w:rPr>
          <w:rFonts w:ascii="Aptos" w:eastAsia="Aptos" w:hAnsi="Aptos" w:cs="Aptos"/>
          <w:b/>
          <w:bCs/>
          <w:color w:val="000000" w:themeColor="text1"/>
          <w:kern w:val="0"/>
          <w:sz w:val="24"/>
          <w:szCs w:val="24"/>
          <w:lang w:val="en-US" w:eastAsia="ja-JP"/>
          <w14:ligatures w14:val="none"/>
        </w:rPr>
      </w:pPr>
      <w:r w:rsidRPr="00713E7D">
        <w:rPr>
          <w:rFonts w:ascii="Aptos" w:eastAsia="Aptos" w:hAnsi="Aptos" w:cs="Aptos"/>
          <w:b/>
          <w:bCs/>
          <w:color w:val="000000" w:themeColor="text1"/>
          <w:kern w:val="0"/>
          <w:sz w:val="24"/>
          <w:szCs w:val="24"/>
          <w:lang w:val="en-US" w:eastAsia="ja-JP"/>
          <w14:ligatures w14:val="none"/>
        </w:rPr>
        <w:t>Álvaro</w:t>
      </w:r>
    </w:p>
    <w:p w14:paraId="34C1AC7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val="en-US" w:eastAsia="ja-JP"/>
          <w14:ligatures w14:val="none"/>
        </w:rPr>
        <w:t xml:space="preserve">[21:12 - 21:18] </w:t>
      </w:r>
      <w:r w:rsidRPr="00E73653">
        <w:rPr>
          <w:rFonts w:ascii="Aptos" w:eastAsia="Aptos" w:hAnsi="Aptos" w:cs="Aptos"/>
          <w:color w:val="000000" w:themeColor="text1"/>
          <w:kern w:val="0"/>
          <w:sz w:val="24"/>
          <w:szCs w:val="24"/>
          <w:lang w:val="en-US" w:eastAsia="ja-JP"/>
          <w14:ligatures w14:val="none"/>
        </w:rPr>
        <w:t xml:space="preserve">International Development Research Center. </w:t>
      </w:r>
      <w:r w:rsidRPr="00E73653">
        <w:rPr>
          <w:rFonts w:ascii="Aptos" w:eastAsia="Aptos" w:hAnsi="Aptos" w:cs="Aptos"/>
          <w:color w:val="000000" w:themeColor="text1"/>
          <w:kern w:val="0"/>
          <w:sz w:val="24"/>
          <w:szCs w:val="24"/>
          <w:lang w:eastAsia="ja-JP"/>
          <w14:ligatures w14:val="none"/>
        </w:rPr>
        <w:t>Centro Internacional de Investigaciones para el Desarrollo...</w:t>
      </w:r>
    </w:p>
    <w:p w14:paraId="050112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536C72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lastRenderedPageBreak/>
        <w:t>Eduardo</w:t>
      </w:r>
    </w:p>
    <w:p w14:paraId="7182D52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[21:18 - 21:24] </w:t>
      </w:r>
      <w:r w:rsidRPr="00E73653">
        <w:rPr>
          <w:rFonts w:ascii="Aptos" w:eastAsia="Aptos" w:hAnsi="Aptos" w:cs="Aptos"/>
          <w:color w:val="000000" w:themeColor="text1"/>
          <w:kern w:val="0"/>
          <w:sz w:val="24"/>
          <w:szCs w:val="24"/>
          <w:lang w:eastAsia="ja-JP"/>
          <w14:ligatures w14:val="none"/>
        </w:rPr>
        <w:t>De la Universidad de Bajeninge. Bajeninge. Universidad de Bajeninge. No, no, esto es otro tema.</w:t>
      </w:r>
    </w:p>
    <w:p w14:paraId="4337CC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EA19FC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297AD0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[21:26 - 21:28] </w:t>
      </w:r>
      <w:r w:rsidRPr="00E73653">
        <w:rPr>
          <w:rFonts w:ascii="Aptos" w:eastAsia="Aptos" w:hAnsi="Aptos" w:cs="Aptos"/>
          <w:color w:val="000000" w:themeColor="text1"/>
          <w:kern w:val="0"/>
          <w:sz w:val="24"/>
          <w:szCs w:val="24"/>
          <w:lang w:eastAsia="ja-JP"/>
          <w14:ligatures w14:val="none"/>
        </w:rPr>
        <w:t>No, no, no. IDRC son canadienses.</w:t>
      </w:r>
    </w:p>
    <w:p w14:paraId="679DEEC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0DF3E09" w14:textId="77777777" w:rsidR="00E73653" w:rsidRPr="00713E7D" w:rsidRDefault="00E73653" w:rsidP="00E73653">
      <w:pPr>
        <w:jc w:val="both"/>
        <w:rPr>
          <w:rFonts w:ascii="Aptos" w:eastAsia="Aptos" w:hAnsi="Aptos" w:cs="Aptos"/>
          <w:b/>
          <w:bCs/>
          <w:color w:val="000000" w:themeColor="text1"/>
          <w:kern w:val="0"/>
          <w:sz w:val="24"/>
          <w:szCs w:val="24"/>
          <w:lang w:val="en-US" w:eastAsia="ja-JP"/>
          <w14:ligatures w14:val="none"/>
        </w:rPr>
      </w:pPr>
      <w:r w:rsidRPr="00713E7D">
        <w:rPr>
          <w:rFonts w:ascii="Aptos" w:eastAsia="Aptos" w:hAnsi="Aptos" w:cs="Aptos"/>
          <w:b/>
          <w:bCs/>
          <w:color w:val="000000" w:themeColor="text1"/>
          <w:kern w:val="0"/>
          <w:sz w:val="24"/>
          <w:szCs w:val="24"/>
          <w:lang w:val="en-US" w:eastAsia="ja-JP"/>
          <w14:ligatures w14:val="none"/>
        </w:rPr>
        <w:t>Eduardo</w:t>
      </w:r>
    </w:p>
    <w:p w14:paraId="7F5BBA0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val="en-US" w:eastAsia="ja-JP"/>
          <w14:ligatures w14:val="none"/>
        </w:rPr>
        <w:t xml:space="preserve">[21:29 - 21:32] </w:t>
      </w:r>
      <w:r w:rsidRPr="00E73653">
        <w:rPr>
          <w:rFonts w:ascii="Aptos" w:eastAsia="Aptos" w:hAnsi="Aptos" w:cs="Aptos"/>
          <w:color w:val="000000" w:themeColor="text1"/>
          <w:kern w:val="0"/>
          <w:sz w:val="24"/>
          <w:szCs w:val="24"/>
          <w:lang w:val="en-US" w:eastAsia="ja-JP"/>
          <w14:ligatures w14:val="none"/>
        </w:rPr>
        <w:t xml:space="preserve">Ah, ok, ok, ok. </w:t>
      </w:r>
      <w:r w:rsidRPr="00E73653">
        <w:rPr>
          <w:rFonts w:ascii="Aptos" w:eastAsia="Aptos" w:hAnsi="Aptos" w:cs="Aptos"/>
          <w:color w:val="000000" w:themeColor="text1"/>
          <w:kern w:val="0"/>
          <w:sz w:val="24"/>
          <w:szCs w:val="24"/>
          <w:lang w:eastAsia="ja-JP"/>
          <w14:ligatures w14:val="none"/>
        </w:rPr>
        <w:t>Es que yo conozco...</w:t>
      </w:r>
    </w:p>
    <w:p w14:paraId="7CFBB74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[21:32 - 21:42] </w:t>
      </w:r>
      <w:r w:rsidRPr="00E73653">
        <w:rPr>
          <w:rFonts w:ascii="Aptos" w:eastAsia="Aptos" w:hAnsi="Aptos" w:cs="Aptos"/>
          <w:color w:val="000000" w:themeColor="text1"/>
          <w:kern w:val="0"/>
          <w:sz w:val="24"/>
          <w:szCs w:val="24"/>
          <w:lang w:eastAsia="ja-JP"/>
          <w14:ligatures w14:val="none"/>
        </w:rPr>
        <w:t>Un ID, un ISDRS, que es el International Sustainable Development Research Society, ¿no es?</w:t>
      </w:r>
    </w:p>
    <w:p w14:paraId="5FB386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5433B6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F4A7EA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[21:43 - 21:47] </w:t>
      </w:r>
      <w:r w:rsidRPr="00E73653">
        <w:rPr>
          <w:rFonts w:ascii="Aptos" w:eastAsia="Aptos" w:hAnsi="Aptos" w:cs="Aptos"/>
          <w:color w:val="000000" w:themeColor="text1"/>
          <w:kern w:val="0"/>
          <w:sz w:val="24"/>
          <w:szCs w:val="24"/>
          <w:lang w:eastAsia="ja-JP"/>
          <w14:ligatures w14:val="none"/>
        </w:rPr>
        <w:t>No, no, no. Es International Development Research Center.</w:t>
      </w:r>
    </w:p>
    <w:p w14:paraId="67E9111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341DCD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0C258D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[21:48 - 21:58] </w:t>
      </w:r>
      <w:r w:rsidRPr="00E73653">
        <w:rPr>
          <w:rFonts w:ascii="Aptos" w:eastAsia="Aptos" w:hAnsi="Aptos" w:cs="Aptos"/>
          <w:color w:val="000000" w:themeColor="text1"/>
          <w:kern w:val="0"/>
          <w:sz w:val="24"/>
          <w:szCs w:val="24"/>
          <w:lang w:eastAsia="ja-JP"/>
          <w14:ligatures w14:val="none"/>
        </w:rPr>
        <w:t>Ok, ok. Que es de origen canadiense. Exacto. Y este Pórticus no tiene que ver con la Universidad de Bajeninge en Holanda, ¿no? No, no, no, no.</w:t>
      </w:r>
    </w:p>
    <w:p w14:paraId="7AD6C1B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D2574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6F6A47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[21:58 - 21:59] </w:t>
      </w:r>
      <w:r w:rsidRPr="00E73653">
        <w:rPr>
          <w:rFonts w:ascii="Aptos" w:eastAsia="Aptos" w:hAnsi="Aptos" w:cs="Aptos"/>
          <w:color w:val="000000" w:themeColor="text1"/>
          <w:kern w:val="0"/>
          <w:sz w:val="24"/>
          <w:szCs w:val="24"/>
          <w:lang w:eastAsia="ja-JP"/>
          <w14:ligatures w14:val="none"/>
        </w:rPr>
        <w:t>No tiene nada que ver. Es de una...</w:t>
      </w:r>
    </w:p>
    <w:p w14:paraId="5B4339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[21:59 - 22:11] </w:t>
      </w:r>
      <w:r w:rsidRPr="00E73653">
        <w:rPr>
          <w:rFonts w:ascii="Aptos" w:eastAsia="Aptos" w:hAnsi="Aptos" w:cs="Aptos"/>
          <w:color w:val="000000" w:themeColor="text1"/>
          <w:kern w:val="0"/>
          <w:sz w:val="24"/>
          <w:szCs w:val="24"/>
          <w:lang w:eastAsia="ja-JP"/>
          <w14:ligatures w14:val="none"/>
        </w:rPr>
        <w:t>Es una organización filantrópica que nació a partir de fondos de un señor holandés rico, muy rico, que dejó su herencia a esos propósitos filantrópicos. Ok.</w:t>
      </w:r>
    </w:p>
    <w:p w14:paraId="3D059F7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C45062"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554C8E8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[22:11 - 22:13] </w:t>
      </w:r>
      <w:r w:rsidRPr="00E73653">
        <w:rPr>
          <w:rFonts w:ascii="Aptos" w:eastAsia="Aptos" w:hAnsi="Aptos" w:cs="Aptos"/>
          <w:color w:val="000000" w:themeColor="text1"/>
          <w:kern w:val="0"/>
          <w:sz w:val="24"/>
          <w:szCs w:val="24"/>
          <w:lang w:eastAsia="ja-JP"/>
          <w14:ligatures w14:val="none"/>
        </w:rPr>
        <w:t>Ah, ¿qué tal? Qué bien.</w:t>
      </w:r>
    </w:p>
    <w:p w14:paraId="7503A8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8680F9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B29C54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[22:14 - 22:25] </w:t>
      </w:r>
      <w:r w:rsidRPr="00E73653">
        <w:rPr>
          <w:rFonts w:ascii="Aptos" w:eastAsia="Aptos" w:hAnsi="Aptos" w:cs="Aptos"/>
          <w:color w:val="000000" w:themeColor="text1"/>
          <w:kern w:val="0"/>
          <w:sz w:val="24"/>
          <w:szCs w:val="24"/>
          <w:lang w:eastAsia="ja-JP"/>
          <w14:ligatures w14:val="none"/>
        </w:rPr>
        <w:t>Con los canadienses empezamos a hablar. Bueno, yo los conocí a ellos porque ellos financiaban un proyecto aquí en la Universidad Nacional.</w:t>
      </w:r>
    </w:p>
    <w:p w14:paraId="4C8216F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[22:25 - 22:38] </w:t>
      </w:r>
      <w:r w:rsidRPr="00E73653">
        <w:rPr>
          <w:rFonts w:ascii="Aptos" w:eastAsia="Aptos" w:hAnsi="Aptos" w:cs="Aptos"/>
          <w:color w:val="000000" w:themeColor="text1"/>
          <w:kern w:val="0"/>
          <w:sz w:val="24"/>
          <w:szCs w:val="24"/>
          <w:lang w:eastAsia="ja-JP"/>
          <w14:ligatures w14:val="none"/>
        </w:rPr>
        <w:t>Hicieron una visita en la que yo estuve involucrado. Andando por comunidades Misak en el Cauca. Y ahí yo les conté del interés que teníamos en Colombia de armar una coalición nacional en favor de la agroecología.</w:t>
      </w:r>
    </w:p>
    <w:p w14:paraId="35B740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[22:38 - 22:51] </w:t>
      </w:r>
      <w:r w:rsidRPr="00E73653">
        <w:rPr>
          <w:rFonts w:ascii="Aptos" w:eastAsia="Aptos" w:hAnsi="Aptos" w:cs="Aptos"/>
          <w:color w:val="000000" w:themeColor="text1"/>
          <w:kern w:val="0"/>
          <w:sz w:val="24"/>
          <w:szCs w:val="24"/>
          <w:lang w:eastAsia="ja-JP"/>
          <w14:ligatures w14:val="none"/>
        </w:rPr>
        <w:t>Esto era que había mucha gente haciendo agroecología, muchos académicos y gente interesada, pero todos desarticulados. Nosotros estamos trabajando desde el año pasado en una gran articulación nacional en favor de la agroecología.</w:t>
      </w:r>
    </w:p>
    <w:p w14:paraId="52258DE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[22:51 - 23:01] </w:t>
      </w:r>
      <w:r w:rsidRPr="00E73653">
        <w:rPr>
          <w:rFonts w:ascii="Aptos" w:eastAsia="Aptos" w:hAnsi="Aptos" w:cs="Aptos"/>
          <w:color w:val="000000" w:themeColor="text1"/>
          <w:kern w:val="0"/>
          <w:sz w:val="24"/>
          <w:szCs w:val="24"/>
          <w:lang w:eastAsia="ja-JP"/>
          <w14:ligatures w14:val="none"/>
        </w:rPr>
        <w:t>En una instancia que se llama el Comité de Impulso del Movimiento Agroecológico Colombiano. Entonces yo le cuento esto a los canadienses y a ellos les llamó mucho la atención.</w:t>
      </w:r>
    </w:p>
    <w:p w14:paraId="05C2DB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[23:01 - 23:10] </w:t>
      </w:r>
      <w:r w:rsidRPr="00E73653">
        <w:rPr>
          <w:rFonts w:ascii="Aptos" w:eastAsia="Aptos" w:hAnsi="Aptos" w:cs="Aptos"/>
          <w:color w:val="000000" w:themeColor="text1"/>
          <w:kern w:val="0"/>
          <w:sz w:val="24"/>
          <w:szCs w:val="24"/>
          <w:lang w:eastAsia="ja-JP"/>
          <w14:ligatures w14:val="none"/>
        </w:rPr>
        <w:t>Y me preguntaron si era posible que pensáramos en una propuesta para generar coaliciones nacionales en favor de la agroecología en varios países de América Latina.</w:t>
      </w:r>
    </w:p>
    <w:p w14:paraId="1F62D0E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[23:10 - 23:22] </w:t>
      </w:r>
      <w:r w:rsidRPr="00E73653">
        <w:rPr>
          <w:rFonts w:ascii="Aptos" w:eastAsia="Aptos" w:hAnsi="Aptos" w:cs="Aptos"/>
          <w:color w:val="000000" w:themeColor="text1"/>
          <w:kern w:val="0"/>
          <w:sz w:val="24"/>
          <w:szCs w:val="24"/>
          <w:lang w:eastAsia="ja-JP"/>
          <w14:ligatures w14:val="none"/>
        </w:rPr>
        <w:t>Ahí yo empiezo a buscar mis colegas en otras zonas de América Latina. Y nos hemos unido con Bolivia, Brasil, Nicaragua y Colombia.</w:t>
      </w:r>
    </w:p>
    <w:p w14:paraId="2CF57B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[23:22 - 23:32] </w:t>
      </w:r>
      <w:r w:rsidRPr="00E73653">
        <w:rPr>
          <w:rFonts w:ascii="Aptos" w:eastAsia="Aptos" w:hAnsi="Aptos" w:cs="Aptos"/>
          <w:color w:val="000000" w:themeColor="text1"/>
          <w:kern w:val="0"/>
          <w:sz w:val="24"/>
          <w:szCs w:val="24"/>
          <w:lang w:eastAsia="ja-JP"/>
          <w14:ligatures w14:val="none"/>
        </w:rPr>
        <w:t>Estos cuatro países a pensar una coalición. Que fortaleciera primero al interior de cada país el movimiento agroecológico. Pero después a nivel regional.</w:t>
      </w:r>
    </w:p>
    <w:p w14:paraId="6093673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[23:32 - 23:44] </w:t>
      </w:r>
      <w:r w:rsidRPr="00E73653">
        <w:rPr>
          <w:rFonts w:ascii="Aptos" w:eastAsia="Aptos" w:hAnsi="Aptos" w:cs="Aptos"/>
          <w:color w:val="000000" w:themeColor="text1"/>
          <w:kern w:val="0"/>
          <w:sz w:val="24"/>
          <w:szCs w:val="24"/>
          <w:lang w:eastAsia="ja-JP"/>
          <w14:ligatures w14:val="none"/>
        </w:rPr>
        <w:t>Que lográramos entre los países ir generando una fuerza importante para avanzar en políticas de transición agroecológica en la región. Ese proyecto lo estamos terminando de diseñar.</w:t>
      </w:r>
    </w:p>
    <w:p w14:paraId="11EB592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[23:45 - 23:57] </w:t>
      </w:r>
      <w:r w:rsidRPr="00E73653">
        <w:rPr>
          <w:rFonts w:ascii="Aptos" w:eastAsia="Aptos" w:hAnsi="Aptos" w:cs="Aptos"/>
          <w:color w:val="000000" w:themeColor="text1"/>
          <w:kern w:val="0"/>
          <w:sz w:val="24"/>
          <w:szCs w:val="24"/>
          <w:lang w:eastAsia="ja-JP"/>
          <w14:ligatures w14:val="none"/>
        </w:rPr>
        <w:t>Ya hay una propuesta del IDRC de financiarlo. Y la idea es que en junio, julio estemos empezando a desarrollar un proyecto que nos pone más en una dimensión política. Pero que fortalece mucho la población. Y también la participación de los movimientos sociales.</w:t>
      </w:r>
    </w:p>
    <w:p w14:paraId="0CC84BD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[23:57 - 24:07] </w:t>
      </w:r>
      <w:r w:rsidRPr="00E73653">
        <w:rPr>
          <w:rFonts w:ascii="Aptos" w:eastAsia="Aptos" w:hAnsi="Aptos" w:cs="Aptos"/>
          <w:color w:val="000000" w:themeColor="text1"/>
          <w:kern w:val="0"/>
          <w:sz w:val="24"/>
          <w:szCs w:val="24"/>
          <w:lang w:eastAsia="ja-JP"/>
          <w14:ligatures w14:val="none"/>
        </w:rPr>
        <w:t>En el entendido de que no puede haber políticas públicas de agroecología sin la participación activa de las comunidades tradicionales. Indígenas y campesinos y comunidades afro y demás.</w:t>
      </w:r>
    </w:p>
    <w:p w14:paraId="7B13528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[24:08 - 24:16] </w:t>
      </w:r>
      <w:r w:rsidRPr="00E73653">
        <w:rPr>
          <w:rFonts w:ascii="Aptos" w:eastAsia="Aptos" w:hAnsi="Aptos" w:cs="Aptos"/>
          <w:color w:val="000000" w:themeColor="text1"/>
          <w:kern w:val="0"/>
          <w:sz w:val="24"/>
          <w:szCs w:val="24"/>
          <w:lang w:eastAsia="ja-JP"/>
          <w14:ligatures w14:val="none"/>
        </w:rPr>
        <w:t>Entonces con este proyecto también hay un componente de investigación. Que nos permita identificar experiencias interesantes en incidencia política.</w:t>
      </w:r>
    </w:p>
    <w:p w14:paraId="2F52A8F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[24:17 - 24:28] </w:t>
      </w:r>
      <w:r w:rsidRPr="00E73653">
        <w:rPr>
          <w:rFonts w:ascii="Aptos" w:eastAsia="Aptos" w:hAnsi="Aptos" w:cs="Aptos"/>
          <w:color w:val="000000" w:themeColor="text1"/>
          <w:kern w:val="0"/>
          <w:sz w:val="24"/>
          <w:szCs w:val="24"/>
          <w:lang w:eastAsia="ja-JP"/>
          <w14:ligatures w14:val="none"/>
        </w:rPr>
        <w:t>Y que nos permita documentarla y poder avanzar mucho más en esa masa crítica de conocimiento. Que necesitamos para la incidencia política en el mundo regional.</w:t>
      </w:r>
    </w:p>
    <w:p w14:paraId="1128D8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lastRenderedPageBreak/>
        <w:t xml:space="preserve">[24:28 - 24:36] </w:t>
      </w:r>
      <w:r w:rsidRPr="00E73653">
        <w:rPr>
          <w:rFonts w:ascii="Aptos" w:eastAsia="Aptos" w:hAnsi="Aptos" w:cs="Aptos"/>
          <w:color w:val="000000" w:themeColor="text1"/>
          <w:kern w:val="0"/>
          <w:sz w:val="24"/>
          <w:szCs w:val="24"/>
          <w:lang w:eastAsia="ja-JP"/>
          <w14:ligatures w14:val="none"/>
        </w:rPr>
        <w:t>Entonces ahí hay dos ejemplos de dos organizaciones internacionales que han apoyado estos temas. Sí, eso por ahora.</w:t>
      </w:r>
    </w:p>
    <w:p w14:paraId="6718F97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42618E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495256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[24:37 - 24:45] </w:t>
      </w:r>
      <w:r w:rsidRPr="00E73653">
        <w:rPr>
          <w:rFonts w:ascii="Aptos" w:eastAsia="Aptos" w:hAnsi="Aptos" w:cs="Aptos"/>
          <w:color w:val="000000" w:themeColor="text1"/>
          <w:kern w:val="0"/>
          <w:sz w:val="24"/>
          <w:szCs w:val="24"/>
          <w:lang w:eastAsia="ja-JP"/>
          <w14:ligatures w14:val="none"/>
        </w:rPr>
        <w:t>No, pues qué interesante. Y te pregunto, profesor. Ustedes trabajan con municipios. O sea, se articulan desde lo local.</w:t>
      </w:r>
    </w:p>
    <w:p w14:paraId="68C822E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[24:45 - 24:54] </w:t>
      </w:r>
      <w:r w:rsidRPr="00E73653">
        <w:rPr>
          <w:rFonts w:ascii="Aptos" w:eastAsia="Aptos" w:hAnsi="Aptos" w:cs="Aptos"/>
          <w:color w:val="000000" w:themeColor="text1"/>
          <w:kern w:val="0"/>
          <w:sz w:val="24"/>
          <w:szCs w:val="24"/>
          <w:lang w:eastAsia="ja-JP"/>
          <w14:ligatures w14:val="none"/>
        </w:rPr>
        <w:t>Hay un trabajo, digamos, articulado con algunos municipios en Colombia. O cómo operan en lo local.</w:t>
      </w:r>
    </w:p>
    <w:p w14:paraId="60EFCCE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A93F98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9D995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[24:54 - 25:07] Pero</w:t>
      </w:r>
      <w:r w:rsidRPr="00E73653">
        <w:rPr>
          <w:rFonts w:ascii="Aptos" w:eastAsia="Aptos" w:hAnsi="Aptos" w:cs="Aptos"/>
          <w:color w:val="000000" w:themeColor="text1"/>
          <w:kern w:val="0"/>
          <w:sz w:val="24"/>
          <w:szCs w:val="24"/>
          <w:lang w:eastAsia="ja-JP"/>
          <w14:ligatures w14:val="none"/>
        </w:rPr>
        <w:t>, digamos que la instancia de la RENAV y del CIMAC. El CIMAC es el Comité de Impulso del Movimiento Agroecológico Colombiano.</w:t>
      </w:r>
    </w:p>
    <w:p w14:paraId="3B41873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[25:07 - 25:16] </w:t>
      </w:r>
      <w:r w:rsidRPr="00E73653">
        <w:rPr>
          <w:rFonts w:ascii="Aptos" w:eastAsia="Aptos" w:hAnsi="Aptos" w:cs="Aptos"/>
          <w:color w:val="000000" w:themeColor="text1"/>
          <w:kern w:val="0"/>
          <w:sz w:val="24"/>
          <w:szCs w:val="24"/>
          <w:lang w:eastAsia="ja-JP"/>
          <w14:ligatures w14:val="none"/>
        </w:rPr>
        <w:t>Son dos grandes instancias que tienen presencia nacional. Entonces, por ejemplo, RENAV. RENAV está constituida por 174 organizaciones del país.</w:t>
      </w:r>
    </w:p>
    <w:p w14:paraId="5BECED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6677C9">
        <w:rPr>
          <w:rFonts w:ascii="Aptos" w:eastAsia="Aptos" w:hAnsi="Aptos" w:cs="Aptos"/>
          <w:color w:val="0070C0"/>
          <w:kern w:val="0"/>
          <w:sz w:val="24"/>
          <w:szCs w:val="24"/>
          <w:lang w:eastAsia="ja-JP"/>
          <w14:ligatures w14:val="none"/>
        </w:rPr>
        <w:t xml:space="preserve">[25:16 - 25:27] </w:t>
      </w:r>
      <w:r w:rsidRPr="00E73653">
        <w:rPr>
          <w:rFonts w:ascii="Aptos" w:eastAsia="Aptos" w:hAnsi="Aptos" w:cs="Aptos"/>
          <w:color w:val="000000" w:themeColor="text1"/>
          <w:kern w:val="0"/>
          <w:sz w:val="24"/>
          <w:szCs w:val="24"/>
          <w:lang w:eastAsia="ja-JP"/>
          <w14:ligatures w14:val="none"/>
        </w:rPr>
        <w:t>Que incluye organizaciones rurales, academia y algunas ONGs. Y esas organizaciones pues están presentes en los departamentos y los municipios.</w:t>
      </w:r>
    </w:p>
    <w:p w14:paraId="2B50A0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[25:27 - 25:38] </w:t>
      </w:r>
      <w:r w:rsidRPr="00E73653">
        <w:rPr>
          <w:rFonts w:ascii="Aptos" w:eastAsia="Aptos" w:hAnsi="Aptos" w:cs="Aptos"/>
          <w:color w:val="000000" w:themeColor="text1"/>
          <w:kern w:val="0"/>
          <w:sz w:val="24"/>
          <w:szCs w:val="24"/>
          <w:lang w:eastAsia="ja-JP"/>
          <w14:ligatures w14:val="none"/>
        </w:rPr>
        <w:t>RENAV está organizada en nodos regionales. Tenemos 15 nodos regionales en este momento. Y desde ahí, desde la RENAV, hacemos presencia en esas regiones.</w:t>
      </w:r>
    </w:p>
    <w:p w14:paraId="4F315A2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[25:38 - 25:49] </w:t>
      </w:r>
      <w:r w:rsidRPr="00E73653">
        <w:rPr>
          <w:rFonts w:ascii="Aptos" w:eastAsia="Aptos" w:hAnsi="Aptos" w:cs="Aptos"/>
          <w:color w:val="000000" w:themeColor="text1"/>
          <w:kern w:val="0"/>
          <w:sz w:val="24"/>
          <w:szCs w:val="24"/>
          <w:lang w:eastAsia="ja-JP"/>
          <w14:ligatures w14:val="none"/>
        </w:rPr>
        <w:t>Entonces, mis estudiantes perfectamente pueden estar articulándose a Nariño. Donde tenemos un proyecto ahora con comunidades indígenas. O en la costa atlántica. O en distintas regiones del país.</w:t>
      </w:r>
    </w:p>
    <w:p w14:paraId="335C585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[25:49 - 25:59] </w:t>
      </w:r>
      <w:r w:rsidRPr="00E73653">
        <w:rPr>
          <w:rFonts w:ascii="Aptos" w:eastAsia="Aptos" w:hAnsi="Aptos" w:cs="Aptos"/>
          <w:color w:val="000000" w:themeColor="text1"/>
          <w:kern w:val="0"/>
          <w:sz w:val="24"/>
          <w:szCs w:val="24"/>
          <w:lang w:eastAsia="ja-JP"/>
          <w14:ligatures w14:val="none"/>
        </w:rPr>
        <w:t>De acuerdo a las iniciativas que van surgiendo. Entonces, desde esa participación en RENAV. Tenemos presencia en todas las regiones.</w:t>
      </w:r>
    </w:p>
    <w:p w14:paraId="78B5069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3CA058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0841E01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[25:59 - 26:02] </w:t>
      </w:r>
      <w:r w:rsidRPr="00E73653">
        <w:rPr>
          <w:rFonts w:ascii="Aptos" w:eastAsia="Aptos" w:hAnsi="Aptos" w:cs="Aptos"/>
          <w:color w:val="000000" w:themeColor="text1"/>
          <w:kern w:val="0"/>
          <w:sz w:val="24"/>
          <w:szCs w:val="24"/>
          <w:lang w:eastAsia="ja-JP"/>
          <w14:ligatures w14:val="none"/>
        </w:rPr>
        <w:t>¿Y RENAV cómo se financia?</w:t>
      </w:r>
    </w:p>
    <w:p w14:paraId="623E64A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EA7A75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0CBA48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[26:09 - 26:21] </w:t>
      </w:r>
      <w:r w:rsidRPr="00E73653">
        <w:rPr>
          <w:rFonts w:ascii="Aptos" w:eastAsia="Aptos" w:hAnsi="Aptos" w:cs="Aptos"/>
          <w:color w:val="000000" w:themeColor="text1"/>
          <w:kern w:val="0"/>
          <w:sz w:val="24"/>
          <w:szCs w:val="24"/>
          <w:lang w:eastAsia="ja-JP"/>
          <w14:ligatures w14:val="none"/>
        </w:rPr>
        <w:t>RENAV tiene en este momento... RENAV siempre fue una iniciativa que funcionó sin dinero. Es decir, nosotros empezamos solamente por el compromiso y la visión.</w:t>
      </w:r>
    </w:p>
    <w:p w14:paraId="2F7476F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lastRenderedPageBreak/>
        <w:t xml:space="preserve">[26:22 - 26:33] </w:t>
      </w:r>
      <w:r w:rsidRPr="00E73653">
        <w:rPr>
          <w:rFonts w:ascii="Aptos" w:eastAsia="Aptos" w:hAnsi="Aptos" w:cs="Aptos"/>
          <w:color w:val="000000" w:themeColor="text1"/>
          <w:kern w:val="0"/>
          <w:sz w:val="24"/>
          <w:szCs w:val="24"/>
          <w:lang w:eastAsia="ja-JP"/>
          <w14:ligatures w14:val="none"/>
        </w:rPr>
        <w:t>Que quienes empezamos a hablar de esto en el año 2010. La visión que tuvimos de que podíamos desde nuestro rol. Hacer algo por el movimiento campesino. Entonces, por eso los académicos.</w:t>
      </w:r>
    </w:p>
    <w:p w14:paraId="2203942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[26:33 - 26:45] </w:t>
      </w:r>
      <w:r w:rsidRPr="00E73653">
        <w:rPr>
          <w:rFonts w:ascii="Aptos" w:eastAsia="Aptos" w:hAnsi="Aptos" w:cs="Aptos"/>
          <w:color w:val="000000" w:themeColor="text1"/>
          <w:kern w:val="0"/>
          <w:sz w:val="24"/>
          <w:szCs w:val="24"/>
          <w:lang w:eastAsia="ja-JP"/>
          <w14:ligatures w14:val="none"/>
        </w:rPr>
        <w:t>Porque el académico tiene su base en su universidad. Pero tiene mucho compromiso social. Y se vincula al movimiento. Pero había otras personas de ONGs. Que trabajaban con los movimientos sociales.</w:t>
      </w:r>
    </w:p>
    <w:p w14:paraId="7E567FA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[26:47 - 26:58] </w:t>
      </w:r>
      <w:r w:rsidRPr="00E73653">
        <w:rPr>
          <w:rFonts w:ascii="Aptos" w:eastAsia="Aptos" w:hAnsi="Aptos" w:cs="Aptos"/>
          <w:color w:val="000000" w:themeColor="text1"/>
          <w:kern w:val="0"/>
          <w:sz w:val="24"/>
          <w:szCs w:val="24"/>
          <w:lang w:eastAsia="ja-JP"/>
          <w14:ligatures w14:val="none"/>
        </w:rPr>
        <w:t>Entonces, RENAV durante muchos años no tuvo ningún tipo de financiamiento. Nosotros trabajábamos en nuestro tiempo disponible. Como decíamos en la historia de RENAV.</w:t>
      </w:r>
    </w:p>
    <w:p w14:paraId="576BA59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[26:59 - 27:07] </w:t>
      </w:r>
      <w:r w:rsidRPr="00E73653">
        <w:rPr>
          <w:rFonts w:ascii="Aptos" w:eastAsia="Aptos" w:hAnsi="Aptos" w:cs="Aptos"/>
          <w:color w:val="000000" w:themeColor="text1"/>
          <w:kern w:val="0"/>
          <w:sz w:val="24"/>
          <w:szCs w:val="24"/>
          <w:lang w:eastAsia="ja-JP"/>
          <w14:ligatures w14:val="none"/>
        </w:rPr>
        <w:t>Arañándole tiempo a nuestros trabajos. Para poder mantener este trabajo de articulación. Invitar organizaciones. Participar en los debates y demás.</w:t>
      </w:r>
    </w:p>
    <w:p w14:paraId="57BDA61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[27:09 - 27:21] </w:t>
      </w:r>
      <w:r w:rsidRPr="00E73653">
        <w:rPr>
          <w:rFonts w:ascii="Aptos" w:eastAsia="Aptos" w:hAnsi="Aptos" w:cs="Aptos"/>
          <w:color w:val="000000" w:themeColor="text1"/>
          <w:kern w:val="0"/>
          <w:sz w:val="24"/>
          <w:szCs w:val="24"/>
          <w:lang w:eastAsia="ja-JP"/>
          <w14:ligatures w14:val="none"/>
        </w:rPr>
        <w:t>Después tuvimos apoyo de una organización de origen belga. Que apoyó un proyecto de mercados. Entonces, empezamos una campaña.</w:t>
      </w:r>
    </w:p>
    <w:p w14:paraId="2199BE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[27:21 - 27:33] </w:t>
      </w:r>
      <w:r w:rsidRPr="00E73653">
        <w:rPr>
          <w:rFonts w:ascii="Aptos" w:eastAsia="Aptos" w:hAnsi="Aptos" w:cs="Aptos"/>
          <w:color w:val="000000" w:themeColor="text1"/>
          <w:kern w:val="0"/>
          <w:sz w:val="24"/>
          <w:szCs w:val="24"/>
          <w:lang w:eastAsia="ja-JP"/>
          <w14:ligatures w14:val="none"/>
        </w:rPr>
        <w:t>De eso ya hace como 10 años tal vez. Una campaña que se llama Llevo el campo colombiano. Cuando uno ingresa a la página de la RENAV. Que se llama agricultura familiar Colombia.</w:t>
      </w:r>
    </w:p>
    <w:p w14:paraId="223522D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[27:34 - 27:44] </w:t>
      </w:r>
      <w:r w:rsidRPr="00E73653">
        <w:rPr>
          <w:rFonts w:ascii="Aptos" w:eastAsia="Aptos" w:hAnsi="Aptos" w:cs="Aptos"/>
          <w:color w:val="000000" w:themeColor="text1"/>
          <w:kern w:val="0"/>
          <w:sz w:val="24"/>
          <w:szCs w:val="24"/>
          <w:lang w:eastAsia="ja-JP"/>
          <w14:ligatures w14:val="none"/>
        </w:rPr>
        <w:t>Cuando uno entra a esa página. Uno encuentra alusión a esta campaña Llevo el campo colombiano. Que nos permitió apoyarla con formación de mercados regionales.</w:t>
      </w:r>
    </w:p>
    <w:p w14:paraId="6B86F8E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[27:45 - 27:58] </w:t>
      </w:r>
      <w:r w:rsidRPr="00E73653">
        <w:rPr>
          <w:rFonts w:ascii="Aptos" w:eastAsia="Aptos" w:hAnsi="Aptos" w:cs="Aptos"/>
          <w:color w:val="000000" w:themeColor="text1"/>
          <w:kern w:val="0"/>
          <w:sz w:val="24"/>
          <w:szCs w:val="24"/>
          <w:lang w:eastAsia="ja-JP"/>
          <w14:ligatures w14:val="none"/>
        </w:rPr>
        <w:t>Para promover la venta y el consumo de alimentos agroecológicos. Esa campaña está vigente. Ha sido muy interesante para RENAV. Y ha permitido que tenga algo de recursos. Después viene el proyecto Pórticus.</w:t>
      </w:r>
    </w:p>
    <w:p w14:paraId="3406E15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[27:58 - 28:08] </w:t>
      </w:r>
      <w:r w:rsidRPr="00E73653">
        <w:rPr>
          <w:rFonts w:ascii="Aptos" w:eastAsia="Aptos" w:hAnsi="Aptos" w:cs="Aptos"/>
          <w:color w:val="000000" w:themeColor="text1"/>
          <w:kern w:val="0"/>
          <w:sz w:val="24"/>
          <w:szCs w:val="24"/>
          <w:lang w:eastAsia="ja-JP"/>
          <w14:ligatures w14:val="none"/>
        </w:rPr>
        <w:t>Que nos está permitiendo ahora hacer una escuela de formación portuguesa. En todas las organizaciones y nodos de RENAV. A nivel nacional. Pero en general RENAV tiene la convicción.</w:t>
      </w:r>
    </w:p>
    <w:p w14:paraId="06FF044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[28:08 - 28:18] </w:t>
      </w:r>
      <w:r w:rsidRPr="00E73653">
        <w:rPr>
          <w:rFonts w:ascii="Aptos" w:eastAsia="Aptos" w:hAnsi="Aptos" w:cs="Aptos"/>
          <w:color w:val="000000" w:themeColor="text1"/>
          <w:kern w:val="0"/>
          <w:sz w:val="24"/>
          <w:szCs w:val="24"/>
          <w:lang w:eastAsia="ja-JP"/>
          <w14:ligatures w14:val="none"/>
        </w:rPr>
        <w:t>De que no puede depender de una financiación externa permanente. Para sacar su trabajo. Pues porque eso es siempre temporal.</w:t>
      </w:r>
    </w:p>
    <w:p w14:paraId="0054949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[28:18 - 28:23] </w:t>
      </w:r>
      <w:r w:rsidRPr="00E73653">
        <w:rPr>
          <w:rFonts w:ascii="Aptos" w:eastAsia="Aptos" w:hAnsi="Aptos" w:cs="Aptos"/>
          <w:color w:val="000000" w:themeColor="text1"/>
          <w:kern w:val="0"/>
          <w:sz w:val="24"/>
          <w:szCs w:val="24"/>
          <w:lang w:eastAsia="ja-JP"/>
          <w14:ligatures w14:val="none"/>
        </w:rPr>
        <w:t>Y esa temporalidad no puede poner en riesgo lo que RENAV tiene como misión.</w:t>
      </w:r>
    </w:p>
    <w:p w14:paraId="47D5AC3D"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B3D8743"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27AFB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t xml:space="preserve">[28:24 - 28:31] </w:t>
      </w:r>
      <w:r w:rsidRPr="00E73653">
        <w:rPr>
          <w:rFonts w:ascii="Aptos" w:eastAsia="Aptos" w:hAnsi="Aptos" w:cs="Aptos"/>
          <w:color w:val="000000" w:themeColor="text1"/>
          <w:kern w:val="0"/>
          <w:sz w:val="24"/>
          <w:szCs w:val="24"/>
          <w:lang w:eastAsia="ja-JP"/>
          <w14:ligatures w14:val="none"/>
        </w:rPr>
        <w:t>Muy bien. Digamos, me surge como una pregunta interesante. Para los que no saben.</w:t>
      </w:r>
    </w:p>
    <w:p w14:paraId="330274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7C056B">
        <w:rPr>
          <w:rFonts w:ascii="Aptos" w:eastAsia="Aptos" w:hAnsi="Aptos" w:cs="Aptos"/>
          <w:color w:val="0070C0"/>
          <w:kern w:val="0"/>
          <w:sz w:val="24"/>
          <w:szCs w:val="24"/>
          <w:lang w:eastAsia="ja-JP"/>
          <w14:ligatures w14:val="none"/>
        </w:rPr>
        <w:lastRenderedPageBreak/>
        <w:t xml:space="preserve">[28:31 - 28:51] </w:t>
      </w:r>
      <w:r w:rsidRPr="00E73653">
        <w:rPr>
          <w:rFonts w:ascii="Aptos" w:eastAsia="Aptos" w:hAnsi="Aptos" w:cs="Aptos"/>
          <w:color w:val="000000" w:themeColor="text1"/>
          <w:kern w:val="0"/>
          <w:sz w:val="24"/>
          <w:szCs w:val="24"/>
          <w:lang w:eastAsia="ja-JP"/>
          <w14:ligatures w14:val="none"/>
        </w:rPr>
        <w:t>Tú haces mucho énfasis en los movimientos sociales, en la sociedad, el enfoque desde la sociología, y yo estoy totalmente de acuerdo con eso. Me imagino que en el método trabajarán también visiones desde Falsborda y demás, con investigación-acción participativa.</w:t>
      </w:r>
    </w:p>
    <w:p w14:paraId="00465C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[28:51 - 29:06] </w:t>
      </w:r>
      <w:r w:rsidRPr="00E73653">
        <w:rPr>
          <w:rFonts w:ascii="Aptos" w:eastAsia="Aptos" w:hAnsi="Aptos" w:cs="Aptos"/>
          <w:color w:val="000000" w:themeColor="text1"/>
          <w:kern w:val="0"/>
          <w:sz w:val="24"/>
          <w:szCs w:val="24"/>
          <w:lang w:eastAsia="ja-JP"/>
          <w14:ligatures w14:val="none"/>
        </w:rPr>
        <w:t>Pero quería preguntarte, este tema del florecimiento humano, que a veces se ve como si fuera algo individual, y ahí tenemos unas grandes discusiones porque algunos enfatizamos mucho que es más un tema social, es más un tema comunitario.</w:t>
      </w:r>
    </w:p>
    <w:p w14:paraId="265261D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[29:07 - 29:17] </w:t>
      </w:r>
      <w:r w:rsidRPr="00E73653">
        <w:rPr>
          <w:rFonts w:ascii="Aptos" w:eastAsia="Aptos" w:hAnsi="Aptos" w:cs="Aptos"/>
          <w:color w:val="000000" w:themeColor="text1"/>
          <w:kern w:val="0"/>
          <w:sz w:val="24"/>
          <w:szCs w:val="24"/>
          <w:lang w:eastAsia="ja-JP"/>
          <w14:ligatures w14:val="none"/>
        </w:rPr>
        <w:t>¿Cómo podrías analizar ese balance que habría que hacer entre lo social, lo individual, el proyecto social, el proyecto individual?</w:t>
      </w:r>
    </w:p>
    <w:p w14:paraId="418000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[29:18 - 29:25] </w:t>
      </w:r>
      <w:r w:rsidRPr="00E73653">
        <w:rPr>
          <w:rFonts w:ascii="Aptos" w:eastAsia="Aptos" w:hAnsi="Aptos" w:cs="Aptos"/>
          <w:color w:val="000000" w:themeColor="text1"/>
          <w:kern w:val="0"/>
          <w:sz w:val="24"/>
          <w:szCs w:val="24"/>
          <w:lang w:eastAsia="ja-JP"/>
          <w14:ligatures w14:val="none"/>
        </w:rPr>
        <w:t>Y también si me puedes hablar un poco del... Los métodos de aproximación, de investigación, ¿qué utilizan?</w:t>
      </w:r>
    </w:p>
    <w:p w14:paraId="669FE160"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E960687"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7C853D0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[29:28 - 29:43] </w:t>
      </w:r>
      <w:r w:rsidRPr="00E73653">
        <w:rPr>
          <w:rFonts w:ascii="Aptos" w:eastAsia="Aptos" w:hAnsi="Aptos" w:cs="Aptos"/>
          <w:color w:val="000000" w:themeColor="text1"/>
          <w:kern w:val="0"/>
          <w:sz w:val="24"/>
          <w:szCs w:val="24"/>
          <w:lang w:eastAsia="ja-JP"/>
          <w14:ligatures w14:val="none"/>
        </w:rPr>
        <w:t>Sí, como yo te mencionaba ahorita en mi historia personal, yo siendo muy joven conocí a Pablo Freire, y a través de Pablo Freire y la investigación-acción participativa y la educación de adultos, y estas formas transformadoras de hacer educación, pues conozco a Orlando Falsborda.</w:t>
      </w:r>
    </w:p>
    <w:p w14:paraId="1E8373D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[29:43 - 29:53] </w:t>
      </w:r>
      <w:r w:rsidRPr="00E73653">
        <w:rPr>
          <w:rFonts w:ascii="Aptos" w:eastAsia="Aptos" w:hAnsi="Aptos" w:cs="Aptos"/>
          <w:color w:val="000000" w:themeColor="text1"/>
          <w:kern w:val="0"/>
          <w:sz w:val="24"/>
          <w:szCs w:val="24"/>
          <w:lang w:eastAsia="ja-JP"/>
          <w14:ligatures w14:val="none"/>
        </w:rPr>
        <w:t>Y después mi mayor emoción fue saber que Orlando Falsborda era colombiano y que había estado aquí, donde yo trabajo ahora en la Universidad Nacional, desde donde hizo...</w:t>
      </w:r>
    </w:p>
    <w:p w14:paraId="3400A6D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[29:56 - 30:15] </w:t>
      </w:r>
      <w:r w:rsidRPr="00E73653">
        <w:rPr>
          <w:rFonts w:ascii="Aptos" w:eastAsia="Aptos" w:hAnsi="Aptos" w:cs="Aptos"/>
          <w:color w:val="000000" w:themeColor="text1"/>
          <w:kern w:val="0"/>
          <w:sz w:val="24"/>
          <w:szCs w:val="24"/>
          <w:lang w:eastAsia="ja-JP"/>
          <w14:ligatures w14:val="none"/>
        </w:rPr>
        <w:t>Pero yo, digamos que a pesar de ser ingeniero, porque mi formación de base es de ingeniero, y yo aprendí pues investigación estadística, diseños experimentales, positivismo puro y duro, pues eso no me satisfizo, y yo quería como profesional pues hacer otra cosa.</w:t>
      </w:r>
    </w:p>
    <w:p w14:paraId="180DAA3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[30:15 - 30:26] </w:t>
      </w:r>
      <w:r w:rsidRPr="00E73653">
        <w:rPr>
          <w:rFonts w:ascii="Aptos" w:eastAsia="Aptos" w:hAnsi="Aptos" w:cs="Aptos"/>
          <w:color w:val="000000" w:themeColor="text1"/>
          <w:kern w:val="0"/>
          <w:sz w:val="24"/>
          <w:szCs w:val="24"/>
          <w:lang w:eastAsia="ja-JP"/>
          <w14:ligatures w14:val="none"/>
        </w:rPr>
        <w:t>Por eso mi inclinación por otras áreas y por la agroecología. Y terminé trabajando en un proyecto de educación que estaba totalmente inspirado en el...</w:t>
      </w:r>
    </w:p>
    <w:p w14:paraId="5F47386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[30:26 - 30:33] </w:t>
      </w:r>
      <w:r w:rsidRPr="00E73653">
        <w:rPr>
          <w:rFonts w:ascii="Aptos" w:eastAsia="Aptos" w:hAnsi="Aptos" w:cs="Aptos"/>
          <w:color w:val="000000" w:themeColor="text1"/>
          <w:kern w:val="0"/>
          <w:sz w:val="24"/>
          <w:szCs w:val="24"/>
          <w:lang w:eastAsia="ja-JP"/>
          <w14:ligatures w14:val="none"/>
        </w:rPr>
        <w:t>En el pensamiento de la educación popular y educación de adultos, una educación transformadora, no una educación bancaria como la proponía Pablo Freire.</w:t>
      </w:r>
    </w:p>
    <w:p w14:paraId="4A4C75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[30:34 - 30:42] </w:t>
      </w:r>
      <w:r w:rsidRPr="00E73653">
        <w:rPr>
          <w:rFonts w:ascii="Aptos" w:eastAsia="Aptos" w:hAnsi="Aptos" w:cs="Aptos"/>
          <w:color w:val="000000" w:themeColor="text1"/>
          <w:kern w:val="0"/>
          <w:sz w:val="24"/>
          <w:szCs w:val="24"/>
          <w:lang w:eastAsia="ja-JP"/>
          <w14:ligatures w14:val="none"/>
        </w:rPr>
        <w:t>Entonces, y nos metimos, yo conocí un enfoque también siendo muy joven, que se llama un enfoque de campesino a campesino.</w:t>
      </w:r>
    </w:p>
    <w:p w14:paraId="7245A4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[30:43 - 30:55] </w:t>
      </w:r>
      <w:r w:rsidRPr="00E73653">
        <w:rPr>
          <w:rFonts w:ascii="Aptos" w:eastAsia="Aptos" w:hAnsi="Aptos" w:cs="Aptos"/>
          <w:color w:val="000000" w:themeColor="text1"/>
          <w:kern w:val="0"/>
          <w:sz w:val="24"/>
          <w:szCs w:val="24"/>
          <w:lang w:eastAsia="ja-JP"/>
          <w14:ligatures w14:val="none"/>
        </w:rPr>
        <w:t>Este es un enfoque metodológico que invita a los campesinos que tienen una experiencia particular a enseñar a otros campesinos, el diálogo horizontal entre personas iguales. Y a mí eso...</w:t>
      </w:r>
    </w:p>
    <w:p w14:paraId="74BBB7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[30:56 - 31:03] </w:t>
      </w:r>
      <w:r w:rsidRPr="00E73653">
        <w:rPr>
          <w:rFonts w:ascii="Aptos" w:eastAsia="Aptos" w:hAnsi="Aptos" w:cs="Aptos"/>
          <w:color w:val="000000" w:themeColor="text1"/>
          <w:kern w:val="0"/>
          <w:sz w:val="24"/>
          <w:szCs w:val="24"/>
          <w:lang w:eastAsia="ja-JP"/>
          <w14:ligatures w14:val="none"/>
        </w:rPr>
        <w:t>Que acogía todo el pensamiento de Falsborda y de Pablo Freire, a mí eso pues me motivó muchísimo a trabajar por ese lado.</w:t>
      </w:r>
    </w:p>
    <w:p w14:paraId="608C807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[31:03 - 31:16] </w:t>
      </w:r>
      <w:r w:rsidRPr="00E73653">
        <w:rPr>
          <w:rFonts w:ascii="Aptos" w:eastAsia="Aptos" w:hAnsi="Aptos" w:cs="Aptos"/>
          <w:color w:val="000000" w:themeColor="text1"/>
          <w:kern w:val="0"/>
          <w:sz w:val="24"/>
          <w:szCs w:val="24"/>
          <w:lang w:eastAsia="ja-JP"/>
          <w14:ligatures w14:val="none"/>
        </w:rPr>
        <w:t>Así que yo todo el tiempo he trabajado en esa idea de que todos tenemos algo que enseñar, todos tenemos mucho que aprender, y que el proceso de educación es un proceso que integra a las personas.</w:t>
      </w:r>
    </w:p>
    <w:p w14:paraId="09299FC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[31:16 - 31:26] </w:t>
      </w:r>
      <w:r w:rsidRPr="00E73653">
        <w:rPr>
          <w:rFonts w:ascii="Aptos" w:eastAsia="Aptos" w:hAnsi="Aptos" w:cs="Aptos"/>
          <w:color w:val="000000" w:themeColor="text1"/>
          <w:kern w:val="0"/>
          <w:sz w:val="24"/>
          <w:szCs w:val="24"/>
          <w:lang w:eastAsia="ja-JP"/>
          <w14:ligatures w14:val="none"/>
        </w:rPr>
        <w:t>Que yo no puedo aprender solo, eso me lo aprendí muy bien de Freire, nadie aprende solo, todos aprendemos en un contexto social. Y también... Y también... Y también...</w:t>
      </w:r>
    </w:p>
    <w:p w14:paraId="1CE2D4B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[31:26 - 31:33] </w:t>
      </w:r>
      <w:r w:rsidRPr="00E73653">
        <w:rPr>
          <w:rFonts w:ascii="Aptos" w:eastAsia="Aptos" w:hAnsi="Aptos" w:cs="Aptos"/>
          <w:color w:val="000000" w:themeColor="text1"/>
          <w:kern w:val="0"/>
          <w:sz w:val="24"/>
          <w:szCs w:val="24"/>
          <w:lang w:eastAsia="ja-JP"/>
          <w14:ligatures w14:val="none"/>
        </w:rPr>
        <w:t>Yo recuerdo que mi madre fue maestra de escuela, y yo estaba muy, muy permeado por esa idea de educar y de hacer educación.</w:t>
      </w:r>
    </w:p>
    <w:p w14:paraId="4506E79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[31:34 - 31:43] </w:t>
      </w:r>
      <w:r w:rsidRPr="00E73653">
        <w:rPr>
          <w:rFonts w:ascii="Aptos" w:eastAsia="Aptos" w:hAnsi="Aptos" w:cs="Aptos"/>
          <w:color w:val="000000" w:themeColor="text1"/>
          <w:kern w:val="0"/>
          <w:sz w:val="24"/>
          <w:szCs w:val="24"/>
          <w:lang w:eastAsia="ja-JP"/>
          <w14:ligatures w14:val="none"/>
        </w:rPr>
        <w:t>Yo nunca profesor, yo nunca estudié educación y métodos educativos, pero en la práctica toda mi vida he trabajado en métodos de educación popular, y me encanta hacerlo.</w:t>
      </w:r>
    </w:p>
    <w:p w14:paraId="34EE67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[31:44 - 31:55] </w:t>
      </w:r>
      <w:r w:rsidRPr="00E73653">
        <w:rPr>
          <w:rFonts w:ascii="Aptos" w:eastAsia="Aptos" w:hAnsi="Aptos" w:cs="Aptos"/>
          <w:color w:val="000000" w:themeColor="text1"/>
          <w:kern w:val="0"/>
          <w:sz w:val="24"/>
          <w:szCs w:val="24"/>
          <w:lang w:eastAsia="ja-JP"/>
          <w14:ligatures w14:val="none"/>
        </w:rPr>
        <w:t>Hoy por hoy de las cosas que yo más disfruto es trabajar con campesinos en campo, hacer talleres, y llevar a mis estudiantes y hacerlos partícipes de ese tipo de actividades. Hoy por hoy de las cosas que yo más disfruto es trabajar con campesinos en campo, hacer talleres, y llevar a mis estudiantes y hacerlos partícipes de ese tipo de actividades.</w:t>
      </w:r>
    </w:p>
    <w:p w14:paraId="3915455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[31:55 - 32:06] </w:t>
      </w:r>
      <w:r w:rsidRPr="00E73653">
        <w:rPr>
          <w:rFonts w:ascii="Aptos" w:eastAsia="Aptos" w:hAnsi="Aptos" w:cs="Aptos"/>
          <w:color w:val="000000" w:themeColor="text1"/>
          <w:kern w:val="0"/>
          <w:sz w:val="24"/>
          <w:szCs w:val="24"/>
          <w:lang w:eastAsia="ja-JP"/>
          <w14:ligatures w14:val="none"/>
        </w:rPr>
        <w:t>Entonces, hemos trabajado mucho en escuelas de campo con agricultores, muchísimos, hemos hecho muchas escuelas, y en esas escuelas siempre involucramos estudiantes.</w:t>
      </w:r>
    </w:p>
    <w:p w14:paraId="0012D3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[32:06 - 32:18] </w:t>
      </w:r>
      <w:r w:rsidRPr="00E73653">
        <w:rPr>
          <w:rFonts w:ascii="Aptos" w:eastAsia="Aptos" w:hAnsi="Aptos" w:cs="Aptos"/>
          <w:color w:val="000000" w:themeColor="text1"/>
          <w:kern w:val="0"/>
          <w:sz w:val="24"/>
          <w:szCs w:val="24"/>
          <w:lang w:eastAsia="ja-JP"/>
          <w14:ligatures w14:val="none"/>
        </w:rPr>
        <w:t>Yo siempre trato de que estudiantes que tienen pensamientos afines, pues se acerquen y yo pueda ponerlos en contacto con esa realidad que viví, que he vivido desde hace más de 30 años.</w:t>
      </w:r>
    </w:p>
    <w:p w14:paraId="6D5A29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[32:21 - 32:30] </w:t>
      </w:r>
      <w:r w:rsidRPr="00E73653">
        <w:rPr>
          <w:rFonts w:ascii="Aptos" w:eastAsia="Aptos" w:hAnsi="Aptos" w:cs="Aptos"/>
          <w:color w:val="000000" w:themeColor="text1"/>
          <w:kern w:val="0"/>
          <w:sz w:val="24"/>
          <w:szCs w:val="24"/>
          <w:lang w:eastAsia="ja-JP"/>
          <w14:ligatures w14:val="none"/>
        </w:rPr>
        <w:t>A ese respecto, creo que lo social... A ese respecto, creo que lo social... Yo creo que lo social o colectivo es definitivo, yo no creo en el florecimiento humano con posiciones individuales.</w:t>
      </w:r>
    </w:p>
    <w:p w14:paraId="36EF843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[32:30 - 32:46] </w:t>
      </w:r>
      <w:r w:rsidRPr="00E73653">
        <w:rPr>
          <w:rFonts w:ascii="Aptos" w:eastAsia="Aptos" w:hAnsi="Aptos" w:cs="Aptos"/>
          <w:color w:val="000000" w:themeColor="text1"/>
          <w:kern w:val="0"/>
          <w:sz w:val="24"/>
          <w:szCs w:val="24"/>
          <w:lang w:eastAsia="ja-JP"/>
          <w14:ligatures w14:val="none"/>
        </w:rPr>
        <w:t>Pues por supuesto que cada quien, actuando en su metro cuadrado vital, puede hacer grandes transformaciones, pero creo que solo no lo logro si el del lado, el del lado, el del lado, solo en esa comunidad es posible que hagamos algo transformador.</w:t>
      </w:r>
    </w:p>
    <w:p w14:paraId="1DB0AC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[32:46 - 32:59] </w:t>
      </w:r>
      <w:r w:rsidRPr="00E73653">
        <w:rPr>
          <w:rFonts w:ascii="Aptos" w:eastAsia="Aptos" w:hAnsi="Aptos" w:cs="Aptos"/>
          <w:color w:val="000000" w:themeColor="text1"/>
          <w:kern w:val="0"/>
          <w:sz w:val="24"/>
          <w:szCs w:val="24"/>
          <w:lang w:eastAsia="ja-JP"/>
          <w14:ligatures w14:val="none"/>
        </w:rPr>
        <w:t>Por eso pertenecer a movimientos como la RENAF o como el CIMAC, porque yo entiendo que yo como profesor, como investigador, como científico, puedo hacer mucho, pero puedo hacer mucho más si trabajo con ellos.</w:t>
      </w:r>
    </w:p>
    <w:p w14:paraId="1DD533B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[32:59 - 33:13] </w:t>
      </w:r>
      <w:r w:rsidRPr="00E73653">
        <w:rPr>
          <w:rFonts w:ascii="Aptos" w:eastAsia="Aptos" w:hAnsi="Aptos" w:cs="Aptos"/>
          <w:color w:val="000000" w:themeColor="text1"/>
          <w:kern w:val="0"/>
          <w:sz w:val="24"/>
          <w:szCs w:val="24"/>
          <w:lang w:eastAsia="ja-JP"/>
          <w14:ligatures w14:val="none"/>
        </w:rPr>
        <w:t>Entonces yo no creo en el florecimiento humano que nazca de un místico inspirador, que hemos tenido muchos, pero creo que es mucho más posible pensar las transformaciones si lo hacemos en colectivo.</w:t>
      </w:r>
    </w:p>
    <w:p w14:paraId="172CB45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90F396F"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481B2A4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[33:14 - 33:25] </w:t>
      </w:r>
      <w:r w:rsidRPr="00E73653">
        <w:rPr>
          <w:rFonts w:ascii="Aptos" w:eastAsia="Aptos" w:hAnsi="Aptos" w:cs="Aptos"/>
          <w:color w:val="000000" w:themeColor="text1"/>
          <w:kern w:val="0"/>
          <w:sz w:val="24"/>
          <w:szCs w:val="24"/>
          <w:lang w:eastAsia="ja-JP"/>
          <w14:ligatures w14:val="none"/>
        </w:rPr>
        <w:t>Sí, de acuerdo, de acuerdo. ¿Por qué no me amplías un poco lo de CIMAC? Y muchas gracias por tu generosidad en compartir toda esta información y todos estos... Conocimientos.</w:t>
      </w:r>
    </w:p>
    <w:p w14:paraId="553175D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[33:26 - 33:34] </w:t>
      </w:r>
      <w:r w:rsidRPr="00E73653">
        <w:rPr>
          <w:rFonts w:ascii="Aptos" w:eastAsia="Aptos" w:hAnsi="Aptos" w:cs="Aptos"/>
          <w:color w:val="000000" w:themeColor="text1"/>
          <w:kern w:val="0"/>
          <w:sz w:val="24"/>
          <w:szCs w:val="24"/>
          <w:lang w:eastAsia="ja-JP"/>
          <w14:ligatures w14:val="none"/>
        </w:rPr>
        <w:t>Ya hablamos de RENAF y entiendo más o menos, digamos, cuál es el proyecto que tienen ahí. ¿CIMAC sería algo parecido o es...?</w:t>
      </w:r>
    </w:p>
    <w:p w14:paraId="65821AE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4B4F2EC4"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37C1F20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[33:34 - 33:43] </w:t>
      </w:r>
      <w:r w:rsidRPr="00E73653">
        <w:rPr>
          <w:rFonts w:ascii="Aptos" w:eastAsia="Aptos" w:hAnsi="Aptos" w:cs="Aptos"/>
          <w:color w:val="000000" w:themeColor="text1"/>
          <w:kern w:val="0"/>
          <w:sz w:val="24"/>
          <w:szCs w:val="24"/>
          <w:lang w:eastAsia="ja-JP"/>
          <w14:ligatures w14:val="none"/>
        </w:rPr>
        <w:t>Ok, sí. Mientras RENAF está centrado en agricultura familiar, CIMAC está centrado en agroecología.</w:t>
      </w:r>
    </w:p>
    <w:p w14:paraId="266F457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[33:44 - 33:49] </w:t>
      </w:r>
      <w:r w:rsidRPr="00E73653">
        <w:rPr>
          <w:rFonts w:ascii="Aptos" w:eastAsia="Aptos" w:hAnsi="Aptos" w:cs="Aptos"/>
          <w:color w:val="000000" w:themeColor="text1"/>
          <w:kern w:val="0"/>
          <w:sz w:val="24"/>
          <w:szCs w:val="24"/>
          <w:lang w:eastAsia="ja-JP"/>
          <w14:ligatures w14:val="none"/>
        </w:rPr>
        <w:t>CIMAC es el Comité de Impulso del Movimiento Agroecológico Colombiano. CIMAC es muy reciente, profesor.</w:t>
      </w:r>
    </w:p>
    <w:p w14:paraId="15C9E72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[33:49 - 33:57] </w:t>
      </w:r>
      <w:r w:rsidRPr="00E73653">
        <w:rPr>
          <w:rFonts w:ascii="Aptos" w:eastAsia="Aptos" w:hAnsi="Aptos" w:cs="Aptos"/>
          <w:color w:val="000000" w:themeColor="text1"/>
          <w:kern w:val="0"/>
          <w:sz w:val="24"/>
          <w:szCs w:val="24"/>
          <w:lang w:eastAsia="ja-JP"/>
          <w14:ligatures w14:val="none"/>
        </w:rPr>
        <w:t>CIMAC, por el interés que teníamos de no seguir trabajando aislados y de conectar, de hacer coaliciones,</w:t>
      </w:r>
    </w:p>
    <w:p w14:paraId="7DB506E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[33:57 - 34:03] </w:t>
      </w:r>
      <w:r w:rsidRPr="00E73653">
        <w:rPr>
          <w:rFonts w:ascii="Aptos" w:eastAsia="Aptos" w:hAnsi="Aptos" w:cs="Aptos"/>
          <w:color w:val="000000" w:themeColor="text1"/>
          <w:kern w:val="0"/>
          <w:sz w:val="24"/>
          <w:szCs w:val="24"/>
          <w:lang w:eastAsia="ja-JP"/>
          <w14:ligatures w14:val="none"/>
        </w:rPr>
        <w:t>empezamos varios movimientos sociales a pensar en la necesidad de hacer un gran movimiento nacional de agroecología.</w:t>
      </w:r>
    </w:p>
    <w:p w14:paraId="24D78A7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[34:04 - 34:11] </w:t>
      </w:r>
      <w:r w:rsidRPr="00E73653">
        <w:rPr>
          <w:rFonts w:ascii="Aptos" w:eastAsia="Aptos" w:hAnsi="Aptos" w:cs="Aptos"/>
          <w:color w:val="000000" w:themeColor="text1"/>
          <w:kern w:val="0"/>
          <w:sz w:val="24"/>
          <w:szCs w:val="24"/>
          <w:lang w:eastAsia="ja-JP"/>
          <w14:ligatures w14:val="none"/>
        </w:rPr>
        <w:t>Y también estábamos en un momento político muy interesante para hacer eso, para impulsar esa integración.</w:t>
      </w:r>
    </w:p>
    <w:p w14:paraId="7BE6CA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[34:12 - 34:20] </w:t>
      </w:r>
      <w:r w:rsidRPr="00E73653">
        <w:rPr>
          <w:rFonts w:ascii="Aptos" w:eastAsia="Aptos" w:hAnsi="Aptos" w:cs="Aptos"/>
          <w:color w:val="000000" w:themeColor="text1"/>
          <w:kern w:val="0"/>
          <w:sz w:val="24"/>
          <w:szCs w:val="24"/>
          <w:lang w:eastAsia="ja-JP"/>
          <w14:ligatures w14:val="none"/>
        </w:rPr>
        <w:t>Entonces, de hecho, aquí ha habido una persona muy interesante en todo esto que ha sido el senador Robert Daza, que usted debe conocer, el que llaman el senador campesino.</w:t>
      </w:r>
    </w:p>
    <w:p w14:paraId="5FF4365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[34:20 - 34:28] </w:t>
      </w:r>
      <w:r w:rsidRPr="00E73653">
        <w:rPr>
          <w:rFonts w:ascii="Aptos" w:eastAsia="Aptos" w:hAnsi="Aptos" w:cs="Aptos"/>
          <w:color w:val="000000" w:themeColor="text1"/>
          <w:kern w:val="0"/>
          <w:sz w:val="24"/>
          <w:szCs w:val="24"/>
          <w:lang w:eastAsia="ja-JP"/>
          <w14:ligatures w14:val="none"/>
        </w:rPr>
        <w:t>Con Robert Daza, pues, tenemos mucha cercanía porque él también es parte del movimiento campesino. En Nariño.</w:t>
      </w:r>
    </w:p>
    <w:p w14:paraId="36D69D4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[34:28 - 34:38] </w:t>
      </w:r>
      <w:r w:rsidRPr="00E73653">
        <w:rPr>
          <w:rFonts w:ascii="Aptos" w:eastAsia="Aptos" w:hAnsi="Aptos" w:cs="Aptos"/>
          <w:color w:val="000000" w:themeColor="text1"/>
          <w:kern w:val="0"/>
          <w:sz w:val="24"/>
          <w:szCs w:val="24"/>
          <w:lang w:eastAsia="ja-JP"/>
          <w14:ligatures w14:val="none"/>
        </w:rPr>
        <w:t>Entonces, empezamos a pensar, bueno, hagamos una gran reunión, invitemos a gente. No tenemos plata, pero seguro que si invitamos, la gente llega por sus medios.</w:t>
      </w:r>
    </w:p>
    <w:p w14:paraId="625C5A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[34:38 - 34:45] </w:t>
      </w:r>
      <w:r w:rsidRPr="00E73653">
        <w:rPr>
          <w:rFonts w:ascii="Aptos" w:eastAsia="Aptos" w:hAnsi="Aptos" w:cs="Aptos"/>
          <w:color w:val="000000" w:themeColor="text1"/>
          <w:kern w:val="0"/>
          <w:sz w:val="24"/>
          <w:szCs w:val="24"/>
          <w:lang w:eastAsia="ja-JP"/>
          <w14:ligatures w14:val="none"/>
        </w:rPr>
        <w:t>Y hay un gran evento que se hace en Manizales cada dos años que se llama ECOVIDA. Eso es en noviembre. Cada dos años.</w:t>
      </w:r>
    </w:p>
    <w:p w14:paraId="0BFD333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[34:45 - 34:57] </w:t>
      </w:r>
      <w:r w:rsidRPr="00E73653">
        <w:rPr>
          <w:rFonts w:ascii="Aptos" w:eastAsia="Aptos" w:hAnsi="Aptos" w:cs="Aptos"/>
          <w:color w:val="000000" w:themeColor="text1"/>
          <w:kern w:val="0"/>
          <w:sz w:val="24"/>
          <w:szCs w:val="24"/>
          <w:lang w:eastAsia="ja-JP"/>
          <w14:ligatures w14:val="none"/>
        </w:rPr>
        <w:t>Y la Universidad Nacional de Caldas terminó siendo como la anfitriona de un gran encuentro que hicimos en noviembre pasado, donde se conformó con 16 grandes plataformas de Colombia. Se conformó el CIMAC.</w:t>
      </w:r>
    </w:p>
    <w:p w14:paraId="0BA292E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[34:57 - 35:09] </w:t>
      </w:r>
      <w:r w:rsidRPr="00E73653">
        <w:rPr>
          <w:rFonts w:ascii="Aptos" w:eastAsia="Aptos" w:hAnsi="Aptos" w:cs="Aptos"/>
          <w:color w:val="000000" w:themeColor="text1"/>
          <w:kern w:val="0"/>
          <w:sz w:val="24"/>
          <w:szCs w:val="24"/>
          <w:lang w:eastAsia="ja-JP"/>
          <w14:ligatures w14:val="none"/>
        </w:rPr>
        <w:t>El Comité de Impulso del Movimiento Agroecológico Colombiano. Y fíjese que una de las primeras tareas que nos pusimos como CIMAC fue hacer un gran encuentro de agroecología colombiano.</w:t>
      </w:r>
    </w:p>
    <w:p w14:paraId="76EAA48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[35:09 - 35:20] </w:t>
      </w:r>
      <w:r w:rsidRPr="00E73653">
        <w:rPr>
          <w:rFonts w:ascii="Aptos" w:eastAsia="Aptos" w:hAnsi="Aptos" w:cs="Aptos"/>
          <w:color w:val="000000" w:themeColor="text1"/>
          <w:kern w:val="0"/>
          <w:sz w:val="24"/>
          <w:szCs w:val="24"/>
          <w:lang w:eastAsia="ja-JP"/>
          <w14:ligatures w14:val="none"/>
        </w:rPr>
        <w:t>Y lo estamos organizando aquí en la Universidad Nacional. Se va a hacer este año, en septiembre, septiembre 16 al 20, que se llama el Congreso Popular Político y Científico de Agroecología Colombia 20-24.</w:t>
      </w:r>
    </w:p>
    <w:p w14:paraId="22B6852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[35:21 - 35:27] </w:t>
      </w:r>
      <w:r w:rsidRPr="00E73653">
        <w:rPr>
          <w:rFonts w:ascii="Aptos" w:eastAsia="Aptos" w:hAnsi="Aptos" w:cs="Aptos"/>
          <w:color w:val="000000" w:themeColor="text1"/>
          <w:kern w:val="0"/>
          <w:sz w:val="24"/>
          <w:szCs w:val="24"/>
          <w:lang w:eastAsia="ja-JP"/>
          <w14:ligatures w14:val="none"/>
        </w:rPr>
        <w:t>Estamos trabajando... ¿Usted me podría invitar a eso? Pero, por supuesto, profesor, ya está invitadísimo.</w:t>
      </w:r>
    </w:p>
    <w:p w14:paraId="4F1E959C"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635E723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39507B1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[35:27 - 35:34] </w:t>
      </w:r>
      <w:r w:rsidRPr="00E73653">
        <w:rPr>
          <w:rFonts w:ascii="Aptos" w:eastAsia="Aptos" w:hAnsi="Aptos" w:cs="Aptos"/>
          <w:color w:val="000000" w:themeColor="text1"/>
          <w:kern w:val="0"/>
          <w:sz w:val="24"/>
          <w:szCs w:val="24"/>
          <w:lang w:eastAsia="ja-JP"/>
          <w14:ligatures w14:val="none"/>
        </w:rPr>
        <w:t>Ah, bueno, bueno. Eso sí me encantaría, me encantaría poder acompañarlos de alguna manera</w:t>
      </w:r>
    </w:p>
    <w:p w14:paraId="5F8E72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[35:34 - 35:41] </w:t>
      </w:r>
      <w:r w:rsidRPr="00E73653">
        <w:rPr>
          <w:rFonts w:ascii="Aptos" w:eastAsia="Aptos" w:hAnsi="Aptos" w:cs="Aptos"/>
          <w:color w:val="000000" w:themeColor="text1"/>
          <w:kern w:val="0"/>
          <w:sz w:val="24"/>
          <w:szCs w:val="24"/>
          <w:lang w:eastAsia="ja-JP"/>
          <w14:ligatures w14:val="none"/>
        </w:rPr>
        <w:t>y tratar de entender todo ese potencial que hay detrás de estos dos movimientos tan importantes, ¿no?</w:t>
      </w:r>
    </w:p>
    <w:p w14:paraId="76CF4A9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096DA275"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DFE121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[35:44 - 35:53] </w:t>
      </w:r>
      <w:r w:rsidRPr="00E73653">
        <w:rPr>
          <w:rFonts w:ascii="Aptos" w:eastAsia="Aptos" w:hAnsi="Aptos" w:cs="Aptos"/>
          <w:color w:val="000000" w:themeColor="text1"/>
          <w:kern w:val="0"/>
          <w:sz w:val="24"/>
          <w:szCs w:val="24"/>
          <w:lang w:eastAsia="ja-JP"/>
          <w14:ligatures w14:val="none"/>
        </w:rPr>
        <w:t>Sí, sí. De hecho, el Congreso de Agroecología es como el gran momento de presentar a CIMAC y de buscar alianzas.</w:t>
      </w:r>
    </w:p>
    <w:p w14:paraId="2708969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[35:53 - 36:04] </w:t>
      </w:r>
      <w:r w:rsidRPr="00E73653">
        <w:rPr>
          <w:rFonts w:ascii="Aptos" w:eastAsia="Aptos" w:hAnsi="Aptos" w:cs="Aptos"/>
          <w:color w:val="000000" w:themeColor="text1"/>
          <w:kern w:val="0"/>
          <w:sz w:val="24"/>
          <w:szCs w:val="24"/>
          <w:lang w:eastAsia="ja-JP"/>
          <w14:ligatures w14:val="none"/>
        </w:rPr>
        <w:t>Nosotros estamos convencidos, profesor, que solo si la agroecología tiene una base, una base social mucho más amplia, porque es que la agroecología la hemos ido construyendo, lo que estamos como en el mundo agrario y rural.</w:t>
      </w:r>
    </w:p>
    <w:p w14:paraId="0F859BA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[36:04 - 36:13] </w:t>
      </w:r>
      <w:r w:rsidRPr="00E73653">
        <w:rPr>
          <w:rFonts w:ascii="Aptos" w:eastAsia="Aptos" w:hAnsi="Aptos" w:cs="Aptos"/>
          <w:color w:val="000000" w:themeColor="text1"/>
          <w:kern w:val="0"/>
          <w:sz w:val="24"/>
          <w:szCs w:val="24"/>
          <w:lang w:eastAsia="ja-JP"/>
          <w14:ligatures w14:val="none"/>
        </w:rPr>
        <w:t>Y esto no es solamente para actores rurales. Esto es para toda la sociedad, como que todos dependemos de un alimento.</w:t>
      </w:r>
    </w:p>
    <w:p w14:paraId="13B076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[36:13 - 36:25] </w:t>
      </w:r>
      <w:r w:rsidRPr="00E73653">
        <w:rPr>
          <w:rFonts w:ascii="Aptos" w:eastAsia="Aptos" w:hAnsi="Aptos" w:cs="Aptos"/>
          <w:color w:val="000000" w:themeColor="text1"/>
          <w:kern w:val="0"/>
          <w:sz w:val="24"/>
          <w:szCs w:val="24"/>
          <w:lang w:eastAsia="ja-JP"/>
          <w14:ligatures w14:val="none"/>
        </w:rPr>
        <w:t>Y ese alimento debe ser sano, y ese alimento debe ser soberano, y ese alimento debe ser sustentable. Entonces, nosotros creemos que la agroecología tiene que buscar alianzas con el movimiento ambientalista,</w:t>
      </w:r>
    </w:p>
    <w:p w14:paraId="73D07E6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[36:25 - 36:34] </w:t>
      </w:r>
      <w:r w:rsidRPr="00E73653">
        <w:rPr>
          <w:rFonts w:ascii="Aptos" w:eastAsia="Aptos" w:hAnsi="Aptos" w:cs="Aptos"/>
          <w:color w:val="000000" w:themeColor="text1"/>
          <w:kern w:val="0"/>
          <w:sz w:val="24"/>
          <w:szCs w:val="24"/>
          <w:lang w:eastAsia="ja-JP"/>
          <w14:ligatures w14:val="none"/>
        </w:rPr>
        <w:t>con el movimiento indigenista, con el movimiento... de los derechos humanos, con salud, con consumidores. Necesitamos ampliar la base social de la agroecología.</w:t>
      </w:r>
    </w:p>
    <w:p w14:paraId="208F0B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[36:34 - 36:44] </w:t>
      </w:r>
      <w:r w:rsidRPr="00E73653">
        <w:rPr>
          <w:rFonts w:ascii="Aptos" w:eastAsia="Aptos" w:hAnsi="Aptos" w:cs="Aptos"/>
          <w:color w:val="000000" w:themeColor="text1"/>
          <w:kern w:val="0"/>
          <w:sz w:val="24"/>
          <w:szCs w:val="24"/>
          <w:lang w:eastAsia="ja-JP"/>
          <w14:ligatures w14:val="none"/>
        </w:rPr>
        <w:t>Y en ese espíritu nace este Congreso de Agroecología que vamos a hacer aquí en la Universidad Nacional. En este momento, digamos que ha sido increíble la respuesta que hemos tenido para el Congreso.</w:t>
      </w:r>
    </w:p>
    <w:p w14:paraId="2AAF15E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[36:45 - 36:57] </w:t>
      </w:r>
      <w:r w:rsidRPr="00E73653">
        <w:rPr>
          <w:rFonts w:ascii="Aptos" w:eastAsia="Aptos" w:hAnsi="Aptos" w:cs="Aptos"/>
          <w:color w:val="000000" w:themeColor="text1"/>
          <w:kern w:val="0"/>
          <w:sz w:val="24"/>
          <w:szCs w:val="24"/>
          <w:lang w:eastAsia="ja-JP"/>
          <w14:ligatures w14:val="none"/>
        </w:rPr>
        <w:t>Ya tenemos más de mil, casi mil trescientas personas inscritas para el Congreso. Vamos a ver cómo gestionamos una cosa de tan gran proporción, pero nos unimos a lo que está pasando en América Latina.</w:t>
      </w:r>
    </w:p>
    <w:p w14:paraId="19E70FB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[36:57 - 37:07] </w:t>
      </w:r>
      <w:r w:rsidRPr="00E73653">
        <w:rPr>
          <w:rFonts w:ascii="Aptos" w:eastAsia="Aptos" w:hAnsi="Aptos" w:cs="Aptos"/>
          <w:color w:val="000000" w:themeColor="text1"/>
          <w:kern w:val="0"/>
          <w:sz w:val="24"/>
          <w:szCs w:val="24"/>
          <w:lang w:eastAsia="ja-JP"/>
          <w14:ligatures w14:val="none"/>
        </w:rPr>
        <w:t>El año pasado hubo tres grandes encuentros de agroecología masivos. Estuvieron en Argentina, México y Brasil. Y este año vamos a estar aquí en Colombia haciendo lo propio.</w:t>
      </w:r>
    </w:p>
    <w:p w14:paraId="5053859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[37:07 - 37:17] </w:t>
      </w:r>
      <w:r w:rsidRPr="00E73653">
        <w:rPr>
          <w:rFonts w:ascii="Aptos" w:eastAsia="Aptos" w:hAnsi="Aptos" w:cs="Aptos"/>
          <w:color w:val="000000" w:themeColor="text1"/>
          <w:kern w:val="0"/>
          <w:sz w:val="24"/>
          <w:szCs w:val="24"/>
          <w:lang w:eastAsia="ja-JP"/>
          <w14:ligatures w14:val="none"/>
        </w:rPr>
        <w:t>Y es debatiendo sobre la relación entre alimento, clima, derechos humanos, sustentabilidad.</w:t>
      </w:r>
    </w:p>
    <w:p w14:paraId="2F382FE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[37:17 - 37:27] </w:t>
      </w:r>
      <w:r w:rsidRPr="00E73653">
        <w:rPr>
          <w:rFonts w:ascii="Aptos" w:eastAsia="Aptos" w:hAnsi="Aptos" w:cs="Aptos"/>
          <w:color w:val="000000" w:themeColor="text1"/>
          <w:kern w:val="0"/>
          <w:sz w:val="24"/>
          <w:szCs w:val="24"/>
          <w:lang w:eastAsia="ja-JP"/>
          <w14:ligatures w14:val="none"/>
        </w:rPr>
        <w:t>Y cómo la agroecología propone respuestas para enfrentar la crisis de civilización que vivimos en este momento. Y entonces...</w:t>
      </w:r>
    </w:p>
    <w:p w14:paraId="19932A3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[37:27 - 37:34] </w:t>
      </w:r>
      <w:r w:rsidRPr="00E73653">
        <w:rPr>
          <w:rFonts w:ascii="Aptos" w:eastAsia="Aptos" w:hAnsi="Aptos" w:cs="Aptos"/>
          <w:color w:val="000000" w:themeColor="text1"/>
          <w:kern w:val="0"/>
          <w:sz w:val="24"/>
          <w:szCs w:val="24"/>
          <w:lang w:eastAsia="ja-JP"/>
          <w14:ligatures w14:val="none"/>
        </w:rPr>
        <w:t>Entonces también estamos encontrando apoyo del gobierno, por supuesto, estamos tocando puertas y va a ser un congreso bonito.</w:t>
      </w:r>
    </w:p>
    <w:p w14:paraId="3DC6F2F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[37:34 - 37:41] </w:t>
      </w:r>
      <w:r w:rsidRPr="00E73653">
        <w:rPr>
          <w:rFonts w:ascii="Aptos" w:eastAsia="Aptos" w:hAnsi="Aptos" w:cs="Aptos"/>
          <w:color w:val="000000" w:themeColor="text1"/>
          <w:kern w:val="0"/>
          <w:sz w:val="24"/>
          <w:szCs w:val="24"/>
          <w:lang w:eastAsia="ja-JP"/>
          <w14:ligatures w14:val="none"/>
        </w:rPr>
        <w:t>Yo confío en que va a ser un momento importantísimo para la agroecología y para la agricultura familiar en Colombia.</w:t>
      </w:r>
    </w:p>
    <w:p w14:paraId="1462F08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2B230E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7909E64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[37:41 - 37:42] </w:t>
      </w:r>
      <w:r w:rsidRPr="00E73653">
        <w:rPr>
          <w:rFonts w:ascii="Aptos" w:eastAsia="Aptos" w:hAnsi="Aptos" w:cs="Aptos"/>
          <w:color w:val="000000" w:themeColor="text1"/>
          <w:kern w:val="0"/>
          <w:sz w:val="24"/>
          <w:szCs w:val="24"/>
          <w:lang w:eastAsia="ja-JP"/>
          <w14:ligatures w14:val="none"/>
        </w:rPr>
        <w:t>Se ve muy potente, muy potente.</w:t>
      </w:r>
    </w:p>
    <w:p w14:paraId="0BD50B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[37:42 - 37:55] </w:t>
      </w:r>
      <w:r w:rsidRPr="00E73653">
        <w:rPr>
          <w:rFonts w:ascii="Aptos" w:eastAsia="Aptos" w:hAnsi="Aptos" w:cs="Aptos"/>
          <w:color w:val="000000" w:themeColor="text1"/>
          <w:kern w:val="0"/>
          <w:sz w:val="24"/>
          <w:szCs w:val="24"/>
          <w:lang w:eastAsia="ja-JP"/>
          <w14:ligatures w14:val="none"/>
        </w:rPr>
        <w:t>Y hay alguna relación ahí con los mercados campesinos y digamos toda esta idea de que centros urbanos deben trabajar de la mano también con la producción campesina local.</w:t>
      </w:r>
    </w:p>
    <w:p w14:paraId="07277E0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[37:55 - 37:59] </w:t>
      </w:r>
      <w:r w:rsidRPr="00E73653">
        <w:rPr>
          <w:rFonts w:ascii="Aptos" w:eastAsia="Aptos" w:hAnsi="Aptos" w:cs="Aptos"/>
          <w:color w:val="000000" w:themeColor="text1"/>
          <w:kern w:val="0"/>
          <w:sz w:val="24"/>
          <w:szCs w:val="24"/>
          <w:lang w:eastAsia="ja-JP"/>
          <w14:ligatures w14:val="none"/>
        </w:rPr>
        <w:t>Resolver el problema, digamos. De seguridad alimentaria y demás.</w:t>
      </w:r>
    </w:p>
    <w:p w14:paraId="111A99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47CBDFE"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0091997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[38:01 - 38:13] </w:t>
      </w:r>
      <w:r w:rsidRPr="00E73653">
        <w:rPr>
          <w:rFonts w:ascii="Aptos" w:eastAsia="Aptos" w:hAnsi="Aptos" w:cs="Aptos"/>
          <w:color w:val="000000" w:themeColor="text1"/>
          <w:kern w:val="0"/>
          <w:sz w:val="24"/>
          <w:szCs w:val="24"/>
          <w:lang w:eastAsia="ja-JP"/>
          <w14:ligatures w14:val="none"/>
        </w:rPr>
        <w:t>Sí, aunque nosotros hablamos más de mercados agroecológicos, ¿no? El mercado agroecológico es un mercado campesino, sí. Pero se elabora... Los alimentos son producidos orgánicamente, sin agroquímicos ni nada de eso.</w:t>
      </w:r>
    </w:p>
    <w:p w14:paraId="6CB9E63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[38:13 - 38:20] </w:t>
      </w:r>
      <w:r w:rsidRPr="00E73653">
        <w:rPr>
          <w:rFonts w:ascii="Aptos" w:eastAsia="Aptos" w:hAnsi="Aptos" w:cs="Aptos"/>
          <w:color w:val="000000" w:themeColor="text1"/>
          <w:kern w:val="0"/>
          <w:sz w:val="24"/>
          <w:szCs w:val="24"/>
          <w:lang w:eastAsia="ja-JP"/>
          <w14:ligatures w14:val="none"/>
        </w:rPr>
        <w:t>Entonces ahí hay una diferenciación especial. Nosotros tenemos muchas experiencias de mercados agroecológicos en Colombia. Hay muchos.</w:t>
      </w:r>
    </w:p>
    <w:p w14:paraId="32C1A05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[38:21 - 38:30] </w:t>
      </w:r>
      <w:r w:rsidRPr="00E73653">
        <w:rPr>
          <w:rFonts w:ascii="Aptos" w:eastAsia="Aptos" w:hAnsi="Aptos" w:cs="Aptos"/>
          <w:color w:val="000000" w:themeColor="text1"/>
          <w:kern w:val="0"/>
          <w:sz w:val="24"/>
          <w:szCs w:val="24"/>
          <w:lang w:eastAsia="ja-JP"/>
          <w14:ligatures w14:val="none"/>
        </w:rPr>
        <w:t>Durante el congreso vamos a tener dos días de feria agroecológica con más de 100 participantes en esa feria. Va a ser bonita.</w:t>
      </w:r>
    </w:p>
    <w:p w14:paraId="49316F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lastRenderedPageBreak/>
        <w:t xml:space="preserve">[38:30 - 38:39] </w:t>
      </w:r>
      <w:r w:rsidRPr="00E73653">
        <w:rPr>
          <w:rFonts w:ascii="Aptos" w:eastAsia="Aptos" w:hAnsi="Aptos" w:cs="Aptos"/>
          <w:color w:val="000000" w:themeColor="text1"/>
          <w:kern w:val="0"/>
          <w:sz w:val="24"/>
          <w:szCs w:val="24"/>
          <w:lang w:eastAsia="ja-JP"/>
          <w14:ligatures w14:val="none"/>
        </w:rPr>
        <w:t>Fíjese que aquí en la Universidad Nacional parte de mi trabajo ha sido traer una feria agroecológica y meterla y desarrollarla aquí en la facultad donde yo estoy.</w:t>
      </w:r>
    </w:p>
    <w:p w14:paraId="08A042D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[38:39 - 38:50] </w:t>
      </w:r>
      <w:r w:rsidRPr="00E73653">
        <w:rPr>
          <w:rFonts w:ascii="Aptos" w:eastAsia="Aptos" w:hAnsi="Aptos" w:cs="Aptos"/>
          <w:color w:val="000000" w:themeColor="text1"/>
          <w:kern w:val="0"/>
          <w:sz w:val="24"/>
          <w:szCs w:val="24"/>
          <w:lang w:eastAsia="ja-JP"/>
          <w14:ligatures w14:val="none"/>
        </w:rPr>
        <w:t>Cada primer miércoles de mes hacemos una feria agroecológica. Y eso también ha generado en términos del ambiente, de la comunidad educativa, una forma de pensar distinto sobre el alimento.</w:t>
      </w:r>
    </w:p>
    <w:p w14:paraId="07305D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[38:51 - 39:00] </w:t>
      </w:r>
      <w:r w:rsidRPr="00E73653">
        <w:rPr>
          <w:rFonts w:ascii="Aptos" w:eastAsia="Aptos" w:hAnsi="Aptos" w:cs="Aptos"/>
          <w:color w:val="000000" w:themeColor="text1"/>
          <w:kern w:val="0"/>
          <w:sz w:val="24"/>
          <w:szCs w:val="24"/>
          <w:lang w:eastAsia="ja-JP"/>
          <w14:ligatures w14:val="none"/>
        </w:rPr>
        <w:t>Pensar en la responsabilidad que tenemos cuando consumimos tal o cual producto. Saber que si yo le compro a un campesino, estoy apoyándolo. Estoy apoyando una organización o una familia.</w:t>
      </w:r>
    </w:p>
    <w:p w14:paraId="656F02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[39:00 - 39:13] </w:t>
      </w:r>
      <w:r w:rsidRPr="00E73653">
        <w:rPr>
          <w:rFonts w:ascii="Aptos" w:eastAsia="Aptos" w:hAnsi="Aptos" w:cs="Aptos"/>
          <w:color w:val="000000" w:themeColor="text1"/>
          <w:kern w:val="0"/>
          <w:sz w:val="24"/>
          <w:szCs w:val="24"/>
          <w:lang w:eastAsia="ja-JP"/>
          <w14:ligatures w14:val="none"/>
        </w:rPr>
        <w:t>Ver si le compro a un supermercado de cadena, etc. Yo creo que se ha gestado ahí en la práctica una reflexión muy interesante para toda la comunidad académica.</w:t>
      </w:r>
    </w:p>
    <w:p w14:paraId="6EBD2B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[39:13 - 39:26] </w:t>
      </w:r>
      <w:r w:rsidRPr="00E73653">
        <w:rPr>
          <w:rFonts w:ascii="Aptos" w:eastAsia="Aptos" w:hAnsi="Aptos" w:cs="Aptos"/>
          <w:color w:val="000000" w:themeColor="text1"/>
          <w:kern w:val="0"/>
          <w:sz w:val="24"/>
          <w:szCs w:val="24"/>
          <w:lang w:eastAsia="ja-JP"/>
          <w14:ligatures w14:val="none"/>
        </w:rPr>
        <w:t>Y la feria en este momento es de los eventos más bonitos que tenemos porque también es abrir las puertas de la facultad al sector, a la comunidad. Mucha gente viene y participa de la feria. Es muy, muy, muy interesante. Fue bonita.</w:t>
      </w:r>
    </w:p>
    <w:p w14:paraId="6A2A4E1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[39:26 - 39:27] </w:t>
      </w:r>
      <w:r w:rsidRPr="00E73653">
        <w:rPr>
          <w:rFonts w:ascii="Aptos" w:eastAsia="Aptos" w:hAnsi="Aptos" w:cs="Aptos"/>
          <w:color w:val="000000" w:themeColor="text1"/>
          <w:kern w:val="0"/>
          <w:sz w:val="24"/>
          <w:szCs w:val="24"/>
          <w:lang w:eastAsia="ja-JP"/>
          <w14:ligatures w14:val="none"/>
        </w:rPr>
        <w:t>Pero fíjese que eso también...</w:t>
      </w:r>
    </w:p>
    <w:p w14:paraId="7401DE2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6B57C28"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7B68BE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[39:27 - 39:30] </w:t>
      </w:r>
      <w:r w:rsidRPr="00E73653">
        <w:rPr>
          <w:rFonts w:ascii="Aptos" w:eastAsia="Aptos" w:hAnsi="Aptos" w:cs="Aptos"/>
          <w:color w:val="000000" w:themeColor="text1"/>
          <w:kern w:val="0"/>
          <w:sz w:val="24"/>
          <w:szCs w:val="24"/>
          <w:lang w:eastAsia="ja-JP"/>
          <w14:ligatures w14:val="none"/>
        </w:rPr>
        <w:t>Usted no duerme, profesor. ¿A qué hora saca tiempo para hacer todo eso?</w:t>
      </w:r>
    </w:p>
    <w:p w14:paraId="7C59A3E1"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p>
    <w:p w14:paraId="15F0DE29"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548782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[39:32 - 39:39] </w:t>
      </w:r>
      <w:r w:rsidRPr="00E73653">
        <w:rPr>
          <w:rFonts w:ascii="Aptos" w:eastAsia="Aptos" w:hAnsi="Aptos" w:cs="Aptos"/>
          <w:color w:val="000000" w:themeColor="text1"/>
          <w:kern w:val="0"/>
          <w:sz w:val="24"/>
          <w:szCs w:val="24"/>
          <w:lang w:eastAsia="ja-JP"/>
          <w14:ligatures w14:val="none"/>
        </w:rPr>
        <w:t>Sí. Pero fíjese que todo eso ha sido posible por las relaciones que yo tenía desde antes de ser académico.</w:t>
      </w:r>
    </w:p>
    <w:p w14:paraId="6D9D4D7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[39:39 - 39:46] </w:t>
      </w:r>
      <w:r w:rsidRPr="00E73653">
        <w:rPr>
          <w:rFonts w:ascii="Aptos" w:eastAsia="Aptos" w:hAnsi="Aptos" w:cs="Aptos"/>
          <w:color w:val="000000" w:themeColor="text1"/>
          <w:kern w:val="0"/>
          <w:sz w:val="24"/>
          <w:szCs w:val="24"/>
          <w:lang w:eastAsia="ja-JP"/>
          <w14:ligatures w14:val="none"/>
        </w:rPr>
        <w:t>Si yo no hubiese tenido todas esas posibilidades de relacionamiento, seguramente nada de lo que yo hago ahora sería posible.</w:t>
      </w:r>
    </w:p>
    <w:p w14:paraId="46B16A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[39:47 - 39:57] </w:t>
      </w:r>
      <w:r w:rsidRPr="00E73653">
        <w:rPr>
          <w:rFonts w:ascii="Aptos" w:eastAsia="Aptos" w:hAnsi="Aptos" w:cs="Aptos"/>
          <w:color w:val="000000" w:themeColor="text1"/>
          <w:kern w:val="0"/>
          <w:sz w:val="24"/>
          <w:szCs w:val="24"/>
          <w:lang w:eastAsia="ja-JP"/>
          <w14:ligatures w14:val="none"/>
        </w:rPr>
        <w:t>Tal vez sería un profesor de esos que están más enclaustrados estudiando, leyendo y escribiendo. Pero el estar en ese relacionamiento me permite...</w:t>
      </w:r>
    </w:p>
    <w:p w14:paraId="1F5A361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34688">
        <w:rPr>
          <w:rFonts w:ascii="Aptos" w:eastAsia="Aptos" w:hAnsi="Aptos" w:cs="Aptos"/>
          <w:color w:val="0070C0"/>
          <w:kern w:val="0"/>
          <w:sz w:val="24"/>
          <w:szCs w:val="24"/>
          <w:lang w:eastAsia="ja-JP"/>
          <w14:ligatures w14:val="none"/>
        </w:rPr>
        <w:t xml:space="preserve">[39:57 - 40:02] </w:t>
      </w:r>
      <w:r w:rsidRPr="00E73653">
        <w:rPr>
          <w:rFonts w:ascii="Aptos" w:eastAsia="Aptos" w:hAnsi="Aptos" w:cs="Aptos"/>
          <w:color w:val="000000" w:themeColor="text1"/>
          <w:kern w:val="0"/>
          <w:sz w:val="24"/>
          <w:szCs w:val="24"/>
          <w:lang w:eastAsia="ja-JP"/>
          <w14:ligatures w14:val="none"/>
        </w:rPr>
        <w:t>nutrir mucho ambos medios, el ámbito del movimiento social y el ámbito de la academia.</w:t>
      </w:r>
    </w:p>
    <w:p w14:paraId="62D952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637B7FB"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Eduardo</w:t>
      </w:r>
    </w:p>
    <w:p w14:paraId="6299E7C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lastRenderedPageBreak/>
        <w:t xml:space="preserve">[40:03 - 40:12] </w:t>
      </w:r>
      <w:r w:rsidRPr="00E73653">
        <w:rPr>
          <w:rFonts w:ascii="Aptos" w:eastAsia="Aptos" w:hAnsi="Aptos" w:cs="Aptos"/>
          <w:color w:val="000000" w:themeColor="text1"/>
          <w:kern w:val="0"/>
          <w:sz w:val="24"/>
          <w:szCs w:val="24"/>
          <w:lang w:eastAsia="ja-JP"/>
          <w14:ligatures w14:val="none"/>
        </w:rPr>
        <w:t>Muy bien, muy bien. Quisiera ahora que habláramos un poco de sus publicaciones. Pues yo estuve mirando, digamos, algunas de ellas muy interesantes.</w:t>
      </w:r>
    </w:p>
    <w:p w14:paraId="455CD39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[40:14 - 40:25] </w:t>
      </w:r>
      <w:r w:rsidRPr="00E73653">
        <w:rPr>
          <w:rFonts w:ascii="Aptos" w:eastAsia="Aptos" w:hAnsi="Aptos" w:cs="Aptos"/>
          <w:color w:val="000000" w:themeColor="text1"/>
          <w:kern w:val="0"/>
          <w:sz w:val="24"/>
          <w:szCs w:val="24"/>
          <w:lang w:eastAsia="ja-JP"/>
          <w14:ligatures w14:val="none"/>
        </w:rPr>
        <w:t>Digamos, ¿cómo ha sido el proceso para esas publicaciones? ¿Cómo se divulga? ¿Cuál es el impacto de esas publicaciones más académicas? ¿Cómo...? Pues ya entiendo un poco.</w:t>
      </w:r>
    </w:p>
    <w:p w14:paraId="152D56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[40:25 - 40:31] </w:t>
      </w:r>
      <w:r w:rsidRPr="00E73653">
        <w:rPr>
          <w:rFonts w:ascii="Aptos" w:eastAsia="Aptos" w:hAnsi="Aptos" w:cs="Aptos"/>
          <w:color w:val="000000" w:themeColor="text1"/>
          <w:kern w:val="0"/>
          <w:sz w:val="24"/>
          <w:szCs w:val="24"/>
          <w:lang w:eastAsia="ja-JP"/>
          <w14:ligatures w14:val="none"/>
        </w:rPr>
        <w:t>Porque usted está totalmente comprometido con la participación y con el impacto social.</w:t>
      </w:r>
    </w:p>
    <w:p w14:paraId="075EB9F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[40:31 - 40:40] </w:t>
      </w:r>
      <w:r w:rsidRPr="00E73653">
        <w:rPr>
          <w:rFonts w:ascii="Aptos" w:eastAsia="Aptos" w:hAnsi="Aptos" w:cs="Aptos"/>
          <w:color w:val="000000" w:themeColor="text1"/>
          <w:kern w:val="0"/>
          <w:sz w:val="24"/>
          <w:szCs w:val="24"/>
          <w:lang w:eastAsia="ja-JP"/>
          <w14:ligatures w14:val="none"/>
        </w:rPr>
        <w:t>Pero si nos pudiera precisar cómo ha sido ese trabajo de divulgación de los artículos académicos.</w:t>
      </w:r>
    </w:p>
    <w:p w14:paraId="3FDD576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9700FE6" w14:textId="77777777" w:rsidR="00E73653" w:rsidRPr="00713E7D" w:rsidRDefault="00E73653" w:rsidP="00E73653">
      <w:pPr>
        <w:jc w:val="both"/>
        <w:rPr>
          <w:rFonts w:ascii="Aptos" w:eastAsia="Aptos" w:hAnsi="Aptos" w:cs="Aptos"/>
          <w:b/>
          <w:bCs/>
          <w:color w:val="000000" w:themeColor="text1"/>
          <w:kern w:val="0"/>
          <w:sz w:val="24"/>
          <w:szCs w:val="24"/>
          <w:lang w:eastAsia="ja-JP"/>
          <w14:ligatures w14:val="none"/>
        </w:rPr>
      </w:pPr>
      <w:r w:rsidRPr="00713E7D">
        <w:rPr>
          <w:rFonts w:ascii="Aptos" w:eastAsia="Aptos" w:hAnsi="Aptos" w:cs="Aptos"/>
          <w:b/>
          <w:bCs/>
          <w:color w:val="000000" w:themeColor="text1"/>
          <w:kern w:val="0"/>
          <w:sz w:val="24"/>
          <w:szCs w:val="24"/>
          <w:lang w:eastAsia="ja-JP"/>
          <w14:ligatures w14:val="none"/>
        </w:rPr>
        <w:t>Álvaro</w:t>
      </w:r>
    </w:p>
    <w:p w14:paraId="4B1EA47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[40:43 - 40:52] </w:t>
      </w:r>
      <w:r w:rsidRPr="00E73653">
        <w:rPr>
          <w:rFonts w:ascii="Aptos" w:eastAsia="Aptos" w:hAnsi="Aptos" w:cs="Aptos"/>
          <w:color w:val="000000" w:themeColor="text1"/>
          <w:kern w:val="0"/>
          <w:sz w:val="24"/>
          <w:szCs w:val="24"/>
          <w:lang w:eastAsia="ja-JP"/>
          <w14:ligatures w14:val="none"/>
        </w:rPr>
        <w:t>Bueno, lo primero es que yo he tenido desde muy joven una inclinación a leer y a escribir. Eso me ha gustado desde siempre. Tal vez también por mi madre.</w:t>
      </w:r>
    </w:p>
    <w:p w14:paraId="71989F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[40:53 - 41:01] </w:t>
      </w:r>
      <w:r w:rsidRPr="00E73653">
        <w:rPr>
          <w:rFonts w:ascii="Aptos" w:eastAsia="Aptos" w:hAnsi="Aptos" w:cs="Aptos"/>
          <w:color w:val="000000" w:themeColor="text1"/>
          <w:kern w:val="0"/>
          <w:sz w:val="24"/>
          <w:szCs w:val="24"/>
          <w:lang w:eastAsia="ja-JP"/>
          <w14:ligatures w14:val="none"/>
        </w:rPr>
        <w:t>Y cuando yo trabajé tanto tiempo en un centro de capacitación para jóvenes, para jóvenes rurales, yo me di a la tarea de escribir mucho sobre agroecología.</w:t>
      </w:r>
    </w:p>
    <w:p w14:paraId="072A1BC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[41:01 - 41:13] </w:t>
      </w:r>
      <w:r w:rsidRPr="00E73653">
        <w:rPr>
          <w:rFonts w:ascii="Aptos" w:eastAsia="Aptos" w:hAnsi="Aptos" w:cs="Aptos"/>
          <w:color w:val="000000" w:themeColor="text1"/>
          <w:kern w:val="0"/>
          <w:sz w:val="24"/>
          <w:szCs w:val="24"/>
          <w:lang w:eastAsia="ja-JP"/>
          <w14:ligatures w14:val="none"/>
        </w:rPr>
        <w:t>Y escribimos muchas cartillas que eran evidentemente productos no académicos, pero escritos para divulgar entre técnicos, entre agricultores, campesinos. ¿Sí?</w:t>
      </w:r>
    </w:p>
    <w:p w14:paraId="7577834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[41:13 - 41:25] </w:t>
      </w:r>
      <w:r w:rsidRPr="00E73653">
        <w:rPr>
          <w:rFonts w:ascii="Aptos" w:eastAsia="Aptos" w:hAnsi="Aptos" w:cs="Aptos"/>
          <w:color w:val="000000" w:themeColor="text1"/>
          <w:kern w:val="0"/>
          <w:sz w:val="24"/>
          <w:szCs w:val="24"/>
          <w:lang w:eastAsia="ja-JP"/>
          <w14:ligatures w14:val="none"/>
        </w:rPr>
        <w:t>No era nada científico ni académico. No era. Era divulgar conocimientos y experiencias que íbamos desarrollando con un lenguaje muy sencillo, en unos materiales muy didácticos. Sí. Muy bonito.</w:t>
      </w:r>
    </w:p>
    <w:p w14:paraId="04F3C4D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[41:25 - 41:38] </w:t>
      </w:r>
      <w:r w:rsidRPr="00E73653">
        <w:rPr>
          <w:rFonts w:ascii="Aptos" w:eastAsia="Aptos" w:hAnsi="Aptos" w:cs="Aptos"/>
          <w:color w:val="000000" w:themeColor="text1"/>
          <w:kern w:val="0"/>
          <w:sz w:val="24"/>
          <w:szCs w:val="24"/>
          <w:lang w:eastAsia="ja-JP"/>
          <w14:ligatures w14:val="none"/>
        </w:rPr>
        <w:t>Cuando yo entro a la universidad, pues me doy cuenta que tenía que hacer un cambio de esa literatura tipo cartillas divulgativas de apropiación social a literatura científica.</w:t>
      </w:r>
    </w:p>
    <w:p w14:paraId="16D3066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[41:38 - 41:49] </w:t>
      </w:r>
      <w:r w:rsidRPr="00E73653">
        <w:rPr>
          <w:rFonts w:ascii="Aptos" w:eastAsia="Aptos" w:hAnsi="Aptos" w:cs="Aptos"/>
          <w:color w:val="000000" w:themeColor="text1"/>
          <w:kern w:val="0"/>
          <w:sz w:val="24"/>
          <w:szCs w:val="24"/>
          <w:lang w:eastAsia="ja-JP"/>
          <w14:ligatures w14:val="none"/>
        </w:rPr>
        <w:t>Y para mí en su momento, debo decir, fue un cuestionamiento fuerte, porque yo primero escribía para campesinos y ahora sentía que si me metía en lo académico-científico, pues que ya no iba a volver a escribir para ellos.</w:t>
      </w:r>
    </w:p>
    <w:p w14:paraId="38A994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[41:51 - 42:03] </w:t>
      </w:r>
      <w:r w:rsidRPr="00E73653">
        <w:rPr>
          <w:rFonts w:ascii="Aptos" w:eastAsia="Aptos" w:hAnsi="Aptos" w:cs="Aptos"/>
          <w:color w:val="000000" w:themeColor="text1"/>
          <w:kern w:val="0"/>
          <w:sz w:val="24"/>
          <w:szCs w:val="24"/>
          <w:lang w:eastAsia="ja-JP"/>
          <w14:ligatures w14:val="none"/>
        </w:rPr>
        <w:t>Entonces al comienzo fue difícil, pero pues empecé a hacer el doctorado, empecé, aprendí a hacer escritura científica, porque eso no era lo que yo hacía antes. Así que para mí escritura científica es relativamente reciente.</w:t>
      </w:r>
    </w:p>
    <w:p w14:paraId="5CA95E9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[42:03 - 42:12] </w:t>
      </w:r>
      <w:r w:rsidRPr="00E73653">
        <w:rPr>
          <w:rFonts w:ascii="Aptos" w:eastAsia="Aptos" w:hAnsi="Aptos" w:cs="Aptos"/>
          <w:color w:val="000000" w:themeColor="text1"/>
          <w:kern w:val="0"/>
          <w:sz w:val="24"/>
          <w:szCs w:val="24"/>
          <w:lang w:eastAsia="ja-JP"/>
          <w14:ligatures w14:val="none"/>
        </w:rPr>
        <w:t>Yo eso no sabía hasta que hice mi doctorado que en la Universidad Nacional es tremendamente riguroso y que me enseñó muchísimo, muchísimo.</w:t>
      </w:r>
    </w:p>
    <w:p w14:paraId="689EFD6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lastRenderedPageBreak/>
        <w:t xml:space="preserve">[42:12 - 42:24] </w:t>
      </w:r>
      <w:r w:rsidRPr="00E73653">
        <w:rPr>
          <w:rFonts w:ascii="Aptos" w:eastAsia="Aptos" w:hAnsi="Aptos" w:cs="Aptos"/>
          <w:color w:val="000000" w:themeColor="text1"/>
          <w:kern w:val="0"/>
          <w:sz w:val="24"/>
          <w:szCs w:val="24"/>
          <w:lang w:eastAsia="ja-JP"/>
          <w14:ligatures w14:val="none"/>
        </w:rPr>
        <w:t>Y ahí empecé y también entendí que el ámbito académico necesitaba quien hablara de esas cosas, de campesinado, de tierra, de agroecología, de alimento, de sustentabilidad.</w:t>
      </w:r>
    </w:p>
    <w:p w14:paraId="366B5E5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[42:24 - 42:36] </w:t>
      </w:r>
      <w:r w:rsidRPr="00E73653">
        <w:rPr>
          <w:rFonts w:ascii="Aptos" w:eastAsia="Aptos" w:hAnsi="Aptos" w:cs="Aptos"/>
          <w:color w:val="000000" w:themeColor="text1"/>
          <w:kern w:val="0"/>
          <w:sz w:val="24"/>
          <w:szCs w:val="24"/>
          <w:lang w:eastAsia="ja-JP"/>
          <w14:ligatures w14:val="none"/>
        </w:rPr>
        <w:t>Y entonces dije, aquí tengo una doble tarea. Por un lado, escribir en un lenguaje científico para una población académica y sin dejar de escribir para los movimientos sociales,</w:t>
      </w:r>
    </w:p>
    <w:p w14:paraId="500FCD6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[42:36 - 42:44] </w:t>
      </w:r>
      <w:r w:rsidRPr="00E73653">
        <w:rPr>
          <w:rFonts w:ascii="Aptos" w:eastAsia="Aptos" w:hAnsi="Aptos" w:cs="Aptos"/>
          <w:color w:val="000000" w:themeColor="text1"/>
          <w:kern w:val="0"/>
          <w:sz w:val="24"/>
          <w:szCs w:val="24"/>
          <w:lang w:eastAsia="ja-JP"/>
          <w14:ligatures w14:val="none"/>
        </w:rPr>
        <w:t>porque era lo que más me había interesado hasta ese momento. Pero digamos que yo por principio, profesor, no escribo solo.</w:t>
      </w:r>
    </w:p>
    <w:p w14:paraId="0946F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[42:44 - 42:53] </w:t>
      </w:r>
      <w:r w:rsidRPr="00E73653">
        <w:rPr>
          <w:rFonts w:ascii="Aptos" w:eastAsia="Aptos" w:hAnsi="Aptos" w:cs="Aptos"/>
          <w:color w:val="000000" w:themeColor="text1"/>
          <w:kern w:val="0"/>
          <w:sz w:val="24"/>
          <w:szCs w:val="24"/>
          <w:lang w:eastAsia="ja-JP"/>
          <w14:ligatures w14:val="none"/>
        </w:rPr>
        <w:t>Yo trato de nunca escribir solo, porque creo que no es rico, no es interesante, no es... Me parece...</w:t>
      </w:r>
    </w:p>
    <w:p w14:paraId="02EDC9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[42:54 - 43:05] </w:t>
      </w:r>
      <w:r w:rsidRPr="00E73653">
        <w:rPr>
          <w:rFonts w:ascii="Aptos" w:eastAsia="Aptos" w:hAnsi="Aptos" w:cs="Aptos"/>
          <w:color w:val="000000" w:themeColor="text1"/>
          <w:kern w:val="0"/>
          <w:sz w:val="24"/>
          <w:szCs w:val="24"/>
          <w:lang w:eastAsia="ja-JP"/>
          <w14:ligatures w14:val="none"/>
        </w:rPr>
        <w:t>Bueno, para mi gusto no está bien escribir artículos solos. Creo que solamente una o dos cosas he escrito solos. Todo lo demás ha sido porque encuentro colegas con los que empezamos a pensar una idea</w:t>
      </w:r>
    </w:p>
    <w:p w14:paraId="7756BD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[43:05 - 43:15] </w:t>
      </w:r>
      <w:r w:rsidRPr="00E73653">
        <w:rPr>
          <w:rFonts w:ascii="Aptos" w:eastAsia="Aptos" w:hAnsi="Aptos" w:cs="Aptos"/>
          <w:color w:val="000000" w:themeColor="text1"/>
          <w:kern w:val="0"/>
          <w:sz w:val="24"/>
          <w:szCs w:val="24"/>
          <w:lang w:eastAsia="ja-JP"/>
          <w14:ligatures w14:val="none"/>
        </w:rPr>
        <w:t>y la empezamos a estructurar juntos, juntas. Los textos que he escrito en inglés han sido porque me he encontrado con una chica india</w:t>
      </w:r>
    </w:p>
    <w:p w14:paraId="559FD8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[43:15 - 43:23] </w:t>
      </w:r>
      <w:r w:rsidRPr="00E73653">
        <w:rPr>
          <w:rFonts w:ascii="Aptos" w:eastAsia="Aptos" w:hAnsi="Aptos" w:cs="Aptos"/>
          <w:color w:val="000000" w:themeColor="text1"/>
          <w:kern w:val="0"/>
          <w:sz w:val="24"/>
          <w:szCs w:val="24"/>
          <w:lang w:eastAsia="ja-JP"/>
          <w14:ligatures w14:val="none"/>
        </w:rPr>
        <w:t>que estaba aquí en Colombia haciendo un trabajo en zonas de reserva campesina. Nos conocemos porque yo trabajaba ahí en una escuela de campo.</w:t>
      </w:r>
    </w:p>
    <w:p w14:paraId="7048F2F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[43:23 - 43:34] </w:t>
      </w:r>
      <w:r w:rsidRPr="00E73653">
        <w:rPr>
          <w:rFonts w:ascii="Aptos" w:eastAsia="Aptos" w:hAnsi="Aptos" w:cs="Aptos"/>
          <w:color w:val="000000" w:themeColor="text1"/>
          <w:kern w:val="0"/>
          <w:sz w:val="24"/>
          <w:szCs w:val="24"/>
          <w:lang w:eastAsia="ja-JP"/>
          <w14:ligatures w14:val="none"/>
        </w:rPr>
        <w:t>Y empezamos a pensar juntos cómo hacemos un artículo sobre la agroecología y las zonas de reserva campesina. Y entonces ella, que estaba haciendo su doctorado en el College London en Inglaterra,</w:t>
      </w:r>
    </w:p>
    <w:p w14:paraId="399DC07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[43:34 - 43:40] </w:t>
      </w:r>
      <w:r w:rsidRPr="00E73653">
        <w:rPr>
          <w:rFonts w:ascii="Aptos" w:eastAsia="Aptos" w:hAnsi="Aptos" w:cs="Aptos"/>
          <w:color w:val="000000" w:themeColor="text1"/>
          <w:kern w:val="0"/>
          <w:sz w:val="24"/>
          <w:szCs w:val="24"/>
          <w:lang w:eastAsia="ja-JP"/>
          <w14:ligatures w14:val="none"/>
        </w:rPr>
        <w:t>y yo ya trabajando en la Universidad Nacional, bueno, pues escribamos juntos. Escribimos en inglés y en castellano.</w:t>
      </w:r>
    </w:p>
    <w:p w14:paraId="73ECE9F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[43:41 - 43:52] </w:t>
      </w:r>
      <w:r w:rsidRPr="00E73653">
        <w:rPr>
          <w:rFonts w:ascii="Aptos" w:eastAsia="Aptos" w:hAnsi="Aptos" w:cs="Aptos"/>
          <w:color w:val="000000" w:themeColor="text1"/>
          <w:kern w:val="0"/>
          <w:sz w:val="24"/>
          <w:szCs w:val="24"/>
          <w:lang w:eastAsia="ja-JP"/>
          <w14:ligatures w14:val="none"/>
        </w:rPr>
        <w:t>Ella traduce todo el castellano y lo lleva a un lenguaje técnico apropiado para una revista científica en inglés. Más o menos ha sido así, ¿no? De colaboraciones, un trabajo conjunto.</w:t>
      </w:r>
    </w:p>
    <w:p w14:paraId="62D9BCE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B344F1">
        <w:rPr>
          <w:rFonts w:ascii="Aptos" w:eastAsia="Aptos" w:hAnsi="Aptos" w:cs="Aptos"/>
          <w:color w:val="0070C0"/>
          <w:kern w:val="0"/>
          <w:sz w:val="24"/>
          <w:szCs w:val="24"/>
          <w:lang w:eastAsia="ja-JP"/>
          <w14:ligatures w14:val="none"/>
        </w:rPr>
        <w:t xml:space="preserve">[43:53 - 44:01] </w:t>
      </w:r>
      <w:r w:rsidRPr="00E73653">
        <w:rPr>
          <w:rFonts w:ascii="Aptos" w:eastAsia="Aptos" w:hAnsi="Aptos" w:cs="Aptos"/>
          <w:color w:val="000000" w:themeColor="text1"/>
          <w:kern w:val="0"/>
          <w:sz w:val="24"/>
          <w:szCs w:val="24"/>
          <w:lang w:eastAsia="ja-JP"/>
          <w14:ligatures w14:val="none"/>
        </w:rPr>
        <w:t>Ahora mismo tengo... Pues me gusta escribir y me gusta hacerlo en ese doble ámbito. El científico y el ámbito más divulgativo para...</w:t>
      </w:r>
    </w:p>
    <w:p w14:paraId="56306E5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B05CE9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48D2EE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[44:01 - 44:07] </w:t>
      </w:r>
      <w:r w:rsidRPr="00E73653">
        <w:rPr>
          <w:rFonts w:ascii="Aptos" w:eastAsia="Aptos" w:hAnsi="Aptos" w:cs="Aptos"/>
          <w:color w:val="000000" w:themeColor="text1"/>
          <w:kern w:val="0"/>
          <w:sz w:val="24"/>
          <w:szCs w:val="24"/>
          <w:lang w:eastAsia="ja-JP"/>
          <w14:ligatures w14:val="none"/>
        </w:rPr>
        <w:t>Y también publicaciones con las tesis de los estudiantes de doctorado, de maestría.</w:t>
      </w:r>
    </w:p>
    <w:p w14:paraId="5F21773C"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21E81D6D"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60BDB64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lastRenderedPageBreak/>
        <w:t xml:space="preserve">[44:07 - 44:20] </w:t>
      </w:r>
      <w:r w:rsidRPr="00E73653">
        <w:rPr>
          <w:rFonts w:ascii="Aptos" w:eastAsia="Aptos" w:hAnsi="Aptos" w:cs="Aptos"/>
          <w:color w:val="000000" w:themeColor="text1"/>
          <w:kern w:val="0"/>
          <w:sz w:val="24"/>
          <w:szCs w:val="24"/>
          <w:lang w:eastAsia="ja-JP"/>
          <w14:ligatures w14:val="none"/>
        </w:rPr>
        <w:t>Sobre todo, sí. Aunque eso es más reciente, profe. Más reciente. Sí, porque yo tengo estudiantes de doctorado... Creo que solamente de los que yo he acompañado solo se ha graduado una.</w:t>
      </w:r>
    </w:p>
    <w:p w14:paraId="6906161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[44:20 - 44:31] </w:t>
      </w:r>
      <w:r w:rsidRPr="00E73653">
        <w:rPr>
          <w:rFonts w:ascii="Aptos" w:eastAsia="Aptos" w:hAnsi="Aptos" w:cs="Aptos"/>
          <w:color w:val="000000" w:themeColor="text1"/>
          <w:kern w:val="0"/>
          <w:sz w:val="24"/>
          <w:szCs w:val="24"/>
          <w:lang w:eastAsia="ja-JP"/>
          <w14:ligatures w14:val="none"/>
        </w:rPr>
        <w:t>Una chica colombiana que estudió en la Universidad Federal de Río Grande. Ah, gracias. De Río Grande del Sur, en Brasil. Todos los demás... Tengo varios, pero todos los demás están en proceso. Porque para mí todo esto es muy reciente.</w:t>
      </w:r>
    </w:p>
    <w:p w14:paraId="298B0D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[44:31 - 44:42] </w:t>
      </w:r>
      <w:r w:rsidRPr="00E73653">
        <w:rPr>
          <w:rFonts w:ascii="Aptos" w:eastAsia="Aptos" w:hAnsi="Aptos" w:cs="Aptos"/>
          <w:color w:val="000000" w:themeColor="text1"/>
          <w:kern w:val="0"/>
          <w:sz w:val="24"/>
          <w:szCs w:val="24"/>
          <w:lang w:eastAsia="ja-JP"/>
          <w14:ligatures w14:val="none"/>
        </w:rPr>
        <w:t>Yo no llevo tanto tiempo en el mundo académico y por lo tanto no he tenido tanto tiempo de asesorar tesis. Aunque no soy joven, pues...</w:t>
      </w:r>
    </w:p>
    <w:p w14:paraId="56A43FE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[44:43 - 44:45] </w:t>
      </w:r>
      <w:r w:rsidRPr="00E73653">
        <w:rPr>
          <w:rFonts w:ascii="Aptos" w:eastAsia="Aptos" w:hAnsi="Aptos" w:cs="Aptos"/>
          <w:color w:val="000000" w:themeColor="text1"/>
          <w:kern w:val="0"/>
          <w:sz w:val="24"/>
          <w:szCs w:val="24"/>
          <w:lang w:eastAsia="ja-JP"/>
          <w14:ligatures w14:val="none"/>
        </w:rPr>
        <w:t>Sí, yo me demoré mucho para empezar a escribir.</w:t>
      </w:r>
    </w:p>
    <w:p w14:paraId="76348C6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8FC6067"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50B46C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[44:45 - 44:46] </w:t>
      </w:r>
      <w:r w:rsidRPr="00E73653">
        <w:rPr>
          <w:rFonts w:ascii="Aptos" w:eastAsia="Aptos" w:hAnsi="Aptos" w:cs="Aptos"/>
          <w:color w:val="000000" w:themeColor="text1"/>
          <w:kern w:val="0"/>
          <w:sz w:val="24"/>
          <w:szCs w:val="24"/>
          <w:lang w:eastAsia="ja-JP"/>
          <w14:ligatures w14:val="none"/>
        </w:rPr>
        <w:t>Dígamelo a mí, dígamelo.</w:t>
      </w:r>
    </w:p>
    <w:p w14:paraId="7CA727B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33AAA49E"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347A09D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[44:48 - 44:56] </w:t>
      </w:r>
      <w:r w:rsidRPr="00E73653">
        <w:rPr>
          <w:rFonts w:ascii="Aptos" w:eastAsia="Aptos" w:hAnsi="Aptos" w:cs="Aptos"/>
          <w:color w:val="000000" w:themeColor="text1"/>
          <w:kern w:val="0"/>
          <w:sz w:val="24"/>
          <w:szCs w:val="24"/>
          <w:lang w:eastAsia="ja-JP"/>
          <w14:ligatures w14:val="none"/>
        </w:rPr>
        <w:t>No, profe, no. Creo que esto se hace eso. Con tiempo ganado de experiencia. No es fácil. No es fácil. Sí, no.</w:t>
      </w:r>
    </w:p>
    <w:p w14:paraId="5556E8E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231563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39C41D5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[44:57 - 45:08] </w:t>
      </w:r>
      <w:r w:rsidRPr="00E73653">
        <w:rPr>
          <w:rFonts w:ascii="Aptos" w:eastAsia="Aptos" w:hAnsi="Aptos" w:cs="Aptos"/>
          <w:color w:val="000000" w:themeColor="text1"/>
          <w:kern w:val="0"/>
          <w:sz w:val="24"/>
          <w:szCs w:val="24"/>
          <w:lang w:eastAsia="ja-JP"/>
          <w14:ligatures w14:val="none"/>
        </w:rPr>
        <w:t>Veo que esa experiencia práctica tuya al comienzo de la carrera te marcó y te ha beneficiado de una manera impresionante frente al profesor más tradicional que hay.</w:t>
      </w:r>
    </w:p>
    <w:p w14:paraId="33A7864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[45:08 - 45:21] </w:t>
      </w:r>
      <w:r w:rsidRPr="00E73653">
        <w:rPr>
          <w:rFonts w:ascii="Aptos" w:eastAsia="Aptos" w:hAnsi="Aptos" w:cs="Aptos"/>
          <w:color w:val="000000" w:themeColor="text1"/>
          <w:kern w:val="0"/>
          <w:sz w:val="24"/>
          <w:szCs w:val="24"/>
          <w:lang w:eastAsia="ja-JP"/>
          <w14:ligatures w14:val="none"/>
        </w:rPr>
        <w:t>Sí vive enclaustrado entre los libros, pero que no... Cuyo impacto, digamos, es también muy, muy relativo, ¿no? Y muchas veces la pertinencia, relevancia de esa investigación...</w:t>
      </w:r>
    </w:p>
    <w:p w14:paraId="3CD633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[45:21 - 45:23] </w:t>
      </w:r>
      <w:r w:rsidRPr="00E73653">
        <w:rPr>
          <w:rFonts w:ascii="Aptos" w:eastAsia="Aptos" w:hAnsi="Aptos" w:cs="Aptos"/>
          <w:color w:val="000000" w:themeColor="text1"/>
          <w:kern w:val="0"/>
          <w:sz w:val="24"/>
          <w:szCs w:val="24"/>
          <w:lang w:eastAsia="ja-JP"/>
          <w14:ligatures w14:val="none"/>
        </w:rPr>
        <w:t>Se puede discutir también, ¿no?</w:t>
      </w:r>
    </w:p>
    <w:p w14:paraId="008A037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9B3B0DD"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D94F6D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[45:24 - 45:26] </w:t>
      </w:r>
      <w:r w:rsidRPr="00E73653">
        <w:rPr>
          <w:rFonts w:ascii="Aptos" w:eastAsia="Aptos" w:hAnsi="Aptos" w:cs="Aptos"/>
          <w:color w:val="000000" w:themeColor="text1"/>
          <w:kern w:val="0"/>
          <w:sz w:val="24"/>
          <w:szCs w:val="24"/>
          <w:lang w:eastAsia="ja-JP"/>
          <w14:ligatures w14:val="none"/>
        </w:rPr>
        <w:t>Es sobre todo eso, la relevancia.</w:t>
      </w:r>
    </w:p>
    <w:p w14:paraId="26CD576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[45:26 - 45:38] </w:t>
      </w:r>
      <w:r w:rsidRPr="00E73653">
        <w:rPr>
          <w:rFonts w:ascii="Aptos" w:eastAsia="Aptos" w:hAnsi="Aptos" w:cs="Aptos"/>
          <w:color w:val="000000" w:themeColor="text1"/>
          <w:kern w:val="0"/>
          <w:sz w:val="24"/>
          <w:szCs w:val="24"/>
          <w:lang w:eastAsia="ja-JP"/>
          <w14:ligatures w14:val="none"/>
        </w:rPr>
        <w:t>Porque cuando yo no estoy tan involucrado en el mundo real, entonces las preguntas de investigación me surgen aquí en mi propio pensamiento y en mi escritorio y en mi ámbito académico.</w:t>
      </w:r>
    </w:p>
    <w:p w14:paraId="2E9F4CC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lastRenderedPageBreak/>
        <w:t xml:space="preserve">[45:38 - 45:49] </w:t>
      </w:r>
      <w:r w:rsidRPr="00E73653">
        <w:rPr>
          <w:rFonts w:ascii="Aptos" w:eastAsia="Aptos" w:hAnsi="Aptos" w:cs="Aptos"/>
          <w:color w:val="000000" w:themeColor="text1"/>
          <w:kern w:val="0"/>
          <w:sz w:val="24"/>
          <w:szCs w:val="24"/>
          <w:lang w:eastAsia="ja-JP"/>
          <w14:ligatures w14:val="none"/>
        </w:rPr>
        <w:t>Pero cuando tú estás con la gente, con las comunidades, las preguntas de investigación surgen ahí, en el diálogo con la gente respecto a sus formas de vida y a sus necesidades. Y ahí el cuestionamiento de uno como científico es...</w:t>
      </w:r>
    </w:p>
    <w:p w14:paraId="3051753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[45:49 - 45:58] </w:t>
      </w:r>
      <w:r w:rsidRPr="00E73653">
        <w:rPr>
          <w:rFonts w:ascii="Aptos" w:eastAsia="Aptos" w:hAnsi="Aptos" w:cs="Aptos"/>
          <w:color w:val="000000" w:themeColor="text1"/>
          <w:kern w:val="0"/>
          <w:sz w:val="24"/>
          <w:szCs w:val="24"/>
          <w:lang w:eastAsia="ja-JP"/>
          <w14:ligatures w14:val="none"/>
        </w:rPr>
        <w:t>Y yo desde este ámbito científico universitario, ¿qué puedo hacer por esta gente? ¿Cómo me integro y cómo apoyo lo que ellos están haciendo?</w:t>
      </w:r>
    </w:p>
    <w:p w14:paraId="400B842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[45:58 - 46:03] </w:t>
      </w:r>
      <w:r w:rsidRPr="00E73653">
        <w:rPr>
          <w:rFonts w:ascii="Aptos" w:eastAsia="Aptos" w:hAnsi="Aptos" w:cs="Aptos"/>
          <w:color w:val="000000" w:themeColor="text1"/>
          <w:kern w:val="0"/>
          <w:sz w:val="24"/>
          <w:szCs w:val="24"/>
          <w:lang w:eastAsia="ja-JP"/>
          <w14:ligatures w14:val="none"/>
        </w:rPr>
        <w:t>Entonces, fíjense que es una perspectiva del origen de las preguntas de investigación muy distinta.</w:t>
      </w:r>
    </w:p>
    <w:p w14:paraId="14DA4BC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1598CE5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2230549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[46:03 - 46:14] </w:t>
      </w:r>
      <w:r w:rsidRPr="00E73653">
        <w:rPr>
          <w:rFonts w:ascii="Aptos" w:eastAsia="Aptos" w:hAnsi="Aptos" w:cs="Aptos"/>
          <w:color w:val="000000" w:themeColor="text1"/>
          <w:kern w:val="0"/>
          <w:sz w:val="24"/>
          <w:szCs w:val="24"/>
          <w:lang w:eastAsia="ja-JP"/>
          <w14:ligatures w14:val="none"/>
        </w:rPr>
        <w:t>Sí, correcto. Totalmente de acuerdo. Y mucho más aterrizada, mucho más relevante, más pertinente, de mayor impacto también.</w:t>
      </w:r>
    </w:p>
    <w:p w14:paraId="332A0A2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[46:14 - 46:26] </w:t>
      </w:r>
      <w:r w:rsidRPr="00E73653">
        <w:rPr>
          <w:rFonts w:ascii="Aptos" w:eastAsia="Aptos" w:hAnsi="Aptos" w:cs="Aptos"/>
          <w:color w:val="000000" w:themeColor="text1"/>
          <w:kern w:val="0"/>
          <w:sz w:val="24"/>
          <w:szCs w:val="24"/>
          <w:lang w:eastAsia="ja-JP"/>
          <w14:ligatures w14:val="none"/>
        </w:rPr>
        <w:t>Y a través de la divulgación... Me imagino que se harán también... Bueno, nos has contado de los foros que tienen en la universidad y congresos y demás.</w:t>
      </w:r>
    </w:p>
    <w:p w14:paraId="6ED4908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[46:26 - 46:32] </w:t>
      </w:r>
      <w:r w:rsidRPr="00E73653">
        <w:rPr>
          <w:rFonts w:ascii="Aptos" w:eastAsia="Aptos" w:hAnsi="Aptos" w:cs="Aptos"/>
          <w:color w:val="000000" w:themeColor="text1"/>
          <w:kern w:val="0"/>
          <w:sz w:val="24"/>
          <w:szCs w:val="24"/>
          <w:lang w:eastAsia="ja-JP"/>
          <w14:ligatures w14:val="none"/>
        </w:rPr>
        <w:t>Pero me imagino también mucho trabajo en mesas locales, con comunidades, etcétera, ¿no?</w:t>
      </w:r>
    </w:p>
    <w:p w14:paraId="6BBA39E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24C344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207D534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480B6C">
        <w:rPr>
          <w:rFonts w:ascii="Aptos" w:eastAsia="Aptos" w:hAnsi="Aptos" w:cs="Aptos"/>
          <w:color w:val="0070C0"/>
          <w:kern w:val="0"/>
          <w:sz w:val="24"/>
          <w:szCs w:val="24"/>
          <w:lang w:eastAsia="ja-JP"/>
          <w14:ligatures w14:val="none"/>
        </w:rPr>
        <w:t xml:space="preserve">[46:35 - 46:45] </w:t>
      </w:r>
      <w:r w:rsidRPr="00E73653">
        <w:rPr>
          <w:rFonts w:ascii="Aptos" w:eastAsia="Aptos" w:hAnsi="Aptos" w:cs="Aptos"/>
          <w:color w:val="000000" w:themeColor="text1"/>
          <w:kern w:val="0"/>
          <w:sz w:val="24"/>
          <w:szCs w:val="24"/>
          <w:lang w:eastAsia="ja-JP"/>
          <w14:ligatures w14:val="none"/>
        </w:rPr>
        <w:t>Sí, sí. Y yo también suelo invitar a la gente de los movimientos sociales a que interactúe con mis estudiantes y en mis espacios de clase.</w:t>
      </w:r>
    </w:p>
    <w:p w14:paraId="02F128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[46:45 - 46:56] </w:t>
      </w:r>
      <w:r w:rsidRPr="00E73653">
        <w:rPr>
          <w:rFonts w:ascii="Aptos" w:eastAsia="Aptos" w:hAnsi="Aptos" w:cs="Aptos"/>
          <w:color w:val="000000" w:themeColor="text1"/>
          <w:kern w:val="0"/>
          <w:sz w:val="24"/>
          <w:szCs w:val="24"/>
          <w:lang w:eastAsia="ja-JP"/>
          <w14:ligatures w14:val="none"/>
        </w:rPr>
        <w:t>Ahora estamos en la Universidad Nacional en paro. Lo sabrá usted. Llevamos ya un mes de paro. Sí. Pero con mis estudiantes no vamos a parar lo que hacemos.</w:t>
      </w:r>
    </w:p>
    <w:p w14:paraId="789D69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[46:58 - 47:09] </w:t>
      </w:r>
      <w:r w:rsidRPr="00E73653">
        <w:rPr>
          <w:rFonts w:ascii="Aptos" w:eastAsia="Aptos" w:hAnsi="Aptos" w:cs="Aptos"/>
          <w:color w:val="000000" w:themeColor="text1"/>
          <w:kern w:val="0"/>
          <w:sz w:val="24"/>
          <w:szCs w:val="24"/>
          <w:lang w:eastAsia="ja-JP"/>
          <w14:ligatures w14:val="none"/>
        </w:rPr>
        <w:t>Sí, muy complicado. Realmente está complicado. Se supone que esta semana debe posicionarse, posicionarse el nuevo rector.</w:t>
      </w:r>
    </w:p>
    <w:p w14:paraId="49E758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[47:09 - 47:21] </w:t>
      </w:r>
      <w:r w:rsidRPr="00E73653">
        <w:rPr>
          <w:rFonts w:ascii="Aptos" w:eastAsia="Aptos" w:hAnsi="Aptos" w:cs="Aptos"/>
          <w:color w:val="000000" w:themeColor="text1"/>
          <w:kern w:val="0"/>
          <w:sz w:val="24"/>
          <w:szCs w:val="24"/>
          <w:lang w:eastAsia="ja-JP"/>
          <w14:ligatures w14:val="none"/>
        </w:rPr>
        <w:t>Pero está en duda si se logra o no se logra. Y de eso que pase con la posición de este rector, pues va o a agravarse el problema o a tratar de buscar alternativas.</w:t>
      </w:r>
    </w:p>
    <w:p w14:paraId="4B2EEDB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[47:22 - 47:35] </w:t>
      </w:r>
      <w:r w:rsidRPr="00E73653">
        <w:rPr>
          <w:rFonts w:ascii="Aptos" w:eastAsia="Aptos" w:hAnsi="Aptos" w:cs="Aptos"/>
          <w:color w:val="000000" w:themeColor="text1"/>
          <w:kern w:val="0"/>
          <w:sz w:val="24"/>
          <w:szCs w:val="24"/>
          <w:lang w:eastAsia="ja-JP"/>
          <w14:ligatures w14:val="none"/>
        </w:rPr>
        <w:t>Pero está muy complicado. El tema es que con mis estudiantes, mis estudiantes dijeron, no, profe, nosotros no queremos parar las clases. Este es un curso que se llama Agroecología Avanzada. Es un curso muy reflexivo.</w:t>
      </w:r>
    </w:p>
    <w:p w14:paraId="6261B1B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[47:36 - 47:48] </w:t>
      </w:r>
      <w:r w:rsidRPr="00E73653">
        <w:rPr>
          <w:rFonts w:ascii="Aptos" w:eastAsia="Aptos" w:hAnsi="Aptos" w:cs="Aptos"/>
          <w:color w:val="000000" w:themeColor="text1"/>
          <w:kern w:val="0"/>
          <w:sz w:val="24"/>
          <w:szCs w:val="24"/>
          <w:lang w:eastAsia="ja-JP"/>
          <w14:ligatures w14:val="none"/>
        </w:rPr>
        <w:t>Y entonces mis estudiantes dijeron, hagamos sesiones, pero no solo para nosotros, hagamos sesiones híbridas e invitemos, hagamos invitaciones masivas a quienes se quieran conectar a las clases.</w:t>
      </w:r>
    </w:p>
    <w:p w14:paraId="58EB6A1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lastRenderedPageBreak/>
        <w:t xml:space="preserve">[47:49 - 48:00] </w:t>
      </w:r>
      <w:r w:rsidRPr="00E73653">
        <w:rPr>
          <w:rFonts w:ascii="Aptos" w:eastAsia="Aptos" w:hAnsi="Aptos" w:cs="Aptos"/>
          <w:color w:val="000000" w:themeColor="text1"/>
          <w:kern w:val="0"/>
          <w:sz w:val="24"/>
          <w:szCs w:val="24"/>
          <w:lang w:eastAsia="ja-JP"/>
          <w14:ligatures w14:val="none"/>
        </w:rPr>
        <w:t>Y así ha sido. Han sido charlas muy interesantes sobre agroecología, alimentación, movimientos sociales, etcétera. Yo hice una charla la semana pasada sobre la historia de la agroecología en Colombia.</w:t>
      </w:r>
    </w:p>
    <w:p w14:paraId="5A52899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B75426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4C80DCA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[48:01 - 48:05] </w:t>
      </w:r>
      <w:r w:rsidRPr="00E73653">
        <w:rPr>
          <w:rFonts w:ascii="Aptos" w:eastAsia="Aptos" w:hAnsi="Aptos" w:cs="Aptos"/>
          <w:color w:val="000000" w:themeColor="text1"/>
          <w:kern w:val="0"/>
          <w:sz w:val="24"/>
          <w:szCs w:val="24"/>
          <w:lang w:eastAsia="ja-JP"/>
          <w14:ligatures w14:val="none"/>
        </w:rPr>
        <w:t>Ay, ¿usted me puede invitar a una charla de esas? ¿Usted me puede invitar a una charla de esas?</w:t>
      </w:r>
    </w:p>
    <w:p w14:paraId="069EDDB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17ABD161"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358C364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[48:05 - 48:06] </w:t>
      </w:r>
      <w:r w:rsidRPr="00E73653">
        <w:rPr>
          <w:rFonts w:ascii="Aptos" w:eastAsia="Aptos" w:hAnsi="Aptos" w:cs="Aptos"/>
          <w:color w:val="000000" w:themeColor="text1"/>
          <w:kern w:val="0"/>
          <w:sz w:val="24"/>
          <w:szCs w:val="24"/>
          <w:lang w:eastAsia="ja-JP"/>
          <w14:ligatures w14:val="none"/>
        </w:rPr>
        <w:t>Sí, claro.</w:t>
      </w:r>
    </w:p>
    <w:p w14:paraId="5F0C0D6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6C6BE630"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026AA6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[48:06 - 48:16] </w:t>
      </w:r>
      <w:r w:rsidRPr="00E73653">
        <w:rPr>
          <w:rFonts w:ascii="Aptos" w:eastAsia="Aptos" w:hAnsi="Aptos" w:cs="Aptos"/>
          <w:color w:val="000000" w:themeColor="text1"/>
          <w:kern w:val="0"/>
          <w:sz w:val="24"/>
          <w:szCs w:val="24"/>
          <w:lang w:eastAsia="ja-JP"/>
          <w14:ligatures w14:val="none"/>
        </w:rPr>
        <w:t>Es que necesito aprender mucho más. Porque para mí la agroecología, pues realmente si no, no he trabajado en ese campo. Pero me interesa, me interesa muchísimo.</w:t>
      </w:r>
    </w:p>
    <w:p w14:paraId="50785417"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333EDFB5"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E18FC1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[48:17 - 48:24] </w:t>
      </w:r>
      <w:r w:rsidRPr="00E73653">
        <w:rPr>
          <w:rFonts w:ascii="Aptos" w:eastAsia="Aptos" w:hAnsi="Aptos" w:cs="Aptos"/>
          <w:color w:val="000000" w:themeColor="text1"/>
          <w:kern w:val="0"/>
          <w:sz w:val="24"/>
          <w:szCs w:val="24"/>
          <w:lang w:eastAsia="ja-JP"/>
          <w14:ligatures w14:val="none"/>
        </w:rPr>
        <w:t>Sí, sí. Sí, para mi sorpresa en esta conferencia que yo hice, asistieron más de 250 personas.</w:t>
      </w:r>
    </w:p>
    <w:p w14:paraId="6F8B05C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[48:24 - 48:31] </w:t>
      </w:r>
      <w:r w:rsidRPr="00E73653">
        <w:rPr>
          <w:rFonts w:ascii="Aptos" w:eastAsia="Aptos" w:hAnsi="Aptos" w:cs="Aptos"/>
          <w:color w:val="000000" w:themeColor="text1"/>
          <w:kern w:val="0"/>
          <w:sz w:val="24"/>
          <w:szCs w:val="24"/>
          <w:lang w:eastAsia="ja-JP"/>
          <w14:ligatures w14:val="none"/>
        </w:rPr>
        <w:t>Yo no podía creerlo porque en una divulgación sencilla que han hecho los estudiantes, pero muy bonito esto de abrir las aulas.</w:t>
      </w:r>
    </w:p>
    <w:p w14:paraId="436A32F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[48:31 - 48:43] </w:t>
      </w:r>
      <w:r w:rsidRPr="00E73653">
        <w:rPr>
          <w:rFonts w:ascii="Aptos" w:eastAsia="Aptos" w:hAnsi="Aptos" w:cs="Aptos"/>
          <w:color w:val="000000" w:themeColor="text1"/>
          <w:kern w:val="0"/>
          <w:sz w:val="24"/>
          <w:szCs w:val="24"/>
          <w:lang w:eastAsia="ja-JP"/>
          <w14:ligatures w14:val="none"/>
        </w:rPr>
        <w:t>A que otra persona entre a la clase, escuche, pregunte, interactúe con los profes y con los estudiantes. Muy bonito ese ejercicio. Entonces sí, tratamos de participar en debates.</w:t>
      </w:r>
    </w:p>
    <w:p w14:paraId="5C32B94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[48:43 - 48:53] </w:t>
      </w:r>
      <w:r w:rsidRPr="00E73653">
        <w:rPr>
          <w:rFonts w:ascii="Aptos" w:eastAsia="Aptos" w:hAnsi="Aptos" w:cs="Aptos"/>
          <w:color w:val="000000" w:themeColor="text1"/>
          <w:kern w:val="0"/>
          <w:sz w:val="24"/>
          <w:szCs w:val="24"/>
          <w:lang w:eastAsia="ja-JP"/>
          <w14:ligatures w14:val="none"/>
        </w:rPr>
        <w:t>Me invitan con mucha frecuencia a hacer conferencias, charlas. La FAO me invita a las universidades. Yo trato siempre de estar mientras el tiempo me lo permita.</w:t>
      </w:r>
    </w:p>
    <w:p w14:paraId="20FB8AF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154C60">
        <w:rPr>
          <w:rFonts w:ascii="Aptos" w:eastAsia="Aptos" w:hAnsi="Aptos" w:cs="Aptos"/>
          <w:color w:val="0070C0"/>
          <w:kern w:val="0"/>
          <w:sz w:val="24"/>
          <w:szCs w:val="24"/>
          <w:lang w:eastAsia="ja-JP"/>
          <w14:ligatures w14:val="none"/>
        </w:rPr>
        <w:t xml:space="preserve">[48:53 - 48:57] </w:t>
      </w:r>
      <w:r w:rsidRPr="00E73653">
        <w:rPr>
          <w:rFonts w:ascii="Aptos" w:eastAsia="Aptos" w:hAnsi="Aptos" w:cs="Aptos"/>
          <w:color w:val="000000" w:themeColor="text1"/>
          <w:kern w:val="0"/>
          <w:sz w:val="24"/>
          <w:szCs w:val="24"/>
          <w:lang w:eastAsia="ja-JP"/>
          <w14:ligatures w14:val="none"/>
        </w:rPr>
        <w:t>Pero sí hay un interés en que esto se escuche en otros ámbitos.</w:t>
      </w:r>
    </w:p>
    <w:p w14:paraId="6D0E6D2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5D7E926A"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5BC3C226"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[48:58 - 49:11] </w:t>
      </w:r>
      <w:r w:rsidRPr="00E73653">
        <w:rPr>
          <w:rFonts w:ascii="Aptos" w:eastAsia="Aptos" w:hAnsi="Aptos" w:cs="Aptos"/>
          <w:color w:val="000000" w:themeColor="text1"/>
          <w:kern w:val="0"/>
          <w:sz w:val="24"/>
          <w:szCs w:val="24"/>
          <w:lang w:eastAsia="ja-JP"/>
          <w14:ligatures w14:val="none"/>
        </w:rPr>
        <w:t>Muy bien, profesor Álvaro. Pues bueno, estamos como en la primera etapa de la investigación. Obviamente lo que encontremos ahí, aquí está involucrado Brasil, Colombia, México y Chile.</w:t>
      </w:r>
    </w:p>
    <w:p w14:paraId="7FFC1D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[49:11 - 49:15] </w:t>
      </w:r>
      <w:r w:rsidRPr="00E73653">
        <w:rPr>
          <w:rFonts w:ascii="Aptos" w:eastAsia="Aptos" w:hAnsi="Aptos" w:cs="Aptos"/>
          <w:color w:val="000000" w:themeColor="text1"/>
          <w:kern w:val="0"/>
          <w:sz w:val="24"/>
          <w:szCs w:val="24"/>
          <w:lang w:eastAsia="ja-JP"/>
          <w14:ligatures w14:val="none"/>
        </w:rPr>
        <w:t>Pues se lo vamos a hacer llegar, digamos, vamos a retroalimentar.</w:t>
      </w:r>
    </w:p>
    <w:p w14:paraId="05FAD3E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[49:15 - 49:24] </w:t>
      </w:r>
      <w:r w:rsidRPr="00E73653">
        <w:rPr>
          <w:rFonts w:ascii="Aptos" w:eastAsia="Aptos" w:hAnsi="Aptos" w:cs="Aptos"/>
          <w:color w:val="000000" w:themeColor="text1"/>
          <w:kern w:val="0"/>
          <w:sz w:val="24"/>
          <w:szCs w:val="24"/>
          <w:lang w:eastAsia="ja-JP"/>
          <w14:ligatures w14:val="none"/>
        </w:rPr>
        <w:t>Más adelante vamos a hacer unos focus groups, digamos, como más focalizados en ciertos temas que han venido saliendo de todas las entrevistas.</w:t>
      </w:r>
    </w:p>
    <w:p w14:paraId="029F181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[49:25 - 49:35] </w:t>
      </w:r>
      <w:r w:rsidRPr="00E73653">
        <w:rPr>
          <w:rFonts w:ascii="Aptos" w:eastAsia="Aptos" w:hAnsi="Aptos" w:cs="Aptos"/>
          <w:color w:val="000000" w:themeColor="text1"/>
          <w:kern w:val="0"/>
          <w:sz w:val="24"/>
          <w:szCs w:val="24"/>
          <w:lang w:eastAsia="ja-JP"/>
          <w14:ligatures w14:val="none"/>
        </w:rPr>
        <w:t>Es increíble, me he encontrado con unos profesores verdaderamente extraordinarios trabajando en las zonas locales, rurales en Colombia.</w:t>
      </w:r>
    </w:p>
    <w:p w14:paraId="2C6ACF9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[49:35 - 49:44] </w:t>
      </w:r>
      <w:r w:rsidRPr="00E73653">
        <w:rPr>
          <w:rFonts w:ascii="Aptos" w:eastAsia="Aptos" w:hAnsi="Aptos" w:cs="Aptos"/>
          <w:color w:val="000000" w:themeColor="text1"/>
          <w:kern w:val="0"/>
          <w:sz w:val="24"/>
          <w:szCs w:val="24"/>
          <w:lang w:eastAsia="ja-JP"/>
          <w14:ligatures w14:val="none"/>
        </w:rPr>
        <w:t>O sea, uno dice, pero Colombia, ¿por qué la gente dice que hay tanto negativismo, pesimismo? Yo lo único que veo es gente trabajando.</w:t>
      </w:r>
    </w:p>
    <w:p w14:paraId="18A9B88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[49:45 - 49:55] </w:t>
      </w:r>
      <w:r w:rsidRPr="00E73653">
        <w:rPr>
          <w:rFonts w:ascii="Aptos" w:eastAsia="Aptos" w:hAnsi="Aptos" w:cs="Aptos"/>
          <w:color w:val="000000" w:themeColor="text1"/>
          <w:kern w:val="0"/>
          <w:sz w:val="24"/>
          <w:szCs w:val="24"/>
          <w:lang w:eastAsia="ja-JP"/>
          <w14:ligatures w14:val="none"/>
        </w:rPr>
        <w:t>Con ideas, haciendo cosas impresionantes en los sitios menos esperados. Creo que lo que nos falta es como articularnos más, ¿no? También entre las universidades.</w:t>
      </w:r>
    </w:p>
    <w:p w14:paraId="4219157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[49:56 - 50:03] </w:t>
      </w:r>
      <w:r w:rsidRPr="00E73653">
        <w:rPr>
          <w:rFonts w:ascii="Aptos" w:eastAsia="Aptos" w:hAnsi="Aptos" w:cs="Aptos"/>
          <w:color w:val="000000" w:themeColor="text1"/>
          <w:kern w:val="0"/>
          <w:sz w:val="24"/>
          <w:szCs w:val="24"/>
          <w:lang w:eastAsia="ja-JP"/>
          <w14:ligatures w14:val="none"/>
        </w:rPr>
        <w:t>Por ejemplo, todo esto que usted comenta allá en la Universidad de los Andes, eso suena como en chino, mejor dicho.</w:t>
      </w:r>
    </w:p>
    <w:p w14:paraId="575A65A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[50:04 - 50:16] </w:t>
      </w:r>
      <w:r w:rsidRPr="00E73653">
        <w:rPr>
          <w:rFonts w:ascii="Aptos" w:eastAsia="Aptos" w:hAnsi="Aptos" w:cs="Aptos"/>
          <w:color w:val="000000" w:themeColor="text1"/>
          <w:kern w:val="0"/>
          <w:sz w:val="24"/>
          <w:szCs w:val="24"/>
          <w:lang w:eastAsia="ja-JP"/>
          <w14:ligatures w14:val="none"/>
        </w:rPr>
        <w:t>Yo digo, ¿por qué no nos articulamos y aprendemos de lo que las fortalezas, digamos, que tenemos en unos y en otros sitios? Y trabajamos más. Más en conjunto, ¿no?</w:t>
      </w:r>
    </w:p>
    <w:p w14:paraId="41FB950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[50:16 - 50:23] </w:t>
      </w:r>
      <w:r w:rsidRPr="00E73653">
        <w:rPr>
          <w:rFonts w:ascii="Aptos" w:eastAsia="Aptos" w:hAnsi="Aptos" w:cs="Aptos"/>
          <w:color w:val="000000" w:themeColor="text1"/>
          <w:kern w:val="0"/>
          <w:sz w:val="24"/>
          <w:szCs w:val="24"/>
          <w:lang w:eastAsia="ja-JP"/>
          <w14:ligatures w14:val="none"/>
        </w:rPr>
        <w:t>Pero, digamos, las entrevistas de este proyecto me he encontrado con una gente extraordinaria.</w:t>
      </w:r>
    </w:p>
    <w:p w14:paraId="6B9239E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[50:23 - 50:29] </w:t>
      </w:r>
      <w:r w:rsidRPr="00E73653">
        <w:rPr>
          <w:rFonts w:ascii="Aptos" w:eastAsia="Aptos" w:hAnsi="Aptos" w:cs="Aptos"/>
          <w:color w:val="000000" w:themeColor="text1"/>
          <w:kern w:val="0"/>
          <w:sz w:val="24"/>
          <w:szCs w:val="24"/>
          <w:lang w:eastAsia="ja-JP"/>
          <w14:ligatures w14:val="none"/>
        </w:rPr>
        <w:t>O sea, yo creo que no hay motivo ni para el negativismo ni para el pesimismo en este país.</w:t>
      </w:r>
    </w:p>
    <w:p w14:paraId="63C49B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[50:30 - 50:39] </w:t>
      </w:r>
      <w:r w:rsidRPr="00E73653">
        <w:rPr>
          <w:rFonts w:ascii="Aptos" w:eastAsia="Aptos" w:hAnsi="Aptos" w:cs="Aptos"/>
          <w:color w:val="000000" w:themeColor="text1"/>
          <w:kern w:val="0"/>
          <w:sz w:val="24"/>
          <w:szCs w:val="24"/>
          <w:lang w:eastAsia="ja-JP"/>
          <w14:ligatures w14:val="none"/>
        </w:rPr>
        <w:t>Porque es impresionante la gente que está trabajando en la región, en lo local, con las comunidades en investigaciones. Es verdaderamente impresionante.</w:t>
      </w:r>
    </w:p>
    <w:p w14:paraId="0882E19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20157DE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738BE028"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[50:40 - 50:46] </w:t>
      </w:r>
      <w:r w:rsidRPr="00E73653">
        <w:rPr>
          <w:rFonts w:ascii="Aptos" w:eastAsia="Aptos" w:hAnsi="Aptos" w:cs="Aptos"/>
          <w:color w:val="000000" w:themeColor="text1"/>
          <w:kern w:val="0"/>
          <w:sz w:val="24"/>
          <w:szCs w:val="24"/>
          <w:lang w:eastAsia="ja-JP"/>
          <w14:ligatures w14:val="none"/>
        </w:rPr>
        <w:t>Qué maravilla escuchar eso. Me encanta. Sí. Es muy interesante saber que hay colegas en estas mismas bregas. Qué bueno.</w:t>
      </w:r>
    </w:p>
    <w:p w14:paraId="5823452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C21F038"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D096D8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[50:47 - 50:58] </w:t>
      </w:r>
      <w:r w:rsidRPr="00E73653">
        <w:rPr>
          <w:rFonts w:ascii="Aptos" w:eastAsia="Aptos" w:hAnsi="Aptos" w:cs="Aptos"/>
          <w:color w:val="000000" w:themeColor="text1"/>
          <w:kern w:val="0"/>
          <w:sz w:val="24"/>
          <w:szCs w:val="24"/>
          <w:lang w:eastAsia="ja-JP"/>
          <w14:ligatures w14:val="none"/>
        </w:rPr>
        <w:t>Y en muchas universidades, ¿no? Ese es otro mundo verdaderamente impresionante, ¿no? Y veo que hay un énfasis. Muchos profesores también, inclusive, se han ido a vivir a lo rural, ¿no?</w:t>
      </w:r>
    </w:p>
    <w:p w14:paraId="0DBAF3E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[50:58 - 51:06] </w:t>
      </w:r>
      <w:r w:rsidRPr="00E73653">
        <w:rPr>
          <w:rFonts w:ascii="Aptos" w:eastAsia="Aptos" w:hAnsi="Aptos" w:cs="Aptos"/>
          <w:color w:val="000000" w:themeColor="text1"/>
          <w:kern w:val="0"/>
          <w:sz w:val="24"/>
          <w:szCs w:val="24"/>
          <w:lang w:eastAsia="ja-JP"/>
          <w14:ligatures w14:val="none"/>
        </w:rPr>
        <w:t>Con el tema de la pandemia y la cosa. Eso también está ayudando como a generar una mayor articulación.</w:t>
      </w:r>
    </w:p>
    <w:p w14:paraId="582C09C2"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2C7F48B2"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2A1499C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[51:08 - 51:13] </w:t>
      </w:r>
      <w:r w:rsidRPr="00E73653">
        <w:rPr>
          <w:rFonts w:ascii="Aptos" w:eastAsia="Aptos" w:hAnsi="Aptos" w:cs="Aptos"/>
          <w:color w:val="000000" w:themeColor="text1"/>
          <w:kern w:val="0"/>
          <w:sz w:val="24"/>
          <w:szCs w:val="24"/>
          <w:lang w:eastAsia="ja-JP"/>
          <w14:ligatures w14:val="none"/>
        </w:rPr>
        <w:t>Es cierto, profe. A repensar nuestros estilos de vida y también desde nuestro ser profesional, ¿no?</w:t>
      </w:r>
    </w:p>
    <w:p w14:paraId="735B205B"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9F53973"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FA9A3F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[51:13 - 51:26] </w:t>
      </w:r>
      <w:r w:rsidRPr="00E73653">
        <w:rPr>
          <w:rFonts w:ascii="Aptos" w:eastAsia="Aptos" w:hAnsi="Aptos" w:cs="Aptos"/>
          <w:color w:val="000000" w:themeColor="text1"/>
          <w:kern w:val="0"/>
          <w:sz w:val="24"/>
          <w:szCs w:val="24"/>
          <w:lang w:eastAsia="ja-JP"/>
          <w14:ligatures w14:val="none"/>
        </w:rPr>
        <w:t>Exacto, exacto. Quería preguntarle, porque sé que ustedes, vamos, tenemos cinco minutos más. Digamos, ya me han mencionado de contactos internacionales, de redes internacionales.</w:t>
      </w:r>
    </w:p>
    <w:p w14:paraId="4A03A3C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[51:26 - 51:34] </w:t>
      </w:r>
      <w:r w:rsidRPr="00E73653">
        <w:rPr>
          <w:rFonts w:ascii="Aptos" w:eastAsia="Aptos" w:hAnsi="Aptos" w:cs="Aptos"/>
          <w:color w:val="000000" w:themeColor="text1"/>
          <w:kern w:val="0"/>
          <w:sz w:val="24"/>
          <w:szCs w:val="24"/>
          <w:lang w:eastAsia="ja-JP"/>
          <w14:ligatures w14:val="none"/>
        </w:rPr>
        <w:t>¿Podrías ampliarme un poco esa información? Digamos, ¿han trabajado con otros países latinoamericanos? ¿Con qué tipo de colegas? ¿Con qué fundaciones?</w:t>
      </w:r>
    </w:p>
    <w:p w14:paraId="08AFD95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D31F80F"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6106314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[51:37 - 51:44] </w:t>
      </w:r>
      <w:r w:rsidRPr="00E73653">
        <w:rPr>
          <w:rFonts w:ascii="Aptos" w:eastAsia="Aptos" w:hAnsi="Aptos" w:cs="Aptos"/>
          <w:color w:val="000000" w:themeColor="text1"/>
          <w:kern w:val="0"/>
          <w:sz w:val="24"/>
          <w:szCs w:val="24"/>
          <w:lang w:eastAsia="ja-JP"/>
          <w14:ligatures w14:val="none"/>
        </w:rPr>
        <w:t>Ok, sí. Existe una sociedad científica que se llama la Sociedad Científica Latinoamericana. La Sociedad de Agroecología, SOCLA.</w:t>
      </w:r>
    </w:p>
    <w:p w14:paraId="459DB58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[51:45 - 51:54] </w:t>
      </w:r>
      <w:r w:rsidRPr="00E73653">
        <w:rPr>
          <w:rFonts w:ascii="Aptos" w:eastAsia="Aptos" w:hAnsi="Aptos" w:cs="Aptos"/>
          <w:color w:val="000000" w:themeColor="text1"/>
          <w:kern w:val="0"/>
          <w:sz w:val="24"/>
          <w:szCs w:val="24"/>
          <w:lang w:eastAsia="ja-JP"/>
          <w14:ligatures w14:val="none"/>
        </w:rPr>
        <w:t>Y entonces, en ese grupo científico hay gente que trabaja agroecología de todos los países de América Latina. Entonces, yo pertenezco a SOCLA desde hace muchos años.</w:t>
      </w:r>
    </w:p>
    <w:p w14:paraId="4E4AE1F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[51:55 - 52:05] </w:t>
      </w:r>
      <w:r w:rsidRPr="00E73653">
        <w:rPr>
          <w:rFonts w:ascii="Aptos" w:eastAsia="Aptos" w:hAnsi="Aptos" w:cs="Aptos"/>
          <w:color w:val="000000" w:themeColor="text1"/>
          <w:kern w:val="0"/>
          <w:sz w:val="24"/>
          <w:szCs w:val="24"/>
          <w:lang w:eastAsia="ja-JP"/>
          <w14:ligatures w14:val="none"/>
        </w:rPr>
        <w:t>Y ahí hacemos congresos también bianuales en distintos países. Y ahí, en esos congresos, he conocido muchos otros colegas que trabajan en agroecología.</w:t>
      </w:r>
    </w:p>
    <w:p w14:paraId="29CC020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[52:05 - 52:15] </w:t>
      </w:r>
      <w:r w:rsidRPr="00E73653">
        <w:rPr>
          <w:rFonts w:ascii="Aptos" w:eastAsia="Aptos" w:hAnsi="Aptos" w:cs="Aptos"/>
          <w:color w:val="000000" w:themeColor="text1"/>
          <w:kern w:val="0"/>
          <w:sz w:val="24"/>
          <w:szCs w:val="24"/>
          <w:lang w:eastAsia="ja-JP"/>
          <w14:ligatures w14:val="none"/>
        </w:rPr>
        <w:t>Entonces, eso es lo que me ha facilitado hacer estos vínculos y conocer gente buenísima en toda América Latina haciendo agroecología. Entonces, es más desde ahí, profesor.</w:t>
      </w:r>
    </w:p>
    <w:p w14:paraId="1277521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[52:15 - 52:21] </w:t>
      </w:r>
      <w:r w:rsidRPr="00E73653">
        <w:rPr>
          <w:rFonts w:ascii="Aptos" w:eastAsia="Aptos" w:hAnsi="Aptos" w:cs="Aptos"/>
          <w:color w:val="000000" w:themeColor="text1"/>
          <w:kern w:val="0"/>
          <w:sz w:val="24"/>
          <w:szCs w:val="24"/>
          <w:lang w:eastAsia="ja-JP"/>
          <w14:ligatures w14:val="none"/>
        </w:rPr>
        <w:t>Desde la Sociedad Científica Latinoamericana de Agroecología, que tenemos una articulación con un muy buen grupo de colegas.</w:t>
      </w:r>
    </w:p>
    <w:p w14:paraId="0695EE84"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40EBF879"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37A80E7A"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lastRenderedPageBreak/>
        <w:t xml:space="preserve">[52:23 - 52:36] </w:t>
      </w:r>
      <w:r w:rsidRPr="00E73653">
        <w:rPr>
          <w:rFonts w:ascii="Aptos" w:eastAsia="Aptos" w:hAnsi="Aptos" w:cs="Aptos"/>
          <w:color w:val="000000" w:themeColor="text1"/>
          <w:kern w:val="0"/>
          <w:sz w:val="24"/>
          <w:szCs w:val="24"/>
          <w:lang w:eastAsia="ja-JP"/>
          <w14:ligatures w14:val="none"/>
        </w:rPr>
        <w:t>Perfecto, perfecto. Bueno, profesor, pues de verdad agradecerle la generosidad que ha tenido con tanta información, proyección, ideas que nos ha dado en esta charla tan interesante.</w:t>
      </w:r>
    </w:p>
    <w:p w14:paraId="454033F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[52:37 - 52:49] </w:t>
      </w:r>
      <w:r w:rsidRPr="00E73653">
        <w:rPr>
          <w:rFonts w:ascii="Aptos" w:eastAsia="Aptos" w:hAnsi="Aptos" w:cs="Aptos"/>
          <w:color w:val="000000" w:themeColor="text1"/>
          <w:kern w:val="0"/>
          <w:sz w:val="24"/>
          <w:szCs w:val="24"/>
          <w:lang w:eastAsia="ja-JP"/>
          <w14:ligatures w14:val="none"/>
        </w:rPr>
        <w:t>Espero que podamos seguir en contacto. Invíteme, de verdad. Yo hago lo posible por estar en el congreso que está organizando. Y si tiene una charla interesante en agroecología, algo así,</w:t>
      </w:r>
    </w:p>
    <w:p w14:paraId="4B1655CF"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[52:49 - 52:53] </w:t>
      </w:r>
      <w:r w:rsidRPr="00E73653">
        <w:rPr>
          <w:rFonts w:ascii="Aptos" w:eastAsia="Aptos" w:hAnsi="Aptos" w:cs="Aptos"/>
          <w:color w:val="000000" w:themeColor="text1"/>
          <w:kern w:val="0"/>
          <w:sz w:val="24"/>
          <w:szCs w:val="24"/>
          <w:lang w:eastAsia="ja-JP"/>
          <w14:ligatures w14:val="none"/>
        </w:rPr>
        <w:t>también me gustaría poderme articular de alguna manera.</w:t>
      </w:r>
    </w:p>
    <w:p w14:paraId="32E6C03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967D10B"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7ECB8A81"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[52:54 - 52:58] </w:t>
      </w:r>
      <w:r w:rsidRPr="00E73653">
        <w:rPr>
          <w:rFonts w:ascii="Aptos" w:eastAsia="Aptos" w:hAnsi="Aptos" w:cs="Aptos"/>
          <w:color w:val="000000" w:themeColor="text1"/>
          <w:kern w:val="0"/>
          <w:sz w:val="24"/>
          <w:szCs w:val="24"/>
          <w:lang w:eastAsia="ja-JP"/>
          <w14:ligatures w14:val="none"/>
        </w:rPr>
        <w:t>Claro que sí, profesor Eduardo. Yo tengo su correo, así que le haré saber de ello.</w:t>
      </w:r>
    </w:p>
    <w:p w14:paraId="618D6C3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97CCBC1"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13A15BD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[52:58 - 53:03] </w:t>
      </w:r>
      <w:r w:rsidRPr="00E73653">
        <w:rPr>
          <w:rFonts w:ascii="Aptos" w:eastAsia="Aptos" w:hAnsi="Aptos" w:cs="Aptos"/>
          <w:color w:val="000000" w:themeColor="text1"/>
          <w:kern w:val="0"/>
          <w:sz w:val="24"/>
          <w:szCs w:val="24"/>
          <w:lang w:eastAsia="ja-JP"/>
          <w14:ligatures w14:val="none"/>
        </w:rPr>
        <w:t>Muchas gracias. Y Grisel, quería preguntarte, ¿tú tendrías algún comentario adicional o pregunta?</w:t>
      </w:r>
    </w:p>
    <w:p w14:paraId="304C3D50"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77D8FE7A"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5AA7750C"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[53:05 - 53:14] </w:t>
      </w:r>
      <w:r w:rsidRPr="00E73653">
        <w:rPr>
          <w:rFonts w:ascii="Aptos" w:eastAsia="Aptos" w:hAnsi="Aptos" w:cs="Aptos"/>
          <w:color w:val="000000" w:themeColor="text1"/>
          <w:kern w:val="0"/>
          <w:sz w:val="24"/>
          <w:szCs w:val="24"/>
          <w:lang w:eastAsia="ja-JP"/>
          <w14:ligatures w14:val="none"/>
        </w:rPr>
        <w:t>Una pregunta. Solo quiero agradecer al doctor por la información tan valiosa que nos dio. Por acceder a esta entrevista. Y pues bueno, estamos en contacto con los resultados.</w:t>
      </w:r>
    </w:p>
    <w:p w14:paraId="65422865"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[53:16 - 53:23] </w:t>
      </w:r>
      <w:r w:rsidRPr="00E73653">
        <w:rPr>
          <w:rFonts w:ascii="Aptos" w:eastAsia="Aptos" w:hAnsi="Aptos" w:cs="Aptos"/>
          <w:color w:val="000000" w:themeColor="text1"/>
          <w:kern w:val="0"/>
          <w:sz w:val="24"/>
          <w:szCs w:val="24"/>
          <w:lang w:eastAsia="ja-JP"/>
          <w14:ligatures w14:val="none"/>
        </w:rPr>
        <w:t>Con muchísimo gusto y voy a estar muy pendiente de lo que resulte de todo este proyecto tan interesante. Les felicito por la iniciativa.</w:t>
      </w:r>
    </w:p>
    <w:p w14:paraId="36149F22"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5029992B"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6E5DAD7"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[53:23 - 53:36] </w:t>
      </w:r>
      <w:r w:rsidRPr="00E73653">
        <w:rPr>
          <w:rFonts w:ascii="Aptos" w:eastAsia="Aptos" w:hAnsi="Aptos" w:cs="Aptos"/>
          <w:color w:val="000000" w:themeColor="text1"/>
          <w:kern w:val="0"/>
          <w:sz w:val="24"/>
          <w:szCs w:val="24"/>
          <w:lang w:eastAsia="ja-JP"/>
          <w14:ligatures w14:val="none"/>
        </w:rPr>
        <w:t>Bueno, Álvaro, pues muchas gracias. Mucha suerte en este tránsito tan difícil en el que están. Y de verdad cuenta con mi apoyo en lo que sea para ese trabajo tan formidable que estás haciendo allá.</w:t>
      </w:r>
    </w:p>
    <w:p w14:paraId="1B094A3E"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[53:36 - 53:40] </w:t>
      </w:r>
      <w:r w:rsidRPr="00E73653">
        <w:rPr>
          <w:rFonts w:ascii="Aptos" w:eastAsia="Aptos" w:hAnsi="Aptos" w:cs="Aptos"/>
          <w:color w:val="000000" w:themeColor="text1"/>
          <w:kern w:val="0"/>
          <w:sz w:val="24"/>
          <w:szCs w:val="24"/>
          <w:lang w:eastAsia="ja-JP"/>
          <w14:ligatures w14:val="none"/>
        </w:rPr>
        <w:t>Y espero que nos volvamos a ver y podamos seguir conduciendo.</w:t>
      </w:r>
    </w:p>
    <w:p w14:paraId="4E71E1B9"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p>
    <w:p w14:paraId="01ED4EB4"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Álvaro</w:t>
      </w:r>
    </w:p>
    <w:p w14:paraId="07F0F05D"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[53:40 - 53:41] </w:t>
      </w:r>
      <w:r w:rsidRPr="00E73653">
        <w:rPr>
          <w:rFonts w:ascii="Aptos" w:eastAsia="Aptos" w:hAnsi="Aptos" w:cs="Aptos"/>
          <w:color w:val="000000" w:themeColor="text1"/>
          <w:kern w:val="0"/>
          <w:sz w:val="24"/>
          <w:szCs w:val="24"/>
          <w:lang w:eastAsia="ja-JP"/>
          <w14:ligatures w14:val="none"/>
        </w:rPr>
        <w:t>Claro que sí.</w:t>
      </w:r>
    </w:p>
    <w:p w14:paraId="4141D044"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p>
    <w:p w14:paraId="14DF9F2E" w14:textId="77777777" w:rsidR="00E73653" w:rsidRPr="00180E5D" w:rsidRDefault="00E73653" w:rsidP="00E73653">
      <w:pPr>
        <w:jc w:val="both"/>
        <w:rPr>
          <w:rFonts w:ascii="Aptos" w:eastAsia="Aptos" w:hAnsi="Aptos" w:cs="Aptos"/>
          <w:b/>
          <w:bCs/>
          <w:color w:val="000000" w:themeColor="text1"/>
          <w:kern w:val="0"/>
          <w:sz w:val="24"/>
          <w:szCs w:val="24"/>
          <w:lang w:eastAsia="ja-JP"/>
          <w14:ligatures w14:val="none"/>
        </w:rPr>
      </w:pPr>
      <w:r w:rsidRPr="00180E5D">
        <w:rPr>
          <w:rFonts w:ascii="Aptos" w:eastAsia="Aptos" w:hAnsi="Aptos" w:cs="Aptos"/>
          <w:b/>
          <w:bCs/>
          <w:color w:val="000000" w:themeColor="text1"/>
          <w:kern w:val="0"/>
          <w:sz w:val="24"/>
          <w:szCs w:val="24"/>
          <w:lang w:eastAsia="ja-JP"/>
          <w14:ligatures w14:val="none"/>
        </w:rPr>
        <w:t>Eduardo</w:t>
      </w:r>
    </w:p>
    <w:p w14:paraId="61EA7423" w14:textId="77777777" w:rsidR="00E73653" w:rsidRPr="00E73653" w:rsidRDefault="00E73653" w:rsidP="00E73653">
      <w:pPr>
        <w:jc w:val="both"/>
        <w:rPr>
          <w:rFonts w:ascii="Aptos" w:eastAsia="Aptos" w:hAnsi="Aptos" w:cs="Aptos"/>
          <w:color w:val="000000" w:themeColor="text1"/>
          <w:kern w:val="0"/>
          <w:sz w:val="24"/>
          <w:szCs w:val="24"/>
          <w:lang w:eastAsia="ja-JP"/>
          <w14:ligatures w14:val="none"/>
        </w:rPr>
      </w:pPr>
      <w:r w:rsidRPr="00CD5271">
        <w:rPr>
          <w:rFonts w:ascii="Aptos" w:eastAsia="Aptos" w:hAnsi="Aptos" w:cs="Aptos"/>
          <w:color w:val="0070C0"/>
          <w:kern w:val="0"/>
          <w:sz w:val="24"/>
          <w:szCs w:val="24"/>
          <w:lang w:eastAsia="ja-JP"/>
          <w14:ligatures w14:val="none"/>
        </w:rPr>
        <w:t xml:space="preserve">[53:41 - 53:42] </w:t>
      </w:r>
      <w:r w:rsidRPr="00E73653">
        <w:rPr>
          <w:rFonts w:ascii="Aptos" w:eastAsia="Aptos" w:hAnsi="Aptos" w:cs="Aptos"/>
          <w:color w:val="000000" w:themeColor="text1"/>
          <w:kern w:val="0"/>
          <w:sz w:val="24"/>
          <w:szCs w:val="24"/>
          <w:lang w:eastAsia="ja-JP"/>
          <w14:ligatures w14:val="none"/>
        </w:rPr>
        <w:t>Bueno, muchas gracias.</w:t>
      </w:r>
    </w:p>
    <w:p w14:paraId="5FE10DFF" w14:textId="63468CE0" w:rsidR="00B33EF7" w:rsidRPr="00E20D58" w:rsidRDefault="00B33EF7" w:rsidP="00E73653">
      <w:pPr>
        <w:jc w:val="both"/>
        <w:rPr>
          <w:rFonts w:ascii="Aptos" w:eastAsia="Aptos" w:hAnsi="Aptos" w:cs="Aptos"/>
          <w:color w:val="000000" w:themeColor="text1"/>
          <w:kern w:val="0"/>
          <w:sz w:val="24"/>
          <w:szCs w:val="24"/>
          <w:lang w:eastAsia="ja-JP"/>
          <w14:ligatures w14:val="none"/>
        </w:rPr>
      </w:pP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5A14"/>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0F74F1"/>
    <w:rsid w:val="00102A8E"/>
    <w:rsid w:val="001076A6"/>
    <w:rsid w:val="00107EAD"/>
    <w:rsid w:val="00111AFC"/>
    <w:rsid w:val="00116F5C"/>
    <w:rsid w:val="00125903"/>
    <w:rsid w:val="00135C29"/>
    <w:rsid w:val="00154C60"/>
    <w:rsid w:val="001566D8"/>
    <w:rsid w:val="00161E18"/>
    <w:rsid w:val="001659CE"/>
    <w:rsid w:val="00180DDE"/>
    <w:rsid w:val="00180E5D"/>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0906"/>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34688"/>
    <w:rsid w:val="00443DA6"/>
    <w:rsid w:val="00446360"/>
    <w:rsid w:val="00451DD3"/>
    <w:rsid w:val="00454690"/>
    <w:rsid w:val="004547BE"/>
    <w:rsid w:val="00454D5E"/>
    <w:rsid w:val="004618F1"/>
    <w:rsid w:val="00480B6C"/>
    <w:rsid w:val="00483F52"/>
    <w:rsid w:val="00487F29"/>
    <w:rsid w:val="004A126F"/>
    <w:rsid w:val="004A3E9D"/>
    <w:rsid w:val="004A62F6"/>
    <w:rsid w:val="004D04C4"/>
    <w:rsid w:val="004E2718"/>
    <w:rsid w:val="004F10AF"/>
    <w:rsid w:val="004F500E"/>
    <w:rsid w:val="005003B3"/>
    <w:rsid w:val="005006F4"/>
    <w:rsid w:val="005072E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34BB"/>
    <w:rsid w:val="00583E2E"/>
    <w:rsid w:val="005878F8"/>
    <w:rsid w:val="005A32FE"/>
    <w:rsid w:val="005C08A5"/>
    <w:rsid w:val="005D5878"/>
    <w:rsid w:val="005E16F3"/>
    <w:rsid w:val="005E182E"/>
    <w:rsid w:val="005E535A"/>
    <w:rsid w:val="005F05D8"/>
    <w:rsid w:val="00615056"/>
    <w:rsid w:val="00622A8E"/>
    <w:rsid w:val="00622C0F"/>
    <w:rsid w:val="00663505"/>
    <w:rsid w:val="006677C9"/>
    <w:rsid w:val="00684C8A"/>
    <w:rsid w:val="006A1172"/>
    <w:rsid w:val="006B2E45"/>
    <w:rsid w:val="006C259A"/>
    <w:rsid w:val="006D1035"/>
    <w:rsid w:val="006D409E"/>
    <w:rsid w:val="006D630F"/>
    <w:rsid w:val="006E5E1D"/>
    <w:rsid w:val="00700A36"/>
    <w:rsid w:val="00701845"/>
    <w:rsid w:val="007139F7"/>
    <w:rsid w:val="00713E7D"/>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056B"/>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0030E"/>
    <w:rsid w:val="00920C96"/>
    <w:rsid w:val="0092569B"/>
    <w:rsid w:val="00935D2D"/>
    <w:rsid w:val="0093770B"/>
    <w:rsid w:val="009407D1"/>
    <w:rsid w:val="0094187A"/>
    <w:rsid w:val="00945A2A"/>
    <w:rsid w:val="00945D47"/>
    <w:rsid w:val="00960ECC"/>
    <w:rsid w:val="009640CB"/>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344F1"/>
    <w:rsid w:val="00B601BE"/>
    <w:rsid w:val="00B61957"/>
    <w:rsid w:val="00B62946"/>
    <w:rsid w:val="00B652F0"/>
    <w:rsid w:val="00B6627D"/>
    <w:rsid w:val="00B67A8C"/>
    <w:rsid w:val="00B716BD"/>
    <w:rsid w:val="00B811C7"/>
    <w:rsid w:val="00B82B80"/>
    <w:rsid w:val="00B85E50"/>
    <w:rsid w:val="00BB3602"/>
    <w:rsid w:val="00BB481E"/>
    <w:rsid w:val="00BB67DA"/>
    <w:rsid w:val="00BC5CEF"/>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30A5"/>
    <w:rsid w:val="00CB458C"/>
    <w:rsid w:val="00CB5D73"/>
    <w:rsid w:val="00CB6563"/>
    <w:rsid w:val="00CC03A6"/>
    <w:rsid w:val="00CC5637"/>
    <w:rsid w:val="00CD209E"/>
    <w:rsid w:val="00CD5271"/>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300"/>
    <w:rsid w:val="00DC05CF"/>
    <w:rsid w:val="00DC0E5C"/>
    <w:rsid w:val="00DC5742"/>
    <w:rsid w:val="00DD551B"/>
    <w:rsid w:val="00DF3CC4"/>
    <w:rsid w:val="00DF7233"/>
    <w:rsid w:val="00DF7F3D"/>
    <w:rsid w:val="00E2037D"/>
    <w:rsid w:val="00E20D58"/>
    <w:rsid w:val="00E23F10"/>
    <w:rsid w:val="00E27578"/>
    <w:rsid w:val="00E32A4E"/>
    <w:rsid w:val="00E33869"/>
    <w:rsid w:val="00E4666B"/>
    <w:rsid w:val="00E52D0E"/>
    <w:rsid w:val="00E63BE4"/>
    <w:rsid w:val="00E67AFB"/>
    <w:rsid w:val="00E715E5"/>
    <w:rsid w:val="00E72DA7"/>
    <w:rsid w:val="00E73653"/>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4B65A214-C485-442B-9E1E-CF9C03A8D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8243</Words>
  <Characters>45339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2026-07-23T01:13:00Z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