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ITCS351 &gt; 2026-03-12 3:06pm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https://universe.roboflow.com/torpat/itcs351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by a Roboflow user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License: CC BY 4.0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