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113D5" w14:textId="78F39DC1" w:rsidR="00D8688A" w:rsidRDefault="00B7402D" w:rsidP="00B7402D">
      <w:pPr>
        <w:spacing w:after="4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7402D">
        <w:rPr>
          <w:rFonts w:ascii="Times New Roman" w:hAnsi="Times New Roman" w:cs="Times New Roman"/>
          <w:b/>
          <w:bCs/>
          <w:sz w:val="24"/>
          <w:szCs w:val="24"/>
        </w:rPr>
        <w:t xml:space="preserve">Daftar </w:t>
      </w: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B7402D">
        <w:rPr>
          <w:rFonts w:ascii="Times New Roman" w:hAnsi="Times New Roman" w:cs="Times New Roman"/>
          <w:b/>
          <w:bCs/>
          <w:sz w:val="24"/>
          <w:szCs w:val="24"/>
        </w:rPr>
        <w:t xml:space="preserve">embagian </w:t>
      </w: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B7402D">
        <w:rPr>
          <w:rFonts w:ascii="Times New Roman" w:hAnsi="Times New Roman" w:cs="Times New Roman"/>
          <w:b/>
          <w:bCs/>
          <w:sz w:val="24"/>
          <w:szCs w:val="24"/>
        </w:rPr>
        <w:t>ugas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693"/>
        <w:gridCol w:w="5386"/>
      </w:tblGrid>
      <w:tr w:rsidR="00B7402D" w14:paraId="4124FCA3" w14:textId="77777777" w:rsidTr="00B7402D">
        <w:tc>
          <w:tcPr>
            <w:tcW w:w="1271" w:type="dxa"/>
          </w:tcPr>
          <w:p w14:paraId="61FCD85E" w14:textId="408E7111" w:rsidR="00B7402D" w:rsidRPr="004155B0" w:rsidRDefault="00B7402D" w:rsidP="00B740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55B0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693" w:type="dxa"/>
          </w:tcPr>
          <w:p w14:paraId="3C05764D" w14:textId="4A918F81" w:rsidR="00B7402D" w:rsidRPr="004155B0" w:rsidRDefault="00B7402D" w:rsidP="00B740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55B0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5386" w:type="dxa"/>
          </w:tcPr>
          <w:p w14:paraId="38982DE2" w14:textId="09E85E0F" w:rsidR="00B7402D" w:rsidRPr="004155B0" w:rsidRDefault="00B7402D" w:rsidP="00B740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55B0">
              <w:rPr>
                <w:rFonts w:ascii="Times New Roman" w:hAnsi="Times New Roman" w:cs="Times New Roman"/>
                <w:sz w:val="24"/>
                <w:szCs w:val="24"/>
              </w:rPr>
              <w:t>Bagian yang dikerjakan</w:t>
            </w:r>
          </w:p>
        </w:tc>
      </w:tr>
      <w:tr w:rsidR="00B7402D" w14:paraId="63C41D87" w14:textId="77777777" w:rsidTr="00B7402D">
        <w:tc>
          <w:tcPr>
            <w:tcW w:w="1271" w:type="dxa"/>
          </w:tcPr>
          <w:p w14:paraId="42FCC245" w14:textId="7D2A35EB" w:rsidR="00B7402D" w:rsidRPr="004155B0" w:rsidRDefault="004155B0" w:rsidP="00B740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55B0">
              <w:rPr>
                <w:rFonts w:ascii="Times New Roman" w:hAnsi="Times New Roman" w:cs="Times New Roman"/>
                <w:sz w:val="24"/>
                <w:szCs w:val="24"/>
              </w:rPr>
              <w:t>13320020</w:t>
            </w:r>
          </w:p>
        </w:tc>
        <w:tc>
          <w:tcPr>
            <w:tcW w:w="2693" w:type="dxa"/>
          </w:tcPr>
          <w:p w14:paraId="75B5AEB9" w14:textId="526AD6D3" w:rsidR="00B7402D" w:rsidRPr="004155B0" w:rsidRDefault="004155B0" w:rsidP="00B740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55B0">
              <w:rPr>
                <w:rFonts w:ascii="Times New Roman" w:hAnsi="Times New Roman" w:cs="Times New Roman"/>
                <w:sz w:val="24"/>
                <w:szCs w:val="24"/>
              </w:rPr>
              <w:t xml:space="preserve">Grace Agnes </w:t>
            </w:r>
            <w:proofErr w:type="spellStart"/>
            <w:r w:rsidRPr="004155B0">
              <w:rPr>
                <w:rFonts w:ascii="Times New Roman" w:hAnsi="Times New Roman" w:cs="Times New Roman"/>
                <w:sz w:val="24"/>
                <w:szCs w:val="24"/>
              </w:rPr>
              <w:t>Kesya</w:t>
            </w:r>
            <w:proofErr w:type="spellEnd"/>
          </w:p>
        </w:tc>
        <w:tc>
          <w:tcPr>
            <w:tcW w:w="5386" w:type="dxa"/>
          </w:tcPr>
          <w:p w14:paraId="55FCF15B" w14:textId="53C318C8" w:rsidR="00B7402D" w:rsidRPr="004155B0" w:rsidRDefault="004155B0" w:rsidP="00B740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155B0">
              <w:rPr>
                <w:rFonts w:ascii="Times New Roman" w:hAnsi="Times New Roman" w:cs="Times New Roman"/>
                <w:sz w:val="24"/>
                <w:szCs w:val="24"/>
              </w:rPr>
              <w:t>Usecase</w:t>
            </w:r>
            <w:proofErr w:type="spellEnd"/>
            <w:r w:rsidRPr="004155B0">
              <w:rPr>
                <w:rFonts w:ascii="Times New Roman" w:hAnsi="Times New Roman" w:cs="Times New Roman"/>
                <w:sz w:val="24"/>
                <w:szCs w:val="24"/>
              </w:rPr>
              <w:t xml:space="preserve">  Diagram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Usecase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Scenario</w:t>
            </w:r>
          </w:p>
        </w:tc>
      </w:tr>
      <w:tr w:rsidR="00B7402D" w14:paraId="7BBB3804" w14:textId="77777777" w:rsidTr="00B7402D">
        <w:tc>
          <w:tcPr>
            <w:tcW w:w="1271" w:type="dxa"/>
          </w:tcPr>
          <w:p w14:paraId="75ADAC57" w14:textId="67FB5490" w:rsidR="00B7402D" w:rsidRPr="004155B0" w:rsidRDefault="004155B0" w:rsidP="00B740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55B0">
              <w:rPr>
                <w:rFonts w:ascii="Times New Roman" w:hAnsi="Times New Roman" w:cs="Times New Roman"/>
                <w:sz w:val="24"/>
                <w:szCs w:val="24"/>
              </w:rPr>
              <w:t>13320023</w:t>
            </w:r>
          </w:p>
        </w:tc>
        <w:tc>
          <w:tcPr>
            <w:tcW w:w="2693" w:type="dxa"/>
          </w:tcPr>
          <w:p w14:paraId="22B97FD1" w14:textId="04DF6C7C" w:rsidR="00B7402D" w:rsidRPr="004155B0" w:rsidRDefault="004155B0" w:rsidP="00B740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55B0">
              <w:rPr>
                <w:rFonts w:ascii="Times New Roman" w:hAnsi="Times New Roman" w:cs="Times New Roman"/>
                <w:sz w:val="24"/>
                <w:szCs w:val="24"/>
              </w:rPr>
              <w:t>Paul Martin Parsaulian Nainggolan</w:t>
            </w:r>
          </w:p>
        </w:tc>
        <w:tc>
          <w:tcPr>
            <w:tcW w:w="5386" w:type="dxa"/>
          </w:tcPr>
          <w:p w14:paraId="4169324B" w14:textId="376C2E2E" w:rsidR="00B7402D" w:rsidRPr="004155B0" w:rsidRDefault="004155B0" w:rsidP="00B740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55B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Business Process Model and </w:t>
            </w:r>
            <w:proofErr w:type="gramStart"/>
            <w:r w:rsidRPr="004155B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Notation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 Entity</w:t>
            </w:r>
            <w:proofErr w:type="gram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Relationship Diagram</w:t>
            </w:r>
          </w:p>
        </w:tc>
      </w:tr>
      <w:tr w:rsidR="00B7402D" w14:paraId="0564E9E8" w14:textId="77777777" w:rsidTr="00B7402D">
        <w:tc>
          <w:tcPr>
            <w:tcW w:w="1271" w:type="dxa"/>
          </w:tcPr>
          <w:p w14:paraId="5860EA50" w14:textId="3C594F09" w:rsidR="00B7402D" w:rsidRPr="004155B0" w:rsidRDefault="004155B0" w:rsidP="00B740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13320006</w:t>
            </w:r>
          </w:p>
        </w:tc>
        <w:tc>
          <w:tcPr>
            <w:tcW w:w="2693" w:type="dxa"/>
          </w:tcPr>
          <w:p w14:paraId="1909D874" w14:textId="388F9723" w:rsidR="00B7402D" w:rsidRPr="004155B0" w:rsidRDefault="004155B0" w:rsidP="00B740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Bryan Oliver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Batuara</w:t>
            </w:r>
            <w:proofErr w:type="spellEnd"/>
          </w:p>
        </w:tc>
        <w:tc>
          <w:tcPr>
            <w:tcW w:w="5386" w:type="dxa"/>
          </w:tcPr>
          <w:p w14:paraId="29C1A85E" w14:textId="2895CE75" w:rsidR="00B7402D" w:rsidRPr="004155B0" w:rsidRDefault="004155B0" w:rsidP="00B740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Bab 1 Introduction, Sejarah Perubahan</w:t>
            </w:r>
          </w:p>
        </w:tc>
      </w:tr>
      <w:tr w:rsidR="00B7402D" w14:paraId="7F8B65E0" w14:textId="77777777" w:rsidTr="00B7402D">
        <w:tc>
          <w:tcPr>
            <w:tcW w:w="1271" w:type="dxa"/>
          </w:tcPr>
          <w:p w14:paraId="0B6E0EE6" w14:textId="4DF4E049" w:rsidR="00B7402D" w:rsidRPr="004155B0" w:rsidRDefault="004155B0" w:rsidP="00B740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13320034</w:t>
            </w:r>
          </w:p>
        </w:tc>
        <w:tc>
          <w:tcPr>
            <w:tcW w:w="2693" w:type="dxa"/>
          </w:tcPr>
          <w:p w14:paraId="183E4814" w14:textId="77966F3D" w:rsidR="00B7402D" w:rsidRPr="004155B0" w:rsidRDefault="004155B0" w:rsidP="00B740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Fajar Maliki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Sianipar</w:t>
            </w:r>
            <w:proofErr w:type="spellEnd"/>
          </w:p>
        </w:tc>
        <w:tc>
          <w:tcPr>
            <w:tcW w:w="5386" w:type="dxa"/>
          </w:tcPr>
          <w:p w14:paraId="285FD56C" w14:textId="1BFBA4E3" w:rsidR="00B7402D" w:rsidRPr="004155B0" w:rsidRDefault="004155B0" w:rsidP="00B740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Summary</w:t>
            </w:r>
          </w:p>
        </w:tc>
      </w:tr>
      <w:tr w:rsidR="004155B0" w14:paraId="6C12D8C6" w14:textId="77777777" w:rsidTr="00B7402D">
        <w:tc>
          <w:tcPr>
            <w:tcW w:w="1271" w:type="dxa"/>
          </w:tcPr>
          <w:p w14:paraId="2F59E0A1" w14:textId="4608A490" w:rsidR="004155B0" w:rsidRPr="004155B0" w:rsidRDefault="004155B0" w:rsidP="0041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13322039</w:t>
            </w:r>
          </w:p>
        </w:tc>
        <w:tc>
          <w:tcPr>
            <w:tcW w:w="2693" w:type="dxa"/>
          </w:tcPr>
          <w:p w14:paraId="260B5383" w14:textId="6F62C297" w:rsidR="004155B0" w:rsidRPr="004155B0" w:rsidRDefault="004155B0" w:rsidP="0041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Antonel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Manurung</w:t>
            </w:r>
            <w:proofErr w:type="spellEnd"/>
          </w:p>
        </w:tc>
        <w:tc>
          <w:tcPr>
            <w:tcW w:w="5386" w:type="dxa"/>
          </w:tcPr>
          <w:p w14:paraId="1B8F85F5" w14:textId="3AD01477" w:rsidR="004155B0" w:rsidRPr="004155B0" w:rsidRDefault="004155B0" w:rsidP="004155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F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low Diagram</w:t>
            </w:r>
          </w:p>
        </w:tc>
      </w:tr>
    </w:tbl>
    <w:p w14:paraId="43590E27" w14:textId="77777777" w:rsidR="00B7402D" w:rsidRPr="00B7402D" w:rsidRDefault="00B7402D" w:rsidP="00B7402D"/>
    <w:sectPr w:rsidR="00B7402D" w:rsidRPr="00B740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02D"/>
    <w:rsid w:val="000C7E7C"/>
    <w:rsid w:val="0023201F"/>
    <w:rsid w:val="00252247"/>
    <w:rsid w:val="003B0210"/>
    <w:rsid w:val="004155B0"/>
    <w:rsid w:val="0059011F"/>
    <w:rsid w:val="005F5436"/>
    <w:rsid w:val="00702D94"/>
    <w:rsid w:val="008023BE"/>
    <w:rsid w:val="008E3774"/>
    <w:rsid w:val="009424C8"/>
    <w:rsid w:val="00A214A8"/>
    <w:rsid w:val="00A7447A"/>
    <w:rsid w:val="00A91503"/>
    <w:rsid w:val="00AB57E9"/>
    <w:rsid w:val="00B7402D"/>
    <w:rsid w:val="00B95B82"/>
    <w:rsid w:val="00C51B04"/>
    <w:rsid w:val="00C765A8"/>
    <w:rsid w:val="00D8688A"/>
    <w:rsid w:val="00E1686E"/>
    <w:rsid w:val="00F20E45"/>
    <w:rsid w:val="00F6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D9309"/>
  <w15:chartTrackingRefBased/>
  <w15:docId w15:val="{58443B86-98EA-4A95-8404-2F7F9CED1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4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Vinny Sihombing</dc:creator>
  <cp:keywords/>
  <dc:description/>
  <cp:lastModifiedBy>Paul Martin Parsaulian Nainggolan</cp:lastModifiedBy>
  <cp:revision>2</cp:revision>
  <dcterms:created xsi:type="dcterms:W3CDTF">2021-01-08T03:48:00Z</dcterms:created>
  <dcterms:modified xsi:type="dcterms:W3CDTF">2021-01-08T08:36:00Z</dcterms:modified>
</cp:coreProperties>
</file>