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1.0" w:type="dxa"/>
        <w:jc w:val="center"/>
        <w:tblLayout w:type="fixed"/>
        <w:tblLook w:val="0000"/>
      </w:tblPr>
      <w:tblGrid>
        <w:gridCol w:w="10151"/>
        <w:tblGridChange w:id="0">
          <w:tblGrid>
            <w:gridCol w:w="10151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Schoolbook" w:cs="Century Schoolbook" w:eastAsia="Century Schoolbook" w:hAnsi="Century Schoolbook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федеральное государственное бюджетное образовательное учреждение высшего образования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2"/>
                <w:szCs w:val="22"/>
                <w:rtl w:val="0"/>
              </w:rPr>
              <w:t xml:space="preserve">«Российский экономический университет имени Г.В. Плеханова»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925"/>
              <w:tblGridChange w:id="0">
                <w:tblGrid>
                  <w:gridCol w:w="9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Московский приборостроительный техникум</w:t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(наименование подразделения СПО)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 (вид, этап практики) практике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ПП.01.01</w:t>
      </w:r>
    </w:p>
    <w:p w:rsidR="00000000" w:rsidDel="00000000" w:rsidP="00000000" w:rsidRDefault="00000000" w:rsidRPr="00000000" w14:paraId="0000000C">
      <w:pPr>
        <w:widowControl w:val="0"/>
        <w:pBdr>
          <w:bottom w:color="000000" w:space="1" w:sz="4" w:val="single"/>
        </w:pBdr>
        <w:tabs>
          <w:tab w:val="left" w:pos="99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модулей программного обеспечения для компьютерных систем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индекс по УП и наименование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Профессионального модуля ПМ.01 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ind w:left="-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модулей программного обеспечения для компьютерных систем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индекс по УП и наименование профессионального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 09.02.07 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pos="9923"/>
              </w:tabs>
              <w:ind w:left="-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«Информационные системы и программирование» Квалификация: «Программист»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код и наименование специальности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Студент</w:t>
        <w:tab/>
        <w:t xml:space="preserve">________________________          _______________________________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                                               подпись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фамилия, имя, 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</w:t>
        <w:tab/>
        <w:t xml:space="preserve">________________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Руководитель по практической подготовке от профильной организации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Должность, название профильной организации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___________________________               ______________________________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                                               подпись                                                  фамилия, имя, 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М.П.</w:t>
        <w:tab/>
        <w:tab/>
        <w:tab/>
        <w:tab/>
        <w:tab/>
        <w:tab/>
        <w:t xml:space="preserve">            </w:t>
        <w:tab/>
        <w:tab/>
        <w:t xml:space="preserve"> «____» _________ 20_ года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Руководитель по практической подготовке от техникума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___________________________               ____________________________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                                  подпись                                                           фамилия, имя, 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«____» _________ 20_ года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