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1A2E007D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C23963">
              <w:rPr>
                <w:rFonts w:cstheme="minorHAnsi"/>
                <w:b w:val="0"/>
                <w:color w:val="000000" w:themeColor="text1"/>
                <w:lang w:val="it-IT"/>
              </w:rPr>
              <w:t>04-04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75A479ED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="00C23963" w:rsidRPr="00C23963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30061B1C" w14:textId="423E2B58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="00C23963" w:rsidRPr="00C23963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5373718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C23963">
              <w:rPr>
                <w:color w:val="000000" w:themeColor="text1"/>
              </w:rPr>
              <w:t>ESS001</w:t>
            </w:r>
          </w:p>
          <w:p w14:paraId="7D593ED7" w14:textId="4C219A6B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C23963" w:rsidRPr="00C23963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369D5DA6" w:rsidR="00A64F4D" w:rsidRPr="00AF066E" w:rsidRDefault="00130FFD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639CDE66" w:rsidR="00A64F4D" w:rsidRPr="00AF066E" w:rsidRDefault="00717021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37535CE7" w:rsidR="00A64F4D" w:rsidRPr="00AF066E" w:rsidRDefault="00130FFD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39818049" w:rsidR="00A64F4D" w:rsidRPr="00AF066E" w:rsidRDefault="00A64F4D" w:rsidP="00A0316A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>:</w:t>
            </w:r>
            <w:r w:rsidR="00357713">
              <w:rPr>
                <w:color w:val="000000" w:themeColor="text1"/>
              </w:rPr>
              <w:t xml:space="preserve"> </w:t>
            </w:r>
            <w:proofErr w:type="spellStart"/>
            <w:r w:rsidR="00717021">
              <w:rPr>
                <w:color w:val="000000" w:themeColor="text1"/>
              </w:rPr>
              <w:t>Thompson</w:t>
            </w:r>
            <w:proofErr w:type="spellEnd"/>
            <w:r w:rsidR="00717021">
              <w:rPr>
                <w:color w:val="000000" w:themeColor="text1"/>
              </w:rPr>
              <w:t xml:space="preserve"> Modelo TG784N</w:t>
            </w:r>
            <w:r w:rsidR="00E14E45">
              <w:rPr>
                <w:rFonts w:eastAsia="Times New Roman" w:cs="Arial"/>
                <w:bCs/>
                <w:color w:val="000000" w:themeColor="text1"/>
                <w:lang w:eastAsia="pt-PT"/>
              </w:rPr>
              <w:t xml:space="preserve"> 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3C4969C7" w:rsidR="00A64F4D" w:rsidRPr="00AF066E" w:rsidRDefault="00A64F4D" w:rsidP="00130FFD">
            <w:pPr>
              <w:tabs>
                <w:tab w:val="center" w:pos="5132"/>
              </w:tabs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C23963">
              <w:rPr>
                <w:color w:val="000000" w:themeColor="text1"/>
              </w:rPr>
              <w:t xml:space="preserve">Router de Internet da Operadora </w:t>
            </w:r>
            <w:r w:rsidR="006F0193">
              <w:rPr>
                <w:color w:val="000000" w:themeColor="text1"/>
              </w:rPr>
              <w:t>MEO</w:t>
            </w:r>
            <w:r w:rsidR="00130FFD">
              <w:rPr>
                <w:color w:val="000000" w:themeColor="text1"/>
              </w:rPr>
              <w:tab/>
            </w:r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71F63E00" w:rsidR="00D329BB" w:rsidRPr="00AF066E" w:rsidRDefault="00D329BB" w:rsidP="008819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DE PORTAS: </w:t>
            </w:r>
            <w:r w:rsidR="006B0B58">
              <w:rPr>
                <w:color w:val="000000" w:themeColor="text1"/>
              </w:rPr>
              <w:t xml:space="preserve">inclui um </w:t>
            </w:r>
            <w:proofErr w:type="spellStart"/>
            <w:r w:rsidR="006B0B58">
              <w:rPr>
                <w:color w:val="000000" w:themeColor="text1"/>
              </w:rPr>
              <w:t>switc</w:t>
            </w:r>
            <w:r w:rsidR="008819ED">
              <w:rPr>
                <w:color w:val="000000" w:themeColor="text1"/>
              </w:rPr>
              <w:t>h</w:t>
            </w:r>
            <w:proofErr w:type="spellEnd"/>
            <w:r w:rsidR="008819ED">
              <w:rPr>
                <w:color w:val="000000" w:themeColor="text1"/>
              </w:rPr>
              <w:t xml:space="preserve"> de 4 </w:t>
            </w:r>
            <w:r w:rsidR="006B0B58">
              <w:rPr>
                <w:color w:val="000000" w:themeColor="text1"/>
              </w:rPr>
              <w:t>portas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5C91CAFF" w:rsidR="00A64F4D" w:rsidRPr="00AF066E" w:rsidRDefault="00A64F4D" w:rsidP="006B0B58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717021">
              <w:rPr>
                <w:color w:val="000000" w:themeColor="text1"/>
              </w:rPr>
              <w:t>10.2.1.L</w:t>
            </w:r>
            <w:r w:rsidR="00E14E45">
              <w:rPr>
                <w:color w:val="000000" w:themeColor="text1"/>
              </w:rPr>
              <w:t xml:space="preserve"> (atualizado)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39A77ACF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FD7381">
              <w:rPr>
                <w:color w:val="000000" w:themeColor="text1"/>
              </w:rPr>
              <w:t>192.168.1.1</w:t>
            </w:r>
            <w:r w:rsidR="00717021">
              <w:rPr>
                <w:color w:val="000000" w:themeColor="text1"/>
              </w:rPr>
              <w:t>254</w:t>
            </w:r>
            <w:r w:rsidR="006F0193">
              <w:rPr>
                <w:color w:val="000000" w:themeColor="text1"/>
              </w:rPr>
              <w:t>/24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67F7A93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FD7381">
              <w:rPr>
                <w:color w:val="000000" w:themeColor="text1"/>
              </w:rPr>
              <w:t>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68C430A6" w14:textId="00BEF25B" w:rsidR="00710324" w:rsidRPr="00710324" w:rsidRDefault="00275ACB" w:rsidP="00710324">
      <w:pPr>
        <w:spacing w:after="0" w:line="240" w:lineRule="auto"/>
        <w:jc w:val="left"/>
        <w:rPr>
          <w:rFonts w:eastAsia="Times New Roman" w:cs="Times New Roman"/>
          <w:lang w:eastAsia="pt-PT"/>
        </w:rPr>
      </w:pPr>
      <w:r w:rsidRPr="00AF066E">
        <w:rPr>
          <w:color w:val="000000" w:themeColor="text1"/>
        </w:rPr>
        <w:br w:type="page"/>
      </w:r>
    </w:p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1AE10FD" w:rsidR="00AF066E" w:rsidRPr="00AF066E" w:rsidRDefault="001953C3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PAR002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357CA0BF" w:rsidR="007C6035" w:rsidRPr="00AF066E" w:rsidRDefault="007C6035" w:rsidP="001953C3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9D7B3D">
              <w:rPr>
                <w:color w:val="000000" w:themeColor="text1"/>
              </w:rPr>
              <w:t>MEO</w:t>
            </w:r>
            <w:bookmarkStart w:id="2" w:name="_GoBack"/>
            <w:bookmarkEnd w:id="2"/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74E042DF" w:rsidR="007C6035" w:rsidRPr="00AF066E" w:rsidRDefault="007C6035" w:rsidP="008464DD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8464DD">
              <w:rPr>
                <w:rFonts w:cstheme="minorHAnsi"/>
                <w:color w:val="000000" w:themeColor="text1"/>
              </w:rPr>
              <w:t>P</w:t>
            </w:r>
            <w:r w:rsidR="003C085B">
              <w:rPr>
                <w:rFonts w:cstheme="minorHAnsi"/>
                <w:color w:val="000000" w:themeColor="text1"/>
              </w:rPr>
              <w:t>rotocolado</w:t>
            </w:r>
          </w:p>
        </w:tc>
      </w:tr>
      <w:tr w:rsidR="007C6035" w:rsidRPr="00AF066E" w14:paraId="328734A7" w14:textId="77777777" w:rsidTr="003C085B">
        <w:trPr>
          <w:gridAfter w:val="1"/>
          <w:wAfter w:w="141" w:type="dxa"/>
          <w:trHeight w:val="472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198EC8FD" w:rsidR="007C6035" w:rsidRPr="00AF066E" w:rsidRDefault="007C6035" w:rsidP="001953C3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9D7B3D">
              <w:rPr>
                <w:color w:val="000000" w:themeColor="text1"/>
              </w:rPr>
              <w:t>808205020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02117669" w:rsidR="007C6035" w:rsidRPr="00AF066E" w:rsidRDefault="007C6035" w:rsidP="001953C3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953C3">
              <w:rPr>
                <w:color w:val="000000" w:themeColor="text1"/>
              </w:rPr>
              <w:t>365/</w:t>
            </w:r>
            <w:r w:rsidR="001C6ED7">
              <w:rPr>
                <w:color w:val="000000" w:themeColor="text1"/>
              </w:rPr>
              <w:t>7/24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7B3D">
              <w:rPr>
                <w:color w:val="000000" w:themeColor="text1"/>
              </w:rPr>
            </w:r>
            <w:r w:rsidR="009D7B3D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725A2"/>
    <w:rsid w:val="00275ACB"/>
    <w:rsid w:val="00283ABF"/>
    <w:rsid w:val="00343447"/>
    <w:rsid w:val="00357713"/>
    <w:rsid w:val="003C085B"/>
    <w:rsid w:val="00534EB1"/>
    <w:rsid w:val="006B0B58"/>
    <w:rsid w:val="006F0193"/>
    <w:rsid w:val="00710324"/>
    <w:rsid w:val="00717021"/>
    <w:rsid w:val="007C6035"/>
    <w:rsid w:val="008464DD"/>
    <w:rsid w:val="008819ED"/>
    <w:rsid w:val="009D7B3D"/>
    <w:rsid w:val="009F0ED6"/>
    <w:rsid w:val="00A0316A"/>
    <w:rsid w:val="00A64F4D"/>
    <w:rsid w:val="00AF066E"/>
    <w:rsid w:val="00B30D8E"/>
    <w:rsid w:val="00B81C2C"/>
    <w:rsid w:val="00BF34E9"/>
    <w:rsid w:val="00C16F44"/>
    <w:rsid w:val="00C23963"/>
    <w:rsid w:val="00C57535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18</cp:revision>
  <dcterms:created xsi:type="dcterms:W3CDTF">2018-03-29T09:15:00Z</dcterms:created>
  <dcterms:modified xsi:type="dcterms:W3CDTF">2018-06-26T19:37:00Z</dcterms:modified>
</cp:coreProperties>
</file>