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122" w:type="pct"/>
        <w:tblCellMar>
          <w:left w:w="0" w:type="dxa"/>
          <w:bottom w:w="115" w:type="dxa"/>
          <w:right w:w="0" w:type="dxa"/>
        </w:tblCellMar>
        <w:tblLook w:val="04A0" w:firstRow="1" w:lastRow="0" w:firstColumn="1" w:lastColumn="0" w:noHBand="0" w:noVBand="1"/>
        <w:tblDescription w:val="Layout table for name, contact info, and objective"/>
      </w:tblPr>
      <w:tblGrid>
        <w:gridCol w:w="9588"/>
      </w:tblGrid>
      <w:tr w:rsidR="00692703" w:rsidRPr="00CF1A49" w14:paraId="0FD4D3AE" w14:textId="77777777" w:rsidTr="00CC0E1E">
        <w:trPr>
          <w:trHeight w:hRule="exact" w:val="1184"/>
        </w:trPr>
        <w:tc>
          <w:tcPr>
            <w:tcW w:w="9588" w:type="dxa"/>
            <w:tcMar>
              <w:top w:w="0" w:type="dxa"/>
              <w:bottom w:w="0" w:type="dxa"/>
            </w:tcMar>
          </w:tcPr>
          <w:p w14:paraId="1B694C8A" w14:textId="59385838" w:rsidR="00692703" w:rsidRPr="00161393" w:rsidRDefault="00DB5DC0" w:rsidP="00913946">
            <w:pPr>
              <w:pStyle w:val="Title"/>
              <w:rPr>
                <w:sz w:val="48"/>
                <w:szCs w:val="48"/>
              </w:rPr>
            </w:pPr>
            <w:bookmarkStart w:id="0" w:name="_Hlk71544328"/>
            <w:bookmarkStart w:id="1" w:name="_Hlk71544449"/>
            <w:bookmarkStart w:id="2" w:name="_GoBack"/>
            <w:r w:rsidRPr="00161393">
              <w:rPr>
                <w:caps w:val="0"/>
                <w:sz w:val="48"/>
                <w:szCs w:val="48"/>
              </w:rPr>
              <w:t xml:space="preserve">Vinay Kumar </w:t>
            </w:r>
            <w:r w:rsidRPr="00161393">
              <w:rPr>
                <w:rStyle w:val="IntenseEmphasis"/>
                <w:caps w:val="0"/>
                <w:sz w:val="48"/>
                <w:szCs w:val="48"/>
              </w:rPr>
              <w:t>S</w:t>
            </w:r>
          </w:p>
          <w:bookmarkEnd w:id="2"/>
          <w:p w14:paraId="31AA064D" w14:textId="35874E52" w:rsidR="00692703" w:rsidRPr="00CF1A49" w:rsidRDefault="00161393" w:rsidP="00913946">
            <w:pPr>
              <w:pStyle w:val="ContactInfo"/>
              <w:contextualSpacing w:val="0"/>
            </w:pPr>
            <w:r>
              <w:t>Phone</w:t>
            </w:r>
            <w:r w:rsidR="00692703" w:rsidRPr="00CF1A49">
              <w:t xml:space="preserve"> </w:t>
            </w:r>
            <w:sdt>
              <w:sdtPr>
                <w:alias w:val="Divider dot:"/>
                <w:tag w:val="Divider dot:"/>
                <w:id w:val="-1459182552"/>
                <w:placeholder>
                  <w:docPart w:val="919F03628A804533A39DB06D49AD6602"/>
                </w:placeholder>
                <w:temporary/>
                <w:showingPlcHdr/>
                <w15:appearance w15:val="hidden"/>
              </w:sdtPr>
              <w:sdtEndPr/>
              <w:sdtContent>
                <w:r w:rsidR="00692703" w:rsidRPr="00CF1A49">
                  <w:t>·</w:t>
                </w:r>
              </w:sdtContent>
            </w:sdt>
            <w:r w:rsidR="00692703" w:rsidRPr="00CF1A49">
              <w:t xml:space="preserve"> </w:t>
            </w:r>
            <w:r>
              <w:t>9632528870</w:t>
            </w:r>
          </w:p>
          <w:p w14:paraId="62C08C57" w14:textId="6E38125B" w:rsidR="00692703" w:rsidRPr="00CF1A49" w:rsidRDefault="00947ACC" w:rsidP="00913946">
            <w:pPr>
              <w:pStyle w:val="ContactInfoEmphasis"/>
              <w:contextualSpacing w:val="0"/>
            </w:pPr>
            <w:sdt>
              <w:sdtPr>
                <w:alias w:val="Enter email:"/>
                <w:tag w:val="Enter email:"/>
                <w:id w:val="1154873695"/>
                <w:placeholder>
                  <w:docPart w:val="EC944F3EFDC0450AA577E144D5EBFB0E"/>
                </w:placeholder>
                <w:temporary/>
                <w:showingPlcHdr/>
                <w15:appearance w15:val="hidden"/>
              </w:sdtPr>
              <w:sdtEndPr/>
              <w:sdtContent>
                <w:r w:rsidR="00C57FC6" w:rsidRPr="00CF1A49">
                  <w:t>Email</w:t>
                </w:r>
              </w:sdtContent>
            </w:sdt>
            <w:r w:rsidR="00692703" w:rsidRPr="00CF1A49">
              <w:t xml:space="preserve"> </w:t>
            </w:r>
            <w:sdt>
              <w:sdtPr>
                <w:alias w:val="Divider dot:"/>
                <w:tag w:val="Divider dot:"/>
                <w:id w:val="759871761"/>
                <w:placeholder>
                  <w:docPart w:val="500BE63DE68A4C22AAD6BBE27762F2D3"/>
                </w:placeholder>
                <w:temporary/>
                <w:showingPlcHdr/>
                <w15:appearance w15:val="hidden"/>
              </w:sdtPr>
              <w:sdtEndPr/>
              <w:sdtContent>
                <w:r w:rsidR="00692703" w:rsidRPr="00CF1A49">
                  <w:t>·</w:t>
                </w:r>
              </w:sdtContent>
            </w:sdt>
            <w:r w:rsidR="00692703" w:rsidRPr="00CF1A49">
              <w:t xml:space="preserve"> </w:t>
            </w:r>
            <w:r w:rsidR="00161393">
              <w:t>Vinay.kcyb1010@gmail.com</w:t>
            </w:r>
          </w:p>
        </w:tc>
      </w:tr>
      <w:tr w:rsidR="009571D8" w:rsidRPr="00CF1A49" w14:paraId="3387B5DD" w14:textId="77777777" w:rsidTr="00CC0E1E">
        <w:trPr>
          <w:trHeight w:val="3285"/>
        </w:trPr>
        <w:tc>
          <w:tcPr>
            <w:tcW w:w="9588" w:type="dxa"/>
            <w:tcMar>
              <w:top w:w="432" w:type="dxa"/>
            </w:tcMar>
          </w:tcPr>
          <w:p w14:paraId="2FEDDDFE" w14:textId="77777777" w:rsidR="001755A8" w:rsidRDefault="001755A8" w:rsidP="00913946">
            <w:pPr>
              <w:contextualSpacing w:val="0"/>
            </w:pPr>
          </w:p>
          <w:p w14:paraId="278389C9" w14:textId="77777777" w:rsidR="00161393" w:rsidRPr="00C4713B" w:rsidRDefault="00161393" w:rsidP="00161393">
            <w:pPr>
              <w:spacing w:line="235" w:lineRule="auto"/>
              <w:ind w:left="20" w:right="20"/>
              <w:jc w:val="both"/>
              <w:rPr>
                <w:rFonts w:ascii="Times New Roman" w:eastAsia="Times New Roman" w:hAnsi="Times New Roman"/>
              </w:rPr>
            </w:pPr>
            <w:r w:rsidRPr="00C4713B">
              <w:rPr>
                <w:rFonts w:ascii="Times New Roman" w:eastAsia="Times New Roman" w:hAnsi="Times New Roman"/>
              </w:rPr>
              <w:t>Aspiring to be a Security Engineer with effectively utilize my skills and abilities in an organization’s Information Security practice aligning Security within business processes and technologies ensuring Compliance, addressing Business &amp; Operational Risks and Protection of Information Assets.</w:t>
            </w:r>
          </w:p>
          <w:p w14:paraId="6098B4C4" w14:textId="77777777" w:rsidR="00161393" w:rsidRDefault="00161393" w:rsidP="00913946">
            <w:pPr>
              <w:contextualSpacing w:val="0"/>
            </w:pPr>
          </w:p>
          <w:p w14:paraId="2133E32F" w14:textId="77777777" w:rsidR="00161393" w:rsidRDefault="00161393" w:rsidP="00161393">
            <w:pPr>
              <w:spacing w:line="0" w:lineRule="atLeast"/>
              <w:rPr>
                <w:rFonts w:ascii="Times New Roman" w:eastAsia="Times New Roman" w:hAnsi="Times New Roman"/>
                <w:b/>
                <w:sz w:val="24"/>
              </w:rPr>
            </w:pPr>
            <w:r w:rsidRPr="00C4713B">
              <w:rPr>
                <w:rFonts w:ascii="Times New Roman" w:eastAsia="Times New Roman" w:hAnsi="Times New Roman"/>
                <w:b/>
                <w:sz w:val="24"/>
              </w:rPr>
              <w:t>SUMMARY</w:t>
            </w:r>
          </w:p>
          <w:p w14:paraId="160E02DC" w14:textId="77777777" w:rsidR="00161393" w:rsidRDefault="00161393" w:rsidP="00913946">
            <w:pPr>
              <w:contextualSpacing w:val="0"/>
            </w:pPr>
          </w:p>
          <w:p w14:paraId="0AE3DCED" w14:textId="34C56DFF" w:rsidR="005878CC" w:rsidRPr="005B5001" w:rsidRDefault="005878CC" w:rsidP="005878CC">
            <w:pPr>
              <w:numPr>
                <w:ilvl w:val="0"/>
                <w:numId w:val="14"/>
              </w:numPr>
              <w:tabs>
                <w:tab w:val="left" w:pos="380"/>
              </w:tabs>
              <w:spacing w:line="216" w:lineRule="auto"/>
              <w:ind w:left="380" w:right="20" w:hanging="360"/>
              <w:rPr>
                <w:rFonts w:ascii="Symbol" w:eastAsia="Symbol" w:hAnsi="Symbol"/>
                <w:sz w:val="24"/>
              </w:rPr>
            </w:pPr>
            <w:r w:rsidRPr="00C4713B">
              <w:rPr>
                <w:rFonts w:ascii="Times New Roman" w:eastAsia="Times New Roman" w:hAnsi="Times New Roman"/>
              </w:rPr>
              <w:t xml:space="preserve">Total </w:t>
            </w:r>
            <w:r w:rsidR="00E4573D">
              <w:rPr>
                <w:rFonts w:ascii="Times New Roman" w:eastAsia="Times New Roman" w:hAnsi="Times New Roman"/>
              </w:rPr>
              <w:t>8</w:t>
            </w:r>
            <w:r>
              <w:rPr>
                <w:rFonts w:ascii="Times New Roman" w:eastAsia="Times New Roman" w:hAnsi="Times New Roman"/>
              </w:rPr>
              <w:t xml:space="preserve"> </w:t>
            </w:r>
            <w:r w:rsidRPr="00C4713B">
              <w:rPr>
                <w:rFonts w:ascii="Times New Roman" w:eastAsia="Times New Roman" w:hAnsi="Times New Roman"/>
              </w:rPr>
              <w:t xml:space="preserve">years of experience and </w:t>
            </w:r>
            <w:r w:rsidR="00E4573D">
              <w:rPr>
                <w:rFonts w:ascii="Times New Roman" w:eastAsia="Times New Roman" w:hAnsi="Times New Roman"/>
              </w:rPr>
              <w:t>7</w:t>
            </w:r>
            <w:r w:rsidRPr="00C4713B">
              <w:rPr>
                <w:rFonts w:ascii="Times New Roman" w:eastAsia="Times New Roman" w:hAnsi="Times New Roman"/>
              </w:rPr>
              <w:t xml:space="preserve"> years of relevant experience in </w:t>
            </w:r>
            <w:r>
              <w:rPr>
                <w:rFonts w:ascii="Times New Roman" w:eastAsia="Times New Roman" w:hAnsi="Times New Roman"/>
              </w:rPr>
              <w:t xml:space="preserve">Security operation center (SOC), Incident response management &amp; </w:t>
            </w:r>
            <w:r w:rsidRPr="00C4713B">
              <w:rPr>
                <w:rFonts w:ascii="Times New Roman" w:eastAsia="Times New Roman" w:hAnsi="Times New Roman"/>
              </w:rPr>
              <w:t>Security Information and Event Management (SIEM)</w:t>
            </w:r>
            <w:r>
              <w:rPr>
                <w:rFonts w:ascii="Times New Roman" w:eastAsia="Times New Roman" w:hAnsi="Times New Roman"/>
              </w:rPr>
              <w:t>.</w:t>
            </w:r>
          </w:p>
          <w:p w14:paraId="5181317E" w14:textId="77777777" w:rsidR="005B5001" w:rsidRPr="005878CC" w:rsidRDefault="005B5001" w:rsidP="005B5001">
            <w:pPr>
              <w:tabs>
                <w:tab w:val="left" w:pos="380"/>
              </w:tabs>
              <w:spacing w:line="216" w:lineRule="auto"/>
              <w:ind w:left="380" w:right="20"/>
              <w:rPr>
                <w:rFonts w:ascii="Symbol" w:eastAsia="Symbol" w:hAnsi="Symbol"/>
                <w:sz w:val="24"/>
              </w:rPr>
            </w:pPr>
          </w:p>
          <w:p w14:paraId="4A35117B" w14:textId="77777777" w:rsidR="005B5001" w:rsidRPr="005B5001" w:rsidRDefault="005B5001" w:rsidP="005878CC">
            <w:pPr>
              <w:numPr>
                <w:ilvl w:val="0"/>
                <w:numId w:val="14"/>
              </w:numPr>
              <w:tabs>
                <w:tab w:val="left" w:pos="380"/>
              </w:tabs>
              <w:spacing w:line="216" w:lineRule="auto"/>
              <w:ind w:left="380" w:right="20" w:hanging="360"/>
              <w:rPr>
                <w:rFonts w:ascii="Symbol" w:eastAsia="Symbol" w:hAnsi="Symbol"/>
                <w:sz w:val="24"/>
              </w:rPr>
            </w:pPr>
            <w:r w:rsidRPr="00A75C4D">
              <w:rPr>
                <w:rFonts w:ascii="Times New Roman" w:eastAsia="Times New Roman" w:hAnsi="Times New Roman"/>
              </w:rPr>
              <w:t xml:space="preserve">Proficient Knowledge </w:t>
            </w:r>
            <w:r>
              <w:rPr>
                <w:rFonts w:ascii="Times New Roman" w:eastAsia="Times New Roman" w:hAnsi="Times New Roman"/>
              </w:rPr>
              <w:t xml:space="preserve">and experience </w:t>
            </w:r>
            <w:r w:rsidRPr="00A75C4D">
              <w:rPr>
                <w:rFonts w:ascii="Times New Roman" w:eastAsia="Times New Roman" w:hAnsi="Times New Roman"/>
              </w:rPr>
              <w:t>in Endpoint Security Products</w:t>
            </w:r>
            <w:r>
              <w:rPr>
                <w:rFonts w:ascii="Times New Roman" w:eastAsia="Times New Roman" w:hAnsi="Times New Roman"/>
              </w:rPr>
              <w:t xml:space="preserve"> (EDR), </w:t>
            </w:r>
            <w:proofErr w:type="spellStart"/>
            <w:r>
              <w:rPr>
                <w:rFonts w:ascii="Times New Roman" w:eastAsia="Times New Roman" w:hAnsi="Times New Roman"/>
              </w:rPr>
              <w:t>ArcSight</w:t>
            </w:r>
            <w:proofErr w:type="spellEnd"/>
            <w:r>
              <w:rPr>
                <w:rFonts w:ascii="Times New Roman" w:eastAsia="Times New Roman" w:hAnsi="Times New Roman"/>
              </w:rPr>
              <w:t xml:space="preserve"> &amp; </w:t>
            </w:r>
            <w:proofErr w:type="spellStart"/>
            <w:r>
              <w:rPr>
                <w:rFonts w:ascii="Times New Roman" w:eastAsia="Times New Roman" w:hAnsi="Times New Roman"/>
              </w:rPr>
              <w:t>QRadar</w:t>
            </w:r>
            <w:proofErr w:type="spellEnd"/>
          </w:p>
          <w:p w14:paraId="7B3DF5B4" w14:textId="5E247C2C" w:rsidR="005878CC" w:rsidRDefault="005B5001" w:rsidP="005B5001">
            <w:pPr>
              <w:tabs>
                <w:tab w:val="left" w:pos="380"/>
              </w:tabs>
              <w:spacing w:line="216" w:lineRule="auto"/>
              <w:ind w:right="20"/>
              <w:rPr>
                <w:rFonts w:ascii="Times New Roman" w:eastAsia="Times New Roman" w:hAnsi="Times New Roman"/>
              </w:rPr>
            </w:pPr>
            <w:r>
              <w:rPr>
                <w:rFonts w:ascii="Times New Roman" w:eastAsia="Times New Roman" w:hAnsi="Times New Roman"/>
              </w:rPr>
              <w:t xml:space="preserve">       (</w:t>
            </w:r>
            <w:r w:rsidRPr="00A75C4D">
              <w:rPr>
                <w:rFonts w:ascii="Times New Roman" w:eastAsia="Times New Roman" w:hAnsi="Times New Roman"/>
              </w:rPr>
              <w:t>SIEM</w:t>
            </w:r>
            <w:r>
              <w:rPr>
                <w:rFonts w:ascii="Times New Roman" w:eastAsia="Times New Roman" w:hAnsi="Times New Roman"/>
              </w:rPr>
              <w:t>), privilege access management (</w:t>
            </w:r>
            <w:proofErr w:type="spellStart"/>
            <w:r w:rsidR="00C5760C">
              <w:rPr>
                <w:rFonts w:ascii="Times New Roman" w:eastAsia="Times New Roman" w:hAnsi="Times New Roman"/>
              </w:rPr>
              <w:t>BeyondTrust</w:t>
            </w:r>
            <w:proofErr w:type="spellEnd"/>
            <w:r>
              <w:rPr>
                <w:rFonts w:ascii="Times New Roman" w:eastAsia="Times New Roman" w:hAnsi="Times New Roman"/>
              </w:rPr>
              <w:t>).</w:t>
            </w:r>
          </w:p>
          <w:p w14:paraId="2BC62C08" w14:textId="6C9400CD" w:rsidR="005B5001" w:rsidRDefault="005B5001" w:rsidP="005B5001">
            <w:pPr>
              <w:tabs>
                <w:tab w:val="left" w:pos="380"/>
              </w:tabs>
              <w:spacing w:line="216" w:lineRule="auto"/>
              <w:ind w:right="20"/>
              <w:rPr>
                <w:rFonts w:ascii="Times New Roman" w:eastAsia="Times New Roman" w:hAnsi="Times New Roman"/>
              </w:rPr>
            </w:pPr>
          </w:p>
          <w:p w14:paraId="222A4977" w14:textId="1490E456" w:rsidR="00285659" w:rsidRDefault="005B5001" w:rsidP="00285659">
            <w:pPr>
              <w:numPr>
                <w:ilvl w:val="0"/>
                <w:numId w:val="15"/>
              </w:numPr>
              <w:tabs>
                <w:tab w:val="left" w:pos="380"/>
              </w:tabs>
              <w:spacing w:line="216" w:lineRule="auto"/>
              <w:ind w:right="20"/>
              <w:rPr>
                <w:rFonts w:ascii="Times New Roman" w:eastAsia="Times New Roman" w:hAnsi="Times New Roman"/>
              </w:rPr>
            </w:pPr>
            <w:r>
              <w:rPr>
                <w:rFonts w:ascii="Times New Roman" w:eastAsia="Times New Roman" w:hAnsi="Times New Roman"/>
              </w:rPr>
              <w:t xml:space="preserve"> Experience in Vulnerability assessment management, preparing Key risk </w:t>
            </w:r>
            <w:r w:rsidR="00CC0E1E">
              <w:rPr>
                <w:rFonts w:ascii="Times New Roman" w:eastAsia="Times New Roman" w:hAnsi="Times New Roman"/>
              </w:rPr>
              <w:t>indicator (</w:t>
            </w:r>
            <w:r>
              <w:rPr>
                <w:rFonts w:ascii="Times New Roman" w:eastAsia="Times New Roman" w:hAnsi="Times New Roman"/>
              </w:rPr>
              <w:t>KRI) dashboard.</w:t>
            </w:r>
          </w:p>
          <w:p w14:paraId="15948266" w14:textId="77777777" w:rsidR="00285659" w:rsidRDefault="00285659" w:rsidP="00285659">
            <w:pPr>
              <w:tabs>
                <w:tab w:val="left" w:pos="380"/>
              </w:tabs>
              <w:spacing w:line="216" w:lineRule="auto"/>
              <w:ind w:right="20"/>
              <w:rPr>
                <w:rFonts w:ascii="Times New Roman" w:eastAsia="Times New Roman" w:hAnsi="Times New Roman"/>
              </w:rPr>
            </w:pPr>
          </w:p>
          <w:p w14:paraId="34E2DA6B" w14:textId="77777777" w:rsidR="00285659" w:rsidRDefault="00285659" w:rsidP="00285659">
            <w:pPr>
              <w:numPr>
                <w:ilvl w:val="0"/>
                <w:numId w:val="15"/>
              </w:numPr>
              <w:tabs>
                <w:tab w:val="left" w:pos="380"/>
              </w:tabs>
              <w:spacing w:line="216" w:lineRule="auto"/>
              <w:ind w:right="20"/>
              <w:rPr>
                <w:rFonts w:ascii="Times New Roman" w:eastAsia="Times New Roman" w:hAnsi="Times New Roman"/>
              </w:rPr>
            </w:pPr>
            <w:r>
              <w:rPr>
                <w:rFonts w:ascii="Times New Roman" w:eastAsia="Times New Roman" w:hAnsi="Times New Roman"/>
              </w:rPr>
              <w:t xml:space="preserve">Managing team of </w:t>
            </w:r>
            <w:r w:rsidR="006E53FE">
              <w:rPr>
                <w:rFonts w:ascii="Times New Roman" w:eastAsia="Times New Roman" w:hAnsi="Times New Roman"/>
              </w:rPr>
              <w:t>3</w:t>
            </w:r>
            <w:r>
              <w:rPr>
                <w:rFonts w:ascii="Times New Roman" w:eastAsia="Times New Roman" w:hAnsi="Times New Roman"/>
              </w:rPr>
              <w:t xml:space="preserve"> members and we work together to manage Vulnerabilities assessment for all                                internal servers.</w:t>
            </w:r>
          </w:p>
          <w:p w14:paraId="0028BBDC" w14:textId="77777777" w:rsidR="00C5760C" w:rsidRDefault="00C5760C" w:rsidP="00C5760C">
            <w:pPr>
              <w:pStyle w:val="ListParagraph"/>
              <w:rPr>
                <w:rFonts w:ascii="Times New Roman" w:eastAsia="Times New Roman" w:hAnsi="Times New Roman"/>
              </w:rPr>
            </w:pPr>
          </w:p>
          <w:p w14:paraId="5303C766" w14:textId="77777777" w:rsidR="00C5760C" w:rsidRDefault="00C5760C" w:rsidP="00285659">
            <w:pPr>
              <w:numPr>
                <w:ilvl w:val="0"/>
                <w:numId w:val="15"/>
              </w:numPr>
              <w:tabs>
                <w:tab w:val="left" w:pos="380"/>
              </w:tabs>
              <w:spacing w:line="216" w:lineRule="auto"/>
              <w:ind w:right="20"/>
              <w:rPr>
                <w:rFonts w:ascii="Times New Roman" w:eastAsia="Times New Roman" w:hAnsi="Times New Roman"/>
              </w:rPr>
            </w:pPr>
            <w:r>
              <w:rPr>
                <w:rFonts w:ascii="Times New Roman" w:eastAsia="Times New Roman" w:hAnsi="Times New Roman"/>
              </w:rPr>
              <w:t>Experience in privilege access management implementation, On-boarding assets into PAM,</w:t>
            </w:r>
          </w:p>
          <w:p w14:paraId="72C9672A" w14:textId="2EAD5EDD" w:rsidR="00C5760C" w:rsidRPr="00285659" w:rsidRDefault="00C5760C" w:rsidP="00C5760C">
            <w:pPr>
              <w:tabs>
                <w:tab w:val="left" w:pos="380"/>
              </w:tabs>
              <w:spacing w:line="216" w:lineRule="auto"/>
              <w:ind w:right="20"/>
              <w:rPr>
                <w:rFonts w:ascii="Times New Roman" w:eastAsia="Times New Roman" w:hAnsi="Times New Roman"/>
              </w:rPr>
            </w:pPr>
            <w:r>
              <w:rPr>
                <w:rFonts w:ascii="Times New Roman" w:eastAsia="Times New Roman" w:hAnsi="Times New Roman"/>
              </w:rPr>
              <w:t xml:space="preserve"> PMUL (Privilege management for Unix and Linux) and AD Bridging.</w:t>
            </w:r>
          </w:p>
        </w:tc>
      </w:tr>
      <w:tr w:rsidR="00CC0E1E" w:rsidRPr="00CF1A49" w14:paraId="6DBDAA42" w14:textId="77777777" w:rsidTr="00CC0E1E">
        <w:trPr>
          <w:trHeight w:val="244"/>
        </w:trPr>
        <w:tc>
          <w:tcPr>
            <w:tcW w:w="9588" w:type="dxa"/>
            <w:tcMar>
              <w:top w:w="432" w:type="dxa"/>
            </w:tcMar>
          </w:tcPr>
          <w:bookmarkEnd w:id="1" w:displacedByCustomXml="next"/>
          <w:bookmarkStart w:id="3" w:name="_Hlk71544460" w:displacedByCustomXml="next"/>
          <w:sdt>
            <w:sdtPr>
              <w:alias w:val="Skills:"/>
              <w:tag w:val="Skills:"/>
              <w:id w:val="-301306758"/>
              <w:placeholder>
                <w:docPart w:val="8C1DFD4973084105841EFB442EE78EFB"/>
              </w:placeholder>
              <w:temporary/>
              <w:showingPlcHdr/>
              <w15:appearance w15:val="hidden"/>
            </w:sdtPr>
            <w:sdtEndPr/>
            <w:sdtContent>
              <w:p w14:paraId="31FBD9ED" w14:textId="77777777" w:rsidR="00CC0E1E" w:rsidRPr="00CF1A49" w:rsidRDefault="00CC0E1E" w:rsidP="00CC0E1E">
                <w:pPr>
                  <w:pStyle w:val="Heading1"/>
                  <w:outlineLvl w:val="0"/>
                </w:pPr>
                <w:r w:rsidRPr="00CF1A49">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4794"/>
              <w:gridCol w:w="4794"/>
            </w:tblGrid>
            <w:tr w:rsidR="00CC0E1E" w:rsidRPr="006E1507" w14:paraId="15B33CEF" w14:textId="77777777" w:rsidTr="00266438">
              <w:trPr>
                <w:trHeight w:val="68"/>
              </w:trPr>
              <w:tc>
                <w:tcPr>
                  <w:tcW w:w="4675" w:type="dxa"/>
                </w:tcPr>
                <w:p w14:paraId="25E43A5B" w14:textId="69CF9D59" w:rsidR="00CC0E1E" w:rsidRPr="00E34E63" w:rsidRDefault="00CC0E1E" w:rsidP="00CC0E1E">
                  <w:pPr>
                    <w:pStyle w:val="ListBullet"/>
                    <w:contextualSpacing w:val="0"/>
                    <w:rPr>
                      <w:rFonts w:ascii="Times New Roman" w:eastAsia="Times New Roman" w:hAnsi="Times New Roman"/>
                    </w:rPr>
                  </w:pPr>
                  <w:r w:rsidRPr="00E34E63">
                    <w:rPr>
                      <w:rFonts w:ascii="Times New Roman" w:eastAsia="Times New Roman" w:hAnsi="Times New Roman"/>
                    </w:rPr>
                    <w:t>SIEM (</w:t>
                  </w:r>
                  <w:proofErr w:type="spellStart"/>
                  <w:r w:rsidRPr="00E34E63">
                    <w:rPr>
                      <w:rFonts w:ascii="Times New Roman" w:eastAsia="Times New Roman" w:hAnsi="Times New Roman"/>
                    </w:rPr>
                    <w:t>ArcSight</w:t>
                  </w:r>
                  <w:proofErr w:type="spellEnd"/>
                  <w:r w:rsidRPr="00E34E63">
                    <w:rPr>
                      <w:rFonts w:ascii="Times New Roman" w:eastAsia="Times New Roman" w:hAnsi="Times New Roman"/>
                    </w:rPr>
                    <w:t xml:space="preserve"> &amp; </w:t>
                  </w:r>
                  <w:proofErr w:type="spellStart"/>
                  <w:r w:rsidRPr="00E34E63">
                    <w:rPr>
                      <w:rFonts w:ascii="Times New Roman" w:eastAsia="Times New Roman" w:hAnsi="Times New Roman"/>
                    </w:rPr>
                    <w:t>QRadar</w:t>
                  </w:r>
                  <w:proofErr w:type="spellEnd"/>
                  <w:r w:rsidRPr="00E34E63">
                    <w:rPr>
                      <w:rFonts w:ascii="Times New Roman" w:eastAsia="Times New Roman" w:hAnsi="Times New Roman"/>
                    </w:rPr>
                    <w:t xml:space="preserve">) </w:t>
                  </w:r>
                </w:p>
                <w:p w14:paraId="02929305" w14:textId="790C52C0" w:rsidR="00CC0E1E" w:rsidRDefault="00CC0E1E" w:rsidP="00CC0E1E">
                  <w:pPr>
                    <w:pStyle w:val="ListBullet"/>
                    <w:contextualSpacing w:val="0"/>
                    <w:rPr>
                      <w:rFonts w:ascii="Times New Roman" w:eastAsia="Times New Roman" w:hAnsi="Times New Roman"/>
                    </w:rPr>
                  </w:pPr>
                  <w:r w:rsidRPr="00E34E63">
                    <w:rPr>
                      <w:rFonts w:ascii="Times New Roman" w:eastAsia="Times New Roman" w:hAnsi="Times New Roman"/>
                    </w:rPr>
                    <w:t>EDR (Endpoint detection &amp; response)</w:t>
                  </w:r>
                </w:p>
                <w:p w14:paraId="68CF993E" w14:textId="759DC9FB" w:rsidR="00C5760C" w:rsidRPr="00C5760C" w:rsidRDefault="00C5760C" w:rsidP="00C5760C">
                  <w:pPr>
                    <w:pStyle w:val="ListBullet"/>
                    <w:contextualSpacing w:val="0"/>
                    <w:rPr>
                      <w:rFonts w:ascii="Times New Roman" w:eastAsia="Times New Roman" w:hAnsi="Times New Roman"/>
                    </w:rPr>
                  </w:pPr>
                  <w:r w:rsidRPr="00E34E63">
                    <w:rPr>
                      <w:rFonts w:ascii="Times New Roman" w:eastAsia="Times New Roman" w:hAnsi="Times New Roman"/>
                    </w:rPr>
                    <w:t>PAM (</w:t>
                  </w:r>
                  <w:proofErr w:type="spellStart"/>
                  <w:r>
                    <w:rPr>
                      <w:rFonts w:ascii="Times New Roman" w:eastAsia="Times New Roman" w:hAnsi="Times New Roman"/>
                    </w:rPr>
                    <w:t>BeyondTrust</w:t>
                  </w:r>
                  <w:proofErr w:type="spellEnd"/>
                  <w:r w:rsidRPr="00E34E63">
                    <w:rPr>
                      <w:rFonts w:ascii="Times New Roman" w:eastAsia="Times New Roman" w:hAnsi="Times New Roman"/>
                    </w:rPr>
                    <w:t>)</w:t>
                  </w:r>
                </w:p>
                <w:p w14:paraId="7E59E39F" w14:textId="736526D8" w:rsidR="00CC0E1E" w:rsidRPr="00E34E63" w:rsidRDefault="00CC0E1E" w:rsidP="00CC0E1E">
                  <w:pPr>
                    <w:pStyle w:val="ListBullet"/>
                    <w:contextualSpacing w:val="0"/>
                    <w:rPr>
                      <w:rFonts w:ascii="Times New Roman" w:eastAsia="Times New Roman" w:hAnsi="Times New Roman"/>
                    </w:rPr>
                  </w:pPr>
                  <w:proofErr w:type="spellStart"/>
                  <w:r w:rsidRPr="00E34E63">
                    <w:rPr>
                      <w:rFonts w:ascii="Times New Roman" w:eastAsia="Times New Roman" w:hAnsi="Times New Roman"/>
                    </w:rPr>
                    <w:t>Trendmicro</w:t>
                  </w:r>
                  <w:proofErr w:type="spellEnd"/>
                </w:p>
                <w:p w14:paraId="475ED8D5" w14:textId="77777777" w:rsidR="00CC0E1E" w:rsidRPr="00E34E63" w:rsidRDefault="00CC0E1E" w:rsidP="00CC0E1E">
                  <w:pPr>
                    <w:pStyle w:val="ListBullet"/>
                    <w:contextualSpacing w:val="0"/>
                    <w:rPr>
                      <w:rFonts w:ascii="Times New Roman" w:eastAsia="Times New Roman" w:hAnsi="Times New Roman"/>
                    </w:rPr>
                  </w:pPr>
                  <w:proofErr w:type="spellStart"/>
                  <w:r w:rsidRPr="00E34E63">
                    <w:rPr>
                      <w:rFonts w:ascii="Times New Roman" w:eastAsia="Times New Roman" w:hAnsi="Times New Roman"/>
                    </w:rPr>
                    <w:t>Proofpoint</w:t>
                  </w:r>
                  <w:proofErr w:type="spellEnd"/>
                </w:p>
                <w:p w14:paraId="7E157751" w14:textId="5D838F66" w:rsidR="00CC0E1E" w:rsidRPr="00E34E63" w:rsidRDefault="00CC0E1E" w:rsidP="00CC0E1E">
                  <w:pPr>
                    <w:pStyle w:val="ListBullet"/>
                    <w:contextualSpacing w:val="0"/>
                    <w:rPr>
                      <w:rFonts w:ascii="Times New Roman" w:eastAsia="Times New Roman" w:hAnsi="Times New Roman"/>
                    </w:rPr>
                  </w:pPr>
                  <w:r w:rsidRPr="00E34E63">
                    <w:rPr>
                      <w:rFonts w:ascii="Times New Roman" w:eastAsia="Times New Roman" w:hAnsi="Times New Roman"/>
                    </w:rPr>
                    <w:t>Malware analysis</w:t>
                  </w:r>
                </w:p>
                <w:p w14:paraId="1B211705" w14:textId="0EF77405" w:rsidR="00F5352E" w:rsidRPr="00E34E63" w:rsidRDefault="00F5352E" w:rsidP="00CC0E1E">
                  <w:pPr>
                    <w:pStyle w:val="ListBullet"/>
                    <w:contextualSpacing w:val="0"/>
                    <w:rPr>
                      <w:rFonts w:ascii="Times New Roman" w:eastAsia="Times New Roman" w:hAnsi="Times New Roman"/>
                    </w:rPr>
                  </w:pPr>
                  <w:r w:rsidRPr="00E34E63">
                    <w:rPr>
                      <w:rFonts w:ascii="Times New Roman" w:eastAsia="Times New Roman" w:hAnsi="Times New Roman"/>
                    </w:rPr>
                    <w:t>Email analysis</w:t>
                  </w:r>
                </w:p>
                <w:p w14:paraId="3F9F860E" w14:textId="1ACB2349" w:rsidR="00CC0E1E" w:rsidRPr="006E1507" w:rsidRDefault="00CC0E1E" w:rsidP="00CC0E1E">
                  <w:pPr>
                    <w:pStyle w:val="ListBullet"/>
                    <w:numPr>
                      <w:ilvl w:val="0"/>
                      <w:numId w:val="0"/>
                    </w:numPr>
                    <w:ind w:left="360"/>
                    <w:contextualSpacing w:val="0"/>
                  </w:pPr>
                </w:p>
              </w:tc>
              <w:tc>
                <w:tcPr>
                  <w:tcW w:w="4675" w:type="dxa"/>
                  <w:tcMar>
                    <w:left w:w="360" w:type="dxa"/>
                  </w:tcMar>
                </w:tcPr>
                <w:p w14:paraId="65E6AE7C" w14:textId="0197C7F9" w:rsidR="00CC0E1E" w:rsidRPr="00E34E63" w:rsidRDefault="00CC0E1E" w:rsidP="00CC0E1E">
                  <w:pPr>
                    <w:pStyle w:val="ListBullet"/>
                    <w:contextualSpacing w:val="0"/>
                    <w:rPr>
                      <w:rFonts w:ascii="Times New Roman" w:eastAsia="Times New Roman" w:hAnsi="Times New Roman"/>
                    </w:rPr>
                  </w:pPr>
                  <w:proofErr w:type="spellStart"/>
                  <w:r w:rsidRPr="00E34E63">
                    <w:rPr>
                      <w:rFonts w:ascii="Times New Roman" w:eastAsia="Times New Roman" w:hAnsi="Times New Roman"/>
                    </w:rPr>
                    <w:t>Zscaler</w:t>
                  </w:r>
                  <w:proofErr w:type="spellEnd"/>
                  <w:r w:rsidRPr="00E34E63">
                    <w:rPr>
                      <w:rFonts w:ascii="Times New Roman" w:eastAsia="Times New Roman" w:hAnsi="Times New Roman"/>
                    </w:rPr>
                    <w:t xml:space="preserve"> </w:t>
                  </w:r>
                </w:p>
                <w:p w14:paraId="5DC0BE5C" w14:textId="39302A79" w:rsidR="00CC0E1E" w:rsidRPr="00E34E63" w:rsidRDefault="00CC0E1E" w:rsidP="00CC0E1E">
                  <w:pPr>
                    <w:pStyle w:val="ListBullet"/>
                    <w:contextualSpacing w:val="0"/>
                    <w:rPr>
                      <w:rFonts w:ascii="Times New Roman" w:eastAsia="Times New Roman" w:hAnsi="Times New Roman"/>
                    </w:rPr>
                  </w:pPr>
                  <w:r w:rsidRPr="00E34E63">
                    <w:rPr>
                      <w:rFonts w:ascii="Times New Roman" w:eastAsia="Times New Roman" w:hAnsi="Times New Roman"/>
                    </w:rPr>
                    <w:t>Tenable</w:t>
                  </w:r>
                </w:p>
                <w:p w14:paraId="4BE250B6" w14:textId="77777777" w:rsidR="00CC0E1E" w:rsidRPr="00E34E63" w:rsidRDefault="00CC0E1E" w:rsidP="00CC0E1E">
                  <w:pPr>
                    <w:pStyle w:val="ListBullet"/>
                    <w:contextualSpacing w:val="0"/>
                    <w:rPr>
                      <w:rFonts w:ascii="Times New Roman" w:eastAsia="Times New Roman" w:hAnsi="Times New Roman"/>
                    </w:rPr>
                  </w:pPr>
                  <w:r w:rsidRPr="00E34E63">
                    <w:rPr>
                      <w:rFonts w:ascii="Times New Roman" w:eastAsia="Times New Roman" w:hAnsi="Times New Roman"/>
                    </w:rPr>
                    <w:t>AD Audit plus</w:t>
                  </w:r>
                </w:p>
                <w:p w14:paraId="3962FAA8" w14:textId="77777777" w:rsidR="00CC0E1E" w:rsidRPr="002B619C" w:rsidRDefault="00CC0E1E" w:rsidP="00CC0E1E">
                  <w:pPr>
                    <w:pStyle w:val="ListBullet"/>
                    <w:contextualSpacing w:val="0"/>
                  </w:pPr>
                  <w:r w:rsidRPr="00E34E63">
                    <w:rPr>
                      <w:rFonts w:ascii="Times New Roman" w:eastAsia="Times New Roman" w:hAnsi="Times New Roman"/>
                    </w:rPr>
                    <w:t>Service now</w:t>
                  </w:r>
                </w:p>
                <w:p w14:paraId="4653BE2A" w14:textId="590E6522" w:rsidR="002B619C" w:rsidRPr="006E1507" w:rsidRDefault="002B619C" w:rsidP="00CC0E1E">
                  <w:pPr>
                    <w:pStyle w:val="ListBullet"/>
                    <w:contextualSpacing w:val="0"/>
                  </w:pPr>
                  <w:r>
                    <w:t>WAF(</w:t>
                  </w:r>
                  <w:proofErr w:type="spellStart"/>
                  <w:r>
                    <w:t>Cloudflare</w:t>
                  </w:r>
                  <w:proofErr w:type="spellEnd"/>
                  <w:r>
                    <w:t>)</w:t>
                  </w:r>
                </w:p>
              </w:tc>
            </w:tr>
            <w:bookmarkEnd w:id="3"/>
          </w:tbl>
          <w:p w14:paraId="3DC5F10F" w14:textId="77777777" w:rsidR="00CC0E1E" w:rsidRDefault="00CC0E1E" w:rsidP="00913946"/>
        </w:tc>
      </w:tr>
    </w:tbl>
    <w:p w14:paraId="78589FA5" w14:textId="77777777" w:rsidR="004E01EB" w:rsidRPr="00CF1A49" w:rsidRDefault="00947ACC" w:rsidP="004E01EB">
      <w:pPr>
        <w:pStyle w:val="Heading1"/>
      </w:pPr>
      <w:sdt>
        <w:sdtPr>
          <w:alias w:val="Experience:"/>
          <w:tag w:val="Experience:"/>
          <w:id w:val="-1983300934"/>
          <w:placeholder>
            <w:docPart w:val="4BDB0CFF38C3456ABBA1B6965608D1D9"/>
          </w:placeholder>
          <w:temporary/>
          <w:showingPlcHdr/>
          <w15:appearance w15:val="hidden"/>
        </w:sdtPr>
        <w:sdtEndPr/>
        <w:sdtContent>
          <w:r w:rsidR="004E01EB"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14:paraId="5630FC04" w14:textId="77777777" w:rsidTr="00D66A52">
        <w:tc>
          <w:tcPr>
            <w:tcW w:w="9355" w:type="dxa"/>
          </w:tcPr>
          <w:p w14:paraId="7AF17E44" w14:textId="581E9296" w:rsidR="001D0BF1" w:rsidRPr="00C07C46" w:rsidRDefault="00CC0E1E" w:rsidP="001D0BF1">
            <w:pPr>
              <w:pStyle w:val="Heading3"/>
              <w:contextualSpacing w:val="0"/>
              <w:outlineLvl w:val="2"/>
              <w:rPr>
                <w:rFonts w:eastAsiaTheme="minorHAnsi" w:cstheme="minorBidi"/>
                <w:b w:val="0"/>
                <w:caps w:val="0"/>
                <w:szCs w:val="22"/>
              </w:rPr>
            </w:pPr>
            <w:r w:rsidRPr="00C07C46">
              <w:rPr>
                <w:rFonts w:eastAsiaTheme="minorHAnsi" w:cstheme="minorBidi"/>
                <w:b w:val="0"/>
                <w:caps w:val="0"/>
                <w:szCs w:val="22"/>
              </w:rPr>
              <w:t>Nov 2018- Present</w:t>
            </w:r>
            <w:r w:rsidR="001D0BF1" w:rsidRPr="00C07C46">
              <w:rPr>
                <w:rFonts w:eastAsiaTheme="minorHAnsi" w:cstheme="minorBidi"/>
                <w:b w:val="0"/>
                <w:caps w:val="0"/>
                <w:szCs w:val="22"/>
              </w:rPr>
              <w:t xml:space="preserve"> </w:t>
            </w:r>
          </w:p>
          <w:p w14:paraId="0DE55125" w14:textId="78AB2CC6" w:rsidR="00F5352E" w:rsidRPr="00C07C46" w:rsidRDefault="00FB47AD" w:rsidP="001D0BF1">
            <w:pPr>
              <w:pStyle w:val="Heading2"/>
              <w:contextualSpacing w:val="0"/>
              <w:outlineLvl w:val="1"/>
              <w:rPr>
                <w:rFonts w:eastAsiaTheme="minorHAnsi" w:cstheme="minorBidi"/>
                <w:b w:val="0"/>
                <w:caps w:val="0"/>
                <w:color w:val="595959" w:themeColor="text1" w:themeTint="A6"/>
                <w:sz w:val="22"/>
                <w:szCs w:val="22"/>
              </w:rPr>
            </w:pPr>
            <w:r>
              <w:rPr>
                <w:rFonts w:eastAsiaTheme="minorHAnsi" w:cstheme="minorBidi"/>
                <w:b w:val="0"/>
                <w:caps w:val="0"/>
                <w:color w:val="595959" w:themeColor="text1" w:themeTint="A6"/>
                <w:sz w:val="22"/>
                <w:szCs w:val="22"/>
              </w:rPr>
              <w:t>Information Security officer</w:t>
            </w:r>
          </w:p>
          <w:p w14:paraId="65143017" w14:textId="2C47498E" w:rsidR="00F5352E" w:rsidRPr="00C07C46" w:rsidRDefault="00FB64C4" w:rsidP="001D0BF1">
            <w:pPr>
              <w:pStyle w:val="Heading2"/>
              <w:contextualSpacing w:val="0"/>
              <w:outlineLvl w:val="1"/>
              <w:rPr>
                <w:rFonts w:eastAsiaTheme="minorHAnsi" w:cstheme="minorBidi"/>
                <w:caps w:val="0"/>
                <w:smallCaps/>
                <w:sz w:val="22"/>
                <w:szCs w:val="22"/>
              </w:rPr>
            </w:pPr>
            <w:proofErr w:type="spellStart"/>
            <w:r>
              <w:rPr>
                <w:rFonts w:eastAsiaTheme="minorHAnsi" w:cstheme="minorBidi"/>
                <w:caps w:val="0"/>
                <w:smallCaps/>
                <w:sz w:val="22"/>
                <w:szCs w:val="22"/>
              </w:rPr>
              <w:t>Alshaya</w:t>
            </w:r>
            <w:proofErr w:type="spellEnd"/>
            <w:r>
              <w:rPr>
                <w:rFonts w:eastAsiaTheme="minorHAnsi" w:cstheme="minorBidi"/>
                <w:caps w:val="0"/>
                <w:smallCaps/>
                <w:sz w:val="22"/>
                <w:szCs w:val="22"/>
              </w:rPr>
              <w:t xml:space="preserve"> outsourcing India </w:t>
            </w:r>
            <w:proofErr w:type="spellStart"/>
            <w:r>
              <w:rPr>
                <w:rFonts w:eastAsiaTheme="minorHAnsi" w:cstheme="minorBidi"/>
                <w:caps w:val="0"/>
                <w:smallCaps/>
                <w:sz w:val="22"/>
                <w:szCs w:val="22"/>
              </w:rPr>
              <w:t>pvt</w:t>
            </w:r>
            <w:proofErr w:type="spellEnd"/>
            <w:r>
              <w:rPr>
                <w:rFonts w:eastAsiaTheme="minorHAnsi" w:cstheme="minorBidi"/>
                <w:caps w:val="0"/>
                <w:smallCaps/>
                <w:sz w:val="22"/>
                <w:szCs w:val="22"/>
              </w:rPr>
              <w:t xml:space="preserve"> ltd</w:t>
            </w:r>
          </w:p>
          <w:p w14:paraId="0E57E89D" w14:textId="77777777" w:rsidR="00F5352E" w:rsidRPr="00C07C46" w:rsidRDefault="00F5352E" w:rsidP="001D0BF1">
            <w:pPr>
              <w:pStyle w:val="Heading2"/>
              <w:contextualSpacing w:val="0"/>
              <w:outlineLvl w:val="1"/>
              <w:rPr>
                <w:rFonts w:eastAsiaTheme="minorHAnsi" w:cstheme="minorBidi"/>
                <w:b w:val="0"/>
                <w:caps w:val="0"/>
                <w:color w:val="595959" w:themeColor="text1" w:themeTint="A6"/>
                <w:sz w:val="22"/>
                <w:szCs w:val="22"/>
              </w:rPr>
            </w:pPr>
          </w:p>
          <w:p w14:paraId="6F78E403" w14:textId="439EABF8" w:rsidR="00F5352E" w:rsidRPr="00E34E63" w:rsidRDefault="00F5352E" w:rsidP="00E34E63">
            <w:pPr>
              <w:pStyle w:val="ListBullet"/>
              <w:rPr>
                <w:rFonts w:ascii="Times New Roman" w:eastAsia="Times New Roman" w:hAnsi="Times New Roman"/>
              </w:rPr>
            </w:pPr>
            <w:r w:rsidRPr="00E34E63">
              <w:rPr>
                <w:rFonts w:ascii="Times New Roman" w:eastAsia="Times New Roman" w:hAnsi="Times New Roman"/>
              </w:rPr>
              <w:t xml:space="preserve">Experience in </w:t>
            </w:r>
            <w:proofErr w:type="spellStart"/>
            <w:r w:rsidRPr="00E34E63">
              <w:rPr>
                <w:rFonts w:ascii="Times New Roman" w:eastAsia="Times New Roman" w:hAnsi="Times New Roman"/>
              </w:rPr>
              <w:t>ArcSight</w:t>
            </w:r>
            <w:proofErr w:type="spellEnd"/>
            <w:r w:rsidRPr="00E34E63">
              <w:rPr>
                <w:rFonts w:ascii="Times New Roman" w:eastAsia="Times New Roman" w:hAnsi="Times New Roman"/>
              </w:rPr>
              <w:t xml:space="preserve"> implementation, device integration, correlation, creating rules and dashboards. </w:t>
            </w:r>
          </w:p>
          <w:p w14:paraId="13D5F6A9" w14:textId="05ED2204" w:rsidR="008F696E" w:rsidRPr="00E34E63" w:rsidRDefault="00F5352E" w:rsidP="00E34E63">
            <w:pPr>
              <w:pStyle w:val="ListBullet"/>
              <w:rPr>
                <w:rFonts w:ascii="Times New Roman" w:eastAsia="Times New Roman" w:hAnsi="Times New Roman"/>
              </w:rPr>
            </w:pPr>
            <w:r w:rsidRPr="00E34E63">
              <w:rPr>
                <w:rFonts w:ascii="Times New Roman" w:eastAsia="Times New Roman" w:hAnsi="Times New Roman"/>
              </w:rPr>
              <w:t>As part of SOC governance team, responsible for device integration, use case creation</w:t>
            </w:r>
            <w:r w:rsidR="008F696E" w:rsidRPr="00E34E63">
              <w:rPr>
                <w:rFonts w:ascii="Times New Roman" w:eastAsia="Times New Roman" w:hAnsi="Times New Roman"/>
              </w:rPr>
              <w:t xml:space="preserve"> &amp; SOC daily activities.</w:t>
            </w:r>
          </w:p>
          <w:p w14:paraId="4586D4A2" w14:textId="16F184FE" w:rsidR="008F696E" w:rsidRPr="00E34E63" w:rsidRDefault="008F696E" w:rsidP="00E34E63">
            <w:pPr>
              <w:pStyle w:val="ListBullet"/>
              <w:rPr>
                <w:rFonts w:ascii="Times New Roman" w:eastAsia="Times New Roman" w:hAnsi="Times New Roman"/>
              </w:rPr>
            </w:pPr>
            <w:r w:rsidRPr="00E34E63">
              <w:rPr>
                <w:rFonts w:ascii="Times New Roman" w:eastAsia="Times New Roman" w:hAnsi="Times New Roman"/>
              </w:rPr>
              <w:lastRenderedPageBreak/>
              <w:t>Helping SOC team to create SOP’s &amp; run books for all kind of alerts.</w:t>
            </w:r>
          </w:p>
          <w:p w14:paraId="71F28543" w14:textId="418A82B3" w:rsidR="008F696E" w:rsidRPr="00E34E63" w:rsidRDefault="008F696E" w:rsidP="00E34E63">
            <w:pPr>
              <w:pStyle w:val="ListBullet"/>
              <w:rPr>
                <w:rFonts w:ascii="Times New Roman" w:eastAsia="Times New Roman" w:hAnsi="Times New Roman"/>
              </w:rPr>
            </w:pPr>
            <w:r w:rsidRPr="00E34E63">
              <w:rPr>
                <w:rFonts w:ascii="Times New Roman" w:eastAsia="Times New Roman" w:hAnsi="Times New Roman"/>
              </w:rPr>
              <w:t>Review SIEM rules to minimize the false positive alerts.</w:t>
            </w:r>
          </w:p>
          <w:p w14:paraId="6EADF2B1" w14:textId="71C913A5" w:rsidR="008F696E" w:rsidRPr="00E34E63" w:rsidRDefault="008F696E" w:rsidP="00E34E63">
            <w:pPr>
              <w:pStyle w:val="ListBullet"/>
              <w:rPr>
                <w:rFonts w:ascii="Times New Roman" w:eastAsia="Times New Roman" w:hAnsi="Times New Roman"/>
              </w:rPr>
            </w:pPr>
            <w:r w:rsidRPr="00E34E63">
              <w:rPr>
                <w:rFonts w:ascii="Times New Roman" w:eastAsia="Times New Roman" w:hAnsi="Times New Roman"/>
              </w:rPr>
              <w:t>Responsible to create SLA and make sure to close all the incidents within defined SLA.</w:t>
            </w:r>
          </w:p>
          <w:p w14:paraId="2EF03CDE" w14:textId="233FB44E" w:rsidR="008F696E" w:rsidRPr="00E34E63" w:rsidRDefault="008F696E" w:rsidP="00E34E63">
            <w:pPr>
              <w:pStyle w:val="ListBullet"/>
              <w:rPr>
                <w:rFonts w:ascii="Times New Roman" w:eastAsia="Times New Roman" w:hAnsi="Times New Roman"/>
              </w:rPr>
            </w:pPr>
            <w:r w:rsidRPr="00E34E63">
              <w:rPr>
                <w:rFonts w:ascii="Times New Roman" w:eastAsia="Times New Roman" w:hAnsi="Times New Roman"/>
              </w:rPr>
              <w:t>Coordination between technology &amp; SOC team to resolve if any critical alerts resolution.</w:t>
            </w:r>
          </w:p>
          <w:p w14:paraId="6E9C27EA" w14:textId="7A8B6155" w:rsidR="003A7A59" w:rsidRPr="00E34E63" w:rsidRDefault="003A7A59" w:rsidP="00E34E63">
            <w:pPr>
              <w:pStyle w:val="ListBullet"/>
              <w:rPr>
                <w:rFonts w:ascii="Times New Roman" w:eastAsia="Times New Roman" w:hAnsi="Times New Roman"/>
              </w:rPr>
            </w:pPr>
            <w:r w:rsidRPr="00E34E63">
              <w:rPr>
                <w:rFonts w:ascii="Times New Roman" w:eastAsia="Times New Roman" w:hAnsi="Times New Roman"/>
              </w:rPr>
              <w:t>Hands on e</w:t>
            </w:r>
            <w:r w:rsidR="008F696E" w:rsidRPr="00E34E63">
              <w:rPr>
                <w:rFonts w:ascii="Times New Roman" w:eastAsia="Times New Roman" w:hAnsi="Times New Roman"/>
              </w:rPr>
              <w:t>xperience in email investigation</w:t>
            </w:r>
          </w:p>
          <w:p w14:paraId="00FB2B17" w14:textId="77777777" w:rsidR="001A2224" w:rsidRPr="00E34E63" w:rsidRDefault="001A2224" w:rsidP="001A2224">
            <w:pPr>
              <w:pStyle w:val="ListBullet"/>
              <w:rPr>
                <w:rFonts w:ascii="Times New Roman" w:eastAsia="Times New Roman" w:hAnsi="Times New Roman"/>
              </w:rPr>
            </w:pPr>
            <w:r w:rsidRPr="00E34E63">
              <w:rPr>
                <w:rFonts w:ascii="Times New Roman" w:eastAsia="Times New Roman" w:hAnsi="Times New Roman"/>
              </w:rPr>
              <w:t>Responsible for complete Vulnerability assessment management.</w:t>
            </w:r>
          </w:p>
          <w:p w14:paraId="34CD0536" w14:textId="34FD2996" w:rsidR="00C07C46" w:rsidRPr="00E34E63" w:rsidRDefault="00C07C46" w:rsidP="00E34E63">
            <w:pPr>
              <w:pStyle w:val="ListBullet"/>
              <w:rPr>
                <w:rFonts w:ascii="Times New Roman" w:eastAsia="Times New Roman" w:hAnsi="Times New Roman"/>
              </w:rPr>
            </w:pPr>
            <w:r w:rsidRPr="00E34E63">
              <w:rPr>
                <w:rFonts w:ascii="Times New Roman" w:eastAsia="Times New Roman" w:hAnsi="Times New Roman"/>
              </w:rPr>
              <w:t>Performing vulnerability assessment on all internal devices/servers and coordination with respective teams for patching.</w:t>
            </w:r>
          </w:p>
          <w:p w14:paraId="74545B99" w14:textId="0BAFEC63" w:rsidR="00C07C46" w:rsidRPr="00E34E63" w:rsidRDefault="00C07C46" w:rsidP="00E34E63">
            <w:pPr>
              <w:pStyle w:val="ListBullet"/>
              <w:rPr>
                <w:rFonts w:ascii="Times New Roman" w:eastAsia="Times New Roman" w:hAnsi="Times New Roman"/>
              </w:rPr>
            </w:pPr>
            <w:r w:rsidRPr="00E34E63">
              <w:rPr>
                <w:rFonts w:ascii="Times New Roman" w:eastAsia="Times New Roman" w:hAnsi="Times New Roman"/>
              </w:rPr>
              <w:t>Publishing the monthly KRI reports to the Leadership management, showcasing the risks, progress, and upcoming service improvements to make the teamwork great.</w:t>
            </w:r>
          </w:p>
          <w:p w14:paraId="1245D1BD" w14:textId="26869D8E" w:rsidR="00185D2C" w:rsidRPr="00E34E63" w:rsidRDefault="00DB12CD" w:rsidP="00E34E63">
            <w:pPr>
              <w:pStyle w:val="ListBullet"/>
              <w:rPr>
                <w:rFonts w:ascii="Times New Roman" w:eastAsia="Times New Roman" w:hAnsi="Times New Roman"/>
              </w:rPr>
            </w:pPr>
            <w:r w:rsidRPr="00E34E63">
              <w:rPr>
                <w:rFonts w:ascii="Times New Roman" w:eastAsia="Times New Roman" w:hAnsi="Times New Roman"/>
              </w:rPr>
              <w:t xml:space="preserve">Working closely with </w:t>
            </w:r>
            <w:proofErr w:type="spellStart"/>
            <w:r w:rsidRPr="00E34E63">
              <w:rPr>
                <w:rFonts w:ascii="Times New Roman" w:eastAsia="Times New Roman" w:hAnsi="Times New Roman"/>
              </w:rPr>
              <w:t>Infosec</w:t>
            </w:r>
            <w:proofErr w:type="spellEnd"/>
            <w:r w:rsidRPr="00E34E63">
              <w:rPr>
                <w:rFonts w:ascii="Times New Roman" w:eastAsia="Times New Roman" w:hAnsi="Times New Roman"/>
              </w:rPr>
              <w:t>, Trend Micro Antivirus, 0365 support and network team during security incidents.</w:t>
            </w:r>
          </w:p>
          <w:p w14:paraId="3AEC547C" w14:textId="06FB8297" w:rsidR="00185D2C" w:rsidRPr="00E34E63" w:rsidRDefault="00185D2C" w:rsidP="00E34E63">
            <w:pPr>
              <w:pStyle w:val="ListBullet"/>
              <w:rPr>
                <w:rFonts w:ascii="Times New Roman" w:eastAsia="Times New Roman" w:hAnsi="Times New Roman"/>
              </w:rPr>
            </w:pPr>
            <w:r w:rsidRPr="00E34E63">
              <w:rPr>
                <w:rFonts w:ascii="Times New Roman" w:eastAsia="Times New Roman" w:hAnsi="Times New Roman"/>
              </w:rPr>
              <w:t xml:space="preserve">Successfully completed phase 1 device integration with </w:t>
            </w:r>
            <w:proofErr w:type="spellStart"/>
            <w:r w:rsidRPr="00E34E63">
              <w:rPr>
                <w:rFonts w:ascii="Times New Roman" w:eastAsia="Times New Roman" w:hAnsi="Times New Roman"/>
              </w:rPr>
              <w:t>ArcSight</w:t>
            </w:r>
            <w:proofErr w:type="spellEnd"/>
            <w:r w:rsidRPr="00E34E63">
              <w:rPr>
                <w:rFonts w:ascii="Times New Roman" w:eastAsia="Times New Roman" w:hAnsi="Times New Roman"/>
              </w:rPr>
              <w:t xml:space="preserve"> SIEM which includes different device like firewalls, Linux, windows, Cisco cubes, DHCP servers, EDR threat logs &amp; Application logs &amp; Trend micro servers, etc.…</w:t>
            </w:r>
          </w:p>
          <w:p w14:paraId="1F6D2FC3" w14:textId="6FB9D5F8" w:rsidR="00185D2C" w:rsidRPr="00E34E63" w:rsidRDefault="00185D2C" w:rsidP="00E34E63">
            <w:pPr>
              <w:pStyle w:val="ListBullet"/>
              <w:rPr>
                <w:rFonts w:ascii="Times New Roman" w:eastAsia="Times New Roman" w:hAnsi="Times New Roman"/>
              </w:rPr>
            </w:pPr>
            <w:r w:rsidRPr="00E34E63">
              <w:rPr>
                <w:rFonts w:ascii="Times New Roman" w:eastAsia="Times New Roman" w:hAnsi="Times New Roman"/>
              </w:rPr>
              <w:t xml:space="preserve">Working on phase 2 integration of devices which includes all the regions with </w:t>
            </w:r>
            <w:proofErr w:type="spellStart"/>
            <w:r w:rsidRPr="00E34E63">
              <w:rPr>
                <w:rFonts w:ascii="Times New Roman" w:eastAsia="Times New Roman" w:hAnsi="Times New Roman"/>
              </w:rPr>
              <w:t>ArcSight</w:t>
            </w:r>
            <w:proofErr w:type="spellEnd"/>
            <w:r w:rsidRPr="00E34E63">
              <w:rPr>
                <w:rFonts w:ascii="Times New Roman" w:eastAsia="Times New Roman" w:hAnsi="Times New Roman"/>
              </w:rPr>
              <w:t xml:space="preserve"> SIEM.</w:t>
            </w:r>
          </w:p>
          <w:p w14:paraId="04607276" w14:textId="4A0D669A" w:rsidR="003D11DF" w:rsidRPr="00E34E63" w:rsidRDefault="00185D2C" w:rsidP="00E34E63">
            <w:pPr>
              <w:pStyle w:val="ListBullet"/>
              <w:rPr>
                <w:rFonts w:ascii="Times New Roman" w:eastAsia="Times New Roman" w:hAnsi="Times New Roman"/>
              </w:rPr>
            </w:pPr>
            <w:r w:rsidRPr="00E34E63">
              <w:rPr>
                <w:rFonts w:ascii="Times New Roman" w:eastAsia="Times New Roman" w:hAnsi="Times New Roman"/>
              </w:rPr>
              <w:t xml:space="preserve">Responsible to review use cases and </w:t>
            </w:r>
            <w:proofErr w:type="spellStart"/>
            <w:r w:rsidRPr="00E34E63">
              <w:rPr>
                <w:rFonts w:ascii="Times New Roman" w:eastAsia="Times New Roman" w:hAnsi="Times New Roman"/>
              </w:rPr>
              <w:t>finetuning</w:t>
            </w:r>
            <w:proofErr w:type="spellEnd"/>
            <w:r w:rsidRPr="00E34E63">
              <w:rPr>
                <w:rFonts w:ascii="Times New Roman" w:eastAsia="Times New Roman" w:hAnsi="Times New Roman"/>
              </w:rPr>
              <w:t xml:space="preserve"> rules as per organization requirements. </w:t>
            </w:r>
          </w:p>
          <w:p w14:paraId="0AC49187" w14:textId="2C045585" w:rsidR="00185D2C" w:rsidRPr="00E34E63" w:rsidRDefault="003D11DF" w:rsidP="00E34E63">
            <w:pPr>
              <w:pStyle w:val="ListBullet"/>
              <w:rPr>
                <w:rFonts w:ascii="Times New Roman" w:eastAsia="Times New Roman" w:hAnsi="Times New Roman"/>
              </w:rPr>
            </w:pPr>
            <w:r w:rsidRPr="00E34E63">
              <w:rPr>
                <w:rFonts w:ascii="Times New Roman" w:eastAsia="Times New Roman" w:hAnsi="Times New Roman"/>
              </w:rPr>
              <w:t xml:space="preserve">Responsible to review weekly, </w:t>
            </w:r>
            <w:r w:rsidR="001A2224" w:rsidRPr="00E34E63">
              <w:rPr>
                <w:rFonts w:ascii="Times New Roman" w:eastAsia="Times New Roman" w:hAnsi="Times New Roman"/>
              </w:rPr>
              <w:t>monthly,</w:t>
            </w:r>
            <w:r w:rsidRPr="00E34E63">
              <w:rPr>
                <w:rFonts w:ascii="Times New Roman" w:eastAsia="Times New Roman" w:hAnsi="Times New Roman"/>
              </w:rPr>
              <w:t xml:space="preserve"> and alert annotation reports.</w:t>
            </w:r>
          </w:p>
          <w:p w14:paraId="1F20FFB5" w14:textId="4EB06470" w:rsidR="00DB12CD" w:rsidRDefault="00DB12CD" w:rsidP="00E34E63">
            <w:pPr>
              <w:pStyle w:val="ListBullet"/>
              <w:rPr>
                <w:rFonts w:ascii="Times New Roman" w:eastAsia="Times New Roman" w:hAnsi="Times New Roman"/>
              </w:rPr>
            </w:pPr>
            <w:r w:rsidRPr="00E34E63">
              <w:rPr>
                <w:rFonts w:ascii="Times New Roman" w:eastAsia="Times New Roman" w:hAnsi="Times New Roman"/>
              </w:rPr>
              <w:t xml:space="preserve">Working on PAM project, onboarding assets into PAM console. </w:t>
            </w:r>
          </w:p>
          <w:p w14:paraId="6009E97D" w14:textId="46F70D29" w:rsidR="007A74D1" w:rsidRDefault="007F35FC" w:rsidP="00E34E63">
            <w:pPr>
              <w:pStyle w:val="ListBullet"/>
              <w:rPr>
                <w:rFonts w:ascii="Times New Roman" w:eastAsia="Times New Roman" w:hAnsi="Times New Roman"/>
              </w:rPr>
            </w:pPr>
            <w:r>
              <w:rPr>
                <w:rFonts w:ascii="Times New Roman" w:eastAsia="Times New Roman" w:hAnsi="Times New Roman"/>
              </w:rPr>
              <w:t>Having end to end experience in PAM</w:t>
            </w:r>
            <w:r w:rsidR="00C678EC">
              <w:rPr>
                <w:rFonts w:ascii="Times New Roman" w:eastAsia="Times New Roman" w:hAnsi="Times New Roman"/>
              </w:rPr>
              <w:t xml:space="preserve"> </w:t>
            </w:r>
            <w:r>
              <w:rPr>
                <w:rFonts w:ascii="Times New Roman" w:eastAsia="Times New Roman" w:hAnsi="Times New Roman"/>
              </w:rPr>
              <w:t>(privilege access management)</w:t>
            </w:r>
          </w:p>
          <w:p w14:paraId="0EC0BE41" w14:textId="2C26B4F4" w:rsidR="00C678EC" w:rsidRPr="00E34E63" w:rsidRDefault="00C678EC" w:rsidP="00E34E63">
            <w:pPr>
              <w:pStyle w:val="ListBullet"/>
              <w:rPr>
                <w:rFonts w:ascii="Times New Roman" w:eastAsia="Times New Roman" w:hAnsi="Times New Roman"/>
              </w:rPr>
            </w:pPr>
            <w:r>
              <w:rPr>
                <w:rFonts w:ascii="Times New Roman" w:eastAsia="Times New Roman" w:hAnsi="Times New Roman"/>
              </w:rPr>
              <w:t xml:space="preserve">Having end to end experience in </w:t>
            </w:r>
            <w:proofErr w:type="gramStart"/>
            <w:r>
              <w:rPr>
                <w:rFonts w:ascii="Times New Roman" w:eastAsia="Times New Roman" w:hAnsi="Times New Roman"/>
              </w:rPr>
              <w:t>WAF(</w:t>
            </w:r>
            <w:proofErr w:type="gramEnd"/>
            <w:r>
              <w:rPr>
                <w:rFonts w:ascii="Times New Roman" w:eastAsia="Times New Roman" w:hAnsi="Times New Roman"/>
              </w:rPr>
              <w:t>Web Application Firewall).</w:t>
            </w:r>
          </w:p>
          <w:p w14:paraId="3E6059A8" w14:textId="77777777" w:rsidR="00F5352E" w:rsidRDefault="00F5352E" w:rsidP="001D0BF1">
            <w:pPr>
              <w:contextualSpacing w:val="0"/>
            </w:pPr>
          </w:p>
          <w:p w14:paraId="3495141A" w14:textId="371EB2C6" w:rsidR="003D11DF" w:rsidRPr="00CF1A49" w:rsidRDefault="003D11DF" w:rsidP="001D0BF1">
            <w:pPr>
              <w:contextualSpacing w:val="0"/>
            </w:pPr>
          </w:p>
        </w:tc>
      </w:tr>
      <w:tr w:rsidR="00F61DF9" w:rsidRPr="00CF1A49" w14:paraId="1958C181" w14:textId="77777777" w:rsidTr="00F61DF9">
        <w:tc>
          <w:tcPr>
            <w:tcW w:w="9355" w:type="dxa"/>
            <w:tcMar>
              <w:top w:w="216" w:type="dxa"/>
            </w:tcMar>
          </w:tcPr>
          <w:p w14:paraId="304105BD" w14:textId="511FAFD1" w:rsidR="00F61DF9" w:rsidRPr="00CF1A49" w:rsidRDefault="00185D2C" w:rsidP="00F61DF9">
            <w:pPr>
              <w:pStyle w:val="Heading3"/>
              <w:contextualSpacing w:val="0"/>
              <w:outlineLvl w:val="2"/>
            </w:pPr>
            <w:r>
              <w:rPr>
                <w:sz w:val="24"/>
              </w:rPr>
              <w:lastRenderedPageBreak/>
              <w:t>Feb</w:t>
            </w:r>
            <w:r w:rsidRPr="007C7281">
              <w:rPr>
                <w:sz w:val="24"/>
              </w:rPr>
              <w:t xml:space="preserve"> 201</w:t>
            </w:r>
            <w:r>
              <w:rPr>
                <w:sz w:val="24"/>
              </w:rPr>
              <w:t>6</w:t>
            </w:r>
            <w:r w:rsidRPr="007C7281">
              <w:rPr>
                <w:sz w:val="24"/>
              </w:rPr>
              <w:t xml:space="preserve"> — Oct2018</w:t>
            </w:r>
            <w:r w:rsidR="00F61DF9" w:rsidRPr="00CF1A49">
              <w:t xml:space="preserve"> </w:t>
            </w:r>
          </w:p>
          <w:p w14:paraId="7CAC3793" w14:textId="77777777" w:rsidR="00185D2C" w:rsidRDefault="00185D2C" w:rsidP="00F61DF9">
            <w:pPr>
              <w:pStyle w:val="Heading2"/>
              <w:contextualSpacing w:val="0"/>
              <w:outlineLvl w:val="1"/>
            </w:pPr>
            <w:r w:rsidRPr="007C7281">
              <w:rPr>
                <w:sz w:val="24"/>
                <w:szCs w:val="24"/>
              </w:rPr>
              <w:t>Information Security Analyst</w:t>
            </w:r>
            <w:r w:rsidR="00F61DF9" w:rsidRPr="00CF1A49">
              <w:t xml:space="preserve">, </w:t>
            </w:r>
          </w:p>
          <w:p w14:paraId="4985E6CC" w14:textId="390D5B97" w:rsidR="00F61DF9" w:rsidRDefault="00185D2C" w:rsidP="00F61DF9">
            <w:pPr>
              <w:pStyle w:val="Heading2"/>
              <w:contextualSpacing w:val="0"/>
              <w:outlineLvl w:val="1"/>
              <w:rPr>
                <w:sz w:val="24"/>
                <w:szCs w:val="24"/>
              </w:rPr>
            </w:pPr>
            <w:r w:rsidRPr="007C7281">
              <w:rPr>
                <w:sz w:val="24"/>
                <w:szCs w:val="24"/>
              </w:rPr>
              <w:t>Capgemini India Pvt Ltd, Bangalore.</w:t>
            </w:r>
          </w:p>
          <w:p w14:paraId="507F8B7E" w14:textId="77777777" w:rsidR="00185D2C" w:rsidRPr="00CF1A49" w:rsidRDefault="00185D2C" w:rsidP="00F61DF9">
            <w:pPr>
              <w:pStyle w:val="Heading2"/>
              <w:contextualSpacing w:val="0"/>
              <w:outlineLvl w:val="1"/>
            </w:pPr>
          </w:p>
          <w:p w14:paraId="14997E08" w14:textId="6EB5370A" w:rsidR="00185D2C" w:rsidRPr="00E34E63" w:rsidRDefault="00185D2C" w:rsidP="00E34E63">
            <w:pPr>
              <w:pStyle w:val="ListBullet"/>
              <w:rPr>
                <w:rFonts w:ascii="Times New Roman" w:eastAsia="Times New Roman" w:hAnsi="Times New Roman"/>
              </w:rPr>
            </w:pPr>
            <w:r w:rsidRPr="00E34E63">
              <w:rPr>
                <w:rFonts w:ascii="Times New Roman" w:eastAsia="Times New Roman" w:hAnsi="Times New Roman"/>
              </w:rPr>
              <w:t>SIEM consultant for log &amp; event analysis, incident management, reporting, remediation and develop SIEM content with new rules.</w:t>
            </w:r>
          </w:p>
          <w:p w14:paraId="5F84B752" w14:textId="77777777" w:rsidR="00185D2C" w:rsidRPr="00E34E63" w:rsidRDefault="00185D2C" w:rsidP="00E34E63">
            <w:pPr>
              <w:pStyle w:val="ListBullet"/>
              <w:rPr>
                <w:rFonts w:ascii="Times New Roman" w:eastAsia="Times New Roman" w:hAnsi="Times New Roman"/>
              </w:rPr>
            </w:pPr>
            <w:r w:rsidRPr="00E34E63">
              <w:rPr>
                <w:rFonts w:ascii="Times New Roman" w:eastAsia="Times New Roman" w:hAnsi="Times New Roman"/>
              </w:rPr>
              <w:t>Experience in Offense monitoring and incident Management.</w:t>
            </w:r>
          </w:p>
          <w:p w14:paraId="0179AA65" w14:textId="1E23024C" w:rsidR="00185D2C" w:rsidRPr="00E34E63" w:rsidRDefault="00185D2C" w:rsidP="00E34E63">
            <w:pPr>
              <w:pStyle w:val="ListBullet"/>
              <w:rPr>
                <w:rFonts w:ascii="Times New Roman" w:eastAsia="Times New Roman" w:hAnsi="Times New Roman"/>
              </w:rPr>
            </w:pPr>
            <w:r w:rsidRPr="00E34E63">
              <w:rPr>
                <w:rFonts w:ascii="Times New Roman" w:eastAsia="Times New Roman" w:hAnsi="Times New Roman"/>
              </w:rPr>
              <w:t>Experience in Network traffic and log analysis: identifying and classifying attempted compromises to networks through suspect traffic using QRADAR SIEM.</w:t>
            </w:r>
          </w:p>
          <w:p w14:paraId="338AA3DB" w14:textId="77777777" w:rsidR="00185D2C" w:rsidRPr="00E34E63" w:rsidRDefault="00185D2C" w:rsidP="00E34E63">
            <w:pPr>
              <w:pStyle w:val="ListBullet"/>
              <w:rPr>
                <w:rFonts w:ascii="Times New Roman" w:eastAsia="Times New Roman" w:hAnsi="Times New Roman"/>
              </w:rPr>
            </w:pPr>
            <w:r w:rsidRPr="00E34E63">
              <w:rPr>
                <w:rFonts w:ascii="Times New Roman" w:eastAsia="Times New Roman" w:hAnsi="Times New Roman"/>
              </w:rPr>
              <w:t>Skilled in identification of emerging security threats, intrusion investigations and Vulnerability assessment.</w:t>
            </w:r>
          </w:p>
          <w:p w14:paraId="68BCE71E" w14:textId="77777777" w:rsidR="00185D2C" w:rsidRPr="00E34E63" w:rsidRDefault="00185D2C" w:rsidP="00E34E63">
            <w:pPr>
              <w:pStyle w:val="ListBullet"/>
              <w:rPr>
                <w:rFonts w:ascii="Times New Roman" w:eastAsia="Times New Roman" w:hAnsi="Times New Roman"/>
              </w:rPr>
            </w:pPr>
            <w:r w:rsidRPr="00E34E63">
              <w:rPr>
                <w:rFonts w:ascii="Times New Roman" w:eastAsia="Times New Roman" w:hAnsi="Times New Roman"/>
              </w:rPr>
              <w:t>Operation of Win collect and syslog-log agents.</w:t>
            </w:r>
          </w:p>
          <w:p w14:paraId="31FB5815" w14:textId="77777777" w:rsidR="00185D2C" w:rsidRPr="00E34E63" w:rsidRDefault="00185D2C" w:rsidP="00E34E63">
            <w:pPr>
              <w:pStyle w:val="ListBullet"/>
              <w:rPr>
                <w:rFonts w:ascii="Times New Roman" w:eastAsia="Times New Roman" w:hAnsi="Times New Roman"/>
              </w:rPr>
            </w:pPr>
            <w:r w:rsidRPr="00E34E63">
              <w:rPr>
                <w:rFonts w:ascii="Times New Roman" w:eastAsia="Times New Roman" w:hAnsi="Times New Roman"/>
              </w:rPr>
              <w:t>Real time log monitoring in the Security Operations Center from different devices such as Firewalls, IDS, IPS, AV and Windows Servers received from the client and segregating and correlating the logs of that devices.</w:t>
            </w:r>
          </w:p>
          <w:p w14:paraId="126EE843" w14:textId="77777777" w:rsidR="00185D2C" w:rsidRPr="00E34E63" w:rsidRDefault="00185D2C" w:rsidP="00E34E63">
            <w:pPr>
              <w:pStyle w:val="ListBullet"/>
              <w:rPr>
                <w:rFonts w:ascii="Times New Roman" w:eastAsia="Times New Roman" w:hAnsi="Times New Roman"/>
              </w:rPr>
            </w:pPr>
            <w:r w:rsidRPr="00E34E63">
              <w:rPr>
                <w:rFonts w:ascii="Times New Roman" w:eastAsia="Times New Roman" w:hAnsi="Times New Roman"/>
              </w:rPr>
              <w:t>Configuring Dashboards, Notifications and Real time alerts.</w:t>
            </w:r>
          </w:p>
          <w:p w14:paraId="43D10285" w14:textId="03A0D32C" w:rsidR="00185D2C" w:rsidRPr="00E34E63" w:rsidRDefault="00185D2C" w:rsidP="00E34E63">
            <w:pPr>
              <w:pStyle w:val="ListBullet"/>
              <w:rPr>
                <w:rFonts w:ascii="Times New Roman" w:eastAsia="Times New Roman" w:hAnsi="Times New Roman"/>
              </w:rPr>
            </w:pPr>
            <w:r w:rsidRPr="00E34E63">
              <w:rPr>
                <w:rFonts w:ascii="Times New Roman" w:eastAsia="Times New Roman" w:hAnsi="Times New Roman"/>
              </w:rPr>
              <w:t xml:space="preserve">Preparing daily reports, trends, </w:t>
            </w:r>
            <w:r w:rsidR="003D11DF" w:rsidRPr="00E34E63">
              <w:rPr>
                <w:rFonts w:ascii="Times New Roman" w:eastAsia="Times New Roman" w:hAnsi="Times New Roman"/>
              </w:rPr>
              <w:t>notifications,</w:t>
            </w:r>
            <w:r w:rsidRPr="00E34E63">
              <w:rPr>
                <w:rFonts w:ascii="Times New Roman" w:eastAsia="Times New Roman" w:hAnsi="Times New Roman"/>
              </w:rPr>
              <w:t xml:space="preserve"> and security advisory for customer devices.</w:t>
            </w:r>
          </w:p>
          <w:p w14:paraId="445A7A4A" w14:textId="77777777" w:rsidR="00185D2C" w:rsidRPr="00E34E63" w:rsidRDefault="00185D2C" w:rsidP="00E34E63">
            <w:pPr>
              <w:pStyle w:val="ListBullet"/>
              <w:rPr>
                <w:rFonts w:ascii="Times New Roman" w:eastAsia="Times New Roman" w:hAnsi="Times New Roman"/>
              </w:rPr>
            </w:pPr>
            <w:r w:rsidRPr="00E34E63">
              <w:rPr>
                <w:rFonts w:ascii="Times New Roman" w:eastAsia="Times New Roman" w:hAnsi="Times New Roman"/>
              </w:rPr>
              <w:t>Reviewing and Analyzing different security advisories to provide recommendation for latest emerging threat in context of the infrastructure.</w:t>
            </w:r>
          </w:p>
          <w:p w14:paraId="5E1237C8" w14:textId="77777777" w:rsidR="00185D2C" w:rsidRPr="00E34E63" w:rsidRDefault="00185D2C" w:rsidP="00E34E63">
            <w:pPr>
              <w:pStyle w:val="ListBullet"/>
              <w:rPr>
                <w:rFonts w:ascii="Times New Roman" w:eastAsia="Times New Roman" w:hAnsi="Times New Roman"/>
              </w:rPr>
            </w:pPr>
            <w:r w:rsidRPr="00E34E63">
              <w:rPr>
                <w:rFonts w:ascii="Times New Roman" w:eastAsia="Times New Roman" w:hAnsi="Times New Roman"/>
              </w:rPr>
              <w:t>Patch analysis from different vendors like Microsoft and to suggest the one which requires deployment within the infrastructure as per criticality or usage.</w:t>
            </w:r>
          </w:p>
          <w:p w14:paraId="7BF2D7C2" w14:textId="77777777" w:rsidR="00185D2C" w:rsidRPr="00E34E63" w:rsidRDefault="00185D2C" w:rsidP="00E34E63">
            <w:pPr>
              <w:pStyle w:val="ListBullet"/>
              <w:rPr>
                <w:rFonts w:ascii="Times New Roman" w:eastAsia="Times New Roman" w:hAnsi="Times New Roman"/>
              </w:rPr>
            </w:pPr>
            <w:r w:rsidRPr="00E34E63">
              <w:rPr>
                <w:rFonts w:ascii="Times New Roman" w:eastAsia="Times New Roman" w:hAnsi="Times New Roman"/>
              </w:rPr>
              <w:t>Experience in Incident Response management.</w:t>
            </w:r>
          </w:p>
          <w:p w14:paraId="2E4C2118" w14:textId="77777777" w:rsidR="00185D2C" w:rsidRPr="00E34E63" w:rsidRDefault="00185D2C" w:rsidP="00E34E63">
            <w:pPr>
              <w:pStyle w:val="ListBullet"/>
              <w:rPr>
                <w:rFonts w:ascii="Times New Roman" w:eastAsia="Times New Roman" w:hAnsi="Times New Roman"/>
              </w:rPr>
            </w:pPr>
            <w:r w:rsidRPr="00E34E63">
              <w:rPr>
                <w:rFonts w:ascii="Times New Roman" w:eastAsia="Times New Roman" w:hAnsi="Times New Roman"/>
              </w:rPr>
              <w:t>Responsible for preparing Daily Shift Hand over, Weekly reports and Monthly summary reports.</w:t>
            </w:r>
          </w:p>
          <w:p w14:paraId="1F1F6C8D" w14:textId="720F3862" w:rsidR="00185D2C" w:rsidRDefault="00185D2C" w:rsidP="00E34E63">
            <w:pPr>
              <w:pStyle w:val="ListBullet"/>
              <w:rPr>
                <w:rFonts w:ascii="Times New Roman" w:eastAsia="Times New Roman" w:hAnsi="Times New Roman"/>
              </w:rPr>
            </w:pPr>
            <w:r w:rsidRPr="00E34E63">
              <w:rPr>
                <w:rFonts w:ascii="Times New Roman" w:eastAsia="Times New Roman" w:hAnsi="Times New Roman"/>
              </w:rPr>
              <w:t xml:space="preserve">Collaborated in teams of technical and non-technical experts. </w:t>
            </w:r>
          </w:p>
          <w:p w14:paraId="4CF2FA9E" w14:textId="77777777" w:rsidR="00E34E63" w:rsidRPr="00E34E63" w:rsidRDefault="00E34E63" w:rsidP="00E34E63">
            <w:pPr>
              <w:pStyle w:val="ListBullet"/>
              <w:numPr>
                <w:ilvl w:val="0"/>
                <w:numId w:val="0"/>
              </w:numPr>
              <w:ind w:left="360" w:hanging="360"/>
              <w:rPr>
                <w:rFonts w:ascii="Times New Roman" w:eastAsia="Times New Roman" w:hAnsi="Times New Roman"/>
              </w:rPr>
            </w:pPr>
          </w:p>
          <w:p w14:paraId="60061884" w14:textId="7E6AC73D" w:rsidR="00185D2C" w:rsidRPr="00CF1A49" w:rsidRDefault="00185D2C" w:rsidP="00185D2C">
            <w:pPr>
              <w:pStyle w:val="Heading3"/>
              <w:contextualSpacing w:val="0"/>
              <w:outlineLvl w:val="2"/>
            </w:pPr>
            <w:r>
              <w:rPr>
                <w:sz w:val="24"/>
              </w:rPr>
              <w:t>Sep</w:t>
            </w:r>
            <w:r w:rsidRPr="007C7281">
              <w:rPr>
                <w:sz w:val="24"/>
              </w:rPr>
              <w:t xml:space="preserve"> 201</w:t>
            </w:r>
            <w:r>
              <w:rPr>
                <w:sz w:val="24"/>
              </w:rPr>
              <w:t>3</w:t>
            </w:r>
            <w:r w:rsidRPr="007C7281">
              <w:rPr>
                <w:sz w:val="24"/>
              </w:rPr>
              <w:t xml:space="preserve"> — </w:t>
            </w:r>
            <w:r>
              <w:rPr>
                <w:sz w:val="24"/>
              </w:rPr>
              <w:t xml:space="preserve">Feb </w:t>
            </w:r>
            <w:r w:rsidRPr="007C7281">
              <w:rPr>
                <w:sz w:val="24"/>
              </w:rPr>
              <w:t>201</w:t>
            </w:r>
            <w:r>
              <w:rPr>
                <w:sz w:val="24"/>
              </w:rPr>
              <w:t>6</w:t>
            </w:r>
            <w:r w:rsidRPr="00CF1A49">
              <w:t xml:space="preserve"> </w:t>
            </w:r>
            <w:r w:rsidR="003D11DF">
              <w:t>(Testing)</w:t>
            </w:r>
          </w:p>
          <w:p w14:paraId="1D2712FF" w14:textId="19679F8E" w:rsidR="00185D2C" w:rsidRDefault="00185D2C" w:rsidP="00185D2C">
            <w:pPr>
              <w:pStyle w:val="Heading2"/>
              <w:contextualSpacing w:val="0"/>
              <w:outlineLvl w:val="1"/>
              <w:rPr>
                <w:sz w:val="24"/>
                <w:szCs w:val="24"/>
              </w:rPr>
            </w:pPr>
            <w:r w:rsidRPr="007C7281">
              <w:rPr>
                <w:sz w:val="24"/>
                <w:szCs w:val="24"/>
              </w:rPr>
              <w:t>Capgemini India Pvt Ltd, Bangalore.</w:t>
            </w:r>
          </w:p>
          <w:p w14:paraId="3760CA5A" w14:textId="77777777" w:rsidR="003D11DF" w:rsidRDefault="003D11DF" w:rsidP="00185D2C">
            <w:pPr>
              <w:pStyle w:val="Heading2"/>
              <w:contextualSpacing w:val="0"/>
              <w:outlineLvl w:val="1"/>
              <w:rPr>
                <w:sz w:val="24"/>
                <w:szCs w:val="24"/>
              </w:rPr>
            </w:pPr>
          </w:p>
          <w:p w14:paraId="547A23A8" w14:textId="77777777" w:rsidR="003D11DF" w:rsidRPr="00E34E63" w:rsidRDefault="003D11DF" w:rsidP="00E34E63">
            <w:pPr>
              <w:pStyle w:val="ListBullet"/>
              <w:rPr>
                <w:rFonts w:ascii="Times New Roman" w:eastAsia="Times New Roman" w:hAnsi="Times New Roman"/>
              </w:rPr>
            </w:pPr>
            <w:r w:rsidRPr="00E34E63">
              <w:rPr>
                <w:rFonts w:ascii="Times New Roman" w:eastAsia="Times New Roman" w:hAnsi="Times New Roman"/>
              </w:rPr>
              <w:t>Created procedures for System testing and Software Testing with respect to the Product Specification and Software Specification respectively</w:t>
            </w:r>
          </w:p>
          <w:p w14:paraId="6CB6CD9A" w14:textId="77777777" w:rsidR="003D11DF" w:rsidRPr="00E34E63" w:rsidRDefault="003D11DF" w:rsidP="00E34E63">
            <w:pPr>
              <w:pStyle w:val="ListBullet"/>
              <w:rPr>
                <w:rFonts w:ascii="Times New Roman" w:eastAsia="Times New Roman" w:hAnsi="Times New Roman"/>
              </w:rPr>
            </w:pPr>
            <w:r w:rsidRPr="00E34E63">
              <w:rPr>
                <w:rFonts w:ascii="Times New Roman" w:eastAsia="Times New Roman" w:hAnsi="Times New Roman"/>
              </w:rPr>
              <w:t>Provided quality and testing best practice recommendations.</w:t>
            </w:r>
          </w:p>
          <w:p w14:paraId="3BFA8A87" w14:textId="77777777" w:rsidR="003D11DF" w:rsidRPr="00E34E63" w:rsidRDefault="003D11DF" w:rsidP="00E34E63">
            <w:pPr>
              <w:pStyle w:val="ListBullet"/>
              <w:rPr>
                <w:rFonts w:ascii="Times New Roman" w:eastAsia="Times New Roman" w:hAnsi="Times New Roman"/>
              </w:rPr>
            </w:pPr>
            <w:r w:rsidRPr="00E34E63">
              <w:rPr>
                <w:rFonts w:ascii="Times New Roman" w:eastAsia="Times New Roman" w:hAnsi="Times New Roman"/>
              </w:rPr>
              <w:t>Involved in regression testing. Used Clear Quest for defect tracking management of test cases.</w:t>
            </w:r>
          </w:p>
          <w:p w14:paraId="15A12101" w14:textId="77777777" w:rsidR="003D11DF" w:rsidRPr="00E34E63" w:rsidRDefault="003D11DF" w:rsidP="00E34E63">
            <w:pPr>
              <w:pStyle w:val="ListBullet"/>
              <w:rPr>
                <w:rFonts w:ascii="Times New Roman" w:eastAsia="Times New Roman" w:hAnsi="Times New Roman"/>
              </w:rPr>
            </w:pPr>
            <w:r w:rsidRPr="00E34E63">
              <w:rPr>
                <w:rFonts w:ascii="Times New Roman" w:eastAsia="Times New Roman" w:hAnsi="Times New Roman"/>
              </w:rPr>
              <w:t>Communicated quality and testing goals effectively to project managers, project participants and testing engineers.</w:t>
            </w:r>
          </w:p>
          <w:p w14:paraId="617BF389" w14:textId="77777777" w:rsidR="003D11DF" w:rsidRPr="00E34E63" w:rsidRDefault="003D11DF" w:rsidP="00E34E63">
            <w:pPr>
              <w:pStyle w:val="ListBullet"/>
              <w:rPr>
                <w:rFonts w:ascii="Times New Roman" w:eastAsia="Times New Roman" w:hAnsi="Times New Roman"/>
              </w:rPr>
            </w:pPr>
            <w:r w:rsidRPr="00E34E63">
              <w:rPr>
                <w:rFonts w:ascii="Times New Roman" w:eastAsia="Times New Roman" w:hAnsi="Times New Roman"/>
              </w:rPr>
              <w:t xml:space="preserve">Coordinated Regression testing schedules and completed the same. </w:t>
            </w:r>
          </w:p>
          <w:p w14:paraId="6B3AB63E" w14:textId="77777777" w:rsidR="003D11DF" w:rsidRPr="00E34E63" w:rsidRDefault="003D11DF" w:rsidP="00E34E63">
            <w:pPr>
              <w:pStyle w:val="ListBullet"/>
              <w:rPr>
                <w:rFonts w:ascii="Times New Roman" w:eastAsia="Times New Roman" w:hAnsi="Times New Roman"/>
              </w:rPr>
            </w:pPr>
            <w:r w:rsidRPr="00E34E63">
              <w:rPr>
                <w:rFonts w:ascii="Times New Roman" w:eastAsia="Times New Roman" w:hAnsi="Times New Roman"/>
              </w:rPr>
              <w:t>Defined structured testing methodology and standard testing procedures.</w:t>
            </w:r>
          </w:p>
          <w:p w14:paraId="466E62CE" w14:textId="77777777" w:rsidR="003D11DF" w:rsidRPr="00E34E63" w:rsidRDefault="003D11DF" w:rsidP="00E34E63">
            <w:pPr>
              <w:pStyle w:val="ListBullet"/>
              <w:rPr>
                <w:rFonts w:ascii="Times New Roman" w:eastAsia="Times New Roman" w:hAnsi="Times New Roman"/>
              </w:rPr>
            </w:pPr>
            <w:r w:rsidRPr="00E34E63">
              <w:rPr>
                <w:rFonts w:ascii="Times New Roman" w:eastAsia="Times New Roman" w:hAnsi="Times New Roman"/>
              </w:rPr>
              <w:t>Implemented network related test cases as per the requirement</w:t>
            </w:r>
          </w:p>
          <w:p w14:paraId="13D16376" w14:textId="77777777" w:rsidR="003D11DF" w:rsidRPr="00E34E63" w:rsidRDefault="003D11DF" w:rsidP="00E34E63">
            <w:pPr>
              <w:pStyle w:val="ListBullet"/>
              <w:rPr>
                <w:rFonts w:ascii="Times New Roman" w:eastAsia="Times New Roman" w:hAnsi="Times New Roman"/>
              </w:rPr>
            </w:pPr>
            <w:r w:rsidRPr="00E34E63">
              <w:rPr>
                <w:rFonts w:ascii="Times New Roman" w:eastAsia="Times New Roman" w:hAnsi="Times New Roman"/>
              </w:rPr>
              <w:t>Managed and coordinated testing process with in-house testers and outside testing resources. Interacted with developers &amp; Business Analysts to resolve application defects. Attended project meetings, release meetings, and QA status meetings.</w:t>
            </w:r>
          </w:p>
          <w:p w14:paraId="345C9D2A" w14:textId="77777777" w:rsidR="00185D2C" w:rsidRDefault="00185D2C" w:rsidP="00185D2C">
            <w:pPr>
              <w:shd w:val="clear" w:color="auto" w:fill="FFFFFF"/>
              <w:spacing w:before="100" w:beforeAutospacing="1" w:after="100" w:afterAutospacing="1"/>
              <w:rPr>
                <w:sz w:val="24"/>
                <w:szCs w:val="24"/>
              </w:rPr>
            </w:pPr>
          </w:p>
          <w:p w14:paraId="30F3F05C" w14:textId="02FDFE8B" w:rsidR="00F61DF9" w:rsidRDefault="00F61DF9" w:rsidP="00F61DF9"/>
        </w:tc>
      </w:tr>
    </w:tbl>
    <w:sdt>
      <w:sdtPr>
        <w:alias w:val="Education:"/>
        <w:tag w:val="Education:"/>
        <w:id w:val="-1908763273"/>
        <w:placeholder>
          <w:docPart w:val="BCFC3E79F7954E718E884309D3E91751"/>
        </w:placeholder>
        <w:temporary/>
        <w:showingPlcHdr/>
        <w15:appearance w15:val="hidden"/>
      </w:sdtPr>
      <w:sdtEndPr/>
      <w:sdtContent>
        <w:p w14:paraId="7D0441A9" w14:textId="77777777" w:rsidR="00DA59AA" w:rsidRPr="00CF1A49" w:rsidRDefault="00DA59AA" w:rsidP="0097790C">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D0BF1" w:rsidRPr="00CF1A49" w14:paraId="239ACD5C" w14:textId="77777777" w:rsidTr="00D66A52">
        <w:tc>
          <w:tcPr>
            <w:tcW w:w="9355" w:type="dxa"/>
          </w:tcPr>
          <w:p w14:paraId="2757DB65" w14:textId="021D766A" w:rsidR="001D0BF1" w:rsidRPr="00CF1A49" w:rsidRDefault="003D11DF" w:rsidP="001D0BF1">
            <w:pPr>
              <w:pStyle w:val="Heading3"/>
              <w:contextualSpacing w:val="0"/>
              <w:outlineLvl w:val="2"/>
            </w:pPr>
            <w:r>
              <w:t>2009 to</w:t>
            </w:r>
            <w:r w:rsidR="001D0BF1" w:rsidRPr="00CF1A49">
              <w:t xml:space="preserve"> </w:t>
            </w:r>
            <w:r>
              <w:t>2013</w:t>
            </w:r>
          </w:p>
          <w:p w14:paraId="708873DA" w14:textId="68AE0296" w:rsidR="001D0BF1" w:rsidRPr="00CF1A49" w:rsidRDefault="003D11DF" w:rsidP="001D0BF1">
            <w:pPr>
              <w:pStyle w:val="Heading2"/>
              <w:contextualSpacing w:val="0"/>
              <w:outlineLvl w:val="1"/>
            </w:pPr>
            <w:r>
              <w:t>B.e</w:t>
            </w:r>
            <w:r w:rsidR="001D0BF1" w:rsidRPr="00CF1A49">
              <w:t xml:space="preserve">, </w:t>
            </w:r>
            <w:r>
              <w:rPr>
                <w:rStyle w:val="SubtleReference"/>
              </w:rPr>
              <w:t>UVCE</w:t>
            </w:r>
            <w:r w:rsidR="00E34E63">
              <w:rPr>
                <w:rStyle w:val="SubtleReference"/>
              </w:rPr>
              <w:t xml:space="preserve"> </w:t>
            </w:r>
            <w:r>
              <w:rPr>
                <w:rStyle w:val="SubtleReference"/>
              </w:rPr>
              <w:t>(</w:t>
            </w:r>
            <w:r w:rsidRPr="003D11DF">
              <w:rPr>
                <w:rStyle w:val="SubtleReference"/>
              </w:rPr>
              <w:t>University Visvesvaraya College of Engineering</w:t>
            </w:r>
            <w:r>
              <w:rPr>
                <w:rStyle w:val="SubtleReference"/>
              </w:rPr>
              <w:t>)</w:t>
            </w:r>
          </w:p>
          <w:p w14:paraId="3DD15AF2" w14:textId="5814148B" w:rsidR="007538DC" w:rsidRPr="00CF1A49" w:rsidRDefault="007538DC" w:rsidP="007538DC">
            <w:pPr>
              <w:contextualSpacing w:val="0"/>
            </w:pPr>
          </w:p>
        </w:tc>
      </w:tr>
      <w:tr w:rsidR="00F61DF9" w:rsidRPr="00CF1A49" w14:paraId="17D3A676" w14:textId="77777777" w:rsidTr="00F61DF9">
        <w:tc>
          <w:tcPr>
            <w:tcW w:w="9355" w:type="dxa"/>
            <w:tcMar>
              <w:top w:w="216" w:type="dxa"/>
            </w:tcMar>
          </w:tcPr>
          <w:p w14:paraId="590B0BE1" w14:textId="156501EC" w:rsidR="00F61DF9" w:rsidRDefault="00F61DF9" w:rsidP="00F61DF9"/>
        </w:tc>
      </w:tr>
    </w:tbl>
    <w:p w14:paraId="3DE35869" w14:textId="44ED7913" w:rsidR="004E138A" w:rsidRDefault="004E138A" w:rsidP="0062312F">
      <w:pPr>
        <w:pStyle w:val="Heading1"/>
      </w:pPr>
      <w:r>
        <w:t>Training &amp; certifications</w:t>
      </w:r>
    </w:p>
    <w:p w14:paraId="654A9D40" w14:textId="7A7F87CC" w:rsidR="004E138A" w:rsidRDefault="004E138A" w:rsidP="0062312F">
      <w:pPr>
        <w:pStyle w:val="Heading1"/>
      </w:pPr>
    </w:p>
    <w:p w14:paraId="09899E5D" w14:textId="7D58AD7A" w:rsidR="004E138A" w:rsidRDefault="004E138A" w:rsidP="00C3514C">
      <w:pPr>
        <w:pStyle w:val="Heading1"/>
        <w:numPr>
          <w:ilvl w:val="0"/>
          <w:numId w:val="28"/>
        </w:numPr>
        <w:rPr>
          <w:rFonts w:asciiTheme="minorHAnsi" w:eastAsiaTheme="minorHAnsi" w:hAnsiTheme="minorHAnsi" w:cstheme="minorBidi"/>
          <w:b w:val="0"/>
          <w:caps w:val="0"/>
          <w:color w:val="595959" w:themeColor="text1" w:themeTint="A6"/>
          <w:sz w:val="22"/>
          <w:szCs w:val="22"/>
        </w:rPr>
      </w:pPr>
      <w:r w:rsidRPr="004E138A">
        <w:rPr>
          <w:rFonts w:asciiTheme="minorHAnsi" w:eastAsiaTheme="minorHAnsi" w:hAnsiTheme="minorHAnsi" w:cstheme="minorBidi"/>
          <w:b w:val="0"/>
          <w:caps w:val="0"/>
          <w:color w:val="595959" w:themeColor="text1" w:themeTint="A6"/>
          <w:sz w:val="22"/>
          <w:szCs w:val="22"/>
        </w:rPr>
        <w:t xml:space="preserve">Completed CISSP </w:t>
      </w:r>
      <w:r>
        <w:rPr>
          <w:rFonts w:asciiTheme="minorHAnsi" w:eastAsiaTheme="minorHAnsi" w:hAnsiTheme="minorHAnsi" w:cstheme="minorBidi"/>
          <w:b w:val="0"/>
          <w:caps w:val="0"/>
          <w:color w:val="595959" w:themeColor="text1" w:themeTint="A6"/>
          <w:sz w:val="22"/>
          <w:szCs w:val="22"/>
        </w:rPr>
        <w:t xml:space="preserve">&amp; ISO 27001 Lead auditor in house </w:t>
      </w:r>
      <w:r w:rsidRPr="004E138A">
        <w:rPr>
          <w:rFonts w:asciiTheme="minorHAnsi" w:eastAsiaTheme="minorHAnsi" w:hAnsiTheme="minorHAnsi" w:cstheme="minorBidi"/>
          <w:b w:val="0"/>
          <w:caps w:val="0"/>
          <w:color w:val="595959" w:themeColor="text1" w:themeTint="A6"/>
          <w:sz w:val="22"/>
          <w:szCs w:val="22"/>
        </w:rPr>
        <w:t>tra</w:t>
      </w:r>
      <w:r>
        <w:rPr>
          <w:rFonts w:asciiTheme="minorHAnsi" w:eastAsiaTheme="minorHAnsi" w:hAnsiTheme="minorHAnsi" w:cstheme="minorBidi"/>
          <w:b w:val="0"/>
          <w:caps w:val="0"/>
          <w:color w:val="595959" w:themeColor="text1" w:themeTint="A6"/>
          <w:sz w:val="22"/>
          <w:szCs w:val="22"/>
        </w:rPr>
        <w:t>i</w:t>
      </w:r>
      <w:r w:rsidRPr="004E138A">
        <w:rPr>
          <w:rFonts w:asciiTheme="minorHAnsi" w:eastAsiaTheme="minorHAnsi" w:hAnsiTheme="minorHAnsi" w:cstheme="minorBidi"/>
          <w:b w:val="0"/>
          <w:caps w:val="0"/>
          <w:color w:val="595959" w:themeColor="text1" w:themeTint="A6"/>
          <w:sz w:val="22"/>
          <w:szCs w:val="22"/>
        </w:rPr>
        <w:t>ning</w:t>
      </w:r>
    </w:p>
    <w:p w14:paraId="66D7CEF7" w14:textId="4E042FC2" w:rsidR="00C3514C" w:rsidRDefault="00C3514C" w:rsidP="00C3514C">
      <w:pPr>
        <w:pStyle w:val="Heading1"/>
        <w:numPr>
          <w:ilvl w:val="0"/>
          <w:numId w:val="28"/>
        </w:numPr>
      </w:pPr>
      <w:r>
        <w:rPr>
          <w:rFonts w:asciiTheme="minorHAnsi" w:eastAsiaTheme="minorHAnsi" w:hAnsiTheme="minorHAnsi" w:cstheme="minorBidi"/>
          <w:b w:val="0"/>
          <w:caps w:val="0"/>
          <w:color w:val="595959" w:themeColor="text1" w:themeTint="A6"/>
          <w:sz w:val="22"/>
          <w:szCs w:val="22"/>
        </w:rPr>
        <w:t>Completed CISM certification</w:t>
      </w:r>
    </w:p>
    <w:p w14:paraId="11D49D54" w14:textId="3DC0664D" w:rsidR="004E138A" w:rsidRDefault="004E138A" w:rsidP="0062312F">
      <w:pPr>
        <w:pStyle w:val="Heading1"/>
      </w:pPr>
      <w:r>
        <w:t xml:space="preserve">        </w:t>
      </w:r>
    </w:p>
    <w:p w14:paraId="3E31999B" w14:textId="77777777" w:rsidR="004E138A" w:rsidRDefault="004E138A" w:rsidP="0062312F">
      <w:pPr>
        <w:pStyle w:val="Heading1"/>
      </w:pPr>
    </w:p>
    <w:p w14:paraId="57126890" w14:textId="7240E021" w:rsidR="00AD782D" w:rsidRPr="00CF1A49" w:rsidRDefault="00E34E63" w:rsidP="0062312F">
      <w:pPr>
        <w:pStyle w:val="Heading1"/>
      </w:pPr>
      <w:r>
        <w:t>achievements</w:t>
      </w:r>
    </w:p>
    <w:bookmarkEnd w:id="0"/>
    <w:p w14:paraId="04ABA176" w14:textId="060E5317" w:rsidR="00E34E63" w:rsidRDefault="00E34E63" w:rsidP="006E1507">
      <w:pPr>
        <w:pStyle w:val="ListParagraph"/>
        <w:numPr>
          <w:ilvl w:val="0"/>
          <w:numId w:val="22"/>
        </w:numPr>
      </w:pPr>
      <w:r>
        <w:t xml:space="preserve">Successfully completed phase 1 device integration with </w:t>
      </w:r>
      <w:proofErr w:type="spellStart"/>
      <w:r>
        <w:t>ArcSight</w:t>
      </w:r>
      <w:proofErr w:type="spellEnd"/>
      <w:r>
        <w:t xml:space="preserve"> SIEM within defined time.</w:t>
      </w:r>
    </w:p>
    <w:p w14:paraId="1007C135" w14:textId="54FB5D32" w:rsidR="00E34E63" w:rsidRDefault="00E34E63" w:rsidP="006E1507">
      <w:pPr>
        <w:pStyle w:val="ListParagraph"/>
        <w:numPr>
          <w:ilvl w:val="0"/>
          <w:numId w:val="22"/>
        </w:numPr>
      </w:pPr>
      <w:r>
        <w:t>Nominated for employee of month.</w:t>
      </w:r>
    </w:p>
    <w:p w14:paraId="502F5922" w14:textId="27F68CF9" w:rsidR="00E34E63" w:rsidRDefault="00E34E63" w:rsidP="00E34E63">
      <w:pPr>
        <w:pStyle w:val="ListParagraph"/>
        <w:numPr>
          <w:ilvl w:val="0"/>
          <w:numId w:val="22"/>
        </w:numPr>
      </w:pPr>
      <w:r>
        <w:t xml:space="preserve">Won excellence </w:t>
      </w:r>
      <w:r w:rsidR="0066602F">
        <w:t>rewards</w:t>
      </w:r>
      <w:r>
        <w:t xml:space="preserve"> for 2020.</w:t>
      </w:r>
    </w:p>
    <w:p w14:paraId="304395E9" w14:textId="753416CC" w:rsidR="0038369E" w:rsidRDefault="0038369E" w:rsidP="0038369E"/>
    <w:p w14:paraId="6A5B7C87" w14:textId="77777777" w:rsidR="0038369E" w:rsidRDefault="0038369E" w:rsidP="0038369E"/>
    <w:p w14:paraId="07143BA6" w14:textId="77777777" w:rsidR="0038369E" w:rsidRPr="0038369E" w:rsidRDefault="0038369E" w:rsidP="0038369E">
      <w:pPr>
        <w:spacing w:line="0" w:lineRule="atLeast"/>
        <w:rPr>
          <w:rFonts w:asciiTheme="majorHAnsi" w:eastAsiaTheme="majorEastAsia" w:hAnsiTheme="majorHAnsi" w:cstheme="majorBidi"/>
          <w:b/>
          <w:caps/>
          <w:color w:val="262626" w:themeColor="text1" w:themeTint="D9"/>
          <w:sz w:val="28"/>
          <w:szCs w:val="32"/>
        </w:rPr>
      </w:pPr>
      <w:r w:rsidRPr="0038369E">
        <w:rPr>
          <w:rFonts w:asciiTheme="majorHAnsi" w:eastAsiaTheme="majorEastAsia" w:hAnsiTheme="majorHAnsi" w:cstheme="majorBidi"/>
          <w:b/>
          <w:caps/>
          <w:color w:val="262626" w:themeColor="text1" w:themeTint="D9"/>
          <w:sz w:val="28"/>
          <w:szCs w:val="32"/>
        </w:rPr>
        <w:t>PERSONAL INFORMATION</w:t>
      </w:r>
    </w:p>
    <w:p w14:paraId="2E410F5F" w14:textId="77777777" w:rsidR="0038369E" w:rsidRPr="0038369E" w:rsidRDefault="0038369E" w:rsidP="0038369E">
      <w:pPr>
        <w:spacing w:line="0" w:lineRule="atLeast"/>
        <w:ind w:left="360"/>
        <w:rPr>
          <w:rFonts w:ascii="Times New Roman" w:eastAsia="Times New Roman" w:hAnsi="Times New Roman"/>
        </w:rPr>
      </w:pPr>
    </w:p>
    <w:p w14:paraId="10F76E9B" w14:textId="2CB2B817" w:rsidR="0038369E" w:rsidRPr="0038369E" w:rsidRDefault="0038369E" w:rsidP="0038369E">
      <w:pPr>
        <w:pStyle w:val="ListParagraph"/>
        <w:spacing w:line="0" w:lineRule="atLeast"/>
        <w:rPr>
          <w:rFonts w:ascii="Times New Roman" w:eastAsia="Times New Roman" w:hAnsi="Times New Roman"/>
        </w:rPr>
      </w:pPr>
      <w:r w:rsidRPr="0038369E">
        <w:rPr>
          <w:rFonts w:ascii="Times New Roman" w:eastAsia="Times New Roman" w:hAnsi="Times New Roman"/>
        </w:rPr>
        <w:t xml:space="preserve">Name: </w:t>
      </w:r>
      <w:r>
        <w:rPr>
          <w:rFonts w:ascii="Times New Roman" w:eastAsia="Times New Roman" w:hAnsi="Times New Roman"/>
        </w:rPr>
        <w:t>Vinay Kumar S</w:t>
      </w:r>
    </w:p>
    <w:p w14:paraId="7F5AE188" w14:textId="20251B41" w:rsidR="0038369E" w:rsidRPr="0038369E" w:rsidRDefault="0038369E" w:rsidP="0038369E">
      <w:pPr>
        <w:pStyle w:val="ListParagraph"/>
        <w:spacing w:line="0" w:lineRule="atLeast"/>
        <w:rPr>
          <w:rFonts w:ascii="Times New Roman" w:eastAsia="Times New Roman" w:hAnsi="Times New Roman"/>
        </w:rPr>
      </w:pPr>
      <w:r w:rsidRPr="0038369E">
        <w:rPr>
          <w:rFonts w:ascii="Times New Roman" w:eastAsia="Times New Roman" w:hAnsi="Times New Roman"/>
        </w:rPr>
        <w:t xml:space="preserve">Father Name: </w:t>
      </w:r>
      <w:r>
        <w:rPr>
          <w:rFonts w:ascii="Times New Roman" w:eastAsia="Times New Roman" w:hAnsi="Times New Roman"/>
        </w:rPr>
        <w:t xml:space="preserve">V </w:t>
      </w:r>
      <w:proofErr w:type="spellStart"/>
      <w:r>
        <w:rPr>
          <w:rFonts w:ascii="Times New Roman" w:eastAsia="Times New Roman" w:hAnsi="Times New Roman"/>
        </w:rPr>
        <w:t>Sampath</w:t>
      </w:r>
      <w:proofErr w:type="spellEnd"/>
    </w:p>
    <w:p w14:paraId="5C8B2B92" w14:textId="06BE79D0" w:rsidR="0038369E" w:rsidRPr="0038369E" w:rsidRDefault="0038369E" w:rsidP="0038369E">
      <w:pPr>
        <w:pStyle w:val="ListParagraph"/>
        <w:spacing w:line="0" w:lineRule="atLeast"/>
        <w:rPr>
          <w:rFonts w:ascii="Times New Roman" w:eastAsia="Times New Roman" w:hAnsi="Times New Roman"/>
        </w:rPr>
      </w:pPr>
      <w:r w:rsidRPr="0038369E">
        <w:rPr>
          <w:rFonts w:ascii="Times New Roman" w:eastAsia="Times New Roman" w:hAnsi="Times New Roman"/>
        </w:rPr>
        <w:t>DOB:  2</w:t>
      </w:r>
      <w:r>
        <w:rPr>
          <w:rFonts w:ascii="Times New Roman" w:eastAsia="Times New Roman" w:hAnsi="Times New Roman"/>
        </w:rPr>
        <w:t>8</w:t>
      </w:r>
      <w:r w:rsidRPr="0038369E">
        <w:rPr>
          <w:rFonts w:ascii="Times New Roman" w:eastAsia="Times New Roman" w:hAnsi="Times New Roman"/>
        </w:rPr>
        <w:t>-</w:t>
      </w:r>
      <w:r>
        <w:rPr>
          <w:rFonts w:ascii="Times New Roman" w:eastAsia="Times New Roman" w:hAnsi="Times New Roman"/>
        </w:rPr>
        <w:t>Nov</w:t>
      </w:r>
      <w:r w:rsidRPr="0038369E">
        <w:rPr>
          <w:rFonts w:ascii="Times New Roman" w:eastAsia="Times New Roman" w:hAnsi="Times New Roman"/>
        </w:rPr>
        <w:t>-199</w:t>
      </w:r>
      <w:r>
        <w:rPr>
          <w:rFonts w:ascii="Times New Roman" w:eastAsia="Times New Roman" w:hAnsi="Times New Roman"/>
        </w:rPr>
        <w:t>1</w:t>
      </w:r>
    </w:p>
    <w:p w14:paraId="621361F8" w14:textId="1CFBA0EB" w:rsidR="0038369E" w:rsidRPr="0038369E" w:rsidRDefault="0038369E" w:rsidP="0038369E">
      <w:pPr>
        <w:pStyle w:val="ListParagraph"/>
        <w:spacing w:line="0" w:lineRule="atLeast"/>
        <w:rPr>
          <w:rFonts w:ascii="Times New Roman" w:eastAsia="Times New Roman" w:hAnsi="Times New Roman"/>
        </w:rPr>
      </w:pPr>
      <w:r w:rsidRPr="0038369E">
        <w:rPr>
          <w:rFonts w:ascii="Times New Roman" w:eastAsia="Times New Roman" w:hAnsi="Times New Roman"/>
        </w:rPr>
        <w:t xml:space="preserve">Status: </w:t>
      </w:r>
      <w:r>
        <w:rPr>
          <w:rFonts w:ascii="Times New Roman" w:eastAsia="Times New Roman" w:hAnsi="Times New Roman"/>
        </w:rPr>
        <w:t>Married</w:t>
      </w:r>
    </w:p>
    <w:p w14:paraId="1CA25072" w14:textId="77777777" w:rsidR="0038369E" w:rsidRPr="0038369E" w:rsidRDefault="0038369E" w:rsidP="0038369E">
      <w:pPr>
        <w:pStyle w:val="ListParagraph"/>
        <w:spacing w:line="0" w:lineRule="atLeast"/>
        <w:rPr>
          <w:rFonts w:ascii="Times New Roman" w:eastAsia="Times New Roman" w:hAnsi="Times New Roman"/>
        </w:rPr>
      </w:pPr>
      <w:r w:rsidRPr="0038369E">
        <w:rPr>
          <w:rFonts w:ascii="Times New Roman" w:eastAsia="Times New Roman" w:hAnsi="Times New Roman"/>
        </w:rPr>
        <w:lastRenderedPageBreak/>
        <w:t>Language: English, Kannada, Hindi, Telugu.</w:t>
      </w:r>
    </w:p>
    <w:p w14:paraId="288EEE49" w14:textId="77777777" w:rsidR="0038369E" w:rsidRPr="006E1507" w:rsidRDefault="0038369E" w:rsidP="0038369E"/>
    <w:sectPr w:rsidR="0038369E" w:rsidRPr="006E1507" w:rsidSect="005A1B10">
      <w:footerReference w:type="default" r:id="rId7"/>
      <w:headerReference w:type="first" r:id="rId8"/>
      <w:footerReference w:type="first" r:id="rId9"/>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73EDFE" w14:textId="77777777" w:rsidR="00947ACC" w:rsidRDefault="00947ACC" w:rsidP="0068194B">
      <w:r>
        <w:separator/>
      </w:r>
    </w:p>
    <w:p w14:paraId="617DF7CC" w14:textId="77777777" w:rsidR="00947ACC" w:rsidRDefault="00947ACC"/>
    <w:p w14:paraId="389834BC" w14:textId="77777777" w:rsidR="00947ACC" w:rsidRDefault="00947ACC"/>
  </w:endnote>
  <w:endnote w:type="continuationSeparator" w:id="0">
    <w:p w14:paraId="2AF5A48D" w14:textId="77777777" w:rsidR="00947ACC" w:rsidRDefault="00947ACC" w:rsidP="0068194B">
      <w:r>
        <w:continuationSeparator/>
      </w:r>
    </w:p>
    <w:p w14:paraId="2CB67BA8" w14:textId="77777777" w:rsidR="00947ACC" w:rsidRDefault="00947ACC"/>
    <w:p w14:paraId="6FB2ABFA" w14:textId="77777777" w:rsidR="00947ACC" w:rsidRDefault="00947A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192645" w14:textId="2CC186A7" w:rsidR="002B2958" w:rsidRDefault="00BB1C3E">
    <w:pPr>
      <w:pStyle w:val="Footer"/>
    </w:pPr>
    <w:r>
      <w:rPr>
        <w:noProof/>
        <w:lang w:val="en-IN" w:eastAsia="en-IN"/>
      </w:rPr>
      <mc:AlternateContent>
        <mc:Choice Requires="wps">
          <w:drawing>
            <wp:anchor distT="0" distB="0" distL="114300" distR="114300" simplePos="0" relativeHeight="251660288" behindDoc="0" locked="0" layoutInCell="0" allowOverlap="1" wp14:anchorId="1166467E" wp14:editId="3490A61A">
              <wp:simplePos x="0" y="0"/>
              <wp:positionH relativeFrom="page">
                <wp:posOffset>0</wp:posOffset>
              </wp:positionH>
              <wp:positionV relativeFrom="page">
                <wp:posOffset>9594215</wp:posOffset>
              </wp:positionV>
              <wp:extent cx="7772400" cy="273050"/>
              <wp:effectExtent l="0" t="0" r="0" b="12700"/>
              <wp:wrapNone/>
              <wp:docPr id="1" name="MSIPCM9bd24b459fd0e445522b4e9c" descr="{&quot;HashCode&quot;:1626669337,&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7D7A29E" w14:textId="28DDB73B" w:rsidR="00BB1C3E" w:rsidRPr="00BB1C3E" w:rsidRDefault="00BB1C3E" w:rsidP="00BB1C3E">
                          <w:pPr>
                            <w:rPr>
                              <w:rFonts w:ascii="Calibri" w:hAnsi="Calibri" w:cs="Calibri"/>
                              <w:color w:val="000000"/>
                              <w:sz w:val="20"/>
                            </w:rPr>
                          </w:pPr>
                          <w:r w:rsidRPr="00BB1C3E">
                            <w:rPr>
                              <w:rFonts w:ascii="Calibri" w:hAnsi="Calibri" w:cs="Calibri"/>
                              <w:color w:val="000000"/>
                              <w:sz w:val="20"/>
                            </w:rPr>
                            <w:t>Internal Use</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166467E" id="_x0000_t202" coordsize="21600,21600" o:spt="202" path="m,l,21600r21600,l21600,xe">
              <v:stroke joinstyle="miter"/>
              <v:path gradientshapeok="t" o:connecttype="rect"/>
            </v:shapetype>
            <v:shape id="MSIPCM9bd24b459fd0e445522b4e9c" o:spid="_x0000_s1026" type="#_x0000_t202" alt="{&quot;HashCode&quot;:1626669337,&quot;Height&quot;:792.0,&quot;Width&quot;:612.0,&quot;Placement&quot;:&quot;Footer&quot;,&quot;Index&quot;:&quot;Primary&quot;,&quot;Section&quot;:1,&quot;Top&quot;:0.0,&quot;Left&quot;:0.0}" style="position:absolute;left:0;text-align:left;margin-left:0;margin-top:755.45pt;width:612pt;height:21.5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27D7A29E" w14:textId="28DDB73B" w:rsidR="00BB1C3E" w:rsidRPr="00BB1C3E" w:rsidRDefault="00BB1C3E" w:rsidP="00BB1C3E">
                    <w:pPr>
                      <w:rPr>
                        <w:rFonts w:ascii="Calibri" w:hAnsi="Calibri" w:cs="Calibri"/>
                        <w:color w:val="000000"/>
                        <w:sz w:val="20"/>
                      </w:rPr>
                    </w:pPr>
                    <w:r w:rsidRPr="00BB1C3E">
                      <w:rPr>
                        <w:rFonts w:ascii="Calibri" w:hAnsi="Calibri" w:cs="Calibri"/>
                        <w:color w:val="000000"/>
                        <w:sz w:val="20"/>
                      </w:rPr>
                      <w:t>Internal Use</w:t>
                    </w:r>
                  </w:p>
                </w:txbxContent>
              </v:textbox>
              <w10:wrap anchorx="page" anchory="page"/>
            </v:shape>
          </w:pict>
        </mc:Fallback>
      </mc:AlternateContent>
    </w:r>
    <w:sdt>
      <w:sdtPr>
        <w:id w:val="813606279"/>
        <w:docPartObj>
          <w:docPartGallery w:val="Page Numbers (Bottom of Page)"/>
          <w:docPartUnique/>
        </w:docPartObj>
      </w:sdtPr>
      <w:sdtEndPr>
        <w:rPr>
          <w:noProof/>
        </w:rPr>
      </w:sdtEndPr>
      <w:sdtContent>
        <w:r w:rsidR="002B2958">
          <w:fldChar w:fldCharType="begin"/>
        </w:r>
        <w:r w:rsidR="002B2958">
          <w:instrText xml:space="preserve"> PAGE   \* MERGEFORMAT </w:instrText>
        </w:r>
        <w:r w:rsidR="002B2958">
          <w:fldChar w:fldCharType="separate"/>
        </w:r>
        <w:r w:rsidR="00DB5DC0">
          <w:rPr>
            <w:noProof/>
          </w:rPr>
          <w:t>4</w:t>
        </w:r>
        <w:r w:rsidR="002B2958">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0739DE" w14:textId="561D8166" w:rsidR="00BB1C3E" w:rsidRDefault="00BB1C3E">
    <w:pPr>
      <w:pStyle w:val="Footer"/>
    </w:pPr>
    <w:r>
      <w:rPr>
        <w:noProof/>
        <w:lang w:val="en-IN" w:eastAsia="en-IN"/>
      </w:rPr>
      <mc:AlternateContent>
        <mc:Choice Requires="wps">
          <w:drawing>
            <wp:anchor distT="0" distB="0" distL="114300" distR="114300" simplePos="0" relativeHeight="251661312" behindDoc="0" locked="0" layoutInCell="0" allowOverlap="1" wp14:anchorId="44FA0570" wp14:editId="6BE92E4C">
              <wp:simplePos x="0" y="0"/>
              <wp:positionH relativeFrom="page">
                <wp:posOffset>0</wp:posOffset>
              </wp:positionH>
              <wp:positionV relativeFrom="page">
                <wp:posOffset>9594215</wp:posOffset>
              </wp:positionV>
              <wp:extent cx="7772400" cy="273050"/>
              <wp:effectExtent l="0" t="0" r="0" b="12700"/>
              <wp:wrapNone/>
              <wp:docPr id="2" name="MSIPCMc428480f94c509b12c429b89" descr="{&quot;HashCode&quot;:1626669337,&quot;Height&quot;:792.0,&quot;Width&quot;:612.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8C85215" w14:textId="6CE63929" w:rsidR="00BB1C3E" w:rsidRPr="00BB1C3E" w:rsidRDefault="00BB1C3E" w:rsidP="00BB1C3E">
                          <w:pPr>
                            <w:rPr>
                              <w:rFonts w:ascii="Calibri" w:hAnsi="Calibri" w:cs="Calibri"/>
                              <w:color w:val="000000"/>
                              <w:sz w:val="20"/>
                            </w:rPr>
                          </w:pPr>
                          <w:r w:rsidRPr="00BB1C3E">
                            <w:rPr>
                              <w:rFonts w:ascii="Calibri" w:hAnsi="Calibri" w:cs="Calibri"/>
                              <w:color w:val="000000"/>
                              <w:sz w:val="20"/>
                            </w:rPr>
                            <w:t>Internal Use</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4FA0570" id="_x0000_t202" coordsize="21600,21600" o:spt="202" path="m,l,21600r21600,l21600,xe">
              <v:stroke joinstyle="miter"/>
              <v:path gradientshapeok="t" o:connecttype="rect"/>
            </v:shapetype>
            <v:shape id="MSIPCMc428480f94c509b12c429b89" o:spid="_x0000_s1027" type="#_x0000_t202" alt="{&quot;HashCode&quot;:1626669337,&quot;Height&quot;:792.0,&quot;Width&quot;:612.0,&quot;Placement&quot;:&quot;Footer&quot;,&quot;Index&quot;:&quot;FirstPage&quot;,&quot;Section&quot;:1,&quot;Top&quot;:0.0,&quot;Left&quot;:0.0}" style="position:absolute;left:0;text-align:left;margin-left:0;margin-top:755.45pt;width:612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" o:allowincell="f" filled="f" stroked="f" strokeweight=".5pt">
              <v:textbox inset="20pt,0,,0">
                <w:txbxContent>
                  <w:p w14:paraId="18C85215" w14:textId="6CE63929" w:rsidR="00BB1C3E" w:rsidRPr="00BB1C3E" w:rsidRDefault="00BB1C3E" w:rsidP="00BB1C3E">
                    <w:pPr>
                      <w:rPr>
                        <w:rFonts w:ascii="Calibri" w:hAnsi="Calibri" w:cs="Calibri"/>
                        <w:color w:val="000000"/>
                        <w:sz w:val="20"/>
                      </w:rPr>
                    </w:pPr>
                    <w:r w:rsidRPr="00BB1C3E">
                      <w:rPr>
                        <w:rFonts w:ascii="Calibri" w:hAnsi="Calibri" w:cs="Calibri"/>
                        <w:color w:val="000000"/>
                        <w:sz w:val="20"/>
                      </w:rPr>
                      <w:t>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407B77" w14:textId="77777777" w:rsidR="00947ACC" w:rsidRDefault="00947ACC" w:rsidP="0068194B">
      <w:r>
        <w:separator/>
      </w:r>
    </w:p>
    <w:p w14:paraId="35CD39CE" w14:textId="77777777" w:rsidR="00947ACC" w:rsidRDefault="00947ACC"/>
    <w:p w14:paraId="1D2F68CF" w14:textId="77777777" w:rsidR="00947ACC" w:rsidRDefault="00947ACC"/>
  </w:footnote>
  <w:footnote w:type="continuationSeparator" w:id="0">
    <w:p w14:paraId="793C7FCF" w14:textId="77777777" w:rsidR="00947ACC" w:rsidRDefault="00947ACC" w:rsidP="0068194B">
      <w:r>
        <w:continuationSeparator/>
      </w:r>
    </w:p>
    <w:p w14:paraId="21002ACD" w14:textId="77777777" w:rsidR="00947ACC" w:rsidRDefault="00947ACC"/>
    <w:p w14:paraId="1E76C507" w14:textId="77777777" w:rsidR="00947ACC" w:rsidRDefault="00947ACC"/>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F79EA1" w14:textId="77777777" w:rsidR="00236D54" w:rsidRPr="004E01EB" w:rsidRDefault="00F476C4" w:rsidP="005A1B10">
    <w:pPr>
      <w:pStyle w:val="Header"/>
    </w:pPr>
    <w:r w:rsidRPr="004E01EB">
      <w:rPr>
        <w:noProof/>
        <w:lang w:val="en-IN" w:eastAsia="en-IN"/>
      </w:rPr>
      <mc:AlternateContent>
        <mc:Choice Requires="wps">
          <w:drawing>
            <wp:anchor distT="0" distB="0" distL="114300" distR="114300" simplePos="0" relativeHeight="251659264" behindDoc="1" locked="0" layoutInCell="1" allowOverlap="1" wp14:anchorId="26BEDB90" wp14:editId="02F9E82D">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B1D2ADF"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F1585204"/>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0000001"/>
    <w:multiLevelType w:val="hybridMultilevel"/>
    <w:tmpl w:val="C328851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hint="default"/>
        <w:sz w:val="24"/>
        <w:szCs w:val="24"/>
      </w:rPr>
    </w:lvl>
  </w:abstractNum>
  <w:abstractNum w:abstractNumId="12" w15:restartNumberingAfterBreak="0">
    <w:nsid w:val="00000007"/>
    <w:multiLevelType w:val="singleLevel"/>
    <w:tmpl w:val="00000007"/>
    <w:name w:val="WW8Num7"/>
    <w:lvl w:ilvl="0">
      <w:start w:val="1"/>
      <w:numFmt w:val="bullet"/>
      <w:lvlText w:val=""/>
      <w:lvlJc w:val="left"/>
      <w:pPr>
        <w:tabs>
          <w:tab w:val="num" w:pos="0"/>
        </w:tabs>
        <w:ind w:left="720" w:hanging="360"/>
      </w:pPr>
      <w:rPr>
        <w:rFonts w:ascii="Symbol" w:hAnsi="Symbol" w:cs="Symbol" w:hint="default"/>
        <w:sz w:val="24"/>
        <w:szCs w:val="24"/>
      </w:rPr>
    </w:lvl>
  </w:abstractNum>
  <w:abstractNum w:abstractNumId="13"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4" w15:restartNumberingAfterBreak="0">
    <w:nsid w:val="1A9A410E"/>
    <w:multiLevelType w:val="hybridMultilevel"/>
    <w:tmpl w:val="54081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317638"/>
    <w:multiLevelType w:val="hybridMultilevel"/>
    <w:tmpl w:val="08D2B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9771054"/>
    <w:multiLevelType w:val="hybridMultilevel"/>
    <w:tmpl w:val="36D85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D3177AC"/>
    <w:multiLevelType w:val="hybridMultilevel"/>
    <w:tmpl w:val="A2900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173D94"/>
    <w:multiLevelType w:val="hybridMultilevel"/>
    <w:tmpl w:val="9DB24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1B0D4F"/>
    <w:multiLevelType w:val="hybridMultilevel"/>
    <w:tmpl w:val="65862122"/>
    <w:lvl w:ilvl="0" w:tplc="40090001">
      <w:start w:val="1"/>
      <w:numFmt w:val="bullet"/>
      <w:lvlText w:val=""/>
      <w:lvlJc w:val="left"/>
      <w:rPr>
        <w:rFonts w:ascii="Symbol" w:hAnsi="Symbol"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795220A5"/>
    <w:multiLevelType w:val="hybridMultilevel"/>
    <w:tmpl w:val="1A9E7C1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8"/>
  </w:num>
  <w:num w:numId="3">
    <w:abstractNumId w:val="7"/>
  </w:num>
  <w:num w:numId="4">
    <w:abstractNumId w:val="6"/>
  </w:num>
  <w:num w:numId="5">
    <w:abstractNumId w:val="13"/>
  </w:num>
  <w:num w:numId="6">
    <w:abstractNumId w:val="3"/>
  </w:num>
  <w:num w:numId="7">
    <w:abstractNumId w:val="16"/>
  </w:num>
  <w:num w:numId="8">
    <w:abstractNumId w:val="2"/>
  </w:num>
  <w:num w:numId="9">
    <w:abstractNumId w:val="18"/>
  </w:num>
  <w:num w:numId="10">
    <w:abstractNumId w:val="5"/>
  </w:num>
  <w:num w:numId="11">
    <w:abstractNumId w:val="4"/>
  </w:num>
  <w:num w:numId="12">
    <w:abstractNumId w:val="1"/>
  </w:num>
  <w:num w:numId="13">
    <w:abstractNumId w:val="0"/>
  </w:num>
  <w:num w:numId="14">
    <w:abstractNumId w:val="10"/>
  </w:num>
  <w:num w:numId="15">
    <w:abstractNumId w:val="21"/>
  </w:num>
  <w:num w:numId="16">
    <w:abstractNumId w:val="22"/>
  </w:num>
  <w:num w:numId="17">
    <w:abstractNumId w:val="11"/>
  </w:num>
  <w:num w:numId="18">
    <w:abstractNumId w:val="12"/>
  </w:num>
  <w:num w:numId="19">
    <w:abstractNumId w:val="14"/>
  </w:num>
  <w:num w:numId="20">
    <w:abstractNumId w:val="20"/>
  </w:num>
  <w:num w:numId="21">
    <w:abstractNumId w:val="19"/>
  </w:num>
  <w:num w:numId="22">
    <w:abstractNumId w:val="17"/>
  </w:num>
  <w:num w:numId="23">
    <w:abstractNumId w:val="13"/>
  </w:num>
  <w:num w:numId="24">
    <w:abstractNumId w:val="13"/>
  </w:num>
  <w:num w:numId="25">
    <w:abstractNumId w:val="13"/>
  </w:num>
  <w:num w:numId="26">
    <w:abstractNumId w:val="13"/>
  </w:num>
  <w:num w:numId="27">
    <w:abstractNumId w:val="13"/>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393"/>
    <w:rsid w:val="000001EF"/>
    <w:rsid w:val="00007322"/>
    <w:rsid w:val="00007728"/>
    <w:rsid w:val="00024584"/>
    <w:rsid w:val="00024730"/>
    <w:rsid w:val="00055E95"/>
    <w:rsid w:val="0007021F"/>
    <w:rsid w:val="000B176F"/>
    <w:rsid w:val="000B2BA5"/>
    <w:rsid w:val="000F2F8C"/>
    <w:rsid w:val="0010006E"/>
    <w:rsid w:val="001045A8"/>
    <w:rsid w:val="00114A91"/>
    <w:rsid w:val="0013461D"/>
    <w:rsid w:val="001427E1"/>
    <w:rsid w:val="00161393"/>
    <w:rsid w:val="00163668"/>
    <w:rsid w:val="00171566"/>
    <w:rsid w:val="00174676"/>
    <w:rsid w:val="001755A8"/>
    <w:rsid w:val="00184014"/>
    <w:rsid w:val="00185D2C"/>
    <w:rsid w:val="00185F88"/>
    <w:rsid w:val="0018796C"/>
    <w:rsid w:val="00192008"/>
    <w:rsid w:val="001A2224"/>
    <w:rsid w:val="001A386F"/>
    <w:rsid w:val="001C0E68"/>
    <w:rsid w:val="001C4B6F"/>
    <w:rsid w:val="001D0BF1"/>
    <w:rsid w:val="001E3120"/>
    <w:rsid w:val="001E7E0C"/>
    <w:rsid w:val="001F0BB0"/>
    <w:rsid w:val="001F4E6D"/>
    <w:rsid w:val="001F6140"/>
    <w:rsid w:val="00203573"/>
    <w:rsid w:val="0020597D"/>
    <w:rsid w:val="00213B4C"/>
    <w:rsid w:val="002253B0"/>
    <w:rsid w:val="00236D54"/>
    <w:rsid w:val="00241D8C"/>
    <w:rsid w:val="00241FDB"/>
    <w:rsid w:val="0024720C"/>
    <w:rsid w:val="002617AE"/>
    <w:rsid w:val="002638D0"/>
    <w:rsid w:val="002647D3"/>
    <w:rsid w:val="00275EAE"/>
    <w:rsid w:val="00285659"/>
    <w:rsid w:val="00294998"/>
    <w:rsid w:val="00297F18"/>
    <w:rsid w:val="002A1945"/>
    <w:rsid w:val="002B2958"/>
    <w:rsid w:val="002B3FC8"/>
    <w:rsid w:val="002B619C"/>
    <w:rsid w:val="002D23C5"/>
    <w:rsid w:val="002D6137"/>
    <w:rsid w:val="002E2F4C"/>
    <w:rsid w:val="002E7E61"/>
    <w:rsid w:val="002F05E5"/>
    <w:rsid w:val="002F254D"/>
    <w:rsid w:val="002F30E4"/>
    <w:rsid w:val="00307140"/>
    <w:rsid w:val="00316DFF"/>
    <w:rsid w:val="00325B57"/>
    <w:rsid w:val="00336056"/>
    <w:rsid w:val="003544E1"/>
    <w:rsid w:val="00366398"/>
    <w:rsid w:val="0038369E"/>
    <w:rsid w:val="003A0632"/>
    <w:rsid w:val="003A30E5"/>
    <w:rsid w:val="003A6ADF"/>
    <w:rsid w:val="003A7A59"/>
    <w:rsid w:val="003B5928"/>
    <w:rsid w:val="003D11DF"/>
    <w:rsid w:val="003D380F"/>
    <w:rsid w:val="003E160D"/>
    <w:rsid w:val="003F1D5F"/>
    <w:rsid w:val="00405128"/>
    <w:rsid w:val="00406CFF"/>
    <w:rsid w:val="00416B25"/>
    <w:rsid w:val="00420592"/>
    <w:rsid w:val="004319E0"/>
    <w:rsid w:val="00437E8C"/>
    <w:rsid w:val="00440225"/>
    <w:rsid w:val="004726BC"/>
    <w:rsid w:val="00474105"/>
    <w:rsid w:val="00480E6E"/>
    <w:rsid w:val="00486277"/>
    <w:rsid w:val="00494CF6"/>
    <w:rsid w:val="00495F8D"/>
    <w:rsid w:val="004A1FAE"/>
    <w:rsid w:val="004A32FF"/>
    <w:rsid w:val="004B06EB"/>
    <w:rsid w:val="004B6AD0"/>
    <w:rsid w:val="004C2D5D"/>
    <w:rsid w:val="004C33E1"/>
    <w:rsid w:val="004E01EB"/>
    <w:rsid w:val="004E138A"/>
    <w:rsid w:val="004E2794"/>
    <w:rsid w:val="004E2B17"/>
    <w:rsid w:val="00510392"/>
    <w:rsid w:val="00513E2A"/>
    <w:rsid w:val="00566A35"/>
    <w:rsid w:val="0056701E"/>
    <w:rsid w:val="005740D7"/>
    <w:rsid w:val="005878CC"/>
    <w:rsid w:val="005A0F26"/>
    <w:rsid w:val="005A1B10"/>
    <w:rsid w:val="005A398C"/>
    <w:rsid w:val="005A6850"/>
    <w:rsid w:val="005B1B1B"/>
    <w:rsid w:val="005B5001"/>
    <w:rsid w:val="005C5932"/>
    <w:rsid w:val="005D3CA7"/>
    <w:rsid w:val="005D4CC1"/>
    <w:rsid w:val="005F4B91"/>
    <w:rsid w:val="005F55D2"/>
    <w:rsid w:val="0062312F"/>
    <w:rsid w:val="00625F2C"/>
    <w:rsid w:val="00641C7D"/>
    <w:rsid w:val="006618E9"/>
    <w:rsid w:val="0066602F"/>
    <w:rsid w:val="006817B9"/>
    <w:rsid w:val="0068194B"/>
    <w:rsid w:val="00692703"/>
    <w:rsid w:val="006A1962"/>
    <w:rsid w:val="006B5D48"/>
    <w:rsid w:val="006B7D7B"/>
    <w:rsid w:val="006C1A5E"/>
    <w:rsid w:val="006E1507"/>
    <w:rsid w:val="006E53FE"/>
    <w:rsid w:val="00712D8B"/>
    <w:rsid w:val="0071522B"/>
    <w:rsid w:val="007273B7"/>
    <w:rsid w:val="00733E0A"/>
    <w:rsid w:val="0074403D"/>
    <w:rsid w:val="00746D44"/>
    <w:rsid w:val="007538DC"/>
    <w:rsid w:val="00757803"/>
    <w:rsid w:val="0079066D"/>
    <w:rsid w:val="0079206B"/>
    <w:rsid w:val="00796076"/>
    <w:rsid w:val="007A74D1"/>
    <w:rsid w:val="007C0566"/>
    <w:rsid w:val="007C606B"/>
    <w:rsid w:val="007E6A61"/>
    <w:rsid w:val="007F35FC"/>
    <w:rsid w:val="00801140"/>
    <w:rsid w:val="00803404"/>
    <w:rsid w:val="00831ECE"/>
    <w:rsid w:val="00834955"/>
    <w:rsid w:val="00855B59"/>
    <w:rsid w:val="00856F17"/>
    <w:rsid w:val="00860461"/>
    <w:rsid w:val="0086487C"/>
    <w:rsid w:val="00865008"/>
    <w:rsid w:val="00870B20"/>
    <w:rsid w:val="008829F8"/>
    <w:rsid w:val="00885897"/>
    <w:rsid w:val="008A6538"/>
    <w:rsid w:val="008B598A"/>
    <w:rsid w:val="008C7056"/>
    <w:rsid w:val="008F3B14"/>
    <w:rsid w:val="008F696E"/>
    <w:rsid w:val="00901899"/>
    <w:rsid w:val="0090344B"/>
    <w:rsid w:val="00905715"/>
    <w:rsid w:val="0091321E"/>
    <w:rsid w:val="00913946"/>
    <w:rsid w:val="0092726B"/>
    <w:rsid w:val="009361BA"/>
    <w:rsid w:val="00944F78"/>
    <w:rsid w:val="00947ACC"/>
    <w:rsid w:val="009510E7"/>
    <w:rsid w:val="00952C89"/>
    <w:rsid w:val="009571D8"/>
    <w:rsid w:val="009624C4"/>
    <w:rsid w:val="009650EA"/>
    <w:rsid w:val="0097790C"/>
    <w:rsid w:val="0098506E"/>
    <w:rsid w:val="009A44CE"/>
    <w:rsid w:val="009C4DFC"/>
    <w:rsid w:val="009D165E"/>
    <w:rsid w:val="009D44F8"/>
    <w:rsid w:val="009E03BD"/>
    <w:rsid w:val="009E3160"/>
    <w:rsid w:val="009F220C"/>
    <w:rsid w:val="009F3B05"/>
    <w:rsid w:val="009F4931"/>
    <w:rsid w:val="00A14534"/>
    <w:rsid w:val="00A16DAA"/>
    <w:rsid w:val="00A24162"/>
    <w:rsid w:val="00A25023"/>
    <w:rsid w:val="00A270EA"/>
    <w:rsid w:val="00A34BA2"/>
    <w:rsid w:val="00A36F27"/>
    <w:rsid w:val="00A42E32"/>
    <w:rsid w:val="00A4580B"/>
    <w:rsid w:val="00A46E63"/>
    <w:rsid w:val="00A51DC5"/>
    <w:rsid w:val="00A53DE1"/>
    <w:rsid w:val="00A615E1"/>
    <w:rsid w:val="00A755E8"/>
    <w:rsid w:val="00A93A5D"/>
    <w:rsid w:val="00AB32F8"/>
    <w:rsid w:val="00AB610B"/>
    <w:rsid w:val="00AD360E"/>
    <w:rsid w:val="00AD40FB"/>
    <w:rsid w:val="00AD782D"/>
    <w:rsid w:val="00AE7650"/>
    <w:rsid w:val="00B10EBE"/>
    <w:rsid w:val="00B236F1"/>
    <w:rsid w:val="00B50F99"/>
    <w:rsid w:val="00B51D1B"/>
    <w:rsid w:val="00B540F4"/>
    <w:rsid w:val="00B60FD0"/>
    <w:rsid w:val="00B622DF"/>
    <w:rsid w:val="00B6332A"/>
    <w:rsid w:val="00B81760"/>
    <w:rsid w:val="00B8494C"/>
    <w:rsid w:val="00BA1546"/>
    <w:rsid w:val="00BB1C3E"/>
    <w:rsid w:val="00BB4E51"/>
    <w:rsid w:val="00BD431F"/>
    <w:rsid w:val="00BE423E"/>
    <w:rsid w:val="00BF61AC"/>
    <w:rsid w:val="00C07C46"/>
    <w:rsid w:val="00C3514C"/>
    <w:rsid w:val="00C47FA6"/>
    <w:rsid w:val="00C5760C"/>
    <w:rsid w:val="00C57FC6"/>
    <w:rsid w:val="00C66A7D"/>
    <w:rsid w:val="00C678EC"/>
    <w:rsid w:val="00C779DA"/>
    <w:rsid w:val="00C814F7"/>
    <w:rsid w:val="00CA4B4D"/>
    <w:rsid w:val="00CB35C3"/>
    <w:rsid w:val="00CB451E"/>
    <w:rsid w:val="00CC0E1E"/>
    <w:rsid w:val="00CD323D"/>
    <w:rsid w:val="00CE4030"/>
    <w:rsid w:val="00CE64B3"/>
    <w:rsid w:val="00CF1A49"/>
    <w:rsid w:val="00D0630C"/>
    <w:rsid w:val="00D2202B"/>
    <w:rsid w:val="00D243A9"/>
    <w:rsid w:val="00D24B60"/>
    <w:rsid w:val="00D305E5"/>
    <w:rsid w:val="00D37CD3"/>
    <w:rsid w:val="00D66A52"/>
    <w:rsid w:val="00D66EFA"/>
    <w:rsid w:val="00D72A2D"/>
    <w:rsid w:val="00D9521A"/>
    <w:rsid w:val="00DA3914"/>
    <w:rsid w:val="00DA59AA"/>
    <w:rsid w:val="00DB12CD"/>
    <w:rsid w:val="00DB5DC0"/>
    <w:rsid w:val="00DB6915"/>
    <w:rsid w:val="00DB7E1E"/>
    <w:rsid w:val="00DC1B78"/>
    <w:rsid w:val="00DC2A2F"/>
    <w:rsid w:val="00DC600B"/>
    <w:rsid w:val="00DD3CE2"/>
    <w:rsid w:val="00DE0FAA"/>
    <w:rsid w:val="00DE136D"/>
    <w:rsid w:val="00DE6534"/>
    <w:rsid w:val="00DF4D6C"/>
    <w:rsid w:val="00E01923"/>
    <w:rsid w:val="00E14498"/>
    <w:rsid w:val="00E2397A"/>
    <w:rsid w:val="00E254DB"/>
    <w:rsid w:val="00E300FC"/>
    <w:rsid w:val="00E34E63"/>
    <w:rsid w:val="00E362DB"/>
    <w:rsid w:val="00E4573D"/>
    <w:rsid w:val="00E5632B"/>
    <w:rsid w:val="00E70240"/>
    <w:rsid w:val="00E71E6B"/>
    <w:rsid w:val="00E816F5"/>
    <w:rsid w:val="00E81CC5"/>
    <w:rsid w:val="00E841D0"/>
    <w:rsid w:val="00E84F45"/>
    <w:rsid w:val="00E85A87"/>
    <w:rsid w:val="00E85B4A"/>
    <w:rsid w:val="00E9528E"/>
    <w:rsid w:val="00EA5099"/>
    <w:rsid w:val="00EA7365"/>
    <w:rsid w:val="00EC1351"/>
    <w:rsid w:val="00EC4CBF"/>
    <w:rsid w:val="00EE2340"/>
    <w:rsid w:val="00EE2CA8"/>
    <w:rsid w:val="00EF17E8"/>
    <w:rsid w:val="00EF51D9"/>
    <w:rsid w:val="00F00A92"/>
    <w:rsid w:val="00F130DD"/>
    <w:rsid w:val="00F24884"/>
    <w:rsid w:val="00F476C4"/>
    <w:rsid w:val="00F5352E"/>
    <w:rsid w:val="00F54E69"/>
    <w:rsid w:val="00F61DF9"/>
    <w:rsid w:val="00F802D1"/>
    <w:rsid w:val="00F81960"/>
    <w:rsid w:val="00F8769D"/>
    <w:rsid w:val="00F9350C"/>
    <w:rsid w:val="00F94EB5"/>
    <w:rsid w:val="00F9624D"/>
    <w:rsid w:val="00FB31C1"/>
    <w:rsid w:val="00FB47AD"/>
    <w:rsid w:val="00FB58F2"/>
    <w:rsid w:val="00FB64C4"/>
    <w:rsid w:val="00FC6AEA"/>
    <w:rsid w:val="00FD3924"/>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174A1D"/>
  <w15:chartTrackingRefBased/>
  <w15:docId w15:val="{60F6B498-3049-4D66-B914-F6EB3BED7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qFormat/>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ay.kumars\AppData\Local\Microsoft\Office\16.0\DTS\en-US%7b1AC5AF50-49DC-47EB-9AD3-433D2F343B89%7d\%7b426D33D7-1046-43B0-9F0D-A03BBFDB58FC%7dtf16402488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19F03628A804533A39DB06D49AD6602"/>
        <w:category>
          <w:name w:val="General"/>
          <w:gallery w:val="placeholder"/>
        </w:category>
        <w:types>
          <w:type w:val="bbPlcHdr"/>
        </w:types>
        <w:behaviors>
          <w:behavior w:val="content"/>
        </w:behaviors>
        <w:guid w:val="{4E2C0562-C933-4680-8E2B-6DE2DD02CAEB}"/>
      </w:docPartPr>
      <w:docPartBody>
        <w:p w:rsidR="00B7158C" w:rsidRDefault="00F9402E">
          <w:pPr>
            <w:pStyle w:val="919F03628A804533A39DB06D49AD6602"/>
          </w:pPr>
          <w:r w:rsidRPr="00CF1A49">
            <w:t>·</w:t>
          </w:r>
        </w:p>
      </w:docPartBody>
    </w:docPart>
    <w:docPart>
      <w:docPartPr>
        <w:name w:val="EC944F3EFDC0450AA577E144D5EBFB0E"/>
        <w:category>
          <w:name w:val="General"/>
          <w:gallery w:val="placeholder"/>
        </w:category>
        <w:types>
          <w:type w:val="bbPlcHdr"/>
        </w:types>
        <w:behaviors>
          <w:behavior w:val="content"/>
        </w:behaviors>
        <w:guid w:val="{43ABA245-279D-4A03-8622-21181DAF5B17}"/>
      </w:docPartPr>
      <w:docPartBody>
        <w:p w:rsidR="00B7158C" w:rsidRDefault="00F9402E">
          <w:pPr>
            <w:pStyle w:val="EC944F3EFDC0450AA577E144D5EBFB0E"/>
          </w:pPr>
          <w:r w:rsidRPr="00CF1A49">
            <w:t>Email</w:t>
          </w:r>
        </w:p>
      </w:docPartBody>
    </w:docPart>
    <w:docPart>
      <w:docPartPr>
        <w:name w:val="500BE63DE68A4C22AAD6BBE27762F2D3"/>
        <w:category>
          <w:name w:val="General"/>
          <w:gallery w:val="placeholder"/>
        </w:category>
        <w:types>
          <w:type w:val="bbPlcHdr"/>
        </w:types>
        <w:behaviors>
          <w:behavior w:val="content"/>
        </w:behaviors>
        <w:guid w:val="{F1A1600D-769A-4CCA-A888-C19C0CB6B898}"/>
      </w:docPartPr>
      <w:docPartBody>
        <w:p w:rsidR="00B7158C" w:rsidRDefault="00F9402E">
          <w:pPr>
            <w:pStyle w:val="500BE63DE68A4C22AAD6BBE27762F2D3"/>
          </w:pPr>
          <w:r w:rsidRPr="00CF1A49">
            <w:t>·</w:t>
          </w:r>
        </w:p>
      </w:docPartBody>
    </w:docPart>
    <w:docPart>
      <w:docPartPr>
        <w:name w:val="4BDB0CFF38C3456ABBA1B6965608D1D9"/>
        <w:category>
          <w:name w:val="General"/>
          <w:gallery w:val="placeholder"/>
        </w:category>
        <w:types>
          <w:type w:val="bbPlcHdr"/>
        </w:types>
        <w:behaviors>
          <w:behavior w:val="content"/>
        </w:behaviors>
        <w:guid w:val="{8D81A044-D1E1-4A06-B0C8-04D2D2289416}"/>
      </w:docPartPr>
      <w:docPartBody>
        <w:p w:rsidR="00B7158C" w:rsidRDefault="00F9402E">
          <w:pPr>
            <w:pStyle w:val="4BDB0CFF38C3456ABBA1B6965608D1D9"/>
          </w:pPr>
          <w:r w:rsidRPr="00CF1A49">
            <w:t>Experience</w:t>
          </w:r>
        </w:p>
      </w:docPartBody>
    </w:docPart>
    <w:docPart>
      <w:docPartPr>
        <w:name w:val="BCFC3E79F7954E718E884309D3E91751"/>
        <w:category>
          <w:name w:val="General"/>
          <w:gallery w:val="placeholder"/>
        </w:category>
        <w:types>
          <w:type w:val="bbPlcHdr"/>
        </w:types>
        <w:behaviors>
          <w:behavior w:val="content"/>
        </w:behaviors>
        <w:guid w:val="{563BB075-B8F7-4900-8FCF-C7D041B122E5}"/>
      </w:docPartPr>
      <w:docPartBody>
        <w:p w:rsidR="00B7158C" w:rsidRDefault="00F9402E">
          <w:pPr>
            <w:pStyle w:val="BCFC3E79F7954E718E884309D3E91751"/>
          </w:pPr>
          <w:r w:rsidRPr="00CF1A49">
            <w:t>Education</w:t>
          </w:r>
        </w:p>
      </w:docPartBody>
    </w:docPart>
    <w:docPart>
      <w:docPartPr>
        <w:name w:val="8C1DFD4973084105841EFB442EE78EFB"/>
        <w:category>
          <w:name w:val="General"/>
          <w:gallery w:val="placeholder"/>
        </w:category>
        <w:types>
          <w:type w:val="bbPlcHdr"/>
        </w:types>
        <w:behaviors>
          <w:behavior w:val="content"/>
        </w:behaviors>
        <w:guid w:val="{7C227442-9353-4EDB-870F-67FCDEC2EB70}"/>
      </w:docPartPr>
      <w:docPartBody>
        <w:p w:rsidR="00E1243D" w:rsidRDefault="00B7158C" w:rsidP="00B7158C">
          <w:pPr>
            <w:pStyle w:val="8C1DFD4973084105841EFB442EE78EFB"/>
          </w:pPr>
          <w:r w:rsidRPr="00CF1A49">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02E"/>
    <w:rsid w:val="00157D7B"/>
    <w:rsid w:val="005B5917"/>
    <w:rsid w:val="006377C7"/>
    <w:rsid w:val="00666797"/>
    <w:rsid w:val="0072652E"/>
    <w:rsid w:val="007D4A39"/>
    <w:rsid w:val="0080001E"/>
    <w:rsid w:val="009B0A18"/>
    <w:rsid w:val="009C69BA"/>
    <w:rsid w:val="00B7158C"/>
    <w:rsid w:val="00C42BB6"/>
    <w:rsid w:val="00CA7E80"/>
    <w:rsid w:val="00CB46B3"/>
    <w:rsid w:val="00E1243D"/>
    <w:rsid w:val="00F940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919F03628A804533A39DB06D49AD6602">
    <w:name w:val="919F03628A804533A39DB06D49AD6602"/>
  </w:style>
  <w:style w:type="paragraph" w:customStyle="1" w:styleId="EC944F3EFDC0450AA577E144D5EBFB0E">
    <w:name w:val="EC944F3EFDC0450AA577E144D5EBFB0E"/>
  </w:style>
  <w:style w:type="paragraph" w:customStyle="1" w:styleId="500BE63DE68A4C22AAD6BBE27762F2D3">
    <w:name w:val="500BE63DE68A4C22AAD6BBE27762F2D3"/>
  </w:style>
  <w:style w:type="paragraph" w:customStyle="1" w:styleId="4BDB0CFF38C3456ABBA1B6965608D1D9">
    <w:name w:val="4BDB0CFF38C3456ABBA1B6965608D1D9"/>
  </w:style>
  <w:style w:type="character" w:styleId="SubtleReference">
    <w:name w:val="Subtle Reference"/>
    <w:basedOn w:val="DefaultParagraphFont"/>
    <w:uiPriority w:val="10"/>
    <w:qFormat/>
    <w:rPr>
      <w:b/>
      <w:caps w:val="0"/>
      <w:smallCaps/>
      <w:color w:val="595959" w:themeColor="text1" w:themeTint="A6"/>
    </w:rPr>
  </w:style>
  <w:style w:type="paragraph" w:customStyle="1" w:styleId="BCFC3E79F7954E718E884309D3E91751">
    <w:name w:val="BCFC3E79F7954E718E884309D3E91751"/>
  </w:style>
  <w:style w:type="paragraph" w:customStyle="1" w:styleId="8C1DFD4973084105841EFB442EE78EFB">
    <w:name w:val="8C1DFD4973084105841EFB442EE78EFB"/>
    <w:rsid w:val="00B715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{426D33D7-1046-43B0-9F0D-A03BBFDB58FC}tf16402488_win32.dotx</Template>
  <TotalTime>14</TotalTime>
  <Pages>4</Pages>
  <Words>893</Words>
  <Characters>5095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 S</dc:creator>
  <cp:keywords/>
  <dc:description/>
  <cp:lastModifiedBy>Mohammed Moin</cp:lastModifiedBy>
  <cp:revision>3</cp:revision>
  <dcterms:created xsi:type="dcterms:W3CDTF">2023-04-07T09:25:00Z</dcterms:created>
  <dcterms:modified xsi:type="dcterms:W3CDTF">2023-04-07T09:37:00Z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b38978-bbcb-47d3-bd01-89bd4930a1a8_Enabled">
    <vt:lpwstr>true</vt:lpwstr>
  </property>
  <property fmtid="{D5CDD505-2E9C-101B-9397-08002B2CF9AE}" pid="3" name="MSIP_Label_70b38978-bbcb-47d3-bd01-89bd4930a1a8_SetDate">
    <vt:lpwstr>2023-03-14T08:28:46Z</vt:lpwstr>
  </property>
  <property fmtid="{D5CDD505-2E9C-101B-9397-08002B2CF9AE}" pid="4" name="MSIP_Label_70b38978-bbcb-47d3-bd01-89bd4930a1a8_Method">
    <vt:lpwstr>Standard</vt:lpwstr>
  </property>
  <property fmtid="{D5CDD505-2E9C-101B-9397-08002B2CF9AE}" pid="5" name="MSIP_Label_70b38978-bbcb-47d3-bd01-89bd4930a1a8_Name">
    <vt:lpwstr>Internal</vt:lpwstr>
  </property>
  <property fmtid="{D5CDD505-2E9C-101B-9397-08002B2CF9AE}" pid="6" name="MSIP_Label_70b38978-bbcb-47d3-bd01-89bd4930a1a8_SiteId">
    <vt:lpwstr>8ce6dfd4-5866-4fdb-90d0-fb4a65d44617</vt:lpwstr>
  </property>
  <property fmtid="{D5CDD505-2E9C-101B-9397-08002B2CF9AE}" pid="7" name="MSIP_Label_70b38978-bbcb-47d3-bd01-89bd4930a1a8_ActionId">
    <vt:lpwstr>95ca642a-6205-458d-8bab-53a70c8108ef</vt:lpwstr>
  </property>
  <property fmtid="{D5CDD505-2E9C-101B-9397-08002B2CF9AE}" pid="8" name="MSIP_Label_70b38978-bbcb-47d3-bd01-89bd4930a1a8_ContentBits">
    <vt:lpwstr>2</vt:lpwstr>
  </property>
</Properties>
</file>