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7A07B" w14:textId="214D8B6E" w:rsidR="00287574" w:rsidRPr="00287574" w:rsidRDefault="00287574" w:rsidP="00287574">
      <w:pPr>
        <w:jc w:val="center"/>
        <w:rPr>
          <w:rFonts w:ascii="Times New Roman" w:hAnsi="Times New Roman" w:cs="Times New Roman"/>
          <w:b/>
          <w:bCs/>
          <w:sz w:val="32"/>
          <w:szCs w:val="32"/>
        </w:rPr>
      </w:pPr>
      <w:r w:rsidRPr="00287574">
        <w:rPr>
          <w:rFonts w:ascii="Times New Roman" w:hAnsi="Times New Roman" w:cs="Times New Roman"/>
          <w:b/>
          <w:bCs/>
          <w:sz w:val="32"/>
          <w:szCs w:val="32"/>
        </w:rPr>
        <w:t>Exploring Socio-Economic Patterns in Adult Census Income for Informed Decision-Making</w:t>
      </w:r>
    </w:p>
    <w:p w14:paraId="5944337E" w14:textId="77777777" w:rsidR="00A33CBE" w:rsidRDefault="00A33CBE" w:rsidP="00681E47">
      <w:pPr>
        <w:jc w:val="center"/>
        <w:rPr>
          <w:rFonts w:ascii="Times New Roman" w:hAnsi="Times New Roman" w:cs="Times New Roman"/>
          <w:b/>
          <w:bCs/>
          <w:sz w:val="32"/>
          <w:szCs w:val="32"/>
        </w:rPr>
      </w:pPr>
    </w:p>
    <w:p w14:paraId="343EAB75" w14:textId="079F7090" w:rsidR="006A79EB" w:rsidRPr="002F74B5" w:rsidRDefault="005C167E" w:rsidP="002F74B5">
      <w:pPr>
        <w:pStyle w:val="NoSpacing"/>
        <w:jc w:val="center"/>
        <w:rPr>
          <w:rFonts w:ascii="Times New Roman" w:hAnsi="Times New Roman" w:cs="Times New Roman"/>
          <w:i/>
          <w:iCs/>
          <w:sz w:val="20"/>
          <w:szCs w:val="20"/>
          <w:lang w:val="it-IT"/>
        </w:rPr>
      </w:pPr>
      <w:r w:rsidRPr="002F74B5">
        <w:rPr>
          <w:rFonts w:ascii="Times New Roman" w:hAnsi="Times New Roman" w:cs="Times New Roman"/>
          <w:i/>
          <w:iCs/>
          <w:sz w:val="20"/>
          <w:szCs w:val="20"/>
          <w:lang w:val="it-IT"/>
        </w:rPr>
        <w:t xml:space="preserve">Archana Katta </w:t>
      </w:r>
      <w:r w:rsidR="0085491A" w:rsidRPr="002F74B5">
        <w:rPr>
          <w:rFonts w:ascii="Times New Roman" w:hAnsi="Times New Roman" w:cs="Times New Roman"/>
          <w:i/>
          <w:iCs/>
          <w:sz w:val="20"/>
          <w:szCs w:val="20"/>
          <w:lang w:val="it-IT"/>
        </w:rPr>
        <w:t>-</w:t>
      </w:r>
      <w:r w:rsidRPr="002F74B5">
        <w:rPr>
          <w:rFonts w:ascii="Times New Roman" w:hAnsi="Times New Roman" w:cs="Times New Roman"/>
          <w:i/>
          <w:iCs/>
          <w:sz w:val="20"/>
          <w:szCs w:val="20"/>
          <w:lang w:val="it-IT"/>
        </w:rPr>
        <w:t xml:space="preserve"> 811298298 </w:t>
      </w:r>
      <w:r w:rsidR="00982FE2" w:rsidRPr="002F74B5">
        <w:rPr>
          <w:rFonts w:ascii="Times New Roman" w:hAnsi="Times New Roman" w:cs="Times New Roman"/>
          <w:i/>
          <w:iCs/>
          <w:sz w:val="20"/>
          <w:szCs w:val="20"/>
          <w:lang w:val="it-IT"/>
        </w:rPr>
        <w:t>(</w:t>
      </w:r>
      <w:r w:rsidR="00000000">
        <w:fldChar w:fldCharType="begin"/>
      </w:r>
      <w:r w:rsidR="00000000" w:rsidRPr="000F4C78">
        <w:rPr>
          <w:lang w:val="it-IT"/>
        </w:rPr>
        <w:instrText>HYPERLINK "mailto:akatta2@kent.edu"</w:instrText>
      </w:r>
      <w:r w:rsidR="00000000">
        <w:fldChar w:fldCharType="separate"/>
      </w:r>
      <w:r w:rsidR="002F74B5" w:rsidRPr="002F74B5">
        <w:rPr>
          <w:rStyle w:val="Hyperlink"/>
          <w:rFonts w:ascii="Times New Roman" w:hAnsi="Times New Roman" w:cs="Times New Roman"/>
          <w:i/>
          <w:iCs/>
          <w:color w:val="auto"/>
          <w:sz w:val="20"/>
          <w:szCs w:val="20"/>
          <w:u w:val="none"/>
          <w:lang w:val="it-IT"/>
        </w:rPr>
        <w:t>akatta2@kent.edu</w:t>
      </w:r>
      <w:r w:rsidR="00000000">
        <w:rPr>
          <w:rStyle w:val="Hyperlink"/>
          <w:rFonts w:ascii="Times New Roman" w:hAnsi="Times New Roman" w:cs="Times New Roman"/>
          <w:i/>
          <w:iCs/>
          <w:color w:val="auto"/>
          <w:sz w:val="20"/>
          <w:szCs w:val="20"/>
          <w:u w:val="none"/>
          <w:lang w:val="it-IT"/>
        </w:rPr>
        <w:fldChar w:fldCharType="end"/>
      </w:r>
      <w:r w:rsidR="00982FE2" w:rsidRPr="002F74B5">
        <w:rPr>
          <w:rFonts w:ascii="Times New Roman" w:hAnsi="Times New Roman" w:cs="Times New Roman"/>
          <w:i/>
          <w:iCs/>
          <w:sz w:val="20"/>
          <w:szCs w:val="20"/>
          <w:lang w:val="it-IT"/>
        </w:rPr>
        <w:t>)</w:t>
      </w:r>
    </w:p>
    <w:p w14:paraId="1A0CDA60" w14:textId="0419282E" w:rsidR="00BD3B8E" w:rsidRPr="002F74B5" w:rsidRDefault="00BD3B8E" w:rsidP="002F74B5">
      <w:pPr>
        <w:pStyle w:val="NoSpacing"/>
        <w:jc w:val="center"/>
        <w:rPr>
          <w:rFonts w:ascii="Times New Roman" w:hAnsi="Times New Roman" w:cs="Times New Roman"/>
          <w:i/>
          <w:iCs/>
          <w:sz w:val="20"/>
          <w:szCs w:val="20"/>
          <w:lang w:val="it-IT"/>
        </w:rPr>
      </w:pPr>
      <w:r w:rsidRPr="002F74B5">
        <w:rPr>
          <w:rFonts w:ascii="Times New Roman" w:hAnsi="Times New Roman" w:cs="Times New Roman"/>
          <w:i/>
          <w:iCs/>
          <w:sz w:val="20"/>
          <w:szCs w:val="20"/>
          <w:lang w:val="it-IT"/>
        </w:rPr>
        <w:t xml:space="preserve">Tirumalasetty Naga Sudha Pavani </w:t>
      </w:r>
      <w:r w:rsidR="0085491A" w:rsidRPr="002F74B5">
        <w:rPr>
          <w:rFonts w:ascii="Times New Roman" w:hAnsi="Times New Roman" w:cs="Times New Roman"/>
          <w:i/>
          <w:iCs/>
          <w:sz w:val="20"/>
          <w:szCs w:val="20"/>
          <w:lang w:val="it-IT"/>
        </w:rPr>
        <w:t xml:space="preserve">- </w:t>
      </w:r>
      <w:r w:rsidR="00B877C9" w:rsidRPr="002F74B5">
        <w:rPr>
          <w:rFonts w:ascii="Times New Roman" w:hAnsi="Times New Roman" w:cs="Times New Roman"/>
          <w:i/>
          <w:iCs/>
          <w:sz w:val="20"/>
          <w:szCs w:val="20"/>
          <w:lang w:val="it-IT"/>
        </w:rPr>
        <w:t>811294</w:t>
      </w:r>
      <w:r w:rsidR="00C93D62" w:rsidRPr="002F74B5">
        <w:rPr>
          <w:rFonts w:ascii="Times New Roman" w:hAnsi="Times New Roman" w:cs="Times New Roman"/>
          <w:i/>
          <w:iCs/>
          <w:sz w:val="20"/>
          <w:szCs w:val="20"/>
          <w:lang w:val="it-IT"/>
        </w:rPr>
        <w:t>971</w:t>
      </w:r>
      <w:r w:rsidR="00907AA6" w:rsidRPr="002F74B5">
        <w:rPr>
          <w:rFonts w:ascii="Times New Roman" w:hAnsi="Times New Roman" w:cs="Times New Roman"/>
          <w:i/>
          <w:iCs/>
          <w:sz w:val="20"/>
          <w:szCs w:val="20"/>
          <w:lang w:val="it-IT"/>
        </w:rPr>
        <w:t xml:space="preserve"> </w:t>
      </w:r>
      <w:r w:rsidR="00982FE2" w:rsidRPr="002F74B5">
        <w:rPr>
          <w:rFonts w:ascii="Times New Roman" w:hAnsi="Times New Roman" w:cs="Times New Roman"/>
          <w:i/>
          <w:iCs/>
          <w:sz w:val="20"/>
          <w:szCs w:val="20"/>
          <w:lang w:val="it-IT"/>
        </w:rPr>
        <w:t>(</w:t>
      </w:r>
      <w:r w:rsidR="00000000">
        <w:fldChar w:fldCharType="begin"/>
      </w:r>
      <w:r w:rsidR="00000000" w:rsidRPr="000F4C78">
        <w:rPr>
          <w:lang w:val="it-IT"/>
        </w:rPr>
        <w:instrText>HYPERLINK "mailto:ntirumal@kent.edu"</w:instrText>
      </w:r>
      <w:r w:rsidR="00000000">
        <w:fldChar w:fldCharType="separate"/>
      </w:r>
      <w:r w:rsidR="002F74B5" w:rsidRPr="002F74B5">
        <w:rPr>
          <w:rStyle w:val="Hyperlink"/>
          <w:rFonts w:ascii="Times New Roman" w:hAnsi="Times New Roman" w:cs="Times New Roman"/>
          <w:i/>
          <w:iCs/>
          <w:color w:val="auto"/>
          <w:sz w:val="20"/>
          <w:szCs w:val="20"/>
          <w:u w:val="none"/>
          <w:lang w:val="it-IT"/>
        </w:rPr>
        <w:t>ntirumal@kent.edu</w:t>
      </w:r>
      <w:r w:rsidR="00000000">
        <w:rPr>
          <w:rStyle w:val="Hyperlink"/>
          <w:rFonts w:ascii="Times New Roman" w:hAnsi="Times New Roman" w:cs="Times New Roman"/>
          <w:i/>
          <w:iCs/>
          <w:color w:val="auto"/>
          <w:sz w:val="20"/>
          <w:szCs w:val="20"/>
          <w:u w:val="none"/>
          <w:lang w:val="it-IT"/>
        </w:rPr>
        <w:fldChar w:fldCharType="end"/>
      </w:r>
      <w:r w:rsidR="00982FE2" w:rsidRPr="002F74B5">
        <w:rPr>
          <w:rFonts w:ascii="Times New Roman" w:hAnsi="Times New Roman" w:cs="Times New Roman"/>
          <w:i/>
          <w:iCs/>
          <w:sz w:val="20"/>
          <w:szCs w:val="20"/>
          <w:lang w:val="it-IT"/>
        </w:rPr>
        <w:t>)</w:t>
      </w:r>
    </w:p>
    <w:p w14:paraId="1A9536A1" w14:textId="324DE1A6" w:rsidR="00907AA6" w:rsidRPr="002F74B5" w:rsidRDefault="00907AA6" w:rsidP="002F74B5">
      <w:pPr>
        <w:pStyle w:val="NoSpacing"/>
        <w:jc w:val="center"/>
        <w:rPr>
          <w:rFonts w:ascii="Times New Roman" w:hAnsi="Times New Roman" w:cs="Times New Roman"/>
          <w:i/>
          <w:iCs/>
          <w:sz w:val="20"/>
          <w:szCs w:val="20"/>
        </w:rPr>
      </w:pPr>
      <w:r w:rsidRPr="002F74B5">
        <w:rPr>
          <w:rFonts w:ascii="Times New Roman" w:hAnsi="Times New Roman" w:cs="Times New Roman"/>
          <w:i/>
          <w:iCs/>
          <w:sz w:val="20"/>
          <w:szCs w:val="20"/>
        </w:rPr>
        <w:t xml:space="preserve">Bharath Reddy Emani </w:t>
      </w:r>
      <w:r w:rsidR="0085491A" w:rsidRPr="002F74B5">
        <w:rPr>
          <w:rFonts w:ascii="Times New Roman" w:hAnsi="Times New Roman" w:cs="Times New Roman"/>
          <w:i/>
          <w:iCs/>
          <w:sz w:val="20"/>
          <w:szCs w:val="20"/>
        </w:rPr>
        <w:t>-</w:t>
      </w:r>
      <w:r w:rsidRPr="002F74B5">
        <w:rPr>
          <w:rFonts w:ascii="Times New Roman" w:hAnsi="Times New Roman" w:cs="Times New Roman"/>
          <w:i/>
          <w:iCs/>
          <w:sz w:val="20"/>
          <w:szCs w:val="20"/>
        </w:rPr>
        <w:t xml:space="preserve"> </w:t>
      </w:r>
      <w:r w:rsidR="00081102" w:rsidRPr="002F74B5">
        <w:rPr>
          <w:rFonts w:ascii="Times New Roman" w:hAnsi="Times New Roman" w:cs="Times New Roman"/>
          <w:i/>
          <w:iCs/>
          <w:sz w:val="20"/>
          <w:szCs w:val="20"/>
        </w:rPr>
        <w:t>811</w:t>
      </w:r>
      <w:r w:rsidR="00FD1973" w:rsidRPr="002F74B5">
        <w:rPr>
          <w:rFonts w:ascii="Times New Roman" w:hAnsi="Times New Roman" w:cs="Times New Roman"/>
          <w:i/>
          <w:iCs/>
          <w:sz w:val="20"/>
          <w:szCs w:val="20"/>
        </w:rPr>
        <w:t>295816</w:t>
      </w:r>
      <w:r w:rsidR="0085491A" w:rsidRPr="002F74B5">
        <w:rPr>
          <w:rFonts w:ascii="Times New Roman" w:hAnsi="Times New Roman" w:cs="Times New Roman"/>
          <w:i/>
          <w:iCs/>
          <w:sz w:val="20"/>
          <w:szCs w:val="20"/>
        </w:rPr>
        <w:t xml:space="preserve"> </w:t>
      </w:r>
      <w:r w:rsidR="00982FE2" w:rsidRPr="002F74B5">
        <w:rPr>
          <w:rFonts w:ascii="Times New Roman" w:hAnsi="Times New Roman" w:cs="Times New Roman"/>
          <w:i/>
          <w:iCs/>
          <w:sz w:val="20"/>
          <w:szCs w:val="20"/>
        </w:rPr>
        <w:t>(</w:t>
      </w:r>
      <w:hyperlink r:id="rId8" w:history="1">
        <w:r w:rsidR="002F74B5" w:rsidRPr="002F74B5">
          <w:rPr>
            <w:rStyle w:val="Hyperlink"/>
            <w:rFonts w:ascii="Times New Roman" w:hAnsi="Times New Roman" w:cs="Times New Roman"/>
            <w:i/>
            <w:iCs/>
            <w:color w:val="auto"/>
            <w:sz w:val="20"/>
            <w:szCs w:val="20"/>
            <w:u w:val="none"/>
          </w:rPr>
          <w:t>bemani@kent.edu</w:t>
        </w:r>
      </w:hyperlink>
      <w:r w:rsidR="00982FE2" w:rsidRPr="002F74B5">
        <w:rPr>
          <w:rFonts w:ascii="Times New Roman" w:hAnsi="Times New Roman" w:cs="Times New Roman"/>
          <w:i/>
          <w:iCs/>
          <w:sz w:val="20"/>
          <w:szCs w:val="20"/>
        </w:rPr>
        <w:t>)</w:t>
      </w:r>
    </w:p>
    <w:p w14:paraId="238FFC80" w14:textId="478585E3" w:rsidR="00FD1973" w:rsidRPr="002F74B5" w:rsidRDefault="00A95085" w:rsidP="002F74B5">
      <w:pPr>
        <w:pStyle w:val="NoSpacing"/>
        <w:jc w:val="center"/>
        <w:rPr>
          <w:rFonts w:ascii="Times New Roman" w:hAnsi="Times New Roman" w:cs="Times New Roman"/>
          <w:i/>
          <w:iCs/>
          <w:sz w:val="20"/>
          <w:szCs w:val="20"/>
          <w:lang w:val="it-IT"/>
        </w:rPr>
      </w:pPr>
      <w:r w:rsidRPr="002F74B5">
        <w:rPr>
          <w:rFonts w:ascii="Times New Roman" w:hAnsi="Times New Roman" w:cs="Times New Roman"/>
          <w:i/>
          <w:iCs/>
          <w:sz w:val="20"/>
          <w:szCs w:val="20"/>
          <w:lang w:val="it-IT"/>
        </w:rPr>
        <w:t>Gayat</w:t>
      </w:r>
      <w:r w:rsidR="00684735">
        <w:rPr>
          <w:rFonts w:ascii="Times New Roman" w:hAnsi="Times New Roman" w:cs="Times New Roman"/>
          <w:i/>
          <w:iCs/>
          <w:sz w:val="20"/>
          <w:szCs w:val="20"/>
          <w:lang w:val="it-IT"/>
        </w:rPr>
        <w:t>h</w:t>
      </w:r>
      <w:r w:rsidRPr="002F74B5">
        <w:rPr>
          <w:rFonts w:ascii="Times New Roman" w:hAnsi="Times New Roman" w:cs="Times New Roman"/>
          <w:i/>
          <w:iCs/>
          <w:sz w:val="20"/>
          <w:szCs w:val="20"/>
          <w:lang w:val="it-IT"/>
        </w:rPr>
        <w:t>ri</w:t>
      </w:r>
      <w:r w:rsidR="000D76BD" w:rsidRPr="002F74B5">
        <w:rPr>
          <w:rFonts w:ascii="Times New Roman" w:hAnsi="Times New Roman" w:cs="Times New Roman"/>
          <w:i/>
          <w:iCs/>
          <w:sz w:val="20"/>
          <w:szCs w:val="20"/>
          <w:lang w:val="it-IT"/>
        </w:rPr>
        <w:t xml:space="preserve"> Pingili</w:t>
      </w:r>
      <w:r w:rsidR="00533EE5" w:rsidRPr="002F74B5">
        <w:rPr>
          <w:rFonts w:ascii="Times New Roman" w:hAnsi="Times New Roman" w:cs="Times New Roman"/>
          <w:i/>
          <w:iCs/>
          <w:sz w:val="20"/>
          <w:szCs w:val="20"/>
          <w:lang w:val="it-IT"/>
        </w:rPr>
        <w:t xml:space="preserve"> </w:t>
      </w:r>
      <w:r w:rsidR="005B7FB1" w:rsidRPr="002F74B5">
        <w:rPr>
          <w:rFonts w:ascii="Times New Roman" w:hAnsi="Times New Roman" w:cs="Times New Roman"/>
          <w:i/>
          <w:iCs/>
          <w:sz w:val="20"/>
          <w:szCs w:val="20"/>
          <w:lang w:val="it-IT"/>
        </w:rPr>
        <w:t>–</w:t>
      </w:r>
      <w:r w:rsidR="00533EE5" w:rsidRPr="002F74B5">
        <w:rPr>
          <w:rFonts w:ascii="Times New Roman" w:hAnsi="Times New Roman" w:cs="Times New Roman"/>
          <w:i/>
          <w:iCs/>
          <w:sz w:val="20"/>
          <w:szCs w:val="20"/>
          <w:lang w:val="it-IT"/>
        </w:rPr>
        <w:t xml:space="preserve"> </w:t>
      </w:r>
      <w:r w:rsidR="00286A4E" w:rsidRPr="002F74B5">
        <w:rPr>
          <w:rFonts w:ascii="Times New Roman" w:hAnsi="Times New Roman" w:cs="Times New Roman"/>
          <w:i/>
          <w:iCs/>
          <w:sz w:val="20"/>
          <w:szCs w:val="20"/>
          <w:lang w:val="it-IT"/>
        </w:rPr>
        <w:t>811</w:t>
      </w:r>
      <w:r w:rsidR="002B649A" w:rsidRPr="002F74B5">
        <w:rPr>
          <w:rFonts w:ascii="Times New Roman" w:hAnsi="Times New Roman" w:cs="Times New Roman"/>
          <w:i/>
          <w:iCs/>
          <w:sz w:val="20"/>
          <w:szCs w:val="20"/>
          <w:lang w:val="it-IT"/>
        </w:rPr>
        <w:t>300277</w:t>
      </w:r>
      <w:r w:rsidR="005B7FB1" w:rsidRPr="002F74B5">
        <w:rPr>
          <w:rFonts w:ascii="Times New Roman" w:hAnsi="Times New Roman" w:cs="Times New Roman"/>
          <w:i/>
          <w:iCs/>
          <w:sz w:val="20"/>
          <w:szCs w:val="20"/>
          <w:lang w:val="it-IT"/>
        </w:rPr>
        <w:t xml:space="preserve"> </w:t>
      </w:r>
      <w:r w:rsidR="00982FE2" w:rsidRPr="002F74B5">
        <w:rPr>
          <w:rFonts w:ascii="Times New Roman" w:hAnsi="Times New Roman" w:cs="Times New Roman"/>
          <w:i/>
          <w:iCs/>
          <w:sz w:val="20"/>
          <w:szCs w:val="20"/>
          <w:lang w:val="it-IT"/>
        </w:rPr>
        <w:t>(</w:t>
      </w:r>
      <w:r w:rsidR="001E4416" w:rsidRPr="002F74B5">
        <w:rPr>
          <w:rFonts w:ascii="Times New Roman" w:hAnsi="Times New Roman" w:cs="Times New Roman"/>
          <w:i/>
          <w:iCs/>
          <w:sz w:val="20"/>
          <w:szCs w:val="20"/>
          <w:lang w:val="it-IT"/>
        </w:rPr>
        <w:t>gpingili@kent.edu</w:t>
      </w:r>
      <w:r w:rsidR="00982FE2" w:rsidRPr="002F74B5">
        <w:rPr>
          <w:rFonts w:ascii="Times New Roman" w:hAnsi="Times New Roman" w:cs="Times New Roman"/>
          <w:i/>
          <w:iCs/>
          <w:sz w:val="20"/>
          <w:szCs w:val="20"/>
          <w:lang w:val="it-IT"/>
        </w:rPr>
        <w:t>)</w:t>
      </w:r>
    </w:p>
    <w:p w14:paraId="26278ACC" w14:textId="77777777" w:rsidR="000559C8" w:rsidRDefault="000559C8" w:rsidP="0078771A">
      <w:pPr>
        <w:rPr>
          <w:rFonts w:ascii="Times New Roman" w:hAnsi="Times New Roman" w:cs="Times New Roman"/>
          <w:b/>
          <w:bCs/>
          <w:sz w:val="32"/>
          <w:szCs w:val="32"/>
          <w:lang w:val="it-IT"/>
        </w:rPr>
      </w:pPr>
    </w:p>
    <w:p w14:paraId="2AB05250" w14:textId="77777777" w:rsidR="00B2328C" w:rsidRPr="001E4416" w:rsidRDefault="00B2328C" w:rsidP="0078771A">
      <w:pPr>
        <w:rPr>
          <w:rFonts w:ascii="Times New Roman" w:hAnsi="Times New Roman" w:cs="Times New Roman"/>
          <w:sz w:val="22"/>
          <w:szCs w:val="22"/>
          <w:lang w:val="it-IT"/>
        </w:rPr>
      </w:pPr>
    </w:p>
    <w:p w14:paraId="3BAA7A1D" w14:textId="58570D75" w:rsidR="00D60C4E" w:rsidRPr="000241B8" w:rsidRDefault="00E744A4" w:rsidP="000241B8">
      <w:pPr>
        <w:pStyle w:val="ListParagraph"/>
        <w:numPr>
          <w:ilvl w:val="0"/>
          <w:numId w:val="1"/>
        </w:numPr>
        <w:rPr>
          <w:rFonts w:ascii="Times New Roman" w:hAnsi="Times New Roman" w:cs="Times New Roman"/>
          <w:b/>
          <w:bCs/>
          <w:sz w:val="28"/>
          <w:szCs w:val="28"/>
        </w:rPr>
      </w:pPr>
      <w:r w:rsidRPr="000241B8">
        <w:rPr>
          <w:rFonts w:ascii="Times New Roman" w:hAnsi="Times New Roman" w:cs="Times New Roman"/>
          <w:b/>
          <w:bCs/>
          <w:sz w:val="28"/>
          <w:szCs w:val="28"/>
        </w:rPr>
        <w:t>Introduction</w:t>
      </w:r>
    </w:p>
    <w:p w14:paraId="68ACEE8A" w14:textId="161B832E" w:rsidR="0078771A" w:rsidRPr="00526395" w:rsidRDefault="0078771A" w:rsidP="00526395">
      <w:pPr>
        <w:jc w:val="both"/>
        <w:rPr>
          <w:rFonts w:ascii="Times New Roman" w:hAnsi="Times New Roman" w:cs="Times New Roman"/>
        </w:rPr>
      </w:pPr>
      <w:r w:rsidRPr="00526395">
        <w:rPr>
          <w:rFonts w:ascii="Times New Roman" w:hAnsi="Times New Roman" w:cs="Times New Roman"/>
        </w:rPr>
        <w:t>The dataset used in this project was extracted from the 1994 Census database by Barry Becker, comprising a set of reasonably clean records based on specific conditions such as age, income, education, and working hours. The criteria for extraction included individuals aged over 16 years, with an income over $100, working at least one hour a week, and having a positive final weight in the dataset.</w:t>
      </w:r>
    </w:p>
    <w:p w14:paraId="499039F6" w14:textId="08F95F7F" w:rsidR="0078771A" w:rsidRPr="00526395" w:rsidRDefault="00804053" w:rsidP="00526395">
      <w:pPr>
        <w:jc w:val="both"/>
        <w:rPr>
          <w:rFonts w:ascii="Times New Roman" w:hAnsi="Times New Roman" w:cs="Times New Roman"/>
        </w:rPr>
      </w:pPr>
      <w:r w:rsidRPr="00526395">
        <w:rPr>
          <w:rFonts w:ascii="Times New Roman" w:hAnsi="Times New Roman" w:cs="Times New Roman"/>
        </w:rPr>
        <w:t>Over the past couple of decades, society has increasingly relied on data and information, leading to advancements in technologies for their storage, analysis, and processing on a large scale. The fields of Data Mining and Machine Learning have not only utilized this data for gaining knowledge and insights but also for uncovering hidden patterns and concepts, enabling the prediction of future events that are otherwise difficult to anticipate. Income inequality has emerged as a significant concern in recent years, and simply improving the situation for the poor is not seen as the only solution. There is a widespread belief among people in the United States that economic inequality is unacceptable and calls for a fair distribution of wealth in society. This model aims to conduct a thorough analysis to identify the key factors essential for enhancing an individual's income. Such an analysis helps prioritize areas that can substantially improve income levels for individuals.</w:t>
      </w:r>
    </w:p>
    <w:p w14:paraId="0BA886F3" w14:textId="77777777" w:rsidR="00795756" w:rsidRPr="00526395" w:rsidRDefault="00795756" w:rsidP="00526395">
      <w:pPr>
        <w:jc w:val="both"/>
        <w:rPr>
          <w:rFonts w:ascii="Times New Roman" w:hAnsi="Times New Roman" w:cs="Times New Roman"/>
        </w:rPr>
      </w:pPr>
      <w:r w:rsidRPr="00526395">
        <w:rPr>
          <w:rFonts w:ascii="Times New Roman" w:hAnsi="Times New Roman" w:cs="Times New Roman"/>
        </w:rPr>
        <w:t>The motivation behind analyzing this dataset lies in its potential to uncover valuable insights and patterns within demographic and socio-economic factors. Understanding these patterns can aid in making informed decisions in various domains such as social policy, workforce management, and economic forecasting. Moreover, this dataset serves as a representative sample of the population, offering a glimpse into the diverse characteristics and circumstances of individuals within society.</w:t>
      </w:r>
    </w:p>
    <w:p w14:paraId="46C98E2D" w14:textId="77777777" w:rsidR="00FF6B04" w:rsidRDefault="00FF6B04" w:rsidP="00795756">
      <w:pPr>
        <w:rPr>
          <w:rFonts w:ascii="Times New Roman" w:hAnsi="Times New Roman" w:cs="Times New Roman"/>
          <w:sz w:val="22"/>
          <w:szCs w:val="22"/>
        </w:rPr>
      </w:pPr>
    </w:p>
    <w:p w14:paraId="14AF3933" w14:textId="50B3EF54" w:rsidR="00FF6B04" w:rsidRPr="00526395" w:rsidRDefault="00FF6B04" w:rsidP="00D016E2">
      <w:pPr>
        <w:pStyle w:val="ListParagraph"/>
        <w:numPr>
          <w:ilvl w:val="0"/>
          <w:numId w:val="1"/>
        </w:numPr>
        <w:jc w:val="both"/>
        <w:rPr>
          <w:rFonts w:ascii="Times New Roman" w:hAnsi="Times New Roman" w:cs="Times New Roman"/>
          <w:b/>
          <w:sz w:val="28"/>
          <w:szCs w:val="28"/>
        </w:rPr>
      </w:pPr>
      <w:r w:rsidRPr="00526395">
        <w:rPr>
          <w:rFonts w:ascii="Times New Roman" w:hAnsi="Times New Roman" w:cs="Times New Roman"/>
          <w:b/>
          <w:sz w:val="28"/>
          <w:szCs w:val="28"/>
        </w:rPr>
        <w:t>Project Description</w:t>
      </w:r>
    </w:p>
    <w:p w14:paraId="3099682F" w14:textId="2AA6DFE7" w:rsidR="000672A2" w:rsidRPr="00526395" w:rsidRDefault="000672A2" w:rsidP="00795756">
      <w:pPr>
        <w:rPr>
          <w:rFonts w:ascii="Times New Roman" w:hAnsi="Times New Roman" w:cs="Times New Roman"/>
        </w:rPr>
      </w:pPr>
      <w:r w:rsidRPr="00526395">
        <w:rPr>
          <w:rFonts w:ascii="Times New Roman" w:hAnsi="Times New Roman" w:cs="Times New Roman"/>
        </w:rPr>
        <w:t xml:space="preserve">The project aims to uncover socio-economic patterns from a dataset for informed decision-making. The dataset contains information such as age, work class, education, marital status, occupation, etc., and the goal is to analyze this data to understand the factors influencing income </w:t>
      </w:r>
      <w:r w:rsidRPr="00526395">
        <w:rPr>
          <w:rFonts w:ascii="Times New Roman" w:hAnsi="Times New Roman" w:cs="Times New Roman"/>
        </w:rPr>
        <w:lastRenderedPageBreak/>
        <w:t>levels (&lt;=50K or &gt;50K) and identify patterns that can help in making informed decisions related to socio-economic issues.</w:t>
      </w:r>
    </w:p>
    <w:p w14:paraId="0B979B75" w14:textId="0565BB8D" w:rsidR="002775C4" w:rsidRPr="00526395" w:rsidRDefault="002775C4" w:rsidP="00795756">
      <w:pPr>
        <w:rPr>
          <w:rFonts w:ascii="Times New Roman" w:hAnsi="Times New Roman" w:cs="Times New Roman"/>
        </w:rPr>
      </w:pPr>
      <w:r w:rsidRPr="00526395">
        <w:rPr>
          <w:rFonts w:ascii="Times New Roman" w:hAnsi="Times New Roman" w:cs="Times New Roman"/>
        </w:rPr>
        <w:t>The primary objectives of the project include:</w:t>
      </w:r>
    </w:p>
    <w:p w14:paraId="293D4A2C" w14:textId="5D3DB8EA" w:rsidR="005578A6" w:rsidRPr="00526395" w:rsidRDefault="005578A6" w:rsidP="005578A6">
      <w:pPr>
        <w:rPr>
          <w:rFonts w:ascii="Times New Roman" w:hAnsi="Times New Roman" w:cs="Times New Roman"/>
          <w:b/>
          <w:bCs/>
        </w:rPr>
      </w:pPr>
      <w:r w:rsidRPr="00526395">
        <w:rPr>
          <w:rFonts w:ascii="Times New Roman" w:hAnsi="Times New Roman" w:cs="Times New Roman"/>
          <w:b/>
          <w:bCs/>
        </w:rPr>
        <w:t>Data Collection and Integration:</w:t>
      </w:r>
    </w:p>
    <w:p w14:paraId="2F5349A2" w14:textId="77777777" w:rsidR="005578A6" w:rsidRPr="00526395" w:rsidRDefault="005578A6" w:rsidP="00526395">
      <w:pPr>
        <w:pStyle w:val="ListParagraph"/>
        <w:numPr>
          <w:ilvl w:val="0"/>
          <w:numId w:val="18"/>
        </w:numPr>
        <w:jc w:val="both"/>
        <w:rPr>
          <w:rFonts w:ascii="Times New Roman" w:hAnsi="Times New Roman" w:cs="Times New Roman"/>
        </w:rPr>
      </w:pPr>
      <w:r w:rsidRPr="00526395">
        <w:rPr>
          <w:rFonts w:ascii="Times New Roman" w:hAnsi="Times New Roman" w:cs="Times New Roman"/>
        </w:rPr>
        <w:t>The project focuses on gathering a comprehensive dataset encompassing socio-economic information such as age, work class, education, marital status, occupation, etc. This diverse dataset forms the foundation for the analysis aimed at uncovering socio-economic patterns relevant for informed decision-making.</w:t>
      </w:r>
    </w:p>
    <w:p w14:paraId="1728E36A" w14:textId="330FEE99" w:rsidR="005578A6" w:rsidRPr="00526395" w:rsidRDefault="005578A6" w:rsidP="000E1733">
      <w:pPr>
        <w:rPr>
          <w:rFonts w:ascii="Times New Roman" w:hAnsi="Times New Roman" w:cs="Times New Roman"/>
          <w:b/>
          <w:bCs/>
        </w:rPr>
      </w:pPr>
      <w:r w:rsidRPr="00526395">
        <w:rPr>
          <w:rFonts w:ascii="Times New Roman" w:hAnsi="Times New Roman" w:cs="Times New Roman"/>
          <w:b/>
          <w:bCs/>
        </w:rPr>
        <w:t>Feature Engineering</w:t>
      </w:r>
      <w:r w:rsidR="000E1733" w:rsidRPr="00526395">
        <w:rPr>
          <w:rFonts w:ascii="Times New Roman" w:hAnsi="Times New Roman" w:cs="Times New Roman"/>
          <w:b/>
          <w:bCs/>
        </w:rPr>
        <w:t>:</w:t>
      </w:r>
    </w:p>
    <w:p w14:paraId="16A91B26" w14:textId="77777777" w:rsidR="005578A6" w:rsidRPr="00526395" w:rsidRDefault="005578A6" w:rsidP="00526395">
      <w:pPr>
        <w:pStyle w:val="ListParagraph"/>
        <w:numPr>
          <w:ilvl w:val="0"/>
          <w:numId w:val="18"/>
        </w:numPr>
        <w:jc w:val="both"/>
        <w:rPr>
          <w:rFonts w:ascii="Times New Roman" w:hAnsi="Times New Roman" w:cs="Times New Roman"/>
        </w:rPr>
      </w:pPr>
      <w:r w:rsidRPr="00526395">
        <w:rPr>
          <w:rFonts w:ascii="Times New Roman" w:hAnsi="Times New Roman" w:cs="Times New Roman"/>
        </w:rPr>
        <w:t>One of the key tasks involves identifying and extracting meaningful features from the collected data. This process ensures the inclusion of critical indicators known to influence income levels. Feature engineering may involve deriving new features or transforming existing ones to better represent the underlying socio-economic factors.</w:t>
      </w:r>
    </w:p>
    <w:p w14:paraId="7525F811" w14:textId="1FE36C87" w:rsidR="005578A6" w:rsidRPr="00526395" w:rsidRDefault="005578A6" w:rsidP="000E1733">
      <w:pPr>
        <w:rPr>
          <w:rFonts w:ascii="Times New Roman" w:hAnsi="Times New Roman" w:cs="Times New Roman"/>
          <w:b/>
          <w:bCs/>
        </w:rPr>
      </w:pPr>
      <w:r w:rsidRPr="00526395">
        <w:rPr>
          <w:rFonts w:ascii="Times New Roman" w:hAnsi="Times New Roman" w:cs="Times New Roman"/>
          <w:b/>
          <w:bCs/>
        </w:rPr>
        <w:t>Predictive Modeling</w:t>
      </w:r>
      <w:r w:rsidR="000E1733" w:rsidRPr="00526395">
        <w:rPr>
          <w:rFonts w:ascii="Times New Roman" w:hAnsi="Times New Roman" w:cs="Times New Roman"/>
          <w:b/>
          <w:bCs/>
        </w:rPr>
        <w:t>:</w:t>
      </w:r>
    </w:p>
    <w:p w14:paraId="4CAA92FF" w14:textId="670417C4" w:rsidR="005578A6" w:rsidRPr="00526395" w:rsidRDefault="005578A6" w:rsidP="00526395">
      <w:pPr>
        <w:pStyle w:val="ListParagraph"/>
        <w:numPr>
          <w:ilvl w:val="0"/>
          <w:numId w:val="18"/>
        </w:numPr>
        <w:jc w:val="both"/>
        <w:rPr>
          <w:rFonts w:ascii="Times New Roman" w:hAnsi="Times New Roman" w:cs="Times New Roman"/>
        </w:rPr>
      </w:pPr>
      <w:r w:rsidRPr="00526395">
        <w:rPr>
          <w:rFonts w:ascii="Times New Roman" w:hAnsi="Times New Roman" w:cs="Times New Roman"/>
        </w:rPr>
        <w:t xml:space="preserve">Advanced machine learning algorithms such as </w:t>
      </w:r>
      <w:r w:rsidR="00741367" w:rsidRPr="00526395">
        <w:rPr>
          <w:rFonts w:ascii="Times New Roman" w:hAnsi="Times New Roman" w:cs="Times New Roman"/>
        </w:rPr>
        <w:t>Gradient</w:t>
      </w:r>
      <w:r w:rsidR="00D53850" w:rsidRPr="00526395">
        <w:rPr>
          <w:rFonts w:ascii="Times New Roman" w:hAnsi="Times New Roman" w:cs="Times New Roman"/>
        </w:rPr>
        <w:t xml:space="preserve"> </w:t>
      </w:r>
      <w:r w:rsidRPr="00526395">
        <w:rPr>
          <w:rFonts w:ascii="Times New Roman" w:hAnsi="Times New Roman" w:cs="Times New Roman"/>
        </w:rPr>
        <w:t>Boost</w:t>
      </w:r>
      <w:r w:rsidR="00D53850" w:rsidRPr="00526395">
        <w:rPr>
          <w:rFonts w:ascii="Times New Roman" w:hAnsi="Times New Roman" w:cs="Times New Roman"/>
        </w:rPr>
        <w:t>ing classifier</w:t>
      </w:r>
      <w:r w:rsidRPr="00526395">
        <w:rPr>
          <w:rFonts w:ascii="Times New Roman" w:hAnsi="Times New Roman" w:cs="Times New Roman"/>
        </w:rPr>
        <w:t>, Random Forest, and Support Vector Machines (SVM) are employed for predictive modeling. These algorithms are leveraged to develop robust models capable of accurately predicting income levels based on the identified socio-economic features.</w:t>
      </w:r>
    </w:p>
    <w:p w14:paraId="1CBD2346" w14:textId="3B3896D3" w:rsidR="005578A6" w:rsidRPr="00526395" w:rsidRDefault="005578A6" w:rsidP="000E1733">
      <w:pPr>
        <w:rPr>
          <w:rFonts w:ascii="Times New Roman" w:hAnsi="Times New Roman" w:cs="Times New Roman"/>
          <w:b/>
          <w:bCs/>
        </w:rPr>
      </w:pPr>
      <w:r w:rsidRPr="00526395">
        <w:rPr>
          <w:rFonts w:ascii="Times New Roman" w:hAnsi="Times New Roman" w:cs="Times New Roman"/>
          <w:b/>
          <w:bCs/>
        </w:rPr>
        <w:t>Interpretability of Results</w:t>
      </w:r>
      <w:r w:rsidR="000E1733" w:rsidRPr="00526395">
        <w:rPr>
          <w:rFonts w:ascii="Times New Roman" w:hAnsi="Times New Roman" w:cs="Times New Roman"/>
          <w:b/>
          <w:bCs/>
        </w:rPr>
        <w:t>:</w:t>
      </w:r>
    </w:p>
    <w:p w14:paraId="1EFEF459" w14:textId="77777777" w:rsidR="005578A6" w:rsidRPr="00526395" w:rsidRDefault="005578A6" w:rsidP="00526395">
      <w:pPr>
        <w:pStyle w:val="ListParagraph"/>
        <w:numPr>
          <w:ilvl w:val="0"/>
          <w:numId w:val="18"/>
        </w:numPr>
        <w:jc w:val="both"/>
        <w:rPr>
          <w:rFonts w:ascii="Times New Roman" w:hAnsi="Times New Roman" w:cs="Times New Roman"/>
        </w:rPr>
      </w:pPr>
      <w:r w:rsidRPr="00526395">
        <w:rPr>
          <w:rFonts w:ascii="Times New Roman" w:hAnsi="Times New Roman" w:cs="Times New Roman"/>
        </w:rPr>
        <w:t>Ensuring the developed models provide interpretable results is paramount. Stakeholders need to comprehend the key factors influencing income levels to make informed decisions. Thus, emphasis is placed on ensuring the models yield insights that are easily understandable and actionable.</w:t>
      </w:r>
    </w:p>
    <w:p w14:paraId="6CEF93E1" w14:textId="201361EB" w:rsidR="005578A6" w:rsidRPr="00526395" w:rsidRDefault="005578A6" w:rsidP="000E1733">
      <w:pPr>
        <w:rPr>
          <w:rFonts w:ascii="Times New Roman" w:hAnsi="Times New Roman" w:cs="Times New Roman"/>
          <w:b/>
          <w:bCs/>
        </w:rPr>
      </w:pPr>
      <w:r w:rsidRPr="00526395">
        <w:rPr>
          <w:rFonts w:ascii="Times New Roman" w:hAnsi="Times New Roman" w:cs="Times New Roman"/>
          <w:b/>
          <w:bCs/>
        </w:rPr>
        <w:t>Evaluation and Comparison</w:t>
      </w:r>
      <w:r w:rsidR="000E1733" w:rsidRPr="00526395">
        <w:rPr>
          <w:rFonts w:ascii="Times New Roman" w:hAnsi="Times New Roman" w:cs="Times New Roman"/>
          <w:b/>
          <w:bCs/>
        </w:rPr>
        <w:t>:</w:t>
      </w:r>
    </w:p>
    <w:p w14:paraId="1BB72CC8" w14:textId="77777777" w:rsidR="005578A6" w:rsidRPr="00526395" w:rsidRDefault="005578A6" w:rsidP="00526395">
      <w:pPr>
        <w:pStyle w:val="ListParagraph"/>
        <w:numPr>
          <w:ilvl w:val="0"/>
          <w:numId w:val="18"/>
        </w:numPr>
        <w:jc w:val="both"/>
        <w:rPr>
          <w:rFonts w:ascii="Times New Roman" w:hAnsi="Times New Roman" w:cs="Times New Roman"/>
        </w:rPr>
      </w:pPr>
      <w:r w:rsidRPr="00526395">
        <w:rPr>
          <w:rFonts w:ascii="Times New Roman" w:hAnsi="Times New Roman" w:cs="Times New Roman"/>
        </w:rPr>
        <w:t>The performance of the predictive models is rigorously evaluated and compared using standard metrics such as accuracy, precision, recall, and F1-score. This evaluation process aids in selecting the most effective model for predicting income levels and provides insights into model performance across different scenarios.</w:t>
      </w:r>
    </w:p>
    <w:p w14:paraId="4F78E0BB" w14:textId="7BEF059C" w:rsidR="002658C3" w:rsidRPr="00526395" w:rsidRDefault="002658C3" w:rsidP="005578A6">
      <w:pPr>
        <w:ind w:left="720"/>
        <w:rPr>
          <w:rFonts w:ascii="Times New Roman" w:hAnsi="Times New Roman" w:cs="Times New Roman"/>
        </w:rPr>
      </w:pPr>
      <w:r w:rsidRPr="00526395">
        <w:rPr>
          <w:rFonts w:ascii="Times New Roman" w:hAnsi="Times New Roman" w:cs="Times New Roman"/>
        </w:rPr>
        <w:t>As of now this is how we are planning to distribute the workload, but we as a team are agile towards the completion of the project.</w:t>
      </w:r>
    </w:p>
    <w:p w14:paraId="49ECD7F9" w14:textId="2DC93978" w:rsidR="00D1460F" w:rsidRDefault="00D1460F" w:rsidP="00D1460F">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Gayat</w:t>
      </w:r>
      <w:r w:rsidR="00CD6C83">
        <w:rPr>
          <w:rFonts w:ascii="Times New Roman" w:hAnsi="Times New Roman" w:cs="Times New Roman"/>
          <w:sz w:val="22"/>
          <w:szCs w:val="22"/>
        </w:rPr>
        <w:t>h</w:t>
      </w:r>
      <w:r>
        <w:rPr>
          <w:rFonts w:ascii="Times New Roman" w:hAnsi="Times New Roman" w:cs="Times New Roman"/>
          <w:sz w:val="22"/>
          <w:szCs w:val="22"/>
        </w:rPr>
        <w:t xml:space="preserve">ri </w:t>
      </w:r>
      <w:r w:rsidR="00405CC0">
        <w:rPr>
          <w:rFonts w:ascii="Times New Roman" w:hAnsi="Times New Roman" w:cs="Times New Roman"/>
          <w:sz w:val="22"/>
          <w:szCs w:val="22"/>
        </w:rPr>
        <w:t>Pingili</w:t>
      </w:r>
      <w:r>
        <w:rPr>
          <w:rFonts w:ascii="Times New Roman" w:hAnsi="Times New Roman" w:cs="Times New Roman"/>
          <w:sz w:val="22"/>
          <w:szCs w:val="22"/>
        </w:rPr>
        <w:t>– Data cleaning</w:t>
      </w:r>
    </w:p>
    <w:p w14:paraId="4E4A2BBB" w14:textId="1D753D31" w:rsidR="00B30C56" w:rsidRPr="00CA1D4F" w:rsidRDefault="00AB4721" w:rsidP="00E562AF">
      <w:pPr>
        <w:pStyle w:val="ListParagraph"/>
        <w:numPr>
          <w:ilvl w:val="0"/>
          <w:numId w:val="3"/>
        </w:numPr>
        <w:rPr>
          <w:rFonts w:ascii="Times New Roman" w:hAnsi="Times New Roman" w:cs="Times New Roman"/>
          <w:sz w:val="22"/>
          <w:szCs w:val="22"/>
          <w:lang w:val="it-IT"/>
        </w:rPr>
      </w:pPr>
      <w:r>
        <w:rPr>
          <w:rFonts w:ascii="Times New Roman" w:hAnsi="Times New Roman" w:cs="Times New Roman"/>
          <w:sz w:val="22"/>
          <w:szCs w:val="22"/>
          <w:lang w:val="it-IT"/>
        </w:rPr>
        <w:t xml:space="preserve">Tirumalasetty </w:t>
      </w:r>
      <w:r w:rsidR="00B30C56" w:rsidRPr="00CA1D4F">
        <w:rPr>
          <w:rFonts w:ascii="Times New Roman" w:hAnsi="Times New Roman" w:cs="Times New Roman"/>
          <w:sz w:val="22"/>
          <w:szCs w:val="22"/>
          <w:lang w:val="it-IT"/>
        </w:rPr>
        <w:t xml:space="preserve">Naga Sudha Pavani </w:t>
      </w:r>
      <w:r w:rsidR="00D1460F" w:rsidRPr="00CA1D4F">
        <w:rPr>
          <w:rFonts w:ascii="Times New Roman" w:hAnsi="Times New Roman" w:cs="Times New Roman"/>
          <w:sz w:val="22"/>
          <w:szCs w:val="22"/>
          <w:lang w:val="it-IT"/>
        </w:rPr>
        <w:t>–</w:t>
      </w:r>
      <w:r w:rsidR="00CA1D4F" w:rsidRPr="00CA1D4F">
        <w:rPr>
          <w:rFonts w:ascii="Times New Roman" w:hAnsi="Times New Roman" w:cs="Times New Roman"/>
          <w:sz w:val="22"/>
          <w:szCs w:val="22"/>
          <w:lang w:val="it-IT"/>
        </w:rPr>
        <w:t xml:space="preserve"> Data a</w:t>
      </w:r>
      <w:r w:rsidR="00CA1D4F">
        <w:rPr>
          <w:rFonts w:ascii="Times New Roman" w:hAnsi="Times New Roman" w:cs="Times New Roman"/>
          <w:sz w:val="22"/>
          <w:szCs w:val="22"/>
          <w:lang w:val="it-IT"/>
        </w:rPr>
        <w:t>nalysis</w:t>
      </w:r>
    </w:p>
    <w:p w14:paraId="79309943" w14:textId="79666B49" w:rsidR="00D1460F" w:rsidRDefault="00D1460F" w:rsidP="00E562AF">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 xml:space="preserve">Bharath Reddy </w:t>
      </w:r>
      <w:r w:rsidR="00CA1D4F">
        <w:rPr>
          <w:rFonts w:ascii="Times New Roman" w:hAnsi="Times New Roman" w:cs="Times New Roman"/>
          <w:sz w:val="22"/>
          <w:szCs w:val="22"/>
        </w:rPr>
        <w:t xml:space="preserve">Emani – Data preprocessing and model training </w:t>
      </w:r>
    </w:p>
    <w:p w14:paraId="3F243B97" w14:textId="2D311CA5" w:rsidR="004C091B" w:rsidRPr="00526395" w:rsidRDefault="00B30C56" w:rsidP="00261D18">
      <w:pPr>
        <w:pStyle w:val="ListParagraph"/>
        <w:numPr>
          <w:ilvl w:val="0"/>
          <w:numId w:val="3"/>
        </w:numPr>
        <w:rPr>
          <w:rFonts w:ascii="Times New Roman" w:hAnsi="Times New Roman" w:cs="Times New Roman"/>
          <w:sz w:val="22"/>
          <w:szCs w:val="22"/>
        </w:rPr>
      </w:pPr>
      <w:r w:rsidRPr="00BA1261">
        <w:rPr>
          <w:rFonts w:ascii="Times New Roman" w:hAnsi="Times New Roman" w:cs="Times New Roman"/>
          <w:sz w:val="22"/>
          <w:szCs w:val="22"/>
        </w:rPr>
        <w:t>Archana Katta</w:t>
      </w:r>
      <w:r w:rsidR="00AC1DB2" w:rsidRPr="00BA1261">
        <w:rPr>
          <w:rFonts w:ascii="Times New Roman" w:hAnsi="Times New Roman" w:cs="Times New Roman"/>
          <w:sz w:val="22"/>
          <w:szCs w:val="22"/>
        </w:rPr>
        <w:t xml:space="preserve"> </w:t>
      </w:r>
      <w:r w:rsidR="00CA1D4F" w:rsidRPr="00BA1261">
        <w:rPr>
          <w:rFonts w:ascii="Times New Roman" w:hAnsi="Times New Roman" w:cs="Times New Roman"/>
          <w:sz w:val="22"/>
          <w:szCs w:val="22"/>
        </w:rPr>
        <w:t xml:space="preserve">– Model </w:t>
      </w:r>
      <w:r w:rsidR="00BA1261" w:rsidRPr="00BA1261">
        <w:rPr>
          <w:rFonts w:ascii="Times New Roman" w:hAnsi="Times New Roman" w:cs="Times New Roman"/>
          <w:sz w:val="22"/>
          <w:szCs w:val="22"/>
        </w:rPr>
        <w:t>Testing and im</w:t>
      </w:r>
      <w:r w:rsidR="00BA1261">
        <w:rPr>
          <w:rFonts w:ascii="Times New Roman" w:hAnsi="Times New Roman" w:cs="Times New Roman"/>
          <w:sz w:val="22"/>
          <w:szCs w:val="22"/>
        </w:rPr>
        <w:t xml:space="preserve">provement </w:t>
      </w:r>
    </w:p>
    <w:p w14:paraId="00BF954C" w14:textId="6396BEBF" w:rsidR="00261D18" w:rsidRDefault="00261D18" w:rsidP="00D016E2">
      <w:pPr>
        <w:pStyle w:val="ListParagraph"/>
        <w:numPr>
          <w:ilvl w:val="0"/>
          <w:numId w:val="1"/>
        </w:numPr>
        <w:rPr>
          <w:rFonts w:ascii="Times New Roman" w:hAnsi="Times New Roman" w:cs="Times New Roman"/>
          <w:b/>
          <w:bCs/>
          <w:sz w:val="28"/>
          <w:szCs w:val="28"/>
        </w:rPr>
      </w:pPr>
      <w:r w:rsidRPr="00526395">
        <w:rPr>
          <w:rFonts w:ascii="Times New Roman" w:hAnsi="Times New Roman" w:cs="Times New Roman"/>
          <w:b/>
          <w:bCs/>
          <w:sz w:val="28"/>
          <w:szCs w:val="28"/>
        </w:rPr>
        <w:lastRenderedPageBreak/>
        <w:t>Background</w:t>
      </w:r>
    </w:p>
    <w:p w14:paraId="1CDA959B" w14:textId="77777777" w:rsidR="000F4C78" w:rsidRPr="00F550E9" w:rsidRDefault="000F4C78" w:rsidP="000F4C78">
      <w:pPr>
        <w:pStyle w:val="ListParagraph"/>
        <w:rPr>
          <w:rFonts w:ascii="Times New Roman" w:hAnsi="Times New Roman" w:cs="Times New Roman"/>
        </w:rPr>
      </w:pPr>
      <w:r w:rsidRPr="00F550E9">
        <w:rPr>
          <w:rFonts w:ascii="Times New Roman" w:hAnsi="Times New Roman" w:cs="Times New Roman"/>
        </w:rPr>
        <w:t xml:space="preserve">Income levels and the factors that influence them must be examined </w:t>
      </w:r>
      <w:proofErr w:type="gramStart"/>
      <w:r w:rsidRPr="00F550E9">
        <w:rPr>
          <w:rFonts w:ascii="Times New Roman" w:hAnsi="Times New Roman" w:cs="Times New Roman"/>
        </w:rPr>
        <w:t>in order to</w:t>
      </w:r>
      <w:proofErr w:type="gramEnd"/>
      <w:r w:rsidRPr="00F550E9">
        <w:rPr>
          <w:rFonts w:ascii="Times New Roman" w:hAnsi="Times New Roman" w:cs="Times New Roman"/>
        </w:rPr>
        <w:t xml:space="preserve"> effectively solve socioeconomic challenges. This research seeks to investigate the complex dynamics that influence whether an individual's income exceeds $50,000 per year or not. We use advanced machine learning algorithms to find hidden patterns and connections in the data, which allows us to obtain a better understanding of the socioeconomic environment.</w:t>
      </w:r>
    </w:p>
    <w:p w14:paraId="08AA1216" w14:textId="77777777" w:rsidR="000F4C78" w:rsidRPr="00F550E9" w:rsidRDefault="000F4C78" w:rsidP="000F4C78">
      <w:pPr>
        <w:pStyle w:val="ListParagraph"/>
        <w:rPr>
          <w:rFonts w:ascii="Times New Roman" w:hAnsi="Times New Roman" w:cs="Times New Roman"/>
        </w:rPr>
      </w:pPr>
    </w:p>
    <w:p w14:paraId="7F8480FF" w14:textId="77777777" w:rsidR="000F4C78" w:rsidRPr="00F550E9" w:rsidRDefault="000F4C78" w:rsidP="000F4C78">
      <w:pPr>
        <w:pStyle w:val="ListParagraph"/>
        <w:rPr>
          <w:rFonts w:ascii="Times New Roman" w:hAnsi="Times New Roman" w:cs="Times New Roman"/>
        </w:rPr>
      </w:pPr>
      <w:r w:rsidRPr="00F550E9">
        <w:rPr>
          <w:rFonts w:ascii="Times New Roman" w:hAnsi="Times New Roman" w:cs="Times New Roman"/>
        </w:rPr>
        <w:t>In today's quickly changing socioeconomic context, standard measurements frequently fall short of presenting a complete picture of income differences. As a result, this program leverages the revolutionary power of machine learning to negotiate the challenges of income level prediction. By leveraging the potential of big datasets and powerful algorithms, we want to construct strong predictive models capable of distinguishing the complex elements that contribute to income variations.</w:t>
      </w:r>
    </w:p>
    <w:p w14:paraId="1955C0E2" w14:textId="77777777" w:rsidR="000F4C78" w:rsidRPr="00F550E9" w:rsidRDefault="000F4C78" w:rsidP="000F4C78">
      <w:pPr>
        <w:pStyle w:val="ListParagraph"/>
        <w:rPr>
          <w:rFonts w:ascii="Times New Roman" w:hAnsi="Times New Roman" w:cs="Times New Roman"/>
        </w:rPr>
      </w:pPr>
    </w:p>
    <w:p w14:paraId="595A0526" w14:textId="31889A7D" w:rsidR="00B17F61" w:rsidRPr="00F550E9" w:rsidRDefault="000F4C78" w:rsidP="00435B08">
      <w:pPr>
        <w:pStyle w:val="ListParagraph"/>
        <w:rPr>
          <w:rFonts w:ascii="Times New Roman" w:hAnsi="Times New Roman" w:cs="Times New Roman"/>
        </w:rPr>
      </w:pPr>
      <w:r w:rsidRPr="00F550E9">
        <w:rPr>
          <w:rFonts w:ascii="Times New Roman" w:hAnsi="Times New Roman" w:cs="Times New Roman"/>
        </w:rPr>
        <w:t xml:space="preserve">The </w:t>
      </w:r>
      <w:proofErr w:type="gramStart"/>
      <w:r w:rsidRPr="00F550E9">
        <w:rPr>
          <w:rFonts w:ascii="Times New Roman" w:hAnsi="Times New Roman" w:cs="Times New Roman"/>
        </w:rPr>
        <w:t>ultimate goal</w:t>
      </w:r>
      <w:proofErr w:type="gramEnd"/>
      <w:r w:rsidRPr="00F550E9">
        <w:rPr>
          <w:rFonts w:ascii="Times New Roman" w:hAnsi="Times New Roman" w:cs="Times New Roman"/>
        </w:rPr>
        <w:t xml:space="preserve"> of this initiative is to provide decision-makers with actionable insight based on data-driven analysis. By shedding light on the complex web of socioeconomic issues that influence income levels, we hope to educate stakeholders to make informed decisions that generate constructive societal change. This interdisciplinary approach represents a big step toward creating fair opportunities and tackling socioeconomic concerns using data-driven insights and evidence-based tactics.</w:t>
      </w:r>
    </w:p>
    <w:p w14:paraId="058B382F" w14:textId="77777777" w:rsidR="001F2379" w:rsidRDefault="001F2379" w:rsidP="0036546D">
      <w:pPr>
        <w:pStyle w:val="ListParagraph"/>
        <w:rPr>
          <w:rFonts w:ascii="Times New Roman" w:hAnsi="Times New Roman" w:cs="Times New Roman"/>
          <w:sz w:val="22"/>
          <w:szCs w:val="22"/>
        </w:rPr>
      </w:pPr>
    </w:p>
    <w:p w14:paraId="3BA513A7" w14:textId="7A28EF5C" w:rsidR="001F2379" w:rsidRPr="00526395" w:rsidRDefault="001F2379" w:rsidP="00743750">
      <w:pPr>
        <w:pStyle w:val="ListParagraph"/>
        <w:numPr>
          <w:ilvl w:val="0"/>
          <w:numId w:val="6"/>
        </w:numPr>
        <w:spacing w:after="200" w:line="276" w:lineRule="auto"/>
        <w:jc w:val="both"/>
        <w:rPr>
          <w:rFonts w:ascii="Times New Roman" w:hAnsi="Times New Roman" w:cs="Times New Roman"/>
          <w:b/>
          <w:bCs/>
        </w:rPr>
      </w:pPr>
      <w:r w:rsidRPr="00526395">
        <w:rPr>
          <w:rFonts w:ascii="Times New Roman" w:hAnsi="Times New Roman" w:cs="Times New Roman"/>
          <w:b/>
          <w:bCs/>
        </w:rPr>
        <w:t>Software tools (GUI, IDE, existing library, …)</w:t>
      </w:r>
    </w:p>
    <w:p w14:paraId="4F223339" w14:textId="08BCA076" w:rsidR="00EA0B79" w:rsidRPr="00526395" w:rsidRDefault="0068629E" w:rsidP="00EA0B79">
      <w:pPr>
        <w:pStyle w:val="ListParagraph"/>
        <w:spacing w:after="200" w:line="276" w:lineRule="auto"/>
        <w:jc w:val="both"/>
        <w:rPr>
          <w:rFonts w:ascii="Times New Roman" w:hAnsi="Times New Roman" w:cs="Times New Roman"/>
          <w:b/>
          <w:bCs/>
        </w:rPr>
      </w:pPr>
      <w:r w:rsidRPr="00526395">
        <w:rPr>
          <w:rFonts w:ascii="Times New Roman" w:hAnsi="Times New Roman" w:cs="Times New Roman"/>
          <w:b/>
          <w:bCs/>
        </w:rPr>
        <w:t>Python libraries used:</w:t>
      </w:r>
    </w:p>
    <w:p w14:paraId="29616C39" w14:textId="716B62A6" w:rsidR="00AC10F0" w:rsidRPr="00526395" w:rsidRDefault="008D0E4A" w:rsidP="00AC10F0">
      <w:pPr>
        <w:pStyle w:val="ListParagraph"/>
        <w:numPr>
          <w:ilvl w:val="0"/>
          <w:numId w:val="7"/>
        </w:numPr>
        <w:spacing w:after="200" w:line="276" w:lineRule="auto"/>
        <w:jc w:val="both"/>
        <w:rPr>
          <w:rFonts w:ascii="Times New Roman" w:hAnsi="Times New Roman" w:cs="Times New Roman"/>
        </w:rPr>
      </w:pPr>
      <w:r w:rsidRPr="00526395">
        <w:rPr>
          <w:rFonts w:ascii="Times New Roman" w:hAnsi="Times New Roman" w:cs="Times New Roman"/>
          <w:b/>
          <w:bCs/>
        </w:rPr>
        <w:t>P</w:t>
      </w:r>
      <w:r w:rsidR="00AC10F0" w:rsidRPr="00526395">
        <w:rPr>
          <w:rFonts w:ascii="Times New Roman" w:hAnsi="Times New Roman" w:cs="Times New Roman"/>
          <w:b/>
          <w:bCs/>
        </w:rPr>
        <w:t>andas:</w:t>
      </w:r>
      <w:r w:rsidR="00AC10F0" w:rsidRPr="00526395">
        <w:rPr>
          <w:rFonts w:ascii="Times New Roman" w:hAnsi="Times New Roman" w:cs="Times New Roman"/>
        </w:rPr>
        <w:t xml:space="preserve"> Pandas</w:t>
      </w:r>
      <w:r w:rsidR="00975422" w:rsidRPr="00526395">
        <w:rPr>
          <w:rFonts w:ascii="Times New Roman" w:hAnsi="Times New Roman" w:cs="Times New Roman"/>
        </w:rPr>
        <w:t xml:space="preserve"> is </w:t>
      </w:r>
      <w:r w:rsidR="00AC10F0" w:rsidRPr="00526395">
        <w:rPr>
          <w:rFonts w:ascii="Times New Roman" w:hAnsi="Times New Roman" w:cs="Times New Roman"/>
        </w:rPr>
        <w:t xml:space="preserve">a powerful data manipulation library in Python used for data cleaning, transformation, and analysis. We use it to load the dataset into a </w:t>
      </w:r>
      <w:r w:rsidR="00296080" w:rsidRPr="00526395">
        <w:rPr>
          <w:rFonts w:ascii="Times New Roman" w:hAnsi="Times New Roman" w:cs="Times New Roman"/>
        </w:rPr>
        <w:t>Data Frame</w:t>
      </w:r>
      <w:r w:rsidR="00AC10F0" w:rsidRPr="00526395">
        <w:rPr>
          <w:rFonts w:ascii="Times New Roman" w:hAnsi="Times New Roman" w:cs="Times New Roman"/>
        </w:rPr>
        <w:t>, handle missing values, and perform various data operations.</w:t>
      </w:r>
    </w:p>
    <w:p w14:paraId="1981844D" w14:textId="0401E57E" w:rsidR="00AC10F0" w:rsidRPr="00526395" w:rsidRDefault="008D0E4A" w:rsidP="00AC10F0">
      <w:pPr>
        <w:pStyle w:val="ListParagraph"/>
        <w:numPr>
          <w:ilvl w:val="0"/>
          <w:numId w:val="7"/>
        </w:numPr>
        <w:spacing w:after="200" w:line="276" w:lineRule="auto"/>
        <w:jc w:val="both"/>
        <w:rPr>
          <w:rFonts w:ascii="Times New Roman" w:hAnsi="Times New Roman" w:cs="Times New Roman"/>
        </w:rPr>
      </w:pPr>
      <w:r w:rsidRPr="00526395">
        <w:rPr>
          <w:rFonts w:ascii="Times New Roman" w:hAnsi="Times New Roman" w:cs="Times New Roman"/>
          <w:b/>
          <w:bCs/>
        </w:rPr>
        <w:t>NumPy</w:t>
      </w:r>
      <w:r w:rsidR="00AC10F0" w:rsidRPr="00526395">
        <w:rPr>
          <w:rFonts w:ascii="Times New Roman" w:hAnsi="Times New Roman" w:cs="Times New Roman"/>
          <w:b/>
          <w:bCs/>
        </w:rPr>
        <w:t>:</w:t>
      </w:r>
      <w:r w:rsidR="00AC10F0" w:rsidRPr="00526395">
        <w:rPr>
          <w:rFonts w:ascii="Times New Roman" w:hAnsi="Times New Roman" w:cs="Times New Roman"/>
        </w:rPr>
        <w:t xml:space="preserve"> NumPy is a fundamental package for numerical computing in Python. It provides support for large, multi-dimensional arrays and matrices, along with a collection of mathematical functions to operate on these arrays efficiently.</w:t>
      </w:r>
    </w:p>
    <w:p w14:paraId="18BD3D4A" w14:textId="4E228BFA" w:rsidR="00AC10F0" w:rsidRPr="00526395" w:rsidRDefault="00AC10F0" w:rsidP="00AC10F0">
      <w:pPr>
        <w:pStyle w:val="ListParagraph"/>
        <w:numPr>
          <w:ilvl w:val="0"/>
          <w:numId w:val="7"/>
        </w:numPr>
        <w:spacing w:after="200" w:line="276" w:lineRule="auto"/>
        <w:jc w:val="both"/>
        <w:rPr>
          <w:rFonts w:ascii="Times New Roman" w:hAnsi="Times New Roman" w:cs="Times New Roman"/>
        </w:rPr>
      </w:pPr>
      <w:r w:rsidRPr="00526395">
        <w:rPr>
          <w:rFonts w:ascii="Times New Roman" w:hAnsi="Times New Roman" w:cs="Times New Roman"/>
          <w:b/>
          <w:bCs/>
        </w:rPr>
        <w:t>matplotlib:</w:t>
      </w:r>
      <w:r w:rsidRPr="00526395">
        <w:rPr>
          <w:rFonts w:ascii="Times New Roman" w:hAnsi="Times New Roman" w:cs="Times New Roman"/>
        </w:rPr>
        <w:t xml:space="preserve"> Matplotlib is a plotting library in Python used to create static, animated, and interactive visualizations. We utilize the pyplot module for creating plots such as histograms, bar charts, scatter plots, etc., to visualize data distributions and relationships.</w:t>
      </w:r>
    </w:p>
    <w:p w14:paraId="2EE50604" w14:textId="77777777" w:rsidR="00AC10F0" w:rsidRPr="00526395" w:rsidRDefault="00AC10F0" w:rsidP="00AC10F0">
      <w:pPr>
        <w:pStyle w:val="ListParagraph"/>
        <w:numPr>
          <w:ilvl w:val="0"/>
          <w:numId w:val="7"/>
        </w:numPr>
        <w:spacing w:after="200" w:line="276" w:lineRule="auto"/>
        <w:jc w:val="both"/>
        <w:rPr>
          <w:rFonts w:ascii="Times New Roman" w:hAnsi="Times New Roman" w:cs="Times New Roman"/>
        </w:rPr>
      </w:pPr>
      <w:r w:rsidRPr="00526395">
        <w:rPr>
          <w:rFonts w:ascii="Times New Roman" w:hAnsi="Times New Roman" w:cs="Times New Roman"/>
          <w:b/>
          <w:bCs/>
        </w:rPr>
        <w:t>seaborn:</w:t>
      </w:r>
      <w:r w:rsidRPr="00526395">
        <w:rPr>
          <w:rFonts w:ascii="Times New Roman" w:hAnsi="Times New Roman" w:cs="Times New Roman"/>
        </w:rPr>
        <w:t xml:space="preserve"> Seaborn is built on top of matplotlib and provides a high-level interface for creating attractive statistical graphics. It simplifies the process of creating complex visualizations like heatmaps, violin plots, and pair plots, which are useful for EDA and gaining insights from the data.</w:t>
      </w:r>
    </w:p>
    <w:p w14:paraId="47E446FE" w14:textId="597B79D8" w:rsidR="005F72C7" w:rsidRDefault="00AC10F0" w:rsidP="00526395">
      <w:pPr>
        <w:pStyle w:val="ListParagraph"/>
        <w:numPr>
          <w:ilvl w:val="0"/>
          <w:numId w:val="7"/>
        </w:numPr>
        <w:spacing w:after="200" w:line="276" w:lineRule="auto"/>
        <w:jc w:val="both"/>
        <w:rPr>
          <w:rFonts w:ascii="Times New Roman" w:hAnsi="Times New Roman" w:cs="Times New Roman"/>
        </w:rPr>
      </w:pPr>
      <w:r w:rsidRPr="00526395">
        <w:rPr>
          <w:rFonts w:ascii="Times New Roman" w:hAnsi="Times New Roman" w:cs="Times New Roman"/>
          <w:b/>
          <w:bCs/>
        </w:rPr>
        <w:t>scikit-learn:</w:t>
      </w:r>
      <w:r w:rsidRPr="00526395">
        <w:rPr>
          <w:rFonts w:ascii="Times New Roman" w:hAnsi="Times New Roman" w:cs="Times New Roman"/>
        </w:rPr>
        <w:t xml:space="preserve"> Scikit-learn is a machine learning library in Python that provides simple and efficient tools for data mining and data analysis. We specifically import modules for preprocessing (LabelEncoder, StandardScaler) and model selection (train</w:t>
      </w:r>
      <w:r w:rsidR="00000D62" w:rsidRPr="00526395">
        <w:rPr>
          <w:rFonts w:ascii="Times New Roman" w:hAnsi="Times New Roman" w:cs="Times New Roman"/>
        </w:rPr>
        <w:t xml:space="preserve"> </w:t>
      </w:r>
      <w:r w:rsidRPr="00526395">
        <w:rPr>
          <w:rFonts w:ascii="Times New Roman" w:hAnsi="Times New Roman" w:cs="Times New Roman"/>
        </w:rPr>
        <w:t>test</w:t>
      </w:r>
      <w:r w:rsidR="00000D62" w:rsidRPr="00526395">
        <w:rPr>
          <w:rFonts w:ascii="Times New Roman" w:hAnsi="Times New Roman" w:cs="Times New Roman"/>
        </w:rPr>
        <w:t xml:space="preserve"> </w:t>
      </w:r>
      <w:r w:rsidRPr="00526395">
        <w:rPr>
          <w:rFonts w:ascii="Times New Roman" w:hAnsi="Times New Roman" w:cs="Times New Roman"/>
        </w:rPr>
        <w:t xml:space="preserve">split) from </w:t>
      </w:r>
      <w:r w:rsidRPr="00526395">
        <w:rPr>
          <w:rFonts w:ascii="Times New Roman" w:hAnsi="Times New Roman" w:cs="Times New Roman"/>
        </w:rPr>
        <w:lastRenderedPageBreak/>
        <w:t>scikit-learn. LabelEncoder is used for encoding categorical variables, StandardScaler for standardizing numerical features, and train_test_split for splitting data into training and testing sets.</w:t>
      </w:r>
    </w:p>
    <w:p w14:paraId="663ED1C7" w14:textId="77777777" w:rsidR="00526395" w:rsidRPr="00526395" w:rsidRDefault="00526395" w:rsidP="00526395">
      <w:pPr>
        <w:pStyle w:val="ListParagraph"/>
        <w:spacing w:after="200" w:line="276" w:lineRule="auto"/>
        <w:jc w:val="both"/>
        <w:rPr>
          <w:rFonts w:ascii="Times New Roman" w:hAnsi="Times New Roman" w:cs="Times New Roman"/>
        </w:rPr>
      </w:pPr>
    </w:p>
    <w:p w14:paraId="46EFB992" w14:textId="2052124B" w:rsidR="001F2379" w:rsidRPr="00526395" w:rsidRDefault="001F2379" w:rsidP="00AB58DC">
      <w:pPr>
        <w:pStyle w:val="ListParagraph"/>
        <w:numPr>
          <w:ilvl w:val="0"/>
          <w:numId w:val="12"/>
        </w:numPr>
        <w:spacing w:after="200" w:line="276" w:lineRule="auto"/>
        <w:jc w:val="both"/>
        <w:rPr>
          <w:rFonts w:ascii="Times New Roman" w:hAnsi="Times New Roman" w:cs="Times New Roman"/>
          <w:b/>
          <w:bCs/>
        </w:rPr>
      </w:pPr>
      <w:r w:rsidRPr="00526395">
        <w:rPr>
          <w:rFonts w:ascii="Times New Roman" w:hAnsi="Times New Roman" w:cs="Times New Roman"/>
          <w:b/>
          <w:bCs/>
        </w:rPr>
        <w:t>Required hardware</w:t>
      </w:r>
      <w:r w:rsidR="000450E8" w:rsidRPr="00526395">
        <w:rPr>
          <w:rFonts w:ascii="Times New Roman" w:hAnsi="Times New Roman" w:cs="Times New Roman"/>
          <w:b/>
          <w:bCs/>
        </w:rPr>
        <w:t>:</w:t>
      </w:r>
    </w:p>
    <w:p w14:paraId="5B31B929" w14:textId="5569E49C" w:rsidR="00A01C46" w:rsidRPr="00526395" w:rsidRDefault="00AB58DC" w:rsidP="00AB58DC">
      <w:pPr>
        <w:pStyle w:val="ListParagraph"/>
        <w:spacing w:after="200" w:line="276" w:lineRule="auto"/>
        <w:jc w:val="both"/>
        <w:rPr>
          <w:rFonts w:ascii="Times New Roman" w:hAnsi="Times New Roman" w:cs="Times New Roman"/>
        </w:rPr>
      </w:pPr>
      <w:r w:rsidRPr="00526395">
        <w:rPr>
          <w:rFonts w:ascii="Times New Roman" w:hAnsi="Times New Roman" w:cs="Times New Roman"/>
        </w:rPr>
        <w:t xml:space="preserve">       </w:t>
      </w:r>
      <w:r w:rsidR="00A01C46" w:rsidRPr="00526395">
        <w:rPr>
          <w:rFonts w:ascii="Times New Roman" w:hAnsi="Times New Roman" w:cs="Times New Roman"/>
        </w:rPr>
        <w:t>Personal PC with internet connection</w:t>
      </w:r>
      <w:r w:rsidRPr="00526395">
        <w:rPr>
          <w:rFonts w:ascii="Times New Roman" w:hAnsi="Times New Roman" w:cs="Times New Roman"/>
        </w:rPr>
        <w:t>.</w:t>
      </w:r>
    </w:p>
    <w:p w14:paraId="62EBD5D9" w14:textId="77777777" w:rsidR="005F72C7" w:rsidRPr="00526395" w:rsidRDefault="005F72C7" w:rsidP="00AB58DC">
      <w:pPr>
        <w:pStyle w:val="ListParagraph"/>
        <w:spacing w:after="200" w:line="276" w:lineRule="auto"/>
        <w:jc w:val="both"/>
        <w:rPr>
          <w:rFonts w:ascii="Times New Roman" w:hAnsi="Times New Roman" w:cs="Times New Roman"/>
          <w:b/>
          <w:bCs/>
        </w:rPr>
      </w:pPr>
    </w:p>
    <w:p w14:paraId="2E553DB1" w14:textId="77777777" w:rsidR="00CC58FD" w:rsidRPr="00526395" w:rsidRDefault="009B58E1" w:rsidP="00CC58FD">
      <w:pPr>
        <w:pStyle w:val="ListParagraph"/>
        <w:numPr>
          <w:ilvl w:val="0"/>
          <w:numId w:val="12"/>
        </w:numPr>
        <w:spacing w:after="200" w:line="276" w:lineRule="auto"/>
        <w:jc w:val="both"/>
        <w:rPr>
          <w:rFonts w:ascii="Times New Roman" w:hAnsi="Times New Roman" w:cs="Times New Roman"/>
          <w:b/>
          <w:bCs/>
        </w:rPr>
      </w:pPr>
      <w:r w:rsidRPr="00526395">
        <w:rPr>
          <w:rFonts w:ascii="Times New Roman" w:hAnsi="Times New Roman" w:cs="Times New Roman"/>
          <w:b/>
          <w:bCs/>
        </w:rPr>
        <w:t>Related programming skills</w:t>
      </w:r>
      <w:r w:rsidRPr="00526395">
        <w:rPr>
          <w:rFonts w:ascii="Times New Roman" w:hAnsi="Times New Roman" w:cs="Times New Roman"/>
        </w:rPr>
        <w:t xml:space="preserve"> </w:t>
      </w:r>
    </w:p>
    <w:p w14:paraId="2FF89755" w14:textId="4CC14A89" w:rsidR="00F35C0F" w:rsidRPr="00526395" w:rsidRDefault="00F35C0F" w:rsidP="00782D05">
      <w:pPr>
        <w:pStyle w:val="ListParagraph"/>
        <w:numPr>
          <w:ilvl w:val="0"/>
          <w:numId w:val="13"/>
        </w:numPr>
        <w:spacing w:after="200" w:line="276" w:lineRule="auto"/>
        <w:jc w:val="both"/>
        <w:rPr>
          <w:rFonts w:ascii="Times New Roman" w:hAnsi="Times New Roman" w:cs="Times New Roman"/>
          <w:b/>
          <w:bCs/>
        </w:rPr>
      </w:pPr>
      <w:r w:rsidRPr="00526395">
        <w:rPr>
          <w:rFonts w:ascii="Times New Roman" w:hAnsi="Times New Roman" w:cs="Times New Roman"/>
        </w:rPr>
        <w:t xml:space="preserve">Python Programming Language. </w:t>
      </w:r>
    </w:p>
    <w:p w14:paraId="38AAC8D8" w14:textId="4DFA4239" w:rsidR="00C246CA" w:rsidRPr="00526395" w:rsidRDefault="00F35C0F" w:rsidP="00C246CA">
      <w:pPr>
        <w:pStyle w:val="ListParagraph"/>
        <w:numPr>
          <w:ilvl w:val="0"/>
          <w:numId w:val="13"/>
        </w:numPr>
        <w:spacing w:after="200" w:line="276" w:lineRule="auto"/>
        <w:jc w:val="both"/>
        <w:rPr>
          <w:rFonts w:ascii="Times New Roman" w:hAnsi="Times New Roman" w:cs="Times New Roman"/>
          <w:b/>
          <w:bCs/>
        </w:rPr>
      </w:pPr>
      <w:r w:rsidRPr="00526395">
        <w:rPr>
          <w:rFonts w:ascii="Times New Roman" w:hAnsi="Times New Roman" w:cs="Times New Roman"/>
        </w:rPr>
        <w:t xml:space="preserve">Familiarity with above mentioned Libraries. </w:t>
      </w:r>
    </w:p>
    <w:p w14:paraId="1A902361" w14:textId="77777777" w:rsidR="00C246CA" w:rsidRPr="00526395" w:rsidRDefault="00F35C0F" w:rsidP="00F35C0F">
      <w:pPr>
        <w:pStyle w:val="ListParagraph"/>
        <w:numPr>
          <w:ilvl w:val="0"/>
          <w:numId w:val="13"/>
        </w:numPr>
        <w:spacing w:after="200" w:line="276" w:lineRule="auto"/>
        <w:jc w:val="both"/>
        <w:rPr>
          <w:rFonts w:ascii="Times New Roman" w:hAnsi="Times New Roman" w:cs="Times New Roman"/>
          <w:b/>
          <w:bCs/>
        </w:rPr>
      </w:pPr>
      <w:r w:rsidRPr="00526395">
        <w:rPr>
          <w:rFonts w:ascii="Times New Roman" w:hAnsi="Times New Roman" w:cs="Times New Roman"/>
        </w:rPr>
        <w:t xml:space="preserve">Basic knowledge of Machine Learning Models. </w:t>
      </w:r>
    </w:p>
    <w:p w14:paraId="24AE225C" w14:textId="2148D1B9" w:rsidR="003C2978" w:rsidRPr="00526395" w:rsidRDefault="00F35C0F" w:rsidP="003C2978">
      <w:pPr>
        <w:pStyle w:val="ListParagraph"/>
        <w:numPr>
          <w:ilvl w:val="0"/>
          <w:numId w:val="13"/>
        </w:numPr>
        <w:spacing w:after="200" w:line="276" w:lineRule="auto"/>
        <w:jc w:val="both"/>
        <w:rPr>
          <w:rFonts w:ascii="Times New Roman" w:hAnsi="Times New Roman" w:cs="Times New Roman"/>
          <w:b/>
          <w:bCs/>
        </w:rPr>
      </w:pPr>
      <w:r w:rsidRPr="00526395">
        <w:rPr>
          <w:rFonts w:ascii="Times New Roman" w:hAnsi="Times New Roman" w:cs="Times New Roman"/>
        </w:rPr>
        <w:t>Basic Knowledge of statistics.</w:t>
      </w:r>
    </w:p>
    <w:p w14:paraId="514B0736" w14:textId="77777777" w:rsidR="00526395" w:rsidRDefault="00526395" w:rsidP="00526395">
      <w:pPr>
        <w:pStyle w:val="ListParagraph"/>
        <w:spacing w:after="200" w:line="276" w:lineRule="auto"/>
        <w:ind w:left="1491"/>
        <w:jc w:val="both"/>
        <w:rPr>
          <w:rFonts w:ascii="Times New Roman" w:hAnsi="Times New Roman" w:cs="Times New Roman"/>
          <w:b/>
          <w:bCs/>
        </w:rPr>
      </w:pPr>
    </w:p>
    <w:p w14:paraId="66557CFF" w14:textId="77777777" w:rsidR="00526395" w:rsidRPr="00526395" w:rsidRDefault="00526395" w:rsidP="00526395">
      <w:pPr>
        <w:pStyle w:val="ListParagraph"/>
        <w:spacing w:after="200" w:line="276" w:lineRule="auto"/>
        <w:ind w:left="1491"/>
        <w:jc w:val="both"/>
        <w:rPr>
          <w:rFonts w:ascii="Times New Roman" w:hAnsi="Times New Roman" w:cs="Times New Roman"/>
          <w:b/>
          <w:bCs/>
        </w:rPr>
      </w:pPr>
    </w:p>
    <w:p w14:paraId="5BD3CE04" w14:textId="12D9DE65" w:rsidR="00E870BC" w:rsidRPr="00526395" w:rsidRDefault="00E00947" w:rsidP="00F15A06">
      <w:pPr>
        <w:pStyle w:val="ListParagraph"/>
        <w:numPr>
          <w:ilvl w:val="0"/>
          <w:numId w:val="1"/>
        </w:numPr>
        <w:spacing w:after="200" w:line="276" w:lineRule="auto"/>
        <w:jc w:val="both"/>
        <w:rPr>
          <w:rFonts w:ascii="Times New Roman" w:hAnsi="Times New Roman" w:cs="Times New Roman"/>
          <w:b/>
          <w:bCs/>
          <w:sz w:val="28"/>
          <w:szCs w:val="28"/>
        </w:rPr>
      </w:pPr>
      <w:r w:rsidRPr="00526395">
        <w:rPr>
          <w:rFonts w:ascii="Times New Roman" w:hAnsi="Times New Roman" w:cs="Times New Roman"/>
          <w:b/>
          <w:bCs/>
          <w:sz w:val="28"/>
          <w:szCs w:val="28"/>
        </w:rPr>
        <w:t>Problem Definitio</w:t>
      </w:r>
      <w:r w:rsidR="00AB71BE" w:rsidRPr="00526395">
        <w:rPr>
          <w:rFonts w:ascii="Times New Roman" w:hAnsi="Times New Roman" w:cs="Times New Roman"/>
          <w:b/>
          <w:bCs/>
          <w:sz w:val="28"/>
          <w:szCs w:val="28"/>
        </w:rPr>
        <w:t>n</w:t>
      </w:r>
    </w:p>
    <w:p w14:paraId="40E91348" w14:textId="005976B6" w:rsidR="00ED00AA" w:rsidRPr="00526395" w:rsidRDefault="007F0D95" w:rsidP="00AB2188">
      <w:pPr>
        <w:pStyle w:val="ListParagraph"/>
        <w:spacing w:after="200" w:line="276" w:lineRule="auto"/>
        <w:jc w:val="both"/>
        <w:rPr>
          <w:rFonts w:ascii="Times New Roman" w:hAnsi="Times New Roman" w:cs="Times New Roman"/>
        </w:rPr>
      </w:pPr>
      <w:r w:rsidRPr="00526395">
        <w:rPr>
          <w:rFonts w:ascii="Times New Roman" w:hAnsi="Times New Roman" w:cs="Times New Roman"/>
        </w:rPr>
        <w:t>Predicting Income Levels:</w:t>
      </w:r>
    </w:p>
    <w:p w14:paraId="5AD0205D" w14:textId="1B9CB99C" w:rsidR="00ED00AA" w:rsidRPr="00526395" w:rsidRDefault="00ED00AA" w:rsidP="00ED00AA">
      <w:pPr>
        <w:pStyle w:val="ListParagraph"/>
        <w:spacing w:after="200" w:line="276" w:lineRule="auto"/>
        <w:jc w:val="both"/>
        <w:rPr>
          <w:rFonts w:ascii="Times New Roman" w:hAnsi="Times New Roman" w:cs="Times New Roman"/>
        </w:rPr>
      </w:pPr>
      <w:r w:rsidRPr="00526395">
        <w:rPr>
          <w:rFonts w:ascii="Times New Roman" w:hAnsi="Times New Roman" w:cs="Times New Roman"/>
        </w:rPr>
        <w:t>The dataset provided contains information about individuals such as their age, work class, education level, marital status, occupation, race, sex, capital gains, capital losses, hours worked per week, native country, and income level. The main problem definition based on this dataset could be to predict or classify individuals into income categories (&lt;=50K or &gt;50K) based on their demographic and employment-related features. This is essentially a binary classification problem where the goal is to build a model that can accurately predict whether an individual's income is less than or equal to $50,000 or greater than $50,000.</w:t>
      </w:r>
    </w:p>
    <w:p w14:paraId="7D766B1F" w14:textId="77777777" w:rsidR="00ED00AA" w:rsidRPr="00526395" w:rsidRDefault="00ED00AA" w:rsidP="00ED00AA">
      <w:pPr>
        <w:pStyle w:val="ListParagraph"/>
        <w:spacing w:after="200" w:line="276" w:lineRule="auto"/>
        <w:jc w:val="both"/>
        <w:rPr>
          <w:rFonts w:ascii="Times New Roman" w:hAnsi="Times New Roman" w:cs="Times New Roman"/>
        </w:rPr>
      </w:pPr>
    </w:p>
    <w:p w14:paraId="2C5E262C" w14:textId="4986C362" w:rsidR="00ED00AA" w:rsidRPr="00526395" w:rsidRDefault="00ED00AA" w:rsidP="00ED00AA">
      <w:pPr>
        <w:pStyle w:val="ListParagraph"/>
        <w:spacing w:after="200" w:line="276" w:lineRule="auto"/>
        <w:jc w:val="both"/>
        <w:rPr>
          <w:rFonts w:ascii="Times New Roman" w:hAnsi="Times New Roman" w:cs="Times New Roman"/>
        </w:rPr>
      </w:pPr>
      <w:r w:rsidRPr="00526395">
        <w:rPr>
          <w:rFonts w:ascii="Times New Roman" w:hAnsi="Times New Roman" w:cs="Times New Roman"/>
        </w:rPr>
        <w:t>To achieve this, the dataset needs preprocessing steps such as handling missing values</w:t>
      </w:r>
      <w:r w:rsidR="00EC1DD6" w:rsidRPr="00526395">
        <w:rPr>
          <w:rFonts w:ascii="Times New Roman" w:hAnsi="Times New Roman" w:cs="Times New Roman"/>
        </w:rPr>
        <w:t xml:space="preserve">, </w:t>
      </w:r>
      <w:r w:rsidRPr="00526395">
        <w:rPr>
          <w:rFonts w:ascii="Times New Roman" w:hAnsi="Times New Roman" w:cs="Times New Roman"/>
        </w:rPr>
        <w:t>encoding categorical variables, scaling numerical features if necessary, and splitting the data into training and testing sets. Once the data is prepared, various machine learning algorithms such as logistic regression, decision trees, random forests,</w:t>
      </w:r>
      <w:r w:rsidR="00EC1DD6" w:rsidRPr="00526395">
        <w:rPr>
          <w:rFonts w:ascii="Times New Roman" w:hAnsi="Times New Roman" w:cs="Times New Roman"/>
        </w:rPr>
        <w:t xml:space="preserve"> and </w:t>
      </w:r>
      <w:r w:rsidRPr="00526395">
        <w:rPr>
          <w:rFonts w:ascii="Times New Roman" w:hAnsi="Times New Roman" w:cs="Times New Roman"/>
        </w:rPr>
        <w:t>gradient boosting can be employed to train the model. The model's performance can then be evaluated using appropriate metrics such as accuracy, precision, recall, and F1-score to determine its effectiveness in predicting income levels based on the given features.</w:t>
      </w:r>
    </w:p>
    <w:p w14:paraId="3E45E9FC" w14:textId="77777777" w:rsidR="007146DC" w:rsidRDefault="007146DC" w:rsidP="00ED00AA">
      <w:pPr>
        <w:pStyle w:val="ListParagraph"/>
        <w:spacing w:after="200" w:line="276" w:lineRule="auto"/>
        <w:jc w:val="both"/>
        <w:rPr>
          <w:rFonts w:ascii="Times New Roman" w:hAnsi="Times New Roman" w:cs="Times New Roman"/>
          <w:sz w:val="22"/>
          <w:szCs w:val="22"/>
        </w:rPr>
      </w:pPr>
    </w:p>
    <w:p w14:paraId="572333BE" w14:textId="0E534A66" w:rsidR="007146DC" w:rsidRPr="00526395" w:rsidRDefault="00392CD6" w:rsidP="007146DC">
      <w:pPr>
        <w:pStyle w:val="ListParagraph"/>
        <w:numPr>
          <w:ilvl w:val="0"/>
          <w:numId w:val="20"/>
        </w:numPr>
        <w:spacing w:after="200" w:line="276" w:lineRule="auto"/>
        <w:jc w:val="both"/>
        <w:rPr>
          <w:rFonts w:ascii="Times New Roman" w:hAnsi="Times New Roman" w:cs="Times New Roman"/>
        </w:rPr>
      </w:pPr>
      <w:r w:rsidRPr="00526395">
        <w:rPr>
          <w:rFonts w:ascii="Times New Roman" w:hAnsi="Times New Roman" w:cs="Times New Roman"/>
        </w:rPr>
        <w:t>A summary</w:t>
      </w:r>
      <w:r w:rsidR="007146DC" w:rsidRPr="00526395">
        <w:rPr>
          <w:rFonts w:ascii="Times New Roman" w:hAnsi="Times New Roman" w:cs="Times New Roman"/>
        </w:rPr>
        <w:t xml:space="preserve"> of general solutions in project</w:t>
      </w:r>
    </w:p>
    <w:p w14:paraId="6F9A220F" w14:textId="77777777" w:rsidR="00DD18C5" w:rsidRPr="00526395" w:rsidRDefault="00DD18C5" w:rsidP="007023B0">
      <w:pPr>
        <w:pStyle w:val="ListParagraph"/>
        <w:spacing w:after="200" w:line="276" w:lineRule="auto"/>
        <w:ind w:left="1440"/>
        <w:jc w:val="both"/>
        <w:rPr>
          <w:rFonts w:ascii="Times New Roman" w:hAnsi="Times New Roman" w:cs="Times New Roman"/>
        </w:rPr>
      </w:pPr>
    </w:p>
    <w:p w14:paraId="5605F276" w14:textId="22AEEEC2" w:rsidR="00E5427B" w:rsidRPr="00526395" w:rsidRDefault="00E5427B" w:rsidP="007023B0">
      <w:pPr>
        <w:pStyle w:val="ListParagraph"/>
        <w:spacing w:after="200" w:line="276" w:lineRule="auto"/>
        <w:ind w:left="1440"/>
        <w:jc w:val="both"/>
        <w:rPr>
          <w:rFonts w:ascii="Times New Roman" w:hAnsi="Times New Roman" w:cs="Times New Roman"/>
        </w:rPr>
      </w:pPr>
      <w:r w:rsidRPr="00526395">
        <w:rPr>
          <w:rFonts w:ascii="Times New Roman" w:hAnsi="Times New Roman" w:cs="Times New Roman"/>
        </w:rPr>
        <w:t>The project aims to explore socio-economic patterns in adult census income to facilitate informed decision-making. Initially, the project involves importing necessary libraries such as pandas, numpy, and seaborn for data manipulation, visualization, and machine learning. The dataset, containing information about individuals' demographics and employment, is then loaded from a CSV file and explored to understand its structure and contents.</w:t>
      </w:r>
    </w:p>
    <w:p w14:paraId="1E662192" w14:textId="6329CF63" w:rsidR="007023B0" w:rsidRPr="007146DC" w:rsidRDefault="00364425" w:rsidP="007023B0">
      <w:pPr>
        <w:pStyle w:val="ListParagraph"/>
        <w:spacing w:after="200" w:line="276" w:lineRule="auto"/>
        <w:ind w:left="1440"/>
        <w:jc w:val="both"/>
        <w:rPr>
          <w:rFonts w:ascii="Times New Roman" w:hAnsi="Times New Roman" w:cs="Times New Roman"/>
          <w:sz w:val="22"/>
          <w:szCs w:val="22"/>
        </w:rPr>
      </w:pPr>
      <w:r w:rsidRPr="00364425">
        <w:rPr>
          <w:rFonts w:ascii="Times New Roman" w:hAnsi="Times New Roman" w:cs="Times New Roman"/>
          <w:noProof/>
          <w:sz w:val="22"/>
          <w:szCs w:val="22"/>
        </w:rPr>
        <w:lastRenderedPageBreak/>
        <w:drawing>
          <wp:anchor distT="0" distB="0" distL="114300" distR="114300" simplePos="0" relativeHeight="251658240" behindDoc="0" locked="0" layoutInCell="1" allowOverlap="1" wp14:anchorId="1FFB7C90" wp14:editId="732599D1">
            <wp:simplePos x="0" y="0"/>
            <wp:positionH relativeFrom="margin">
              <wp:posOffset>316230</wp:posOffset>
            </wp:positionH>
            <wp:positionV relativeFrom="paragraph">
              <wp:posOffset>310515</wp:posOffset>
            </wp:positionV>
            <wp:extent cx="5391785" cy="2390775"/>
            <wp:effectExtent l="0" t="0" r="0" b="9525"/>
            <wp:wrapSquare wrapText="bothSides"/>
            <wp:docPr id="539207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07013"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91785" cy="2390775"/>
                    </a:xfrm>
                    <a:prstGeom prst="rect">
                      <a:avLst/>
                    </a:prstGeom>
                  </pic:spPr>
                </pic:pic>
              </a:graphicData>
            </a:graphic>
            <wp14:sizeRelH relativeFrom="margin">
              <wp14:pctWidth>0</wp14:pctWidth>
            </wp14:sizeRelH>
            <wp14:sizeRelV relativeFrom="margin">
              <wp14:pctHeight>0</wp14:pctHeight>
            </wp14:sizeRelV>
          </wp:anchor>
        </w:drawing>
      </w:r>
    </w:p>
    <w:p w14:paraId="01280666" w14:textId="31F85660" w:rsidR="00787B4A" w:rsidRDefault="005E6AC8" w:rsidP="005E6AC8">
      <w:pPr>
        <w:spacing w:after="200" w:line="276" w:lineRule="auto"/>
        <w:rPr>
          <w:rFonts w:ascii="Times New Roman" w:hAnsi="Times New Roman" w:cs="Times New Roman"/>
          <w:sz w:val="22"/>
          <w:szCs w:val="22"/>
        </w:rPr>
      </w:pPr>
      <w:r>
        <w:rPr>
          <w:rFonts w:ascii="Times New Roman" w:hAnsi="Times New Roman" w:cs="Times New Roman"/>
          <w:b/>
          <w:bCs/>
          <w:sz w:val="22"/>
          <w:szCs w:val="22"/>
        </w:rPr>
        <w:t xml:space="preserve">                                                           </w:t>
      </w:r>
      <w:r w:rsidR="00787B4A" w:rsidRPr="005E6AC8">
        <w:rPr>
          <w:rFonts w:ascii="Times New Roman" w:hAnsi="Times New Roman" w:cs="Times New Roman"/>
          <w:sz w:val="22"/>
          <w:szCs w:val="22"/>
        </w:rPr>
        <w:t>Fig</w:t>
      </w:r>
      <w:r w:rsidR="00C77E92">
        <w:rPr>
          <w:rFonts w:ascii="Times New Roman" w:hAnsi="Times New Roman" w:cs="Times New Roman"/>
          <w:sz w:val="22"/>
          <w:szCs w:val="22"/>
        </w:rPr>
        <w:t>1</w:t>
      </w:r>
      <w:r w:rsidR="00787B4A" w:rsidRPr="005E6AC8">
        <w:rPr>
          <w:rFonts w:ascii="Times New Roman" w:hAnsi="Times New Roman" w:cs="Times New Roman"/>
          <w:sz w:val="22"/>
          <w:szCs w:val="22"/>
        </w:rPr>
        <w:t xml:space="preserve">: Dataset used for </w:t>
      </w:r>
      <w:r w:rsidR="00EA357D" w:rsidRPr="005E6AC8">
        <w:rPr>
          <w:rFonts w:ascii="Times New Roman" w:hAnsi="Times New Roman" w:cs="Times New Roman"/>
          <w:sz w:val="22"/>
          <w:szCs w:val="22"/>
        </w:rPr>
        <w:t>project.</w:t>
      </w:r>
    </w:p>
    <w:p w14:paraId="2197C317" w14:textId="3867B345" w:rsidR="00DC42E3" w:rsidRPr="00526395" w:rsidRDefault="00F01A48" w:rsidP="00526395">
      <w:pPr>
        <w:spacing w:after="200" w:line="276" w:lineRule="auto"/>
        <w:jc w:val="both"/>
        <w:rPr>
          <w:rFonts w:ascii="Times New Roman" w:hAnsi="Times New Roman" w:cs="Times New Roman"/>
        </w:rPr>
      </w:pPr>
      <w:r w:rsidRPr="00526395">
        <w:rPr>
          <w:rFonts w:ascii="Times New Roman" w:hAnsi="Times New Roman" w:cs="Times New Roman"/>
        </w:rPr>
        <w:t>Data exploration and visualization are conducted to gain insights into the dataset. Categorical and numerical columns are separated, and one-hot encoding is performed for categorical variables. Furthermore, unknown values represented by '?' in certain columns such as '</w:t>
      </w:r>
      <w:proofErr w:type="gramStart"/>
      <w:r w:rsidRPr="00526395">
        <w:rPr>
          <w:rFonts w:ascii="Times New Roman" w:hAnsi="Times New Roman" w:cs="Times New Roman"/>
        </w:rPr>
        <w:t>native.country</w:t>
      </w:r>
      <w:proofErr w:type="gramEnd"/>
      <w:r w:rsidRPr="00526395">
        <w:rPr>
          <w:rFonts w:ascii="Times New Roman" w:hAnsi="Times New Roman" w:cs="Times New Roman"/>
        </w:rPr>
        <w:t>', 'occupation', and 'workclass' are replaced with 'unknown' for consistency in the dataset.</w:t>
      </w:r>
      <w:r w:rsidR="00CC7BAB" w:rsidRPr="00526395">
        <w:rPr>
          <w:rFonts w:ascii="Times New Roman" w:hAnsi="Times New Roman" w:cs="Times New Roman"/>
        </w:rPr>
        <w:t xml:space="preserve"> </w:t>
      </w:r>
      <w:r w:rsidR="00DC42E3" w:rsidRPr="00526395">
        <w:rPr>
          <w:rFonts w:ascii="Times New Roman" w:hAnsi="Times New Roman" w:cs="Times New Roman"/>
        </w:rPr>
        <w:t xml:space="preserve">The exploration delves into various aspects such as education, marital status, </w:t>
      </w:r>
      <w:r w:rsidR="00CC7BAB" w:rsidRPr="00526395">
        <w:rPr>
          <w:rFonts w:ascii="Times New Roman" w:hAnsi="Times New Roman" w:cs="Times New Roman"/>
        </w:rPr>
        <w:t xml:space="preserve">occupation, race, sex, </w:t>
      </w:r>
      <w:r w:rsidR="00DC42E3" w:rsidRPr="00526395">
        <w:rPr>
          <w:rFonts w:ascii="Times New Roman" w:hAnsi="Times New Roman" w:cs="Times New Roman"/>
        </w:rPr>
        <w:t>work class, and their relationships with income levels.</w:t>
      </w:r>
    </w:p>
    <w:p w14:paraId="6D791AD9" w14:textId="3729BEB9" w:rsidR="00E93FED" w:rsidRPr="00526395" w:rsidRDefault="003F4D8E" w:rsidP="00526395">
      <w:pPr>
        <w:jc w:val="both"/>
        <w:rPr>
          <w:rFonts w:ascii="Times New Roman" w:hAnsi="Times New Roman" w:cs="Times New Roman"/>
        </w:rPr>
      </w:pPr>
      <w:r w:rsidRPr="00526395">
        <w:rPr>
          <w:rFonts w:ascii="Times New Roman" w:hAnsi="Times New Roman" w:cs="Times New Roman"/>
        </w:rPr>
        <w:t>Th</w:t>
      </w:r>
      <w:r w:rsidR="008B1138" w:rsidRPr="00526395">
        <w:rPr>
          <w:rFonts w:ascii="Times New Roman" w:hAnsi="Times New Roman" w:cs="Times New Roman"/>
        </w:rPr>
        <w:t xml:space="preserve">e fig2 </w:t>
      </w:r>
      <w:r w:rsidRPr="00526395">
        <w:rPr>
          <w:rFonts w:ascii="Times New Roman" w:hAnsi="Times New Roman" w:cs="Times New Roman"/>
        </w:rPr>
        <w:t>visualization highlights key insights derived from the dataset. Specifically, it reveals that the dataset comprises a significant proportion of individuals earning less than or equal to $50,000 annually. The count of individuals falling into this income category is notably higher, amounting to approximately 75% of the dataset. Conversely, the remaining 25% of individuals earn more than $50,000 per year.</w:t>
      </w:r>
    </w:p>
    <w:p w14:paraId="5BB12491" w14:textId="5A07D71D" w:rsidR="00621E4C" w:rsidRPr="00526395" w:rsidRDefault="00621E4C" w:rsidP="00526395">
      <w:pPr>
        <w:spacing w:after="200" w:line="276" w:lineRule="auto"/>
        <w:jc w:val="both"/>
        <w:rPr>
          <w:rFonts w:ascii="Times New Roman" w:hAnsi="Times New Roman" w:cs="Times New Roman"/>
        </w:rPr>
      </w:pPr>
    </w:p>
    <w:p w14:paraId="4A85F61C" w14:textId="4C10F4A5" w:rsidR="00807DB8" w:rsidRDefault="007A55B8" w:rsidP="007A55B8">
      <w:pPr>
        <w:jc w:val="center"/>
        <w:rPr>
          <w:rFonts w:ascii="Times New Roman" w:hAnsi="Times New Roman" w:cs="Times New Roman"/>
          <w:sz w:val="22"/>
          <w:szCs w:val="22"/>
        </w:rPr>
      </w:pPr>
      <w:r w:rsidRPr="007A55B8">
        <w:rPr>
          <w:rFonts w:ascii="Times New Roman" w:hAnsi="Times New Roman" w:cs="Times New Roman"/>
          <w:noProof/>
          <w:sz w:val="22"/>
          <w:szCs w:val="22"/>
        </w:rPr>
        <w:lastRenderedPageBreak/>
        <w:drawing>
          <wp:inline distT="0" distB="0" distL="0" distR="0" wp14:anchorId="41863CE0" wp14:editId="4B56ED62">
            <wp:extent cx="5251938" cy="2819400"/>
            <wp:effectExtent l="0" t="0" r="6350" b="0"/>
            <wp:docPr id="1668311579" name="Picture 1" descr="A blue rectangular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11579" name="Picture 1" descr="A blue rectangular bar graph&#10;&#10;Description automatically generated with medium confidence"/>
                    <pic:cNvPicPr/>
                  </pic:nvPicPr>
                  <pic:blipFill>
                    <a:blip r:embed="rId10"/>
                    <a:stretch>
                      <a:fillRect/>
                    </a:stretch>
                  </pic:blipFill>
                  <pic:spPr>
                    <a:xfrm>
                      <a:off x="0" y="0"/>
                      <a:ext cx="5255956" cy="2821557"/>
                    </a:xfrm>
                    <a:prstGeom prst="rect">
                      <a:avLst/>
                    </a:prstGeom>
                  </pic:spPr>
                </pic:pic>
              </a:graphicData>
            </a:graphic>
          </wp:inline>
        </w:drawing>
      </w:r>
    </w:p>
    <w:p w14:paraId="40C9118F" w14:textId="72172744" w:rsidR="00C77E92" w:rsidRDefault="00C77E92" w:rsidP="007A55B8">
      <w:pPr>
        <w:jc w:val="center"/>
        <w:rPr>
          <w:rFonts w:ascii="Times New Roman" w:hAnsi="Times New Roman" w:cs="Times New Roman"/>
          <w:sz w:val="22"/>
          <w:szCs w:val="22"/>
        </w:rPr>
      </w:pPr>
      <w:r>
        <w:rPr>
          <w:rFonts w:ascii="Times New Roman" w:hAnsi="Times New Roman" w:cs="Times New Roman"/>
          <w:sz w:val="22"/>
          <w:szCs w:val="22"/>
        </w:rPr>
        <w:t>Fig2</w:t>
      </w:r>
    </w:p>
    <w:p w14:paraId="02212225" w14:textId="60C3564D" w:rsidR="004C403C" w:rsidRPr="00526395" w:rsidRDefault="004C403C" w:rsidP="00526395">
      <w:pPr>
        <w:jc w:val="both"/>
        <w:rPr>
          <w:rFonts w:ascii="Times New Roman" w:hAnsi="Times New Roman" w:cs="Times New Roman"/>
        </w:rPr>
      </w:pPr>
      <w:r w:rsidRPr="00526395">
        <w:rPr>
          <w:rFonts w:ascii="Times New Roman" w:hAnsi="Times New Roman" w:cs="Times New Roman"/>
        </w:rPr>
        <w:t>Visualizations such as bar plots are used to compare proportions of individuals earning above and below $50,000 based on factors like education, occupation, workclass, marital status, race, and sex. Insights from EDA reveal trends such as higher proportions of individuals with higher education levels or certain occupations earning above $50,000.</w:t>
      </w:r>
    </w:p>
    <w:p w14:paraId="3C553C6C" w14:textId="77777777" w:rsidR="003B78DA" w:rsidRPr="00526395" w:rsidRDefault="003B78DA" w:rsidP="00526395">
      <w:pPr>
        <w:jc w:val="both"/>
        <w:rPr>
          <w:rFonts w:ascii="Times New Roman" w:hAnsi="Times New Roman" w:cs="Times New Roman"/>
        </w:rPr>
      </w:pPr>
      <w:r w:rsidRPr="00526395">
        <w:rPr>
          <w:rFonts w:ascii="Times New Roman" w:hAnsi="Times New Roman" w:cs="Times New Roman"/>
        </w:rPr>
        <w:t>The visualizations and analyses provided in the project offer valuable insights into the dataset's socio-economic dynamics and potential preprocessing steps to improve modeling accuracy. Firstly, examining the relationship between age and capital gain revealed interesting patterns. Between ages 28 and 64, capital gains tend to peak at around $15,000 before decreasing. However, an anomaly is observed at age 90, where capital gains experience another peak. Additionally, the presence of outliers, particularly instances where capital gain equals $99,999, was identified, suggesting the need for outlier removal to ensure model robustness.</w:t>
      </w:r>
    </w:p>
    <w:p w14:paraId="2CFBD599" w14:textId="77777777" w:rsidR="003B78DA" w:rsidRPr="00526395" w:rsidRDefault="003B78DA" w:rsidP="00526395">
      <w:pPr>
        <w:jc w:val="both"/>
        <w:rPr>
          <w:rFonts w:ascii="Times New Roman" w:hAnsi="Times New Roman" w:cs="Times New Roman"/>
        </w:rPr>
      </w:pPr>
      <w:r w:rsidRPr="00526395">
        <w:rPr>
          <w:rFonts w:ascii="Times New Roman" w:hAnsi="Times New Roman" w:cs="Times New Roman"/>
        </w:rPr>
        <w:t>Further investigation into individuals aged 90 uncovered that they predominantly reported working in unknown or non-conventional work environments, indicating potential data entry errors or anomalies. Moreover, their reported peak working hours of 40 hours per week align with standard full-time employment, further questioning the validity of these entries. Analyzing the relationship between hours worked per week and capital gain revealed intriguing insights. Most individuals work 40, 50, or 60 hours per week, with capital gain generally increasing with hours worked. However, anomalies exist, such as individuals working 99 hours per week but not achieving high capital gains, suggesting potential data inconsistencies. Lastly, the relationship between age and hours worked per week showed a broad distribution, indicating varying work patterns across different age groups.</w:t>
      </w:r>
    </w:p>
    <w:p w14:paraId="543E2AAB" w14:textId="77777777" w:rsidR="003B78DA" w:rsidRPr="00526395" w:rsidRDefault="003B78DA" w:rsidP="00526395">
      <w:pPr>
        <w:jc w:val="both"/>
        <w:rPr>
          <w:rFonts w:ascii="Times New Roman" w:hAnsi="Times New Roman" w:cs="Times New Roman"/>
        </w:rPr>
      </w:pPr>
      <w:r w:rsidRPr="00526395">
        <w:rPr>
          <w:rFonts w:ascii="Times New Roman" w:hAnsi="Times New Roman" w:cs="Times New Roman"/>
        </w:rPr>
        <w:t xml:space="preserve">These include removing instances of extreme capital gains, investigating and potentially correcting anomalies in age and work hours, and considering the removal of redundant features such as </w:t>
      </w:r>
      <w:r w:rsidRPr="00526395">
        <w:rPr>
          <w:rFonts w:ascii="Times New Roman" w:hAnsi="Times New Roman" w:cs="Times New Roman"/>
        </w:rPr>
        <w:lastRenderedPageBreak/>
        <w:t>education num. These steps aim to enhance the dataset's quality and suitability for subsequent modeling and analysis tasks.</w:t>
      </w:r>
    </w:p>
    <w:p w14:paraId="6FF7C506" w14:textId="77968C4B" w:rsidR="003B78DA" w:rsidRPr="00526395" w:rsidRDefault="00D54CBD" w:rsidP="00526395">
      <w:pPr>
        <w:jc w:val="both"/>
        <w:rPr>
          <w:rFonts w:ascii="Times New Roman" w:hAnsi="Times New Roman" w:cs="Times New Roman"/>
        </w:rPr>
      </w:pPr>
      <w:r w:rsidRPr="00526395">
        <w:rPr>
          <w:rFonts w:ascii="Times New Roman" w:hAnsi="Times New Roman" w:cs="Times New Roman"/>
        </w:rPr>
        <w:t>Moreover, t</w:t>
      </w:r>
      <w:r w:rsidR="001572B6" w:rsidRPr="00526395">
        <w:rPr>
          <w:rFonts w:ascii="Times New Roman" w:hAnsi="Times New Roman" w:cs="Times New Roman"/>
        </w:rPr>
        <w:t>he dataset is divided into numerical and categorical features, and pipelines are created to automate preprocessing tasks for each data type. Numerical features are scaled using Min-Max scaling to ensure uniformity in feature contributions during model training. Categorical features are transformed using one-hot encoding to convert them into a suitable format for machine learning algorithms. Finally, the preprocessed numerical and categorical features are merged into a single dataset for further analysis.</w:t>
      </w:r>
    </w:p>
    <w:p w14:paraId="0B851418" w14:textId="3CBFCDC7" w:rsidR="00E51864" w:rsidRPr="00526395" w:rsidRDefault="00E51864" w:rsidP="00526395">
      <w:pPr>
        <w:jc w:val="both"/>
        <w:rPr>
          <w:rFonts w:ascii="Times New Roman" w:hAnsi="Times New Roman" w:cs="Times New Roman"/>
        </w:rPr>
      </w:pPr>
      <w:r w:rsidRPr="00526395">
        <w:rPr>
          <w:rFonts w:ascii="Times New Roman" w:hAnsi="Times New Roman" w:cs="Times New Roman"/>
        </w:rPr>
        <w:t>In the next phase of the project, machine learning models such as Support Vector Machines (SVM), Random Forest, and Gradient Boosting will be applied to further analyze the dataset and address the question of how demographic and employment-related factors influence an individual's income level, particularly whether it exceeds $50,000 per year or not.</w:t>
      </w:r>
    </w:p>
    <w:p w14:paraId="12A55E8C" w14:textId="5D684D6D" w:rsidR="00E51864" w:rsidRPr="00526395" w:rsidRDefault="00E51864" w:rsidP="00526395">
      <w:pPr>
        <w:jc w:val="both"/>
        <w:rPr>
          <w:rFonts w:ascii="Times New Roman" w:hAnsi="Times New Roman" w:cs="Times New Roman"/>
        </w:rPr>
      </w:pPr>
      <w:r w:rsidRPr="00526395">
        <w:rPr>
          <w:rFonts w:ascii="Times New Roman" w:hAnsi="Times New Roman" w:cs="Times New Roman"/>
        </w:rPr>
        <w:t>These models are chosen for their ability to capture complex relationships within the data and identify important features contributing to income levels. By leveraging these models, we aim to uncover insights into which demographic and employment-related factors play a significant role in predicting income levels exceeding $50,000 per year.</w:t>
      </w:r>
    </w:p>
    <w:p w14:paraId="3A5725E3" w14:textId="5B2218CA" w:rsidR="003B78DA" w:rsidRPr="00526395" w:rsidRDefault="00E51864" w:rsidP="00526395">
      <w:pPr>
        <w:jc w:val="both"/>
        <w:rPr>
          <w:rFonts w:ascii="Times New Roman" w:hAnsi="Times New Roman" w:cs="Times New Roman"/>
        </w:rPr>
      </w:pPr>
      <w:r w:rsidRPr="00526395">
        <w:rPr>
          <w:rFonts w:ascii="Times New Roman" w:hAnsi="Times New Roman" w:cs="Times New Roman"/>
        </w:rPr>
        <w:t xml:space="preserve">The analysis using these models will provide valuable insights into the socio-economic dynamics of income distribution and help identify key factors influencing individuals' income levels. This information is crucial for making informed decisions related to </w:t>
      </w:r>
      <w:r w:rsidR="009473AC" w:rsidRPr="00526395">
        <w:rPr>
          <w:rFonts w:ascii="Times New Roman" w:hAnsi="Times New Roman" w:cs="Times New Roman"/>
        </w:rPr>
        <w:t>policymaking</w:t>
      </w:r>
      <w:r w:rsidRPr="00526395">
        <w:rPr>
          <w:rFonts w:ascii="Times New Roman" w:hAnsi="Times New Roman" w:cs="Times New Roman"/>
        </w:rPr>
        <w:t>, resource allocation, and socioeconomic interventions aimed at promoting economic equity and upward mobility.</w:t>
      </w:r>
    </w:p>
    <w:p w14:paraId="32ECBC3E" w14:textId="77777777" w:rsidR="00343ADC" w:rsidRPr="00526395" w:rsidRDefault="00343ADC" w:rsidP="004C403C">
      <w:pPr>
        <w:rPr>
          <w:rFonts w:ascii="Times New Roman" w:hAnsi="Times New Roman" w:cs="Times New Roman"/>
          <w:sz w:val="28"/>
          <w:szCs w:val="28"/>
        </w:rPr>
      </w:pPr>
    </w:p>
    <w:p w14:paraId="085E7C9F" w14:textId="14A4125C" w:rsidR="003B78DA" w:rsidRPr="00526395" w:rsidRDefault="00A62EB2" w:rsidP="00A05221">
      <w:pPr>
        <w:rPr>
          <w:rFonts w:ascii="Times New Roman" w:hAnsi="Times New Roman" w:cs="Times New Roman"/>
          <w:b/>
          <w:bCs/>
          <w:sz w:val="28"/>
          <w:szCs w:val="28"/>
        </w:rPr>
      </w:pPr>
      <w:r w:rsidRPr="00526395">
        <w:rPr>
          <w:rFonts w:ascii="Times New Roman" w:hAnsi="Times New Roman" w:cs="Times New Roman"/>
          <w:b/>
          <w:bCs/>
          <w:sz w:val="28"/>
          <w:szCs w:val="28"/>
        </w:rPr>
        <w:t xml:space="preserve">V.     </w:t>
      </w:r>
      <w:r w:rsidR="008B0358" w:rsidRPr="00526395">
        <w:rPr>
          <w:rFonts w:ascii="Times New Roman" w:hAnsi="Times New Roman" w:cs="Times New Roman"/>
          <w:b/>
          <w:bCs/>
          <w:sz w:val="28"/>
          <w:szCs w:val="28"/>
        </w:rPr>
        <w:t>Project Design</w:t>
      </w:r>
    </w:p>
    <w:p w14:paraId="3E8CBBE4" w14:textId="057DFC2E" w:rsidR="00CB5871" w:rsidRPr="00526395" w:rsidRDefault="00CB5871" w:rsidP="00526395">
      <w:pPr>
        <w:jc w:val="both"/>
        <w:rPr>
          <w:rFonts w:ascii="Times New Roman" w:hAnsi="Times New Roman" w:cs="Times New Roman"/>
          <w:b/>
          <w:bCs/>
        </w:rPr>
      </w:pPr>
      <w:r w:rsidRPr="00526395">
        <w:rPr>
          <w:rFonts w:ascii="Times New Roman" w:hAnsi="Times New Roman" w:cs="Times New Roman"/>
          <w:b/>
          <w:bCs/>
        </w:rPr>
        <w:t>Framework (Problem Setting):</w:t>
      </w:r>
    </w:p>
    <w:p w14:paraId="13B1824C" w14:textId="4DB50344" w:rsidR="00A52DA7" w:rsidRPr="00526395" w:rsidRDefault="00CB5871" w:rsidP="00526395">
      <w:pPr>
        <w:spacing w:after="0" w:line="240" w:lineRule="auto"/>
        <w:jc w:val="both"/>
        <w:rPr>
          <w:rFonts w:ascii="Times New Roman" w:eastAsia="Times New Roman" w:hAnsi="Times New Roman" w:cs="Times New Roman"/>
          <w:kern w:val="0"/>
          <w:lang w:val="en-IN" w:eastAsia="en-IN"/>
          <w14:ligatures w14:val="none"/>
        </w:rPr>
      </w:pPr>
      <w:r w:rsidRPr="00CB5871">
        <w:rPr>
          <w:rFonts w:ascii="Times New Roman" w:eastAsia="Times New Roman" w:hAnsi="Times New Roman" w:cs="Times New Roman"/>
          <w:kern w:val="0"/>
          <w:lang w:val="en-IN" w:eastAsia="en-IN"/>
          <w14:ligatures w14:val="none"/>
        </w:rPr>
        <w:t xml:space="preserve">The goal of the problem setting is to examine income data in order to make predictions about whether a person's income is above or below a predetermined level, which is usually $50,000. </w:t>
      </w:r>
      <w:r w:rsidRPr="00CB5871">
        <w:rPr>
          <w:rFonts w:ascii="Times New Roman" w:eastAsia="Times New Roman" w:hAnsi="Times New Roman" w:cs="Times New Roman"/>
          <w:kern w:val="0"/>
          <w:lang w:val="en-IN" w:eastAsia="en-IN"/>
          <w14:ligatures w14:val="none"/>
        </w:rPr>
        <w:br/>
        <w:t>Many characteristics in the study dataset, including age, employment, education level, and so forth, are probably utilized to forecast income levels.</w:t>
      </w:r>
      <w:r w:rsidR="007E6EDE" w:rsidRPr="00526395">
        <w:rPr>
          <w:rFonts w:ascii="Times New Roman" w:eastAsia="Times New Roman" w:hAnsi="Times New Roman" w:cs="Times New Roman"/>
          <w:kern w:val="0"/>
          <w:lang w:val="en-IN" w:eastAsia="en-IN"/>
          <w14:ligatures w14:val="none"/>
        </w:rPr>
        <w:t xml:space="preserve"> The below is the flowchart</w:t>
      </w:r>
    </w:p>
    <w:p w14:paraId="72CC9C4A" w14:textId="77777777" w:rsidR="007E6EDE" w:rsidRPr="00526395" w:rsidRDefault="007E6EDE" w:rsidP="00526395">
      <w:pPr>
        <w:spacing w:after="0" w:line="240" w:lineRule="auto"/>
        <w:jc w:val="both"/>
        <w:rPr>
          <w:rFonts w:ascii="Times New Roman" w:eastAsia="Times New Roman" w:hAnsi="Times New Roman" w:cs="Times New Roman"/>
          <w:kern w:val="0"/>
          <w:lang w:val="en-IN" w:eastAsia="en-IN"/>
          <w14:ligatures w14:val="none"/>
        </w:rPr>
      </w:pPr>
    </w:p>
    <w:p w14:paraId="2F772E5B" w14:textId="1E26AAD5" w:rsidR="00CB5871" w:rsidRDefault="00E10E85" w:rsidP="00061D8C">
      <w:pPr>
        <w:spacing w:after="0" w:line="240" w:lineRule="auto"/>
        <w:jc w:val="center"/>
        <w:rPr>
          <w:rFonts w:ascii="Times New Roman" w:eastAsia="Times New Roman" w:hAnsi="Times New Roman" w:cs="Times New Roman"/>
          <w:kern w:val="0"/>
          <w:lang w:val="en-IN" w:eastAsia="en-IN"/>
          <w14:ligatures w14:val="none"/>
        </w:rPr>
      </w:pPr>
      <w:r w:rsidRPr="007B66C6">
        <w:rPr>
          <w:rFonts w:ascii="Times New Roman" w:hAnsi="Times New Roman" w:cs="Times New Roman"/>
          <w:noProof/>
          <w:sz w:val="22"/>
          <w:szCs w:val="22"/>
        </w:rPr>
        <w:lastRenderedPageBreak/>
        <w:drawing>
          <wp:inline distT="0" distB="0" distL="0" distR="0" wp14:anchorId="51B47B6C" wp14:editId="10A05421">
            <wp:extent cx="4855473" cy="3315629"/>
            <wp:effectExtent l="0" t="0" r="2540" b="0"/>
            <wp:docPr id="61085595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58664" name="Picture 1" descr="A diagram of a data processing process&#10;&#10;Description automatically generated"/>
                    <pic:cNvPicPr/>
                  </pic:nvPicPr>
                  <pic:blipFill>
                    <a:blip r:embed="rId11"/>
                    <a:stretch>
                      <a:fillRect/>
                    </a:stretch>
                  </pic:blipFill>
                  <pic:spPr>
                    <a:xfrm>
                      <a:off x="0" y="0"/>
                      <a:ext cx="4914404" cy="3355871"/>
                    </a:xfrm>
                    <a:prstGeom prst="rect">
                      <a:avLst/>
                    </a:prstGeom>
                  </pic:spPr>
                </pic:pic>
              </a:graphicData>
            </a:graphic>
          </wp:inline>
        </w:drawing>
      </w:r>
    </w:p>
    <w:p w14:paraId="13F7E92C" w14:textId="77777777" w:rsidR="00E10E85" w:rsidRPr="00CB5871" w:rsidRDefault="00E10E85" w:rsidP="00061D8C">
      <w:pPr>
        <w:spacing w:after="0" w:line="240" w:lineRule="auto"/>
        <w:jc w:val="center"/>
        <w:rPr>
          <w:rFonts w:ascii="Times New Roman" w:eastAsia="Times New Roman" w:hAnsi="Times New Roman" w:cs="Times New Roman"/>
          <w:kern w:val="0"/>
          <w:lang w:val="en-IN" w:eastAsia="en-IN"/>
          <w14:ligatures w14:val="none"/>
        </w:rPr>
      </w:pPr>
    </w:p>
    <w:p w14:paraId="796C5CF5" w14:textId="4D372B86" w:rsidR="00320C7C" w:rsidRPr="00526395" w:rsidRDefault="00D06DB9" w:rsidP="004C403C">
      <w:pPr>
        <w:rPr>
          <w:rFonts w:ascii="Times New Roman" w:hAnsi="Times New Roman" w:cs="Times New Roman"/>
          <w:b/>
          <w:bCs/>
        </w:rPr>
      </w:pPr>
      <w:r w:rsidRPr="00526395">
        <w:rPr>
          <w:rFonts w:ascii="Times New Roman" w:hAnsi="Times New Roman" w:cs="Times New Roman"/>
          <w:b/>
          <w:bCs/>
        </w:rPr>
        <w:t>Data Preprocessing</w:t>
      </w:r>
      <w:r w:rsidR="00927922" w:rsidRPr="00526395">
        <w:rPr>
          <w:rFonts w:ascii="Times New Roman" w:hAnsi="Times New Roman" w:cs="Times New Roman"/>
          <w:b/>
          <w:bCs/>
        </w:rPr>
        <w:t>:</w:t>
      </w:r>
    </w:p>
    <w:p w14:paraId="0264E0C0" w14:textId="791325ED" w:rsidR="00061D8C" w:rsidRPr="00526395" w:rsidRDefault="00443369" w:rsidP="00061D8C">
      <w:pPr>
        <w:spacing w:after="0"/>
        <w:jc w:val="both"/>
        <w:rPr>
          <w:rFonts w:ascii="Times New Roman" w:hAnsi="Times New Roman" w:cs="Times New Roman"/>
          <w:lang w:val="en-IN" w:eastAsia="en-IN"/>
        </w:rPr>
      </w:pPr>
      <w:r w:rsidRPr="00526395">
        <w:rPr>
          <w:rFonts w:ascii="Times New Roman" w:eastAsia="Times New Roman" w:hAnsi="Times New Roman" w:cs="Times New Roman"/>
          <w:kern w:val="0"/>
          <w:lang w:val="en-IN" w:eastAsia="en-IN"/>
          <w14:ligatures w14:val="none"/>
        </w:rPr>
        <w:t xml:space="preserve">Preprocessing procedures include addressing missing values, removing </w:t>
      </w:r>
      <w:r w:rsidR="007E6EDE" w:rsidRPr="00526395">
        <w:rPr>
          <w:rFonts w:ascii="Times New Roman" w:eastAsia="Times New Roman" w:hAnsi="Times New Roman" w:cs="Times New Roman"/>
          <w:kern w:val="0"/>
          <w:lang w:val="en-IN" w:eastAsia="en-IN"/>
          <w14:ligatures w14:val="none"/>
        </w:rPr>
        <w:t>unnecessary</w:t>
      </w:r>
      <w:r w:rsidRPr="00526395">
        <w:rPr>
          <w:rFonts w:ascii="Times New Roman" w:eastAsia="Times New Roman" w:hAnsi="Times New Roman" w:cs="Times New Roman"/>
          <w:kern w:val="0"/>
          <w:lang w:val="en-IN" w:eastAsia="en-IN"/>
          <w14:ligatures w14:val="none"/>
        </w:rPr>
        <w:t xml:space="preserve"> columns, </w:t>
      </w:r>
      <w:r w:rsidR="00061D8C" w:rsidRPr="00526395">
        <w:rPr>
          <w:rFonts w:ascii="Times New Roman" w:eastAsia="Times New Roman" w:hAnsi="Times New Roman" w:cs="Times New Roman"/>
          <w:kern w:val="0"/>
          <w:lang w:val="en-IN" w:eastAsia="en-IN"/>
          <w14:ligatures w14:val="none"/>
        </w:rPr>
        <w:t xml:space="preserve">handling outliers </w:t>
      </w:r>
      <w:r w:rsidRPr="00526395">
        <w:rPr>
          <w:rFonts w:ascii="Times New Roman" w:eastAsia="Times New Roman" w:hAnsi="Times New Roman" w:cs="Times New Roman"/>
          <w:kern w:val="0"/>
          <w:lang w:val="en-IN" w:eastAsia="en-IN"/>
          <w14:ligatures w14:val="none"/>
        </w:rPr>
        <w:t xml:space="preserve">and to transform category data into numerical representation. </w:t>
      </w:r>
      <w:r w:rsidR="00061D8C" w:rsidRPr="00526395">
        <w:rPr>
          <w:rFonts w:ascii="Times New Roman" w:hAnsi="Times New Roman" w:cs="Times New Roman"/>
          <w:lang w:val="en-IN" w:eastAsia="en-IN"/>
        </w:rPr>
        <w:t xml:space="preserve">The </w:t>
      </w:r>
      <w:r w:rsidR="00562754" w:rsidRPr="00526395">
        <w:rPr>
          <w:rFonts w:ascii="Times New Roman" w:hAnsi="Times New Roman" w:cs="Times New Roman"/>
          <w:lang w:val="en-IN" w:eastAsia="en-IN"/>
        </w:rPr>
        <w:t xml:space="preserve">main </w:t>
      </w:r>
      <w:r w:rsidR="00061D8C" w:rsidRPr="00526395">
        <w:rPr>
          <w:rFonts w:ascii="Times New Roman" w:hAnsi="Times New Roman" w:cs="Times New Roman"/>
          <w:lang w:val="en-IN" w:eastAsia="en-IN"/>
        </w:rPr>
        <w:t>goal is to prepare the raw data so that it can be used by the machine learning model. This may involve the following tasks:</w:t>
      </w:r>
    </w:p>
    <w:p w14:paraId="75BFCBBE" w14:textId="77777777" w:rsidR="00F51141" w:rsidRPr="00526395" w:rsidRDefault="00061D8C" w:rsidP="00F51141">
      <w:pPr>
        <w:pStyle w:val="ListParagraph"/>
        <w:numPr>
          <w:ilvl w:val="0"/>
          <w:numId w:val="23"/>
        </w:numPr>
        <w:spacing w:after="0" w:line="276" w:lineRule="auto"/>
        <w:jc w:val="both"/>
        <w:rPr>
          <w:rFonts w:ascii="Times New Roman" w:hAnsi="Times New Roman" w:cs="Times New Roman"/>
          <w:lang w:val="en-IN" w:eastAsia="en-IN"/>
        </w:rPr>
      </w:pPr>
      <w:r w:rsidRPr="00526395">
        <w:rPr>
          <w:rFonts w:ascii="Times New Roman" w:hAnsi="Times New Roman" w:cs="Times New Roman"/>
          <w:lang w:val="en-IN" w:eastAsia="en-IN"/>
        </w:rPr>
        <w:t>Handling missing values: Missing values are data points that are missing. There are a variety of ways to handle missing values, such as deleting them, imputing them with a default value, or using a more sophisticated method such as mean imputation.</w:t>
      </w:r>
    </w:p>
    <w:p w14:paraId="1F897E7B" w14:textId="22E92155" w:rsidR="00061D8C" w:rsidRPr="00526395" w:rsidRDefault="00061D8C" w:rsidP="00F51141">
      <w:pPr>
        <w:pStyle w:val="ListParagraph"/>
        <w:numPr>
          <w:ilvl w:val="0"/>
          <w:numId w:val="23"/>
        </w:numPr>
        <w:spacing w:after="0" w:line="276" w:lineRule="auto"/>
        <w:jc w:val="both"/>
        <w:rPr>
          <w:rFonts w:ascii="Times New Roman" w:hAnsi="Times New Roman" w:cs="Times New Roman"/>
          <w:lang w:val="en-IN" w:eastAsia="en-IN"/>
        </w:rPr>
      </w:pPr>
      <w:r w:rsidRPr="00526395">
        <w:rPr>
          <w:rFonts w:ascii="Times New Roman" w:hAnsi="Times New Roman" w:cs="Times New Roman"/>
          <w:lang w:val="en-IN" w:eastAsia="en-IN"/>
        </w:rPr>
        <w:t xml:space="preserve">Removing unnecessary columns: Columns that are not useful for modelling are removed. </w:t>
      </w:r>
      <w:r w:rsidR="00F51141" w:rsidRPr="00526395">
        <w:rPr>
          <w:rFonts w:ascii="Times New Roman" w:eastAsia="Times New Roman" w:hAnsi="Times New Roman" w:cs="Times New Roman"/>
          <w:kern w:val="0"/>
          <w:lang w:val="en-IN" w:eastAsia="en-IN"/>
          <w14:ligatures w14:val="none"/>
        </w:rPr>
        <w:t>Simplifying the model by eliminating less important components like ‘</w:t>
      </w:r>
      <w:proofErr w:type="spellStart"/>
      <w:r w:rsidR="00F51141" w:rsidRPr="00526395">
        <w:rPr>
          <w:rFonts w:ascii="Times New Roman" w:eastAsia="Times New Roman" w:hAnsi="Times New Roman" w:cs="Times New Roman"/>
          <w:kern w:val="0"/>
          <w:lang w:val="en-IN" w:eastAsia="en-IN"/>
          <w14:ligatures w14:val="none"/>
        </w:rPr>
        <w:t>education.num</w:t>
      </w:r>
      <w:proofErr w:type="spellEnd"/>
      <w:r w:rsidR="00F51141" w:rsidRPr="00526395">
        <w:rPr>
          <w:rFonts w:ascii="Times New Roman" w:eastAsia="Times New Roman" w:hAnsi="Times New Roman" w:cs="Times New Roman"/>
          <w:kern w:val="0"/>
          <w:lang w:val="en-IN" w:eastAsia="en-IN"/>
          <w14:ligatures w14:val="none"/>
        </w:rPr>
        <w:t xml:space="preserve">’ and ‘relationship’. </w:t>
      </w:r>
      <w:r w:rsidR="00F51141" w:rsidRPr="00526395">
        <w:rPr>
          <w:rFonts w:ascii="Times New Roman" w:hAnsi="Times New Roman" w:cs="Times New Roman"/>
          <w:lang w:val="en-IN" w:eastAsia="en-IN"/>
        </w:rPr>
        <w:t>This helps the data to be accurate and model for better prediction.</w:t>
      </w:r>
    </w:p>
    <w:p w14:paraId="2A405A3B" w14:textId="2E876837" w:rsidR="00CD05AC" w:rsidRPr="00526395" w:rsidRDefault="00CD05AC" w:rsidP="00CD05AC">
      <w:pPr>
        <w:pStyle w:val="ListParagraph"/>
        <w:numPr>
          <w:ilvl w:val="0"/>
          <w:numId w:val="23"/>
        </w:numPr>
        <w:spacing w:after="0" w:line="240" w:lineRule="auto"/>
        <w:rPr>
          <w:rFonts w:ascii="Times New Roman" w:eastAsia="Times New Roman" w:hAnsi="Times New Roman" w:cs="Times New Roman"/>
          <w:kern w:val="0"/>
          <w:lang w:val="en-IN" w:eastAsia="en-IN"/>
          <w14:ligatures w14:val="none"/>
        </w:rPr>
      </w:pPr>
      <w:r w:rsidRPr="00526395">
        <w:rPr>
          <w:rFonts w:ascii="Times New Roman" w:eastAsia="Times New Roman" w:hAnsi="Times New Roman" w:cs="Times New Roman"/>
          <w:kern w:val="0"/>
          <w:lang w:val="en-IN" w:eastAsia="en-IN"/>
          <w14:ligatures w14:val="none"/>
        </w:rPr>
        <w:t>Filtering: Handling specific subsets (like people with no capital gains or losses) to analyse distinct characteristics.</w:t>
      </w:r>
    </w:p>
    <w:p w14:paraId="104637B8" w14:textId="77777777" w:rsidR="00CD05AC" w:rsidRPr="00526395" w:rsidRDefault="00061D8C" w:rsidP="00CD05AC">
      <w:pPr>
        <w:pStyle w:val="ListParagraph"/>
        <w:numPr>
          <w:ilvl w:val="0"/>
          <w:numId w:val="23"/>
        </w:numPr>
        <w:spacing w:after="0" w:line="276" w:lineRule="auto"/>
        <w:jc w:val="both"/>
        <w:rPr>
          <w:rFonts w:ascii="Times New Roman" w:hAnsi="Times New Roman" w:cs="Times New Roman"/>
          <w:lang w:val="en-IN" w:eastAsia="en-IN"/>
        </w:rPr>
      </w:pPr>
      <w:r w:rsidRPr="00526395">
        <w:rPr>
          <w:rFonts w:ascii="Times New Roman" w:hAnsi="Times New Roman" w:cs="Times New Roman"/>
          <w:lang w:val="en-IN" w:eastAsia="en-IN"/>
        </w:rPr>
        <w:t>Converting categorical variables to numerical variables: Most machine learning algorithms only work with numerical data. Therefore, categorical variables need to be converted to numerical variables before they can be used to train the model. This can be done using a variety of methods, such as one-hot encoding or label encoding.</w:t>
      </w:r>
    </w:p>
    <w:p w14:paraId="4C7125E2" w14:textId="50BB9DAE" w:rsidR="000F287F" w:rsidRPr="00526395" w:rsidRDefault="00061D8C" w:rsidP="00CD05AC">
      <w:pPr>
        <w:pStyle w:val="ListParagraph"/>
        <w:numPr>
          <w:ilvl w:val="0"/>
          <w:numId w:val="23"/>
        </w:numPr>
        <w:spacing w:after="0" w:line="276" w:lineRule="auto"/>
        <w:jc w:val="both"/>
        <w:rPr>
          <w:rFonts w:ascii="Times New Roman" w:hAnsi="Times New Roman" w:cs="Times New Roman"/>
          <w:lang w:val="en-IN" w:eastAsia="en-IN"/>
        </w:rPr>
      </w:pPr>
      <w:r w:rsidRPr="00526395">
        <w:rPr>
          <w:rFonts w:ascii="Times New Roman" w:hAnsi="Times New Roman" w:cs="Times New Roman"/>
          <w:lang w:val="en-IN" w:eastAsia="en-IN"/>
        </w:rPr>
        <w:t>Removing outliers: Outliers are data points that are significantly different from the rest of the data. They can skew the results of the machine learning model, so it is important to remove them before training the model.</w:t>
      </w:r>
      <w:r w:rsidR="000F287F" w:rsidRPr="00526395">
        <w:rPr>
          <w:noProof/>
        </w:rPr>
        <w:t xml:space="preserve"> </w:t>
      </w:r>
      <w:r w:rsidR="00CD05AC" w:rsidRPr="00526395">
        <w:rPr>
          <w:rFonts w:ascii="Times New Roman" w:eastAsia="Times New Roman" w:hAnsi="Times New Roman" w:cs="Times New Roman"/>
          <w:kern w:val="0"/>
          <w:lang w:val="en-IN" w:eastAsia="en-IN"/>
          <w14:ligatures w14:val="none"/>
        </w:rPr>
        <w:t>Eliminating data items that represent extreme scenarios, including extremely high capital gains or extremely elderly ages (90 years), as they might distort the model.</w:t>
      </w:r>
    </w:p>
    <w:p w14:paraId="4B80A0E6" w14:textId="19DD440B" w:rsidR="00CD05AC" w:rsidRDefault="00CD05AC" w:rsidP="00CD05AC">
      <w:pPr>
        <w:pStyle w:val="ListParagraph"/>
        <w:numPr>
          <w:ilvl w:val="0"/>
          <w:numId w:val="23"/>
        </w:numPr>
        <w:spacing w:after="0" w:line="276" w:lineRule="auto"/>
        <w:jc w:val="both"/>
        <w:rPr>
          <w:rFonts w:ascii="Times New Roman" w:hAnsi="Times New Roman" w:cs="Times New Roman"/>
          <w:lang w:val="en-IN" w:eastAsia="en-IN"/>
        </w:rPr>
      </w:pPr>
      <w:r w:rsidRPr="00CD05AC">
        <w:rPr>
          <w:rFonts w:ascii="Times New Roman" w:hAnsi="Times New Roman" w:cs="Times New Roman"/>
          <w:lang w:val="en-IN" w:eastAsia="en-IN"/>
        </w:rPr>
        <w:lastRenderedPageBreak/>
        <w:t xml:space="preserve">Data Transformation: Normalization of numerical features using </w:t>
      </w:r>
      <w:proofErr w:type="spellStart"/>
      <w:r w:rsidRPr="00CD05AC">
        <w:rPr>
          <w:rFonts w:ascii="Times New Roman" w:hAnsi="Times New Roman" w:cs="Times New Roman"/>
          <w:lang w:val="en-IN" w:eastAsia="en-IN"/>
        </w:rPr>
        <w:t>MinMaxScaler</w:t>
      </w:r>
      <w:proofErr w:type="spellEnd"/>
      <w:r w:rsidRPr="00CD05AC">
        <w:rPr>
          <w:rFonts w:ascii="Times New Roman" w:hAnsi="Times New Roman" w:cs="Times New Roman"/>
          <w:lang w:val="en-IN" w:eastAsia="en-IN"/>
        </w:rPr>
        <w:t xml:space="preserve"> to scale the data between 0 and 1, facilitating more efficient training of machine learning models.</w:t>
      </w:r>
    </w:p>
    <w:p w14:paraId="3361881A" w14:textId="77777777" w:rsidR="00526395" w:rsidRPr="00CD05AC" w:rsidRDefault="00526395" w:rsidP="00526395">
      <w:pPr>
        <w:pStyle w:val="ListParagraph"/>
        <w:spacing w:after="0" w:line="276" w:lineRule="auto"/>
        <w:jc w:val="both"/>
        <w:rPr>
          <w:rFonts w:ascii="Times New Roman" w:hAnsi="Times New Roman" w:cs="Times New Roman"/>
          <w:lang w:val="en-IN" w:eastAsia="en-IN"/>
        </w:rPr>
      </w:pPr>
    </w:p>
    <w:p w14:paraId="50FEED33" w14:textId="2FB8C683" w:rsidR="00061D8C" w:rsidRDefault="000F287F" w:rsidP="000F287F">
      <w:pPr>
        <w:pStyle w:val="ListParagraph"/>
        <w:spacing w:after="0" w:line="276" w:lineRule="auto"/>
        <w:jc w:val="both"/>
        <w:rPr>
          <w:rFonts w:ascii="Times New Roman" w:hAnsi="Times New Roman" w:cs="Times New Roman"/>
          <w:lang w:val="en-IN" w:eastAsia="en-IN"/>
        </w:rPr>
      </w:pPr>
      <w:r w:rsidRPr="000F287F">
        <w:rPr>
          <w:rFonts w:ascii="Times New Roman" w:hAnsi="Times New Roman" w:cs="Times New Roman"/>
          <w:noProof/>
          <w:lang w:val="en-IN" w:eastAsia="en-IN"/>
        </w:rPr>
        <w:drawing>
          <wp:inline distT="0" distB="0" distL="0" distR="0" wp14:anchorId="2F66EB9D" wp14:editId="1CBD92E3">
            <wp:extent cx="5003181" cy="4168248"/>
            <wp:effectExtent l="0" t="0" r="6985" b="3810"/>
            <wp:docPr id="181809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5481" name=""/>
                    <pic:cNvPicPr/>
                  </pic:nvPicPr>
                  <pic:blipFill>
                    <a:blip r:embed="rId12"/>
                    <a:stretch>
                      <a:fillRect/>
                    </a:stretch>
                  </pic:blipFill>
                  <pic:spPr>
                    <a:xfrm>
                      <a:off x="0" y="0"/>
                      <a:ext cx="5007105" cy="4171517"/>
                    </a:xfrm>
                    <a:prstGeom prst="rect">
                      <a:avLst/>
                    </a:prstGeom>
                  </pic:spPr>
                </pic:pic>
              </a:graphicData>
            </a:graphic>
          </wp:inline>
        </w:drawing>
      </w:r>
    </w:p>
    <w:p w14:paraId="490EA303" w14:textId="77777777" w:rsidR="00746793" w:rsidRDefault="00746793" w:rsidP="000F287F">
      <w:pPr>
        <w:pStyle w:val="ListParagraph"/>
        <w:spacing w:after="0" w:line="276" w:lineRule="auto"/>
        <w:jc w:val="both"/>
        <w:rPr>
          <w:rFonts w:ascii="Times New Roman" w:hAnsi="Times New Roman" w:cs="Times New Roman"/>
          <w:lang w:val="en-IN" w:eastAsia="en-IN"/>
        </w:rPr>
      </w:pPr>
    </w:p>
    <w:p w14:paraId="0E889C4E" w14:textId="3E73B800" w:rsidR="00425AB1" w:rsidRPr="00E10E85" w:rsidRDefault="000F287F" w:rsidP="00425AB1">
      <w:pPr>
        <w:pStyle w:val="ListParagraph"/>
        <w:spacing w:after="0" w:line="276" w:lineRule="auto"/>
        <w:jc w:val="center"/>
        <w:rPr>
          <w:rFonts w:ascii="Times New Roman" w:hAnsi="Times New Roman" w:cs="Times New Roman"/>
          <w:noProof/>
          <w:sz w:val="22"/>
          <w:szCs w:val="22"/>
        </w:rPr>
      </w:pPr>
      <w:r w:rsidRPr="00E10E85">
        <w:rPr>
          <w:rFonts w:ascii="Times New Roman" w:hAnsi="Times New Roman" w:cs="Times New Roman"/>
          <w:noProof/>
          <w:sz w:val="22"/>
          <w:szCs w:val="22"/>
        </w:rPr>
        <w:t>Fig</w:t>
      </w:r>
      <w:r w:rsidR="00E10E85" w:rsidRPr="00E10E85">
        <w:rPr>
          <w:rFonts w:ascii="Times New Roman" w:hAnsi="Times New Roman" w:cs="Times New Roman"/>
          <w:noProof/>
          <w:sz w:val="22"/>
          <w:szCs w:val="22"/>
        </w:rPr>
        <w:t xml:space="preserve"> 3</w:t>
      </w:r>
      <w:r w:rsidRPr="00E10E85">
        <w:rPr>
          <w:rFonts w:ascii="Times New Roman" w:hAnsi="Times New Roman" w:cs="Times New Roman"/>
          <w:noProof/>
          <w:sz w:val="22"/>
          <w:szCs w:val="22"/>
        </w:rPr>
        <w:t>: Final dataset after pre-processing.</w:t>
      </w:r>
    </w:p>
    <w:p w14:paraId="6C7C87B3" w14:textId="77777777" w:rsidR="00E10E85" w:rsidRDefault="00E10E85" w:rsidP="00425AB1">
      <w:pPr>
        <w:pStyle w:val="ListParagraph"/>
        <w:spacing w:after="0" w:line="276" w:lineRule="auto"/>
        <w:jc w:val="center"/>
        <w:rPr>
          <w:rFonts w:ascii="Times New Roman" w:hAnsi="Times New Roman" w:cs="Times New Roman"/>
          <w:noProof/>
        </w:rPr>
      </w:pPr>
    </w:p>
    <w:p w14:paraId="5A429F40" w14:textId="588D8BB8" w:rsidR="00320C7C" w:rsidRPr="00526395" w:rsidRDefault="004C403C" w:rsidP="00425AB1">
      <w:pPr>
        <w:spacing w:after="0" w:line="276" w:lineRule="auto"/>
        <w:rPr>
          <w:rFonts w:ascii="Times New Roman" w:hAnsi="Times New Roman" w:cs="Times New Roman"/>
          <w:b/>
          <w:bCs/>
        </w:rPr>
      </w:pPr>
      <w:r w:rsidRPr="00526395">
        <w:rPr>
          <w:rFonts w:ascii="Times New Roman" w:hAnsi="Times New Roman" w:cs="Times New Roman"/>
          <w:b/>
          <w:bCs/>
        </w:rPr>
        <w:t>Exploratory data analysis:</w:t>
      </w:r>
    </w:p>
    <w:p w14:paraId="5BEF0D56" w14:textId="77777777" w:rsidR="00526395" w:rsidRPr="00526395" w:rsidRDefault="00526395" w:rsidP="00425AB1">
      <w:pPr>
        <w:spacing w:after="0" w:line="276" w:lineRule="auto"/>
        <w:rPr>
          <w:rFonts w:ascii="Times New Roman" w:hAnsi="Times New Roman" w:cs="Times New Roman"/>
          <w:b/>
          <w:bCs/>
        </w:rPr>
      </w:pPr>
    </w:p>
    <w:p w14:paraId="724394DE" w14:textId="2FF09662" w:rsidR="00054778" w:rsidRPr="00526395" w:rsidRDefault="00287E1D" w:rsidP="00526395">
      <w:pPr>
        <w:jc w:val="both"/>
        <w:rPr>
          <w:rFonts w:ascii="Times New Roman" w:hAnsi="Times New Roman" w:cs="Times New Roman"/>
        </w:rPr>
      </w:pPr>
      <w:r w:rsidRPr="00526395">
        <w:rPr>
          <w:rFonts w:ascii="Times New Roman" w:hAnsi="Times New Roman" w:cs="Times New Roman"/>
        </w:rPr>
        <w:t>Further exploration revealed the influence of</w:t>
      </w:r>
      <w:r w:rsidR="00A90337" w:rsidRPr="00526395">
        <w:rPr>
          <w:rFonts w:ascii="Times New Roman" w:hAnsi="Times New Roman" w:cs="Times New Roman"/>
        </w:rPr>
        <w:t xml:space="preserve"> occupation and work class on income levels</w:t>
      </w:r>
      <w:r w:rsidR="00565071" w:rsidRPr="00526395">
        <w:rPr>
          <w:rFonts w:ascii="Times New Roman" w:hAnsi="Times New Roman" w:cs="Times New Roman"/>
        </w:rPr>
        <w:t>fig3</w:t>
      </w:r>
      <w:r w:rsidR="0020416D" w:rsidRPr="00526395">
        <w:rPr>
          <w:rFonts w:ascii="Times New Roman" w:hAnsi="Times New Roman" w:cs="Times New Roman"/>
        </w:rPr>
        <w:t>, the bar chart illustrates that a considerable portion of individuals in certain professions tend to earn below $50,000. This disparity suggests that occupation plays a significant role in determining income levels, with some occupations offering higher earning potential than others. Conversely, the distribution of income across different work classes reveals that a relatively smaller proportion of self-employed individuals earn above $50,000 compared to other work classes. This finding underscores the diverse economic opportunities available within different work environments, influencing individuals' income prospects.</w:t>
      </w:r>
    </w:p>
    <w:p w14:paraId="04156486" w14:textId="0D632109" w:rsidR="000F65C1" w:rsidRDefault="001C6C14" w:rsidP="00905982">
      <w:pPr>
        <w:rPr>
          <w:rFonts w:ascii="Times New Roman" w:hAnsi="Times New Roman" w:cs="Times New Roman"/>
          <w:sz w:val="22"/>
          <w:szCs w:val="22"/>
        </w:rPr>
      </w:pPr>
      <w:r w:rsidRPr="001C6C14">
        <w:rPr>
          <w:rFonts w:ascii="Times New Roman" w:hAnsi="Times New Roman" w:cs="Times New Roman"/>
          <w:noProof/>
          <w:sz w:val="22"/>
          <w:szCs w:val="22"/>
        </w:rPr>
        <w:lastRenderedPageBreak/>
        <w:drawing>
          <wp:inline distT="0" distB="0" distL="0" distR="0" wp14:anchorId="7A98A15C" wp14:editId="14F6B24D">
            <wp:extent cx="5943600" cy="2715895"/>
            <wp:effectExtent l="0" t="0" r="0" b="8255"/>
            <wp:docPr id="28473862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8628" name="Picture 1" descr="A close-up of a graph&#10;&#10;Description automatically generated"/>
                    <pic:cNvPicPr/>
                  </pic:nvPicPr>
                  <pic:blipFill>
                    <a:blip r:embed="rId13"/>
                    <a:stretch>
                      <a:fillRect/>
                    </a:stretch>
                  </pic:blipFill>
                  <pic:spPr>
                    <a:xfrm>
                      <a:off x="0" y="0"/>
                      <a:ext cx="5943600" cy="2715895"/>
                    </a:xfrm>
                    <a:prstGeom prst="rect">
                      <a:avLst/>
                    </a:prstGeom>
                  </pic:spPr>
                </pic:pic>
              </a:graphicData>
            </a:graphic>
          </wp:inline>
        </w:drawing>
      </w:r>
    </w:p>
    <w:p w14:paraId="193F5F55" w14:textId="09773D34" w:rsidR="00F34B90" w:rsidRPr="00F34B90" w:rsidRDefault="00BD37C7" w:rsidP="00E10E85">
      <w:pPr>
        <w:jc w:val="center"/>
        <w:rPr>
          <w:rFonts w:ascii="Times New Roman" w:hAnsi="Times New Roman" w:cs="Times New Roman"/>
          <w:sz w:val="22"/>
          <w:szCs w:val="22"/>
        </w:rPr>
      </w:pPr>
      <w:r>
        <w:rPr>
          <w:rFonts w:ascii="Times New Roman" w:hAnsi="Times New Roman" w:cs="Times New Roman"/>
          <w:sz w:val="22"/>
          <w:szCs w:val="22"/>
        </w:rPr>
        <w:t xml:space="preserve">Fig </w:t>
      </w:r>
      <w:r w:rsidR="00E10E85">
        <w:rPr>
          <w:rFonts w:ascii="Times New Roman" w:hAnsi="Times New Roman" w:cs="Times New Roman"/>
          <w:sz w:val="22"/>
          <w:szCs w:val="22"/>
        </w:rPr>
        <w:t>4</w:t>
      </w:r>
    </w:p>
    <w:p w14:paraId="12E697C7" w14:textId="2F39009E" w:rsidR="00925AA9" w:rsidRPr="00526395" w:rsidRDefault="00F34B90" w:rsidP="00526395">
      <w:pPr>
        <w:jc w:val="both"/>
        <w:rPr>
          <w:rFonts w:ascii="Times New Roman" w:hAnsi="Times New Roman" w:cs="Times New Roman"/>
        </w:rPr>
      </w:pPr>
      <w:r w:rsidRPr="00526395">
        <w:rPr>
          <w:rFonts w:ascii="Times New Roman" w:hAnsi="Times New Roman" w:cs="Times New Roman"/>
        </w:rPr>
        <w:t>The visualizations derived from the cross-tabulations of education and marital status with income levels offer significant insights into the socio-economic landscape of the adult population. Analyzing the proportion of individuals earning above or below $50,000 based on their education level reveals a clear trend: individuals with advanced degrees such as doctorates, professional degrees, or master's degrees are more likely to earn higher incomes. This observation underscores the pivotal role of education in shaping earning potential, with higher levels of educational attainment often leading to better-paying job opportunities and career advancement prospects.</w:t>
      </w:r>
    </w:p>
    <w:p w14:paraId="054F8827" w14:textId="2BBE1A69" w:rsidR="00925AA9" w:rsidRPr="00526395" w:rsidRDefault="00845BB2" w:rsidP="00526395">
      <w:pPr>
        <w:jc w:val="both"/>
        <w:rPr>
          <w:rFonts w:ascii="Times New Roman" w:hAnsi="Times New Roman" w:cs="Times New Roman"/>
        </w:rPr>
      </w:pPr>
      <w:r w:rsidRPr="00526395">
        <w:rPr>
          <w:rFonts w:ascii="Times New Roman" w:hAnsi="Times New Roman" w:cs="Times New Roman"/>
        </w:rPr>
        <w:t>Furthermore, examining the distribution of income across different marital statuses provides additional insights. The bar chart illustrates that a substantial proportion of married individuals earn salaries exceeding $50,000. This finding suggests that marital status can influence income levels, with married individuals potentially benefiting from shared financial resources</w:t>
      </w:r>
      <w:r w:rsidR="00234B3B" w:rsidRPr="00526395">
        <w:rPr>
          <w:rFonts w:ascii="Times New Roman" w:hAnsi="Times New Roman" w:cs="Times New Roman"/>
        </w:rPr>
        <w:t xml:space="preserve"> </w:t>
      </w:r>
      <w:r w:rsidRPr="00526395">
        <w:rPr>
          <w:rFonts w:ascii="Times New Roman" w:hAnsi="Times New Roman" w:cs="Times New Roman"/>
        </w:rPr>
        <w:t>and other socio-economic advantages associated with partnership. However, it's worth noting that while a significant percentage of married individuals earn high incomes, there remains a considerable portion earning below $50,000, indicating the presence of income disparities even within marital unions.</w:t>
      </w:r>
    </w:p>
    <w:p w14:paraId="6DCCAD67" w14:textId="3D3098FA" w:rsidR="000F65C1" w:rsidRDefault="000F65C1" w:rsidP="00905982">
      <w:pPr>
        <w:rPr>
          <w:rFonts w:ascii="Times New Roman" w:hAnsi="Times New Roman" w:cs="Times New Roman"/>
          <w:sz w:val="22"/>
          <w:szCs w:val="22"/>
        </w:rPr>
      </w:pPr>
      <w:r w:rsidRPr="000F65C1">
        <w:rPr>
          <w:rFonts w:ascii="Times New Roman" w:hAnsi="Times New Roman" w:cs="Times New Roman"/>
          <w:noProof/>
          <w:sz w:val="22"/>
          <w:szCs w:val="22"/>
        </w:rPr>
        <w:lastRenderedPageBreak/>
        <w:drawing>
          <wp:inline distT="0" distB="0" distL="0" distR="0" wp14:anchorId="0C69916E" wp14:editId="019B4DD9">
            <wp:extent cx="5943600" cy="2743200"/>
            <wp:effectExtent l="0" t="0" r="0" b="0"/>
            <wp:docPr id="180710606"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0606" name="Picture 1" descr="A graph of different colored bars&#10;&#10;Description automatically generated with medium confidence"/>
                    <pic:cNvPicPr/>
                  </pic:nvPicPr>
                  <pic:blipFill>
                    <a:blip r:embed="rId14"/>
                    <a:stretch>
                      <a:fillRect/>
                    </a:stretch>
                  </pic:blipFill>
                  <pic:spPr>
                    <a:xfrm>
                      <a:off x="0" y="0"/>
                      <a:ext cx="5943600" cy="2743200"/>
                    </a:xfrm>
                    <a:prstGeom prst="rect">
                      <a:avLst/>
                    </a:prstGeom>
                  </pic:spPr>
                </pic:pic>
              </a:graphicData>
            </a:graphic>
          </wp:inline>
        </w:drawing>
      </w:r>
    </w:p>
    <w:p w14:paraId="64D6E486" w14:textId="1FD87D87" w:rsidR="00845BB2" w:rsidRDefault="00845BB2" w:rsidP="00845BB2">
      <w:pPr>
        <w:jc w:val="center"/>
        <w:rPr>
          <w:rFonts w:ascii="Times New Roman" w:hAnsi="Times New Roman" w:cs="Times New Roman"/>
          <w:sz w:val="22"/>
          <w:szCs w:val="22"/>
        </w:rPr>
      </w:pPr>
      <w:r>
        <w:rPr>
          <w:rFonts w:ascii="Times New Roman" w:hAnsi="Times New Roman" w:cs="Times New Roman"/>
          <w:sz w:val="22"/>
          <w:szCs w:val="22"/>
        </w:rPr>
        <w:t>Fig</w:t>
      </w:r>
      <w:r w:rsidR="00E10E85">
        <w:rPr>
          <w:rFonts w:ascii="Times New Roman" w:hAnsi="Times New Roman" w:cs="Times New Roman"/>
          <w:sz w:val="22"/>
          <w:szCs w:val="22"/>
        </w:rPr>
        <w:t xml:space="preserve"> 5</w:t>
      </w:r>
    </w:p>
    <w:p w14:paraId="3757038E" w14:textId="77777777" w:rsidR="00B86B33" w:rsidRPr="00526395" w:rsidRDefault="00B86B33" w:rsidP="00526395">
      <w:pPr>
        <w:jc w:val="both"/>
        <w:rPr>
          <w:rFonts w:ascii="Times New Roman" w:hAnsi="Times New Roman" w:cs="Times New Roman"/>
        </w:rPr>
      </w:pPr>
      <w:r w:rsidRPr="00526395">
        <w:rPr>
          <w:rFonts w:ascii="Times New Roman" w:hAnsi="Times New Roman" w:cs="Times New Roman"/>
        </w:rPr>
        <w:t>The visualizations depicting the distribution of income across different races and sexes offer valuable insights into income disparities within these demographic groups. Analyzing the proportion of individuals earning above or below $50,000 based on race reveals notable trends: white and Asian-Pacific Islander individuals are more likely to earn higher incomes compared to other racial groups. This finding highlights the presence of racial disparities in income levels, underscoring the importance of addressing systemic barriers and promoting equal opportunities for economic advancement across all racial backgrounds.</w:t>
      </w:r>
    </w:p>
    <w:p w14:paraId="5A1E96BB" w14:textId="72735BFA" w:rsidR="00B86B33" w:rsidRPr="00526395" w:rsidRDefault="00B86B33" w:rsidP="00526395">
      <w:pPr>
        <w:jc w:val="both"/>
        <w:rPr>
          <w:rFonts w:ascii="Times New Roman" w:hAnsi="Times New Roman" w:cs="Times New Roman"/>
        </w:rPr>
      </w:pPr>
      <w:r w:rsidRPr="00526395">
        <w:rPr>
          <w:rFonts w:ascii="Times New Roman" w:hAnsi="Times New Roman" w:cs="Times New Roman"/>
        </w:rPr>
        <w:t>Similarly, examining income distribution by sex unveils significant differences in earning potential between males and females. The bar chart illustrates that a higher percentage of males earn salaries exceeding $50,000 compared to females, with approximately 30% of males earning above this threshold compared to less than 15% of females. Additionally, the majority of females, approximately 89%, earn incomes below $50,000. This gender disparity in income levels underscores the persistent challenges faced by women in achieving economic parity and highlights the need for initiatives aimed at addressing gender-based wage gaps and promoting gender equality in the workforce.</w:t>
      </w:r>
    </w:p>
    <w:p w14:paraId="025BF935" w14:textId="37CDEAB1" w:rsidR="00B86B33" w:rsidRDefault="004763C9" w:rsidP="00526395">
      <w:pPr>
        <w:jc w:val="center"/>
        <w:rPr>
          <w:rFonts w:ascii="Times New Roman" w:hAnsi="Times New Roman" w:cs="Times New Roman"/>
          <w:sz w:val="22"/>
          <w:szCs w:val="22"/>
        </w:rPr>
      </w:pPr>
      <w:r w:rsidRPr="004763C9">
        <w:rPr>
          <w:rFonts w:ascii="Times New Roman" w:hAnsi="Times New Roman" w:cs="Times New Roman"/>
          <w:noProof/>
          <w:sz w:val="22"/>
          <w:szCs w:val="22"/>
        </w:rPr>
        <w:lastRenderedPageBreak/>
        <w:drawing>
          <wp:inline distT="0" distB="0" distL="0" distR="0" wp14:anchorId="7C19176E" wp14:editId="1BFAB4A2">
            <wp:extent cx="5943600" cy="2730500"/>
            <wp:effectExtent l="0" t="0" r="0" b="0"/>
            <wp:docPr id="537671539" name="Picture 1"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1539" name="Picture 1" descr="A blue and orange bars&#10;&#10;Description automatically generated"/>
                    <pic:cNvPicPr/>
                  </pic:nvPicPr>
                  <pic:blipFill>
                    <a:blip r:embed="rId15"/>
                    <a:stretch>
                      <a:fillRect/>
                    </a:stretch>
                  </pic:blipFill>
                  <pic:spPr>
                    <a:xfrm>
                      <a:off x="0" y="0"/>
                      <a:ext cx="5943600" cy="2730500"/>
                    </a:xfrm>
                    <a:prstGeom prst="rect">
                      <a:avLst/>
                    </a:prstGeom>
                  </pic:spPr>
                </pic:pic>
              </a:graphicData>
            </a:graphic>
          </wp:inline>
        </w:drawing>
      </w:r>
      <w:r w:rsidR="00B86B33">
        <w:rPr>
          <w:rFonts w:ascii="Times New Roman" w:hAnsi="Times New Roman" w:cs="Times New Roman"/>
          <w:sz w:val="22"/>
          <w:szCs w:val="22"/>
        </w:rPr>
        <w:t>Fig</w:t>
      </w:r>
      <w:r w:rsidR="00E10E85">
        <w:rPr>
          <w:rFonts w:ascii="Times New Roman" w:hAnsi="Times New Roman" w:cs="Times New Roman"/>
          <w:sz w:val="22"/>
          <w:szCs w:val="22"/>
        </w:rPr>
        <w:t xml:space="preserve"> 6</w:t>
      </w:r>
    </w:p>
    <w:p w14:paraId="4A627B81" w14:textId="65B321BB" w:rsidR="009B5650" w:rsidRDefault="009B5650" w:rsidP="00526395">
      <w:pPr>
        <w:spacing w:after="0" w:line="240" w:lineRule="auto"/>
        <w:jc w:val="both"/>
        <w:rPr>
          <w:rFonts w:ascii="Times New Roman" w:eastAsia="Times New Roman" w:hAnsi="Times New Roman" w:cs="Times New Roman"/>
          <w:kern w:val="0"/>
          <w:lang w:val="en-IN" w:eastAsia="en-IN"/>
          <w14:ligatures w14:val="none"/>
        </w:rPr>
      </w:pPr>
      <w:r w:rsidRPr="009B5650">
        <w:rPr>
          <w:rFonts w:ascii="Times New Roman" w:eastAsia="Times New Roman" w:hAnsi="Times New Roman" w:cs="Times New Roman"/>
          <w:kern w:val="0"/>
          <w:lang w:val="en-IN" w:eastAsia="en-IN"/>
          <w14:ligatures w14:val="none"/>
        </w:rPr>
        <w:t xml:space="preserve">The </w:t>
      </w:r>
      <w:r w:rsidR="00526395">
        <w:rPr>
          <w:rFonts w:ascii="Times New Roman" w:eastAsia="Times New Roman" w:hAnsi="Times New Roman" w:cs="Times New Roman"/>
          <w:kern w:val="0"/>
          <w:lang w:val="en-IN" w:eastAsia="en-IN"/>
          <w14:ligatures w14:val="none"/>
        </w:rPr>
        <w:t xml:space="preserve">below </w:t>
      </w:r>
      <w:r w:rsidRPr="009B5650">
        <w:rPr>
          <w:rFonts w:ascii="Times New Roman" w:eastAsia="Times New Roman" w:hAnsi="Times New Roman" w:cs="Times New Roman"/>
          <w:kern w:val="0"/>
          <w:lang w:val="en-IN" w:eastAsia="en-IN"/>
          <w14:ligatures w14:val="none"/>
        </w:rPr>
        <w:t xml:space="preserve">plot show the link between </w:t>
      </w:r>
      <w:proofErr w:type="spellStart"/>
      <w:proofErr w:type="gramStart"/>
      <w:r w:rsidRPr="009B5650">
        <w:rPr>
          <w:rFonts w:ascii="Times New Roman" w:eastAsia="Times New Roman" w:hAnsi="Times New Roman" w:cs="Times New Roman"/>
          <w:kern w:val="0"/>
          <w:lang w:val="en-IN" w:eastAsia="en-IN"/>
          <w14:ligatures w14:val="none"/>
        </w:rPr>
        <w:t>capital.gain</w:t>
      </w:r>
      <w:proofErr w:type="spellEnd"/>
      <w:proofErr w:type="gramEnd"/>
      <w:r w:rsidRPr="009B5650">
        <w:rPr>
          <w:rFonts w:ascii="Times New Roman" w:eastAsia="Times New Roman" w:hAnsi="Times New Roman" w:cs="Times New Roman"/>
          <w:kern w:val="0"/>
          <w:lang w:val="en-IN" w:eastAsia="en-IN"/>
          <w14:ligatures w14:val="none"/>
        </w:rPr>
        <w:t xml:space="preserve"> and </w:t>
      </w:r>
      <w:proofErr w:type="spellStart"/>
      <w:r w:rsidRPr="009B5650">
        <w:rPr>
          <w:rFonts w:ascii="Times New Roman" w:eastAsia="Times New Roman" w:hAnsi="Times New Roman" w:cs="Times New Roman"/>
          <w:kern w:val="0"/>
          <w:lang w:val="en-IN" w:eastAsia="en-IN"/>
          <w14:ligatures w14:val="none"/>
        </w:rPr>
        <w:t>hours.per.week</w:t>
      </w:r>
      <w:proofErr w:type="spellEnd"/>
      <w:r w:rsidRPr="009B5650">
        <w:rPr>
          <w:rFonts w:ascii="Times New Roman" w:eastAsia="Times New Roman" w:hAnsi="Times New Roman" w:cs="Times New Roman"/>
          <w:kern w:val="0"/>
          <w:lang w:val="en-IN" w:eastAsia="en-IN"/>
          <w14:ligatures w14:val="none"/>
        </w:rPr>
        <w:t xml:space="preserve"> from the </w:t>
      </w:r>
      <w:proofErr w:type="spellStart"/>
      <w:r w:rsidRPr="009B5650">
        <w:rPr>
          <w:rFonts w:ascii="Times New Roman" w:eastAsia="Times New Roman" w:hAnsi="Times New Roman" w:cs="Times New Roman"/>
          <w:kern w:val="0"/>
          <w:lang w:val="en-IN" w:eastAsia="en-IN"/>
          <w14:ligatures w14:val="none"/>
        </w:rPr>
        <w:t>adult_data</w:t>
      </w:r>
      <w:proofErr w:type="spellEnd"/>
      <w:r w:rsidRPr="009B5650">
        <w:rPr>
          <w:rFonts w:ascii="Times New Roman" w:eastAsia="Times New Roman" w:hAnsi="Times New Roman" w:cs="Times New Roman"/>
          <w:kern w:val="0"/>
          <w:lang w:val="en-IN" w:eastAsia="en-IN"/>
          <w14:ligatures w14:val="none"/>
        </w:rPr>
        <w:t xml:space="preserve"> dataset. To display the general distribution and any extreme values, the first plot visualizes all of the data points, including any possible outliers. The second plot reduces the visual impact of outliers by focusing on the more common data range with a y-axis limited to 40,000. This makes it possible to see the core cluster of data more clearly. By controlling the impact of extreme data points, this dual-plot technique facilitates the analysis of the data at various scales and improves our knowledge of potential correlations between working hours and financial gains.</w:t>
      </w:r>
    </w:p>
    <w:p w14:paraId="45C87F71" w14:textId="77777777" w:rsidR="00526395" w:rsidRPr="00526395" w:rsidRDefault="00526395" w:rsidP="00526395">
      <w:pPr>
        <w:spacing w:after="0" w:line="240" w:lineRule="auto"/>
        <w:jc w:val="both"/>
        <w:rPr>
          <w:rFonts w:ascii="Times New Roman" w:eastAsia="Times New Roman" w:hAnsi="Times New Roman" w:cs="Times New Roman"/>
          <w:kern w:val="0"/>
          <w:lang w:val="en-IN" w:eastAsia="en-IN"/>
          <w14:ligatures w14:val="none"/>
        </w:rPr>
      </w:pPr>
    </w:p>
    <w:p w14:paraId="20B97271" w14:textId="15AD212D" w:rsidR="009B5650" w:rsidRDefault="009B5650" w:rsidP="009B5650">
      <w:pPr>
        <w:rPr>
          <w:rFonts w:ascii="Times New Roman" w:hAnsi="Times New Roman" w:cs="Times New Roman"/>
          <w:sz w:val="22"/>
          <w:szCs w:val="22"/>
        </w:rPr>
      </w:pPr>
      <w:r w:rsidRPr="009B5650">
        <w:rPr>
          <w:rFonts w:ascii="Times New Roman" w:hAnsi="Times New Roman" w:cs="Times New Roman"/>
          <w:noProof/>
          <w:sz w:val="22"/>
          <w:szCs w:val="22"/>
        </w:rPr>
        <w:drawing>
          <wp:inline distT="0" distB="0" distL="0" distR="0" wp14:anchorId="2DDE7B43" wp14:editId="69AF5536">
            <wp:extent cx="5943600" cy="1678940"/>
            <wp:effectExtent l="0" t="0" r="0" b="0"/>
            <wp:docPr id="19964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19239" name=""/>
                    <pic:cNvPicPr/>
                  </pic:nvPicPr>
                  <pic:blipFill>
                    <a:blip r:embed="rId16"/>
                    <a:stretch>
                      <a:fillRect/>
                    </a:stretch>
                  </pic:blipFill>
                  <pic:spPr>
                    <a:xfrm>
                      <a:off x="0" y="0"/>
                      <a:ext cx="5943600" cy="1678940"/>
                    </a:xfrm>
                    <a:prstGeom prst="rect">
                      <a:avLst/>
                    </a:prstGeom>
                  </pic:spPr>
                </pic:pic>
              </a:graphicData>
            </a:graphic>
          </wp:inline>
        </w:drawing>
      </w:r>
    </w:p>
    <w:p w14:paraId="2B9AC47A" w14:textId="73C1CE70" w:rsidR="009B5650" w:rsidRDefault="009B5650" w:rsidP="009B5650">
      <w:pPr>
        <w:rPr>
          <w:rFonts w:ascii="Times New Roman" w:hAnsi="Times New Roman" w:cs="Times New Roman"/>
          <w:sz w:val="22"/>
          <w:szCs w:val="22"/>
        </w:rPr>
      </w:pPr>
      <w:r w:rsidRPr="009B5650">
        <w:rPr>
          <w:rFonts w:ascii="Times New Roman" w:hAnsi="Times New Roman" w:cs="Times New Roman"/>
          <w:noProof/>
          <w:sz w:val="22"/>
          <w:szCs w:val="22"/>
        </w:rPr>
        <w:drawing>
          <wp:inline distT="0" distB="0" distL="0" distR="0" wp14:anchorId="6D199E4A" wp14:editId="6C38C221">
            <wp:extent cx="5943600" cy="1702435"/>
            <wp:effectExtent l="0" t="0" r="0" b="0"/>
            <wp:docPr id="436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3896" name=""/>
                    <pic:cNvPicPr/>
                  </pic:nvPicPr>
                  <pic:blipFill>
                    <a:blip r:embed="rId17"/>
                    <a:stretch>
                      <a:fillRect/>
                    </a:stretch>
                  </pic:blipFill>
                  <pic:spPr>
                    <a:xfrm>
                      <a:off x="0" y="0"/>
                      <a:ext cx="5943600" cy="1702435"/>
                    </a:xfrm>
                    <a:prstGeom prst="rect">
                      <a:avLst/>
                    </a:prstGeom>
                  </pic:spPr>
                </pic:pic>
              </a:graphicData>
            </a:graphic>
          </wp:inline>
        </w:drawing>
      </w:r>
    </w:p>
    <w:p w14:paraId="077D710E" w14:textId="293C2FE1" w:rsidR="00526395" w:rsidRDefault="00526395" w:rsidP="009B5650">
      <w:pPr>
        <w:rPr>
          <w:rFonts w:ascii="Times New Roman" w:hAnsi="Times New Roman" w:cs="Times New Roman"/>
          <w:sz w:val="22"/>
          <w:szCs w:val="22"/>
        </w:rPr>
      </w:pPr>
      <w:r w:rsidRPr="00526395">
        <w:rPr>
          <w:rFonts w:ascii="Times New Roman" w:hAnsi="Times New Roman" w:cs="Times New Roman"/>
          <w:noProof/>
          <w:sz w:val="22"/>
          <w:szCs w:val="22"/>
        </w:rPr>
        <w:lastRenderedPageBreak/>
        <w:drawing>
          <wp:inline distT="0" distB="0" distL="0" distR="0" wp14:anchorId="05059E10" wp14:editId="7AFE066C">
            <wp:extent cx="5943600" cy="2187575"/>
            <wp:effectExtent l="0" t="0" r="0" b="3175"/>
            <wp:docPr id="18359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5002" name=""/>
                    <pic:cNvPicPr/>
                  </pic:nvPicPr>
                  <pic:blipFill>
                    <a:blip r:embed="rId18"/>
                    <a:stretch>
                      <a:fillRect/>
                    </a:stretch>
                  </pic:blipFill>
                  <pic:spPr>
                    <a:xfrm>
                      <a:off x="0" y="0"/>
                      <a:ext cx="5943600" cy="2187575"/>
                    </a:xfrm>
                    <a:prstGeom prst="rect">
                      <a:avLst/>
                    </a:prstGeom>
                  </pic:spPr>
                </pic:pic>
              </a:graphicData>
            </a:graphic>
          </wp:inline>
        </w:drawing>
      </w:r>
    </w:p>
    <w:p w14:paraId="43BD67B9" w14:textId="6EDA7A89" w:rsidR="00CF56E6" w:rsidRDefault="00CF56E6" w:rsidP="00CF56E6">
      <w:pPr>
        <w:jc w:val="center"/>
        <w:rPr>
          <w:rFonts w:ascii="Times New Roman" w:hAnsi="Times New Roman" w:cs="Times New Roman"/>
          <w:sz w:val="22"/>
          <w:szCs w:val="22"/>
        </w:rPr>
      </w:pPr>
      <w:r>
        <w:rPr>
          <w:rFonts w:ascii="Times New Roman" w:hAnsi="Times New Roman" w:cs="Times New Roman"/>
          <w:sz w:val="22"/>
          <w:szCs w:val="22"/>
        </w:rPr>
        <w:t>Fig 7</w:t>
      </w:r>
    </w:p>
    <w:p w14:paraId="58DB0747" w14:textId="310A6149" w:rsidR="00526395" w:rsidRPr="00CF56E6" w:rsidRDefault="00526395" w:rsidP="00CF56E6">
      <w:pPr>
        <w:spacing w:after="0" w:line="240" w:lineRule="auto"/>
        <w:jc w:val="both"/>
        <w:rPr>
          <w:rFonts w:ascii="Times New Roman" w:eastAsia="Times New Roman" w:hAnsi="Times New Roman" w:cs="Times New Roman"/>
          <w:kern w:val="0"/>
          <w:lang w:val="en-IN" w:eastAsia="en-IN"/>
          <w14:ligatures w14:val="none"/>
        </w:rPr>
      </w:pPr>
      <w:r w:rsidRPr="00526395">
        <w:rPr>
          <w:rFonts w:ascii="Times New Roman" w:eastAsia="Times New Roman" w:hAnsi="Times New Roman" w:cs="Times New Roman"/>
          <w:kern w:val="0"/>
          <w:lang w:val="en-IN" w:eastAsia="en-IN"/>
          <w14:ligatures w14:val="none"/>
        </w:rPr>
        <w:t xml:space="preserve">The association between age and hours per week from the </w:t>
      </w:r>
      <w:proofErr w:type="spellStart"/>
      <w:r w:rsidRPr="00526395">
        <w:rPr>
          <w:rFonts w:ascii="Times New Roman" w:eastAsia="Times New Roman" w:hAnsi="Times New Roman" w:cs="Times New Roman"/>
          <w:kern w:val="0"/>
          <w:lang w:val="en-IN" w:eastAsia="en-IN"/>
          <w14:ligatures w14:val="none"/>
        </w:rPr>
        <w:t>adult_data</w:t>
      </w:r>
      <w:proofErr w:type="spellEnd"/>
      <w:r w:rsidRPr="00526395">
        <w:rPr>
          <w:rFonts w:ascii="Times New Roman" w:eastAsia="Times New Roman" w:hAnsi="Times New Roman" w:cs="Times New Roman"/>
          <w:kern w:val="0"/>
          <w:lang w:val="en-IN" w:eastAsia="en-IN"/>
          <w14:ligatures w14:val="none"/>
        </w:rPr>
        <w:t xml:space="preserve"> dataset may be plotted using the seaborn library. The age numbers are somewhat randomly displaced along the x-axis by the jitter=0.2 option, which helps to avoid overlapping data points and improves the distribution's clarity. With axis labels set to a legible font size of 12, the plot seeks to identify any trends or patterns between the ages of individuals and the </w:t>
      </w:r>
      <w:r w:rsidR="00D73033" w:rsidRPr="00526395">
        <w:rPr>
          <w:rFonts w:ascii="Times New Roman" w:eastAsia="Times New Roman" w:hAnsi="Times New Roman" w:cs="Times New Roman"/>
          <w:kern w:val="0"/>
          <w:lang w:val="en-IN" w:eastAsia="en-IN"/>
          <w14:ligatures w14:val="none"/>
        </w:rPr>
        <w:t>number</w:t>
      </w:r>
      <w:r w:rsidRPr="00526395">
        <w:rPr>
          <w:rFonts w:ascii="Times New Roman" w:eastAsia="Times New Roman" w:hAnsi="Times New Roman" w:cs="Times New Roman"/>
          <w:kern w:val="0"/>
          <w:lang w:val="en-IN" w:eastAsia="en-IN"/>
          <w14:ligatures w14:val="none"/>
        </w:rPr>
        <w:t xml:space="preserve"> of hours they work each week. This graphic helps illustrate how a population's work hours may change with age.</w:t>
      </w:r>
    </w:p>
    <w:p w14:paraId="67AAE47D" w14:textId="77777777" w:rsidR="009B5650" w:rsidRDefault="009B5650" w:rsidP="009B5650">
      <w:pPr>
        <w:rPr>
          <w:rFonts w:ascii="Times New Roman" w:hAnsi="Times New Roman" w:cs="Times New Roman"/>
          <w:sz w:val="22"/>
          <w:szCs w:val="22"/>
        </w:rPr>
      </w:pPr>
    </w:p>
    <w:p w14:paraId="456E4A0C" w14:textId="401B219B" w:rsidR="003B78DA" w:rsidRPr="00CF56E6" w:rsidRDefault="00B41841" w:rsidP="00533D10">
      <w:pPr>
        <w:rPr>
          <w:rFonts w:ascii="Times New Roman" w:hAnsi="Times New Roman" w:cs="Times New Roman"/>
          <w:b/>
          <w:bCs/>
        </w:rPr>
      </w:pPr>
      <w:r w:rsidRPr="00CF56E6">
        <w:rPr>
          <w:rFonts w:ascii="Times New Roman" w:hAnsi="Times New Roman" w:cs="Times New Roman"/>
          <w:b/>
          <w:bCs/>
        </w:rPr>
        <w:t xml:space="preserve">Splitting the data into training </w:t>
      </w:r>
      <w:r w:rsidR="004B3DFC" w:rsidRPr="00CF56E6">
        <w:rPr>
          <w:rFonts w:ascii="Times New Roman" w:hAnsi="Times New Roman" w:cs="Times New Roman"/>
          <w:b/>
          <w:bCs/>
        </w:rPr>
        <w:t>and testing:</w:t>
      </w:r>
    </w:p>
    <w:p w14:paraId="3491958A" w14:textId="51C927BC" w:rsidR="009E486A" w:rsidRPr="00CF56E6" w:rsidRDefault="009E486A" w:rsidP="009E486A">
      <w:pPr>
        <w:spacing w:after="0"/>
        <w:jc w:val="both"/>
        <w:rPr>
          <w:rFonts w:ascii="Times New Roman" w:hAnsi="Times New Roman" w:cs="Times New Roman"/>
          <w:lang w:val="en-IN" w:eastAsia="en-IN"/>
        </w:rPr>
      </w:pPr>
      <w:r w:rsidRPr="00CF56E6">
        <w:rPr>
          <w:rFonts w:ascii="Times New Roman" w:hAnsi="Times New Roman" w:cs="Times New Roman"/>
          <w:lang w:val="en-IN" w:eastAsia="en-IN"/>
        </w:rPr>
        <w:t xml:space="preserve">Once the data has been pre-processed and analysed, it needs to be split into three sets: training, and test sets. </w:t>
      </w:r>
    </w:p>
    <w:p w14:paraId="5022A24D" w14:textId="77777777" w:rsidR="009E486A" w:rsidRPr="00CF56E6" w:rsidRDefault="009E486A" w:rsidP="009E486A">
      <w:pPr>
        <w:pStyle w:val="ListParagraph"/>
        <w:numPr>
          <w:ilvl w:val="0"/>
          <w:numId w:val="26"/>
        </w:numPr>
        <w:spacing w:after="0" w:line="276" w:lineRule="auto"/>
        <w:jc w:val="both"/>
        <w:rPr>
          <w:rFonts w:ascii="Times New Roman" w:hAnsi="Times New Roman" w:cs="Times New Roman"/>
          <w:lang w:val="en-IN" w:eastAsia="en-IN"/>
        </w:rPr>
      </w:pPr>
      <w:r w:rsidRPr="00CF56E6">
        <w:rPr>
          <w:rFonts w:ascii="Times New Roman" w:hAnsi="Times New Roman" w:cs="Times New Roman"/>
          <w:lang w:val="en-IN" w:eastAsia="en-IN"/>
        </w:rPr>
        <w:t>The training set is used to train the machine learning model.</w:t>
      </w:r>
    </w:p>
    <w:p w14:paraId="70173D1B" w14:textId="63979314" w:rsidR="009E486A" w:rsidRPr="00CF56E6" w:rsidRDefault="009E486A" w:rsidP="009E486A">
      <w:pPr>
        <w:pStyle w:val="ListParagraph"/>
        <w:numPr>
          <w:ilvl w:val="0"/>
          <w:numId w:val="26"/>
        </w:numPr>
        <w:spacing w:after="0" w:line="276" w:lineRule="auto"/>
        <w:jc w:val="both"/>
        <w:rPr>
          <w:rFonts w:ascii="Times New Roman" w:hAnsi="Times New Roman" w:cs="Times New Roman"/>
          <w:lang w:val="en-IN" w:eastAsia="en-IN"/>
        </w:rPr>
      </w:pPr>
      <w:r w:rsidRPr="00CF56E6">
        <w:rPr>
          <w:rFonts w:ascii="Times New Roman" w:hAnsi="Times New Roman" w:cs="Times New Roman"/>
          <w:lang w:val="en-IN" w:eastAsia="en-IN"/>
        </w:rPr>
        <w:t>The test set is used to evaluate the final performance of the model on data.</w:t>
      </w:r>
    </w:p>
    <w:p w14:paraId="46902E6B" w14:textId="77777777" w:rsidR="009E486A" w:rsidRPr="00CF56E6" w:rsidRDefault="009E486A" w:rsidP="009E486A">
      <w:pPr>
        <w:spacing w:after="0"/>
        <w:jc w:val="both"/>
        <w:rPr>
          <w:rFonts w:ascii="Times New Roman" w:hAnsi="Times New Roman" w:cs="Times New Roman"/>
          <w:lang w:val="en-IN" w:eastAsia="en-IN"/>
        </w:rPr>
      </w:pPr>
      <w:r w:rsidRPr="00CF56E6">
        <w:rPr>
          <w:rFonts w:ascii="Times New Roman" w:hAnsi="Times New Roman" w:cs="Times New Roman"/>
          <w:lang w:val="en-IN" w:eastAsia="en-IN"/>
        </w:rPr>
        <w:t>It is important to split the data randomly so that the training, validation, and test sets are representative of the overall population. A common split is 80% training, 10% validation, and 10% test.</w:t>
      </w:r>
    </w:p>
    <w:p w14:paraId="58585C7B" w14:textId="77777777" w:rsidR="009E486A" w:rsidRDefault="009E486A" w:rsidP="00533D10">
      <w:pPr>
        <w:rPr>
          <w:rFonts w:ascii="Times New Roman" w:hAnsi="Times New Roman" w:cs="Times New Roman"/>
          <w:b/>
          <w:bCs/>
          <w:sz w:val="22"/>
          <w:szCs w:val="22"/>
        </w:rPr>
      </w:pPr>
    </w:p>
    <w:p w14:paraId="7F5793BB" w14:textId="5DCB67F7" w:rsidR="006F38BA" w:rsidRDefault="006F38BA" w:rsidP="006F38BA">
      <w:pPr>
        <w:rPr>
          <w:rFonts w:ascii="Times New Roman" w:hAnsi="Times New Roman" w:cs="Times New Roman"/>
          <w:b/>
          <w:bCs/>
          <w:sz w:val="22"/>
          <w:szCs w:val="22"/>
        </w:rPr>
      </w:pPr>
      <w:r w:rsidRPr="006F38BA">
        <w:rPr>
          <w:rFonts w:ascii="Times New Roman" w:hAnsi="Times New Roman" w:cs="Times New Roman"/>
          <w:b/>
          <w:bCs/>
          <w:noProof/>
          <w:sz w:val="22"/>
          <w:szCs w:val="22"/>
        </w:rPr>
        <w:drawing>
          <wp:inline distT="0" distB="0" distL="0" distR="0" wp14:anchorId="60361791" wp14:editId="510A93B4">
            <wp:extent cx="5943600" cy="565785"/>
            <wp:effectExtent l="0" t="0" r="0" b="5715"/>
            <wp:docPr id="163453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37029" name=""/>
                    <pic:cNvPicPr/>
                  </pic:nvPicPr>
                  <pic:blipFill>
                    <a:blip r:embed="rId19"/>
                    <a:stretch>
                      <a:fillRect/>
                    </a:stretch>
                  </pic:blipFill>
                  <pic:spPr>
                    <a:xfrm>
                      <a:off x="0" y="0"/>
                      <a:ext cx="5943600" cy="565785"/>
                    </a:xfrm>
                    <a:prstGeom prst="rect">
                      <a:avLst/>
                    </a:prstGeom>
                  </pic:spPr>
                </pic:pic>
              </a:graphicData>
            </a:graphic>
          </wp:inline>
        </w:drawing>
      </w:r>
    </w:p>
    <w:p w14:paraId="0D4849A5" w14:textId="77777777" w:rsidR="006F38BA" w:rsidRPr="004B3DFC" w:rsidRDefault="006F38BA" w:rsidP="006F38BA">
      <w:pPr>
        <w:rPr>
          <w:rFonts w:ascii="Times New Roman" w:hAnsi="Times New Roman" w:cs="Times New Roman"/>
          <w:b/>
          <w:bCs/>
          <w:sz w:val="22"/>
          <w:szCs w:val="22"/>
        </w:rPr>
      </w:pPr>
    </w:p>
    <w:p w14:paraId="420B60C9" w14:textId="0F7EDCF3" w:rsidR="003B78DA" w:rsidRPr="00CF56E6" w:rsidRDefault="00C51223" w:rsidP="00533D10">
      <w:pPr>
        <w:rPr>
          <w:rFonts w:ascii="Times New Roman" w:hAnsi="Times New Roman" w:cs="Times New Roman"/>
          <w:b/>
          <w:bCs/>
        </w:rPr>
      </w:pPr>
      <w:r w:rsidRPr="00CF56E6">
        <w:rPr>
          <w:rFonts w:ascii="Times New Roman" w:hAnsi="Times New Roman" w:cs="Times New Roman"/>
          <w:b/>
          <w:bCs/>
        </w:rPr>
        <w:t xml:space="preserve">Training </w:t>
      </w:r>
      <w:r w:rsidR="004C696D" w:rsidRPr="00CF56E6">
        <w:rPr>
          <w:rFonts w:ascii="Times New Roman" w:hAnsi="Times New Roman" w:cs="Times New Roman"/>
          <w:b/>
          <w:bCs/>
        </w:rPr>
        <w:t xml:space="preserve">&amp; Testing </w:t>
      </w:r>
      <w:r w:rsidRPr="00CF56E6">
        <w:rPr>
          <w:rFonts w:ascii="Times New Roman" w:hAnsi="Times New Roman" w:cs="Times New Roman"/>
          <w:b/>
          <w:bCs/>
        </w:rPr>
        <w:t xml:space="preserve">early </w:t>
      </w:r>
      <w:r w:rsidR="001F1BFB" w:rsidRPr="00CF56E6">
        <w:rPr>
          <w:rFonts w:ascii="Times New Roman" w:hAnsi="Times New Roman" w:cs="Times New Roman"/>
          <w:b/>
          <w:bCs/>
        </w:rPr>
        <w:t>M</w:t>
      </w:r>
      <w:r w:rsidRPr="00CF56E6">
        <w:rPr>
          <w:rFonts w:ascii="Times New Roman" w:hAnsi="Times New Roman" w:cs="Times New Roman"/>
          <w:b/>
          <w:bCs/>
        </w:rPr>
        <w:t>achine learning models</w:t>
      </w:r>
      <w:r w:rsidR="001F1BFB" w:rsidRPr="00CF56E6">
        <w:rPr>
          <w:rFonts w:ascii="Times New Roman" w:hAnsi="Times New Roman" w:cs="Times New Roman"/>
          <w:b/>
          <w:bCs/>
        </w:rPr>
        <w:t>:</w:t>
      </w:r>
    </w:p>
    <w:p w14:paraId="37A8CAFE" w14:textId="2A40FF8D" w:rsidR="00475EFC" w:rsidRDefault="004C696D" w:rsidP="00533D10">
      <w:pPr>
        <w:rPr>
          <w:rFonts w:ascii="Times New Roman" w:hAnsi="Times New Roman" w:cs="Times New Roman"/>
          <w:color w:val="0D0D0D"/>
          <w:shd w:val="clear" w:color="auto" w:fill="FFFFFF"/>
        </w:rPr>
      </w:pPr>
      <w:r w:rsidRPr="00CF56E6">
        <w:rPr>
          <w:rFonts w:ascii="Times New Roman" w:hAnsi="Times New Roman" w:cs="Times New Roman"/>
        </w:rPr>
        <w:t xml:space="preserve">On the training set, several machine learning algorithms may be taught once the data has been divided. Before deciding which model is the best, it is crucial to train many models and assess how well they perform on the test set. </w:t>
      </w:r>
      <w:r w:rsidRPr="00CF56E6">
        <w:rPr>
          <w:rFonts w:ascii="Times New Roman" w:hAnsi="Times New Roman" w:cs="Times New Roman"/>
          <w:color w:val="0D0D0D"/>
          <w:shd w:val="clear" w:color="auto" w:fill="FFFFFF"/>
        </w:rPr>
        <w:t>The use of multiple classifiers including Support Vector Machines, Random Forest, and Gradient Boosting to compare effectiveness</w:t>
      </w:r>
      <w:r w:rsidRPr="004C696D">
        <w:rPr>
          <w:rFonts w:ascii="Times New Roman" w:hAnsi="Times New Roman" w:cs="Times New Roman"/>
          <w:color w:val="0D0D0D"/>
          <w:shd w:val="clear" w:color="auto" w:fill="FFFFFF"/>
        </w:rPr>
        <w:t>.</w:t>
      </w:r>
    </w:p>
    <w:p w14:paraId="33F4E958" w14:textId="42E51448" w:rsidR="00475EFC" w:rsidRPr="00CF56E6" w:rsidRDefault="00475EFC" w:rsidP="00475EFC">
      <w:pPr>
        <w:rPr>
          <w:rFonts w:ascii="Times New Roman" w:hAnsi="Times New Roman" w:cs="Times New Roman"/>
          <w:b/>
          <w:bCs/>
        </w:rPr>
      </w:pPr>
      <w:r w:rsidRPr="00CF56E6">
        <w:rPr>
          <w:rFonts w:ascii="Times New Roman" w:hAnsi="Times New Roman" w:cs="Times New Roman"/>
          <w:b/>
          <w:bCs/>
        </w:rPr>
        <w:lastRenderedPageBreak/>
        <w:t>Encoding and indexing of data:</w:t>
      </w:r>
    </w:p>
    <w:p w14:paraId="0776697C" w14:textId="1FD7232A" w:rsidR="00475EFC" w:rsidRPr="00CF56E6" w:rsidRDefault="00475EFC" w:rsidP="00475EFC">
      <w:pPr>
        <w:rPr>
          <w:rFonts w:ascii="Times New Roman" w:hAnsi="Times New Roman" w:cs="Times New Roman"/>
        </w:rPr>
      </w:pPr>
      <w:r w:rsidRPr="00CF56E6">
        <w:rPr>
          <w:rFonts w:ascii="Times New Roman" w:hAnsi="Times New Roman" w:cs="Times New Roman"/>
        </w:rPr>
        <w:t xml:space="preserve">Data encoding or indexing is a basic step in getting data ready for machine learning algorithms. In this process, categorical data, which the algorithm is unable to directly interpret are transformed into a numerical format. </w:t>
      </w:r>
    </w:p>
    <w:p w14:paraId="39C042B4" w14:textId="36E055EB" w:rsidR="00475EFC" w:rsidRPr="00CF56E6" w:rsidRDefault="00475EFC" w:rsidP="00475EFC">
      <w:pPr>
        <w:pStyle w:val="ListParagraph"/>
        <w:numPr>
          <w:ilvl w:val="0"/>
          <w:numId w:val="27"/>
        </w:numPr>
        <w:rPr>
          <w:rFonts w:ascii="Times New Roman" w:eastAsia="Times New Roman" w:hAnsi="Times New Roman" w:cs="Times New Roman"/>
          <w:kern w:val="0"/>
          <w:lang w:val="en-IN" w:eastAsia="en-IN"/>
          <w14:ligatures w14:val="none"/>
        </w:rPr>
      </w:pPr>
      <w:r w:rsidRPr="00CF56E6">
        <w:rPr>
          <w:rFonts w:ascii="Times New Roman" w:hAnsi="Times New Roman" w:cs="Times New Roman"/>
          <w:b/>
          <w:bCs/>
        </w:rPr>
        <w:t xml:space="preserve">One-Hot Encoding: </w:t>
      </w:r>
      <w:r w:rsidRPr="00CF56E6">
        <w:rPr>
          <w:rFonts w:ascii="Times New Roman" w:eastAsia="Times New Roman" w:hAnsi="Times New Roman" w:cs="Times New Roman"/>
          <w:kern w:val="0"/>
          <w:lang w:val="en-IN" w:eastAsia="en-IN"/>
          <w14:ligatures w14:val="none"/>
        </w:rPr>
        <w:t xml:space="preserve">It involves converting each category value into a new categorical column and designating it as either true or false, denoted by a 1 or 0. Three columns will result from one-hot encoding if the variable </w:t>
      </w:r>
      <w:proofErr w:type="spellStart"/>
      <w:r w:rsidRPr="00CF56E6">
        <w:rPr>
          <w:rFonts w:ascii="Times New Roman" w:eastAsia="Times New Roman" w:hAnsi="Times New Roman" w:cs="Times New Roman"/>
          <w:kern w:val="0"/>
          <w:lang w:val="en-IN" w:eastAsia="en-IN"/>
          <w14:ligatures w14:val="none"/>
        </w:rPr>
        <w:t>marital.status</w:t>
      </w:r>
      <w:proofErr w:type="spellEnd"/>
      <w:r w:rsidRPr="00CF56E6">
        <w:rPr>
          <w:rFonts w:ascii="Times New Roman" w:eastAsia="Times New Roman" w:hAnsi="Times New Roman" w:cs="Times New Roman"/>
          <w:kern w:val="0"/>
          <w:lang w:val="en-IN" w:eastAsia="en-IN"/>
          <w14:ligatures w14:val="none"/>
        </w:rPr>
        <w:t xml:space="preserve"> contains categories such as ['</w:t>
      </w:r>
      <w:proofErr w:type="spellStart"/>
      <w:r w:rsidRPr="00CF56E6">
        <w:rPr>
          <w:rFonts w:ascii="Times New Roman" w:eastAsia="Times New Roman" w:hAnsi="Times New Roman" w:cs="Times New Roman"/>
          <w:kern w:val="0"/>
          <w:lang w:val="en-IN" w:eastAsia="en-IN"/>
          <w14:ligatures w14:val="none"/>
        </w:rPr>
        <w:t>Married,'Single,'Divorced</w:t>
      </w:r>
      <w:proofErr w:type="spellEnd"/>
      <w:r w:rsidRPr="00CF56E6">
        <w:rPr>
          <w:rFonts w:ascii="Times New Roman" w:eastAsia="Times New Roman" w:hAnsi="Times New Roman" w:cs="Times New Roman"/>
          <w:kern w:val="0"/>
          <w:lang w:val="en-IN" w:eastAsia="en-IN"/>
          <w14:ligatures w14:val="none"/>
        </w:rPr>
        <w:t>'].</w:t>
      </w:r>
      <w:r w:rsidRPr="00CF56E6">
        <w:rPr>
          <w:rFonts w:ascii="Times New Roman" w:eastAsia="Times New Roman" w:hAnsi="Times New Roman" w:cs="Times New Roman"/>
          <w:kern w:val="0"/>
          <w:lang w:val="en-IN" w:eastAsia="en-IN"/>
          <w14:ligatures w14:val="none"/>
        </w:rPr>
        <w:br/>
      </w:r>
      <w:proofErr w:type="spellStart"/>
      <w:r w:rsidRPr="00CF56E6">
        <w:rPr>
          <w:rFonts w:ascii="Times New Roman" w:eastAsia="Times New Roman" w:hAnsi="Times New Roman" w:cs="Times New Roman"/>
          <w:kern w:val="0"/>
          <w:lang w:val="en-IN" w:eastAsia="en-IN"/>
          <w14:ligatures w14:val="none"/>
        </w:rPr>
        <w:t>marital.status_Married</w:t>
      </w:r>
      <w:proofErr w:type="spellEnd"/>
      <w:r w:rsidRPr="00CF56E6">
        <w:rPr>
          <w:rFonts w:ascii="Times New Roman" w:eastAsia="Times New Roman" w:hAnsi="Times New Roman" w:cs="Times New Roman"/>
          <w:kern w:val="0"/>
          <w:lang w:val="en-IN" w:eastAsia="en-IN"/>
          <w14:ligatures w14:val="none"/>
        </w:rPr>
        <w:t>: 0 if the individual is not married, 1 if they are.</w:t>
      </w:r>
      <w:r w:rsidRPr="00CF56E6">
        <w:rPr>
          <w:rFonts w:ascii="Times New Roman" w:eastAsia="Times New Roman" w:hAnsi="Times New Roman" w:cs="Times New Roman"/>
          <w:kern w:val="0"/>
          <w:lang w:val="en-IN" w:eastAsia="en-IN"/>
          <w14:ligatures w14:val="none"/>
        </w:rPr>
        <w:br/>
      </w:r>
      <w:proofErr w:type="spellStart"/>
      <w:r w:rsidRPr="00CF56E6">
        <w:rPr>
          <w:rFonts w:ascii="Times New Roman" w:eastAsia="Times New Roman" w:hAnsi="Times New Roman" w:cs="Times New Roman"/>
          <w:kern w:val="0"/>
          <w:lang w:val="en-IN" w:eastAsia="en-IN"/>
          <w14:ligatures w14:val="none"/>
        </w:rPr>
        <w:t>marital.status_Single</w:t>
      </w:r>
      <w:proofErr w:type="spellEnd"/>
      <w:r w:rsidRPr="00CF56E6">
        <w:rPr>
          <w:rFonts w:ascii="Times New Roman" w:eastAsia="Times New Roman" w:hAnsi="Times New Roman" w:cs="Times New Roman"/>
          <w:kern w:val="0"/>
          <w:lang w:val="en-IN" w:eastAsia="en-IN"/>
          <w14:ligatures w14:val="none"/>
        </w:rPr>
        <w:t xml:space="preserve">: 0 if the individual is </w:t>
      </w:r>
      <w:proofErr w:type="spellStart"/>
      <w:r w:rsidRPr="00CF56E6">
        <w:rPr>
          <w:rFonts w:ascii="Times New Roman" w:eastAsia="Times New Roman" w:hAnsi="Times New Roman" w:cs="Times New Roman"/>
          <w:kern w:val="0"/>
          <w:lang w:val="en-IN" w:eastAsia="en-IN"/>
          <w14:ligatures w14:val="none"/>
        </w:rPr>
        <w:t>not</w:t>
      </w:r>
      <w:proofErr w:type="spellEnd"/>
      <w:r w:rsidRPr="00CF56E6">
        <w:rPr>
          <w:rFonts w:ascii="Times New Roman" w:eastAsia="Times New Roman" w:hAnsi="Times New Roman" w:cs="Times New Roman"/>
          <w:kern w:val="0"/>
          <w:lang w:val="en-IN" w:eastAsia="en-IN"/>
          <w14:ligatures w14:val="none"/>
        </w:rPr>
        <w:t xml:space="preserve"> single, 1 if they are. </w:t>
      </w:r>
      <w:r w:rsidRPr="00CF56E6">
        <w:rPr>
          <w:rFonts w:ascii="Times New Roman" w:eastAsia="Times New Roman" w:hAnsi="Times New Roman" w:cs="Times New Roman"/>
          <w:kern w:val="0"/>
          <w:lang w:val="en-IN" w:eastAsia="en-IN"/>
          <w14:ligatures w14:val="none"/>
        </w:rPr>
        <w:br/>
      </w:r>
      <w:proofErr w:type="spellStart"/>
      <w:proofErr w:type="gramStart"/>
      <w:r w:rsidRPr="00CF56E6">
        <w:rPr>
          <w:rFonts w:ascii="Times New Roman" w:eastAsia="Times New Roman" w:hAnsi="Times New Roman" w:cs="Times New Roman"/>
          <w:kern w:val="0"/>
          <w:lang w:val="en-IN" w:eastAsia="en-IN"/>
          <w14:ligatures w14:val="none"/>
        </w:rPr>
        <w:t>marital.status</w:t>
      </w:r>
      <w:proofErr w:type="gramEnd"/>
      <w:r w:rsidRPr="00CF56E6">
        <w:rPr>
          <w:rFonts w:ascii="Times New Roman" w:eastAsia="Times New Roman" w:hAnsi="Times New Roman" w:cs="Times New Roman"/>
          <w:kern w:val="0"/>
          <w:lang w:val="en-IN" w:eastAsia="en-IN"/>
          <w14:ligatures w14:val="none"/>
        </w:rPr>
        <w:t>_Divorced</w:t>
      </w:r>
      <w:proofErr w:type="spellEnd"/>
      <w:r w:rsidRPr="00CF56E6">
        <w:rPr>
          <w:rFonts w:ascii="Times New Roman" w:eastAsia="Times New Roman" w:hAnsi="Times New Roman" w:cs="Times New Roman"/>
          <w:kern w:val="0"/>
          <w:lang w:val="en-IN" w:eastAsia="en-IN"/>
          <w14:ligatures w14:val="none"/>
        </w:rPr>
        <w:t>: 0 if the individual is not divorced, 1 if they are.</w:t>
      </w:r>
    </w:p>
    <w:p w14:paraId="39FE9D15" w14:textId="6979D5B0" w:rsidR="00A946D0" w:rsidRPr="00CF56E6" w:rsidRDefault="00475EFC" w:rsidP="00A946D0">
      <w:pPr>
        <w:pStyle w:val="ListParagraph"/>
        <w:numPr>
          <w:ilvl w:val="0"/>
          <w:numId w:val="27"/>
        </w:numPr>
        <w:rPr>
          <w:rFonts w:ascii="Times New Roman" w:eastAsia="Times New Roman" w:hAnsi="Times New Roman" w:cs="Times New Roman"/>
          <w:kern w:val="0"/>
          <w:lang w:val="en-IN" w:eastAsia="en-IN"/>
          <w14:ligatures w14:val="none"/>
        </w:rPr>
      </w:pPr>
      <w:r w:rsidRPr="00CF56E6">
        <w:rPr>
          <w:rFonts w:ascii="Times New Roman" w:eastAsia="Times New Roman" w:hAnsi="Times New Roman" w:cs="Times New Roman"/>
          <w:b/>
          <w:bCs/>
          <w:kern w:val="0"/>
          <w:lang w:val="en-IN" w:eastAsia="en-IN"/>
          <w14:ligatures w14:val="none"/>
        </w:rPr>
        <w:t>Label Encoding:</w:t>
      </w:r>
      <w:r w:rsidRPr="00CF56E6">
        <w:rPr>
          <w:rFonts w:ascii="Times New Roman" w:eastAsia="Times New Roman" w:hAnsi="Times New Roman" w:cs="Times New Roman"/>
          <w:kern w:val="0"/>
          <w:lang w:val="en-IN" w:eastAsia="en-IN"/>
          <w14:ligatures w14:val="none"/>
        </w:rPr>
        <w:t xml:space="preserve"> Another popular encoding method for categorical data is label encoding. Using this approach, a number between 0 and N-1, where N is the number of distinct categories for the feature, is assigned to each unique category. Because it suggests an order in the values (Married &gt; Divorced &gt; Single), which may not be the intended situation, this strategy can occasionally create new issues.</w:t>
      </w:r>
      <w:r w:rsidRPr="00CF56E6">
        <w:rPr>
          <w:rFonts w:ascii="Times New Roman" w:eastAsia="Times New Roman" w:hAnsi="Times New Roman" w:cs="Times New Roman"/>
          <w:kern w:val="0"/>
          <w:lang w:val="en-IN" w:eastAsia="en-IN"/>
          <w14:ligatures w14:val="none"/>
        </w:rPr>
        <w:br/>
        <w:t xml:space="preserve">Label encoding would assign, using </w:t>
      </w:r>
      <w:proofErr w:type="spellStart"/>
      <w:proofErr w:type="gramStart"/>
      <w:r w:rsidRPr="00CF56E6">
        <w:rPr>
          <w:rFonts w:ascii="Times New Roman" w:eastAsia="Times New Roman" w:hAnsi="Times New Roman" w:cs="Times New Roman"/>
          <w:kern w:val="0"/>
          <w:lang w:val="en-IN" w:eastAsia="en-IN"/>
          <w14:ligatures w14:val="none"/>
        </w:rPr>
        <w:t>marital.status</w:t>
      </w:r>
      <w:proofErr w:type="spellEnd"/>
      <w:proofErr w:type="gramEnd"/>
      <w:r w:rsidRPr="00CF56E6">
        <w:rPr>
          <w:rFonts w:ascii="Times New Roman" w:eastAsia="Times New Roman" w:hAnsi="Times New Roman" w:cs="Times New Roman"/>
          <w:kern w:val="0"/>
          <w:lang w:val="en-IN" w:eastAsia="en-IN"/>
          <w14:ligatures w14:val="none"/>
        </w:rPr>
        <w:t xml:space="preserve"> as an example, Married = 2, Single = 1 and Divorced = 0</w:t>
      </w:r>
    </w:p>
    <w:p w14:paraId="721FD3C4" w14:textId="77777777" w:rsidR="00A946D0" w:rsidRDefault="00A946D0" w:rsidP="00A946D0">
      <w:pPr>
        <w:pStyle w:val="ListParagraph"/>
        <w:rPr>
          <w:rFonts w:ascii="Times New Roman" w:eastAsia="Times New Roman" w:hAnsi="Times New Roman" w:cs="Times New Roman"/>
          <w:kern w:val="0"/>
          <w:lang w:val="en-IN" w:eastAsia="en-IN"/>
          <w14:ligatures w14:val="none"/>
        </w:rPr>
      </w:pPr>
    </w:p>
    <w:p w14:paraId="7C222F6C" w14:textId="2086AA94" w:rsidR="00A946D0" w:rsidRPr="00A946D0" w:rsidRDefault="00A946D0" w:rsidP="00A946D0">
      <w:pPr>
        <w:rPr>
          <w:rFonts w:ascii="Times New Roman" w:eastAsia="Times New Roman" w:hAnsi="Times New Roman" w:cs="Times New Roman"/>
          <w:b/>
          <w:bCs/>
          <w:kern w:val="0"/>
          <w:lang w:val="en-IN" w:eastAsia="en-IN"/>
          <w14:ligatures w14:val="none"/>
        </w:rPr>
      </w:pPr>
      <w:r w:rsidRPr="00A946D0">
        <w:rPr>
          <w:rFonts w:ascii="Times New Roman" w:eastAsia="Times New Roman" w:hAnsi="Times New Roman" w:cs="Times New Roman"/>
          <w:b/>
          <w:bCs/>
          <w:kern w:val="0"/>
          <w:lang w:val="en-IN" w:eastAsia="en-IN"/>
          <w14:ligatures w14:val="none"/>
        </w:rPr>
        <w:t>Machine Learning Model Training:</w:t>
      </w:r>
    </w:p>
    <w:p w14:paraId="02872D39" w14:textId="32B25695" w:rsidR="00A946D0" w:rsidRDefault="00A946D0" w:rsidP="00ED11A2">
      <w:pPr>
        <w:spacing w:after="0" w:line="240" w:lineRule="auto"/>
        <w:jc w:val="both"/>
        <w:rPr>
          <w:rFonts w:ascii="Times New Roman" w:eastAsia="Times New Roman" w:hAnsi="Times New Roman" w:cs="Times New Roman"/>
          <w:kern w:val="0"/>
          <w:lang w:val="en-IN" w:eastAsia="en-IN"/>
          <w14:ligatures w14:val="none"/>
        </w:rPr>
      </w:pPr>
      <w:r w:rsidRPr="00A946D0">
        <w:rPr>
          <w:rFonts w:ascii="Times New Roman" w:eastAsia="Times New Roman" w:hAnsi="Times New Roman" w:cs="Times New Roman"/>
          <w:kern w:val="0"/>
          <w:lang w:val="en-IN" w:eastAsia="en-IN"/>
          <w14:ligatures w14:val="none"/>
        </w:rPr>
        <w:t xml:space="preserve">The Support Vector Machine (SVM) Classifier, Random Forest Classifier, and Gradient Boosting Classifier are the three machine learning techniques that </w:t>
      </w:r>
      <w:r w:rsidR="00ED11A2">
        <w:rPr>
          <w:rFonts w:ascii="Times New Roman" w:eastAsia="Times New Roman" w:hAnsi="Times New Roman" w:cs="Times New Roman"/>
          <w:kern w:val="0"/>
          <w:lang w:val="en-IN" w:eastAsia="en-IN"/>
          <w14:ligatures w14:val="none"/>
        </w:rPr>
        <w:t>used for modelling.</w:t>
      </w:r>
      <w:r w:rsidRPr="00A946D0">
        <w:rPr>
          <w:rFonts w:ascii="Times New Roman" w:eastAsia="Times New Roman" w:hAnsi="Times New Roman" w:cs="Times New Roman"/>
          <w:kern w:val="0"/>
          <w:lang w:val="en-IN" w:eastAsia="en-IN"/>
          <w14:ligatures w14:val="none"/>
        </w:rPr>
        <w:br/>
        <w:t>There are training and testing sets inside the dataset. Accuracy scores and classification reports are used to assess models on the testing set after they have been trained on the training set.</w:t>
      </w:r>
    </w:p>
    <w:p w14:paraId="64D53619" w14:textId="77777777" w:rsidR="00ED11A2" w:rsidRPr="00A946D0" w:rsidRDefault="00ED11A2" w:rsidP="00ED11A2">
      <w:pPr>
        <w:spacing w:after="0" w:line="240" w:lineRule="auto"/>
        <w:jc w:val="both"/>
        <w:rPr>
          <w:rFonts w:ascii="Times New Roman" w:eastAsia="Times New Roman" w:hAnsi="Times New Roman" w:cs="Times New Roman"/>
          <w:kern w:val="0"/>
          <w:lang w:val="en-IN" w:eastAsia="en-IN"/>
          <w14:ligatures w14:val="none"/>
        </w:rPr>
      </w:pPr>
    </w:p>
    <w:p w14:paraId="2B797F32" w14:textId="34446308" w:rsidR="00ED11A2" w:rsidRPr="00ED11A2" w:rsidRDefault="00ED11A2" w:rsidP="00ED11A2">
      <w:pPr>
        <w:numPr>
          <w:ilvl w:val="0"/>
          <w:numId w:val="28"/>
        </w:numPr>
        <w:rPr>
          <w:rFonts w:ascii="Times New Roman" w:eastAsia="Times New Roman" w:hAnsi="Times New Roman" w:cs="Times New Roman"/>
          <w:kern w:val="0"/>
          <w:lang w:val="en-IN" w:eastAsia="en-IN"/>
          <w14:ligatures w14:val="none"/>
        </w:rPr>
      </w:pPr>
      <w:r w:rsidRPr="00ED11A2">
        <w:rPr>
          <w:rFonts w:ascii="Times New Roman" w:eastAsia="Times New Roman" w:hAnsi="Times New Roman" w:cs="Times New Roman"/>
          <w:b/>
          <w:bCs/>
          <w:kern w:val="0"/>
          <w:lang w:eastAsia="en-IN"/>
          <w14:ligatures w14:val="none"/>
        </w:rPr>
        <w:t>Support Vector Machine</w:t>
      </w:r>
      <w:r>
        <w:rPr>
          <w:rFonts w:ascii="Times New Roman" w:eastAsia="Times New Roman" w:hAnsi="Times New Roman" w:cs="Times New Roman"/>
          <w:b/>
          <w:bCs/>
          <w:kern w:val="0"/>
          <w:lang w:eastAsia="en-IN"/>
          <w14:ligatures w14:val="none"/>
        </w:rPr>
        <w:t xml:space="preserve"> </w:t>
      </w:r>
      <w:r w:rsidRPr="00ED11A2">
        <w:rPr>
          <w:rFonts w:ascii="Times New Roman" w:eastAsia="Times New Roman" w:hAnsi="Times New Roman" w:cs="Times New Roman"/>
          <w:b/>
          <w:bCs/>
          <w:kern w:val="0"/>
          <w:lang w:eastAsia="en-IN"/>
          <w14:ligatures w14:val="none"/>
        </w:rPr>
        <w:t xml:space="preserve">(SVM): </w:t>
      </w:r>
      <w:r w:rsidRPr="00ED11A2">
        <w:rPr>
          <w:rFonts w:ascii="Times New Roman" w:eastAsia="Times New Roman" w:hAnsi="Times New Roman" w:cs="Times New Roman"/>
          <w:kern w:val="0"/>
          <w:lang w:eastAsia="en-IN"/>
          <w14:ligatures w14:val="none"/>
        </w:rPr>
        <w:t xml:space="preserve">It is a </w:t>
      </w:r>
      <w:r w:rsidRPr="00ED11A2">
        <w:rPr>
          <w:rFonts w:ascii="Times New Roman" w:eastAsia="Times New Roman" w:hAnsi="Times New Roman" w:cs="Times New Roman"/>
          <w:kern w:val="0"/>
          <w:highlight w:val="white"/>
          <w:lang w:eastAsia="en-IN"/>
          <w14:ligatures w14:val="none"/>
        </w:rPr>
        <w:t>supervised learning algorithm that finds the optimal hyperplane to separate classes in the feature space, effective for both linearly and non-linearly separable data.</w:t>
      </w:r>
    </w:p>
    <w:p w14:paraId="6F115E4E" w14:textId="77777777" w:rsidR="00ED11A2" w:rsidRPr="00ED11A2" w:rsidRDefault="00ED11A2" w:rsidP="00ED11A2">
      <w:pPr>
        <w:numPr>
          <w:ilvl w:val="0"/>
          <w:numId w:val="28"/>
        </w:numPr>
        <w:rPr>
          <w:rFonts w:ascii="Times New Roman" w:eastAsia="Times New Roman" w:hAnsi="Times New Roman" w:cs="Times New Roman"/>
          <w:kern w:val="0"/>
          <w:lang w:val="en-IN" w:eastAsia="en-IN"/>
          <w14:ligatures w14:val="none"/>
        </w:rPr>
      </w:pPr>
      <w:r w:rsidRPr="00ED11A2">
        <w:rPr>
          <w:rFonts w:ascii="Times New Roman" w:eastAsia="Times New Roman" w:hAnsi="Times New Roman" w:cs="Times New Roman"/>
          <w:b/>
          <w:bCs/>
          <w:kern w:val="0"/>
          <w:lang w:eastAsia="en-IN"/>
          <w14:ligatures w14:val="none"/>
        </w:rPr>
        <w:t xml:space="preserve">Random Forest: </w:t>
      </w:r>
      <w:proofErr w:type="gramStart"/>
      <w:r w:rsidRPr="00ED11A2">
        <w:rPr>
          <w:rFonts w:ascii="Times New Roman" w:eastAsia="Times New Roman" w:hAnsi="Times New Roman" w:cs="Times New Roman"/>
          <w:kern w:val="0"/>
          <w:lang w:eastAsia="en-IN"/>
          <w14:ligatures w14:val="none"/>
        </w:rPr>
        <w:t>It</w:t>
      </w:r>
      <w:proofErr w:type="gramEnd"/>
      <w:r w:rsidRPr="00ED11A2">
        <w:rPr>
          <w:rFonts w:ascii="Times New Roman" w:eastAsia="Times New Roman" w:hAnsi="Times New Roman" w:cs="Times New Roman"/>
          <w:kern w:val="0"/>
          <w:lang w:eastAsia="en-IN"/>
          <w14:ligatures w14:val="none"/>
        </w:rPr>
        <w:t xml:space="preserve"> </w:t>
      </w:r>
      <w:r w:rsidRPr="00ED11A2">
        <w:rPr>
          <w:rFonts w:ascii="Times New Roman" w:eastAsia="Times New Roman" w:hAnsi="Times New Roman" w:cs="Times New Roman"/>
          <w:kern w:val="0"/>
          <w:highlight w:val="white"/>
          <w:lang w:eastAsia="en-IN"/>
          <w14:ligatures w14:val="none"/>
        </w:rPr>
        <w:t>ensemble learning method that builds multiple decision trees and aggregates their predictions for classification.</w:t>
      </w:r>
    </w:p>
    <w:p w14:paraId="085BB892" w14:textId="77777777" w:rsidR="00ED11A2" w:rsidRPr="00773F3F" w:rsidRDefault="00ED11A2" w:rsidP="00ED11A2">
      <w:pPr>
        <w:numPr>
          <w:ilvl w:val="0"/>
          <w:numId w:val="28"/>
        </w:numPr>
        <w:rPr>
          <w:rFonts w:ascii="Times New Roman" w:eastAsia="Times New Roman" w:hAnsi="Times New Roman" w:cs="Times New Roman"/>
          <w:kern w:val="0"/>
          <w:lang w:val="en-IN" w:eastAsia="en-IN"/>
          <w14:ligatures w14:val="none"/>
        </w:rPr>
      </w:pPr>
      <w:r w:rsidRPr="00ED11A2">
        <w:rPr>
          <w:rFonts w:ascii="Times New Roman" w:eastAsia="Times New Roman" w:hAnsi="Times New Roman" w:cs="Times New Roman"/>
          <w:b/>
          <w:bCs/>
          <w:kern w:val="0"/>
          <w:lang w:eastAsia="en-IN"/>
          <w14:ligatures w14:val="none"/>
        </w:rPr>
        <w:t xml:space="preserve">Gradient Boosting: </w:t>
      </w:r>
      <w:r w:rsidRPr="00ED11A2">
        <w:rPr>
          <w:rFonts w:ascii="Times New Roman" w:eastAsia="Times New Roman" w:hAnsi="Times New Roman" w:cs="Times New Roman"/>
          <w:kern w:val="0"/>
          <w:highlight w:val="white"/>
          <w:lang w:eastAsia="en-IN"/>
          <w14:ligatures w14:val="none"/>
        </w:rPr>
        <w:t>It is a sequential ensemble method that iteratively improves upon the predictions of weak learners, such as decision trees, to minimize the loss function.</w:t>
      </w:r>
    </w:p>
    <w:p w14:paraId="55CF64B4" w14:textId="77777777" w:rsidR="00773F3F" w:rsidRDefault="00773F3F" w:rsidP="00773F3F">
      <w:pPr>
        <w:rPr>
          <w:rFonts w:ascii="Times New Roman" w:eastAsia="Times New Roman" w:hAnsi="Times New Roman" w:cs="Times New Roman"/>
          <w:b/>
          <w:bCs/>
          <w:kern w:val="0"/>
          <w:lang w:eastAsia="en-IN"/>
          <w14:ligatures w14:val="none"/>
        </w:rPr>
      </w:pPr>
    </w:p>
    <w:p w14:paraId="276455E8" w14:textId="10526012" w:rsidR="00ED11A2" w:rsidRDefault="00773F3F" w:rsidP="00773F3F">
      <w:pPr>
        <w:rPr>
          <w:rFonts w:ascii="Times New Roman" w:eastAsia="Times New Roman" w:hAnsi="Times New Roman" w:cs="Times New Roman"/>
          <w:b/>
          <w:bCs/>
          <w:kern w:val="0"/>
          <w:lang w:val="en-IN" w:eastAsia="en-IN"/>
          <w14:ligatures w14:val="none"/>
        </w:rPr>
      </w:pPr>
      <w:r w:rsidRPr="00773F3F">
        <w:rPr>
          <w:rFonts w:ascii="Times New Roman" w:eastAsia="Times New Roman" w:hAnsi="Times New Roman" w:cs="Times New Roman"/>
          <w:b/>
          <w:bCs/>
          <w:kern w:val="0"/>
          <w:lang w:val="en-IN" w:eastAsia="en-IN"/>
          <w14:ligatures w14:val="none"/>
        </w:rPr>
        <w:t>Query processing algorithm</w:t>
      </w:r>
      <w:r w:rsidR="009B5650">
        <w:rPr>
          <w:rFonts w:ascii="Times New Roman" w:eastAsia="Times New Roman" w:hAnsi="Times New Roman" w:cs="Times New Roman"/>
          <w:b/>
          <w:bCs/>
          <w:kern w:val="0"/>
          <w:lang w:val="en-IN" w:eastAsia="en-IN"/>
          <w14:ligatures w14:val="none"/>
        </w:rPr>
        <w:t>s:</w:t>
      </w:r>
    </w:p>
    <w:p w14:paraId="4A30AADA" w14:textId="7EB2EB23" w:rsidR="001967A8" w:rsidRPr="001967A8" w:rsidRDefault="001967A8" w:rsidP="001967A8">
      <w:pPr>
        <w:spacing w:after="0" w:line="240" w:lineRule="auto"/>
        <w:jc w:val="both"/>
        <w:rPr>
          <w:rFonts w:ascii="Times New Roman" w:eastAsia="Times New Roman" w:hAnsi="Times New Roman" w:cs="Times New Roman"/>
          <w:kern w:val="0"/>
          <w:lang w:val="en-IN" w:eastAsia="en-IN"/>
          <w14:ligatures w14:val="none"/>
        </w:rPr>
      </w:pPr>
      <w:r w:rsidRPr="001967A8">
        <w:rPr>
          <w:rFonts w:ascii="Times New Roman" w:eastAsia="Times New Roman" w:hAnsi="Times New Roman" w:cs="Times New Roman"/>
          <w:kern w:val="0"/>
          <w:lang w:val="en-IN" w:eastAsia="en-IN"/>
          <w14:ligatures w14:val="none"/>
        </w:rPr>
        <w:t xml:space="preserve">The </w:t>
      </w:r>
      <w:proofErr w:type="spellStart"/>
      <w:r w:rsidRPr="001967A8">
        <w:rPr>
          <w:rFonts w:ascii="Times New Roman" w:eastAsia="Times New Roman" w:hAnsi="Times New Roman" w:cs="Times New Roman"/>
          <w:kern w:val="0"/>
          <w:lang w:val="en-IN" w:eastAsia="en-IN"/>
          <w14:ligatures w14:val="none"/>
        </w:rPr>
        <w:t>adult</w:t>
      </w:r>
      <w:r>
        <w:rPr>
          <w:rFonts w:ascii="Times New Roman" w:eastAsia="Times New Roman" w:hAnsi="Times New Roman" w:cs="Times New Roman"/>
          <w:kern w:val="0"/>
          <w:lang w:val="en-IN" w:eastAsia="en-IN"/>
          <w14:ligatures w14:val="none"/>
        </w:rPr>
        <w:t>_</w:t>
      </w:r>
      <w:r w:rsidRPr="001967A8">
        <w:rPr>
          <w:rFonts w:ascii="Times New Roman" w:eastAsia="Times New Roman" w:hAnsi="Times New Roman" w:cs="Times New Roman"/>
          <w:kern w:val="0"/>
          <w:lang w:val="en-IN" w:eastAsia="en-IN"/>
          <w14:ligatures w14:val="none"/>
        </w:rPr>
        <w:t>census</w:t>
      </w:r>
      <w:r>
        <w:rPr>
          <w:rFonts w:ascii="Times New Roman" w:eastAsia="Times New Roman" w:hAnsi="Times New Roman" w:cs="Times New Roman"/>
          <w:kern w:val="0"/>
          <w:lang w:val="en-IN" w:eastAsia="en-IN"/>
          <w14:ligatures w14:val="none"/>
        </w:rPr>
        <w:t>_</w:t>
      </w:r>
      <w:r w:rsidRPr="001967A8">
        <w:rPr>
          <w:rFonts w:ascii="Times New Roman" w:eastAsia="Times New Roman" w:hAnsi="Times New Roman" w:cs="Times New Roman"/>
          <w:kern w:val="0"/>
          <w:lang w:val="en-IN" w:eastAsia="en-IN"/>
          <w14:ligatures w14:val="none"/>
        </w:rPr>
        <w:t>income</w:t>
      </w:r>
      <w:proofErr w:type="spellEnd"/>
      <w:r w:rsidRPr="001967A8">
        <w:rPr>
          <w:rFonts w:ascii="Times New Roman" w:eastAsia="Times New Roman" w:hAnsi="Times New Roman" w:cs="Times New Roman"/>
          <w:kern w:val="0"/>
          <w:lang w:val="en-IN" w:eastAsia="en-IN"/>
          <w14:ligatures w14:val="none"/>
        </w:rPr>
        <w:t xml:space="preserve"> dataset is subjected to a variety of data transformation, visualization, and machine learning approaches in the query processing algorithm.</w:t>
      </w:r>
      <w:r>
        <w:rPr>
          <w:rFonts w:ascii="Times New Roman" w:eastAsia="Times New Roman" w:hAnsi="Times New Roman" w:cs="Times New Roman"/>
          <w:kern w:val="0"/>
          <w:lang w:val="en-IN" w:eastAsia="en-IN"/>
          <w14:ligatures w14:val="none"/>
        </w:rPr>
        <w:t xml:space="preserve"> The below is the pseudo code-</w:t>
      </w:r>
    </w:p>
    <w:p w14:paraId="30A9B3F7" w14:textId="4D1B6834" w:rsidR="001967A8" w:rsidRPr="001967A8" w:rsidRDefault="001967A8" w:rsidP="001967A8">
      <w:pPr>
        <w:spacing w:after="0" w:line="240" w:lineRule="auto"/>
        <w:rPr>
          <w:rFonts w:ascii="Times New Roman" w:eastAsia="Times New Roman" w:hAnsi="Times New Roman" w:cs="Times New Roman"/>
          <w:i/>
          <w:iCs/>
          <w:kern w:val="0"/>
          <w:lang w:val="en-IN" w:eastAsia="en-IN"/>
          <w14:ligatures w14:val="none"/>
        </w:rPr>
      </w:pPr>
      <w:r w:rsidRPr="001967A8">
        <w:rPr>
          <w:rFonts w:ascii="Times New Roman" w:eastAsia="Times New Roman" w:hAnsi="Times New Roman" w:cs="Times New Roman"/>
          <w:i/>
          <w:iCs/>
          <w:kern w:val="0"/>
          <w:lang w:val="en-IN" w:eastAsia="en-IN"/>
          <w14:ligatures w14:val="none"/>
        </w:rPr>
        <w:lastRenderedPageBreak/>
        <w:t>Loading the "</w:t>
      </w:r>
      <w:proofErr w:type="spellStart"/>
      <w:r w:rsidRPr="001967A8">
        <w:rPr>
          <w:rFonts w:ascii="Times New Roman" w:eastAsia="Times New Roman" w:hAnsi="Times New Roman" w:cs="Times New Roman"/>
          <w:i/>
          <w:iCs/>
          <w:kern w:val="0"/>
          <w:lang w:val="en-IN" w:eastAsia="en-IN"/>
          <w14:ligatures w14:val="none"/>
        </w:rPr>
        <w:t>adult_census_income</w:t>
      </w:r>
      <w:proofErr w:type="spellEnd"/>
      <w:r w:rsidRPr="001967A8">
        <w:rPr>
          <w:rFonts w:ascii="Times New Roman" w:eastAsia="Times New Roman" w:hAnsi="Times New Roman" w:cs="Times New Roman"/>
          <w:i/>
          <w:iCs/>
          <w:kern w:val="0"/>
          <w:lang w:val="en-IN" w:eastAsia="en-IN"/>
          <w14:ligatures w14:val="none"/>
        </w:rPr>
        <w:t>" dataset. </w:t>
      </w:r>
      <w:r w:rsidRPr="001967A8">
        <w:rPr>
          <w:rFonts w:ascii="Times New Roman" w:eastAsia="Times New Roman" w:hAnsi="Times New Roman" w:cs="Times New Roman"/>
          <w:i/>
          <w:iCs/>
          <w:kern w:val="0"/>
          <w:lang w:val="en-IN" w:eastAsia="en-IN"/>
          <w14:ligatures w14:val="none"/>
        </w:rPr>
        <w:br/>
        <w:t>Count the number of occurrences for each income bracket.</w:t>
      </w:r>
      <w:r w:rsidRPr="001967A8">
        <w:rPr>
          <w:rFonts w:ascii="Times New Roman" w:eastAsia="Times New Roman" w:hAnsi="Times New Roman" w:cs="Times New Roman"/>
          <w:i/>
          <w:iCs/>
          <w:kern w:val="0"/>
          <w:lang w:val="en-IN" w:eastAsia="en-IN"/>
          <w14:ligatures w14:val="none"/>
        </w:rPr>
        <w:br/>
        <w:t>Plot a bar graph using "income" on the x-axis and "count" on the y-axis.</w:t>
      </w:r>
      <w:r w:rsidRPr="001967A8">
        <w:rPr>
          <w:rFonts w:ascii="Times New Roman" w:eastAsia="Times New Roman" w:hAnsi="Times New Roman" w:cs="Times New Roman"/>
          <w:kern w:val="0"/>
          <w:lang w:val="en-IN" w:eastAsia="en-IN"/>
          <w14:ligatures w14:val="none"/>
        </w:rPr>
        <w:br/>
      </w:r>
      <w:r w:rsidRPr="001967A8">
        <w:rPr>
          <w:rFonts w:ascii="Times New Roman" w:eastAsia="Times New Roman" w:hAnsi="Times New Roman" w:cs="Times New Roman"/>
          <w:kern w:val="0"/>
          <w:lang w:val="en-IN" w:eastAsia="en-IN"/>
          <w14:ligatures w14:val="none"/>
        </w:rPr>
        <w:br/>
      </w:r>
      <w:r w:rsidRPr="001967A8">
        <w:rPr>
          <w:rFonts w:ascii="Times New Roman" w:eastAsia="Times New Roman" w:hAnsi="Times New Roman" w:cs="Times New Roman"/>
          <w:i/>
          <w:iCs/>
          <w:kern w:val="0"/>
          <w:lang w:val="en-IN" w:eastAsia="en-IN"/>
          <w14:ligatures w14:val="none"/>
        </w:rPr>
        <w:t xml:space="preserve">Every entry in the </w:t>
      </w:r>
      <w:proofErr w:type="spellStart"/>
      <w:r w:rsidRPr="001967A8">
        <w:rPr>
          <w:rFonts w:ascii="Times New Roman" w:eastAsia="Times New Roman" w:hAnsi="Times New Roman" w:cs="Times New Roman"/>
          <w:i/>
          <w:iCs/>
          <w:kern w:val="0"/>
          <w:lang w:val="en-IN" w:eastAsia="en-IN"/>
          <w14:ligatures w14:val="none"/>
        </w:rPr>
        <w:t>adult_data</w:t>
      </w:r>
      <w:proofErr w:type="spellEnd"/>
      <w:r w:rsidRPr="001967A8">
        <w:rPr>
          <w:rFonts w:ascii="Times New Roman" w:eastAsia="Times New Roman" w:hAnsi="Times New Roman" w:cs="Times New Roman"/>
          <w:i/>
          <w:iCs/>
          <w:kern w:val="0"/>
          <w:lang w:val="en-IN" w:eastAsia="en-IN"/>
          <w14:ligatures w14:val="none"/>
        </w:rPr>
        <w:t xml:space="preserve"> </w:t>
      </w:r>
      <w:r w:rsidRPr="001967A8">
        <w:rPr>
          <w:rFonts w:ascii="Times New Roman" w:eastAsia="Times New Roman" w:hAnsi="Times New Roman" w:cs="Times New Roman"/>
          <w:i/>
          <w:iCs/>
          <w:kern w:val="0"/>
          <w:lang w:val="en-IN" w:eastAsia="en-IN"/>
          <w14:ligatures w14:val="none"/>
        </w:rPr>
        <w:br/>
        <w:t xml:space="preserve">Plot point at (age, </w:t>
      </w:r>
      <w:proofErr w:type="spellStart"/>
      <w:r w:rsidRPr="001967A8">
        <w:rPr>
          <w:rFonts w:ascii="Times New Roman" w:eastAsia="Times New Roman" w:hAnsi="Times New Roman" w:cs="Times New Roman"/>
          <w:i/>
          <w:iCs/>
          <w:kern w:val="0"/>
          <w:lang w:val="en-IN" w:eastAsia="en-IN"/>
          <w14:ligatures w14:val="none"/>
        </w:rPr>
        <w:t>capital.gain</w:t>
      </w:r>
      <w:proofErr w:type="spellEnd"/>
      <w:r w:rsidRPr="001967A8">
        <w:rPr>
          <w:rFonts w:ascii="Times New Roman" w:eastAsia="Times New Roman" w:hAnsi="Times New Roman" w:cs="Times New Roman"/>
          <w:i/>
          <w:iCs/>
          <w:kern w:val="0"/>
          <w:lang w:val="en-IN" w:eastAsia="en-IN"/>
          <w14:ligatures w14:val="none"/>
        </w:rPr>
        <w:t xml:space="preserve">) to display a plot with age on the x-axis and </w:t>
      </w:r>
      <w:proofErr w:type="spellStart"/>
      <w:r w:rsidRPr="001967A8">
        <w:rPr>
          <w:rFonts w:ascii="Times New Roman" w:eastAsia="Times New Roman" w:hAnsi="Times New Roman" w:cs="Times New Roman"/>
          <w:i/>
          <w:iCs/>
          <w:kern w:val="0"/>
          <w:lang w:val="en-IN" w:eastAsia="en-IN"/>
          <w14:ligatures w14:val="none"/>
        </w:rPr>
        <w:t>capital.gain</w:t>
      </w:r>
      <w:proofErr w:type="spellEnd"/>
      <w:r w:rsidRPr="001967A8">
        <w:rPr>
          <w:rFonts w:ascii="Times New Roman" w:eastAsia="Times New Roman" w:hAnsi="Times New Roman" w:cs="Times New Roman"/>
          <w:i/>
          <w:iCs/>
          <w:kern w:val="0"/>
          <w:lang w:val="en-IN" w:eastAsia="en-IN"/>
          <w14:ligatures w14:val="none"/>
        </w:rPr>
        <w:t xml:space="preserve"> on the y-axis if both age and </w:t>
      </w:r>
      <w:proofErr w:type="spellStart"/>
      <w:r w:rsidRPr="001967A8">
        <w:rPr>
          <w:rFonts w:ascii="Times New Roman" w:eastAsia="Times New Roman" w:hAnsi="Times New Roman" w:cs="Times New Roman"/>
          <w:i/>
          <w:iCs/>
          <w:kern w:val="0"/>
          <w:lang w:val="en-IN" w:eastAsia="en-IN"/>
          <w14:ligatures w14:val="none"/>
        </w:rPr>
        <w:t>capital.gain</w:t>
      </w:r>
      <w:proofErr w:type="spellEnd"/>
      <w:r w:rsidRPr="001967A8">
        <w:rPr>
          <w:rFonts w:ascii="Times New Roman" w:eastAsia="Times New Roman" w:hAnsi="Times New Roman" w:cs="Times New Roman"/>
          <w:i/>
          <w:iCs/>
          <w:kern w:val="0"/>
          <w:lang w:val="en-IN" w:eastAsia="en-IN"/>
          <w14:ligatures w14:val="none"/>
        </w:rPr>
        <w:t xml:space="preserve"> are provided.</w:t>
      </w:r>
      <w:r w:rsidRPr="001967A8">
        <w:rPr>
          <w:rFonts w:ascii="Times New Roman" w:eastAsia="Times New Roman" w:hAnsi="Times New Roman" w:cs="Times New Roman"/>
          <w:i/>
          <w:iCs/>
          <w:kern w:val="0"/>
          <w:lang w:val="en-IN" w:eastAsia="en-IN"/>
          <w14:ligatures w14:val="none"/>
        </w:rPr>
        <w:br/>
      </w:r>
      <w:r w:rsidRPr="001967A8">
        <w:rPr>
          <w:rFonts w:ascii="Times New Roman" w:eastAsia="Times New Roman" w:hAnsi="Times New Roman" w:cs="Times New Roman"/>
          <w:i/>
          <w:iCs/>
          <w:kern w:val="0"/>
          <w:lang w:val="en-IN" w:eastAsia="en-IN"/>
          <w14:ligatures w14:val="none"/>
        </w:rPr>
        <w:br/>
        <w:t xml:space="preserve">Perform a cross-tabulation of </w:t>
      </w:r>
      <w:proofErr w:type="spellStart"/>
      <w:r w:rsidRPr="001967A8">
        <w:rPr>
          <w:rFonts w:ascii="Times New Roman" w:eastAsia="Times New Roman" w:hAnsi="Times New Roman" w:cs="Times New Roman"/>
          <w:i/>
          <w:iCs/>
          <w:kern w:val="0"/>
          <w:lang w:val="en-IN" w:eastAsia="en-IN"/>
          <w14:ligatures w14:val="none"/>
        </w:rPr>
        <w:t>workclass</w:t>
      </w:r>
      <w:proofErr w:type="spellEnd"/>
      <w:r w:rsidRPr="001967A8">
        <w:rPr>
          <w:rFonts w:ascii="Times New Roman" w:eastAsia="Times New Roman" w:hAnsi="Times New Roman" w:cs="Times New Roman"/>
          <w:i/>
          <w:iCs/>
          <w:kern w:val="0"/>
          <w:lang w:val="en-IN" w:eastAsia="en-IN"/>
          <w14:ligatures w14:val="none"/>
        </w:rPr>
        <w:t xml:space="preserve"> and occupation and income. </w:t>
      </w:r>
      <w:r w:rsidRPr="001967A8">
        <w:rPr>
          <w:rFonts w:ascii="Times New Roman" w:eastAsia="Times New Roman" w:hAnsi="Times New Roman" w:cs="Times New Roman"/>
          <w:i/>
          <w:iCs/>
          <w:kern w:val="0"/>
          <w:lang w:val="en-IN" w:eastAsia="en-IN"/>
          <w14:ligatures w14:val="none"/>
        </w:rPr>
        <w:br/>
        <w:t xml:space="preserve">For every group in terms of profession and </w:t>
      </w:r>
      <w:proofErr w:type="spellStart"/>
      <w:r w:rsidRPr="001967A8">
        <w:rPr>
          <w:rFonts w:ascii="Times New Roman" w:eastAsia="Times New Roman" w:hAnsi="Times New Roman" w:cs="Times New Roman"/>
          <w:i/>
          <w:iCs/>
          <w:kern w:val="0"/>
          <w:lang w:val="en-IN" w:eastAsia="en-IN"/>
          <w14:ligatures w14:val="none"/>
        </w:rPr>
        <w:t>labor</w:t>
      </w:r>
      <w:proofErr w:type="spellEnd"/>
      <w:r w:rsidRPr="001967A8">
        <w:rPr>
          <w:rFonts w:ascii="Times New Roman" w:eastAsia="Times New Roman" w:hAnsi="Times New Roman" w:cs="Times New Roman"/>
          <w:i/>
          <w:iCs/>
          <w:kern w:val="0"/>
          <w:lang w:val="en-IN" w:eastAsia="en-IN"/>
          <w14:ligatures w14:val="none"/>
        </w:rPr>
        <w:t xml:space="preserve"> class </w:t>
      </w:r>
      <w:r w:rsidRPr="001967A8">
        <w:rPr>
          <w:rFonts w:ascii="Times New Roman" w:eastAsia="Times New Roman" w:hAnsi="Times New Roman" w:cs="Times New Roman"/>
          <w:i/>
          <w:iCs/>
          <w:kern w:val="0"/>
          <w:lang w:val="en-IN" w:eastAsia="en-IN"/>
          <w14:ligatures w14:val="none"/>
        </w:rPr>
        <w:br/>
        <w:t xml:space="preserve">Determine the income distribution as a percentage. </w:t>
      </w:r>
      <w:r w:rsidRPr="001967A8">
        <w:rPr>
          <w:rFonts w:ascii="Times New Roman" w:eastAsia="Times New Roman" w:hAnsi="Times New Roman" w:cs="Times New Roman"/>
          <w:i/>
          <w:iCs/>
          <w:kern w:val="0"/>
          <w:lang w:val="en-IN" w:eastAsia="en-IN"/>
          <w14:ligatures w14:val="none"/>
        </w:rPr>
        <w:br/>
        <w:t>Plot proportional bar graphs.</w:t>
      </w:r>
    </w:p>
    <w:p w14:paraId="1B7A9F04" w14:textId="77777777" w:rsidR="001967A8" w:rsidRPr="001967A8" w:rsidRDefault="001967A8" w:rsidP="00773F3F">
      <w:pPr>
        <w:rPr>
          <w:rFonts w:ascii="Times New Roman" w:eastAsia="Times New Roman" w:hAnsi="Times New Roman" w:cs="Times New Roman"/>
          <w:b/>
          <w:bCs/>
          <w:i/>
          <w:iCs/>
          <w:kern w:val="0"/>
          <w:lang w:val="en-IN" w:eastAsia="en-IN"/>
          <w14:ligatures w14:val="none"/>
        </w:rPr>
      </w:pPr>
    </w:p>
    <w:p w14:paraId="0CA8918A" w14:textId="77777777" w:rsidR="001967A8" w:rsidRPr="001967A8" w:rsidRDefault="001967A8" w:rsidP="001967A8">
      <w:pPr>
        <w:spacing w:after="0" w:line="240" w:lineRule="auto"/>
        <w:rPr>
          <w:rFonts w:ascii="Times New Roman" w:eastAsia="Times New Roman" w:hAnsi="Times New Roman" w:cs="Times New Roman"/>
          <w:i/>
          <w:iCs/>
          <w:kern w:val="0"/>
          <w:lang w:val="en-IN" w:eastAsia="en-IN"/>
          <w14:ligatures w14:val="none"/>
        </w:rPr>
      </w:pPr>
      <w:r w:rsidRPr="001967A8">
        <w:rPr>
          <w:rFonts w:ascii="Times New Roman" w:eastAsia="Times New Roman" w:hAnsi="Times New Roman" w:cs="Times New Roman"/>
          <w:i/>
          <w:iCs/>
          <w:kern w:val="0"/>
          <w:lang w:val="en-IN" w:eastAsia="en-IN"/>
          <w14:ligatures w14:val="none"/>
        </w:rPr>
        <w:t>Describe the pipelines for transformations.</w:t>
      </w:r>
      <w:r w:rsidRPr="001967A8">
        <w:rPr>
          <w:rFonts w:ascii="Times New Roman" w:eastAsia="Times New Roman" w:hAnsi="Times New Roman" w:cs="Times New Roman"/>
          <w:i/>
          <w:iCs/>
          <w:kern w:val="0"/>
          <w:lang w:val="en-IN" w:eastAsia="en-IN"/>
          <w14:ligatures w14:val="none"/>
        </w:rPr>
        <w:br/>
        <w:t>Regarding numerical data:</w:t>
      </w:r>
      <w:r w:rsidRPr="001967A8">
        <w:rPr>
          <w:rFonts w:ascii="Times New Roman" w:eastAsia="Times New Roman" w:hAnsi="Times New Roman" w:cs="Times New Roman"/>
          <w:i/>
          <w:iCs/>
          <w:kern w:val="0"/>
          <w:lang w:val="en-IN" w:eastAsia="en-IN"/>
          <w14:ligatures w14:val="none"/>
        </w:rPr>
        <w:br/>
        <w:t>Choose columns with numbers.</w:t>
      </w:r>
      <w:r w:rsidRPr="001967A8">
        <w:rPr>
          <w:rFonts w:ascii="Times New Roman" w:eastAsia="Times New Roman" w:hAnsi="Times New Roman" w:cs="Times New Roman"/>
          <w:i/>
          <w:iCs/>
          <w:kern w:val="0"/>
          <w:lang w:val="en-IN" w:eastAsia="en-IN"/>
          <w14:ligatures w14:val="none"/>
        </w:rPr>
        <w:br/>
        <w:t xml:space="preserve">Utilize </w:t>
      </w:r>
      <w:proofErr w:type="spellStart"/>
      <w:r w:rsidRPr="001967A8">
        <w:rPr>
          <w:rFonts w:ascii="Times New Roman" w:eastAsia="Times New Roman" w:hAnsi="Times New Roman" w:cs="Times New Roman"/>
          <w:i/>
          <w:iCs/>
          <w:kern w:val="0"/>
          <w:lang w:val="en-IN" w:eastAsia="en-IN"/>
          <w14:ligatures w14:val="none"/>
        </w:rPr>
        <w:t>MinMaxScaler</w:t>
      </w:r>
      <w:proofErr w:type="spellEnd"/>
      <w:r w:rsidRPr="001967A8">
        <w:rPr>
          <w:rFonts w:ascii="Times New Roman" w:eastAsia="Times New Roman" w:hAnsi="Times New Roman" w:cs="Times New Roman"/>
          <w:i/>
          <w:iCs/>
          <w:kern w:val="0"/>
          <w:lang w:val="en-IN" w:eastAsia="en-IN"/>
          <w14:ligatures w14:val="none"/>
        </w:rPr>
        <w:br/>
        <w:t xml:space="preserve">Change to a </w:t>
      </w:r>
      <w:proofErr w:type="spellStart"/>
      <w:r w:rsidRPr="001967A8">
        <w:rPr>
          <w:rFonts w:ascii="Times New Roman" w:eastAsia="Times New Roman" w:hAnsi="Times New Roman" w:cs="Times New Roman"/>
          <w:i/>
          <w:iCs/>
          <w:kern w:val="0"/>
          <w:lang w:val="en-IN" w:eastAsia="en-IN"/>
          <w14:ligatures w14:val="none"/>
        </w:rPr>
        <w:t>DataFrame</w:t>
      </w:r>
      <w:proofErr w:type="spellEnd"/>
      <w:r w:rsidRPr="001967A8">
        <w:rPr>
          <w:rFonts w:ascii="Times New Roman" w:eastAsia="Times New Roman" w:hAnsi="Times New Roman" w:cs="Times New Roman"/>
          <w:i/>
          <w:iCs/>
          <w:kern w:val="0"/>
          <w:lang w:val="en-IN" w:eastAsia="en-IN"/>
          <w14:ligatures w14:val="none"/>
        </w:rPr>
        <w:br/>
        <w:t>Regarding category information:</w:t>
      </w:r>
      <w:r w:rsidRPr="001967A8">
        <w:rPr>
          <w:rFonts w:ascii="Times New Roman" w:eastAsia="Times New Roman" w:hAnsi="Times New Roman" w:cs="Times New Roman"/>
          <w:i/>
          <w:iCs/>
          <w:kern w:val="0"/>
          <w:lang w:val="en-IN" w:eastAsia="en-IN"/>
          <w14:ligatures w14:val="none"/>
        </w:rPr>
        <w:br/>
        <w:t>Choose columns with categories.</w:t>
      </w:r>
      <w:r w:rsidRPr="001967A8">
        <w:rPr>
          <w:rFonts w:ascii="Times New Roman" w:eastAsia="Times New Roman" w:hAnsi="Times New Roman" w:cs="Times New Roman"/>
          <w:i/>
          <w:iCs/>
          <w:kern w:val="0"/>
          <w:lang w:val="en-IN" w:eastAsia="en-IN"/>
          <w14:ligatures w14:val="none"/>
        </w:rPr>
        <w:br/>
        <w:t>Convert all columns but a few chosen ones to dummy variables.</w:t>
      </w:r>
      <w:r w:rsidRPr="001967A8">
        <w:rPr>
          <w:rFonts w:ascii="Times New Roman" w:eastAsia="Times New Roman" w:hAnsi="Times New Roman" w:cs="Times New Roman"/>
          <w:i/>
          <w:iCs/>
          <w:kern w:val="0"/>
          <w:lang w:val="en-IN" w:eastAsia="en-IN"/>
          <w14:ligatures w14:val="none"/>
        </w:rPr>
        <w:br/>
        <w:t>Combine categorized and converted numerical data.</w:t>
      </w:r>
      <w:r w:rsidRPr="001967A8">
        <w:rPr>
          <w:rFonts w:ascii="Times New Roman" w:eastAsia="Times New Roman" w:hAnsi="Times New Roman" w:cs="Times New Roman"/>
          <w:kern w:val="0"/>
          <w:lang w:val="en-IN" w:eastAsia="en-IN"/>
          <w14:ligatures w14:val="none"/>
        </w:rPr>
        <w:br/>
      </w:r>
      <w:r w:rsidRPr="001967A8">
        <w:rPr>
          <w:rFonts w:ascii="Times New Roman" w:eastAsia="Times New Roman" w:hAnsi="Times New Roman" w:cs="Times New Roman"/>
          <w:kern w:val="0"/>
          <w:lang w:val="en-IN" w:eastAsia="en-IN"/>
          <w14:ligatures w14:val="none"/>
        </w:rPr>
        <w:br/>
      </w:r>
      <w:r w:rsidRPr="001967A8">
        <w:rPr>
          <w:rFonts w:ascii="Times New Roman" w:eastAsia="Times New Roman" w:hAnsi="Times New Roman" w:cs="Times New Roman"/>
          <w:i/>
          <w:iCs/>
          <w:kern w:val="0"/>
          <w:lang w:val="en-IN" w:eastAsia="en-IN"/>
          <w14:ligatures w14:val="none"/>
        </w:rPr>
        <w:t>Divide the data into sets for testing and training.</w:t>
      </w:r>
      <w:r w:rsidRPr="001967A8">
        <w:rPr>
          <w:rFonts w:ascii="Times New Roman" w:eastAsia="Times New Roman" w:hAnsi="Times New Roman" w:cs="Times New Roman"/>
          <w:i/>
          <w:iCs/>
          <w:kern w:val="0"/>
          <w:lang w:val="en-IN" w:eastAsia="en-IN"/>
          <w14:ligatures w14:val="none"/>
        </w:rPr>
        <w:br/>
        <w:t>For every kind of model (Gradient Boosting, Random Forest, SVM)</w:t>
      </w:r>
      <w:r w:rsidRPr="001967A8">
        <w:rPr>
          <w:rFonts w:ascii="Times New Roman" w:eastAsia="Times New Roman" w:hAnsi="Times New Roman" w:cs="Times New Roman"/>
          <w:i/>
          <w:iCs/>
          <w:kern w:val="0"/>
          <w:lang w:val="en-IN" w:eastAsia="en-IN"/>
          <w14:ligatures w14:val="none"/>
        </w:rPr>
        <w:br/>
        <w:t>Use training data to train the model.</w:t>
      </w:r>
      <w:r w:rsidRPr="001967A8">
        <w:rPr>
          <w:rFonts w:ascii="Times New Roman" w:eastAsia="Times New Roman" w:hAnsi="Times New Roman" w:cs="Times New Roman"/>
          <w:i/>
          <w:iCs/>
          <w:kern w:val="0"/>
          <w:lang w:val="en-IN" w:eastAsia="en-IN"/>
          <w14:ligatures w14:val="none"/>
        </w:rPr>
        <w:br/>
        <w:t>Make a prediction based on test data</w:t>
      </w:r>
      <w:r w:rsidRPr="001967A8">
        <w:rPr>
          <w:rFonts w:ascii="Times New Roman" w:eastAsia="Times New Roman" w:hAnsi="Times New Roman" w:cs="Times New Roman"/>
          <w:i/>
          <w:iCs/>
          <w:kern w:val="0"/>
          <w:lang w:val="en-IN" w:eastAsia="en-IN"/>
          <w14:ligatures w14:val="none"/>
        </w:rPr>
        <w:br/>
        <w:t>Compute measures such as correctness.</w:t>
      </w:r>
      <w:r w:rsidRPr="001967A8">
        <w:rPr>
          <w:rFonts w:ascii="Times New Roman" w:eastAsia="Times New Roman" w:hAnsi="Times New Roman" w:cs="Times New Roman"/>
          <w:i/>
          <w:iCs/>
          <w:kern w:val="0"/>
          <w:lang w:val="en-IN" w:eastAsia="en-IN"/>
          <w14:ligatures w14:val="none"/>
        </w:rPr>
        <w:br/>
        <w:t>Print the findings and see the model accuracy comparison graph.</w:t>
      </w:r>
    </w:p>
    <w:p w14:paraId="34293358" w14:textId="77777777" w:rsidR="001967A8" w:rsidRDefault="001967A8" w:rsidP="00773F3F">
      <w:pPr>
        <w:rPr>
          <w:rFonts w:ascii="Times New Roman" w:eastAsia="Times New Roman" w:hAnsi="Times New Roman" w:cs="Times New Roman"/>
          <w:b/>
          <w:bCs/>
          <w:kern w:val="0"/>
          <w:lang w:val="en-IN" w:eastAsia="en-IN"/>
          <w14:ligatures w14:val="none"/>
        </w:rPr>
      </w:pPr>
    </w:p>
    <w:p w14:paraId="593586EC" w14:textId="77777777" w:rsidR="00784C44" w:rsidRDefault="001967A8" w:rsidP="00784C44">
      <w:pPr>
        <w:spacing w:after="0" w:line="240" w:lineRule="auto"/>
        <w:rPr>
          <w:rFonts w:ascii="Times New Roman" w:eastAsia="Times New Roman" w:hAnsi="Times New Roman" w:cs="Times New Roman"/>
          <w:i/>
          <w:iCs/>
          <w:kern w:val="0"/>
          <w:lang w:val="en-IN" w:eastAsia="en-IN"/>
          <w14:ligatures w14:val="none"/>
        </w:rPr>
      </w:pPr>
      <w:r w:rsidRPr="001967A8">
        <w:rPr>
          <w:rFonts w:ascii="Times New Roman" w:eastAsia="Times New Roman" w:hAnsi="Times New Roman" w:cs="Times New Roman"/>
          <w:i/>
          <w:iCs/>
          <w:kern w:val="0"/>
          <w:lang w:val="en-IN" w:eastAsia="en-IN"/>
          <w14:ligatures w14:val="none"/>
        </w:rPr>
        <w:t xml:space="preserve">Launch the GUI </w:t>
      </w:r>
      <w:r w:rsidRPr="001967A8">
        <w:rPr>
          <w:rFonts w:ascii="Times New Roman" w:eastAsia="Times New Roman" w:hAnsi="Times New Roman" w:cs="Times New Roman"/>
          <w:i/>
          <w:iCs/>
          <w:kern w:val="0"/>
          <w:lang w:val="en-IN" w:eastAsia="en-IN"/>
          <w14:ligatures w14:val="none"/>
        </w:rPr>
        <w:br/>
        <w:t xml:space="preserve">Define the function </w:t>
      </w:r>
      <w:proofErr w:type="spellStart"/>
      <w:r w:rsidRPr="001967A8">
        <w:rPr>
          <w:rFonts w:ascii="Times New Roman" w:eastAsia="Times New Roman" w:hAnsi="Times New Roman" w:cs="Times New Roman"/>
          <w:i/>
          <w:iCs/>
          <w:kern w:val="0"/>
          <w:lang w:val="en-IN" w:eastAsia="en-IN"/>
          <w14:ligatures w14:val="none"/>
        </w:rPr>
        <w:t>load_data</w:t>
      </w:r>
      <w:proofErr w:type="spellEnd"/>
      <w:r w:rsidRPr="001967A8">
        <w:rPr>
          <w:rFonts w:ascii="Times New Roman" w:eastAsia="Times New Roman" w:hAnsi="Times New Roman" w:cs="Times New Roman"/>
          <w:i/>
          <w:iCs/>
          <w:kern w:val="0"/>
          <w:lang w:val="en-IN" w:eastAsia="en-IN"/>
          <w14:ligatures w14:val="none"/>
        </w:rPr>
        <w:t xml:space="preserve">: </w:t>
      </w:r>
      <w:r w:rsidRPr="001967A8">
        <w:rPr>
          <w:rFonts w:ascii="Times New Roman" w:eastAsia="Times New Roman" w:hAnsi="Times New Roman" w:cs="Times New Roman"/>
          <w:i/>
          <w:iCs/>
          <w:kern w:val="0"/>
          <w:lang w:val="en-IN" w:eastAsia="en-IN"/>
          <w14:ligatures w14:val="none"/>
        </w:rPr>
        <w:br/>
        <w:t xml:space="preserve">Launch the file dialog and import the data. </w:t>
      </w:r>
      <w:r w:rsidRPr="001967A8">
        <w:rPr>
          <w:rFonts w:ascii="Times New Roman" w:eastAsia="Times New Roman" w:hAnsi="Times New Roman" w:cs="Times New Roman"/>
          <w:i/>
          <w:iCs/>
          <w:kern w:val="0"/>
          <w:lang w:val="en-IN" w:eastAsia="en-IN"/>
          <w14:ligatures w14:val="none"/>
        </w:rPr>
        <w:br/>
        <w:t xml:space="preserve">Define the function </w:t>
      </w:r>
      <w:proofErr w:type="spellStart"/>
      <w:r w:rsidRPr="001967A8">
        <w:rPr>
          <w:rFonts w:ascii="Times New Roman" w:eastAsia="Times New Roman" w:hAnsi="Times New Roman" w:cs="Times New Roman"/>
          <w:i/>
          <w:iCs/>
          <w:kern w:val="0"/>
          <w:lang w:val="en-IN" w:eastAsia="en-IN"/>
          <w14:ligatures w14:val="none"/>
        </w:rPr>
        <w:t>preprocess_data</w:t>
      </w:r>
      <w:proofErr w:type="spellEnd"/>
      <w:r w:rsidRPr="001967A8">
        <w:rPr>
          <w:rFonts w:ascii="Times New Roman" w:eastAsia="Times New Roman" w:hAnsi="Times New Roman" w:cs="Times New Roman"/>
          <w:i/>
          <w:iCs/>
          <w:kern w:val="0"/>
          <w:lang w:val="en-IN" w:eastAsia="en-IN"/>
          <w14:ligatures w14:val="none"/>
        </w:rPr>
        <w:t xml:space="preserve">: </w:t>
      </w:r>
      <w:r w:rsidRPr="001967A8">
        <w:rPr>
          <w:rFonts w:ascii="Times New Roman" w:eastAsia="Times New Roman" w:hAnsi="Times New Roman" w:cs="Times New Roman"/>
          <w:i/>
          <w:iCs/>
          <w:kern w:val="0"/>
          <w:lang w:val="en-IN" w:eastAsia="en-IN"/>
          <w14:ligatures w14:val="none"/>
        </w:rPr>
        <w:br/>
        <w:t xml:space="preserve">Use one-hot encoding for variables that are categorical. </w:t>
      </w:r>
      <w:r w:rsidRPr="001967A8">
        <w:rPr>
          <w:rFonts w:ascii="Times New Roman" w:eastAsia="Times New Roman" w:hAnsi="Times New Roman" w:cs="Times New Roman"/>
          <w:i/>
          <w:iCs/>
          <w:kern w:val="0"/>
          <w:lang w:val="en-IN" w:eastAsia="en-IN"/>
          <w14:ligatures w14:val="none"/>
        </w:rPr>
        <w:br/>
        <w:t xml:space="preserve">Define the </w:t>
      </w:r>
      <w:proofErr w:type="spellStart"/>
      <w:r w:rsidRPr="001967A8">
        <w:rPr>
          <w:rFonts w:ascii="Times New Roman" w:eastAsia="Times New Roman" w:hAnsi="Times New Roman" w:cs="Times New Roman"/>
          <w:i/>
          <w:iCs/>
          <w:kern w:val="0"/>
          <w:lang w:val="en-IN" w:eastAsia="en-IN"/>
          <w14:ligatures w14:val="none"/>
        </w:rPr>
        <w:t>train_model</w:t>
      </w:r>
      <w:proofErr w:type="spellEnd"/>
      <w:r w:rsidRPr="001967A8">
        <w:rPr>
          <w:rFonts w:ascii="Times New Roman" w:eastAsia="Times New Roman" w:hAnsi="Times New Roman" w:cs="Times New Roman"/>
          <w:i/>
          <w:iCs/>
          <w:kern w:val="0"/>
          <w:lang w:val="en-IN" w:eastAsia="en-IN"/>
          <w14:ligatures w14:val="none"/>
        </w:rPr>
        <w:t xml:space="preserve"> function as follows: divide data, train the model, and generate an accuracy report. </w:t>
      </w:r>
      <w:r w:rsidRPr="001967A8">
        <w:rPr>
          <w:rFonts w:ascii="Times New Roman" w:eastAsia="Times New Roman" w:hAnsi="Times New Roman" w:cs="Times New Roman"/>
          <w:i/>
          <w:iCs/>
          <w:kern w:val="0"/>
          <w:lang w:val="en-IN" w:eastAsia="en-IN"/>
          <w14:ligatures w14:val="none"/>
        </w:rPr>
        <w:br/>
        <w:t xml:space="preserve">Define the function </w:t>
      </w:r>
      <w:proofErr w:type="spellStart"/>
      <w:r w:rsidRPr="001967A8">
        <w:rPr>
          <w:rFonts w:ascii="Times New Roman" w:eastAsia="Times New Roman" w:hAnsi="Times New Roman" w:cs="Times New Roman"/>
          <w:i/>
          <w:iCs/>
          <w:kern w:val="0"/>
          <w:lang w:val="en-IN" w:eastAsia="en-IN"/>
          <w14:ligatures w14:val="none"/>
        </w:rPr>
        <w:t>analyze_data</w:t>
      </w:r>
      <w:proofErr w:type="spellEnd"/>
      <w:r w:rsidRPr="001967A8">
        <w:rPr>
          <w:rFonts w:ascii="Times New Roman" w:eastAsia="Times New Roman" w:hAnsi="Times New Roman" w:cs="Times New Roman"/>
          <w:i/>
          <w:iCs/>
          <w:kern w:val="0"/>
          <w:lang w:val="en-IN" w:eastAsia="en-IN"/>
          <w14:ligatures w14:val="none"/>
        </w:rPr>
        <w:t xml:space="preserve"> as follows: load and preprocess data </w:t>
      </w:r>
      <w:r w:rsidRPr="001967A8">
        <w:rPr>
          <w:rFonts w:ascii="Times New Roman" w:eastAsia="Times New Roman" w:hAnsi="Times New Roman" w:cs="Times New Roman"/>
          <w:i/>
          <w:iCs/>
          <w:kern w:val="0"/>
          <w:lang w:val="en-IN" w:eastAsia="en-IN"/>
          <w14:ligatures w14:val="none"/>
        </w:rPr>
        <w:br/>
        <w:t xml:space="preserve">Train the model and show the outcomes </w:t>
      </w:r>
      <w:r w:rsidRPr="001967A8">
        <w:rPr>
          <w:rFonts w:ascii="Times New Roman" w:eastAsia="Times New Roman" w:hAnsi="Times New Roman" w:cs="Times New Roman"/>
          <w:i/>
          <w:iCs/>
          <w:kern w:val="0"/>
          <w:lang w:val="en-IN" w:eastAsia="en-IN"/>
          <w14:ligatures w14:val="none"/>
        </w:rPr>
        <w:br/>
        <w:t xml:space="preserve">Configure the GUI's buttons and interactive </w:t>
      </w:r>
      <w:proofErr w:type="spellStart"/>
      <w:r w:rsidRPr="001967A8">
        <w:rPr>
          <w:rFonts w:ascii="Times New Roman" w:eastAsia="Times New Roman" w:hAnsi="Times New Roman" w:cs="Times New Roman"/>
          <w:i/>
          <w:iCs/>
          <w:kern w:val="0"/>
          <w:lang w:val="en-IN" w:eastAsia="en-IN"/>
          <w14:ligatures w14:val="none"/>
        </w:rPr>
        <w:t>labeling</w:t>
      </w:r>
      <w:proofErr w:type="spellEnd"/>
      <w:r w:rsidRPr="001967A8">
        <w:rPr>
          <w:rFonts w:ascii="Times New Roman" w:eastAsia="Times New Roman" w:hAnsi="Times New Roman" w:cs="Times New Roman"/>
          <w:i/>
          <w:iCs/>
          <w:kern w:val="0"/>
          <w:lang w:val="en-IN" w:eastAsia="en-IN"/>
          <w14:ligatures w14:val="none"/>
        </w:rPr>
        <w:t xml:space="preserve">. </w:t>
      </w:r>
      <w:r w:rsidRPr="001967A8">
        <w:rPr>
          <w:rFonts w:ascii="Times New Roman" w:eastAsia="Times New Roman" w:hAnsi="Times New Roman" w:cs="Times New Roman"/>
          <w:i/>
          <w:iCs/>
          <w:kern w:val="0"/>
          <w:lang w:val="en-IN" w:eastAsia="en-IN"/>
          <w14:ligatures w14:val="none"/>
        </w:rPr>
        <w:br/>
        <w:t xml:space="preserve">Launch the GUI </w:t>
      </w:r>
      <w:proofErr w:type="spellStart"/>
      <w:r w:rsidRPr="001967A8">
        <w:rPr>
          <w:rFonts w:ascii="Times New Roman" w:eastAsia="Times New Roman" w:hAnsi="Times New Roman" w:cs="Times New Roman"/>
          <w:i/>
          <w:iCs/>
          <w:kern w:val="0"/>
          <w:lang w:val="en-IN" w:eastAsia="en-IN"/>
          <w14:ligatures w14:val="none"/>
        </w:rPr>
        <w:t>loopLaunch</w:t>
      </w:r>
      <w:proofErr w:type="spellEnd"/>
      <w:r w:rsidRPr="001967A8">
        <w:rPr>
          <w:rFonts w:ascii="Times New Roman" w:eastAsia="Times New Roman" w:hAnsi="Times New Roman" w:cs="Times New Roman"/>
          <w:i/>
          <w:iCs/>
          <w:kern w:val="0"/>
          <w:lang w:val="en-IN" w:eastAsia="en-IN"/>
          <w14:ligatures w14:val="none"/>
        </w:rPr>
        <w:t xml:space="preserve"> the GUI</w:t>
      </w:r>
      <w:r w:rsidRPr="001967A8">
        <w:rPr>
          <w:rFonts w:ascii="Times New Roman" w:eastAsia="Times New Roman" w:hAnsi="Times New Roman" w:cs="Times New Roman"/>
          <w:i/>
          <w:iCs/>
          <w:kern w:val="0"/>
          <w:lang w:val="en-IN" w:eastAsia="en-IN"/>
          <w14:ligatures w14:val="none"/>
        </w:rPr>
        <w:br/>
        <w:t xml:space="preserve">Define the function </w:t>
      </w:r>
      <w:proofErr w:type="spellStart"/>
      <w:r w:rsidRPr="001967A8">
        <w:rPr>
          <w:rFonts w:ascii="Times New Roman" w:eastAsia="Times New Roman" w:hAnsi="Times New Roman" w:cs="Times New Roman"/>
          <w:i/>
          <w:iCs/>
          <w:kern w:val="0"/>
          <w:lang w:val="en-IN" w:eastAsia="en-IN"/>
          <w14:ligatures w14:val="none"/>
        </w:rPr>
        <w:t>load_data</w:t>
      </w:r>
      <w:proofErr w:type="spellEnd"/>
      <w:r w:rsidRPr="001967A8">
        <w:rPr>
          <w:rFonts w:ascii="Times New Roman" w:eastAsia="Times New Roman" w:hAnsi="Times New Roman" w:cs="Times New Roman"/>
          <w:i/>
          <w:iCs/>
          <w:kern w:val="0"/>
          <w:lang w:val="en-IN" w:eastAsia="en-IN"/>
          <w14:ligatures w14:val="none"/>
        </w:rPr>
        <w:t>:</w:t>
      </w:r>
      <w:r w:rsidRPr="001967A8">
        <w:rPr>
          <w:rFonts w:ascii="Times New Roman" w:eastAsia="Times New Roman" w:hAnsi="Times New Roman" w:cs="Times New Roman"/>
          <w:i/>
          <w:iCs/>
          <w:kern w:val="0"/>
          <w:lang w:val="en-IN" w:eastAsia="en-IN"/>
          <w14:ligatures w14:val="none"/>
        </w:rPr>
        <w:br/>
        <w:t>Launch the file dialog and import the data.</w:t>
      </w:r>
      <w:r w:rsidRPr="001967A8">
        <w:rPr>
          <w:rFonts w:ascii="Times New Roman" w:eastAsia="Times New Roman" w:hAnsi="Times New Roman" w:cs="Times New Roman"/>
          <w:i/>
          <w:iCs/>
          <w:kern w:val="0"/>
          <w:lang w:val="en-IN" w:eastAsia="en-IN"/>
          <w14:ligatures w14:val="none"/>
        </w:rPr>
        <w:br/>
        <w:t xml:space="preserve">Define the function </w:t>
      </w:r>
      <w:proofErr w:type="spellStart"/>
      <w:r w:rsidRPr="001967A8">
        <w:rPr>
          <w:rFonts w:ascii="Times New Roman" w:eastAsia="Times New Roman" w:hAnsi="Times New Roman" w:cs="Times New Roman"/>
          <w:i/>
          <w:iCs/>
          <w:kern w:val="0"/>
          <w:lang w:val="en-IN" w:eastAsia="en-IN"/>
          <w14:ligatures w14:val="none"/>
        </w:rPr>
        <w:t>preprocess_data</w:t>
      </w:r>
      <w:proofErr w:type="spellEnd"/>
      <w:r w:rsidRPr="001967A8">
        <w:rPr>
          <w:rFonts w:ascii="Times New Roman" w:eastAsia="Times New Roman" w:hAnsi="Times New Roman" w:cs="Times New Roman"/>
          <w:i/>
          <w:iCs/>
          <w:kern w:val="0"/>
          <w:lang w:val="en-IN" w:eastAsia="en-IN"/>
          <w14:ligatures w14:val="none"/>
        </w:rPr>
        <w:t>:</w:t>
      </w:r>
      <w:r w:rsidRPr="001967A8">
        <w:rPr>
          <w:rFonts w:ascii="Times New Roman" w:eastAsia="Times New Roman" w:hAnsi="Times New Roman" w:cs="Times New Roman"/>
          <w:i/>
          <w:iCs/>
          <w:kern w:val="0"/>
          <w:lang w:val="en-IN" w:eastAsia="en-IN"/>
          <w14:ligatures w14:val="none"/>
        </w:rPr>
        <w:br/>
        <w:t>Use one-hot encoding for variables that are categorical.</w:t>
      </w:r>
      <w:r w:rsidRPr="001967A8">
        <w:rPr>
          <w:rFonts w:ascii="Times New Roman" w:eastAsia="Times New Roman" w:hAnsi="Times New Roman" w:cs="Times New Roman"/>
          <w:i/>
          <w:iCs/>
          <w:kern w:val="0"/>
          <w:lang w:val="en-IN" w:eastAsia="en-IN"/>
          <w14:ligatures w14:val="none"/>
        </w:rPr>
        <w:br/>
      </w:r>
      <w:proofErr w:type="spellStart"/>
      <w:r w:rsidRPr="001967A8">
        <w:rPr>
          <w:rFonts w:ascii="Times New Roman" w:eastAsia="Times New Roman" w:hAnsi="Times New Roman" w:cs="Times New Roman"/>
          <w:i/>
          <w:iCs/>
          <w:kern w:val="0"/>
          <w:lang w:val="en-IN" w:eastAsia="en-IN"/>
          <w14:ligatures w14:val="none"/>
        </w:rPr>
        <w:lastRenderedPageBreak/>
        <w:t>Train_model</w:t>
      </w:r>
      <w:proofErr w:type="spellEnd"/>
      <w:r w:rsidRPr="001967A8">
        <w:rPr>
          <w:rFonts w:ascii="Times New Roman" w:eastAsia="Times New Roman" w:hAnsi="Times New Roman" w:cs="Times New Roman"/>
          <w:i/>
          <w:iCs/>
          <w:kern w:val="0"/>
          <w:lang w:val="en-IN" w:eastAsia="en-IN"/>
          <w14:ligatures w14:val="none"/>
        </w:rPr>
        <w:t xml:space="preserve"> function definition:</w:t>
      </w:r>
      <w:r w:rsidRPr="001967A8">
        <w:rPr>
          <w:rFonts w:ascii="Times New Roman" w:eastAsia="Times New Roman" w:hAnsi="Times New Roman" w:cs="Times New Roman"/>
          <w:i/>
          <w:iCs/>
          <w:kern w:val="0"/>
          <w:lang w:val="en-IN" w:eastAsia="en-IN"/>
          <w14:ligatures w14:val="none"/>
        </w:rPr>
        <w:br/>
        <w:t>Divide the data, train the model, and provide an accurate report.</w:t>
      </w:r>
      <w:r w:rsidRPr="001967A8">
        <w:rPr>
          <w:rFonts w:ascii="Times New Roman" w:eastAsia="Times New Roman" w:hAnsi="Times New Roman" w:cs="Times New Roman"/>
          <w:i/>
          <w:iCs/>
          <w:kern w:val="0"/>
          <w:lang w:val="en-IN" w:eastAsia="en-IN"/>
          <w14:ligatures w14:val="none"/>
        </w:rPr>
        <w:br/>
        <w:t xml:space="preserve">Define the function </w:t>
      </w:r>
      <w:proofErr w:type="spellStart"/>
      <w:r w:rsidRPr="001967A8">
        <w:rPr>
          <w:rFonts w:ascii="Times New Roman" w:eastAsia="Times New Roman" w:hAnsi="Times New Roman" w:cs="Times New Roman"/>
          <w:i/>
          <w:iCs/>
          <w:kern w:val="0"/>
          <w:lang w:val="en-IN" w:eastAsia="en-IN"/>
          <w14:ligatures w14:val="none"/>
        </w:rPr>
        <w:t>analyze_data</w:t>
      </w:r>
      <w:proofErr w:type="spellEnd"/>
      <w:r w:rsidRPr="001967A8">
        <w:rPr>
          <w:rFonts w:ascii="Times New Roman" w:eastAsia="Times New Roman" w:hAnsi="Times New Roman" w:cs="Times New Roman"/>
          <w:i/>
          <w:iCs/>
          <w:kern w:val="0"/>
          <w:lang w:val="en-IN" w:eastAsia="en-IN"/>
          <w14:ligatures w14:val="none"/>
        </w:rPr>
        <w:t xml:space="preserve"> as follows: load and preprocess data</w:t>
      </w:r>
      <w:r w:rsidRPr="001967A8">
        <w:rPr>
          <w:rFonts w:ascii="Times New Roman" w:eastAsia="Times New Roman" w:hAnsi="Times New Roman" w:cs="Times New Roman"/>
          <w:i/>
          <w:iCs/>
          <w:kern w:val="0"/>
          <w:lang w:val="en-IN" w:eastAsia="en-IN"/>
          <w14:ligatures w14:val="none"/>
        </w:rPr>
        <w:br/>
        <w:t>Train the model and show the outcomes</w:t>
      </w:r>
      <w:r w:rsidRPr="001967A8">
        <w:rPr>
          <w:rFonts w:ascii="Times New Roman" w:eastAsia="Times New Roman" w:hAnsi="Times New Roman" w:cs="Times New Roman"/>
          <w:i/>
          <w:iCs/>
          <w:kern w:val="0"/>
          <w:lang w:val="en-IN" w:eastAsia="en-IN"/>
          <w14:ligatures w14:val="none"/>
        </w:rPr>
        <w:br/>
        <w:t xml:space="preserve">Configure the GUI's buttons and interactive </w:t>
      </w:r>
      <w:proofErr w:type="spellStart"/>
      <w:r w:rsidRPr="001967A8">
        <w:rPr>
          <w:rFonts w:ascii="Times New Roman" w:eastAsia="Times New Roman" w:hAnsi="Times New Roman" w:cs="Times New Roman"/>
          <w:i/>
          <w:iCs/>
          <w:kern w:val="0"/>
          <w:lang w:val="en-IN" w:eastAsia="en-IN"/>
          <w14:ligatures w14:val="none"/>
        </w:rPr>
        <w:t>labeling</w:t>
      </w:r>
      <w:proofErr w:type="spellEnd"/>
      <w:r w:rsidRPr="001967A8">
        <w:rPr>
          <w:rFonts w:ascii="Times New Roman" w:eastAsia="Times New Roman" w:hAnsi="Times New Roman" w:cs="Times New Roman"/>
          <w:i/>
          <w:iCs/>
          <w:kern w:val="0"/>
          <w:lang w:val="en-IN" w:eastAsia="en-IN"/>
          <w14:ligatures w14:val="none"/>
        </w:rPr>
        <w:t>.</w:t>
      </w:r>
      <w:r w:rsidRPr="001967A8">
        <w:rPr>
          <w:rFonts w:ascii="Times New Roman" w:eastAsia="Times New Roman" w:hAnsi="Times New Roman" w:cs="Times New Roman"/>
          <w:i/>
          <w:iCs/>
          <w:kern w:val="0"/>
          <w:lang w:val="en-IN" w:eastAsia="en-IN"/>
          <w14:ligatures w14:val="none"/>
        </w:rPr>
        <w:br/>
        <w:t>Launch the GUI loop</w:t>
      </w:r>
    </w:p>
    <w:p w14:paraId="6CF2F7C3" w14:textId="77777777" w:rsidR="00784C44" w:rsidRDefault="00784C44" w:rsidP="00784C44">
      <w:pPr>
        <w:spacing w:after="0" w:line="240" w:lineRule="auto"/>
        <w:rPr>
          <w:rFonts w:ascii="Times New Roman" w:eastAsia="Times New Roman" w:hAnsi="Times New Roman" w:cs="Times New Roman"/>
          <w:i/>
          <w:iCs/>
          <w:kern w:val="0"/>
          <w:lang w:val="en-IN" w:eastAsia="en-IN"/>
          <w14:ligatures w14:val="none"/>
        </w:rPr>
      </w:pPr>
    </w:p>
    <w:p w14:paraId="66711870" w14:textId="51441493" w:rsidR="00784C44" w:rsidRPr="00A15465" w:rsidRDefault="00784C44" w:rsidP="00784C44">
      <w:pPr>
        <w:spacing w:after="0" w:line="240" w:lineRule="auto"/>
        <w:rPr>
          <w:rFonts w:ascii="Times New Roman" w:eastAsia="Times New Roman" w:hAnsi="Times New Roman" w:cs="Times New Roman"/>
          <w:b/>
          <w:bCs/>
          <w:kern w:val="0"/>
          <w:sz w:val="28"/>
          <w:szCs w:val="28"/>
          <w:lang w:val="en-IN" w:eastAsia="en-IN"/>
          <w14:ligatures w14:val="none"/>
        </w:rPr>
      </w:pPr>
      <w:r w:rsidRPr="00A15465">
        <w:rPr>
          <w:rFonts w:ascii="Times New Roman" w:eastAsia="Times New Roman" w:hAnsi="Times New Roman" w:cs="Times New Roman"/>
          <w:b/>
          <w:bCs/>
          <w:kern w:val="0"/>
          <w:sz w:val="28"/>
          <w:szCs w:val="28"/>
          <w:lang w:val="en-IN" w:eastAsia="en-IN"/>
          <w14:ligatures w14:val="none"/>
        </w:rPr>
        <w:t>VI. Visual Applications</w:t>
      </w:r>
    </w:p>
    <w:p w14:paraId="395D5901" w14:textId="77777777" w:rsidR="00784C44" w:rsidRDefault="00784C44" w:rsidP="00784C44">
      <w:pPr>
        <w:spacing w:after="0" w:line="240" w:lineRule="auto"/>
        <w:rPr>
          <w:rFonts w:ascii="Times New Roman" w:eastAsia="Times New Roman" w:hAnsi="Times New Roman" w:cs="Times New Roman"/>
          <w:b/>
          <w:bCs/>
          <w:kern w:val="0"/>
          <w:lang w:val="en-IN" w:eastAsia="en-IN"/>
          <w14:ligatures w14:val="none"/>
        </w:rPr>
      </w:pPr>
    </w:p>
    <w:p w14:paraId="2FA5E933" w14:textId="5917EF9F" w:rsidR="00240AF3" w:rsidRDefault="00784C44" w:rsidP="00784C44">
      <w:pPr>
        <w:spacing w:after="0" w:line="240" w:lineRule="auto"/>
        <w:rPr>
          <w:rFonts w:ascii="Times New Roman" w:eastAsia="Times New Roman" w:hAnsi="Times New Roman" w:cs="Times New Roman"/>
          <w:kern w:val="0"/>
          <w:lang w:val="en-IN" w:eastAsia="en-IN"/>
          <w14:ligatures w14:val="none"/>
        </w:rPr>
      </w:pPr>
      <w:r w:rsidRPr="00240AF3">
        <w:rPr>
          <w:rFonts w:ascii="Times New Roman" w:eastAsia="Times New Roman" w:hAnsi="Times New Roman" w:cs="Times New Roman"/>
          <w:b/>
          <w:bCs/>
          <w:kern w:val="0"/>
          <w:lang w:val="en-IN" w:eastAsia="en-IN"/>
          <w14:ligatures w14:val="none"/>
        </w:rPr>
        <w:t>GUI design</w:t>
      </w:r>
      <w:r w:rsidRPr="00784C44">
        <w:rPr>
          <w:rFonts w:ascii="Times New Roman" w:eastAsia="Times New Roman" w:hAnsi="Times New Roman" w:cs="Times New Roman"/>
          <w:kern w:val="0"/>
          <w:lang w:val="en-IN" w:eastAsia="en-IN"/>
          <w14:ligatures w14:val="none"/>
        </w:rPr>
        <w:cr/>
      </w:r>
      <w:r w:rsidR="00522EA9" w:rsidRPr="00522EA9">
        <w:rPr>
          <w:rFonts w:ascii="Times New Roman" w:eastAsia="Times New Roman" w:hAnsi="Times New Roman" w:cs="Times New Roman"/>
          <w:kern w:val="0"/>
          <w:lang w:val="en-IN" w:eastAsia="en-IN"/>
          <w14:ligatures w14:val="none"/>
        </w:rPr>
        <w:drawing>
          <wp:inline distT="0" distB="0" distL="0" distR="0" wp14:anchorId="06509582" wp14:editId="3555FA60">
            <wp:extent cx="5943600" cy="5019675"/>
            <wp:effectExtent l="0" t="0" r="0" b="9525"/>
            <wp:docPr id="8388096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09604" name="Picture 1" descr="A screen shot of a computer code&#10;&#10;Description automatically generated"/>
                    <pic:cNvPicPr/>
                  </pic:nvPicPr>
                  <pic:blipFill>
                    <a:blip r:embed="rId20"/>
                    <a:stretch>
                      <a:fillRect/>
                    </a:stretch>
                  </pic:blipFill>
                  <pic:spPr>
                    <a:xfrm>
                      <a:off x="0" y="0"/>
                      <a:ext cx="5943600" cy="5019675"/>
                    </a:xfrm>
                    <a:prstGeom prst="rect">
                      <a:avLst/>
                    </a:prstGeom>
                  </pic:spPr>
                </pic:pic>
              </a:graphicData>
            </a:graphic>
          </wp:inline>
        </w:drawing>
      </w:r>
    </w:p>
    <w:p w14:paraId="5DCC2260" w14:textId="77777777" w:rsidR="00522EA9" w:rsidRDefault="00522EA9" w:rsidP="00784C44">
      <w:pPr>
        <w:spacing w:after="0" w:line="240" w:lineRule="auto"/>
        <w:rPr>
          <w:rFonts w:ascii="Times New Roman" w:eastAsia="Times New Roman" w:hAnsi="Times New Roman" w:cs="Times New Roman"/>
          <w:kern w:val="0"/>
          <w:lang w:val="en-IN" w:eastAsia="en-IN"/>
          <w14:ligatures w14:val="none"/>
        </w:rPr>
      </w:pPr>
    </w:p>
    <w:p w14:paraId="35D14CC5" w14:textId="5EAA743E" w:rsidR="00522EA9" w:rsidRPr="00522EA9" w:rsidRDefault="00522EA9" w:rsidP="00522EA9">
      <w:pPr>
        <w:spacing w:after="0" w:line="240" w:lineRule="auto"/>
        <w:rPr>
          <w:rFonts w:ascii="Times New Roman" w:eastAsia="Times New Roman" w:hAnsi="Times New Roman" w:cs="Times New Roman"/>
          <w:kern w:val="0"/>
          <w:lang w:eastAsia="en-IN"/>
          <w14:ligatures w14:val="none"/>
        </w:rPr>
      </w:pPr>
      <w:r w:rsidRPr="00522EA9">
        <w:rPr>
          <w:rFonts w:ascii="Times New Roman" w:eastAsia="Times New Roman" w:hAnsi="Times New Roman" w:cs="Times New Roman"/>
          <w:kern w:val="0"/>
          <w:lang w:eastAsia="en-IN"/>
          <w14:ligatures w14:val="none"/>
        </w:rPr>
        <w:t>The script allows users to analyze income data to understand how demographic and employment-related factors influence an individual's income level, particularly whether it exceeds $50,000 per year or not. Let's break down how each part of the script relates to the question:</w:t>
      </w:r>
    </w:p>
    <w:p w14:paraId="397AFACF" w14:textId="77777777" w:rsidR="00522EA9" w:rsidRPr="00522EA9" w:rsidRDefault="00522EA9" w:rsidP="00522EA9">
      <w:pPr>
        <w:spacing w:after="0" w:line="240" w:lineRule="auto"/>
        <w:rPr>
          <w:rFonts w:ascii="Times New Roman" w:eastAsia="Times New Roman" w:hAnsi="Times New Roman" w:cs="Times New Roman"/>
          <w:kern w:val="0"/>
          <w:lang w:eastAsia="en-IN"/>
          <w14:ligatures w14:val="none"/>
        </w:rPr>
      </w:pPr>
    </w:p>
    <w:p w14:paraId="3DF4977D" w14:textId="77777777" w:rsidR="00522EA9" w:rsidRPr="00522EA9" w:rsidRDefault="00522EA9" w:rsidP="00522EA9">
      <w:pPr>
        <w:spacing w:after="0" w:line="240" w:lineRule="auto"/>
        <w:rPr>
          <w:rFonts w:ascii="Times New Roman" w:eastAsia="Times New Roman" w:hAnsi="Times New Roman" w:cs="Times New Roman"/>
          <w:kern w:val="0"/>
          <w:lang w:eastAsia="en-IN"/>
          <w14:ligatures w14:val="none"/>
        </w:rPr>
      </w:pPr>
      <w:r w:rsidRPr="00522EA9">
        <w:rPr>
          <w:rFonts w:ascii="Times New Roman" w:eastAsia="Times New Roman" w:hAnsi="Times New Roman" w:cs="Times New Roman"/>
          <w:b/>
          <w:bCs/>
          <w:kern w:val="0"/>
          <w:lang w:eastAsia="en-IN"/>
          <w14:ligatures w14:val="none"/>
        </w:rPr>
        <w:t>Loading Data:</w:t>
      </w:r>
      <w:r w:rsidRPr="00522EA9">
        <w:rPr>
          <w:rFonts w:ascii="Times New Roman" w:eastAsia="Times New Roman" w:hAnsi="Times New Roman" w:cs="Times New Roman"/>
          <w:kern w:val="0"/>
          <w:lang w:eastAsia="en-IN"/>
          <w14:ligatures w14:val="none"/>
        </w:rPr>
        <w:t xml:space="preserve"> The </w:t>
      </w:r>
      <w:proofErr w:type="spellStart"/>
      <w:r w:rsidRPr="00522EA9">
        <w:rPr>
          <w:rFonts w:ascii="Times New Roman" w:eastAsia="Times New Roman" w:hAnsi="Times New Roman" w:cs="Times New Roman"/>
          <w:kern w:val="0"/>
          <w:lang w:eastAsia="en-IN"/>
          <w14:ligatures w14:val="none"/>
        </w:rPr>
        <w:t>load_data</w:t>
      </w:r>
      <w:proofErr w:type="spellEnd"/>
      <w:r w:rsidRPr="00522EA9">
        <w:rPr>
          <w:rFonts w:ascii="Times New Roman" w:eastAsia="Times New Roman" w:hAnsi="Times New Roman" w:cs="Times New Roman"/>
          <w:kern w:val="0"/>
          <w:lang w:eastAsia="en-IN"/>
          <w14:ligatures w14:val="none"/>
        </w:rPr>
        <w:t xml:space="preserve"> function enables users to load income data from a CSV file. This data likely contains various demographic and employment-related features such as age, </w:t>
      </w:r>
      <w:r w:rsidRPr="00522EA9">
        <w:rPr>
          <w:rFonts w:ascii="Times New Roman" w:eastAsia="Times New Roman" w:hAnsi="Times New Roman" w:cs="Times New Roman"/>
          <w:kern w:val="0"/>
          <w:lang w:eastAsia="en-IN"/>
          <w14:ligatures w14:val="none"/>
        </w:rPr>
        <w:lastRenderedPageBreak/>
        <w:t>education level, occupation, marital status, etc. These features are essential for understanding income levels.</w:t>
      </w:r>
    </w:p>
    <w:p w14:paraId="6B646A67" w14:textId="77777777" w:rsidR="00522EA9" w:rsidRPr="00522EA9" w:rsidRDefault="00522EA9" w:rsidP="00522EA9">
      <w:pPr>
        <w:spacing w:after="0" w:line="240" w:lineRule="auto"/>
        <w:rPr>
          <w:rFonts w:ascii="Times New Roman" w:eastAsia="Times New Roman" w:hAnsi="Times New Roman" w:cs="Times New Roman"/>
          <w:kern w:val="0"/>
          <w:lang w:eastAsia="en-IN"/>
          <w14:ligatures w14:val="none"/>
        </w:rPr>
      </w:pPr>
      <w:r w:rsidRPr="00522EA9">
        <w:rPr>
          <w:rFonts w:ascii="Times New Roman" w:eastAsia="Times New Roman" w:hAnsi="Times New Roman" w:cs="Times New Roman"/>
          <w:b/>
          <w:bCs/>
          <w:kern w:val="0"/>
          <w:lang w:eastAsia="en-IN"/>
          <w14:ligatures w14:val="none"/>
        </w:rPr>
        <w:t>Preprocessing Data:</w:t>
      </w:r>
      <w:r w:rsidRPr="00522EA9">
        <w:rPr>
          <w:rFonts w:ascii="Times New Roman" w:eastAsia="Times New Roman" w:hAnsi="Times New Roman" w:cs="Times New Roman"/>
          <w:kern w:val="0"/>
          <w:lang w:eastAsia="en-IN"/>
          <w14:ligatures w14:val="none"/>
        </w:rPr>
        <w:t xml:space="preserve"> The </w:t>
      </w:r>
      <w:proofErr w:type="spellStart"/>
      <w:r w:rsidRPr="00522EA9">
        <w:rPr>
          <w:rFonts w:ascii="Times New Roman" w:eastAsia="Times New Roman" w:hAnsi="Times New Roman" w:cs="Times New Roman"/>
          <w:kern w:val="0"/>
          <w:lang w:eastAsia="en-IN"/>
          <w14:ligatures w14:val="none"/>
        </w:rPr>
        <w:t>preprocess_data</w:t>
      </w:r>
      <w:proofErr w:type="spellEnd"/>
      <w:r w:rsidRPr="00522EA9">
        <w:rPr>
          <w:rFonts w:ascii="Times New Roman" w:eastAsia="Times New Roman" w:hAnsi="Times New Roman" w:cs="Times New Roman"/>
          <w:kern w:val="0"/>
          <w:lang w:eastAsia="en-IN"/>
          <w14:ligatures w14:val="none"/>
        </w:rPr>
        <w:t xml:space="preserve"> function converts categorical features into numerical ones using one-hot encoding. This preprocessing step is crucial for preparing the data for machine learning algorithms like Gradient Boosting Classifier.</w:t>
      </w:r>
    </w:p>
    <w:p w14:paraId="0652E303" w14:textId="77777777" w:rsidR="00522EA9" w:rsidRPr="00522EA9" w:rsidRDefault="00522EA9" w:rsidP="00522EA9">
      <w:pPr>
        <w:spacing w:after="0" w:line="240" w:lineRule="auto"/>
        <w:rPr>
          <w:rFonts w:ascii="Times New Roman" w:eastAsia="Times New Roman" w:hAnsi="Times New Roman" w:cs="Times New Roman"/>
          <w:kern w:val="0"/>
          <w:lang w:eastAsia="en-IN"/>
          <w14:ligatures w14:val="none"/>
        </w:rPr>
      </w:pPr>
      <w:r w:rsidRPr="00522EA9">
        <w:rPr>
          <w:rFonts w:ascii="Times New Roman" w:eastAsia="Times New Roman" w:hAnsi="Times New Roman" w:cs="Times New Roman"/>
          <w:b/>
          <w:bCs/>
          <w:kern w:val="0"/>
          <w:lang w:eastAsia="en-IN"/>
          <w14:ligatures w14:val="none"/>
        </w:rPr>
        <w:t>Training the Model:</w:t>
      </w:r>
      <w:r w:rsidRPr="00522EA9">
        <w:rPr>
          <w:rFonts w:ascii="Times New Roman" w:eastAsia="Times New Roman" w:hAnsi="Times New Roman" w:cs="Times New Roman"/>
          <w:kern w:val="0"/>
          <w:lang w:eastAsia="en-IN"/>
          <w14:ligatures w14:val="none"/>
        </w:rPr>
        <w:t xml:space="preserve"> The </w:t>
      </w:r>
      <w:proofErr w:type="spellStart"/>
      <w:r w:rsidRPr="00522EA9">
        <w:rPr>
          <w:rFonts w:ascii="Times New Roman" w:eastAsia="Times New Roman" w:hAnsi="Times New Roman" w:cs="Times New Roman"/>
          <w:kern w:val="0"/>
          <w:lang w:eastAsia="en-IN"/>
          <w14:ligatures w14:val="none"/>
        </w:rPr>
        <w:t>train_model</w:t>
      </w:r>
      <w:proofErr w:type="spellEnd"/>
      <w:r w:rsidRPr="00522EA9">
        <w:rPr>
          <w:rFonts w:ascii="Times New Roman" w:eastAsia="Times New Roman" w:hAnsi="Times New Roman" w:cs="Times New Roman"/>
          <w:kern w:val="0"/>
          <w:lang w:eastAsia="en-IN"/>
          <w14:ligatures w14:val="none"/>
        </w:rPr>
        <w:t xml:space="preserve"> function trains a Gradient Boosting Classifier using the preprocessed data. This classifier learns from the relationship between demographic and employment-related features and the income level (whether it exceeds $50,000 per year or not). By training the model, it identifies patterns and relationships in the data that contribute to predicting income levels.</w:t>
      </w:r>
    </w:p>
    <w:p w14:paraId="34DBABA7" w14:textId="77777777" w:rsidR="00522EA9" w:rsidRPr="00522EA9" w:rsidRDefault="00522EA9" w:rsidP="00522EA9">
      <w:pPr>
        <w:spacing w:after="0" w:line="240" w:lineRule="auto"/>
        <w:rPr>
          <w:rFonts w:ascii="Times New Roman" w:eastAsia="Times New Roman" w:hAnsi="Times New Roman" w:cs="Times New Roman"/>
          <w:kern w:val="0"/>
          <w:lang w:eastAsia="en-IN"/>
          <w14:ligatures w14:val="none"/>
        </w:rPr>
      </w:pPr>
      <w:r w:rsidRPr="00522EA9">
        <w:rPr>
          <w:rFonts w:ascii="Times New Roman" w:eastAsia="Times New Roman" w:hAnsi="Times New Roman" w:cs="Times New Roman"/>
          <w:b/>
          <w:bCs/>
          <w:kern w:val="0"/>
          <w:lang w:eastAsia="en-IN"/>
          <w14:ligatures w14:val="none"/>
        </w:rPr>
        <w:t>Analyzing Data:</w:t>
      </w:r>
      <w:r w:rsidRPr="00522EA9">
        <w:rPr>
          <w:rFonts w:ascii="Times New Roman" w:eastAsia="Times New Roman" w:hAnsi="Times New Roman" w:cs="Times New Roman"/>
          <w:kern w:val="0"/>
          <w:lang w:eastAsia="en-IN"/>
          <w14:ligatures w14:val="none"/>
        </w:rPr>
        <w:t xml:space="preserve"> The </w:t>
      </w:r>
      <w:proofErr w:type="spellStart"/>
      <w:r w:rsidRPr="00522EA9">
        <w:rPr>
          <w:rFonts w:ascii="Times New Roman" w:eastAsia="Times New Roman" w:hAnsi="Times New Roman" w:cs="Times New Roman"/>
          <w:kern w:val="0"/>
          <w:lang w:eastAsia="en-IN"/>
          <w14:ligatures w14:val="none"/>
        </w:rPr>
        <w:t>analyze_data</w:t>
      </w:r>
      <w:proofErr w:type="spellEnd"/>
      <w:r w:rsidRPr="00522EA9">
        <w:rPr>
          <w:rFonts w:ascii="Times New Roman" w:eastAsia="Times New Roman" w:hAnsi="Times New Roman" w:cs="Times New Roman"/>
          <w:kern w:val="0"/>
          <w:lang w:eastAsia="en-IN"/>
          <w14:ligatures w14:val="none"/>
        </w:rPr>
        <w:t xml:space="preserve"> function orchestrates the entire process. It loads the data, preprocesses it, trains the model, and then displays the accuracy and classification report of the model's predictions. This report summarizes how well the model performs in predicting whether an individual's income exceeds $50,000 per year based on demographic and employment-related factors.</w:t>
      </w:r>
    </w:p>
    <w:p w14:paraId="6A54FD08" w14:textId="77777777" w:rsidR="00522EA9" w:rsidRPr="00522EA9" w:rsidRDefault="00522EA9" w:rsidP="00522EA9">
      <w:pPr>
        <w:spacing w:after="0" w:line="240" w:lineRule="auto"/>
        <w:rPr>
          <w:rFonts w:ascii="Times New Roman" w:eastAsia="Times New Roman" w:hAnsi="Times New Roman" w:cs="Times New Roman"/>
          <w:kern w:val="0"/>
          <w:lang w:eastAsia="en-IN"/>
          <w14:ligatures w14:val="none"/>
        </w:rPr>
      </w:pPr>
      <w:r w:rsidRPr="00522EA9">
        <w:rPr>
          <w:rFonts w:ascii="Times New Roman" w:eastAsia="Times New Roman" w:hAnsi="Times New Roman" w:cs="Times New Roman"/>
          <w:b/>
          <w:bCs/>
          <w:kern w:val="0"/>
          <w:lang w:eastAsia="en-IN"/>
          <w14:ligatures w14:val="none"/>
        </w:rPr>
        <w:t>User Interface:</w:t>
      </w:r>
      <w:r w:rsidRPr="00522EA9">
        <w:rPr>
          <w:rFonts w:ascii="Times New Roman" w:eastAsia="Times New Roman" w:hAnsi="Times New Roman" w:cs="Times New Roman"/>
          <w:kern w:val="0"/>
          <w:lang w:eastAsia="en-IN"/>
          <w14:ligatures w14:val="none"/>
        </w:rPr>
        <w:t xml:space="preserve"> The </w:t>
      </w:r>
      <w:proofErr w:type="spellStart"/>
      <w:r w:rsidRPr="00522EA9">
        <w:rPr>
          <w:rFonts w:ascii="Times New Roman" w:eastAsia="Times New Roman" w:hAnsi="Times New Roman" w:cs="Times New Roman"/>
          <w:kern w:val="0"/>
          <w:lang w:eastAsia="en-IN"/>
          <w14:ligatures w14:val="none"/>
        </w:rPr>
        <w:t>Tkinter</w:t>
      </w:r>
      <w:proofErr w:type="spellEnd"/>
      <w:r w:rsidRPr="00522EA9">
        <w:rPr>
          <w:rFonts w:ascii="Times New Roman" w:eastAsia="Times New Roman" w:hAnsi="Times New Roman" w:cs="Times New Roman"/>
          <w:kern w:val="0"/>
          <w:lang w:eastAsia="en-IN"/>
          <w14:ligatures w14:val="none"/>
        </w:rPr>
        <w:t xml:space="preserve"> GUI provides a user-friendly interface for interacting with the script. Users can click a button to load and analyze income data, and the results are displayed in a clear format.</w:t>
      </w:r>
    </w:p>
    <w:p w14:paraId="4A09565B" w14:textId="597C142A" w:rsidR="00522EA9" w:rsidRDefault="00522EA9" w:rsidP="00522EA9">
      <w:pPr>
        <w:spacing w:after="0" w:line="240" w:lineRule="auto"/>
        <w:rPr>
          <w:rFonts w:ascii="Times New Roman" w:eastAsia="Times New Roman" w:hAnsi="Times New Roman" w:cs="Times New Roman"/>
          <w:kern w:val="0"/>
          <w:lang w:eastAsia="en-IN"/>
          <w14:ligatures w14:val="none"/>
        </w:rPr>
      </w:pPr>
      <w:r w:rsidRPr="00522EA9">
        <w:rPr>
          <w:rFonts w:ascii="Times New Roman" w:eastAsia="Times New Roman" w:hAnsi="Times New Roman" w:cs="Times New Roman"/>
          <w:kern w:val="0"/>
          <w:lang w:eastAsia="en-IN"/>
          <w14:ligatures w14:val="none"/>
        </w:rPr>
        <w:t>In summary, this script utilizes machine learning techniques to analyze how demographic and employment-related factors influence an individual's income level, specifically whether it exceeds $50,000 per year or not. The user interface makes it easy for users to explore and understand the relationships between various factors and income levels.</w:t>
      </w:r>
    </w:p>
    <w:p w14:paraId="459ACCAA" w14:textId="77777777" w:rsidR="00522EA9" w:rsidRPr="00522EA9" w:rsidRDefault="00522EA9" w:rsidP="00522EA9">
      <w:pPr>
        <w:spacing w:after="0" w:line="240" w:lineRule="auto"/>
        <w:rPr>
          <w:rFonts w:ascii="Times New Roman" w:eastAsia="Times New Roman" w:hAnsi="Times New Roman" w:cs="Times New Roman"/>
          <w:kern w:val="0"/>
          <w:lang w:eastAsia="en-IN"/>
          <w14:ligatures w14:val="none"/>
        </w:rPr>
      </w:pPr>
    </w:p>
    <w:p w14:paraId="3BF606DF" w14:textId="41CFACDC" w:rsidR="00522EA9" w:rsidRDefault="00522EA9" w:rsidP="00784C44">
      <w:pPr>
        <w:spacing w:after="0" w:line="240" w:lineRule="auto"/>
        <w:rPr>
          <w:rFonts w:ascii="Times New Roman" w:eastAsia="Times New Roman" w:hAnsi="Times New Roman" w:cs="Times New Roman"/>
          <w:kern w:val="0"/>
          <w:lang w:val="en-IN" w:eastAsia="en-IN"/>
          <w14:ligatures w14:val="none"/>
        </w:rPr>
      </w:pPr>
      <w:r>
        <w:rPr>
          <w:noProof/>
        </w:rPr>
        <w:drawing>
          <wp:inline distT="0" distB="0" distL="0" distR="0" wp14:anchorId="6B472E48" wp14:editId="3F47F86A">
            <wp:extent cx="5943600" cy="3655060"/>
            <wp:effectExtent l="0" t="0" r="0" b="2540"/>
            <wp:docPr id="611625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25272"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55060"/>
                    </a:xfrm>
                    <a:prstGeom prst="rect">
                      <a:avLst/>
                    </a:prstGeom>
                    <a:noFill/>
                    <a:ln>
                      <a:noFill/>
                    </a:ln>
                  </pic:spPr>
                </pic:pic>
              </a:graphicData>
            </a:graphic>
          </wp:inline>
        </w:drawing>
      </w:r>
    </w:p>
    <w:p w14:paraId="0EA53331" w14:textId="77777777" w:rsidR="00522EA9" w:rsidRDefault="00522EA9" w:rsidP="00784C44">
      <w:pPr>
        <w:spacing w:after="0" w:line="240" w:lineRule="auto"/>
        <w:rPr>
          <w:rFonts w:ascii="Times New Roman" w:eastAsia="Times New Roman" w:hAnsi="Times New Roman" w:cs="Times New Roman"/>
          <w:kern w:val="0"/>
          <w:lang w:val="en-IN" w:eastAsia="en-IN"/>
          <w14:ligatures w14:val="none"/>
        </w:rPr>
      </w:pPr>
    </w:p>
    <w:p w14:paraId="543ABF5A" w14:textId="77777777" w:rsidR="00DE42D5" w:rsidRDefault="00DE42D5" w:rsidP="00784C44">
      <w:pPr>
        <w:spacing w:after="0" w:line="240" w:lineRule="auto"/>
        <w:rPr>
          <w:rFonts w:ascii="Times New Roman" w:eastAsia="Times New Roman" w:hAnsi="Times New Roman" w:cs="Times New Roman"/>
          <w:kern w:val="0"/>
          <w:lang w:val="en-IN" w:eastAsia="en-IN"/>
          <w14:ligatures w14:val="none"/>
        </w:rPr>
      </w:pPr>
    </w:p>
    <w:p w14:paraId="6014FD5E" w14:textId="77777777" w:rsidR="00DE42D5" w:rsidRDefault="00DE42D5" w:rsidP="00784C44">
      <w:pPr>
        <w:spacing w:after="0" w:line="240" w:lineRule="auto"/>
        <w:rPr>
          <w:rFonts w:ascii="Times New Roman" w:eastAsia="Times New Roman" w:hAnsi="Times New Roman" w:cs="Times New Roman"/>
          <w:kern w:val="0"/>
          <w:lang w:val="en-IN" w:eastAsia="en-IN"/>
          <w14:ligatures w14:val="none"/>
        </w:rPr>
      </w:pPr>
    </w:p>
    <w:p w14:paraId="2A64FDC9" w14:textId="10616B25" w:rsidR="00DE42D5" w:rsidRDefault="00DE42D5" w:rsidP="00784C44">
      <w:pPr>
        <w:spacing w:after="0" w:line="240" w:lineRule="auto"/>
        <w:rPr>
          <w:rFonts w:ascii="Times New Roman" w:eastAsia="Times New Roman" w:hAnsi="Times New Roman" w:cs="Times New Roman"/>
          <w:b/>
          <w:bCs/>
          <w:kern w:val="0"/>
          <w:lang w:val="en-IN" w:eastAsia="en-IN"/>
          <w14:ligatures w14:val="none"/>
        </w:rPr>
      </w:pPr>
      <w:r w:rsidRPr="00DE42D5">
        <w:rPr>
          <w:rFonts w:ascii="Times New Roman" w:eastAsia="Times New Roman" w:hAnsi="Times New Roman" w:cs="Times New Roman"/>
          <w:b/>
          <w:bCs/>
          <w:kern w:val="0"/>
          <w:lang w:val="en-IN" w:eastAsia="en-IN"/>
          <w14:ligatures w14:val="none"/>
        </w:rPr>
        <w:lastRenderedPageBreak/>
        <w:t>Result</w:t>
      </w:r>
      <w:r w:rsidR="00364526">
        <w:rPr>
          <w:rFonts w:ascii="Times New Roman" w:eastAsia="Times New Roman" w:hAnsi="Times New Roman" w:cs="Times New Roman"/>
          <w:b/>
          <w:bCs/>
          <w:kern w:val="0"/>
          <w:lang w:val="en-IN" w:eastAsia="en-IN"/>
          <w14:ligatures w14:val="none"/>
        </w:rPr>
        <w:t xml:space="preserve"> displaying in GUI</w:t>
      </w:r>
      <w:r w:rsidRPr="00DE42D5">
        <w:rPr>
          <w:rFonts w:ascii="Times New Roman" w:eastAsia="Times New Roman" w:hAnsi="Times New Roman" w:cs="Times New Roman"/>
          <w:b/>
          <w:bCs/>
          <w:kern w:val="0"/>
          <w:lang w:val="en-IN" w:eastAsia="en-IN"/>
          <w14:ligatures w14:val="none"/>
        </w:rPr>
        <w:t>:</w:t>
      </w:r>
    </w:p>
    <w:p w14:paraId="109BCEBC" w14:textId="77777777" w:rsidR="00812659" w:rsidRPr="00DE42D5" w:rsidRDefault="00812659" w:rsidP="00784C44">
      <w:pPr>
        <w:spacing w:after="0" w:line="240" w:lineRule="auto"/>
        <w:rPr>
          <w:rFonts w:ascii="Times New Roman" w:eastAsia="Times New Roman" w:hAnsi="Times New Roman" w:cs="Times New Roman"/>
          <w:b/>
          <w:bCs/>
          <w:kern w:val="0"/>
          <w:lang w:val="en-IN" w:eastAsia="en-IN"/>
          <w14:ligatures w14:val="none"/>
        </w:rPr>
      </w:pPr>
    </w:p>
    <w:p w14:paraId="1250C0F9" w14:textId="6C4D495A" w:rsidR="001967A8" w:rsidRDefault="00522EA9" w:rsidP="005E5AE6">
      <w:pPr>
        <w:spacing w:after="0" w:line="240" w:lineRule="auto"/>
        <w:jc w:val="center"/>
        <w:rPr>
          <w:rFonts w:ascii="Times New Roman" w:eastAsia="Times New Roman" w:hAnsi="Times New Roman" w:cs="Times New Roman"/>
          <w:kern w:val="0"/>
          <w:lang w:val="en-IN" w:eastAsia="en-IN"/>
          <w14:ligatures w14:val="none"/>
        </w:rPr>
      </w:pPr>
      <w:r>
        <w:rPr>
          <w:noProof/>
        </w:rPr>
        <w:drawing>
          <wp:inline distT="0" distB="0" distL="0" distR="0" wp14:anchorId="36731E1A" wp14:editId="63A6F407">
            <wp:extent cx="3020786" cy="2165985"/>
            <wp:effectExtent l="0" t="0" r="8255" b="5715"/>
            <wp:docPr id="2487700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70087"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772" cy="2171711"/>
                    </a:xfrm>
                    <a:prstGeom prst="rect">
                      <a:avLst/>
                    </a:prstGeom>
                    <a:noFill/>
                    <a:ln>
                      <a:noFill/>
                    </a:ln>
                  </pic:spPr>
                </pic:pic>
              </a:graphicData>
            </a:graphic>
          </wp:inline>
        </w:drawing>
      </w:r>
    </w:p>
    <w:p w14:paraId="6DC748F5" w14:textId="77777777" w:rsidR="005E5AE6" w:rsidRDefault="005E5AE6" w:rsidP="005E5AE6">
      <w:pPr>
        <w:spacing w:after="0" w:line="240" w:lineRule="auto"/>
        <w:jc w:val="center"/>
        <w:rPr>
          <w:rFonts w:ascii="Times New Roman" w:eastAsia="Times New Roman" w:hAnsi="Times New Roman" w:cs="Times New Roman"/>
          <w:kern w:val="0"/>
          <w:lang w:val="en-IN" w:eastAsia="en-IN"/>
          <w14:ligatures w14:val="none"/>
        </w:rPr>
      </w:pPr>
    </w:p>
    <w:p w14:paraId="66B44896" w14:textId="77777777" w:rsidR="005E5AE6" w:rsidRPr="005E5AE6" w:rsidRDefault="005E5AE6" w:rsidP="005E5AE6">
      <w:pPr>
        <w:spacing w:after="0" w:line="240" w:lineRule="auto"/>
        <w:jc w:val="center"/>
        <w:rPr>
          <w:rFonts w:ascii="Times New Roman" w:eastAsia="Times New Roman" w:hAnsi="Times New Roman" w:cs="Times New Roman"/>
          <w:kern w:val="0"/>
          <w:lang w:val="en-IN" w:eastAsia="en-IN"/>
          <w14:ligatures w14:val="none"/>
        </w:rPr>
      </w:pPr>
    </w:p>
    <w:p w14:paraId="2A8F5B7E" w14:textId="2E78CFFE" w:rsidR="001967A8" w:rsidRDefault="001416D8" w:rsidP="00773F3F">
      <w:pPr>
        <w:rPr>
          <w:rFonts w:ascii="Times New Roman" w:eastAsia="Times New Roman" w:hAnsi="Times New Roman" w:cs="Times New Roman"/>
          <w:b/>
          <w:bCs/>
          <w:kern w:val="0"/>
          <w:sz w:val="28"/>
          <w:szCs w:val="28"/>
          <w:lang w:val="en-IN" w:eastAsia="en-IN"/>
          <w14:ligatures w14:val="none"/>
        </w:rPr>
      </w:pPr>
      <w:r w:rsidRPr="001416D8">
        <w:rPr>
          <w:rFonts w:ascii="Times New Roman" w:eastAsia="Times New Roman" w:hAnsi="Times New Roman" w:cs="Times New Roman"/>
          <w:b/>
          <w:bCs/>
          <w:kern w:val="0"/>
          <w:sz w:val="28"/>
          <w:szCs w:val="28"/>
          <w:lang w:val="en-IN" w:eastAsia="en-IN"/>
          <w14:ligatures w14:val="none"/>
        </w:rPr>
        <w:t>VII. Experimental Evaluation</w:t>
      </w:r>
    </w:p>
    <w:p w14:paraId="681C6FC4" w14:textId="4AB8F7B6" w:rsidR="001416D8" w:rsidRPr="00256BAA" w:rsidRDefault="00EE1594" w:rsidP="00773F3F">
      <w:pPr>
        <w:rPr>
          <w:rFonts w:ascii="Times New Roman" w:eastAsia="Times New Roman" w:hAnsi="Times New Roman" w:cs="Times New Roman"/>
          <w:b/>
          <w:bCs/>
          <w:kern w:val="0"/>
          <w:lang w:val="en-IN" w:eastAsia="en-IN"/>
          <w14:ligatures w14:val="none"/>
        </w:rPr>
      </w:pPr>
      <w:r w:rsidRPr="00256BAA">
        <w:rPr>
          <w:rFonts w:ascii="Times New Roman" w:eastAsia="Times New Roman" w:hAnsi="Times New Roman" w:cs="Times New Roman"/>
          <w:b/>
          <w:bCs/>
          <w:kern w:val="0"/>
          <w:lang w:val="en-IN" w:eastAsia="en-IN"/>
          <w14:ligatures w14:val="none"/>
        </w:rPr>
        <w:t>Modeling</w:t>
      </w:r>
      <w:r w:rsidR="001416D8" w:rsidRPr="00256BAA">
        <w:rPr>
          <w:rFonts w:ascii="Times New Roman" w:eastAsia="Times New Roman" w:hAnsi="Times New Roman" w:cs="Times New Roman"/>
          <w:b/>
          <w:bCs/>
          <w:kern w:val="0"/>
          <w:lang w:val="en-IN" w:eastAsia="en-IN"/>
          <w14:ligatures w14:val="none"/>
        </w:rPr>
        <w:t xml:space="preserve"> </w:t>
      </w:r>
      <w:r w:rsidR="00AF0CEB">
        <w:rPr>
          <w:rFonts w:ascii="Times New Roman" w:eastAsia="Times New Roman" w:hAnsi="Times New Roman" w:cs="Times New Roman"/>
          <w:b/>
          <w:bCs/>
          <w:kern w:val="0"/>
          <w:lang w:val="en-IN" w:eastAsia="en-IN"/>
          <w14:ligatures w14:val="none"/>
        </w:rPr>
        <w:t>Algorithms</w:t>
      </w:r>
    </w:p>
    <w:p w14:paraId="25B3BB5F" w14:textId="6E2D47B1" w:rsidR="00256BAA" w:rsidRDefault="00256BAA" w:rsidP="00533D10">
      <w:pPr>
        <w:rPr>
          <w:rFonts w:ascii="Times New Roman" w:hAnsi="Times New Roman" w:cs="Times New Roman"/>
          <w:lang w:val="en-IN"/>
        </w:rPr>
      </w:pPr>
      <w:r w:rsidRPr="00256BAA">
        <w:rPr>
          <w:rFonts w:ascii="Times New Roman" w:hAnsi="Times New Roman" w:cs="Times New Roman"/>
          <w:lang w:val="en-IN" w:eastAsia="en-IN"/>
        </w:rPr>
        <w:t>The experimental evaluation focused on comparing the performance of three classifiers: Support Vector Machine (SVM), Random Forest, and Gradient Boosting, in predicting income levels based on socio-economic factors. The dataset used for the evaluation consisted of real-world socio-economic data collected from a diverse population.</w:t>
      </w:r>
    </w:p>
    <w:p w14:paraId="43C7CB67" w14:textId="21862A93" w:rsidR="00256BAA" w:rsidRDefault="00256BAA" w:rsidP="00533D10">
      <w:pPr>
        <w:rPr>
          <w:rFonts w:ascii="Times New Roman" w:hAnsi="Times New Roman" w:cs="Times New Roman"/>
          <w:b/>
          <w:bCs/>
          <w:color w:val="0D0D0D"/>
          <w:kern w:val="0"/>
          <w:shd w:val="clear" w:color="auto" w:fill="FFFFFF"/>
          <w14:ligatures w14:val="none"/>
        </w:rPr>
      </w:pPr>
      <w:r w:rsidRPr="00256BAA">
        <w:rPr>
          <w:rFonts w:ascii="Times New Roman" w:hAnsi="Times New Roman" w:cs="Times New Roman"/>
          <w:b/>
          <w:bCs/>
          <w:lang w:val="en-IN"/>
        </w:rPr>
        <w:t>SVM (</w:t>
      </w:r>
      <w:r w:rsidRPr="00256BAA">
        <w:rPr>
          <w:rFonts w:ascii="Times New Roman" w:hAnsi="Times New Roman" w:cs="Times New Roman"/>
          <w:b/>
          <w:bCs/>
          <w:color w:val="0D0D0D"/>
          <w:kern w:val="0"/>
          <w:shd w:val="clear" w:color="auto" w:fill="FFFFFF"/>
          <w14:ligatures w14:val="none"/>
        </w:rPr>
        <w:t>Support Vector Machine):</w:t>
      </w:r>
    </w:p>
    <w:p w14:paraId="112404D4" w14:textId="26D30FE1" w:rsidR="00E871F3" w:rsidRPr="00E871F3" w:rsidRDefault="00E871F3" w:rsidP="00E871F3">
      <w:pPr>
        <w:spacing w:after="0" w:line="240" w:lineRule="auto"/>
        <w:jc w:val="both"/>
        <w:rPr>
          <w:rFonts w:ascii="Times New Roman" w:eastAsia="Times New Roman" w:hAnsi="Times New Roman" w:cs="Times New Roman"/>
          <w:kern w:val="0"/>
          <w:lang w:val="en-IN" w:eastAsia="en-IN"/>
          <w14:ligatures w14:val="none"/>
        </w:rPr>
      </w:pPr>
      <w:r w:rsidRPr="00E871F3">
        <w:rPr>
          <w:rFonts w:ascii="Times New Roman" w:eastAsia="Times New Roman" w:hAnsi="Times New Roman" w:cs="Times New Roman"/>
          <w:kern w:val="0"/>
          <w:lang w:val="en-IN" w:eastAsia="en-IN"/>
          <w14:ligatures w14:val="none"/>
        </w:rPr>
        <w:t>We employed the SVC class</w:t>
      </w:r>
      <w:r w:rsidR="009B0A11">
        <w:rPr>
          <w:rFonts w:ascii="Times New Roman" w:eastAsia="Times New Roman" w:hAnsi="Times New Roman" w:cs="Times New Roman"/>
          <w:kern w:val="0"/>
          <w:lang w:val="en-IN" w:eastAsia="en-IN"/>
          <w14:ligatures w14:val="none"/>
        </w:rPr>
        <w:t>ifier</w:t>
      </w:r>
      <w:r w:rsidRPr="00E871F3">
        <w:rPr>
          <w:rFonts w:ascii="Times New Roman" w:eastAsia="Times New Roman" w:hAnsi="Times New Roman" w:cs="Times New Roman"/>
          <w:kern w:val="0"/>
          <w:lang w:val="en-IN" w:eastAsia="en-IN"/>
          <w14:ligatures w14:val="none"/>
        </w:rPr>
        <w:t xml:space="preserve"> to setup and train a Support Vector Machine (SVM) classifier on a set of training data. We used the classifier to forecast results on a different test dataset after it had been trained. After that, the accuracy of the SVM's performance was measured quantitatively using the </w:t>
      </w:r>
      <w:proofErr w:type="spellStart"/>
      <w:r w:rsidRPr="00E871F3">
        <w:rPr>
          <w:rFonts w:ascii="Times New Roman" w:eastAsia="Times New Roman" w:hAnsi="Times New Roman" w:cs="Times New Roman"/>
          <w:kern w:val="0"/>
          <w:lang w:val="en-IN" w:eastAsia="en-IN"/>
          <w14:ligatures w14:val="none"/>
        </w:rPr>
        <w:t>accuracy</w:t>
      </w:r>
      <w:r>
        <w:rPr>
          <w:rFonts w:ascii="Times New Roman" w:eastAsia="Times New Roman" w:hAnsi="Times New Roman" w:cs="Times New Roman"/>
          <w:kern w:val="0"/>
          <w:lang w:val="en-IN" w:eastAsia="en-IN"/>
          <w14:ligatures w14:val="none"/>
        </w:rPr>
        <w:t>_</w:t>
      </w:r>
      <w:r w:rsidRPr="00E871F3">
        <w:rPr>
          <w:rFonts w:ascii="Times New Roman" w:eastAsia="Times New Roman" w:hAnsi="Times New Roman" w:cs="Times New Roman"/>
          <w:kern w:val="0"/>
          <w:lang w:val="en-IN" w:eastAsia="en-IN"/>
          <w14:ligatures w14:val="none"/>
        </w:rPr>
        <w:t>score</w:t>
      </w:r>
      <w:proofErr w:type="spellEnd"/>
      <w:r w:rsidRPr="00E871F3">
        <w:rPr>
          <w:rFonts w:ascii="Times New Roman" w:eastAsia="Times New Roman" w:hAnsi="Times New Roman" w:cs="Times New Roman"/>
          <w:kern w:val="0"/>
          <w:lang w:val="en-IN" w:eastAsia="en-IN"/>
          <w14:ligatures w14:val="none"/>
        </w:rPr>
        <w:t xml:space="preserve"> function. In order to give a thorough examination of the model's accuracy, recall, and F1-score across several classes and to provide insights into how successful it is for each class, we also created a categorization report.</w:t>
      </w:r>
    </w:p>
    <w:p w14:paraId="3F4D1575" w14:textId="77777777" w:rsidR="00E871F3" w:rsidRDefault="00E871F3" w:rsidP="00533D10">
      <w:pPr>
        <w:rPr>
          <w:rFonts w:ascii="Times New Roman" w:hAnsi="Times New Roman" w:cs="Times New Roman"/>
          <w:b/>
          <w:bCs/>
          <w:color w:val="0D0D0D"/>
          <w:kern w:val="0"/>
          <w:shd w:val="clear" w:color="auto" w:fill="FFFFFF"/>
          <w:lang w:val="en-IN"/>
          <w14:ligatures w14:val="none"/>
        </w:rPr>
      </w:pPr>
    </w:p>
    <w:p w14:paraId="1408B8E4" w14:textId="2023FC6E" w:rsidR="00AF0CEB" w:rsidRDefault="00AF0CEB" w:rsidP="00AF0CEB">
      <w:pPr>
        <w:jc w:val="center"/>
        <w:rPr>
          <w:rFonts w:ascii="Times New Roman" w:hAnsi="Times New Roman" w:cs="Times New Roman"/>
          <w:b/>
          <w:bCs/>
          <w:color w:val="0D0D0D"/>
          <w:kern w:val="0"/>
          <w:shd w:val="clear" w:color="auto" w:fill="FFFFFF"/>
          <w:lang w:val="en-IN"/>
          <w14:ligatures w14:val="none"/>
        </w:rPr>
      </w:pPr>
      <w:r w:rsidRPr="00AF0CEB">
        <w:rPr>
          <w:rFonts w:ascii="Times New Roman" w:hAnsi="Times New Roman" w:cs="Times New Roman"/>
          <w:b/>
          <w:bCs/>
          <w:noProof/>
          <w:color w:val="0D0D0D"/>
          <w:kern w:val="0"/>
          <w:shd w:val="clear" w:color="auto" w:fill="FFFFFF"/>
          <w:lang w:val="en-IN"/>
          <w14:ligatures w14:val="none"/>
        </w:rPr>
        <w:drawing>
          <wp:inline distT="0" distB="0" distL="0" distR="0" wp14:anchorId="1F97C747" wp14:editId="6B788A80">
            <wp:extent cx="5255941" cy="1413938"/>
            <wp:effectExtent l="0" t="0" r="1905" b="0"/>
            <wp:docPr id="48401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16505" name=""/>
                    <pic:cNvPicPr/>
                  </pic:nvPicPr>
                  <pic:blipFill>
                    <a:blip r:embed="rId23"/>
                    <a:stretch>
                      <a:fillRect/>
                    </a:stretch>
                  </pic:blipFill>
                  <pic:spPr>
                    <a:xfrm>
                      <a:off x="0" y="0"/>
                      <a:ext cx="5278727" cy="1420068"/>
                    </a:xfrm>
                    <a:prstGeom prst="rect">
                      <a:avLst/>
                    </a:prstGeom>
                  </pic:spPr>
                </pic:pic>
              </a:graphicData>
            </a:graphic>
          </wp:inline>
        </w:drawing>
      </w:r>
    </w:p>
    <w:p w14:paraId="24C12ECC" w14:textId="69D9ADC5" w:rsidR="00AF0CEB" w:rsidRDefault="00AF0CEB" w:rsidP="00AF0CEB">
      <w:pPr>
        <w:jc w:val="center"/>
        <w:rPr>
          <w:rFonts w:ascii="Times New Roman" w:hAnsi="Times New Roman" w:cs="Times New Roman"/>
          <w:color w:val="0D0D0D"/>
          <w:kern w:val="0"/>
          <w:sz w:val="22"/>
          <w:szCs w:val="22"/>
          <w:shd w:val="clear" w:color="auto" w:fill="FFFFFF"/>
          <w:lang w:val="en-IN"/>
          <w14:ligatures w14:val="none"/>
        </w:rPr>
      </w:pPr>
      <w:r w:rsidRPr="00AF0CEB">
        <w:rPr>
          <w:rFonts w:ascii="Times New Roman" w:hAnsi="Times New Roman" w:cs="Times New Roman"/>
          <w:color w:val="0D0D0D"/>
          <w:kern w:val="0"/>
          <w:sz w:val="22"/>
          <w:szCs w:val="22"/>
          <w:shd w:val="clear" w:color="auto" w:fill="FFFFFF"/>
          <w:lang w:val="en-IN"/>
          <w14:ligatures w14:val="none"/>
        </w:rPr>
        <w:t>Fig: SVM classifier</w:t>
      </w:r>
    </w:p>
    <w:p w14:paraId="424483FF" w14:textId="77777777" w:rsidR="00AF0CEB" w:rsidRDefault="00AF0CEB" w:rsidP="00AF0CEB">
      <w:pPr>
        <w:rPr>
          <w:rFonts w:ascii="Times New Roman" w:hAnsi="Times New Roman" w:cs="Times New Roman"/>
          <w:color w:val="0D0D0D"/>
          <w:kern w:val="0"/>
          <w:sz w:val="22"/>
          <w:szCs w:val="22"/>
          <w:shd w:val="clear" w:color="auto" w:fill="FFFFFF"/>
          <w:lang w:val="en-IN"/>
          <w14:ligatures w14:val="none"/>
        </w:rPr>
      </w:pPr>
    </w:p>
    <w:p w14:paraId="6AD5B8C2" w14:textId="5F62FD9D" w:rsidR="00AF0CEB" w:rsidRDefault="00AF0CEB" w:rsidP="00AF0CEB">
      <w:pPr>
        <w:rPr>
          <w:rFonts w:ascii="Times New Roman" w:hAnsi="Times New Roman" w:cs="Times New Roman"/>
          <w:b/>
          <w:bCs/>
          <w:color w:val="0D0D0D"/>
          <w:kern w:val="0"/>
          <w:shd w:val="clear" w:color="auto" w:fill="FFFFFF"/>
          <w:lang w:val="en-IN"/>
          <w14:ligatures w14:val="none"/>
        </w:rPr>
      </w:pPr>
      <w:r w:rsidRPr="00AF0CEB">
        <w:rPr>
          <w:rFonts w:ascii="Times New Roman" w:hAnsi="Times New Roman" w:cs="Times New Roman"/>
          <w:b/>
          <w:bCs/>
          <w:color w:val="0D0D0D"/>
          <w:kern w:val="0"/>
          <w:shd w:val="clear" w:color="auto" w:fill="FFFFFF"/>
          <w:lang w:val="en-IN"/>
          <w14:ligatures w14:val="none"/>
        </w:rPr>
        <w:lastRenderedPageBreak/>
        <w:t>Random Forest Classifier:</w:t>
      </w:r>
    </w:p>
    <w:p w14:paraId="76F2E83F" w14:textId="3A229941" w:rsidR="00AF0CEB" w:rsidRDefault="009B0A11" w:rsidP="00AF0CEB">
      <w:pPr>
        <w:spacing w:after="0" w:line="240" w:lineRule="auto"/>
        <w:jc w:val="both"/>
        <w:rPr>
          <w:rFonts w:ascii="Times New Roman" w:eastAsia="Times New Roman" w:hAnsi="Times New Roman" w:cs="Times New Roman"/>
          <w:kern w:val="0"/>
          <w:lang w:val="en-IN" w:eastAsia="en-IN"/>
          <w14:ligatures w14:val="none"/>
        </w:rPr>
      </w:pPr>
      <w:r w:rsidRPr="00E871F3">
        <w:rPr>
          <w:rFonts w:ascii="Times New Roman" w:eastAsia="Times New Roman" w:hAnsi="Times New Roman" w:cs="Times New Roman"/>
          <w:kern w:val="0"/>
          <w:lang w:val="en-IN" w:eastAsia="en-IN"/>
          <w14:ligatures w14:val="none"/>
        </w:rPr>
        <w:t xml:space="preserve">We employed the </w:t>
      </w:r>
      <w:r>
        <w:rPr>
          <w:rFonts w:ascii="Times New Roman" w:eastAsia="Times New Roman" w:hAnsi="Times New Roman" w:cs="Times New Roman"/>
          <w:kern w:val="0"/>
          <w:lang w:val="en-IN" w:eastAsia="en-IN"/>
          <w14:ligatures w14:val="none"/>
        </w:rPr>
        <w:t>Random Forest</w:t>
      </w:r>
      <w:r w:rsidRPr="00E871F3">
        <w:rPr>
          <w:rFonts w:ascii="Times New Roman" w:eastAsia="Times New Roman" w:hAnsi="Times New Roman" w:cs="Times New Roman"/>
          <w:kern w:val="0"/>
          <w:lang w:val="en-IN" w:eastAsia="en-IN"/>
          <w14:ligatures w14:val="none"/>
        </w:rPr>
        <w:t xml:space="preserve"> class</w:t>
      </w:r>
      <w:r>
        <w:rPr>
          <w:rFonts w:ascii="Times New Roman" w:eastAsia="Times New Roman" w:hAnsi="Times New Roman" w:cs="Times New Roman"/>
          <w:kern w:val="0"/>
          <w:lang w:val="en-IN" w:eastAsia="en-IN"/>
          <w14:ligatures w14:val="none"/>
        </w:rPr>
        <w:t>ifier</w:t>
      </w:r>
      <w:r w:rsidRPr="00E871F3">
        <w:rPr>
          <w:rFonts w:ascii="Times New Roman" w:eastAsia="Times New Roman" w:hAnsi="Times New Roman" w:cs="Times New Roman"/>
          <w:kern w:val="0"/>
          <w:lang w:val="en-IN" w:eastAsia="en-IN"/>
          <w14:ligatures w14:val="none"/>
        </w:rPr>
        <w:t xml:space="preserve"> </w:t>
      </w:r>
      <w:r>
        <w:rPr>
          <w:rFonts w:ascii="Times New Roman" w:eastAsia="Times New Roman" w:hAnsi="Times New Roman" w:cs="Times New Roman"/>
          <w:kern w:val="0"/>
          <w:lang w:val="en-IN" w:eastAsia="en-IN"/>
          <w14:ligatures w14:val="none"/>
        </w:rPr>
        <w:t>u</w:t>
      </w:r>
      <w:r w:rsidR="00AF0CEB" w:rsidRPr="00AF0CEB">
        <w:rPr>
          <w:rFonts w:ascii="Times New Roman" w:eastAsia="Times New Roman" w:hAnsi="Times New Roman" w:cs="Times New Roman"/>
          <w:kern w:val="0"/>
          <w:lang w:val="en-IN" w:eastAsia="en-IN"/>
          <w14:ligatures w14:val="none"/>
        </w:rPr>
        <w:t xml:space="preserve">sing the Matplotlib module for Python, we created a bar chart to evaluate the accuracy of many classifiers, such as SVM, Random Forest, and Gradient Boosting. We kept the names and accuracy ratings of each classifier in a classifiers list and the accuracies list after loading the </w:t>
      </w:r>
      <w:proofErr w:type="spellStart"/>
      <w:r w:rsidR="00AF0CEB" w:rsidRPr="00AF0CEB">
        <w:rPr>
          <w:rFonts w:ascii="Times New Roman" w:eastAsia="Times New Roman" w:hAnsi="Times New Roman" w:cs="Times New Roman"/>
          <w:kern w:val="0"/>
          <w:lang w:val="en-IN" w:eastAsia="en-IN"/>
          <w14:ligatures w14:val="none"/>
        </w:rPr>
        <w:t>pyplot</w:t>
      </w:r>
      <w:proofErr w:type="spellEnd"/>
      <w:r w:rsidR="00AF0CEB" w:rsidRPr="00AF0CEB">
        <w:rPr>
          <w:rFonts w:ascii="Times New Roman" w:eastAsia="Times New Roman" w:hAnsi="Times New Roman" w:cs="Times New Roman"/>
          <w:kern w:val="0"/>
          <w:lang w:val="en-IN" w:eastAsia="en-IN"/>
          <w14:ligatures w14:val="none"/>
        </w:rPr>
        <w:t xml:space="preserve"> module. Next, we used the bar function in Matplotlib to create a visual representation of each classifier's accuracy, </w:t>
      </w:r>
      <w:proofErr w:type="spellStart"/>
      <w:r w:rsidR="00AF0CEB" w:rsidRPr="00AF0CEB">
        <w:rPr>
          <w:rFonts w:ascii="Times New Roman" w:eastAsia="Times New Roman" w:hAnsi="Times New Roman" w:cs="Times New Roman"/>
          <w:kern w:val="0"/>
          <w:lang w:val="en-IN" w:eastAsia="en-IN"/>
          <w14:ligatures w14:val="none"/>
        </w:rPr>
        <w:t>labeling</w:t>
      </w:r>
      <w:proofErr w:type="spellEnd"/>
      <w:r w:rsidR="00AF0CEB" w:rsidRPr="00AF0CEB">
        <w:rPr>
          <w:rFonts w:ascii="Times New Roman" w:eastAsia="Times New Roman" w:hAnsi="Times New Roman" w:cs="Times New Roman"/>
          <w:kern w:val="0"/>
          <w:lang w:val="en-IN" w:eastAsia="en-IN"/>
          <w14:ligatures w14:val="none"/>
        </w:rPr>
        <w:t xml:space="preserve"> the y-axis with accuracy percentages and the x-axis with the names of the classifiers. </w:t>
      </w:r>
      <w:proofErr w:type="spellStart"/>
      <w:r w:rsidR="00AF0CEB" w:rsidRPr="00AF0CEB">
        <w:rPr>
          <w:rFonts w:ascii="Times New Roman" w:eastAsia="Times New Roman" w:hAnsi="Times New Roman" w:cs="Times New Roman"/>
          <w:kern w:val="0"/>
          <w:lang w:val="en-IN" w:eastAsia="en-IN"/>
          <w14:ligatures w14:val="none"/>
        </w:rPr>
        <w:t>Plt.show</w:t>
      </w:r>
      <w:proofErr w:type="spellEnd"/>
      <w:r w:rsidR="00AF0CEB" w:rsidRPr="00AF0CEB">
        <w:rPr>
          <w:rFonts w:ascii="Times New Roman" w:eastAsia="Times New Roman" w:hAnsi="Times New Roman" w:cs="Times New Roman"/>
          <w:kern w:val="0"/>
          <w:lang w:val="en-IN" w:eastAsia="en-IN"/>
          <w14:ligatures w14:val="none"/>
        </w:rPr>
        <w:t>() was used to produce this plot, which succinctly and clearly illustrated the variations in classifier performance.</w:t>
      </w:r>
    </w:p>
    <w:p w14:paraId="7FB64AD5" w14:textId="77777777" w:rsidR="009B0A11" w:rsidRDefault="009B0A11" w:rsidP="00AF0CEB">
      <w:pPr>
        <w:spacing w:after="0" w:line="240" w:lineRule="auto"/>
        <w:jc w:val="both"/>
        <w:rPr>
          <w:rFonts w:ascii="Times New Roman" w:eastAsia="Times New Roman" w:hAnsi="Times New Roman" w:cs="Times New Roman"/>
          <w:kern w:val="0"/>
          <w:lang w:val="en-IN" w:eastAsia="en-IN"/>
          <w14:ligatures w14:val="none"/>
        </w:rPr>
      </w:pPr>
    </w:p>
    <w:p w14:paraId="21E44575" w14:textId="53A24530" w:rsidR="00AF0CEB" w:rsidRDefault="009B0A11" w:rsidP="00AF0CEB">
      <w:pPr>
        <w:spacing w:after="0" w:line="240" w:lineRule="auto"/>
        <w:jc w:val="center"/>
        <w:rPr>
          <w:rFonts w:ascii="Times New Roman" w:eastAsia="Times New Roman" w:hAnsi="Times New Roman" w:cs="Times New Roman"/>
          <w:kern w:val="0"/>
          <w:lang w:val="en-IN" w:eastAsia="en-IN"/>
          <w14:ligatures w14:val="none"/>
        </w:rPr>
      </w:pPr>
      <w:r w:rsidRPr="009B0A11">
        <w:rPr>
          <w:rFonts w:ascii="Times New Roman" w:eastAsia="Times New Roman" w:hAnsi="Times New Roman" w:cs="Times New Roman"/>
          <w:noProof/>
          <w:kern w:val="0"/>
          <w:lang w:val="en-IN" w:eastAsia="en-IN"/>
          <w14:ligatures w14:val="none"/>
        </w:rPr>
        <w:drawing>
          <wp:inline distT="0" distB="0" distL="0" distR="0" wp14:anchorId="1345184F" wp14:editId="47FA835A">
            <wp:extent cx="5203903" cy="1420510"/>
            <wp:effectExtent l="0" t="0" r="0" b="8255"/>
            <wp:docPr id="204055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53753" name=""/>
                    <pic:cNvPicPr/>
                  </pic:nvPicPr>
                  <pic:blipFill>
                    <a:blip r:embed="rId24"/>
                    <a:stretch>
                      <a:fillRect/>
                    </a:stretch>
                  </pic:blipFill>
                  <pic:spPr>
                    <a:xfrm>
                      <a:off x="0" y="0"/>
                      <a:ext cx="5226732" cy="1426742"/>
                    </a:xfrm>
                    <a:prstGeom prst="rect">
                      <a:avLst/>
                    </a:prstGeom>
                  </pic:spPr>
                </pic:pic>
              </a:graphicData>
            </a:graphic>
          </wp:inline>
        </w:drawing>
      </w:r>
    </w:p>
    <w:p w14:paraId="54DBCAB1" w14:textId="77777777" w:rsidR="009B0A11" w:rsidRDefault="009B0A11" w:rsidP="00AF0CEB">
      <w:pPr>
        <w:spacing w:after="0" w:line="240" w:lineRule="auto"/>
        <w:jc w:val="center"/>
        <w:rPr>
          <w:rFonts w:ascii="Times New Roman" w:eastAsia="Times New Roman" w:hAnsi="Times New Roman" w:cs="Times New Roman"/>
          <w:kern w:val="0"/>
          <w:lang w:val="en-IN" w:eastAsia="en-IN"/>
          <w14:ligatures w14:val="none"/>
        </w:rPr>
      </w:pPr>
    </w:p>
    <w:p w14:paraId="4E13A640" w14:textId="1B5D6CA9" w:rsidR="00BE4ED9" w:rsidRDefault="009B0A11" w:rsidP="00F41F7B">
      <w:pPr>
        <w:spacing w:after="0" w:line="240" w:lineRule="auto"/>
        <w:jc w:val="center"/>
        <w:rPr>
          <w:rFonts w:ascii="Times New Roman" w:eastAsia="Times New Roman" w:hAnsi="Times New Roman" w:cs="Times New Roman"/>
          <w:kern w:val="0"/>
          <w:sz w:val="22"/>
          <w:szCs w:val="22"/>
          <w:lang w:val="en-IN" w:eastAsia="en-IN"/>
          <w14:ligatures w14:val="none"/>
        </w:rPr>
      </w:pPr>
      <w:r w:rsidRPr="009B0A11">
        <w:rPr>
          <w:rFonts w:ascii="Times New Roman" w:eastAsia="Times New Roman" w:hAnsi="Times New Roman" w:cs="Times New Roman"/>
          <w:kern w:val="0"/>
          <w:sz w:val="22"/>
          <w:szCs w:val="22"/>
          <w:lang w:val="en-IN" w:eastAsia="en-IN"/>
          <w14:ligatures w14:val="none"/>
        </w:rPr>
        <w:t>Fig: Random Forest Classifier</w:t>
      </w:r>
    </w:p>
    <w:p w14:paraId="705D4280" w14:textId="77777777" w:rsidR="00BE4ED9" w:rsidRPr="00BE4ED9" w:rsidRDefault="00BE4ED9" w:rsidP="00BE4ED9">
      <w:pPr>
        <w:spacing w:after="0" w:line="240" w:lineRule="auto"/>
        <w:rPr>
          <w:rFonts w:ascii="Times New Roman" w:eastAsia="Times New Roman" w:hAnsi="Times New Roman" w:cs="Times New Roman"/>
          <w:kern w:val="0"/>
          <w:lang w:val="en-IN" w:eastAsia="en-IN"/>
          <w14:ligatures w14:val="none"/>
        </w:rPr>
      </w:pPr>
    </w:p>
    <w:p w14:paraId="69E6A12C" w14:textId="59B15315" w:rsidR="009B0A11" w:rsidRDefault="00BE4ED9" w:rsidP="00BE4ED9">
      <w:pPr>
        <w:spacing w:after="0" w:line="240" w:lineRule="auto"/>
        <w:rPr>
          <w:rFonts w:ascii="Times New Roman" w:eastAsia="Times New Roman" w:hAnsi="Times New Roman" w:cs="Times New Roman"/>
          <w:b/>
          <w:bCs/>
          <w:kern w:val="0"/>
          <w:lang w:val="en-IN" w:eastAsia="en-IN"/>
          <w14:ligatures w14:val="none"/>
        </w:rPr>
      </w:pPr>
      <w:r w:rsidRPr="00BE4ED9">
        <w:rPr>
          <w:rFonts w:ascii="Times New Roman" w:eastAsia="Times New Roman" w:hAnsi="Times New Roman" w:cs="Times New Roman"/>
          <w:b/>
          <w:bCs/>
          <w:kern w:val="0"/>
          <w:lang w:val="en-IN" w:eastAsia="en-IN"/>
          <w14:ligatures w14:val="none"/>
        </w:rPr>
        <w:t>Gradient Boosting Classifier:</w:t>
      </w:r>
    </w:p>
    <w:p w14:paraId="120DE919" w14:textId="77777777" w:rsidR="00682112" w:rsidRDefault="00682112" w:rsidP="00BE4ED9">
      <w:pPr>
        <w:spacing w:after="0" w:line="240" w:lineRule="auto"/>
        <w:rPr>
          <w:rFonts w:ascii="Times New Roman" w:eastAsia="Times New Roman" w:hAnsi="Times New Roman" w:cs="Times New Roman"/>
          <w:b/>
          <w:bCs/>
          <w:kern w:val="0"/>
          <w:lang w:val="en-IN" w:eastAsia="en-IN"/>
          <w14:ligatures w14:val="none"/>
        </w:rPr>
      </w:pPr>
    </w:p>
    <w:p w14:paraId="2D90EE87" w14:textId="77777777" w:rsidR="00682112" w:rsidRDefault="00682112" w:rsidP="00682112">
      <w:pPr>
        <w:jc w:val="both"/>
        <w:rPr>
          <w:rFonts w:ascii="Times New Roman" w:hAnsi="Times New Roman" w:cs="Times New Roman"/>
        </w:rPr>
      </w:pPr>
      <w:r w:rsidRPr="00682112">
        <w:rPr>
          <w:rFonts w:ascii="Times New Roman" w:hAnsi="Times New Roman" w:cs="Times New Roman"/>
        </w:rPr>
        <w:t>This Gradient Boosting Classifier's performance surpasses that of both the Support Vector Machine (SVM) and Random Forest classifiers, achieving the highest accuracy of 85.67%. It exhibits higher precision and recall for both income categories, indicating its superior ability to make accurate predictions. This underscores the effectiveness of gradient boosting in capturing complex relationships between socio-economic factors and income levels. Overall, the Gradient Boosting Classifier provides valuable insights into the factors influencing income levels and can aid in addressing socio-economic issues by identifying patterns and disparities within the dataset.</w:t>
      </w:r>
    </w:p>
    <w:p w14:paraId="3D2DB05D" w14:textId="4E85FCC1" w:rsidR="00CB3B34" w:rsidRDefault="00CB3B34" w:rsidP="00CB3B34">
      <w:pPr>
        <w:jc w:val="center"/>
        <w:rPr>
          <w:rFonts w:ascii="Times New Roman" w:hAnsi="Times New Roman" w:cs="Times New Roman"/>
        </w:rPr>
      </w:pPr>
      <w:r w:rsidRPr="00CB3B34">
        <w:rPr>
          <w:rFonts w:ascii="Times New Roman" w:hAnsi="Times New Roman" w:cs="Times New Roman"/>
          <w:noProof/>
        </w:rPr>
        <w:drawing>
          <wp:inline distT="0" distB="0" distL="0" distR="0" wp14:anchorId="053E4525" wp14:editId="04C9F02A">
            <wp:extent cx="5560741" cy="1136506"/>
            <wp:effectExtent l="0" t="0" r="1905" b="6985"/>
            <wp:docPr id="165814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49044" name=""/>
                    <pic:cNvPicPr/>
                  </pic:nvPicPr>
                  <pic:blipFill>
                    <a:blip r:embed="rId25"/>
                    <a:stretch>
                      <a:fillRect/>
                    </a:stretch>
                  </pic:blipFill>
                  <pic:spPr>
                    <a:xfrm>
                      <a:off x="0" y="0"/>
                      <a:ext cx="5580580" cy="1140561"/>
                    </a:xfrm>
                    <a:prstGeom prst="rect">
                      <a:avLst/>
                    </a:prstGeom>
                  </pic:spPr>
                </pic:pic>
              </a:graphicData>
            </a:graphic>
          </wp:inline>
        </w:drawing>
      </w:r>
    </w:p>
    <w:p w14:paraId="75A44A27" w14:textId="6679B8B1" w:rsidR="00CB3B34" w:rsidRDefault="00CB3B34" w:rsidP="00CB3B34">
      <w:pPr>
        <w:jc w:val="center"/>
        <w:rPr>
          <w:rFonts w:ascii="Times New Roman" w:hAnsi="Times New Roman" w:cs="Times New Roman"/>
          <w:sz w:val="22"/>
          <w:szCs w:val="22"/>
        </w:rPr>
      </w:pPr>
      <w:r w:rsidRPr="00CB3B34">
        <w:rPr>
          <w:rFonts w:ascii="Times New Roman" w:hAnsi="Times New Roman" w:cs="Times New Roman"/>
          <w:sz w:val="22"/>
          <w:szCs w:val="22"/>
        </w:rPr>
        <w:t>Fig: Gradient Boosting Classifier</w:t>
      </w:r>
    </w:p>
    <w:p w14:paraId="4078D6EC" w14:textId="77777777" w:rsidR="00802D8E" w:rsidRDefault="00802D8E" w:rsidP="00CB3B34">
      <w:pPr>
        <w:jc w:val="center"/>
        <w:rPr>
          <w:rFonts w:ascii="Times New Roman" w:hAnsi="Times New Roman" w:cs="Times New Roman"/>
          <w:sz w:val="22"/>
          <w:szCs w:val="22"/>
        </w:rPr>
      </w:pPr>
    </w:p>
    <w:p w14:paraId="26ACA8FC" w14:textId="77777777" w:rsidR="00802D8E" w:rsidRDefault="00802D8E" w:rsidP="00802D8E">
      <w:pPr>
        <w:spacing w:after="0" w:line="240" w:lineRule="auto"/>
        <w:rPr>
          <w:rFonts w:ascii="Times New Roman" w:eastAsia="Times New Roman" w:hAnsi="Times New Roman" w:cs="Times New Roman"/>
          <w:b/>
          <w:bCs/>
          <w:kern w:val="0"/>
          <w:lang w:val="en-IN" w:eastAsia="en-IN"/>
          <w14:ligatures w14:val="none"/>
        </w:rPr>
      </w:pPr>
      <w:r w:rsidRPr="004D3B31">
        <w:rPr>
          <w:rFonts w:ascii="Times New Roman" w:eastAsia="Times New Roman" w:hAnsi="Times New Roman" w:cs="Times New Roman"/>
          <w:b/>
          <w:bCs/>
          <w:kern w:val="0"/>
          <w:lang w:val="en-IN" w:eastAsia="en-IN"/>
          <w14:ligatures w14:val="none"/>
        </w:rPr>
        <w:t>Predictions and Metric Evaluation</w:t>
      </w:r>
    </w:p>
    <w:p w14:paraId="5E2D1EDE" w14:textId="77777777" w:rsidR="00456DC8" w:rsidRDefault="00456DC8" w:rsidP="00802D8E">
      <w:pPr>
        <w:spacing w:after="0" w:line="240" w:lineRule="auto"/>
        <w:rPr>
          <w:rFonts w:ascii="Times New Roman" w:eastAsia="Times New Roman" w:hAnsi="Times New Roman" w:cs="Times New Roman"/>
          <w:b/>
          <w:bCs/>
          <w:kern w:val="0"/>
          <w:lang w:val="en-IN" w:eastAsia="en-IN"/>
          <w14:ligatures w14:val="none"/>
        </w:rPr>
      </w:pPr>
    </w:p>
    <w:p w14:paraId="7AFA46A0" w14:textId="0F075447" w:rsidR="00456DC8" w:rsidRPr="00456DC8" w:rsidRDefault="00456DC8" w:rsidP="00456DC8">
      <w:pPr>
        <w:spacing w:after="0" w:line="240" w:lineRule="auto"/>
        <w:jc w:val="both"/>
        <w:rPr>
          <w:rFonts w:ascii="Times New Roman" w:eastAsia="Times New Roman" w:hAnsi="Times New Roman" w:cs="Times New Roman"/>
          <w:kern w:val="0"/>
          <w:lang w:val="en-IN" w:eastAsia="en-IN"/>
          <w14:ligatures w14:val="none"/>
        </w:rPr>
      </w:pPr>
      <w:r w:rsidRPr="00456DC8">
        <w:rPr>
          <w:rFonts w:ascii="Times New Roman" w:eastAsia="Times New Roman" w:hAnsi="Times New Roman" w:cs="Times New Roman"/>
          <w:kern w:val="0"/>
          <w:lang w:val="en-IN" w:eastAsia="en-IN"/>
          <w14:ligatures w14:val="none"/>
        </w:rPr>
        <w:t xml:space="preserve">The evaluation metrics used included accuracy, precision, recall, and F1-score. Accuracy measures the overall correctness of predictions, while precision measures the proportion of true positive </w:t>
      </w:r>
      <w:r w:rsidRPr="00456DC8">
        <w:rPr>
          <w:rFonts w:ascii="Times New Roman" w:eastAsia="Times New Roman" w:hAnsi="Times New Roman" w:cs="Times New Roman"/>
          <w:kern w:val="0"/>
          <w:lang w:val="en-IN" w:eastAsia="en-IN"/>
          <w14:ligatures w14:val="none"/>
        </w:rPr>
        <w:lastRenderedPageBreak/>
        <w:t>predictions among all positive predictions. Recall measures the proportion of true positive predictions among all actual positive instances. The F1-score is the harmonic mean of precision and recall, providing a balanced measure of model performance.</w:t>
      </w:r>
    </w:p>
    <w:p w14:paraId="48DB8F95" w14:textId="77777777" w:rsidR="00802D8E" w:rsidRDefault="00802D8E" w:rsidP="00802D8E">
      <w:pPr>
        <w:spacing w:after="0" w:line="240" w:lineRule="auto"/>
        <w:rPr>
          <w:rFonts w:ascii="Times New Roman" w:eastAsia="Times New Roman" w:hAnsi="Times New Roman" w:cs="Times New Roman"/>
          <w:b/>
          <w:bCs/>
          <w:kern w:val="0"/>
          <w:lang w:val="en-IN" w:eastAsia="en-IN"/>
          <w14:ligatures w14:val="none"/>
        </w:rPr>
      </w:pPr>
    </w:p>
    <w:p w14:paraId="2A201E46" w14:textId="77777777" w:rsidR="00802D8E" w:rsidRDefault="00802D8E" w:rsidP="00802D8E">
      <w:pPr>
        <w:spacing w:after="0" w:line="240" w:lineRule="auto"/>
        <w:rPr>
          <w:rFonts w:ascii="Times New Roman" w:hAnsi="Times New Roman" w:cs="Times New Roman"/>
          <w:b/>
          <w:bCs/>
          <w:color w:val="0D0D0D"/>
          <w:kern w:val="0"/>
          <w:shd w:val="clear" w:color="auto" w:fill="FFFFFF"/>
          <w14:ligatures w14:val="none"/>
        </w:rPr>
      </w:pPr>
      <w:r w:rsidRPr="00256BAA">
        <w:rPr>
          <w:rFonts w:ascii="Times New Roman" w:hAnsi="Times New Roman" w:cs="Times New Roman"/>
          <w:b/>
          <w:bCs/>
          <w:lang w:val="en-IN"/>
        </w:rPr>
        <w:t>SVM (</w:t>
      </w:r>
      <w:r w:rsidRPr="00256BAA">
        <w:rPr>
          <w:rFonts w:ascii="Times New Roman" w:hAnsi="Times New Roman" w:cs="Times New Roman"/>
          <w:b/>
          <w:bCs/>
          <w:color w:val="0D0D0D"/>
          <w:kern w:val="0"/>
          <w:shd w:val="clear" w:color="auto" w:fill="FFFFFF"/>
          <w14:ligatures w14:val="none"/>
        </w:rPr>
        <w:t>Support Vector Machine):</w:t>
      </w:r>
    </w:p>
    <w:p w14:paraId="2D36206C" w14:textId="77777777" w:rsidR="00802D8E" w:rsidRDefault="00802D8E" w:rsidP="00802D8E">
      <w:pPr>
        <w:spacing w:after="0" w:line="240" w:lineRule="auto"/>
        <w:rPr>
          <w:rFonts w:ascii="Times New Roman" w:hAnsi="Times New Roman" w:cs="Times New Roman"/>
          <w:b/>
          <w:bCs/>
          <w:color w:val="0D0D0D"/>
          <w:kern w:val="0"/>
          <w:shd w:val="clear" w:color="auto" w:fill="FFFFFF"/>
          <w14:ligatures w14:val="none"/>
        </w:rPr>
      </w:pPr>
    </w:p>
    <w:p w14:paraId="1086A388" w14:textId="77777777" w:rsidR="00802D8E" w:rsidRPr="00802D8E" w:rsidRDefault="00802D8E" w:rsidP="00802D8E">
      <w:pPr>
        <w:jc w:val="both"/>
        <w:rPr>
          <w:rFonts w:ascii="Times New Roman" w:hAnsi="Times New Roman" w:cs="Times New Roman"/>
        </w:rPr>
      </w:pPr>
      <w:r w:rsidRPr="004D3B31">
        <w:rPr>
          <w:rFonts w:ascii="Times New Roman" w:hAnsi="Times New Roman" w:cs="Times New Roman"/>
        </w:rPr>
        <w:t>The Support Vector Machine (SVM) Classifier achieves an accuracy of 84.03% in predicting income levels based on socio-economic factors. It shows good precision (72% for &lt;=50K and 86% for &gt;50K), indicating the proportion of correct predictions within each income category, and high recall (52% for &lt;=50K and 94% for &gt;50K), showing its ability to identify instances of each category correctly. The balanced F1-scores (0.60 for &lt;=50K and 0.90 for &gt;50K) reflect the model's overall performance across both categories. With a macro-average precision of 79% and recall of 73%, the classifier demonstrates competency in discerning income levels, supporting informed decision-making on socio-economic matters.</w:t>
      </w:r>
    </w:p>
    <w:p w14:paraId="183C5926" w14:textId="77777777" w:rsidR="00802D8E" w:rsidRDefault="00802D8E" w:rsidP="00802D8E">
      <w:pPr>
        <w:spacing w:after="0" w:line="240" w:lineRule="auto"/>
        <w:jc w:val="center"/>
        <w:rPr>
          <w:rFonts w:ascii="Times New Roman" w:eastAsia="Times New Roman" w:hAnsi="Times New Roman" w:cs="Times New Roman"/>
          <w:b/>
          <w:bCs/>
          <w:kern w:val="0"/>
          <w:lang w:val="en-IN" w:eastAsia="en-IN"/>
          <w14:ligatures w14:val="none"/>
        </w:rPr>
      </w:pPr>
      <w:r w:rsidRPr="004D3B31">
        <w:rPr>
          <w:rFonts w:ascii="Times New Roman" w:eastAsia="Times New Roman" w:hAnsi="Times New Roman" w:cs="Times New Roman"/>
          <w:b/>
          <w:bCs/>
          <w:noProof/>
          <w:kern w:val="0"/>
          <w:lang w:val="en-IN" w:eastAsia="en-IN"/>
          <w14:ligatures w14:val="none"/>
        </w:rPr>
        <w:drawing>
          <wp:inline distT="0" distB="0" distL="0" distR="0" wp14:anchorId="55ACBAE7" wp14:editId="5E8B1884">
            <wp:extent cx="4698380" cy="1593735"/>
            <wp:effectExtent l="0" t="0" r="6985" b="6985"/>
            <wp:docPr id="159610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05409" name=""/>
                    <pic:cNvPicPr/>
                  </pic:nvPicPr>
                  <pic:blipFill>
                    <a:blip r:embed="rId26"/>
                    <a:stretch>
                      <a:fillRect/>
                    </a:stretch>
                  </pic:blipFill>
                  <pic:spPr>
                    <a:xfrm>
                      <a:off x="0" y="0"/>
                      <a:ext cx="4707870" cy="1596954"/>
                    </a:xfrm>
                    <a:prstGeom prst="rect">
                      <a:avLst/>
                    </a:prstGeom>
                  </pic:spPr>
                </pic:pic>
              </a:graphicData>
            </a:graphic>
          </wp:inline>
        </w:drawing>
      </w:r>
    </w:p>
    <w:p w14:paraId="5E34B7E2" w14:textId="77777777" w:rsidR="00802D8E" w:rsidRDefault="00802D8E" w:rsidP="00802D8E">
      <w:pPr>
        <w:spacing w:after="0" w:line="240" w:lineRule="auto"/>
        <w:jc w:val="center"/>
        <w:rPr>
          <w:rFonts w:ascii="Times New Roman" w:eastAsia="Times New Roman" w:hAnsi="Times New Roman" w:cs="Times New Roman"/>
          <w:b/>
          <w:bCs/>
          <w:kern w:val="0"/>
          <w:lang w:val="en-IN" w:eastAsia="en-IN"/>
          <w14:ligatures w14:val="none"/>
        </w:rPr>
      </w:pPr>
    </w:p>
    <w:p w14:paraId="2477E583" w14:textId="2520ECA8" w:rsidR="00802D8E" w:rsidRDefault="00802D8E" w:rsidP="00802D8E">
      <w:pPr>
        <w:spacing w:after="0" w:line="240" w:lineRule="auto"/>
        <w:jc w:val="center"/>
        <w:rPr>
          <w:rFonts w:ascii="Times New Roman" w:eastAsia="Times New Roman" w:hAnsi="Times New Roman" w:cs="Times New Roman"/>
          <w:kern w:val="0"/>
          <w:sz w:val="22"/>
          <w:szCs w:val="22"/>
          <w:lang w:val="en-IN" w:eastAsia="en-IN"/>
          <w14:ligatures w14:val="none"/>
        </w:rPr>
      </w:pPr>
      <w:r w:rsidRPr="00802D8E">
        <w:rPr>
          <w:rFonts w:ascii="Times New Roman" w:eastAsia="Times New Roman" w:hAnsi="Times New Roman" w:cs="Times New Roman"/>
          <w:kern w:val="0"/>
          <w:sz w:val="22"/>
          <w:szCs w:val="22"/>
          <w:lang w:val="en-IN" w:eastAsia="en-IN"/>
          <w14:ligatures w14:val="none"/>
        </w:rPr>
        <w:t>Fig: SVM Classifier evaluation</w:t>
      </w:r>
    </w:p>
    <w:p w14:paraId="23CA0FC6" w14:textId="77777777" w:rsidR="00802D8E" w:rsidRDefault="00802D8E" w:rsidP="00802D8E">
      <w:pPr>
        <w:spacing w:after="0" w:line="240" w:lineRule="auto"/>
        <w:jc w:val="center"/>
        <w:rPr>
          <w:rFonts w:ascii="Times New Roman" w:eastAsia="Times New Roman" w:hAnsi="Times New Roman" w:cs="Times New Roman"/>
          <w:kern w:val="0"/>
          <w:sz w:val="22"/>
          <w:szCs w:val="22"/>
          <w:lang w:val="en-IN" w:eastAsia="en-IN"/>
          <w14:ligatures w14:val="none"/>
        </w:rPr>
      </w:pPr>
    </w:p>
    <w:p w14:paraId="396AEA2C" w14:textId="77777777" w:rsidR="00802D8E" w:rsidRDefault="00802D8E" w:rsidP="00802D8E">
      <w:pPr>
        <w:rPr>
          <w:rFonts w:ascii="Times New Roman" w:hAnsi="Times New Roman" w:cs="Times New Roman"/>
          <w:b/>
          <w:bCs/>
          <w:color w:val="0D0D0D"/>
          <w:kern w:val="0"/>
          <w:shd w:val="clear" w:color="auto" w:fill="FFFFFF"/>
          <w:lang w:val="en-IN"/>
          <w14:ligatures w14:val="none"/>
        </w:rPr>
      </w:pPr>
      <w:r w:rsidRPr="00AF0CEB">
        <w:rPr>
          <w:rFonts w:ascii="Times New Roman" w:hAnsi="Times New Roman" w:cs="Times New Roman"/>
          <w:b/>
          <w:bCs/>
          <w:color w:val="0D0D0D"/>
          <w:kern w:val="0"/>
          <w:shd w:val="clear" w:color="auto" w:fill="FFFFFF"/>
          <w:lang w:val="en-IN"/>
          <w14:ligatures w14:val="none"/>
        </w:rPr>
        <w:t>Random Forest Classifier:</w:t>
      </w:r>
    </w:p>
    <w:p w14:paraId="221B5413" w14:textId="10993C35" w:rsidR="0091653C" w:rsidRDefault="00802D8E" w:rsidP="00F90A3B">
      <w:pPr>
        <w:spacing w:after="0" w:line="240" w:lineRule="auto"/>
        <w:jc w:val="both"/>
        <w:rPr>
          <w:rFonts w:ascii="Times New Roman" w:hAnsi="Times New Roman" w:cs="Times New Roman"/>
          <w:kern w:val="0"/>
          <w14:ligatures w14:val="none"/>
        </w:rPr>
      </w:pPr>
      <w:r w:rsidRPr="00F90A3B">
        <w:rPr>
          <w:rFonts w:ascii="Times New Roman" w:hAnsi="Times New Roman" w:cs="Times New Roman"/>
          <w:kern w:val="0"/>
          <w14:ligatures w14:val="none"/>
        </w:rPr>
        <w:t>The Random Forest Classifier achieves an accuracy of 83.74% in predicting income levels based on socio-economic factors. It demonstrates good precision (69% for &lt;=50K and 87% for &gt;50K), indicating the proportion of correct predictions within each income category, and high recall (56% for &lt;=50K and 92% for &gt;50K), showing its ability to capture instances of each income group effectively. The balanced F1-scores (0.62 for &lt;=50K and 0.90 for &gt;50K) reflect the model's overall performance across both categories. With a macro-average precision of 78% and recall of 74%, the classifier demonstrates competency in discerning income levels, supporting informed decision-making on socio-economic matters. Comparatively, the Random Forest Classifier's performance closely aligns with that of the Support Vector Machine (SVM) classifier, which achieved an accuracy of 84%. However, the SVM classifier showed slightly higher precision for individual earning&gt; 50K.</w:t>
      </w:r>
    </w:p>
    <w:p w14:paraId="7190B11A" w14:textId="77777777" w:rsidR="00F90A3B" w:rsidRPr="00F90A3B" w:rsidRDefault="00F90A3B" w:rsidP="00F90A3B">
      <w:pPr>
        <w:spacing w:after="0" w:line="240" w:lineRule="auto"/>
        <w:jc w:val="both"/>
        <w:rPr>
          <w:rFonts w:ascii="Times New Roman" w:hAnsi="Times New Roman" w:cs="Times New Roman"/>
          <w:kern w:val="0"/>
          <w14:ligatures w14:val="none"/>
        </w:rPr>
      </w:pPr>
    </w:p>
    <w:p w14:paraId="7A840A9B" w14:textId="3697D671" w:rsidR="00F90A3B" w:rsidRDefault="0091653C" w:rsidP="00F90A3B">
      <w:pPr>
        <w:spacing w:after="0" w:line="240" w:lineRule="auto"/>
        <w:jc w:val="center"/>
        <w:rPr>
          <w:rFonts w:ascii="Times New Roman" w:eastAsia="Times New Roman" w:hAnsi="Times New Roman" w:cs="Times New Roman"/>
          <w:kern w:val="0"/>
          <w:sz w:val="22"/>
          <w:szCs w:val="22"/>
          <w:lang w:eastAsia="en-IN"/>
          <w14:ligatures w14:val="none"/>
        </w:rPr>
      </w:pPr>
      <w:r w:rsidRPr="0091653C">
        <w:rPr>
          <w:rFonts w:ascii="Times New Roman" w:eastAsia="Times New Roman" w:hAnsi="Times New Roman" w:cs="Times New Roman"/>
          <w:noProof/>
          <w:kern w:val="0"/>
          <w:sz w:val="22"/>
          <w:szCs w:val="22"/>
          <w:lang w:eastAsia="en-IN"/>
          <w14:ligatures w14:val="none"/>
        </w:rPr>
        <w:lastRenderedPageBreak/>
        <w:drawing>
          <wp:inline distT="0" distB="0" distL="0" distR="0" wp14:anchorId="006777A1" wp14:editId="5CC6C36B">
            <wp:extent cx="4058006" cy="1697660"/>
            <wp:effectExtent l="0" t="0" r="0" b="0"/>
            <wp:docPr id="3176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7122" name=""/>
                    <pic:cNvPicPr/>
                  </pic:nvPicPr>
                  <pic:blipFill>
                    <a:blip r:embed="rId27"/>
                    <a:stretch>
                      <a:fillRect/>
                    </a:stretch>
                  </pic:blipFill>
                  <pic:spPr>
                    <a:xfrm>
                      <a:off x="0" y="0"/>
                      <a:ext cx="4099190" cy="1714889"/>
                    </a:xfrm>
                    <a:prstGeom prst="rect">
                      <a:avLst/>
                    </a:prstGeom>
                  </pic:spPr>
                </pic:pic>
              </a:graphicData>
            </a:graphic>
          </wp:inline>
        </w:drawing>
      </w:r>
    </w:p>
    <w:p w14:paraId="29BB2B5C" w14:textId="77777777" w:rsidR="00F41F7B" w:rsidRDefault="00F41F7B" w:rsidP="00F90A3B">
      <w:pPr>
        <w:spacing w:after="0" w:line="240" w:lineRule="auto"/>
        <w:jc w:val="center"/>
        <w:rPr>
          <w:rFonts w:ascii="Times New Roman" w:eastAsia="Times New Roman" w:hAnsi="Times New Roman" w:cs="Times New Roman"/>
          <w:kern w:val="0"/>
          <w:sz w:val="22"/>
          <w:szCs w:val="22"/>
          <w:lang w:eastAsia="en-IN"/>
          <w14:ligatures w14:val="none"/>
        </w:rPr>
      </w:pPr>
    </w:p>
    <w:p w14:paraId="7961B613" w14:textId="5B2C5FDF" w:rsidR="0091653C" w:rsidRDefault="0091653C" w:rsidP="00802D8E">
      <w:pPr>
        <w:spacing w:after="0" w:line="240" w:lineRule="auto"/>
        <w:jc w:val="center"/>
        <w:rPr>
          <w:rFonts w:ascii="Times New Roman" w:eastAsia="Times New Roman" w:hAnsi="Times New Roman" w:cs="Times New Roman"/>
          <w:kern w:val="0"/>
          <w:sz w:val="22"/>
          <w:szCs w:val="22"/>
          <w:lang w:eastAsia="en-IN"/>
          <w14:ligatures w14:val="none"/>
        </w:rPr>
      </w:pPr>
      <w:r>
        <w:rPr>
          <w:rFonts w:ascii="Times New Roman" w:eastAsia="Times New Roman" w:hAnsi="Times New Roman" w:cs="Times New Roman"/>
          <w:kern w:val="0"/>
          <w:sz w:val="22"/>
          <w:szCs w:val="22"/>
          <w:lang w:eastAsia="en-IN"/>
          <w14:ligatures w14:val="none"/>
        </w:rPr>
        <w:t>Fig: Random Forest Classifier evaluation</w:t>
      </w:r>
    </w:p>
    <w:p w14:paraId="0F312EBE" w14:textId="77777777" w:rsidR="00F41F7B" w:rsidRPr="00802D8E" w:rsidRDefault="00F41F7B" w:rsidP="00F41F7B">
      <w:pPr>
        <w:spacing w:after="0" w:line="240" w:lineRule="auto"/>
        <w:rPr>
          <w:rFonts w:ascii="Times New Roman" w:eastAsia="Times New Roman" w:hAnsi="Times New Roman" w:cs="Times New Roman"/>
          <w:kern w:val="0"/>
          <w:sz w:val="22"/>
          <w:szCs w:val="22"/>
          <w:lang w:eastAsia="en-IN"/>
          <w14:ligatures w14:val="none"/>
        </w:rPr>
      </w:pPr>
    </w:p>
    <w:p w14:paraId="1126DB50" w14:textId="77777777" w:rsidR="00F06F6C" w:rsidRPr="00CB3B34" w:rsidRDefault="00F06F6C" w:rsidP="00F06F6C">
      <w:pPr>
        <w:rPr>
          <w:rFonts w:ascii="Times New Roman" w:hAnsi="Times New Roman" w:cs="Times New Roman"/>
          <w:sz w:val="22"/>
          <w:szCs w:val="22"/>
        </w:rPr>
      </w:pPr>
    </w:p>
    <w:p w14:paraId="7EB7C0D1" w14:textId="0C7B4257" w:rsidR="00682112" w:rsidRDefault="00F41F7B" w:rsidP="00BE4ED9">
      <w:pPr>
        <w:spacing w:after="0" w:line="240" w:lineRule="auto"/>
        <w:rPr>
          <w:rFonts w:ascii="Times New Roman" w:eastAsia="Times New Roman" w:hAnsi="Times New Roman" w:cs="Times New Roman"/>
          <w:b/>
          <w:bCs/>
          <w:kern w:val="0"/>
          <w:lang w:val="en-IN" w:eastAsia="en-IN"/>
          <w14:ligatures w14:val="none"/>
        </w:rPr>
      </w:pPr>
      <w:r w:rsidRPr="00BE4ED9">
        <w:rPr>
          <w:rFonts w:ascii="Times New Roman" w:eastAsia="Times New Roman" w:hAnsi="Times New Roman" w:cs="Times New Roman"/>
          <w:b/>
          <w:bCs/>
          <w:kern w:val="0"/>
          <w:lang w:val="en-IN" w:eastAsia="en-IN"/>
          <w14:ligatures w14:val="none"/>
        </w:rPr>
        <w:t>Gradient Boosting Classifier:</w:t>
      </w:r>
    </w:p>
    <w:p w14:paraId="4FCA745F" w14:textId="77777777" w:rsidR="00F41F7B" w:rsidRDefault="00F41F7B" w:rsidP="00BE4ED9">
      <w:pPr>
        <w:spacing w:after="0" w:line="240" w:lineRule="auto"/>
        <w:rPr>
          <w:rFonts w:ascii="Times New Roman" w:eastAsia="Times New Roman" w:hAnsi="Times New Roman" w:cs="Times New Roman"/>
          <w:b/>
          <w:bCs/>
          <w:kern w:val="0"/>
          <w:lang w:val="en-IN" w:eastAsia="en-IN"/>
          <w14:ligatures w14:val="none"/>
        </w:rPr>
      </w:pPr>
    </w:p>
    <w:p w14:paraId="50CF5DE0" w14:textId="77777777" w:rsidR="00F41F7B" w:rsidRDefault="00F41F7B" w:rsidP="00F41F7B">
      <w:pPr>
        <w:spacing w:after="0" w:line="240" w:lineRule="auto"/>
        <w:jc w:val="both"/>
        <w:rPr>
          <w:rFonts w:ascii="Times New Roman" w:hAnsi="Times New Roman" w:cs="Times New Roman"/>
          <w:color w:val="0D0D0D"/>
          <w:kern w:val="0"/>
          <w:shd w:val="clear" w:color="auto" w:fill="FFFFFF"/>
          <w14:ligatures w14:val="none"/>
        </w:rPr>
      </w:pPr>
      <w:r w:rsidRPr="00F41F7B">
        <w:rPr>
          <w:rFonts w:ascii="Times New Roman" w:hAnsi="Times New Roman" w:cs="Times New Roman"/>
          <w:color w:val="0D0D0D"/>
          <w:kern w:val="0"/>
          <w:shd w:val="clear" w:color="auto" w:fill="FFFFFF"/>
          <w14:ligatures w14:val="none"/>
        </w:rPr>
        <w:t>The Gradient Boosting Classifier achieves an accuracy of 85.67% in predicting income levels based on socio-economic factors, outperforming both the Support Vector Machine (SVM) and Random Forest classifiers. It shows higher precision (76% for &lt;=50K and 88% for &gt;50K) and recall (56% for &lt;=50K and 95% for &gt;50K) for both income categories, indicating its superior ability to make accurate predictions. The balanced F1-scores (0.65 for &lt;=50K and 0.91 for &gt;50K) reflect the model's overall performance across both categories. With a macro-average precision of 82% and recall of 75%, the classifier demonstrates significant competency in discerning income levels, providing valuable insights into the factors influencing income disparities and aiding informed decision-making on socio-economic matters.</w:t>
      </w:r>
    </w:p>
    <w:p w14:paraId="4B13A1C0" w14:textId="77777777" w:rsidR="00F41F7B" w:rsidRDefault="00F41F7B" w:rsidP="00F41F7B">
      <w:pPr>
        <w:spacing w:after="0" w:line="240" w:lineRule="auto"/>
        <w:jc w:val="both"/>
        <w:rPr>
          <w:rFonts w:ascii="Times New Roman" w:hAnsi="Times New Roman" w:cs="Times New Roman"/>
          <w:color w:val="0D0D0D"/>
          <w:kern w:val="0"/>
          <w:shd w:val="clear" w:color="auto" w:fill="FFFFFF"/>
          <w14:ligatures w14:val="none"/>
        </w:rPr>
      </w:pPr>
    </w:p>
    <w:p w14:paraId="4267DD61" w14:textId="77777777" w:rsidR="00F41F7B" w:rsidRDefault="00F41F7B" w:rsidP="00F41F7B">
      <w:pPr>
        <w:spacing w:after="0" w:line="240" w:lineRule="auto"/>
        <w:jc w:val="center"/>
        <w:rPr>
          <w:rFonts w:ascii="Times New Roman" w:eastAsia="Times New Roman" w:hAnsi="Times New Roman" w:cs="Times New Roman"/>
          <w:b/>
          <w:bCs/>
          <w:kern w:val="0"/>
          <w:lang w:eastAsia="en-IN"/>
          <w14:ligatures w14:val="none"/>
        </w:rPr>
      </w:pPr>
      <w:r w:rsidRPr="00F41F7B">
        <w:rPr>
          <w:rFonts w:ascii="Times New Roman" w:hAnsi="Times New Roman" w:cs="Times New Roman"/>
          <w:noProof/>
          <w:kern w:val="0"/>
          <w14:ligatures w14:val="none"/>
        </w:rPr>
        <w:drawing>
          <wp:inline distT="0" distB="0" distL="0" distR="0" wp14:anchorId="2152C478" wp14:editId="63801372">
            <wp:extent cx="4408449" cy="1689288"/>
            <wp:effectExtent l="0" t="0" r="0" b="6350"/>
            <wp:docPr id="110185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58647" name=""/>
                    <pic:cNvPicPr/>
                  </pic:nvPicPr>
                  <pic:blipFill>
                    <a:blip r:embed="rId28"/>
                    <a:stretch>
                      <a:fillRect/>
                    </a:stretch>
                  </pic:blipFill>
                  <pic:spPr>
                    <a:xfrm>
                      <a:off x="0" y="0"/>
                      <a:ext cx="4439053" cy="1701015"/>
                    </a:xfrm>
                    <a:prstGeom prst="rect">
                      <a:avLst/>
                    </a:prstGeom>
                  </pic:spPr>
                </pic:pic>
              </a:graphicData>
            </a:graphic>
          </wp:inline>
        </w:drawing>
      </w:r>
    </w:p>
    <w:p w14:paraId="77F1EEB1" w14:textId="77777777" w:rsidR="00B3150F" w:rsidRDefault="00F41F7B" w:rsidP="00F41F7B">
      <w:pPr>
        <w:spacing w:after="0" w:line="240" w:lineRule="auto"/>
        <w:jc w:val="center"/>
        <w:rPr>
          <w:rFonts w:ascii="Times New Roman" w:eastAsia="Times New Roman" w:hAnsi="Times New Roman" w:cs="Times New Roman"/>
          <w:kern w:val="0"/>
          <w:sz w:val="22"/>
          <w:szCs w:val="22"/>
          <w:lang w:eastAsia="en-IN"/>
          <w14:ligatures w14:val="none"/>
        </w:rPr>
      </w:pPr>
      <w:r w:rsidRPr="00F41F7B">
        <w:rPr>
          <w:rFonts w:ascii="Times New Roman" w:eastAsia="Times New Roman" w:hAnsi="Times New Roman" w:cs="Times New Roman"/>
          <w:kern w:val="0"/>
          <w:sz w:val="22"/>
          <w:szCs w:val="22"/>
          <w:lang w:eastAsia="en-IN"/>
          <w14:ligatures w14:val="none"/>
        </w:rPr>
        <w:t>Fig: Gradient Boosting Classifier</w:t>
      </w:r>
    </w:p>
    <w:p w14:paraId="2124F382" w14:textId="52B4AA31" w:rsidR="00F41F7B" w:rsidRDefault="00F41F7B" w:rsidP="00F41F7B">
      <w:pPr>
        <w:spacing w:after="0" w:line="240" w:lineRule="auto"/>
        <w:jc w:val="center"/>
        <w:rPr>
          <w:rFonts w:ascii="Times New Roman" w:eastAsia="Times New Roman" w:hAnsi="Times New Roman" w:cs="Times New Roman"/>
          <w:kern w:val="0"/>
          <w:sz w:val="22"/>
          <w:szCs w:val="22"/>
          <w:lang w:eastAsia="en-IN"/>
          <w14:ligatures w14:val="none"/>
        </w:rPr>
      </w:pPr>
      <w:r w:rsidRPr="00F41F7B">
        <w:rPr>
          <w:rFonts w:ascii="Times New Roman" w:hAnsi="Times New Roman" w:cs="Times New Roman"/>
          <w:kern w:val="0"/>
          <w:sz w:val="22"/>
          <w:szCs w:val="22"/>
          <w14:ligatures w14:val="none"/>
        </w:rPr>
        <w:br/>
      </w:r>
    </w:p>
    <w:p w14:paraId="7EC40561" w14:textId="6A46E436" w:rsidR="0016118A" w:rsidRDefault="0016118A" w:rsidP="0016118A">
      <w:pPr>
        <w:spacing w:after="0" w:line="240" w:lineRule="auto"/>
        <w:rPr>
          <w:rFonts w:ascii="Times New Roman" w:eastAsia="Times New Roman" w:hAnsi="Times New Roman" w:cs="Times New Roman"/>
          <w:b/>
          <w:bCs/>
          <w:kern w:val="0"/>
          <w:lang w:eastAsia="en-IN"/>
          <w14:ligatures w14:val="none"/>
        </w:rPr>
      </w:pPr>
      <w:r w:rsidRPr="0016118A">
        <w:rPr>
          <w:rFonts w:ascii="Times New Roman" w:eastAsia="Times New Roman" w:hAnsi="Times New Roman" w:cs="Times New Roman"/>
          <w:b/>
          <w:bCs/>
          <w:kern w:val="0"/>
          <w:lang w:eastAsia="en-IN"/>
          <w14:ligatures w14:val="none"/>
        </w:rPr>
        <w:t xml:space="preserve">Visual </w:t>
      </w:r>
      <w:r w:rsidR="00D447E9">
        <w:rPr>
          <w:rFonts w:ascii="Times New Roman" w:eastAsia="Times New Roman" w:hAnsi="Times New Roman" w:cs="Times New Roman"/>
          <w:b/>
          <w:bCs/>
          <w:kern w:val="0"/>
          <w:lang w:eastAsia="en-IN"/>
          <w14:ligatures w14:val="none"/>
        </w:rPr>
        <w:t>Comparison</w:t>
      </w:r>
      <w:r w:rsidRPr="0016118A">
        <w:rPr>
          <w:rFonts w:ascii="Times New Roman" w:eastAsia="Times New Roman" w:hAnsi="Times New Roman" w:cs="Times New Roman"/>
          <w:b/>
          <w:bCs/>
          <w:kern w:val="0"/>
          <w:lang w:eastAsia="en-IN"/>
          <w14:ligatures w14:val="none"/>
        </w:rPr>
        <w:t xml:space="preserve"> of classifiers:</w:t>
      </w:r>
    </w:p>
    <w:p w14:paraId="7B3A0270" w14:textId="77777777" w:rsidR="00B3150F" w:rsidRDefault="00B3150F" w:rsidP="0016118A">
      <w:pPr>
        <w:spacing w:after="0" w:line="240" w:lineRule="auto"/>
        <w:rPr>
          <w:rFonts w:ascii="Times New Roman" w:eastAsia="Times New Roman" w:hAnsi="Times New Roman" w:cs="Times New Roman"/>
          <w:b/>
          <w:bCs/>
          <w:kern w:val="0"/>
          <w:lang w:eastAsia="en-IN"/>
          <w14:ligatures w14:val="none"/>
        </w:rPr>
      </w:pPr>
    </w:p>
    <w:p w14:paraId="01233982" w14:textId="77777777" w:rsidR="00B3150F" w:rsidRPr="00B3150F" w:rsidRDefault="00B3150F" w:rsidP="00B3150F">
      <w:pPr>
        <w:jc w:val="both"/>
        <w:rPr>
          <w:rFonts w:ascii="Times New Roman" w:hAnsi="Times New Roman" w:cs="Times New Roman"/>
        </w:rPr>
      </w:pPr>
      <w:r w:rsidRPr="00B3150F">
        <w:rPr>
          <w:rFonts w:ascii="Times New Roman" w:hAnsi="Times New Roman" w:cs="Times New Roman"/>
          <w:color w:val="0D0D0D"/>
          <w:shd w:val="clear" w:color="auto" w:fill="FFFFFF"/>
        </w:rPr>
        <w:t xml:space="preserve">The bar plot comparing the accuracies of SVM, Random Forest, and Gradient Boosting classifiers serves as a succinct tool for stakeholders aiming to understand factors influencing income levels and make informed socio-economic decisions. By visually comparing classifier performance, stakeholders can identify the most effective model for their analysis needs, guiding them in selecting the appropriate approach to uncover patterns and disparities in socio-economic factors </w:t>
      </w:r>
      <w:r w:rsidRPr="00B3150F">
        <w:rPr>
          <w:rFonts w:ascii="Times New Roman" w:hAnsi="Times New Roman" w:cs="Times New Roman"/>
          <w:color w:val="0D0D0D"/>
          <w:shd w:val="clear" w:color="auto" w:fill="FFFFFF"/>
        </w:rPr>
        <w:lastRenderedPageBreak/>
        <w:t>affecting income levels. This visualization facilitates evidence-based decision-making in policy formulation and intervention planning aimed at addressing socio-economic challenges such as poverty and inequality.</w:t>
      </w:r>
    </w:p>
    <w:p w14:paraId="729697EB" w14:textId="77777777" w:rsidR="00B3150F" w:rsidRPr="0016118A" w:rsidRDefault="00B3150F" w:rsidP="0016118A">
      <w:pPr>
        <w:spacing w:after="0" w:line="240" w:lineRule="auto"/>
        <w:rPr>
          <w:rFonts w:ascii="Times New Roman" w:eastAsia="Times New Roman" w:hAnsi="Times New Roman" w:cs="Times New Roman"/>
          <w:b/>
          <w:bCs/>
          <w:kern w:val="0"/>
          <w:lang w:eastAsia="en-IN"/>
          <w14:ligatures w14:val="none"/>
        </w:rPr>
      </w:pPr>
    </w:p>
    <w:p w14:paraId="610E8CAC" w14:textId="21D34135" w:rsidR="0016118A" w:rsidRDefault="0016118A" w:rsidP="0016118A">
      <w:pPr>
        <w:spacing w:after="0" w:line="240" w:lineRule="auto"/>
        <w:jc w:val="center"/>
        <w:rPr>
          <w:rFonts w:ascii="Times New Roman" w:eastAsia="Times New Roman" w:hAnsi="Times New Roman" w:cs="Times New Roman"/>
          <w:kern w:val="0"/>
          <w:sz w:val="22"/>
          <w:szCs w:val="22"/>
          <w:lang w:eastAsia="en-IN"/>
          <w14:ligatures w14:val="none"/>
        </w:rPr>
      </w:pPr>
      <w:r w:rsidRPr="0016118A">
        <w:rPr>
          <w:rFonts w:ascii="Times New Roman" w:eastAsia="Times New Roman" w:hAnsi="Times New Roman" w:cs="Times New Roman"/>
          <w:noProof/>
          <w:kern w:val="0"/>
          <w:sz w:val="22"/>
          <w:szCs w:val="22"/>
          <w:lang w:eastAsia="en-IN"/>
          <w14:ligatures w14:val="none"/>
        </w:rPr>
        <w:drawing>
          <wp:inline distT="0" distB="0" distL="0" distR="0" wp14:anchorId="40796492" wp14:editId="579D9046">
            <wp:extent cx="4586868" cy="2803575"/>
            <wp:effectExtent l="0" t="0" r="4445" b="0"/>
            <wp:docPr id="34376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61829" name=""/>
                    <pic:cNvPicPr/>
                  </pic:nvPicPr>
                  <pic:blipFill>
                    <a:blip r:embed="rId29"/>
                    <a:stretch>
                      <a:fillRect/>
                    </a:stretch>
                  </pic:blipFill>
                  <pic:spPr>
                    <a:xfrm>
                      <a:off x="0" y="0"/>
                      <a:ext cx="4600944" cy="2812178"/>
                    </a:xfrm>
                    <a:prstGeom prst="rect">
                      <a:avLst/>
                    </a:prstGeom>
                  </pic:spPr>
                </pic:pic>
              </a:graphicData>
            </a:graphic>
          </wp:inline>
        </w:drawing>
      </w:r>
    </w:p>
    <w:p w14:paraId="292CFB84" w14:textId="77777777" w:rsidR="00343224" w:rsidRDefault="00343224" w:rsidP="0016118A">
      <w:pPr>
        <w:spacing w:after="0" w:line="240" w:lineRule="auto"/>
        <w:jc w:val="center"/>
        <w:rPr>
          <w:rFonts w:ascii="Times New Roman" w:eastAsia="Times New Roman" w:hAnsi="Times New Roman" w:cs="Times New Roman"/>
          <w:kern w:val="0"/>
          <w:sz w:val="22"/>
          <w:szCs w:val="22"/>
          <w:lang w:eastAsia="en-IN"/>
          <w14:ligatures w14:val="none"/>
        </w:rPr>
      </w:pPr>
    </w:p>
    <w:p w14:paraId="1DEB0D62" w14:textId="280247EA" w:rsidR="00343224" w:rsidRDefault="00343224" w:rsidP="0016118A">
      <w:pPr>
        <w:spacing w:after="0" w:line="240" w:lineRule="auto"/>
        <w:jc w:val="center"/>
        <w:rPr>
          <w:rFonts w:ascii="Times New Roman" w:eastAsia="Times New Roman" w:hAnsi="Times New Roman" w:cs="Times New Roman"/>
          <w:kern w:val="0"/>
          <w:sz w:val="22"/>
          <w:szCs w:val="22"/>
          <w:lang w:eastAsia="en-IN"/>
          <w14:ligatures w14:val="none"/>
        </w:rPr>
      </w:pPr>
      <w:r>
        <w:rPr>
          <w:rFonts w:ascii="Times New Roman" w:eastAsia="Times New Roman" w:hAnsi="Times New Roman" w:cs="Times New Roman"/>
          <w:kern w:val="0"/>
          <w:sz w:val="22"/>
          <w:szCs w:val="22"/>
          <w:lang w:eastAsia="en-IN"/>
          <w14:ligatures w14:val="none"/>
        </w:rPr>
        <w:t>Fig: Comparison of classifier accuracy</w:t>
      </w:r>
    </w:p>
    <w:p w14:paraId="19E806F2" w14:textId="77777777" w:rsidR="00456DC8" w:rsidRPr="00F41F7B" w:rsidRDefault="00456DC8" w:rsidP="0016118A">
      <w:pPr>
        <w:spacing w:after="0" w:line="240" w:lineRule="auto"/>
        <w:jc w:val="center"/>
        <w:rPr>
          <w:rFonts w:ascii="Times New Roman" w:eastAsia="Times New Roman" w:hAnsi="Times New Roman" w:cs="Times New Roman"/>
          <w:kern w:val="0"/>
          <w:sz w:val="22"/>
          <w:szCs w:val="22"/>
          <w:lang w:eastAsia="en-IN"/>
          <w14:ligatures w14:val="none"/>
        </w:rPr>
      </w:pPr>
    </w:p>
    <w:p w14:paraId="0D620F45" w14:textId="77777777" w:rsidR="00996770" w:rsidRPr="00996770" w:rsidRDefault="00996770" w:rsidP="00996770">
      <w:pPr>
        <w:rPr>
          <w:rFonts w:ascii="Times New Roman" w:hAnsi="Times New Roman" w:cs="Times New Roman"/>
          <w:b/>
          <w:bCs/>
          <w:color w:val="0D0D0D"/>
          <w:kern w:val="0"/>
          <w:shd w:val="clear" w:color="auto" w:fill="FFFFFF"/>
          <w:lang w:val="en-IN"/>
          <w14:ligatures w14:val="none"/>
        </w:rPr>
      </w:pPr>
      <w:r w:rsidRPr="00996770">
        <w:rPr>
          <w:rFonts w:ascii="Times New Roman" w:hAnsi="Times New Roman" w:cs="Times New Roman"/>
          <w:b/>
          <w:bCs/>
          <w:color w:val="0D0D0D"/>
          <w:kern w:val="0"/>
          <w:shd w:val="clear" w:color="auto" w:fill="FFFFFF"/>
          <w:lang w:val="en-IN"/>
          <w14:ligatures w14:val="none"/>
        </w:rPr>
        <w:t>Performance Report:</w:t>
      </w:r>
    </w:p>
    <w:p w14:paraId="3276BC96" w14:textId="04058C52" w:rsidR="00FF4859" w:rsidRPr="00FF4859" w:rsidRDefault="00996770" w:rsidP="00FF4859">
      <w:pPr>
        <w:pStyle w:val="ListParagraph"/>
        <w:numPr>
          <w:ilvl w:val="0"/>
          <w:numId w:val="29"/>
        </w:numPr>
        <w:rPr>
          <w:rFonts w:ascii="Times New Roman" w:hAnsi="Times New Roman" w:cs="Times New Roman"/>
          <w:color w:val="0D0D0D"/>
          <w:kern w:val="0"/>
          <w:shd w:val="clear" w:color="auto" w:fill="FFFFFF"/>
          <w:lang w:val="en-IN"/>
          <w14:ligatures w14:val="none"/>
        </w:rPr>
      </w:pPr>
      <w:r w:rsidRPr="00B37D15">
        <w:rPr>
          <w:rFonts w:ascii="Times New Roman" w:hAnsi="Times New Roman" w:cs="Times New Roman"/>
          <w:color w:val="0D0D0D"/>
          <w:kern w:val="0"/>
          <w:shd w:val="clear" w:color="auto" w:fill="FFFFFF"/>
          <w:lang w:val="en-IN"/>
          <w14:ligatures w14:val="none"/>
        </w:rPr>
        <w:t>Pruning Power: The Random Forest classifier demonstrated effective pruning capabilities due to its ensemble nature, which helps reduce overfitting.</w:t>
      </w:r>
    </w:p>
    <w:p w14:paraId="020072A0" w14:textId="3E998E78" w:rsidR="00FF4859" w:rsidRPr="00FF4859" w:rsidRDefault="00996770" w:rsidP="00FF4859">
      <w:pPr>
        <w:pStyle w:val="ListParagraph"/>
        <w:numPr>
          <w:ilvl w:val="0"/>
          <w:numId w:val="29"/>
        </w:numPr>
        <w:rPr>
          <w:rFonts w:ascii="Times New Roman" w:hAnsi="Times New Roman" w:cs="Times New Roman"/>
          <w:color w:val="0D0D0D"/>
          <w:kern w:val="0"/>
          <w:shd w:val="clear" w:color="auto" w:fill="FFFFFF"/>
          <w:lang w:val="en-IN"/>
          <w14:ligatures w14:val="none"/>
        </w:rPr>
      </w:pPr>
      <w:r w:rsidRPr="00B37D15">
        <w:rPr>
          <w:rFonts w:ascii="Times New Roman" w:hAnsi="Times New Roman" w:cs="Times New Roman"/>
          <w:color w:val="0D0D0D"/>
          <w:kern w:val="0"/>
          <w:shd w:val="clear" w:color="auto" w:fill="FFFFFF"/>
          <w:lang w:val="en-IN"/>
          <w14:ligatures w14:val="none"/>
        </w:rPr>
        <w:t>Recall/Precision/F-measure: The Gradient Boosting classifier showed the highest recall and precision for both income categories, indicating its ability to capture true positives while minimizing false positives and false negatives. This led to higher F1-scores compared to the other classifiers.</w:t>
      </w:r>
    </w:p>
    <w:p w14:paraId="3EB2C4FB" w14:textId="6625E4E3" w:rsidR="00996770" w:rsidRPr="00B37D15" w:rsidRDefault="00996770" w:rsidP="00B37D15">
      <w:pPr>
        <w:pStyle w:val="ListParagraph"/>
        <w:numPr>
          <w:ilvl w:val="0"/>
          <w:numId w:val="29"/>
        </w:numPr>
        <w:rPr>
          <w:rFonts w:ascii="Times New Roman" w:hAnsi="Times New Roman" w:cs="Times New Roman"/>
          <w:color w:val="0D0D0D"/>
          <w:kern w:val="0"/>
          <w:shd w:val="clear" w:color="auto" w:fill="FFFFFF"/>
          <w:lang w:val="en-IN"/>
          <w14:ligatures w14:val="none"/>
        </w:rPr>
      </w:pPr>
      <w:r w:rsidRPr="00B37D15">
        <w:rPr>
          <w:rFonts w:ascii="Times New Roman" w:hAnsi="Times New Roman" w:cs="Times New Roman"/>
          <w:color w:val="0D0D0D"/>
          <w:kern w:val="0"/>
          <w:shd w:val="clear" w:color="auto" w:fill="FFFFFF"/>
          <w:lang w:val="en-IN"/>
          <w14:ligatures w14:val="none"/>
        </w:rPr>
        <w:t>CPU Time: Random Forest had the fastest training time among the three classifiers due to its parallelized training process, followed by Gradient Boosting and then SVM, which often requires more computational resources.</w:t>
      </w:r>
    </w:p>
    <w:p w14:paraId="6B3BB0B7" w14:textId="19D75ACF" w:rsidR="00996770" w:rsidRPr="00B37D15" w:rsidRDefault="00996770" w:rsidP="00B37D15">
      <w:pPr>
        <w:pStyle w:val="ListParagraph"/>
        <w:numPr>
          <w:ilvl w:val="0"/>
          <w:numId w:val="29"/>
        </w:numPr>
        <w:rPr>
          <w:rFonts w:ascii="Times New Roman" w:hAnsi="Times New Roman" w:cs="Times New Roman"/>
          <w:color w:val="0D0D0D"/>
          <w:kern w:val="0"/>
          <w:shd w:val="clear" w:color="auto" w:fill="FFFFFF"/>
          <w:lang w:val="en-IN"/>
          <w14:ligatures w14:val="none"/>
        </w:rPr>
      </w:pPr>
      <w:r w:rsidRPr="00B37D15">
        <w:rPr>
          <w:rFonts w:ascii="Times New Roman" w:hAnsi="Times New Roman" w:cs="Times New Roman"/>
          <w:color w:val="0D0D0D"/>
          <w:kern w:val="0"/>
          <w:shd w:val="clear" w:color="auto" w:fill="FFFFFF"/>
          <w:lang w:val="en-IN"/>
          <w14:ligatures w14:val="none"/>
        </w:rPr>
        <w:t>1/0 Cost: The cost associated with misclassifying individuals earning &lt;=50K as &gt;50K (1 cost) or vice versa (0 cost) varied among the classifiers. Gradient Boosting had the lowest misclassification costs overall.</w:t>
      </w:r>
    </w:p>
    <w:p w14:paraId="6BF74D05" w14:textId="4763B45B" w:rsidR="00996770" w:rsidRPr="00B37D15" w:rsidRDefault="00996770" w:rsidP="00B37D15">
      <w:pPr>
        <w:pStyle w:val="ListParagraph"/>
        <w:numPr>
          <w:ilvl w:val="0"/>
          <w:numId w:val="29"/>
        </w:numPr>
        <w:rPr>
          <w:rFonts w:ascii="Times New Roman" w:hAnsi="Times New Roman" w:cs="Times New Roman"/>
          <w:color w:val="0D0D0D"/>
          <w:kern w:val="0"/>
          <w:shd w:val="clear" w:color="auto" w:fill="FFFFFF"/>
          <w:lang w:val="en-IN"/>
          <w14:ligatures w14:val="none"/>
        </w:rPr>
      </w:pPr>
      <w:r w:rsidRPr="00B37D15">
        <w:rPr>
          <w:rFonts w:ascii="Times New Roman" w:hAnsi="Times New Roman" w:cs="Times New Roman"/>
          <w:color w:val="0D0D0D"/>
          <w:kern w:val="0"/>
          <w:shd w:val="clear" w:color="auto" w:fill="FFFFFF"/>
          <w:lang w:val="en-IN"/>
          <w14:ligatures w14:val="none"/>
        </w:rPr>
        <w:t>Communication Cost: This metric was not applicable in the context of this evaluation as it typically pertains to distributed or federated learning scenarios.</w:t>
      </w:r>
    </w:p>
    <w:p w14:paraId="0952B26E" w14:textId="7B1EE322" w:rsidR="00996770" w:rsidRPr="00B37D15" w:rsidRDefault="00996770" w:rsidP="00B37D15">
      <w:pPr>
        <w:pStyle w:val="ListParagraph"/>
        <w:numPr>
          <w:ilvl w:val="0"/>
          <w:numId w:val="29"/>
        </w:numPr>
        <w:rPr>
          <w:rFonts w:ascii="Times New Roman" w:hAnsi="Times New Roman" w:cs="Times New Roman"/>
          <w:color w:val="0D0D0D"/>
          <w:kern w:val="0"/>
          <w:shd w:val="clear" w:color="auto" w:fill="FFFFFF"/>
          <w:lang w:val="en-IN"/>
          <w14:ligatures w14:val="none"/>
        </w:rPr>
      </w:pPr>
      <w:r w:rsidRPr="00B37D15">
        <w:rPr>
          <w:rFonts w:ascii="Times New Roman" w:hAnsi="Times New Roman" w:cs="Times New Roman"/>
          <w:color w:val="0D0D0D"/>
          <w:kern w:val="0"/>
          <w:shd w:val="clear" w:color="auto" w:fill="FFFFFF"/>
          <w:lang w:val="en-IN"/>
          <w14:ligatures w14:val="none"/>
        </w:rPr>
        <w:t>Index Construction Time/Space: Again, not relevant to this evaluation as it applies more to indexing methods in databases or information retrieval systems rather than machine learning classifiers.</w:t>
      </w:r>
    </w:p>
    <w:p w14:paraId="4493D1F2" w14:textId="77777777" w:rsidR="00996770" w:rsidRPr="00996770" w:rsidRDefault="00996770" w:rsidP="00996770">
      <w:pPr>
        <w:rPr>
          <w:rFonts w:ascii="Times New Roman" w:hAnsi="Times New Roman" w:cs="Times New Roman"/>
          <w:color w:val="0D0D0D"/>
          <w:kern w:val="0"/>
          <w:shd w:val="clear" w:color="auto" w:fill="FFFFFF"/>
          <w:lang w:val="en-IN"/>
          <w14:ligatures w14:val="none"/>
        </w:rPr>
      </w:pPr>
    </w:p>
    <w:p w14:paraId="6F65178F" w14:textId="75E9FC4A" w:rsidR="00AF0CEB" w:rsidRDefault="00996770" w:rsidP="00F76454">
      <w:pPr>
        <w:jc w:val="both"/>
        <w:rPr>
          <w:rFonts w:ascii="Times New Roman" w:hAnsi="Times New Roman" w:cs="Times New Roman"/>
          <w:color w:val="0D0D0D"/>
          <w:kern w:val="0"/>
          <w:shd w:val="clear" w:color="auto" w:fill="FFFFFF"/>
          <w:lang w:val="en-IN"/>
          <w14:ligatures w14:val="none"/>
        </w:rPr>
      </w:pPr>
      <w:r w:rsidRPr="00996770">
        <w:rPr>
          <w:rFonts w:ascii="Times New Roman" w:hAnsi="Times New Roman" w:cs="Times New Roman"/>
          <w:color w:val="0D0D0D"/>
          <w:kern w:val="0"/>
          <w:shd w:val="clear" w:color="auto" w:fill="FFFFFF"/>
          <w:lang w:val="en-IN"/>
          <w14:ligatures w14:val="none"/>
        </w:rPr>
        <w:t>Overall, the Gradient Boosting classifier exhibited superior performance in terms of accuracy, precision, recall, and F1-score, making it a promising choice for predicting income levels based on socio-economic factors. However, considerations such as computational complexity and interpretability should also be taken into account when selecting the appropriate classifier for a given task.</w:t>
      </w:r>
    </w:p>
    <w:p w14:paraId="4283C260" w14:textId="77777777" w:rsidR="00B64658" w:rsidRPr="00996770" w:rsidRDefault="00B64658" w:rsidP="00996770">
      <w:pPr>
        <w:rPr>
          <w:rFonts w:ascii="Times New Roman" w:hAnsi="Times New Roman" w:cs="Times New Roman"/>
          <w:color w:val="0D0D0D"/>
          <w:kern w:val="0"/>
          <w:shd w:val="clear" w:color="auto" w:fill="FFFFFF"/>
          <w:lang w:val="en-IN"/>
          <w14:ligatures w14:val="none"/>
        </w:rPr>
      </w:pPr>
    </w:p>
    <w:p w14:paraId="0E16CA79" w14:textId="091862A1" w:rsidR="00AF0CEB" w:rsidRDefault="00560746" w:rsidP="00533D10">
      <w:pPr>
        <w:rPr>
          <w:rFonts w:ascii="Times New Roman" w:hAnsi="Times New Roman" w:cs="Times New Roman"/>
          <w:b/>
          <w:bCs/>
          <w:color w:val="0D0D0D"/>
          <w:kern w:val="0"/>
          <w:shd w:val="clear" w:color="auto" w:fill="FFFFFF"/>
          <w:lang w:val="en-IN"/>
          <w14:ligatures w14:val="none"/>
        </w:rPr>
      </w:pPr>
      <w:r>
        <w:rPr>
          <w:rFonts w:ascii="Times New Roman" w:hAnsi="Times New Roman" w:cs="Times New Roman"/>
          <w:b/>
          <w:bCs/>
          <w:color w:val="0D0D0D"/>
          <w:kern w:val="0"/>
          <w:shd w:val="clear" w:color="auto" w:fill="FFFFFF"/>
          <w:lang w:val="en-IN"/>
          <w14:ligatures w14:val="none"/>
        </w:rPr>
        <w:t>Results:</w:t>
      </w:r>
    </w:p>
    <w:p w14:paraId="2F72D362" w14:textId="7A1EE1DD" w:rsidR="00E61A34" w:rsidRPr="00E61A34" w:rsidRDefault="00560746" w:rsidP="00533D10">
      <w:pPr>
        <w:rPr>
          <w:rFonts w:ascii="Times New Roman" w:hAnsi="Times New Roman" w:cs="Times New Roman"/>
          <w:color w:val="0D0D0D"/>
          <w:kern w:val="0"/>
          <w:shd w:val="clear" w:color="auto" w:fill="FFFFFF"/>
          <w:lang w:val="en-IN"/>
          <w14:ligatures w14:val="none"/>
        </w:rPr>
      </w:pPr>
      <w:r w:rsidRPr="00560746">
        <w:rPr>
          <w:rFonts w:ascii="Times New Roman" w:hAnsi="Times New Roman" w:cs="Times New Roman"/>
          <w:color w:val="0D0D0D"/>
          <w:kern w:val="0"/>
          <w:shd w:val="clear" w:color="auto" w:fill="FFFFFF"/>
          <w14:ligatures w14:val="none"/>
        </w:rPr>
        <w:t>In evaluating the performance of three classifiers, namely Support Vector Machine (SVM), Random Forest, and Gradient Boosting, on our dataset, we obtained the following accuracies:</w:t>
      </w:r>
    </w:p>
    <w:p w14:paraId="674AF357" w14:textId="77777777" w:rsidR="00B64658" w:rsidRPr="00B64658" w:rsidRDefault="00B64658" w:rsidP="00B64658">
      <w:pPr>
        <w:rPr>
          <w:rFonts w:ascii="Times New Roman" w:hAnsi="Times New Roman" w:cs="Times New Roman"/>
          <w:b/>
          <w:bCs/>
          <w:color w:val="0D0D0D"/>
          <w:kern w:val="0"/>
          <w:shd w:val="clear" w:color="auto" w:fill="FFFFFF"/>
          <w:lang w:val="en-IN"/>
          <w14:ligatures w14:val="none"/>
        </w:rPr>
      </w:pPr>
      <w:r w:rsidRPr="00B64658">
        <w:rPr>
          <w:rFonts w:ascii="Times New Roman" w:hAnsi="Times New Roman" w:cs="Times New Roman"/>
          <w:b/>
          <w:bCs/>
          <w:color w:val="0D0D0D"/>
          <w:kern w:val="0"/>
          <w:shd w:val="clear" w:color="auto" w:fill="FFFFFF"/>
          <w:lang w:val="en-IN"/>
          <w14:ligatures w14:val="none"/>
        </w:rPr>
        <w:t>Support Vector Machine (SVM):</w:t>
      </w:r>
    </w:p>
    <w:p w14:paraId="41663010" w14:textId="77777777" w:rsidR="00B64658" w:rsidRP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Accuracy: 84.03%</w:t>
      </w:r>
    </w:p>
    <w:p w14:paraId="084EBF64" w14:textId="77777777" w:rsidR="00B64658" w:rsidRP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Precision (&lt;=50K): 72%, Precision (&gt;50K): 86%</w:t>
      </w:r>
    </w:p>
    <w:p w14:paraId="5011102E" w14:textId="77777777" w:rsidR="00B64658" w:rsidRP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Recall (&lt;=50K): 52%, Recall (&gt;50K): 94%</w:t>
      </w:r>
    </w:p>
    <w:p w14:paraId="39A69F09" w14:textId="77777777" w:rsid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F1-score (&lt;=50K): 0.60, F1-score (&gt;50K): 0.90</w:t>
      </w:r>
    </w:p>
    <w:p w14:paraId="48E643CE" w14:textId="77777777" w:rsidR="00B64658" w:rsidRPr="00B64658" w:rsidRDefault="00B64658" w:rsidP="00B64658">
      <w:pPr>
        <w:rPr>
          <w:rFonts w:ascii="Times New Roman" w:hAnsi="Times New Roman" w:cs="Times New Roman"/>
          <w:color w:val="0D0D0D"/>
          <w:kern w:val="0"/>
          <w:shd w:val="clear" w:color="auto" w:fill="FFFFFF"/>
          <w:lang w:val="en-IN"/>
          <w14:ligatures w14:val="none"/>
        </w:rPr>
      </w:pPr>
    </w:p>
    <w:p w14:paraId="482FEC71" w14:textId="6F7A8C2B" w:rsidR="00B64658" w:rsidRPr="00B64658" w:rsidRDefault="00B64658" w:rsidP="00B64658">
      <w:pPr>
        <w:rPr>
          <w:rFonts w:ascii="Times New Roman" w:hAnsi="Times New Roman" w:cs="Times New Roman"/>
          <w:b/>
          <w:bCs/>
          <w:color w:val="0D0D0D"/>
          <w:kern w:val="0"/>
          <w:shd w:val="clear" w:color="auto" w:fill="FFFFFF"/>
          <w:lang w:val="en-IN"/>
          <w14:ligatures w14:val="none"/>
        </w:rPr>
      </w:pPr>
      <w:r w:rsidRPr="00B64658">
        <w:rPr>
          <w:rFonts w:ascii="Times New Roman" w:hAnsi="Times New Roman" w:cs="Times New Roman"/>
          <w:b/>
          <w:bCs/>
          <w:color w:val="0D0D0D"/>
          <w:kern w:val="0"/>
          <w:shd w:val="clear" w:color="auto" w:fill="FFFFFF"/>
          <w:lang w:val="en-IN"/>
          <w14:ligatures w14:val="none"/>
        </w:rPr>
        <w:t>Random Forest</w:t>
      </w:r>
      <w:r w:rsidR="00641B61">
        <w:rPr>
          <w:rFonts w:ascii="Times New Roman" w:hAnsi="Times New Roman" w:cs="Times New Roman"/>
          <w:b/>
          <w:bCs/>
          <w:color w:val="0D0D0D"/>
          <w:kern w:val="0"/>
          <w:shd w:val="clear" w:color="auto" w:fill="FFFFFF"/>
          <w:lang w:val="en-IN"/>
          <w14:ligatures w14:val="none"/>
        </w:rPr>
        <w:t xml:space="preserve"> Classifier</w:t>
      </w:r>
      <w:r w:rsidRPr="00B64658">
        <w:rPr>
          <w:rFonts w:ascii="Times New Roman" w:hAnsi="Times New Roman" w:cs="Times New Roman"/>
          <w:b/>
          <w:bCs/>
          <w:color w:val="0D0D0D"/>
          <w:kern w:val="0"/>
          <w:shd w:val="clear" w:color="auto" w:fill="FFFFFF"/>
          <w:lang w:val="en-IN"/>
          <w14:ligatures w14:val="none"/>
        </w:rPr>
        <w:t>:</w:t>
      </w:r>
    </w:p>
    <w:p w14:paraId="718E9286" w14:textId="77777777" w:rsidR="00B64658" w:rsidRP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Accuracy: 83.74%</w:t>
      </w:r>
    </w:p>
    <w:p w14:paraId="059818F7" w14:textId="77777777" w:rsidR="00B64658" w:rsidRP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Precision (&lt;=50K): 69%, Precision (&gt;50K): 87%</w:t>
      </w:r>
    </w:p>
    <w:p w14:paraId="37027FFE" w14:textId="77777777" w:rsidR="00B64658" w:rsidRP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Recall (&lt;=50K): 56%, Recall (&gt;50K): 92%</w:t>
      </w:r>
    </w:p>
    <w:p w14:paraId="31242B50" w14:textId="0CFDDCE2" w:rsid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F1-score (&lt;=50K): 0.62, F1-score (&gt;50K): 0.90</w:t>
      </w:r>
    </w:p>
    <w:p w14:paraId="264EB414" w14:textId="77777777" w:rsidR="00447E03" w:rsidRPr="00B64658" w:rsidRDefault="00447E03" w:rsidP="00B64658">
      <w:pPr>
        <w:rPr>
          <w:rFonts w:ascii="Times New Roman" w:hAnsi="Times New Roman" w:cs="Times New Roman"/>
          <w:color w:val="0D0D0D"/>
          <w:kern w:val="0"/>
          <w:shd w:val="clear" w:color="auto" w:fill="FFFFFF"/>
          <w:lang w:val="en-IN"/>
          <w14:ligatures w14:val="none"/>
        </w:rPr>
      </w:pPr>
    </w:p>
    <w:p w14:paraId="51FFA5FF" w14:textId="2C90A611" w:rsidR="00B64658" w:rsidRPr="00B64658" w:rsidRDefault="00B64658" w:rsidP="00B64658">
      <w:pPr>
        <w:rPr>
          <w:rFonts w:ascii="Times New Roman" w:hAnsi="Times New Roman" w:cs="Times New Roman"/>
          <w:b/>
          <w:bCs/>
          <w:color w:val="0D0D0D"/>
          <w:kern w:val="0"/>
          <w:shd w:val="clear" w:color="auto" w:fill="FFFFFF"/>
          <w:lang w:val="en-IN"/>
          <w14:ligatures w14:val="none"/>
        </w:rPr>
      </w:pPr>
      <w:r w:rsidRPr="00B64658">
        <w:rPr>
          <w:rFonts w:ascii="Times New Roman" w:hAnsi="Times New Roman" w:cs="Times New Roman"/>
          <w:b/>
          <w:bCs/>
          <w:color w:val="0D0D0D"/>
          <w:kern w:val="0"/>
          <w:shd w:val="clear" w:color="auto" w:fill="FFFFFF"/>
          <w:lang w:val="en-IN"/>
          <w14:ligatures w14:val="none"/>
        </w:rPr>
        <w:t>Gradient Boosting</w:t>
      </w:r>
      <w:r w:rsidR="00641B61">
        <w:rPr>
          <w:rFonts w:ascii="Times New Roman" w:hAnsi="Times New Roman" w:cs="Times New Roman"/>
          <w:b/>
          <w:bCs/>
          <w:color w:val="0D0D0D"/>
          <w:kern w:val="0"/>
          <w:shd w:val="clear" w:color="auto" w:fill="FFFFFF"/>
          <w:lang w:val="en-IN"/>
          <w14:ligatures w14:val="none"/>
        </w:rPr>
        <w:t xml:space="preserve"> Classifier</w:t>
      </w:r>
      <w:r w:rsidRPr="00B64658">
        <w:rPr>
          <w:rFonts w:ascii="Times New Roman" w:hAnsi="Times New Roman" w:cs="Times New Roman"/>
          <w:b/>
          <w:bCs/>
          <w:color w:val="0D0D0D"/>
          <w:kern w:val="0"/>
          <w:shd w:val="clear" w:color="auto" w:fill="FFFFFF"/>
          <w:lang w:val="en-IN"/>
          <w14:ligatures w14:val="none"/>
        </w:rPr>
        <w:t>:</w:t>
      </w:r>
    </w:p>
    <w:p w14:paraId="578FFD21" w14:textId="77777777" w:rsidR="00B64658" w:rsidRP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Accuracy: 85.67%</w:t>
      </w:r>
    </w:p>
    <w:p w14:paraId="49EEBE7E" w14:textId="77777777" w:rsidR="00B64658" w:rsidRP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Precision (&lt;=50K): 76%, Precision (&gt;50K): 88%</w:t>
      </w:r>
    </w:p>
    <w:p w14:paraId="670ECA01" w14:textId="77777777" w:rsidR="00B64658" w:rsidRP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Recall (&lt;=50K): 56%, Recall (&gt;50K): 95%</w:t>
      </w:r>
    </w:p>
    <w:p w14:paraId="0026BBB7" w14:textId="345F2FEC" w:rsidR="00B64658" w:rsidRDefault="00B64658" w:rsidP="00B64658">
      <w:pPr>
        <w:rPr>
          <w:rFonts w:ascii="Times New Roman" w:hAnsi="Times New Roman" w:cs="Times New Roman"/>
          <w:color w:val="0D0D0D"/>
          <w:kern w:val="0"/>
          <w:shd w:val="clear" w:color="auto" w:fill="FFFFFF"/>
          <w:lang w:val="en-IN"/>
          <w14:ligatures w14:val="none"/>
        </w:rPr>
      </w:pPr>
      <w:r w:rsidRPr="00B64658">
        <w:rPr>
          <w:rFonts w:ascii="Times New Roman" w:hAnsi="Times New Roman" w:cs="Times New Roman"/>
          <w:color w:val="0D0D0D"/>
          <w:kern w:val="0"/>
          <w:shd w:val="clear" w:color="auto" w:fill="FFFFFF"/>
          <w:lang w:val="en-IN"/>
          <w14:ligatures w14:val="none"/>
        </w:rPr>
        <w:t>F1-score (&lt;=50K): 0.65, F1-score (&gt;50K): 0.91</w:t>
      </w:r>
    </w:p>
    <w:p w14:paraId="4C4F431F" w14:textId="77777777" w:rsidR="00735A83" w:rsidRPr="00B64658" w:rsidRDefault="00735A83" w:rsidP="00B64658">
      <w:pPr>
        <w:rPr>
          <w:rFonts w:ascii="Times New Roman" w:hAnsi="Times New Roman" w:cs="Times New Roman"/>
          <w:color w:val="0D0D0D"/>
          <w:kern w:val="0"/>
          <w:shd w:val="clear" w:color="auto" w:fill="FFFFFF"/>
          <w:lang w:val="en-IN"/>
          <w14:ligatures w14:val="none"/>
        </w:rPr>
      </w:pPr>
    </w:p>
    <w:p w14:paraId="15E7219E" w14:textId="4C04B800" w:rsidR="00447E03" w:rsidRPr="00735A83" w:rsidRDefault="00735A83" w:rsidP="00447E03">
      <w:pPr>
        <w:rPr>
          <w:rFonts w:ascii="Times New Roman" w:hAnsi="Times New Roman" w:cs="Times New Roman"/>
          <w:color w:val="0D0D0D"/>
          <w:kern w:val="0"/>
          <w:shd w:val="clear" w:color="auto" w:fill="FFFFFF"/>
          <w14:ligatures w14:val="none"/>
        </w:rPr>
      </w:pPr>
      <w:r w:rsidRPr="00735A83">
        <w:rPr>
          <w:rFonts w:ascii="Times New Roman" w:hAnsi="Times New Roman" w:cs="Times New Roman"/>
          <w:color w:val="0D0D0D"/>
          <w:kern w:val="0"/>
          <w:shd w:val="clear" w:color="auto" w:fill="FFFFFF"/>
          <w14:ligatures w14:val="none"/>
        </w:rPr>
        <w:t>The accuracy of the classifiers follows as below-</w:t>
      </w:r>
    </w:p>
    <w:p w14:paraId="338729C6" w14:textId="77777777" w:rsidR="00560746" w:rsidRPr="00560746" w:rsidRDefault="00560746" w:rsidP="00447E03">
      <w:pPr>
        <w:rPr>
          <w:rFonts w:ascii="Times New Roman" w:hAnsi="Times New Roman" w:cs="Times New Roman"/>
          <w:color w:val="0D0D0D"/>
          <w:kern w:val="0"/>
          <w:shd w:val="clear" w:color="auto" w:fill="FFFFFF"/>
          <w:lang w:val="en-IN"/>
          <w14:ligatures w14:val="none"/>
        </w:rPr>
      </w:pPr>
      <w:r w:rsidRPr="00560746">
        <w:rPr>
          <w:rFonts w:ascii="Times New Roman" w:hAnsi="Times New Roman" w:cs="Times New Roman"/>
          <w:color w:val="0D0D0D"/>
          <w:kern w:val="0"/>
          <w:shd w:val="clear" w:color="auto" w:fill="FFFFFF"/>
          <w14:ligatures w14:val="none"/>
        </w:rPr>
        <w:lastRenderedPageBreak/>
        <w:t>Support Vector Machine (SVM) Classifier Accuracy: 0.8403296019900498.</w:t>
      </w:r>
    </w:p>
    <w:p w14:paraId="635A6380" w14:textId="77777777" w:rsidR="00560746" w:rsidRPr="00560746" w:rsidRDefault="00560746" w:rsidP="00447E03">
      <w:pPr>
        <w:rPr>
          <w:rFonts w:ascii="Times New Roman" w:hAnsi="Times New Roman" w:cs="Times New Roman"/>
          <w:color w:val="0D0D0D"/>
          <w:kern w:val="0"/>
          <w:shd w:val="clear" w:color="auto" w:fill="FFFFFF"/>
          <w:lang w:val="en-IN"/>
          <w14:ligatures w14:val="none"/>
        </w:rPr>
      </w:pPr>
      <w:r w:rsidRPr="00560746">
        <w:rPr>
          <w:rFonts w:ascii="Times New Roman" w:hAnsi="Times New Roman" w:cs="Times New Roman"/>
          <w:color w:val="0D0D0D"/>
          <w:kern w:val="0"/>
          <w:shd w:val="clear" w:color="auto" w:fill="FFFFFF"/>
          <w14:ligatures w14:val="none"/>
        </w:rPr>
        <w:t>Random Forest Classifier Accuracy: 0.8373756218905473.</w:t>
      </w:r>
    </w:p>
    <w:p w14:paraId="1DA805C9" w14:textId="77777777" w:rsidR="00560746" w:rsidRPr="00560746" w:rsidRDefault="00560746" w:rsidP="00447E03">
      <w:pPr>
        <w:rPr>
          <w:rFonts w:ascii="Times New Roman" w:hAnsi="Times New Roman" w:cs="Times New Roman"/>
          <w:color w:val="0D0D0D"/>
          <w:kern w:val="0"/>
          <w:shd w:val="clear" w:color="auto" w:fill="FFFFFF"/>
          <w:lang w:val="en-IN"/>
          <w14:ligatures w14:val="none"/>
        </w:rPr>
      </w:pPr>
      <w:r w:rsidRPr="00560746">
        <w:rPr>
          <w:rFonts w:ascii="Times New Roman" w:hAnsi="Times New Roman" w:cs="Times New Roman"/>
          <w:color w:val="0D0D0D"/>
          <w:kern w:val="0"/>
          <w:shd w:val="clear" w:color="auto" w:fill="FFFFFF"/>
          <w14:ligatures w14:val="none"/>
        </w:rPr>
        <w:t>Gradient Boosting Classifier Accuracy: 0.8566542288557214.</w:t>
      </w:r>
    </w:p>
    <w:p w14:paraId="583921F0" w14:textId="021E97F3" w:rsidR="00256BAA" w:rsidRDefault="00560746" w:rsidP="00864CFE">
      <w:pPr>
        <w:jc w:val="both"/>
        <w:rPr>
          <w:rFonts w:ascii="Times New Roman" w:hAnsi="Times New Roman" w:cs="Times New Roman"/>
          <w:color w:val="0D0D0D"/>
          <w:kern w:val="0"/>
          <w:shd w:val="clear" w:color="auto" w:fill="FFFFFF"/>
          <w:lang w:val="en-IN"/>
          <w14:ligatures w14:val="none"/>
        </w:rPr>
      </w:pPr>
      <w:r w:rsidRPr="00560746">
        <w:rPr>
          <w:rFonts w:ascii="Times New Roman" w:hAnsi="Times New Roman" w:cs="Times New Roman"/>
          <w:color w:val="0D0D0D"/>
          <w:kern w:val="0"/>
          <w:shd w:val="clear" w:color="auto" w:fill="FFFFFF"/>
          <w14:ligatures w14:val="none"/>
        </w:rPr>
        <w:t>Gradient Boosting emerged as the most accurate classifier, indicating its efficacy in capturing intricate data relationships. While Random Forest demonstrated strong performance and scalability, SVM exhibited reduced accuracy, suggesting potential limitations in managing dataset complexity. These findings underscore the importance of selecting appropriate machine learning techniques, with Gradient Boosting standing out as the preferred model for accurate predictive modeling and socio-economic analysis.</w:t>
      </w:r>
    </w:p>
    <w:p w14:paraId="303345C1" w14:textId="77777777" w:rsidR="00864CFE" w:rsidRPr="00864CFE" w:rsidRDefault="00864CFE" w:rsidP="00533D10">
      <w:pPr>
        <w:rPr>
          <w:rFonts w:ascii="Times New Roman" w:hAnsi="Times New Roman" w:cs="Times New Roman"/>
          <w:color w:val="0D0D0D"/>
          <w:kern w:val="0"/>
          <w:shd w:val="clear" w:color="auto" w:fill="FFFFFF"/>
          <w:lang w:val="en-IN"/>
          <w14:ligatures w14:val="none"/>
        </w:rPr>
      </w:pPr>
    </w:p>
    <w:p w14:paraId="78FC1E8D" w14:textId="25568233" w:rsidR="006B2597" w:rsidRPr="009227D3" w:rsidRDefault="006B2597" w:rsidP="00533D10">
      <w:pPr>
        <w:rPr>
          <w:rFonts w:ascii="Times New Roman" w:hAnsi="Times New Roman" w:cs="Times New Roman"/>
          <w:b/>
          <w:bCs/>
        </w:rPr>
      </w:pPr>
      <w:r w:rsidRPr="009227D3">
        <w:rPr>
          <w:rFonts w:ascii="Times New Roman" w:hAnsi="Times New Roman" w:cs="Times New Roman"/>
          <w:b/>
          <w:bCs/>
        </w:rPr>
        <w:t>Conclusion:</w:t>
      </w:r>
    </w:p>
    <w:p w14:paraId="06A8CBAE" w14:textId="572CC116" w:rsidR="009227D3" w:rsidRPr="00F550E9" w:rsidRDefault="009227D3" w:rsidP="009227D3">
      <w:pPr>
        <w:jc w:val="both"/>
        <w:rPr>
          <w:rFonts w:ascii="Times New Roman" w:hAnsi="Times New Roman" w:cs="Times New Roman"/>
        </w:rPr>
      </w:pPr>
      <w:r w:rsidRPr="00F550E9">
        <w:rPr>
          <w:rFonts w:ascii="Times New Roman" w:hAnsi="Times New Roman" w:cs="Times New Roman"/>
        </w:rPr>
        <w:t>The analysis reveals that demographic and employment-related factors significantly influence an individual's income level, particularly in surpassing the $50,000 per year threshold. Across all three classifiers—Support Vector Machine (SVM), Random Forest, and Gradient Boosting—the models exhibit relatively high accuracy, with Gradient Boosting achieving the highest accuracy of 85.67%. This suggests that the selected features, including demographic variables like education, occupation, and marital status, along with employment-related factors such as work class and occupation, are robust indicators of income levels.</w:t>
      </w:r>
    </w:p>
    <w:p w14:paraId="7A675CF4" w14:textId="149A834B" w:rsidR="009227D3" w:rsidRPr="00F550E9" w:rsidRDefault="009227D3" w:rsidP="009227D3">
      <w:pPr>
        <w:jc w:val="both"/>
        <w:rPr>
          <w:rFonts w:ascii="Times New Roman" w:hAnsi="Times New Roman" w:cs="Times New Roman"/>
        </w:rPr>
      </w:pPr>
      <w:r w:rsidRPr="00F550E9">
        <w:rPr>
          <w:rFonts w:ascii="Times New Roman" w:hAnsi="Times New Roman" w:cs="Times New Roman"/>
        </w:rPr>
        <w:t>Moreover, the classification reports shed light on the predictive power of these models. Despite variations in precision, recall, and F1-score, all classifiers consistently perform better in predicting individuals with incomes exceeding $50,000 compared to those below this threshold. For instance, the precision, recall, and F1-score for the "True" class (income exceeding $50,000) consistently outperform those for the "False" class (income below $50,000) across all models. This indicates that the models are more adept at identifying individuals with higher incomes, underscoring the influence of demographic and employment-related factors in determining income levels. Therefore, the results support the hypothesis that these factors play a crucial role in shaping an individual's income level, aligning with the research question's focus on understanding the impact of demographic and employment-related variables on income levels exceeding $50,000 per year.</w:t>
      </w:r>
    </w:p>
    <w:p w14:paraId="5D706B54" w14:textId="77777777" w:rsidR="006B2597" w:rsidRPr="00F550E9" w:rsidRDefault="006B2597" w:rsidP="00F85E4E">
      <w:pPr>
        <w:pBdr>
          <w:bottom w:val="single" w:sz="6" w:space="1" w:color="auto"/>
        </w:pBdr>
        <w:spacing w:after="0" w:line="240" w:lineRule="auto"/>
        <w:rPr>
          <w:rFonts w:ascii="Arial" w:eastAsia="Times New Roman" w:hAnsi="Arial" w:cs="Arial"/>
          <w:vanish/>
          <w:kern w:val="0"/>
          <w14:ligatures w14:val="none"/>
        </w:rPr>
      </w:pPr>
      <w:r w:rsidRPr="00F550E9">
        <w:rPr>
          <w:rFonts w:ascii="Arial" w:eastAsia="Times New Roman" w:hAnsi="Arial" w:cs="Arial"/>
          <w:vanish/>
          <w:kern w:val="0"/>
          <w14:ligatures w14:val="none"/>
        </w:rPr>
        <w:t>Top of Form</w:t>
      </w:r>
    </w:p>
    <w:p w14:paraId="26C55B3D" w14:textId="77777777" w:rsidR="006B2597" w:rsidRPr="00F550E9" w:rsidRDefault="006B2597" w:rsidP="00533D10">
      <w:pPr>
        <w:rPr>
          <w:rFonts w:ascii="Times New Roman" w:hAnsi="Times New Roman" w:cs="Times New Roman"/>
        </w:rPr>
      </w:pPr>
    </w:p>
    <w:p w14:paraId="41F01945" w14:textId="77777777" w:rsidR="00B420A3" w:rsidRPr="00BB4D13" w:rsidRDefault="00B420A3" w:rsidP="00BB4D13">
      <w:pPr>
        <w:jc w:val="both"/>
        <w:rPr>
          <w:rFonts w:ascii="Times New Roman" w:hAnsi="Times New Roman" w:cs="Times New Roman"/>
          <w:b/>
          <w:bCs/>
        </w:rPr>
      </w:pPr>
      <w:r w:rsidRPr="00BB4D13">
        <w:rPr>
          <w:rFonts w:ascii="Times New Roman" w:hAnsi="Times New Roman" w:cs="Times New Roman"/>
          <w:b/>
          <w:bCs/>
        </w:rPr>
        <w:t>Future work:</w:t>
      </w:r>
    </w:p>
    <w:p w14:paraId="3306338D" w14:textId="77777777" w:rsidR="00B420A3" w:rsidRPr="00BB4D13" w:rsidRDefault="00B420A3" w:rsidP="00BB4D13">
      <w:pPr>
        <w:jc w:val="both"/>
        <w:rPr>
          <w:rFonts w:ascii="Times New Roman" w:hAnsi="Times New Roman" w:cs="Times New Roman"/>
        </w:rPr>
      </w:pPr>
      <w:r w:rsidRPr="00BB4D13">
        <w:rPr>
          <w:rFonts w:ascii="Times New Roman" w:hAnsi="Times New Roman" w:cs="Times New Roman"/>
        </w:rPr>
        <w:t>The project presents opportunities for future exploration across multiple dimensions. Enhancements may entail deeper analysis of demographic and employment factors to uncover nuanced patterns and relationships. This could involve employing advanced techniques such as feature engineering, dimensionality reduction, or clustering to extract more meaningful insights from the data.</w:t>
      </w:r>
    </w:p>
    <w:p w14:paraId="0FF466A4" w14:textId="77777777" w:rsidR="00B420A3" w:rsidRPr="00BB4D13" w:rsidRDefault="00B420A3" w:rsidP="00BB4D13">
      <w:pPr>
        <w:jc w:val="both"/>
        <w:rPr>
          <w:rFonts w:ascii="Times New Roman" w:hAnsi="Times New Roman" w:cs="Times New Roman"/>
        </w:rPr>
      </w:pPr>
      <w:r w:rsidRPr="00BB4D13">
        <w:rPr>
          <w:rFonts w:ascii="Times New Roman" w:hAnsi="Times New Roman" w:cs="Times New Roman"/>
        </w:rPr>
        <w:lastRenderedPageBreak/>
        <w:t>Furthermore, refining machine learning models to achieve higher accuracy and robustness is a crucial avenue for improvement. Techniques like hyperparameter tuning, ensemble methods, and model interpretability tools such as SHAP values can enhance predictive performance and provide valuable insights into the factors driving income levels.</w:t>
      </w:r>
    </w:p>
    <w:p w14:paraId="2E1260D2" w14:textId="77777777" w:rsidR="00B420A3" w:rsidRPr="00BB4D13" w:rsidRDefault="00B420A3" w:rsidP="00BB4D13">
      <w:pPr>
        <w:jc w:val="both"/>
        <w:rPr>
          <w:rFonts w:ascii="Times New Roman" w:hAnsi="Times New Roman" w:cs="Times New Roman"/>
        </w:rPr>
      </w:pPr>
      <w:r w:rsidRPr="00BB4D13">
        <w:rPr>
          <w:rFonts w:ascii="Times New Roman" w:hAnsi="Times New Roman" w:cs="Times New Roman"/>
        </w:rPr>
        <w:t>Tracking long-term socio-economic trends and incorporating temporal analysis could provide valuable context and help identify evolving patterns over time. This longitudinal approach can offer insights into how socio-economic dynamics change and inform strategies for addressing persistent inequalities.</w:t>
      </w:r>
    </w:p>
    <w:p w14:paraId="12191775" w14:textId="77777777" w:rsidR="00B420A3" w:rsidRPr="00BB4D13" w:rsidRDefault="00B420A3" w:rsidP="00BB4D13">
      <w:pPr>
        <w:jc w:val="both"/>
        <w:rPr>
          <w:rFonts w:ascii="Times New Roman" w:hAnsi="Times New Roman" w:cs="Times New Roman"/>
        </w:rPr>
      </w:pPr>
      <w:r w:rsidRPr="00BB4D13">
        <w:rPr>
          <w:rFonts w:ascii="Times New Roman" w:hAnsi="Times New Roman" w:cs="Times New Roman"/>
        </w:rPr>
        <w:t>Developing practical applications for predictive models, such as income prediction tools or decision-support systems, can extend the project's impact beyond research. By translating insights into actionable solutions, these applications can empower individuals, organizations, and policymakers to make informed decisions and allocate resources effectively.</w:t>
      </w:r>
    </w:p>
    <w:p w14:paraId="73FDC666" w14:textId="67A59BB3" w:rsidR="00174FD5" w:rsidRPr="00BB4D13" w:rsidRDefault="00B420A3" w:rsidP="00BB4D13">
      <w:pPr>
        <w:jc w:val="both"/>
        <w:rPr>
          <w:rFonts w:ascii="Times New Roman" w:hAnsi="Times New Roman" w:cs="Times New Roman"/>
          <w:b/>
          <w:bCs/>
        </w:rPr>
      </w:pPr>
      <w:r w:rsidRPr="00BB4D13">
        <w:rPr>
          <w:rFonts w:ascii="Times New Roman" w:hAnsi="Times New Roman" w:cs="Times New Roman"/>
        </w:rPr>
        <w:t>Lastly, addressing ethical considerations is paramount. Ensuring fairness, transparency, and accountability in data collection, model development, and deployment processes is essential to mitigate potential biases</w:t>
      </w:r>
    </w:p>
    <w:p w14:paraId="4A8C2EE1" w14:textId="77777777" w:rsidR="00007EDA" w:rsidRDefault="00007EDA" w:rsidP="00533D10">
      <w:pPr>
        <w:rPr>
          <w:rFonts w:ascii="Times New Roman" w:hAnsi="Times New Roman" w:cs="Times New Roman"/>
          <w:sz w:val="22"/>
          <w:szCs w:val="22"/>
        </w:rPr>
      </w:pPr>
    </w:p>
    <w:p w14:paraId="5468AE8D" w14:textId="6910C0B9" w:rsidR="007C7275" w:rsidRPr="00F550E9" w:rsidRDefault="006E36A8" w:rsidP="00533D10">
      <w:pPr>
        <w:rPr>
          <w:rFonts w:ascii="Times New Roman" w:hAnsi="Times New Roman" w:cs="Times New Roman"/>
          <w:b/>
          <w:bCs/>
        </w:rPr>
      </w:pPr>
      <w:r w:rsidRPr="00F550E9">
        <w:rPr>
          <w:rFonts w:ascii="Times New Roman" w:hAnsi="Times New Roman" w:cs="Times New Roman"/>
          <w:b/>
          <w:bCs/>
        </w:rPr>
        <w:t>References:</w:t>
      </w:r>
    </w:p>
    <w:p w14:paraId="7E2FF86C" w14:textId="558593AA" w:rsidR="007C7275" w:rsidRDefault="007C7275" w:rsidP="00435B08">
      <w:pPr>
        <w:pStyle w:val="ListParagraph"/>
        <w:numPr>
          <w:ilvl w:val="0"/>
          <w:numId w:val="6"/>
        </w:numPr>
        <w:rPr>
          <w:rFonts w:ascii="Times New Roman" w:hAnsi="Times New Roman" w:cs="Times New Roman"/>
        </w:rPr>
      </w:pPr>
      <w:r w:rsidRPr="007C7275">
        <w:rPr>
          <w:rFonts w:ascii="Times New Roman" w:hAnsi="Times New Roman" w:cs="Times New Roman"/>
        </w:rPr>
        <w:t xml:space="preserve">Chakrabarty, N., &amp; Biswas, S. (2018). A Statistical Approach to Adult Census Income Level Prediction. </w:t>
      </w:r>
      <w:r>
        <w:rPr>
          <w:rFonts w:ascii="Times New Roman" w:hAnsi="Times New Roman" w:cs="Times New Roman"/>
        </w:rPr>
        <w:t xml:space="preserve">Research Gate. </w:t>
      </w:r>
      <w:r w:rsidRPr="007C7275">
        <w:rPr>
          <w:rFonts w:ascii="Times New Roman" w:hAnsi="Times New Roman" w:cs="Times New Roman"/>
        </w:rPr>
        <w:t xml:space="preserve">Retrieved from </w:t>
      </w:r>
    </w:p>
    <w:p w14:paraId="2A7E4D56" w14:textId="77777777" w:rsidR="00913C67" w:rsidRDefault="007C7275" w:rsidP="00913C67">
      <w:pPr>
        <w:pStyle w:val="ListParagraph"/>
        <w:rPr>
          <w:rFonts w:ascii="Times New Roman" w:hAnsi="Times New Roman" w:cs="Times New Roman"/>
        </w:rPr>
      </w:pPr>
      <w:hyperlink r:id="rId30" w:history="1">
        <w:r w:rsidRPr="00A71525">
          <w:rPr>
            <w:rStyle w:val="Hyperlink"/>
            <w:rFonts w:ascii="Times New Roman" w:hAnsi="Times New Roman" w:cs="Times New Roman"/>
          </w:rPr>
          <w:t>https://www.researchgate.net/publication/328494313_A_Statistical_Approach_to_Adult_Census_Income_Level_Prediction</w:t>
        </w:r>
      </w:hyperlink>
      <w:r>
        <w:rPr>
          <w:rFonts w:ascii="Times New Roman" w:hAnsi="Times New Roman" w:cs="Times New Roman"/>
        </w:rPr>
        <w:t xml:space="preserve"> </w:t>
      </w:r>
    </w:p>
    <w:p w14:paraId="3ADAAF05" w14:textId="77777777" w:rsidR="001C0286" w:rsidRDefault="001C0286" w:rsidP="00913C67">
      <w:pPr>
        <w:pStyle w:val="ListParagraph"/>
        <w:rPr>
          <w:rFonts w:ascii="Times New Roman" w:hAnsi="Times New Roman" w:cs="Times New Roman"/>
        </w:rPr>
      </w:pPr>
    </w:p>
    <w:p w14:paraId="4D36F6F5" w14:textId="71916C0F" w:rsidR="00913C67" w:rsidRDefault="00913C67" w:rsidP="00913C67">
      <w:pPr>
        <w:pStyle w:val="ListParagraph"/>
        <w:numPr>
          <w:ilvl w:val="0"/>
          <w:numId w:val="6"/>
        </w:numPr>
        <w:rPr>
          <w:rFonts w:ascii="Times New Roman" w:hAnsi="Times New Roman" w:cs="Times New Roman"/>
        </w:rPr>
      </w:pPr>
      <w:r w:rsidRPr="00913C67">
        <w:rPr>
          <w:rFonts w:ascii="Times New Roman" w:hAnsi="Times New Roman" w:cs="Times New Roman"/>
        </w:rPr>
        <w:t xml:space="preserve">Chen, L. P. (2021). Supervised Learning for Binary Classification on US Adult Income. </w:t>
      </w:r>
      <w:r>
        <w:rPr>
          <w:rFonts w:ascii="Times New Roman" w:hAnsi="Times New Roman" w:cs="Times New Roman"/>
        </w:rPr>
        <w:t xml:space="preserve">Research Gate. </w:t>
      </w:r>
      <w:r w:rsidRPr="00913C67">
        <w:rPr>
          <w:rFonts w:ascii="Times New Roman" w:hAnsi="Times New Roman" w:cs="Times New Roman"/>
        </w:rPr>
        <w:t xml:space="preserve">Retrieved from </w:t>
      </w:r>
      <w:hyperlink r:id="rId31" w:history="1">
        <w:r w:rsidRPr="00A71525">
          <w:rPr>
            <w:rStyle w:val="Hyperlink"/>
            <w:rFonts w:ascii="Times New Roman" w:hAnsi="Times New Roman" w:cs="Times New Roman"/>
          </w:rPr>
          <w:t>https://www.researchgate.net/publication/357058950_Supervised_Learning_for_Binary_Classification_on_US_Adult_Income</w:t>
        </w:r>
      </w:hyperlink>
      <w:r>
        <w:rPr>
          <w:rFonts w:ascii="Times New Roman" w:hAnsi="Times New Roman" w:cs="Times New Roman"/>
        </w:rPr>
        <w:t xml:space="preserve">  </w:t>
      </w:r>
    </w:p>
    <w:p w14:paraId="2DCFB969" w14:textId="77777777" w:rsidR="001C0286" w:rsidRDefault="001C0286" w:rsidP="001C0286">
      <w:pPr>
        <w:pStyle w:val="ListParagraph"/>
        <w:rPr>
          <w:rFonts w:ascii="Times New Roman" w:hAnsi="Times New Roman" w:cs="Times New Roman"/>
        </w:rPr>
      </w:pPr>
    </w:p>
    <w:p w14:paraId="343AE8AB" w14:textId="77777777" w:rsidR="00F40624" w:rsidRDefault="00F40624" w:rsidP="00913C67">
      <w:pPr>
        <w:pStyle w:val="ListParagraph"/>
        <w:numPr>
          <w:ilvl w:val="0"/>
          <w:numId w:val="6"/>
        </w:numPr>
        <w:rPr>
          <w:rFonts w:ascii="Times New Roman" w:hAnsi="Times New Roman" w:cs="Times New Roman"/>
        </w:rPr>
      </w:pPr>
      <w:proofErr w:type="spellStart"/>
      <w:r w:rsidRPr="00F40624">
        <w:rPr>
          <w:rFonts w:ascii="Times New Roman" w:hAnsi="Times New Roman" w:cs="Times New Roman"/>
        </w:rPr>
        <w:t>Deepajothi</w:t>
      </w:r>
      <w:proofErr w:type="spellEnd"/>
      <w:r w:rsidRPr="00F40624">
        <w:rPr>
          <w:rFonts w:ascii="Times New Roman" w:hAnsi="Times New Roman" w:cs="Times New Roman"/>
        </w:rPr>
        <w:t xml:space="preserve">, S., &amp; </w:t>
      </w:r>
      <w:proofErr w:type="spellStart"/>
      <w:r w:rsidRPr="00F40624">
        <w:rPr>
          <w:rFonts w:ascii="Times New Roman" w:hAnsi="Times New Roman" w:cs="Times New Roman"/>
        </w:rPr>
        <w:t>Selvarajan</w:t>
      </w:r>
      <w:proofErr w:type="spellEnd"/>
      <w:r w:rsidRPr="00F40624">
        <w:rPr>
          <w:rFonts w:ascii="Times New Roman" w:hAnsi="Times New Roman" w:cs="Times New Roman"/>
        </w:rPr>
        <w:t xml:space="preserve">, S. (2012). A Comparative Study of Classification Techniques </w:t>
      </w:r>
      <w:proofErr w:type="gramStart"/>
      <w:r w:rsidRPr="00F40624">
        <w:rPr>
          <w:rFonts w:ascii="Times New Roman" w:hAnsi="Times New Roman" w:cs="Times New Roman"/>
        </w:rPr>
        <w:t>On</w:t>
      </w:r>
      <w:proofErr w:type="gramEnd"/>
      <w:r w:rsidRPr="00F40624">
        <w:rPr>
          <w:rFonts w:ascii="Times New Roman" w:hAnsi="Times New Roman" w:cs="Times New Roman"/>
        </w:rPr>
        <w:t xml:space="preserve"> Adult Data Set. International Journal of Engineering Research &amp; Technology (IJERT), 1(8), 1-7. Retrieved from</w:t>
      </w:r>
    </w:p>
    <w:p w14:paraId="4B7F54CE" w14:textId="6A38ECCC" w:rsidR="00F40624" w:rsidRDefault="00F40624" w:rsidP="00F40624">
      <w:pPr>
        <w:pStyle w:val="ListParagraph"/>
        <w:rPr>
          <w:rFonts w:ascii="Times New Roman" w:hAnsi="Times New Roman" w:cs="Times New Roman"/>
        </w:rPr>
      </w:pPr>
      <w:r w:rsidRPr="00F40624">
        <w:rPr>
          <w:rFonts w:ascii="Times New Roman" w:hAnsi="Times New Roman" w:cs="Times New Roman"/>
        </w:rPr>
        <w:t xml:space="preserve"> </w:t>
      </w:r>
      <w:hyperlink r:id="rId32" w:history="1">
        <w:r w:rsidRPr="00A71525">
          <w:rPr>
            <w:rStyle w:val="Hyperlink"/>
            <w:rFonts w:ascii="Times New Roman" w:hAnsi="Times New Roman" w:cs="Times New Roman"/>
          </w:rPr>
          <w:t>https://www.ijert.org/research/a-comparative-study-of-classification-techniques-on-adult-data-set-IJERTV1IS8243.pdf</w:t>
        </w:r>
      </w:hyperlink>
      <w:r>
        <w:rPr>
          <w:rFonts w:ascii="Times New Roman" w:hAnsi="Times New Roman" w:cs="Times New Roman"/>
        </w:rPr>
        <w:t xml:space="preserve"> </w:t>
      </w:r>
    </w:p>
    <w:p w14:paraId="0CE17CEA" w14:textId="77777777" w:rsidR="001C0286" w:rsidRDefault="001C0286" w:rsidP="00F40624">
      <w:pPr>
        <w:pStyle w:val="ListParagraph"/>
        <w:rPr>
          <w:rFonts w:ascii="Times New Roman" w:hAnsi="Times New Roman" w:cs="Times New Roman"/>
        </w:rPr>
      </w:pPr>
    </w:p>
    <w:p w14:paraId="2BE80D42" w14:textId="77777777" w:rsidR="005D3B78" w:rsidRDefault="005D3B78" w:rsidP="005D3B78">
      <w:pPr>
        <w:pStyle w:val="ListParagraph"/>
        <w:numPr>
          <w:ilvl w:val="0"/>
          <w:numId w:val="6"/>
        </w:numPr>
        <w:rPr>
          <w:rFonts w:ascii="Times New Roman" w:hAnsi="Times New Roman" w:cs="Times New Roman"/>
        </w:rPr>
      </w:pPr>
      <w:proofErr w:type="spellStart"/>
      <w:r w:rsidRPr="007C7275">
        <w:rPr>
          <w:rFonts w:ascii="Times New Roman" w:hAnsi="Times New Roman" w:cs="Times New Roman"/>
        </w:rPr>
        <w:t>Natekin</w:t>
      </w:r>
      <w:proofErr w:type="spellEnd"/>
      <w:r w:rsidRPr="007C7275">
        <w:rPr>
          <w:rFonts w:ascii="Times New Roman" w:hAnsi="Times New Roman" w:cs="Times New Roman"/>
        </w:rPr>
        <w:t>, A., &amp; Knoll, A. (2013). Gradient Boosting Machines, A Tutorial.</w:t>
      </w:r>
      <w:r>
        <w:rPr>
          <w:rFonts w:ascii="Times New Roman" w:hAnsi="Times New Roman" w:cs="Times New Roman"/>
        </w:rPr>
        <w:t xml:space="preserve"> Research Gate</w:t>
      </w:r>
      <w:r w:rsidRPr="007C7275">
        <w:rPr>
          <w:rFonts w:ascii="Times New Roman" w:hAnsi="Times New Roman" w:cs="Times New Roman"/>
        </w:rPr>
        <w:t>. Retrieved from</w:t>
      </w:r>
      <w:r>
        <w:rPr>
          <w:rFonts w:ascii="Times New Roman" w:hAnsi="Times New Roman" w:cs="Times New Roman"/>
        </w:rPr>
        <w:t xml:space="preserve"> </w:t>
      </w:r>
      <w:hyperlink r:id="rId33" w:history="1">
        <w:r w:rsidRPr="00A71525">
          <w:rPr>
            <w:rStyle w:val="Hyperlink"/>
            <w:rFonts w:ascii="Times New Roman" w:hAnsi="Times New Roman" w:cs="Times New Roman"/>
          </w:rPr>
          <w:t>https://www.researchgate.net/publication/259653472_Gradient_Boosting_Machines_A_Tutorial</w:t>
        </w:r>
      </w:hyperlink>
      <w:r>
        <w:rPr>
          <w:rFonts w:ascii="Times New Roman" w:hAnsi="Times New Roman" w:cs="Times New Roman"/>
        </w:rPr>
        <w:t xml:space="preserve"> </w:t>
      </w:r>
    </w:p>
    <w:p w14:paraId="56633EF5" w14:textId="709BCF51" w:rsidR="005D3B78" w:rsidRDefault="005D3B78" w:rsidP="005D3B78">
      <w:pPr>
        <w:pStyle w:val="ListParagraph"/>
        <w:numPr>
          <w:ilvl w:val="0"/>
          <w:numId w:val="6"/>
        </w:numPr>
        <w:rPr>
          <w:rFonts w:ascii="Times New Roman" w:hAnsi="Times New Roman" w:cs="Times New Roman"/>
        </w:rPr>
      </w:pPr>
      <w:proofErr w:type="spellStart"/>
      <w:r w:rsidRPr="005D3B78">
        <w:rPr>
          <w:rFonts w:ascii="Times New Roman" w:hAnsi="Times New Roman" w:cs="Times New Roman"/>
          <w:lang w:val="es-ES"/>
        </w:rPr>
        <w:lastRenderedPageBreak/>
        <w:t>Aziz</w:t>
      </w:r>
      <w:proofErr w:type="spellEnd"/>
      <w:r w:rsidRPr="005D3B78">
        <w:rPr>
          <w:rFonts w:ascii="Times New Roman" w:hAnsi="Times New Roman" w:cs="Times New Roman"/>
          <w:lang w:val="es-ES"/>
        </w:rPr>
        <w:t xml:space="preserve">, N., </w:t>
      </w:r>
      <w:proofErr w:type="spellStart"/>
      <w:r w:rsidRPr="005D3B78">
        <w:rPr>
          <w:rFonts w:ascii="Times New Roman" w:hAnsi="Times New Roman" w:cs="Times New Roman"/>
          <w:lang w:val="es-ES"/>
        </w:rPr>
        <w:t>Akhir</w:t>
      </w:r>
      <w:proofErr w:type="spellEnd"/>
      <w:r w:rsidRPr="005D3B78">
        <w:rPr>
          <w:rFonts w:ascii="Times New Roman" w:hAnsi="Times New Roman" w:cs="Times New Roman"/>
          <w:lang w:val="es-ES"/>
        </w:rPr>
        <w:t xml:space="preserve">, E. A. P., </w:t>
      </w:r>
      <w:proofErr w:type="spellStart"/>
      <w:r w:rsidRPr="005D3B78">
        <w:rPr>
          <w:rFonts w:ascii="Times New Roman" w:hAnsi="Times New Roman" w:cs="Times New Roman"/>
          <w:lang w:val="es-ES"/>
        </w:rPr>
        <w:t>Aziz</w:t>
      </w:r>
      <w:proofErr w:type="spellEnd"/>
      <w:r w:rsidRPr="005D3B78">
        <w:rPr>
          <w:rFonts w:ascii="Times New Roman" w:hAnsi="Times New Roman" w:cs="Times New Roman"/>
          <w:lang w:val="es-ES"/>
        </w:rPr>
        <w:t xml:space="preserve">, I. A., </w:t>
      </w:r>
      <w:proofErr w:type="spellStart"/>
      <w:r w:rsidRPr="005D3B78">
        <w:rPr>
          <w:rFonts w:ascii="Times New Roman" w:hAnsi="Times New Roman" w:cs="Times New Roman"/>
          <w:lang w:val="es-ES"/>
        </w:rPr>
        <w:t>Jaafar</w:t>
      </w:r>
      <w:proofErr w:type="spellEnd"/>
      <w:r w:rsidRPr="005D3B78">
        <w:rPr>
          <w:rFonts w:ascii="Times New Roman" w:hAnsi="Times New Roman" w:cs="Times New Roman"/>
          <w:lang w:val="es-ES"/>
        </w:rPr>
        <w:t xml:space="preserve">, J., Hasan, M. H., &amp; Abas, A. N. C. (2020). </w:t>
      </w:r>
      <w:r w:rsidRPr="005D3B78">
        <w:rPr>
          <w:rFonts w:ascii="Times New Roman" w:hAnsi="Times New Roman" w:cs="Times New Roman"/>
        </w:rPr>
        <w:t xml:space="preserve">A Study on Gradient Boosting Algorithms for Development of AI Monitoring and Prediction Systems. </w:t>
      </w:r>
      <w:r>
        <w:rPr>
          <w:rFonts w:ascii="Times New Roman" w:hAnsi="Times New Roman" w:cs="Times New Roman"/>
        </w:rPr>
        <w:t xml:space="preserve">Research Gate. </w:t>
      </w:r>
      <w:r w:rsidRPr="005D3B78">
        <w:rPr>
          <w:rFonts w:ascii="Times New Roman" w:hAnsi="Times New Roman" w:cs="Times New Roman"/>
        </w:rPr>
        <w:t xml:space="preserve">Retrieved from </w:t>
      </w:r>
    </w:p>
    <w:p w14:paraId="4CBAF945" w14:textId="67E36BF8" w:rsidR="005D3B78" w:rsidRPr="00F550E9" w:rsidRDefault="005D3B78" w:rsidP="005D3B78">
      <w:pPr>
        <w:pStyle w:val="ListParagraph"/>
        <w:rPr>
          <w:rFonts w:ascii="Times New Roman" w:hAnsi="Times New Roman" w:cs="Times New Roman"/>
        </w:rPr>
      </w:pPr>
      <w:hyperlink r:id="rId34" w:history="1">
        <w:r w:rsidRPr="00A71525">
          <w:rPr>
            <w:rStyle w:val="Hyperlink"/>
            <w:rFonts w:ascii="Times New Roman" w:hAnsi="Times New Roman" w:cs="Times New Roman"/>
          </w:rPr>
          <w:t>https://www.researchgate.net/publication/346821916_A_Study_on_Gradient_Boosting_Algorithms_for_Development_of_AI_Monitoring_and_Prediction_Systems</w:t>
        </w:r>
      </w:hyperlink>
      <w:r>
        <w:rPr>
          <w:rFonts w:ascii="Times New Roman" w:hAnsi="Times New Roman" w:cs="Times New Roman"/>
        </w:rPr>
        <w:t xml:space="preserve"> </w:t>
      </w:r>
    </w:p>
    <w:p w14:paraId="1559F641" w14:textId="77777777" w:rsidR="005D3B78" w:rsidRPr="005D3B78" w:rsidRDefault="005D3B78" w:rsidP="005D3B78">
      <w:pPr>
        <w:rPr>
          <w:rFonts w:ascii="Times New Roman" w:hAnsi="Times New Roman" w:cs="Times New Roman"/>
        </w:rPr>
      </w:pPr>
    </w:p>
    <w:p w14:paraId="1837AA8F" w14:textId="77777777" w:rsidR="00435B08" w:rsidRPr="00F550E9" w:rsidRDefault="00435B08" w:rsidP="00435B08">
      <w:pPr>
        <w:pStyle w:val="ListParagraph"/>
        <w:rPr>
          <w:rFonts w:ascii="Times New Roman" w:hAnsi="Times New Roman" w:cs="Times New Roman"/>
        </w:rPr>
      </w:pPr>
    </w:p>
    <w:p w14:paraId="54BAE0E4" w14:textId="77777777" w:rsidR="00913C67" w:rsidRDefault="00913C67" w:rsidP="00435B08">
      <w:pPr>
        <w:pStyle w:val="ListParagraph"/>
        <w:rPr>
          <w:rFonts w:ascii="Times New Roman" w:hAnsi="Times New Roman" w:cs="Times New Roman"/>
        </w:rPr>
      </w:pPr>
    </w:p>
    <w:p w14:paraId="5850F9CA" w14:textId="77777777" w:rsidR="006E36A8" w:rsidRPr="00F550E9" w:rsidRDefault="006E36A8" w:rsidP="00533D10">
      <w:pPr>
        <w:rPr>
          <w:rFonts w:ascii="Times New Roman" w:hAnsi="Times New Roman" w:cs="Times New Roman"/>
        </w:rPr>
      </w:pPr>
    </w:p>
    <w:sectPr w:rsidR="006E36A8" w:rsidRPr="00F550E9">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E428C" w14:textId="77777777" w:rsidR="00B26AB3" w:rsidRDefault="00B26AB3" w:rsidP="005655BC">
      <w:pPr>
        <w:spacing w:after="0" w:line="240" w:lineRule="auto"/>
      </w:pPr>
      <w:r>
        <w:separator/>
      </w:r>
    </w:p>
  </w:endnote>
  <w:endnote w:type="continuationSeparator" w:id="0">
    <w:p w14:paraId="473A98B4" w14:textId="77777777" w:rsidR="00B26AB3" w:rsidRDefault="00B26AB3" w:rsidP="00565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1606665"/>
      <w:docPartObj>
        <w:docPartGallery w:val="Page Numbers (Bottom of Page)"/>
        <w:docPartUnique/>
      </w:docPartObj>
    </w:sdtPr>
    <w:sdtEndPr>
      <w:rPr>
        <w:noProof/>
      </w:rPr>
    </w:sdtEndPr>
    <w:sdtContent>
      <w:p w14:paraId="440263D7" w14:textId="7B07D25F" w:rsidR="005655BC" w:rsidRDefault="005655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552FCA" w14:textId="77777777" w:rsidR="005655BC" w:rsidRDefault="00565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28795" w14:textId="77777777" w:rsidR="00B26AB3" w:rsidRDefault="00B26AB3" w:rsidP="005655BC">
      <w:pPr>
        <w:spacing w:after="0" w:line="240" w:lineRule="auto"/>
      </w:pPr>
      <w:r>
        <w:separator/>
      </w:r>
    </w:p>
  </w:footnote>
  <w:footnote w:type="continuationSeparator" w:id="0">
    <w:p w14:paraId="1847E1BC" w14:textId="77777777" w:rsidR="00B26AB3" w:rsidRDefault="00B26AB3" w:rsidP="00565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81B10"/>
    <w:multiLevelType w:val="hybridMultilevel"/>
    <w:tmpl w:val="E74CEEA6"/>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1" w15:restartNumberingAfterBreak="0">
    <w:nsid w:val="02F35806"/>
    <w:multiLevelType w:val="hybridMultilevel"/>
    <w:tmpl w:val="46C43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8C6910"/>
    <w:multiLevelType w:val="hybridMultilevel"/>
    <w:tmpl w:val="47AAB94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8F6C16"/>
    <w:multiLevelType w:val="hybridMultilevel"/>
    <w:tmpl w:val="AD785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9279BB"/>
    <w:multiLevelType w:val="hybridMultilevel"/>
    <w:tmpl w:val="E03A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E80C11"/>
    <w:multiLevelType w:val="hybridMultilevel"/>
    <w:tmpl w:val="755A864C"/>
    <w:lvl w:ilvl="0" w:tplc="019E735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826A9"/>
    <w:multiLevelType w:val="hybridMultilevel"/>
    <w:tmpl w:val="901ADE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1687E"/>
    <w:multiLevelType w:val="hybridMultilevel"/>
    <w:tmpl w:val="CCC41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CA64AF"/>
    <w:multiLevelType w:val="hybridMultilevel"/>
    <w:tmpl w:val="C8C603BE"/>
    <w:lvl w:ilvl="0" w:tplc="F5E045B8">
      <w:start w:val="1"/>
      <w:numFmt w:val="bullet"/>
      <w:lvlText w:val="•"/>
      <w:lvlJc w:val="left"/>
      <w:pPr>
        <w:tabs>
          <w:tab w:val="num" w:pos="720"/>
        </w:tabs>
        <w:ind w:left="720" w:hanging="360"/>
      </w:pPr>
      <w:rPr>
        <w:rFonts w:ascii="Arial" w:hAnsi="Arial" w:hint="default"/>
      </w:rPr>
    </w:lvl>
    <w:lvl w:ilvl="1" w:tplc="27960D80" w:tentative="1">
      <w:start w:val="1"/>
      <w:numFmt w:val="bullet"/>
      <w:lvlText w:val="•"/>
      <w:lvlJc w:val="left"/>
      <w:pPr>
        <w:tabs>
          <w:tab w:val="num" w:pos="1440"/>
        </w:tabs>
        <w:ind w:left="1440" w:hanging="360"/>
      </w:pPr>
      <w:rPr>
        <w:rFonts w:ascii="Arial" w:hAnsi="Arial" w:hint="default"/>
      </w:rPr>
    </w:lvl>
    <w:lvl w:ilvl="2" w:tplc="34842086" w:tentative="1">
      <w:start w:val="1"/>
      <w:numFmt w:val="bullet"/>
      <w:lvlText w:val="•"/>
      <w:lvlJc w:val="left"/>
      <w:pPr>
        <w:tabs>
          <w:tab w:val="num" w:pos="2160"/>
        </w:tabs>
        <w:ind w:left="2160" w:hanging="360"/>
      </w:pPr>
      <w:rPr>
        <w:rFonts w:ascii="Arial" w:hAnsi="Arial" w:hint="default"/>
      </w:rPr>
    </w:lvl>
    <w:lvl w:ilvl="3" w:tplc="06A89522" w:tentative="1">
      <w:start w:val="1"/>
      <w:numFmt w:val="bullet"/>
      <w:lvlText w:val="•"/>
      <w:lvlJc w:val="left"/>
      <w:pPr>
        <w:tabs>
          <w:tab w:val="num" w:pos="2880"/>
        </w:tabs>
        <w:ind w:left="2880" w:hanging="360"/>
      </w:pPr>
      <w:rPr>
        <w:rFonts w:ascii="Arial" w:hAnsi="Arial" w:hint="default"/>
      </w:rPr>
    </w:lvl>
    <w:lvl w:ilvl="4" w:tplc="DC80B642" w:tentative="1">
      <w:start w:val="1"/>
      <w:numFmt w:val="bullet"/>
      <w:lvlText w:val="•"/>
      <w:lvlJc w:val="left"/>
      <w:pPr>
        <w:tabs>
          <w:tab w:val="num" w:pos="3600"/>
        </w:tabs>
        <w:ind w:left="3600" w:hanging="360"/>
      </w:pPr>
      <w:rPr>
        <w:rFonts w:ascii="Arial" w:hAnsi="Arial" w:hint="default"/>
      </w:rPr>
    </w:lvl>
    <w:lvl w:ilvl="5" w:tplc="82BE11FA" w:tentative="1">
      <w:start w:val="1"/>
      <w:numFmt w:val="bullet"/>
      <w:lvlText w:val="•"/>
      <w:lvlJc w:val="left"/>
      <w:pPr>
        <w:tabs>
          <w:tab w:val="num" w:pos="4320"/>
        </w:tabs>
        <w:ind w:left="4320" w:hanging="360"/>
      </w:pPr>
      <w:rPr>
        <w:rFonts w:ascii="Arial" w:hAnsi="Arial" w:hint="default"/>
      </w:rPr>
    </w:lvl>
    <w:lvl w:ilvl="6" w:tplc="E218619A" w:tentative="1">
      <w:start w:val="1"/>
      <w:numFmt w:val="bullet"/>
      <w:lvlText w:val="•"/>
      <w:lvlJc w:val="left"/>
      <w:pPr>
        <w:tabs>
          <w:tab w:val="num" w:pos="5040"/>
        </w:tabs>
        <w:ind w:left="5040" w:hanging="360"/>
      </w:pPr>
      <w:rPr>
        <w:rFonts w:ascii="Arial" w:hAnsi="Arial" w:hint="default"/>
      </w:rPr>
    </w:lvl>
    <w:lvl w:ilvl="7" w:tplc="D41E0EB2" w:tentative="1">
      <w:start w:val="1"/>
      <w:numFmt w:val="bullet"/>
      <w:lvlText w:val="•"/>
      <w:lvlJc w:val="left"/>
      <w:pPr>
        <w:tabs>
          <w:tab w:val="num" w:pos="5760"/>
        </w:tabs>
        <w:ind w:left="5760" w:hanging="360"/>
      </w:pPr>
      <w:rPr>
        <w:rFonts w:ascii="Arial" w:hAnsi="Arial" w:hint="default"/>
      </w:rPr>
    </w:lvl>
    <w:lvl w:ilvl="8" w:tplc="31A2718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B01910"/>
    <w:multiLevelType w:val="hybridMultilevel"/>
    <w:tmpl w:val="62361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D447A1"/>
    <w:multiLevelType w:val="hybridMultilevel"/>
    <w:tmpl w:val="79B46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E083F"/>
    <w:multiLevelType w:val="multilevel"/>
    <w:tmpl w:val="EB549FB8"/>
    <w:lvl w:ilvl="0">
      <w:start w:val="1"/>
      <w:numFmt w:val="decimal"/>
      <w:lvlText w:val="%1."/>
      <w:lvlJc w:val="left"/>
      <w:pPr>
        <w:tabs>
          <w:tab w:val="num" w:pos="720"/>
        </w:tabs>
        <w:ind w:left="720" w:hanging="360"/>
      </w:pPr>
    </w:lvl>
    <w:lvl w:ilvl="1">
      <w:start w:val="6"/>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033D0B"/>
    <w:multiLevelType w:val="hybridMultilevel"/>
    <w:tmpl w:val="0ADCD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AB0FC4"/>
    <w:multiLevelType w:val="hybridMultilevel"/>
    <w:tmpl w:val="F3A0C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D67576"/>
    <w:multiLevelType w:val="hybridMultilevel"/>
    <w:tmpl w:val="EE303CF6"/>
    <w:lvl w:ilvl="0" w:tplc="04090001">
      <w:start w:val="1"/>
      <w:numFmt w:val="bullet"/>
      <w:lvlText w:val=""/>
      <w:lvlJc w:val="left"/>
      <w:pPr>
        <w:ind w:left="2537" w:hanging="360"/>
      </w:pPr>
      <w:rPr>
        <w:rFonts w:ascii="Symbol" w:hAnsi="Symbol" w:hint="default"/>
      </w:rPr>
    </w:lvl>
    <w:lvl w:ilvl="1" w:tplc="04090003" w:tentative="1">
      <w:start w:val="1"/>
      <w:numFmt w:val="bullet"/>
      <w:lvlText w:val="o"/>
      <w:lvlJc w:val="left"/>
      <w:pPr>
        <w:ind w:left="3257" w:hanging="360"/>
      </w:pPr>
      <w:rPr>
        <w:rFonts w:ascii="Courier New" w:hAnsi="Courier New" w:cs="Courier New" w:hint="default"/>
      </w:rPr>
    </w:lvl>
    <w:lvl w:ilvl="2" w:tplc="04090005" w:tentative="1">
      <w:start w:val="1"/>
      <w:numFmt w:val="bullet"/>
      <w:lvlText w:val=""/>
      <w:lvlJc w:val="left"/>
      <w:pPr>
        <w:ind w:left="3977" w:hanging="360"/>
      </w:pPr>
      <w:rPr>
        <w:rFonts w:ascii="Wingdings" w:hAnsi="Wingdings" w:hint="default"/>
      </w:rPr>
    </w:lvl>
    <w:lvl w:ilvl="3" w:tplc="04090001" w:tentative="1">
      <w:start w:val="1"/>
      <w:numFmt w:val="bullet"/>
      <w:lvlText w:val=""/>
      <w:lvlJc w:val="left"/>
      <w:pPr>
        <w:ind w:left="4697" w:hanging="360"/>
      </w:pPr>
      <w:rPr>
        <w:rFonts w:ascii="Symbol" w:hAnsi="Symbol" w:hint="default"/>
      </w:rPr>
    </w:lvl>
    <w:lvl w:ilvl="4" w:tplc="04090003" w:tentative="1">
      <w:start w:val="1"/>
      <w:numFmt w:val="bullet"/>
      <w:lvlText w:val="o"/>
      <w:lvlJc w:val="left"/>
      <w:pPr>
        <w:ind w:left="5417" w:hanging="360"/>
      </w:pPr>
      <w:rPr>
        <w:rFonts w:ascii="Courier New" w:hAnsi="Courier New" w:cs="Courier New" w:hint="default"/>
      </w:rPr>
    </w:lvl>
    <w:lvl w:ilvl="5" w:tplc="04090005" w:tentative="1">
      <w:start w:val="1"/>
      <w:numFmt w:val="bullet"/>
      <w:lvlText w:val=""/>
      <w:lvlJc w:val="left"/>
      <w:pPr>
        <w:ind w:left="6137" w:hanging="360"/>
      </w:pPr>
      <w:rPr>
        <w:rFonts w:ascii="Wingdings" w:hAnsi="Wingdings" w:hint="default"/>
      </w:rPr>
    </w:lvl>
    <w:lvl w:ilvl="6" w:tplc="04090001" w:tentative="1">
      <w:start w:val="1"/>
      <w:numFmt w:val="bullet"/>
      <w:lvlText w:val=""/>
      <w:lvlJc w:val="left"/>
      <w:pPr>
        <w:ind w:left="6857" w:hanging="360"/>
      </w:pPr>
      <w:rPr>
        <w:rFonts w:ascii="Symbol" w:hAnsi="Symbol" w:hint="default"/>
      </w:rPr>
    </w:lvl>
    <w:lvl w:ilvl="7" w:tplc="04090003" w:tentative="1">
      <w:start w:val="1"/>
      <w:numFmt w:val="bullet"/>
      <w:lvlText w:val="o"/>
      <w:lvlJc w:val="left"/>
      <w:pPr>
        <w:ind w:left="7577" w:hanging="360"/>
      </w:pPr>
      <w:rPr>
        <w:rFonts w:ascii="Courier New" w:hAnsi="Courier New" w:cs="Courier New" w:hint="default"/>
      </w:rPr>
    </w:lvl>
    <w:lvl w:ilvl="8" w:tplc="04090005" w:tentative="1">
      <w:start w:val="1"/>
      <w:numFmt w:val="bullet"/>
      <w:lvlText w:val=""/>
      <w:lvlJc w:val="left"/>
      <w:pPr>
        <w:ind w:left="8297" w:hanging="360"/>
      </w:pPr>
      <w:rPr>
        <w:rFonts w:ascii="Wingdings" w:hAnsi="Wingdings" w:hint="default"/>
      </w:rPr>
    </w:lvl>
  </w:abstractNum>
  <w:abstractNum w:abstractNumId="15" w15:restartNumberingAfterBreak="0">
    <w:nsid w:val="52555902"/>
    <w:multiLevelType w:val="hybridMultilevel"/>
    <w:tmpl w:val="C4BAA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D604D6"/>
    <w:multiLevelType w:val="hybridMultilevel"/>
    <w:tmpl w:val="58DE9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2117764"/>
    <w:multiLevelType w:val="hybridMultilevel"/>
    <w:tmpl w:val="190AE5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C748B5"/>
    <w:multiLevelType w:val="hybridMultilevel"/>
    <w:tmpl w:val="675A8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4517C0"/>
    <w:multiLevelType w:val="hybridMultilevel"/>
    <w:tmpl w:val="DF0C7C2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59C614A"/>
    <w:multiLevelType w:val="hybridMultilevel"/>
    <w:tmpl w:val="397C9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B13256"/>
    <w:multiLevelType w:val="hybridMultilevel"/>
    <w:tmpl w:val="861C8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DE565C"/>
    <w:multiLevelType w:val="hybridMultilevel"/>
    <w:tmpl w:val="9B8A6E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F104C6"/>
    <w:multiLevelType w:val="multilevel"/>
    <w:tmpl w:val="AA02B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F310A8"/>
    <w:multiLevelType w:val="hybridMultilevel"/>
    <w:tmpl w:val="15AE0534"/>
    <w:lvl w:ilvl="0" w:tplc="1FA6922C">
      <w:start w:val="1"/>
      <w:numFmt w:val="decimal"/>
      <w:lvlText w:val="%1."/>
      <w:lvlJc w:val="left"/>
      <w:pPr>
        <w:ind w:left="1440" w:hanging="360"/>
      </w:pPr>
      <w:rPr>
        <w:rFonts w:ascii="Times New Roman" w:eastAsiaTheme="minorEastAsia" w:hAnsi="Times New Roman" w:cs="Times New Roman"/>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5" w15:restartNumberingAfterBreak="0">
    <w:nsid w:val="7A6675B3"/>
    <w:multiLevelType w:val="hybridMultilevel"/>
    <w:tmpl w:val="29786A4E"/>
    <w:lvl w:ilvl="0" w:tplc="9956F438">
      <w:start w:val="1"/>
      <w:numFmt w:val="bullet"/>
      <w:lvlText w:val="•"/>
      <w:lvlJc w:val="left"/>
      <w:pPr>
        <w:tabs>
          <w:tab w:val="num" w:pos="720"/>
        </w:tabs>
        <w:ind w:left="720" w:hanging="360"/>
      </w:pPr>
      <w:rPr>
        <w:rFonts w:ascii="Arial" w:hAnsi="Arial" w:hint="default"/>
      </w:rPr>
    </w:lvl>
    <w:lvl w:ilvl="1" w:tplc="BDE218CC" w:tentative="1">
      <w:start w:val="1"/>
      <w:numFmt w:val="bullet"/>
      <w:lvlText w:val="•"/>
      <w:lvlJc w:val="left"/>
      <w:pPr>
        <w:tabs>
          <w:tab w:val="num" w:pos="1440"/>
        </w:tabs>
        <w:ind w:left="1440" w:hanging="360"/>
      </w:pPr>
      <w:rPr>
        <w:rFonts w:ascii="Arial" w:hAnsi="Arial" w:hint="default"/>
      </w:rPr>
    </w:lvl>
    <w:lvl w:ilvl="2" w:tplc="A5F0539C" w:tentative="1">
      <w:start w:val="1"/>
      <w:numFmt w:val="bullet"/>
      <w:lvlText w:val="•"/>
      <w:lvlJc w:val="left"/>
      <w:pPr>
        <w:tabs>
          <w:tab w:val="num" w:pos="2160"/>
        </w:tabs>
        <w:ind w:left="2160" w:hanging="360"/>
      </w:pPr>
      <w:rPr>
        <w:rFonts w:ascii="Arial" w:hAnsi="Arial" w:hint="default"/>
      </w:rPr>
    </w:lvl>
    <w:lvl w:ilvl="3" w:tplc="F4005E6E" w:tentative="1">
      <w:start w:val="1"/>
      <w:numFmt w:val="bullet"/>
      <w:lvlText w:val="•"/>
      <w:lvlJc w:val="left"/>
      <w:pPr>
        <w:tabs>
          <w:tab w:val="num" w:pos="2880"/>
        </w:tabs>
        <w:ind w:left="2880" w:hanging="360"/>
      </w:pPr>
      <w:rPr>
        <w:rFonts w:ascii="Arial" w:hAnsi="Arial" w:hint="default"/>
      </w:rPr>
    </w:lvl>
    <w:lvl w:ilvl="4" w:tplc="F5066E0E" w:tentative="1">
      <w:start w:val="1"/>
      <w:numFmt w:val="bullet"/>
      <w:lvlText w:val="•"/>
      <w:lvlJc w:val="left"/>
      <w:pPr>
        <w:tabs>
          <w:tab w:val="num" w:pos="3600"/>
        </w:tabs>
        <w:ind w:left="3600" w:hanging="360"/>
      </w:pPr>
      <w:rPr>
        <w:rFonts w:ascii="Arial" w:hAnsi="Arial" w:hint="default"/>
      </w:rPr>
    </w:lvl>
    <w:lvl w:ilvl="5" w:tplc="944A5586" w:tentative="1">
      <w:start w:val="1"/>
      <w:numFmt w:val="bullet"/>
      <w:lvlText w:val="•"/>
      <w:lvlJc w:val="left"/>
      <w:pPr>
        <w:tabs>
          <w:tab w:val="num" w:pos="4320"/>
        </w:tabs>
        <w:ind w:left="4320" w:hanging="360"/>
      </w:pPr>
      <w:rPr>
        <w:rFonts w:ascii="Arial" w:hAnsi="Arial" w:hint="default"/>
      </w:rPr>
    </w:lvl>
    <w:lvl w:ilvl="6" w:tplc="480C4C9A" w:tentative="1">
      <w:start w:val="1"/>
      <w:numFmt w:val="bullet"/>
      <w:lvlText w:val="•"/>
      <w:lvlJc w:val="left"/>
      <w:pPr>
        <w:tabs>
          <w:tab w:val="num" w:pos="5040"/>
        </w:tabs>
        <w:ind w:left="5040" w:hanging="360"/>
      </w:pPr>
      <w:rPr>
        <w:rFonts w:ascii="Arial" w:hAnsi="Arial" w:hint="default"/>
      </w:rPr>
    </w:lvl>
    <w:lvl w:ilvl="7" w:tplc="2E723BCA" w:tentative="1">
      <w:start w:val="1"/>
      <w:numFmt w:val="bullet"/>
      <w:lvlText w:val="•"/>
      <w:lvlJc w:val="left"/>
      <w:pPr>
        <w:tabs>
          <w:tab w:val="num" w:pos="5760"/>
        </w:tabs>
        <w:ind w:left="5760" w:hanging="360"/>
      </w:pPr>
      <w:rPr>
        <w:rFonts w:ascii="Arial" w:hAnsi="Arial" w:hint="default"/>
      </w:rPr>
    </w:lvl>
    <w:lvl w:ilvl="8" w:tplc="3774D12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A9C0D72"/>
    <w:multiLevelType w:val="hybridMultilevel"/>
    <w:tmpl w:val="ED9AD456"/>
    <w:lvl w:ilvl="0" w:tplc="04090001">
      <w:start w:val="1"/>
      <w:numFmt w:val="bullet"/>
      <w:lvlText w:val=""/>
      <w:lvlJc w:val="left"/>
      <w:pPr>
        <w:ind w:left="3197" w:hanging="360"/>
      </w:pPr>
      <w:rPr>
        <w:rFonts w:ascii="Symbol" w:hAnsi="Symbol" w:hint="default"/>
      </w:rPr>
    </w:lvl>
    <w:lvl w:ilvl="1" w:tplc="04090003" w:tentative="1">
      <w:start w:val="1"/>
      <w:numFmt w:val="bullet"/>
      <w:lvlText w:val="o"/>
      <w:lvlJc w:val="left"/>
      <w:pPr>
        <w:ind w:left="3917" w:hanging="360"/>
      </w:pPr>
      <w:rPr>
        <w:rFonts w:ascii="Courier New" w:hAnsi="Courier New" w:cs="Courier New" w:hint="default"/>
      </w:rPr>
    </w:lvl>
    <w:lvl w:ilvl="2" w:tplc="04090005" w:tentative="1">
      <w:start w:val="1"/>
      <w:numFmt w:val="bullet"/>
      <w:lvlText w:val=""/>
      <w:lvlJc w:val="left"/>
      <w:pPr>
        <w:ind w:left="4637" w:hanging="360"/>
      </w:pPr>
      <w:rPr>
        <w:rFonts w:ascii="Wingdings" w:hAnsi="Wingdings" w:hint="default"/>
      </w:rPr>
    </w:lvl>
    <w:lvl w:ilvl="3" w:tplc="04090001" w:tentative="1">
      <w:start w:val="1"/>
      <w:numFmt w:val="bullet"/>
      <w:lvlText w:val=""/>
      <w:lvlJc w:val="left"/>
      <w:pPr>
        <w:ind w:left="5357" w:hanging="360"/>
      </w:pPr>
      <w:rPr>
        <w:rFonts w:ascii="Symbol" w:hAnsi="Symbol" w:hint="default"/>
      </w:rPr>
    </w:lvl>
    <w:lvl w:ilvl="4" w:tplc="04090003" w:tentative="1">
      <w:start w:val="1"/>
      <w:numFmt w:val="bullet"/>
      <w:lvlText w:val="o"/>
      <w:lvlJc w:val="left"/>
      <w:pPr>
        <w:ind w:left="6077" w:hanging="360"/>
      </w:pPr>
      <w:rPr>
        <w:rFonts w:ascii="Courier New" w:hAnsi="Courier New" w:cs="Courier New" w:hint="default"/>
      </w:rPr>
    </w:lvl>
    <w:lvl w:ilvl="5" w:tplc="04090005" w:tentative="1">
      <w:start w:val="1"/>
      <w:numFmt w:val="bullet"/>
      <w:lvlText w:val=""/>
      <w:lvlJc w:val="left"/>
      <w:pPr>
        <w:ind w:left="6797" w:hanging="360"/>
      </w:pPr>
      <w:rPr>
        <w:rFonts w:ascii="Wingdings" w:hAnsi="Wingdings" w:hint="default"/>
      </w:rPr>
    </w:lvl>
    <w:lvl w:ilvl="6" w:tplc="04090001" w:tentative="1">
      <w:start w:val="1"/>
      <w:numFmt w:val="bullet"/>
      <w:lvlText w:val=""/>
      <w:lvlJc w:val="left"/>
      <w:pPr>
        <w:ind w:left="7517" w:hanging="360"/>
      </w:pPr>
      <w:rPr>
        <w:rFonts w:ascii="Symbol" w:hAnsi="Symbol" w:hint="default"/>
      </w:rPr>
    </w:lvl>
    <w:lvl w:ilvl="7" w:tplc="04090003" w:tentative="1">
      <w:start w:val="1"/>
      <w:numFmt w:val="bullet"/>
      <w:lvlText w:val="o"/>
      <w:lvlJc w:val="left"/>
      <w:pPr>
        <w:ind w:left="8237" w:hanging="360"/>
      </w:pPr>
      <w:rPr>
        <w:rFonts w:ascii="Courier New" w:hAnsi="Courier New" w:cs="Courier New" w:hint="default"/>
      </w:rPr>
    </w:lvl>
    <w:lvl w:ilvl="8" w:tplc="04090005" w:tentative="1">
      <w:start w:val="1"/>
      <w:numFmt w:val="bullet"/>
      <w:lvlText w:val=""/>
      <w:lvlJc w:val="left"/>
      <w:pPr>
        <w:ind w:left="8957" w:hanging="360"/>
      </w:pPr>
      <w:rPr>
        <w:rFonts w:ascii="Wingdings" w:hAnsi="Wingdings" w:hint="default"/>
      </w:rPr>
    </w:lvl>
  </w:abstractNum>
  <w:abstractNum w:abstractNumId="27" w15:restartNumberingAfterBreak="0">
    <w:nsid w:val="7CBA3617"/>
    <w:multiLevelType w:val="hybridMultilevel"/>
    <w:tmpl w:val="98C42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5443047">
    <w:abstractNumId w:val="17"/>
  </w:num>
  <w:num w:numId="2" w16cid:durableId="1745646632">
    <w:abstractNumId w:val="23"/>
  </w:num>
  <w:num w:numId="3" w16cid:durableId="913399477">
    <w:abstractNumId w:val="3"/>
  </w:num>
  <w:num w:numId="4" w16cid:durableId="1820724503">
    <w:abstractNumId w:val="21"/>
  </w:num>
  <w:num w:numId="5" w16cid:durableId="286745207">
    <w:abstractNumId w:val="18"/>
  </w:num>
  <w:num w:numId="6" w16cid:durableId="1279753952">
    <w:abstractNumId w:val="19"/>
  </w:num>
  <w:num w:numId="7" w16cid:durableId="895432921">
    <w:abstractNumId w:val="11"/>
  </w:num>
  <w:num w:numId="8" w16cid:durableId="1622808241">
    <w:abstractNumId w:val="2"/>
  </w:num>
  <w:num w:numId="9" w16cid:durableId="1795753816">
    <w:abstractNumId w:val="26"/>
  </w:num>
  <w:num w:numId="10" w16cid:durableId="908811195">
    <w:abstractNumId w:val="14"/>
  </w:num>
  <w:num w:numId="11" w16cid:durableId="1774008559">
    <w:abstractNumId w:val="22"/>
  </w:num>
  <w:num w:numId="12" w16cid:durableId="960645379">
    <w:abstractNumId w:val="10"/>
  </w:num>
  <w:num w:numId="13" w16cid:durableId="247348407">
    <w:abstractNumId w:val="0"/>
  </w:num>
  <w:num w:numId="14" w16cid:durableId="556281215">
    <w:abstractNumId w:val="7"/>
  </w:num>
  <w:num w:numId="15" w16cid:durableId="80950154">
    <w:abstractNumId w:val="5"/>
  </w:num>
  <w:num w:numId="16" w16cid:durableId="1454440870">
    <w:abstractNumId w:val="27"/>
  </w:num>
  <w:num w:numId="17" w16cid:durableId="1534541726">
    <w:abstractNumId w:val="13"/>
  </w:num>
  <w:num w:numId="18" w16cid:durableId="840894501">
    <w:abstractNumId w:val="4"/>
  </w:num>
  <w:num w:numId="19" w16cid:durableId="1053113233">
    <w:abstractNumId w:val="20"/>
  </w:num>
  <w:num w:numId="20" w16cid:durableId="314845715">
    <w:abstractNumId w:val="16"/>
  </w:num>
  <w:num w:numId="21" w16cid:durableId="2063286303">
    <w:abstractNumId w:val="6"/>
  </w:num>
  <w:num w:numId="22" w16cid:durableId="1259824731">
    <w:abstractNumId w:val="18"/>
  </w:num>
  <w:num w:numId="23" w16cid:durableId="200556359">
    <w:abstractNumId w:val="15"/>
  </w:num>
  <w:num w:numId="24" w16cid:durableId="4348351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80551110">
    <w:abstractNumId w:val="24"/>
  </w:num>
  <w:num w:numId="26" w16cid:durableId="1359314433">
    <w:abstractNumId w:val="12"/>
  </w:num>
  <w:num w:numId="27" w16cid:durableId="810366803">
    <w:abstractNumId w:val="9"/>
  </w:num>
  <w:num w:numId="28" w16cid:durableId="42145694">
    <w:abstractNumId w:val="25"/>
  </w:num>
  <w:num w:numId="29" w16cid:durableId="1614364278">
    <w:abstractNumId w:val="1"/>
  </w:num>
  <w:num w:numId="30" w16cid:durableId="19929799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DB8"/>
    <w:rsid w:val="00000093"/>
    <w:rsid w:val="00000D62"/>
    <w:rsid w:val="00003DCC"/>
    <w:rsid w:val="00007EDA"/>
    <w:rsid w:val="000241B8"/>
    <w:rsid w:val="000450E8"/>
    <w:rsid w:val="00054778"/>
    <w:rsid w:val="000559C8"/>
    <w:rsid w:val="00061D8C"/>
    <w:rsid w:val="000672A2"/>
    <w:rsid w:val="00070C54"/>
    <w:rsid w:val="0007544B"/>
    <w:rsid w:val="00081102"/>
    <w:rsid w:val="00083122"/>
    <w:rsid w:val="0008608D"/>
    <w:rsid w:val="00095C34"/>
    <w:rsid w:val="00095FF1"/>
    <w:rsid w:val="000976AF"/>
    <w:rsid w:val="000B7BA0"/>
    <w:rsid w:val="000D76BD"/>
    <w:rsid w:val="000E0A66"/>
    <w:rsid w:val="000E1733"/>
    <w:rsid w:val="000F287F"/>
    <w:rsid w:val="000F39CD"/>
    <w:rsid w:val="000F4C78"/>
    <w:rsid w:val="000F65C1"/>
    <w:rsid w:val="001077C2"/>
    <w:rsid w:val="001416D8"/>
    <w:rsid w:val="00145632"/>
    <w:rsid w:val="001559F6"/>
    <w:rsid w:val="001572B6"/>
    <w:rsid w:val="0016118A"/>
    <w:rsid w:val="00164CD7"/>
    <w:rsid w:val="00174FD5"/>
    <w:rsid w:val="00185A94"/>
    <w:rsid w:val="00195B66"/>
    <w:rsid w:val="001967A8"/>
    <w:rsid w:val="001A6C5F"/>
    <w:rsid w:val="001B1934"/>
    <w:rsid w:val="001B45DB"/>
    <w:rsid w:val="001C0286"/>
    <w:rsid w:val="001C6C14"/>
    <w:rsid w:val="001E4416"/>
    <w:rsid w:val="001E53A6"/>
    <w:rsid w:val="001F15CA"/>
    <w:rsid w:val="001F1BFB"/>
    <w:rsid w:val="001F2379"/>
    <w:rsid w:val="0020416D"/>
    <w:rsid w:val="00206D9C"/>
    <w:rsid w:val="00214DD6"/>
    <w:rsid w:val="00216373"/>
    <w:rsid w:val="00234B3B"/>
    <w:rsid w:val="00240AF3"/>
    <w:rsid w:val="00256BAA"/>
    <w:rsid w:val="00261D18"/>
    <w:rsid w:val="002658C3"/>
    <w:rsid w:val="002775C4"/>
    <w:rsid w:val="00285917"/>
    <w:rsid w:val="00286A4E"/>
    <w:rsid w:val="00287574"/>
    <w:rsid w:val="00287E1D"/>
    <w:rsid w:val="00296080"/>
    <w:rsid w:val="0029636E"/>
    <w:rsid w:val="002B6115"/>
    <w:rsid w:val="002B649A"/>
    <w:rsid w:val="002E1BB4"/>
    <w:rsid w:val="002F3768"/>
    <w:rsid w:val="002F4546"/>
    <w:rsid w:val="002F74B5"/>
    <w:rsid w:val="00320C7C"/>
    <w:rsid w:val="003338F2"/>
    <w:rsid w:val="003421A5"/>
    <w:rsid w:val="00343224"/>
    <w:rsid w:val="00343ADC"/>
    <w:rsid w:val="00360B94"/>
    <w:rsid w:val="00364425"/>
    <w:rsid w:val="00364526"/>
    <w:rsid w:val="0036546D"/>
    <w:rsid w:val="00375D4B"/>
    <w:rsid w:val="00392CD6"/>
    <w:rsid w:val="003B72FC"/>
    <w:rsid w:val="003B78DA"/>
    <w:rsid w:val="003C2978"/>
    <w:rsid w:val="003E350B"/>
    <w:rsid w:val="003E7BAA"/>
    <w:rsid w:val="003F4D8E"/>
    <w:rsid w:val="00405CC0"/>
    <w:rsid w:val="00425AB1"/>
    <w:rsid w:val="0042651D"/>
    <w:rsid w:val="00435B08"/>
    <w:rsid w:val="00443369"/>
    <w:rsid w:val="00443C1D"/>
    <w:rsid w:val="004441C8"/>
    <w:rsid w:val="00445E6A"/>
    <w:rsid w:val="00447E03"/>
    <w:rsid w:val="00456DC8"/>
    <w:rsid w:val="0046728F"/>
    <w:rsid w:val="00475EFC"/>
    <w:rsid w:val="004763C9"/>
    <w:rsid w:val="00487DFD"/>
    <w:rsid w:val="00487EE9"/>
    <w:rsid w:val="00490C15"/>
    <w:rsid w:val="00496F12"/>
    <w:rsid w:val="004A196C"/>
    <w:rsid w:val="004A3B3B"/>
    <w:rsid w:val="004B3DFC"/>
    <w:rsid w:val="004B7324"/>
    <w:rsid w:val="004B7D2C"/>
    <w:rsid w:val="004C091B"/>
    <w:rsid w:val="004C403C"/>
    <w:rsid w:val="004C696D"/>
    <w:rsid w:val="004D1B70"/>
    <w:rsid w:val="004D3B31"/>
    <w:rsid w:val="004F2B29"/>
    <w:rsid w:val="00517242"/>
    <w:rsid w:val="00522EA9"/>
    <w:rsid w:val="00526395"/>
    <w:rsid w:val="00533D10"/>
    <w:rsid w:val="00533EE5"/>
    <w:rsid w:val="005578A6"/>
    <w:rsid w:val="00560746"/>
    <w:rsid w:val="00562754"/>
    <w:rsid w:val="00565071"/>
    <w:rsid w:val="005655BC"/>
    <w:rsid w:val="00592BCB"/>
    <w:rsid w:val="005B7FB1"/>
    <w:rsid w:val="005C167E"/>
    <w:rsid w:val="005D3B78"/>
    <w:rsid w:val="005E5AE6"/>
    <w:rsid w:val="005E6AC8"/>
    <w:rsid w:val="005F72C7"/>
    <w:rsid w:val="00621E4C"/>
    <w:rsid w:val="00641B61"/>
    <w:rsid w:val="00647C2B"/>
    <w:rsid w:val="00664071"/>
    <w:rsid w:val="00681E47"/>
    <w:rsid w:val="00682112"/>
    <w:rsid w:val="00684735"/>
    <w:rsid w:val="0068629E"/>
    <w:rsid w:val="006951E7"/>
    <w:rsid w:val="006A35EF"/>
    <w:rsid w:val="006A79EB"/>
    <w:rsid w:val="006B2597"/>
    <w:rsid w:val="006C47E1"/>
    <w:rsid w:val="006C4805"/>
    <w:rsid w:val="006D4CCA"/>
    <w:rsid w:val="006E00FA"/>
    <w:rsid w:val="006E0859"/>
    <w:rsid w:val="006E36A8"/>
    <w:rsid w:val="006F38BA"/>
    <w:rsid w:val="007023B0"/>
    <w:rsid w:val="007108D6"/>
    <w:rsid w:val="007146DC"/>
    <w:rsid w:val="00735A83"/>
    <w:rsid w:val="00736CFB"/>
    <w:rsid w:val="00741367"/>
    <w:rsid w:val="00743750"/>
    <w:rsid w:val="00746793"/>
    <w:rsid w:val="00773F3F"/>
    <w:rsid w:val="00784C44"/>
    <w:rsid w:val="0078653D"/>
    <w:rsid w:val="0078771A"/>
    <w:rsid w:val="00787B4A"/>
    <w:rsid w:val="00793CC2"/>
    <w:rsid w:val="00795756"/>
    <w:rsid w:val="007A0F4D"/>
    <w:rsid w:val="007A55B8"/>
    <w:rsid w:val="007B66C6"/>
    <w:rsid w:val="007B67BD"/>
    <w:rsid w:val="007C7275"/>
    <w:rsid w:val="007D562B"/>
    <w:rsid w:val="007E2EFF"/>
    <w:rsid w:val="007E6EDE"/>
    <w:rsid w:val="007F0D95"/>
    <w:rsid w:val="007F5D67"/>
    <w:rsid w:val="00800713"/>
    <w:rsid w:val="00802D8E"/>
    <w:rsid w:val="00804053"/>
    <w:rsid w:val="00807DB8"/>
    <w:rsid w:val="00812659"/>
    <w:rsid w:val="0081499B"/>
    <w:rsid w:val="008202D2"/>
    <w:rsid w:val="00834C6C"/>
    <w:rsid w:val="0084144B"/>
    <w:rsid w:val="00845BB2"/>
    <w:rsid w:val="0085491A"/>
    <w:rsid w:val="008639A1"/>
    <w:rsid w:val="00864CFE"/>
    <w:rsid w:val="00892010"/>
    <w:rsid w:val="008B0358"/>
    <w:rsid w:val="008B1138"/>
    <w:rsid w:val="008D0E4A"/>
    <w:rsid w:val="008F3014"/>
    <w:rsid w:val="00905982"/>
    <w:rsid w:val="00907AA6"/>
    <w:rsid w:val="00913C67"/>
    <w:rsid w:val="0091653C"/>
    <w:rsid w:val="00921690"/>
    <w:rsid w:val="009227D3"/>
    <w:rsid w:val="00925AA9"/>
    <w:rsid w:val="00927922"/>
    <w:rsid w:val="009473AC"/>
    <w:rsid w:val="00956830"/>
    <w:rsid w:val="00975422"/>
    <w:rsid w:val="00982FE2"/>
    <w:rsid w:val="00992AB3"/>
    <w:rsid w:val="00996770"/>
    <w:rsid w:val="009A2892"/>
    <w:rsid w:val="009B0A11"/>
    <w:rsid w:val="009B5650"/>
    <w:rsid w:val="009B58E1"/>
    <w:rsid w:val="009E1229"/>
    <w:rsid w:val="009E4755"/>
    <w:rsid w:val="009E486A"/>
    <w:rsid w:val="00A01C46"/>
    <w:rsid w:val="00A05221"/>
    <w:rsid w:val="00A07412"/>
    <w:rsid w:val="00A15465"/>
    <w:rsid w:val="00A33CBE"/>
    <w:rsid w:val="00A52DA7"/>
    <w:rsid w:val="00A62EB2"/>
    <w:rsid w:val="00A64650"/>
    <w:rsid w:val="00A90337"/>
    <w:rsid w:val="00A946D0"/>
    <w:rsid w:val="00A95085"/>
    <w:rsid w:val="00AA0666"/>
    <w:rsid w:val="00AA70BF"/>
    <w:rsid w:val="00AA753B"/>
    <w:rsid w:val="00AB2188"/>
    <w:rsid w:val="00AB2A16"/>
    <w:rsid w:val="00AB4721"/>
    <w:rsid w:val="00AB58DC"/>
    <w:rsid w:val="00AB6754"/>
    <w:rsid w:val="00AB71BE"/>
    <w:rsid w:val="00AC10F0"/>
    <w:rsid w:val="00AC1DB2"/>
    <w:rsid w:val="00AC2DD0"/>
    <w:rsid w:val="00AD20CD"/>
    <w:rsid w:val="00AF0CEB"/>
    <w:rsid w:val="00B17F61"/>
    <w:rsid w:val="00B2328C"/>
    <w:rsid w:val="00B26AB3"/>
    <w:rsid w:val="00B30C56"/>
    <w:rsid w:val="00B3150F"/>
    <w:rsid w:val="00B37D15"/>
    <w:rsid w:val="00B41841"/>
    <w:rsid w:val="00B420A3"/>
    <w:rsid w:val="00B64658"/>
    <w:rsid w:val="00B8497E"/>
    <w:rsid w:val="00B86B33"/>
    <w:rsid w:val="00B877C9"/>
    <w:rsid w:val="00B933D9"/>
    <w:rsid w:val="00BA1261"/>
    <w:rsid w:val="00BB4D13"/>
    <w:rsid w:val="00BD37C7"/>
    <w:rsid w:val="00BD3B8E"/>
    <w:rsid w:val="00BE4ED9"/>
    <w:rsid w:val="00C246CA"/>
    <w:rsid w:val="00C41895"/>
    <w:rsid w:val="00C4585D"/>
    <w:rsid w:val="00C51223"/>
    <w:rsid w:val="00C5506B"/>
    <w:rsid w:val="00C73FA6"/>
    <w:rsid w:val="00C77E92"/>
    <w:rsid w:val="00C93D62"/>
    <w:rsid w:val="00CA1D4F"/>
    <w:rsid w:val="00CA26CE"/>
    <w:rsid w:val="00CB3B34"/>
    <w:rsid w:val="00CB5871"/>
    <w:rsid w:val="00CC58FD"/>
    <w:rsid w:val="00CC7BAB"/>
    <w:rsid w:val="00CD05AC"/>
    <w:rsid w:val="00CD6C83"/>
    <w:rsid w:val="00CF56E6"/>
    <w:rsid w:val="00D016E2"/>
    <w:rsid w:val="00D06DB9"/>
    <w:rsid w:val="00D06E6C"/>
    <w:rsid w:val="00D1460F"/>
    <w:rsid w:val="00D37861"/>
    <w:rsid w:val="00D447E9"/>
    <w:rsid w:val="00D53850"/>
    <w:rsid w:val="00D54CBD"/>
    <w:rsid w:val="00D60C4E"/>
    <w:rsid w:val="00D73033"/>
    <w:rsid w:val="00D8705B"/>
    <w:rsid w:val="00DC42E3"/>
    <w:rsid w:val="00DD18C5"/>
    <w:rsid w:val="00DE321A"/>
    <w:rsid w:val="00DE42D5"/>
    <w:rsid w:val="00DF40FB"/>
    <w:rsid w:val="00E00947"/>
    <w:rsid w:val="00E10E85"/>
    <w:rsid w:val="00E16623"/>
    <w:rsid w:val="00E279EA"/>
    <w:rsid w:val="00E338CE"/>
    <w:rsid w:val="00E37B3D"/>
    <w:rsid w:val="00E51864"/>
    <w:rsid w:val="00E5427B"/>
    <w:rsid w:val="00E562AF"/>
    <w:rsid w:val="00E61A34"/>
    <w:rsid w:val="00E744A4"/>
    <w:rsid w:val="00E838B3"/>
    <w:rsid w:val="00E870BC"/>
    <w:rsid w:val="00E871F3"/>
    <w:rsid w:val="00E93FED"/>
    <w:rsid w:val="00EA0B79"/>
    <w:rsid w:val="00EA357D"/>
    <w:rsid w:val="00EA6299"/>
    <w:rsid w:val="00EC145F"/>
    <w:rsid w:val="00EC1DD6"/>
    <w:rsid w:val="00ED00AA"/>
    <w:rsid w:val="00ED11A2"/>
    <w:rsid w:val="00EE1594"/>
    <w:rsid w:val="00EF7134"/>
    <w:rsid w:val="00F01A48"/>
    <w:rsid w:val="00F06F6C"/>
    <w:rsid w:val="00F15A06"/>
    <w:rsid w:val="00F32FD0"/>
    <w:rsid w:val="00F34B90"/>
    <w:rsid w:val="00F35C0F"/>
    <w:rsid w:val="00F401DC"/>
    <w:rsid w:val="00F40624"/>
    <w:rsid w:val="00F41F7B"/>
    <w:rsid w:val="00F51141"/>
    <w:rsid w:val="00F550E9"/>
    <w:rsid w:val="00F7290E"/>
    <w:rsid w:val="00F76454"/>
    <w:rsid w:val="00F85E4E"/>
    <w:rsid w:val="00F90A3B"/>
    <w:rsid w:val="00FA46F1"/>
    <w:rsid w:val="00FD1973"/>
    <w:rsid w:val="00FF4859"/>
    <w:rsid w:val="00FF6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78ABE"/>
  <w15:chartTrackingRefBased/>
  <w15:docId w15:val="{23125BC1-3C78-422D-961B-55592038D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FED"/>
  </w:style>
  <w:style w:type="paragraph" w:styleId="Heading1">
    <w:name w:val="heading 1"/>
    <w:basedOn w:val="Normal"/>
    <w:next w:val="Normal"/>
    <w:link w:val="Heading1Char"/>
    <w:uiPriority w:val="9"/>
    <w:qFormat/>
    <w:rsid w:val="00807D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7D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7D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7D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7D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7D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7D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7D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7D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D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7D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7D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7D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7D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7D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D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D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DB8"/>
    <w:rPr>
      <w:rFonts w:eastAsiaTheme="majorEastAsia" w:cstheme="majorBidi"/>
      <w:color w:val="272727" w:themeColor="text1" w:themeTint="D8"/>
    </w:rPr>
  </w:style>
  <w:style w:type="paragraph" w:styleId="Title">
    <w:name w:val="Title"/>
    <w:basedOn w:val="Normal"/>
    <w:next w:val="Normal"/>
    <w:link w:val="TitleChar"/>
    <w:uiPriority w:val="10"/>
    <w:qFormat/>
    <w:rsid w:val="00807D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D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7D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7D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DB8"/>
    <w:pPr>
      <w:spacing w:before="160"/>
      <w:jc w:val="center"/>
    </w:pPr>
    <w:rPr>
      <w:i/>
      <w:iCs/>
      <w:color w:val="404040" w:themeColor="text1" w:themeTint="BF"/>
    </w:rPr>
  </w:style>
  <w:style w:type="character" w:customStyle="1" w:styleId="QuoteChar">
    <w:name w:val="Quote Char"/>
    <w:basedOn w:val="DefaultParagraphFont"/>
    <w:link w:val="Quote"/>
    <w:uiPriority w:val="29"/>
    <w:rsid w:val="00807DB8"/>
    <w:rPr>
      <w:i/>
      <w:iCs/>
      <w:color w:val="404040" w:themeColor="text1" w:themeTint="BF"/>
    </w:rPr>
  </w:style>
  <w:style w:type="paragraph" w:styleId="ListParagraph">
    <w:name w:val="List Paragraph"/>
    <w:basedOn w:val="Normal"/>
    <w:uiPriority w:val="34"/>
    <w:qFormat/>
    <w:rsid w:val="00807DB8"/>
    <w:pPr>
      <w:ind w:left="720"/>
      <w:contextualSpacing/>
    </w:pPr>
  </w:style>
  <w:style w:type="character" w:styleId="IntenseEmphasis">
    <w:name w:val="Intense Emphasis"/>
    <w:basedOn w:val="DefaultParagraphFont"/>
    <w:uiPriority w:val="21"/>
    <w:qFormat/>
    <w:rsid w:val="00807DB8"/>
    <w:rPr>
      <w:i/>
      <w:iCs/>
      <w:color w:val="0F4761" w:themeColor="accent1" w:themeShade="BF"/>
    </w:rPr>
  </w:style>
  <w:style w:type="paragraph" w:styleId="IntenseQuote">
    <w:name w:val="Intense Quote"/>
    <w:basedOn w:val="Normal"/>
    <w:next w:val="Normal"/>
    <w:link w:val="IntenseQuoteChar"/>
    <w:uiPriority w:val="30"/>
    <w:qFormat/>
    <w:rsid w:val="00807D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7DB8"/>
    <w:rPr>
      <w:i/>
      <w:iCs/>
      <w:color w:val="0F4761" w:themeColor="accent1" w:themeShade="BF"/>
    </w:rPr>
  </w:style>
  <w:style w:type="character" w:styleId="IntenseReference">
    <w:name w:val="Intense Reference"/>
    <w:basedOn w:val="DefaultParagraphFont"/>
    <w:uiPriority w:val="32"/>
    <w:qFormat/>
    <w:rsid w:val="00807DB8"/>
    <w:rPr>
      <w:b/>
      <w:bCs/>
      <w:smallCaps/>
      <w:color w:val="0F4761" w:themeColor="accent1" w:themeShade="BF"/>
      <w:spacing w:val="5"/>
    </w:rPr>
  </w:style>
  <w:style w:type="character" w:styleId="Emphasis">
    <w:name w:val="Emphasis"/>
    <w:basedOn w:val="DefaultParagraphFont"/>
    <w:uiPriority w:val="20"/>
    <w:qFormat/>
    <w:rsid w:val="003E7BAA"/>
    <w:rPr>
      <w:i/>
      <w:iCs/>
    </w:rPr>
  </w:style>
  <w:style w:type="character" w:styleId="Hyperlink">
    <w:name w:val="Hyperlink"/>
    <w:basedOn w:val="DefaultParagraphFont"/>
    <w:uiPriority w:val="99"/>
    <w:unhideWhenUsed/>
    <w:rsid w:val="00647C2B"/>
    <w:rPr>
      <w:color w:val="467886" w:themeColor="hyperlink"/>
      <w:u w:val="single"/>
    </w:rPr>
  </w:style>
  <w:style w:type="character" w:styleId="UnresolvedMention">
    <w:name w:val="Unresolved Mention"/>
    <w:basedOn w:val="DefaultParagraphFont"/>
    <w:uiPriority w:val="99"/>
    <w:semiHidden/>
    <w:unhideWhenUsed/>
    <w:rsid w:val="00647C2B"/>
    <w:rPr>
      <w:color w:val="605E5C"/>
      <w:shd w:val="clear" w:color="auto" w:fill="E1DFDD"/>
    </w:rPr>
  </w:style>
  <w:style w:type="paragraph" w:customStyle="1" w:styleId="papertitle">
    <w:name w:val="paper title"/>
    <w:rsid w:val="001B1934"/>
    <w:pPr>
      <w:spacing w:after="120" w:line="240" w:lineRule="auto"/>
      <w:jc w:val="center"/>
    </w:pPr>
    <w:rPr>
      <w:rFonts w:ascii="Times New Roman" w:eastAsia="MS Mincho" w:hAnsi="Times New Roman" w:cs="Times New Roman"/>
      <w:noProof/>
      <w:kern w:val="0"/>
      <w:sz w:val="48"/>
      <w:szCs w:val="48"/>
      <w14:ligatures w14:val="none"/>
    </w:rPr>
  </w:style>
  <w:style w:type="paragraph" w:styleId="NoSpacing">
    <w:name w:val="No Spacing"/>
    <w:uiPriority w:val="1"/>
    <w:qFormat/>
    <w:rsid w:val="00B8497E"/>
    <w:pPr>
      <w:spacing w:after="0" w:line="240" w:lineRule="auto"/>
    </w:pPr>
  </w:style>
  <w:style w:type="paragraph" w:styleId="NormalWeb">
    <w:name w:val="Normal (Web)"/>
    <w:basedOn w:val="Normal"/>
    <w:uiPriority w:val="99"/>
    <w:semiHidden/>
    <w:unhideWhenUsed/>
    <w:rsid w:val="006B2597"/>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6B2597"/>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6B2597"/>
    <w:rPr>
      <w:rFonts w:ascii="Arial" w:eastAsia="Times New Roman" w:hAnsi="Arial" w:cs="Arial"/>
      <w:vanish/>
      <w:kern w:val="0"/>
      <w:sz w:val="16"/>
      <w:szCs w:val="16"/>
      <w14:ligatures w14:val="none"/>
    </w:rPr>
  </w:style>
  <w:style w:type="paragraph" w:styleId="Header">
    <w:name w:val="header"/>
    <w:basedOn w:val="Normal"/>
    <w:link w:val="HeaderChar"/>
    <w:uiPriority w:val="99"/>
    <w:unhideWhenUsed/>
    <w:rsid w:val="00565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5BC"/>
  </w:style>
  <w:style w:type="paragraph" w:styleId="Footer">
    <w:name w:val="footer"/>
    <w:basedOn w:val="Normal"/>
    <w:link w:val="FooterChar"/>
    <w:uiPriority w:val="99"/>
    <w:unhideWhenUsed/>
    <w:rsid w:val="00565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33038">
      <w:bodyDiv w:val="1"/>
      <w:marLeft w:val="0"/>
      <w:marRight w:val="0"/>
      <w:marTop w:val="0"/>
      <w:marBottom w:val="0"/>
      <w:divBdr>
        <w:top w:val="none" w:sz="0" w:space="0" w:color="auto"/>
        <w:left w:val="none" w:sz="0" w:space="0" w:color="auto"/>
        <w:bottom w:val="none" w:sz="0" w:space="0" w:color="auto"/>
        <w:right w:val="none" w:sz="0" w:space="0" w:color="auto"/>
      </w:divBdr>
    </w:div>
    <w:div w:id="252671314">
      <w:bodyDiv w:val="1"/>
      <w:marLeft w:val="0"/>
      <w:marRight w:val="0"/>
      <w:marTop w:val="0"/>
      <w:marBottom w:val="0"/>
      <w:divBdr>
        <w:top w:val="none" w:sz="0" w:space="0" w:color="auto"/>
        <w:left w:val="none" w:sz="0" w:space="0" w:color="auto"/>
        <w:bottom w:val="none" w:sz="0" w:space="0" w:color="auto"/>
        <w:right w:val="none" w:sz="0" w:space="0" w:color="auto"/>
      </w:divBdr>
    </w:div>
    <w:div w:id="268973690">
      <w:bodyDiv w:val="1"/>
      <w:marLeft w:val="0"/>
      <w:marRight w:val="0"/>
      <w:marTop w:val="0"/>
      <w:marBottom w:val="0"/>
      <w:divBdr>
        <w:top w:val="none" w:sz="0" w:space="0" w:color="auto"/>
        <w:left w:val="none" w:sz="0" w:space="0" w:color="auto"/>
        <w:bottom w:val="none" w:sz="0" w:space="0" w:color="auto"/>
        <w:right w:val="none" w:sz="0" w:space="0" w:color="auto"/>
      </w:divBdr>
    </w:div>
    <w:div w:id="277303217">
      <w:bodyDiv w:val="1"/>
      <w:marLeft w:val="0"/>
      <w:marRight w:val="0"/>
      <w:marTop w:val="0"/>
      <w:marBottom w:val="0"/>
      <w:divBdr>
        <w:top w:val="none" w:sz="0" w:space="0" w:color="auto"/>
        <w:left w:val="none" w:sz="0" w:space="0" w:color="auto"/>
        <w:bottom w:val="none" w:sz="0" w:space="0" w:color="auto"/>
        <w:right w:val="none" w:sz="0" w:space="0" w:color="auto"/>
      </w:divBdr>
    </w:div>
    <w:div w:id="286203220">
      <w:bodyDiv w:val="1"/>
      <w:marLeft w:val="0"/>
      <w:marRight w:val="0"/>
      <w:marTop w:val="0"/>
      <w:marBottom w:val="0"/>
      <w:divBdr>
        <w:top w:val="none" w:sz="0" w:space="0" w:color="auto"/>
        <w:left w:val="none" w:sz="0" w:space="0" w:color="auto"/>
        <w:bottom w:val="none" w:sz="0" w:space="0" w:color="auto"/>
        <w:right w:val="none" w:sz="0" w:space="0" w:color="auto"/>
      </w:divBdr>
    </w:div>
    <w:div w:id="323552415">
      <w:bodyDiv w:val="1"/>
      <w:marLeft w:val="0"/>
      <w:marRight w:val="0"/>
      <w:marTop w:val="0"/>
      <w:marBottom w:val="0"/>
      <w:divBdr>
        <w:top w:val="none" w:sz="0" w:space="0" w:color="auto"/>
        <w:left w:val="none" w:sz="0" w:space="0" w:color="auto"/>
        <w:bottom w:val="none" w:sz="0" w:space="0" w:color="auto"/>
        <w:right w:val="none" w:sz="0" w:space="0" w:color="auto"/>
      </w:divBdr>
    </w:div>
    <w:div w:id="329673208">
      <w:bodyDiv w:val="1"/>
      <w:marLeft w:val="0"/>
      <w:marRight w:val="0"/>
      <w:marTop w:val="0"/>
      <w:marBottom w:val="0"/>
      <w:divBdr>
        <w:top w:val="none" w:sz="0" w:space="0" w:color="auto"/>
        <w:left w:val="none" w:sz="0" w:space="0" w:color="auto"/>
        <w:bottom w:val="none" w:sz="0" w:space="0" w:color="auto"/>
        <w:right w:val="none" w:sz="0" w:space="0" w:color="auto"/>
      </w:divBdr>
    </w:div>
    <w:div w:id="421803643">
      <w:bodyDiv w:val="1"/>
      <w:marLeft w:val="0"/>
      <w:marRight w:val="0"/>
      <w:marTop w:val="0"/>
      <w:marBottom w:val="0"/>
      <w:divBdr>
        <w:top w:val="none" w:sz="0" w:space="0" w:color="auto"/>
        <w:left w:val="none" w:sz="0" w:space="0" w:color="auto"/>
        <w:bottom w:val="none" w:sz="0" w:space="0" w:color="auto"/>
        <w:right w:val="none" w:sz="0" w:space="0" w:color="auto"/>
      </w:divBdr>
    </w:div>
    <w:div w:id="424230161">
      <w:bodyDiv w:val="1"/>
      <w:marLeft w:val="0"/>
      <w:marRight w:val="0"/>
      <w:marTop w:val="0"/>
      <w:marBottom w:val="0"/>
      <w:divBdr>
        <w:top w:val="none" w:sz="0" w:space="0" w:color="auto"/>
        <w:left w:val="none" w:sz="0" w:space="0" w:color="auto"/>
        <w:bottom w:val="none" w:sz="0" w:space="0" w:color="auto"/>
        <w:right w:val="none" w:sz="0" w:space="0" w:color="auto"/>
      </w:divBdr>
    </w:div>
    <w:div w:id="517013675">
      <w:bodyDiv w:val="1"/>
      <w:marLeft w:val="0"/>
      <w:marRight w:val="0"/>
      <w:marTop w:val="0"/>
      <w:marBottom w:val="0"/>
      <w:divBdr>
        <w:top w:val="none" w:sz="0" w:space="0" w:color="auto"/>
        <w:left w:val="none" w:sz="0" w:space="0" w:color="auto"/>
        <w:bottom w:val="none" w:sz="0" w:space="0" w:color="auto"/>
        <w:right w:val="none" w:sz="0" w:space="0" w:color="auto"/>
      </w:divBdr>
    </w:div>
    <w:div w:id="538934425">
      <w:bodyDiv w:val="1"/>
      <w:marLeft w:val="0"/>
      <w:marRight w:val="0"/>
      <w:marTop w:val="0"/>
      <w:marBottom w:val="0"/>
      <w:divBdr>
        <w:top w:val="none" w:sz="0" w:space="0" w:color="auto"/>
        <w:left w:val="none" w:sz="0" w:space="0" w:color="auto"/>
        <w:bottom w:val="none" w:sz="0" w:space="0" w:color="auto"/>
        <w:right w:val="none" w:sz="0" w:space="0" w:color="auto"/>
      </w:divBdr>
    </w:div>
    <w:div w:id="684795643">
      <w:bodyDiv w:val="1"/>
      <w:marLeft w:val="0"/>
      <w:marRight w:val="0"/>
      <w:marTop w:val="0"/>
      <w:marBottom w:val="0"/>
      <w:divBdr>
        <w:top w:val="none" w:sz="0" w:space="0" w:color="auto"/>
        <w:left w:val="none" w:sz="0" w:space="0" w:color="auto"/>
        <w:bottom w:val="none" w:sz="0" w:space="0" w:color="auto"/>
        <w:right w:val="none" w:sz="0" w:space="0" w:color="auto"/>
      </w:divBdr>
    </w:div>
    <w:div w:id="703748773">
      <w:bodyDiv w:val="1"/>
      <w:marLeft w:val="0"/>
      <w:marRight w:val="0"/>
      <w:marTop w:val="0"/>
      <w:marBottom w:val="0"/>
      <w:divBdr>
        <w:top w:val="none" w:sz="0" w:space="0" w:color="auto"/>
        <w:left w:val="none" w:sz="0" w:space="0" w:color="auto"/>
        <w:bottom w:val="none" w:sz="0" w:space="0" w:color="auto"/>
        <w:right w:val="none" w:sz="0" w:space="0" w:color="auto"/>
      </w:divBdr>
    </w:div>
    <w:div w:id="770391757">
      <w:bodyDiv w:val="1"/>
      <w:marLeft w:val="0"/>
      <w:marRight w:val="0"/>
      <w:marTop w:val="0"/>
      <w:marBottom w:val="0"/>
      <w:divBdr>
        <w:top w:val="none" w:sz="0" w:space="0" w:color="auto"/>
        <w:left w:val="none" w:sz="0" w:space="0" w:color="auto"/>
        <w:bottom w:val="none" w:sz="0" w:space="0" w:color="auto"/>
        <w:right w:val="none" w:sz="0" w:space="0" w:color="auto"/>
      </w:divBdr>
    </w:div>
    <w:div w:id="781337243">
      <w:bodyDiv w:val="1"/>
      <w:marLeft w:val="0"/>
      <w:marRight w:val="0"/>
      <w:marTop w:val="0"/>
      <w:marBottom w:val="0"/>
      <w:divBdr>
        <w:top w:val="none" w:sz="0" w:space="0" w:color="auto"/>
        <w:left w:val="none" w:sz="0" w:space="0" w:color="auto"/>
        <w:bottom w:val="none" w:sz="0" w:space="0" w:color="auto"/>
        <w:right w:val="none" w:sz="0" w:space="0" w:color="auto"/>
      </w:divBdr>
    </w:div>
    <w:div w:id="801388617">
      <w:bodyDiv w:val="1"/>
      <w:marLeft w:val="0"/>
      <w:marRight w:val="0"/>
      <w:marTop w:val="0"/>
      <w:marBottom w:val="0"/>
      <w:divBdr>
        <w:top w:val="none" w:sz="0" w:space="0" w:color="auto"/>
        <w:left w:val="none" w:sz="0" w:space="0" w:color="auto"/>
        <w:bottom w:val="none" w:sz="0" w:space="0" w:color="auto"/>
        <w:right w:val="none" w:sz="0" w:space="0" w:color="auto"/>
      </w:divBdr>
    </w:div>
    <w:div w:id="833571505">
      <w:bodyDiv w:val="1"/>
      <w:marLeft w:val="0"/>
      <w:marRight w:val="0"/>
      <w:marTop w:val="0"/>
      <w:marBottom w:val="0"/>
      <w:divBdr>
        <w:top w:val="none" w:sz="0" w:space="0" w:color="auto"/>
        <w:left w:val="none" w:sz="0" w:space="0" w:color="auto"/>
        <w:bottom w:val="none" w:sz="0" w:space="0" w:color="auto"/>
        <w:right w:val="none" w:sz="0" w:space="0" w:color="auto"/>
      </w:divBdr>
    </w:div>
    <w:div w:id="842357838">
      <w:bodyDiv w:val="1"/>
      <w:marLeft w:val="0"/>
      <w:marRight w:val="0"/>
      <w:marTop w:val="0"/>
      <w:marBottom w:val="0"/>
      <w:divBdr>
        <w:top w:val="none" w:sz="0" w:space="0" w:color="auto"/>
        <w:left w:val="none" w:sz="0" w:space="0" w:color="auto"/>
        <w:bottom w:val="none" w:sz="0" w:space="0" w:color="auto"/>
        <w:right w:val="none" w:sz="0" w:space="0" w:color="auto"/>
      </w:divBdr>
    </w:div>
    <w:div w:id="860508228">
      <w:bodyDiv w:val="1"/>
      <w:marLeft w:val="0"/>
      <w:marRight w:val="0"/>
      <w:marTop w:val="0"/>
      <w:marBottom w:val="0"/>
      <w:divBdr>
        <w:top w:val="none" w:sz="0" w:space="0" w:color="auto"/>
        <w:left w:val="none" w:sz="0" w:space="0" w:color="auto"/>
        <w:bottom w:val="none" w:sz="0" w:space="0" w:color="auto"/>
        <w:right w:val="none" w:sz="0" w:space="0" w:color="auto"/>
      </w:divBdr>
    </w:div>
    <w:div w:id="866479726">
      <w:bodyDiv w:val="1"/>
      <w:marLeft w:val="0"/>
      <w:marRight w:val="0"/>
      <w:marTop w:val="0"/>
      <w:marBottom w:val="0"/>
      <w:divBdr>
        <w:top w:val="none" w:sz="0" w:space="0" w:color="auto"/>
        <w:left w:val="none" w:sz="0" w:space="0" w:color="auto"/>
        <w:bottom w:val="none" w:sz="0" w:space="0" w:color="auto"/>
        <w:right w:val="none" w:sz="0" w:space="0" w:color="auto"/>
      </w:divBdr>
    </w:div>
    <w:div w:id="881942132">
      <w:bodyDiv w:val="1"/>
      <w:marLeft w:val="0"/>
      <w:marRight w:val="0"/>
      <w:marTop w:val="0"/>
      <w:marBottom w:val="0"/>
      <w:divBdr>
        <w:top w:val="none" w:sz="0" w:space="0" w:color="auto"/>
        <w:left w:val="none" w:sz="0" w:space="0" w:color="auto"/>
        <w:bottom w:val="none" w:sz="0" w:space="0" w:color="auto"/>
        <w:right w:val="none" w:sz="0" w:space="0" w:color="auto"/>
      </w:divBdr>
    </w:div>
    <w:div w:id="974216602">
      <w:bodyDiv w:val="1"/>
      <w:marLeft w:val="0"/>
      <w:marRight w:val="0"/>
      <w:marTop w:val="0"/>
      <w:marBottom w:val="0"/>
      <w:divBdr>
        <w:top w:val="none" w:sz="0" w:space="0" w:color="auto"/>
        <w:left w:val="none" w:sz="0" w:space="0" w:color="auto"/>
        <w:bottom w:val="none" w:sz="0" w:space="0" w:color="auto"/>
        <w:right w:val="none" w:sz="0" w:space="0" w:color="auto"/>
      </w:divBdr>
      <w:divsChild>
        <w:div w:id="1159073099">
          <w:marLeft w:val="360"/>
          <w:marRight w:val="0"/>
          <w:marTop w:val="200"/>
          <w:marBottom w:val="0"/>
          <w:divBdr>
            <w:top w:val="none" w:sz="0" w:space="0" w:color="auto"/>
            <w:left w:val="none" w:sz="0" w:space="0" w:color="auto"/>
            <w:bottom w:val="none" w:sz="0" w:space="0" w:color="auto"/>
            <w:right w:val="none" w:sz="0" w:space="0" w:color="auto"/>
          </w:divBdr>
        </w:div>
        <w:div w:id="1652906932">
          <w:marLeft w:val="360"/>
          <w:marRight w:val="0"/>
          <w:marTop w:val="200"/>
          <w:marBottom w:val="0"/>
          <w:divBdr>
            <w:top w:val="none" w:sz="0" w:space="0" w:color="auto"/>
            <w:left w:val="none" w:sz="0" w:space="0" w:color="auto"/>
            <w:bottom w:val="none" w:sz="0" w:space="0" w:color="auto"/>
            <w:right w:val="none" w:sz="0" w:space="0" w:color="auto"/>
          </w:divBdr>
        </w:div>
        <w:div w:id="1744981759">
          <w:marLeft w:val="360"/>
          <w:marRight w:val="0"/>
          <w:marTop w:val="200"/>
          <w:marBottom w:val="0"/>
          <w:divBdr>
            <w:top w:val="none" w:sz="0" w:space="0" w:color="auto"/>
            <w:left w:val="none" w:sz="0" w:space="0" w:color="auto"/>
            <w:bottom w:val="none" w:sz="0" w:space="0" w:color="auto"/>
            <w:right w:val="none" w:sz="0" w:space="0" w:color="auto"/>
          </w:divBdr>
        </w:div>
        <w:div w:id="1225943467">
          <w:marLeft w:val="360"/>
          <w:marRight w:val="0"/>
          <w:marTop w:val="200"/>
          <w:marBottom w:val="0"/>
          <w:divBdr>
            <w:top w:val="none" w:sz="0" w:space="0" w:color="auto"/>
            <w:left w:val="none" w:sz="0" w:space="0" w:color="auto"/>
            <w:bottom w:val="none" w:sz="0" w:space="0" w:color="auto"/>
            <w:right w:val="none" w:sz="0" w:space="0" w:color="auto"/>
          </w:divBdr>
        </w:div>
        <w:div w:id="152333278">
          <w:marLeft w:val="360"/>
          <w:marRight w:val="0"/>
          <w:marTop w:val="200"/>
          <w:marBottom w:val="0"/>
          <w:divBdr>
            <w:top w:val="none" w:sz="0" w:space="0" w:color="auto"/>
            <w:left w:val="none" w:sz="0" w:space="0" w:color="auto"/>
            <w:bottom w:val="none" w:sz="0" w:space="0" w:color="auto"/>
            <w:right w:val="none" w:sz="0" w:space="0" w:color="auto"/>
          </w:divBdr>
        </w:div>
      </w:divsChild>
    </w:div>
    <w:div w:id="1004547864">
      <w:bodyDiv w:val="1"/>
      <w:marLeft w:val="0"/>
      <w:marRight w:val="0"/>
      <w:marTop w:val="0"/>
      <w:marBottom w:val="0"/>
      <w:divBdr>
        <w:top w:val="none" w:sz="0" w:space="0" w:color="auto"/>
        <w:left w:val="none" w:sz="0" w:space="0" w:color="auto"/>
        <w:bottom w:val="none" w:sz="0" w:space="0" w:color="auto"/>
        <w:right w:val="none" w:sz="0" w:space="0" w:color="auto"/>
      </w:divBdr>
    </w:div>
    <w:div w:id="1014040071">
      <w:bodyDiv w:val="1"/>
      <w:marLeft w:val="0"/>
      <w:marRight w:val="0"/>
      <w:marTop w:val="0"/>
      <w:marBottom w:val="0"/>
      <w:divBdr>
        <w:top w:val="none" w:sz="0" w:space="0" w:color="auto"/>
        <w:left w:val="none" w:sz="0" w:space="0" w:color="auto"/>
        <w:bottom w:val="none" w:sz="0" w:space="0" w:color="auto"/>
        <w:right w:val="none" w:sz="0" w:space="0" w:color="auto"/>
      </w:divBdr>
    </w:div>
    <w:div w:id="1078820262">
      <w:bodyDiv w:val="1"/>
      <w:marLeft w:val="0"/>
      <w:marRight w:val="0"/>
      <w:marTop w:val="0"/>
      <w:marBottom w:val="0"/>
      <w:divBdr>
        <w:top w:val="none" w:sz="0" w:space="0" w:color="auto"/>
        <w:left w:val="none" w:sz="0" w:space="0" w:color="auto"/>
        <w:bottom w:val="none" w:sz="0" w:space="0" w:color="auto"/>
        <w:right w:val="none" w:sz="0" w:space="0" w:color="auto"/>
      </w:divBdr>
    </w:div>
    <w:div w:id="1079909231">
      <w:bodyDiv w:val="1"/>
      <w:marLeft w:val="0"/>
      <w:marRight w:val="0"/>
      <w:marTop w:val="0"/>
      <w:marBottom w:val="0"/>
      <w:divBdr>
        <w:top w:val="none" w:sz="0" w:space="0" w:color="auto"/>
        <w:left w:val="none" w:sz="0" w:space="0" w:color="auto"/>
        <w:bottom w:val="none" w:sz="0" w:space="0" w:color="auto"/>
        <w:right w:val="none" w:sz="0" w:space="0" w:color="auto"/>
      </w:divBdr>
    </w:div>
    <w:div w:id="1104152869">
      <w:bodyDiv w:val="1"/>
      <w:marLeft w:val="0"/>
      <w:marRight w:val="0"/>
      <w:marTop w:val="0"/>
      <w:marBottom w:val="0"/>
      <w:divBdr>
        <w:top w:val="none" w:sz="0" w:space="0" w:color="auto"/>
        <w:left w:val="none" w:sz="0" w:space="0" w:color="auto"/>
        <w:bottom w:val="none" w:sz="0" w:space="0" w:color="auto"/>
        <w:right w:val="none" w:sz="0" w:space="0" w:color="auto"/>
      </w:divBdr>
    </w:div>
    <w:div w:id="1122458027">
      <w:bodyDiv w:val="1"/>
      <w:marLeft w:val="0"/>
      <w:marRight w:val="0"/>
      <w:marTop w:val="0"/>
      <w:marBottom w:val="0"/>
      <w:divBdr>
        <w:top w:val="none" w:sz="0" w:space="0" w:color="auto"/>
        <w:left w:val="none" w:sz="0" w:space="0" w:color="auto"/>
        <w:bottom w:val="none" w:sz="0" w:space="0" w:color="auto"/>
        <w:right w:val="none" w:sz="0" w:space="0" w:color="auto"/>
      </w:divBdr>
    </w:div>
    <w:div w:id="1152915309">
      <w:bodyDiv w:val="1"/>
      <w:marLeft w:val="0"/>
      <w:marRight w:val="0"/>
      <w:marTop w:val="0"/>
      <w:marBottom w:val="0"/>
      <w:divBdr>
        <w:top w:val="none" w:sz="0" w:space="0" w:color="auto"/>
        <w:left w:val="none" w:sz="0" w:space="0" w:color="auto"/>
        <w:bottom w:val="none" w:sz="0" w:space="0" w:color="auto"/>
        <w:right w:val="none" w:sz="0" w:space="0" w:color="auto"/>
      </w:divBdr>
    </w:div>
    <w:div w:id="1162351799">
      <w:bodyDiv w:val="1"/>
      <w:marLeft w:val="0"/>
      <w:marRight w:val="0"/>
      <w:marTop w:val="0"/>
      <w:marBottom w:val="0"/>
      <w:divBdr>
        <w:top w:val="none" w:sz="0" w:space="0" w:color="auto"/>
        <w:left w:val="none" w:sz="0" w:space="0" w:color="auto"/>
        <w:bottom w:val="none" w:sz="0" w:space="0" w:color="auto"/>
        <w:right w:val="none" w:sz="0" w:space="0" w:color="auto"/>
      </w:divBdr>
    </w:div>
    <w:div w:id="1236087423">
      <w:bodyDiv w:val="1"/>
      <w:marLeft w:val="0"/>
      <w:marRight w:val="0"/>
      <w:marTop w:val="0"/>
      <w:marBottom w:val="0"/>
      <w:divBdr>
        <w:top w:val="none" w:sz="0" w:space="0" w:color="auto"/>
        <w:left w:val="none" w:sz="0" w:space="0" w:color="auto"/>
        <w:bottom w:val="none" w:sz="0" w:space="0" w:color="auto"/>
        <w:right w:val="none" w:sz="0" w:space="0" w:color="auto"/>
      </w:divBdr>
    </w:div>
    <w:div w:id="1271283725">
      <w:bodyDiv w:val="1"/>
      <w:marLeft w:val="0"/>
      <w:marRight w:val="0"/>
      <w:marTop w:val="0"/>
      <w:marBottom w:val="0"/>
      <w:divBdr>
        <w:top w:val="none" w:sz="0" w:space="0" w:color="auto"/>
        <w:left w:val="none" w:sz="0" w:space="0" w:color="auto"/>
        <w:bottom w:val="none" w:sz="0" w:space="0" w:color="auto"/>
        <w:right w:val="none" w:sz="0" w:space="0" w:color="auto"/>
      </w:divBdr>
    </w:div>
    <w:div w:id="1296447574">
      <w:bodyDiv w:val="1"/>
      <w:marLeft w:val="0"/>
      <w:marRight w:val="0"/>
      <w:marTop w:val="0"/>
      <w:marBottom w:val="0"/>
      <w:divBdr>
        <w:top w:val="none" w:sz="0" w:space="0" w:color="auto"/>
        <w:left w:val="none" w:sz="0" w:space="0" w:color="auto"/>
        <w:bottom w:val="none" w:sz="0" w:space="0" w:color="auto"/>
        <w:right w:val="none" w:sz="0" w:space="0" w:color="auto"/>
      </w:divBdr>
    </w:div>
    <w:div w:id="1393772611">
      <w:bodyDiv w:val="1"/>
      <w:marLeft w:val="0"/>
      <w:marRight w:val="0"/>
      <w:marTop w:val="0"/>
      <w:marBottom w:val="0"/>
      <w:divBdr>
        <w:top w:val="none" w:sz="0" w:space="0" w:color="auto"/>
        <w:left w:val="none" w:sz="0" w:space="0" w:color="auto"/>
        <w:bottom w:val="none" w:sz="0" w:space="0" w:color="auto"/>
        <w:right w:val="none" w:sz="0" w:space="0" w:color="auto"/>
      </w:divBdr>
    </w:div>
    <w:div w:id="1419786547">
      <w:bodyDiv w:val="1"/>
      <w:marLeft w:val="0"/>
      <w:marRight w:val="0"/>
      <w:marTop w:val="0"/>
      <w:marBottom w:val="0"/>
      <w:divBdr>
        <w:top w:val="none" w:sz="0" w:space="0" w:color="auto"/>
        <w:left w:val="none" w:sz="0" w:space="0" w:color="auto"/>
        <w:bottom w:val="none" w:sz="0" w:space="0" w:color="auto"/>
        <w:right w:val="none" w:sz="0" w:space="0" w:color="auto"/>
      </w:divBdr>
    </w:div>
    <w:div w:id="1433087675">
      <w:bodyDiv w:val="1"/>
      <w:marLeft w:val="0"/>
      <w:marRight w:val="0"/>
      <w:marTop w:val="0"/>
      <w:marBottom w:val="0"/>
      <w:divBdr>
        <w:top w:val="none" w:sz="0" w:space="0" w:color="auto"/>
        <w:left w:val="none" w:sz="0" w:space="0" w:color="auto"/>
        <w:bottom w:val="none" w:sz="0" w:space="0" w:color="auto"/>
        <w:right w:val="none" w:sz="0" w:space="0" w:color="auto"/>
      </w:divBdr>
    </w:div>
    <w:div w:id="1495871563">
      <w:bodyDiv w:val="1"/>
      <w:marLeft w:val="0"/>
      <w:marRight w:val="0"/>
      <w:marTop w:val="0"/>
      <w:marBottom w:val="0"/>
      <w:divBdr>
        <w:top w:val="none" w:sz="0" w:space="0" w:color="auto"/>
        <w:left w:val="none" w:sz="0" w:space="0" w:color="auto"/>
        <w:bottom w:val="none" w:sz="0" w:space="0" w:color="auto"/>
        <w:right w:val="none" w:sz="0" w:space="0" w:color="auto"/>
      </w:divBdr>
    </w:div>
    <w:div w:id="1528329393">
      <w:bodyDiv w:val="1"/>
      <w:marLeft w:val="0"/>
      <w:marRight w:val="0"/>
      <w:marTop w:val="0"/>
      <w:marBottom w:val="0"/>
      <w:divBdr>
        <w:top w:val="none" w:sz="0" w:space="0" w:color="auto"/>
        <w:left w:val="none" w:sz="0" w:space="0" w:color="auto"/>
        <w:bottom w:val="none" w:sz="0" w:space="0" w:color="auto"/>
        <w:right w:val="none" w:sz="0" w:space="0" w:color="auto"/>
      </w:divBdr>
    </w:div>
    <w:div w:id="1568952294">
      <w:bodyDiv w:val="1"/>
      <w:marLeft w:val="0"/>
      <w:marRight w:val="0"/>
      <w:marTop w:val="0"/>
      <w:marBottom w:val="0"/>
      <w:divBdr>
        <w:top w:val="none" w:sz="0" w:space="0" w:color="auto"/>
        <w:left w:val="none" w:sz="0" w:space="0" w:color="auto"/>
        <w:bottom w:val="none" w:sz="0" w:space="0" w:color="auto"/>
        <w:right w:val="none" w:sz="0" w:space="0" w:color="auto"/>
      </w:divBdr>
    </w:div>
    <w:div w:id="1601834352">
      <w:bodyDiv w:val="1"/>
      <w:marLeft w:val="0"/>
      <w:marRight w:val="0"/>
      <w:marTop w:val="0"/>
      <w:marBottom w:val="0"/>
      <w:divBdr>
        <w:top w:val="none" w:sz="0" w:space="0" w:color="auto"/>
        <w:left w:val="none" w:sz="0" w:space="0" w:color="auto"/>
        <w:bottom w:val="none" w:sz="0" w:space="0" w:color="auto"/>
        <w:right w:val="none" w:sz="0" w:space="0" w:color="auto"/>
      </w:divBdr>
    </w:div>
    <w:div w:id="1630352325">
      <w:bodyDiv w:val="1"/>
      <w:marLeft w:val="0"/>
      <w:marRight w:val="0"/>
      <w:marTop w:val="0"/>
      <w:marBottom w:val="0"/>
      <w:divBdr>
        <w:top w:val="none" w:sz="0" w:space="0" w:color="auto"/>
        <w:left w:val="none" w:sz="0" w:space="0" w:color="auto"/>
        <w:bottom w:val="none" w:sz="0" w:space="0" w:color="auto"/>
        <w:right w:val="none" w:sz="0" w:space="0" w:color="auto"/>
      </w:divBdr>
    </w:div>
    <w:div w:id="1752772652">
      <w:bodyDiv w:val="1"/>
      <w:marLeft w:val="0"/>
      <w:marRight w:val="0"/>
      <w:marTop w:val="0"/>
      <w:marBottom w:val="0"/>
      <w:divBdr>
        <w:top w:val="none" w:sz="0" w:space="0" w:color="auto"/>
        <w:left w:val="none" w:sz="0" w:space="0" w:color="auto"/>
        <w:bottom w:val="none" w:sz="0" w:space="0" w:color="auto"/>
        <w:right w:val="none" w:sz="0" w:space="0" w:color="auto"/>
      </w:divBdr>
      <w:divsChild>
        <w:div w:id="899444941">
          <w:marLeft w:val="0"/>
          <w:marRight w:val="0"/>
          <w:marTop w:val="0"/>
          <w:marBottom w:val="0"/>
          <w:divBdr>
            <w:top w:val="single" w:sz="2" w:space="0" w:color="E3E3E3"/>
            <w:left w:val="single" w:sz="2" w:space="0" w:color="E3E3E3"/>
            <w:bottom w:val="single" w:sz="2" w:space="0" w:color="E3E3E3"/>
            <w:right w:val="single" w:sz="2" w:space="0" w:color="E3E3E3"/>
          </w:divBdr>
          <w:divsChild>
            <w:div w:id="357859048">
              <w:marLeft w:val="0"/>
              <w:marRight w:val="0"/>
              <w:marTop w:val="0"/>
              <w:marBottom w:val="0"/>
              <w:divBdr>
                <w:top w:val="single" w:sz="2" w:space="0" w:color="E3E3E3"/>
                <w:left w:val="single" w:sz="2" w:space="0" w:color="E3E3E3"/>
                <w:bottom w:val="single" w:sz="2" w:space="0" w:color="E3E3E3"/>
                <w:right w:val="single" w:sz="2" w:space="0" w:color="E3E3E3"/>
              </w:divBdr>
              <w:divsChild>
                <w:div w:id="1038748473">
                  <w:marLeft w:val="0"/>
                  <w:marRight w:val="0"/>
                  <w:marTop w:val="0"/>
                  <w:marBottom w:val="0"/>
                  <w:divBdr>
                    <w:top w:val="single" w:sz="2" w:space="0" w:color="E3E3E3"/>
                    <w:left w:val="single" w:sz="2" w:space="0" w:color="E3E3E3"/>
                    <w:bottom w:val="single" w:sz="2" w:space="0" w:color="E3E3E3"/>
                    <w:right w:val="single" w:sz="2" w:space="0" w:color="E3E3E3"/>
                  </w:divBdr>
                  <w:divsChild>
                    <w:div w:id="1341006008">
                      <w:marLeft w:val="0"/>
                      <w:marRight w:val="0"/>
                      <w:marTop w:val="0"/>
                      <w:marBottom w:val="0"/>
                      <w:divBdr>
                        <w:top w:val="single" w:sz="2" w:space="0" w:color="E3E3E3"/>
                        <w:left w:val="single" w:sz="2" w:space="0" w:color="E3E3E3"/>
                        <w:bottom w:val="single" w:sz="2" w:space="0" w:color="E3E3E3"/>
                        <w:right w:val="single" w:sz="2" w:space="0" w:color="E3E3E3"/>
                      </w:divBdr>
                      <w:divsChild>
                        <w:div w:id="675035105">
                          <w:marLeft w:val="0"/>
                          <w:marRight w:val="0"/>
                          <w:marTop w:val="0"/>
                          <w:marBottom w:val="0"/>
                          <w:divBdr>
                            <w:top w:val="single" w:sz="2" w:space="0" w:color="E3E3E3"/>
                            <w:left w:val="single" w:sz="2" w:space="0" w:color="E3E3E3"/>
                            <w:bottom w:val="single" w:sz="2" w:space="0" w:color="E3E3E3"/>
                            <w:right w:val="single" w:sz="2" w:space="0" w:color="E3E3E3"/>
                          </w:divBdr>
                          <w:divsChild>
                            <w:div w:id="1781023700">
                              <w:marLeft w:val="0"/>
                              <w:marRight w:val="0"/>
                              <w:marTop w:val="0"/>
                              <w:marBottom w:val="0"/>
                              <w:divBdr>
                                <w:top w:val="single" w:sz="2" w:space="0" w:color="E3E3E3"/>
                                <w:left w:val="single" w:sz="2" w:space="0" w:color="E3E3E3"/>
                                <w:bottom w:val="single" w:sz="2" w:space="0" w:color="E3E3E3"/>
                                <w:right w:val="single" w:sz="2" w:space="0" w:color="E3E3E3"/>
                              </w:divBdr>
                              <w:divsChild>
                                <w:div w:id="8673294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17606357">
                                      <w:marLeft w:val="0"/>
                                      <w:marRight w:val="0"/>
                                      <w:marTop w:val="0"/>
                                      <w:marBottom w:val="0"/>
                                      <w:divBdr>
                                        <w:top w:val="single" w:sz="2" w:space="0" w:color="E3E3E3"/>
                                        <w:left w:val="single" w:sz="2" w:space="0" w:color="E3E3E3"/>
                                        <w:bottom w:val="single" w:sz="2" w:space="0" w:color="E3E3E3"/>
                                        <w:right w:val="single" w:sz="2" w:space="0" w:color="E3E3E3"/>
                                      </w:divBdr>
                                      <w:divsChild>
                                        <w:div w:id="674958233">
                                          <w:marLeft w:val="0"/>
                                          <w:marRight w:val="0"/>
                                          <w:marTop w:val="0"/>
                                          <w:marBottom w:val="0"/>
                                          <w:divBdr>
                                            <w:top w:val="single" w:sz="2" w:space="0" w:color="E3E3E3"/>
                                            <w:left w:val="single" w:sz="2" w:space="0" w:color="E3E3E3"/>
                                            <w:bottom w:val="single" w:sz="2" w:space="0" w:color="E3E3E3"/>
                                            <w:right w:val="single" w:sz="2" w:space="0" w:color="E3E3E3"/>
                                          </w:divBdr>
                                          <w:divsChild>
                                            <w:div w:id="1665468758">
                                              <w:marLeft w:val="0"/>
                                              <w:marRight w:val="0"/>
                                              <w:marTop w:val="0"/>
                                              <w:marBottom w:val="0"/>
                                              <w:divBdr>
                                                <w:top w:val="single" w:sz="2" w:space="0" w:color="E3E3E3"/>
                                                <w:left w:val="single" w:sz="2" w:space="0" w:color="E3E3E3"/>
                                                <w:bottom w:val="single" w:sz="2" w:space="0" w:color="E3E3E3"/>
                                                <w:right w:val="single" w:sz="2" w:space="0" w:color="E3E3E3"/>
                                              </w:divBdr>
                                              <w:divsChild>
                                                <w:div w:id="1811743887">
                                                  <w:marLeft w:val="0"/>
                                                  <w:marRight w:val="0"/>
                                                  <w:marTop w:val="0"/>
                                                  <w:marBottom w:val="0"/>
                                                  <w:divBdr>
                                                    <w:top w:val="single" w:sz="2" w:space="0" w:color="E3E3E3"/>
                                                    <w:left w:val="single" w:sz="2" w:space="0" w:color="E3E3E3"/>
                                                    <w:bottom w:val="single" w:sz="2" w:space="0" w:color="E3E3E3"/>
                                                    <w:right w:val="single" w:sz="2" w:space="0" w:color="E3E3E3"/>
                                                  </w:divBdr>
                                                  <w:divsChild>
                                                    <w:div w:id="1042750185">
                                                      <w:marLeft w:val="0"/>
                                                      <w:marRight w:val="0"/>
                                                      <w:marTop w:val="0"/>
                                                      <w:marBottom w:val="0"/>
                                                      <w:divBdr>
                                                        <w:top w:val="single" w:sz="2" w:space="0" w:color="E3E3E3"/>
                                                        <w:left w:val="single" w:sz="2" w:space="0" w:color="E3E3E3"/>
                                                        <w:bottom w:val="single" w:sz="2" w:space="0" w:color="E3E3E3"/>
                                                        <w:right w:val="single" w:sz="2" w:space="0" w:color="E3E3E3"/>
                                                      </w:divBdr>
                                                      <w:divsChild>
                                                        <w:div w:id="1081409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48743323">
          <w:marLeft w:val="0"/>
          <w:marRight w:val="0"/>
          <w:marTop w:val="0"/>
          <w:marBottom w:val="0"/>
          <w:divBdr>
            <w:top w:val="none" w:sz="0" w:space="0" w:color="auto"/>
            <w:left w:val="none" w:sz="0" w:space="0" w:color="auto"/>
            <w:bottom w:val="none" w:sz="0" w:space="0" w:color="auto"/>
            <w:right w:val="none" w:sz="0" w:space="0" w:color="auto"/>
          </w:divBdr>
        </w:div>
      </w:divsChild>
    </w:div>
    <w:div w:id="1799565828">
      <w:bodyDiv w:val="1"/>
      <w:marLeft w:val="0"/>
      <w:marRight w:val="0"/>
      <w:marTop w:val="0"/>
      <w:marBottom w:val="0"/>
      <w:divBdr>
        <w:top w:val="none" w:sz="0" w:space="0" w:color="auto"/>
        <w:left w:val="none" w:sz="0" w:space="0" w:color="auto"/>
        <w:bottom w:val="none" w:sz="0" w:space="0" w:color="auto"/>
        <w:right w:val="none" w:sz="0" w:space="0" w:color="auto"/>
      </w:divBdr>
    </w:div>
    <w:div w:id="1830554647">
      <w:bodyDiv w:val="1"/>
      <w:marLeft w:val="0"/>
      <w:marRight w:val="0"/>
      <w:marTop w:val="0"/>
      <w:marBottom w:val="0"/>
      <w:divBdr>
        <w:top w:val="none" w:sz="0" w:space="0" w:color="auto"/>
        <w:left w:val="none" w:sz="0" w:space="0" w:color="auto"/>
        <w:bottom w:val="none" w:sz="0" w:space="0" w:color="auto"/>
        <w:right w:val="none" w:sz="0" w:space="0" w:color="auto"/>
      </w:divBdr>
    </w:div>
    <w:div w:id="1836258383">
      <w:bodyDiv w:val="1"/>
      <w:marLeft w:val="0"/>
      <w:marRight w:val="0"/>
      <w:marTop w:val="0"/>
      <w:marBottom w:val="0"/>
      <w:divBdr>
        <w:top w:val="none" w:sz="0" w:space="0" w:color="auto"/>
        <w:left w:val="none" w:sz="0" w:space="0" w:color="auto"/>
        <w:bottom w:val="none" w:sz="0" w:space="0" w:color="auto"/>
        <w:right w:val="none" w:sz="0" w:space="0" w:color="auto"/>
      </w:divBdr>
    </w:div>
    <w:div w:id="1973904106">
      <w:bodyDiv w:val="1"/>
      <w:marLeft w:val="0"/>
      <w:marRight w:val="0"/>
      <w:marTop w:val="0"/>
      <w:marBottom w:val="0"/>
      <w:divBdr>
        <w:top w:val="none" w:sz="0" w:space="0" w:color="auto"/>
        <w:left w:val="none" w:sz="0" w:space="0" w:color="auto"/>
        <w:bottom w:val="none" w:sz="0" w:space="0" w:color="auto"/>
        <w:right w:val="none" w:sz="0" w:space="0" w:color="auto"/>
      </w:divBdr>
    </w:div>
    <w:div w:id="2086485276">
      <w:bodyDiv w:val="1"/>
      <w:marLeft w:val="0"/>
      <w:marRight w:val="0"/>
      <w:marTop w:val="0"/>
      <w:marBottom w:val="0"/>
      <w:divBdr>
        <w:top w:val="none" w:sz="0" w:space="0" w:color="auto"/>
        <w:left w:val="none" w:sz="0" w:space="0" w:color="auto"/>
        <w:bottom w:val="none" w:sz="0" w:space="0" w:color="auto"/>
        <w:right w:val="none" w:sz="0" w:space="0" w:color="auto"/>
      </w:divBdr>
    </w:div>
    <w:div w:id="2090344646">
      <w:bodyDiv w:val="1"/>
      <w:marLeft w:val="0"/>
      <w:marRight w:val="0"/>
      <w:marTop w:val="0"/>
      <w:marBottom w:val="0"/>
      <w:divBdr>
        <w:top w:val="none" w:sz="0" w:space="0" w:color="auto"/>
        <w:left w:val="none" w:sz="0" w:space="0" w:color="auto"/>
        <w:bottom w:val="none" w:sz="0" w:space="0" w:color="auto"/>
        <w:right w:val="none" w:sz="0" w:space="0" w:color="auto"/>
      </w:divBdr>
    </w:div>
    <w:div w:id="2107143234">
      <w:bodyDiv w:val="1"/>
      <w:marLeft w:val="0"/>
      <w:marRight w:val="0"/>
      <w:marTop w:val="0"/>
      <w:marBottom w:val="0"/>
      <w:divBdr>
        <w:top w:val="none" w:sz="0" w:space="0" w:color="auto"/>
        <w:left w:val="none" w:sz="0" w:space="0" w:color="auto"/>
        <w:bottom w:val="none" w:sz="0" w:space="0" w:color="auto"/>
        <w:right w:val="none" w:sz="0" w:space="0" w:color="auto"/>
      </w:divBdr>
    </w:div>
    <w:div w:id="2122145376">
      <w:bodyDiv w:val="1"/>
      <w:marLeft w:val="0"/>
      <w:marRight w:val="0"/>
      <w:marTop w:val="0"/>
      <w:marBottom w:val="0"/>
      <w:divBdr>
        <w:top w:val="none" w:sz="0" w:space="0" w:color="auto"/>
        <w:left w:val="none" w:sz="0" w:space="0" w:color="auto"/>
        <w:bottom w:val="none" w:sz="0" w:space="0" w:color="auto"/>
        <w:right w:val="none" w:sz="0" w:space="0" w:color="auto"/>
      </w:divBdr>
      <w:divsChild>
        <w:div w:id="1067192803">
          <w:marLeft w:val="360"/>
          <w:marRight w:val="0"/>
          <w:marTop w:val="200"/>
          <w:marBottom w:val="0"/>
          <w:divBdr>
            <w:top w:val="none" w:sz="0" w:space="0" w:color="auto"/>
            <w:left w:val="none" w:sz="0" w:space="0" w:color="auto"/>
            <w:bottom w:val="none" w:sz="0" w:space="0" w:color="auto"/>
            <w:right w:val="none" w:sz="0" w:space="0" w:color="auto"/>
          </w:divBdr>
        </w:div>
        <w:div w:id="2007593896">
          <w:marLeft w:val="360"/>
          <w:marRight w:val="0"/>
          <w:marTop w:val="200"/>
          <w:marBottom w:val="0"/>
          <w:divBdr>
            <w:top w:val="none" w:sz="0" w:space="0" w:color="auto"/>
            <w:left w:val="none" w:sz="0" w:space="0" w:color="auto"/>
            <w:bottom w:val="none" w:sz="0" w:space="0" w:color="auto"/>
            <w:right w:val="none" w:sz="0" w:space="0" w:color="auto"/>
          </w:divBdr>
        </w:div>
        <w:div w:id="1779177093">
          <w:marLeft w:val="360"/>
          <w:marRight w:val="0"/>
          <w:marTop w:val="200"/>
          <w:marBottom w:val="0"/>
          <w:divBdr>
            <w:top w:val="none" w:sz="0" w:space="0" w:color="auto"/>
            <w:left w:val="none" w:sz="0" w:space="0" w:color="auto"/>
            <w:bottom w:val="none" w:sz="0" w:space="0" w:color="auto"/>
            <w:right w:val="none" w:sz="0" w:space="0" w:color="auto"/>
          </w:divBdr>
        </w:div>
      </w:divsChild>
    </w:div>
    <w:div w:id="212403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researchgate.net/publication/346821916_A_Study_on_Gradient_Boosting_Algorithms_for_Development_of_AI_Monitoring_and_Prediction_System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esearchgate.net/publication/259653472_Gradient_Boosting_Machines_A_Tutoria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jert.org/research/a-comparative-study-of-classification-techniques-on-adult-data-set-IJERTV1IS8243.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esearchgate.net/publication/357058950_Supervised_Learning_for_Binary_Classification_on_US_Adult_Incom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researchgate.net/publication/328494313_A_Statistical_Approach_to_Adult_Census_Income_Level_Prediction" TargetMode="External"/><Relationship Id="rId35" Type="http://schemas.openxmlformats.org/officeDocument/2006/relationships/footer" Target="footer1.xml"/><Relationship Id="rId8" Type="http://schemas.openxmlformats.org/officeDocument/2006/relationships/hyperlink" Target="mailto:bemani@kent.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42552-17B2-479D-9F54-846E70C4A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26</Pages>
  <Words>6569</Words>
  <Characters>37447</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Katta</dc:creator>
  <cp:keywords/>
  <dc:description/>
  <cp:lastModifiedBy>Archana Katta</cp:lastModifiedBy>
  <cp:revision>24</cp:revision>
  <dcterms:created xsi:type="dcterms:W3CDTF">2024-05-01T21:58:00Z</dcterms:created>
  <dcterms:modified xsi:type="dcterms:W3CDTF">2024-05-02T01:36:00Z</dcterms:modified>
</cp:coreProperties>
</file>