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AC46" w14:textId="7D7CA41D" w:rsidR="006173CC" w:rsidRDefault="006E25BC" w:rsidP="006E25BC">
      <w:pPr>
        <w:jc w:val="center"/>
        <w:rPr>
          <w:sz w:val="36"/>
          <w:szCs w:val="36"/>
          <w:u w:val="single"/>
          <w:rtl/>
        </w:rPr>
      </w:pPr>
      <w:bookmarkStart w:id="0" w:name="_Hlk137909867"/>
      <w:bookmarkEnd w:id="0"/>
      <w:r w:rsidRPr="006E25BC">
        <w:rPr>
          <w:rFonts w:hint="cs"/>
          <w:sz w:val="36"/>
          <w:szCs w:val="36"/>
          <w:u w:val="single"/>
          <w:rtl/>
        </w:rPr>
        <w:t>בדיקות קיבול ועומס</w:t>
      </w:r>
    </w:p>
    <w:p w14:paraId="22F67D57" w14:textId="7DE63241" w:rsidR="006E25BC" w:rsidRDefault="006E25BC" w:rsidP="006E25BC">
      <w:pPr>
        <w:rPr>
          <w:sz w:val="28"/>
          <w:szCs w:val="28"/>
          <w:rtl/>
        </w:rPr>
      </w:pPr>
    </w:p>
    <w:p w14:paraId="62A25206" w14:textId="4507B982" w:rsidR="007957BF" w:rsidRPr="007957BF" w:rsidRDefault="007957BF" w:rsidP="006E25BC">
      <w:pPr>
        <w:rPr>
          <w:b/>
          <w:bCs/>
          <w:sz w:val="28"/>
          <w:szCs w:val="28"/>
          <w:rtl/>
        </w:rPr>
      </w:pPr>
      <w:r w:rsidRPr="007957BF">
        <w:rPr>
          <w:rFonts w:hint="cs"/>
          <w:b/>
          <w:bCs/>
          <w:sz w:val="28"/>
          <w:szCs w:val="28"/>
          <w:rtl/>
        </w:rPr>
        <w:t>מדדי המערכת:</w:t>
      </w:r>
    </w:p>
    <w:p w14:paraId="4BEBF98D" w14:textId="1A1A8F9C" w:rsidR="007957BF" w:rsidRPr="007957BF" w:rsidRDefault="007957BF" w:rsidP="007957BF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957BF">
        <w:rPr>
          <w:rFonts w:hint="cs"/>
          <w:sz w:val="28"/>
          <w:szCs w:val="28"/>
          <w:rtl/>
        </w:rPr>
        <w:t>המערכת תתמודד עם 1200 אירועים תוך עמידה של זמן תגובה של לכל היותר שנייה לכל בקשה.</w:t>
      </w:r>
    </w:p>
    <w:p w14:paraId="0B170B14" w14:textId="6397E9E5" w:rsidR="007957BF" w:rsidRPr="007957BF" w:rsidRDefault="007957BF" w:rsidP="007957BF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957BF">
        <w:rPr>
          <w:rFonts w:hint="cs"/>
          <w:sz w:val="28"/>
          <w:szCs w:val="28"/>
          <w:rtl/>
        </w:rPr>
        <w:t>המערכת תתמוך במספר בלתי מוגבל של רשומות.</w:t>
      </w:r>
    </w:p>
    <w:p w14:paraId="2CDD6912" w14:textId="1FC1CC90" w:rsidR="007957BF" w:rsidRPr="007957BF" w:rsidRDefault="007957BF" w:rsidP="007957BF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957BF">
        <w:rPr>
          <w:rFonts w:hint="cs"/>
          <w:sz w:val="28"/>
          <w:szCs w:val="28"/>
          <w:rtl/>
        </w:rPr>
        <w:t>המערכת תתמוך במספר של 500 מבקרים בו זמנית במערכת.</w:t>
      </w:r>
    </w:p>
    <w:p w14:paraId="561111FF" w14:textId="77777777" w:rsidR="007957BF" w:rsidRDefault="007957BF" w:rsidP="006E25BC">
      <w:pPr>
        <w:rPr>
          <w:rtl/>
        </w:rPr>
      </w:pPr>
    </w:p>
    <w:p w14:paraId="7C73A116" w14:textId="58FF529C" w:rsidR="006E25BC" w:rsidRPr="008B7AEC" w:rsidRDefault="006E25BC" w:rsidP="006E25BC">
      <w:pPr>
        <w:rPr>
          <w:b/>
          <w:bCs/>
          <w:sz w:val="28"/>
          <w:szCs w:val="28"/>
          <w:rtl/>
        </w:rPr>
      </w:pPr>
      <w:r w:rsidRPr="008B7AEC">
        <w:rPr>
          <w:rFonts w:hint="cs"/>
          <w:b/>
          <w:bCs/>
          <w:sz w:val="28"/>
          <w:szCs w:val="28"/>
          <w:rtl/>
        </w:rPr>
        <w:t>תמהיל השימוש הצפוי במערכת:</w:t>
      </w:r>
    </w:p>
    <w:p w14:paraId="59ABF2C1" w14:textId="2D4F9C35" w:rsidR="006E25BC" w:rsidRDefault="006E25BC" w:rsidP="008B7A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מתוך סך המשתמשים במערכת, 20% הם משתמשים רשומים ו80% אורחים.</w:t>
      </w:r>
      <w:r w:rsidR="008B7AE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5% מכלל המשתמשים הם נרשמים חדשים שמבצעים הרשמה למערכת.</w:t>
      </w:r>
      <w:r w:rsidR="008B7AEC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בדקנו בדיקות קיבול ועומס עבור שלושה תרחישי שימוש עיקריים הצפויים להתרחש בתדירות ובכמות גדולה.</w:t>
      </w:r>
    </w:p>
    <w:p w14:paraId="553CD0FB" w14:textId="3B73DD3E" w:rsidR="008B7AEC" w:rsidRDefault="008B7AEC" w:rsidP="006E25BC">
      <w:pPr>
        <w:rPr>
          <w:sz w:val="28"/>
          <w:szCs w:val="28"/>
          <w:rtl/>
        </w:rPr>
      </w:pPr>
    </w:p>
    <w:p w14:paraId="0E963ECB" w14:textId="5C5B4670" w:rsidR="006E25BC" w:rsidRDefault="006E25BC" w:rsidP="008B7AEC">
      <w:pPr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1)אורח נכנס לעמוד החיפוש ומחפש מוצר.</w:t>
      </w:r>
    </w:p>
    <w:p w14:paraId="5E41A5C7" w14:textId="517DF8AC" w:rsidR="006E25BC" w:rsidRDefault="006E25BC" w:rsidP="008B7AEC">
      <w:pPr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2)משתמש מתחבר למערכת ומחפש מוצר.</w:t>
      </w:r>
    </w:p>
    <w:p w14:paraId="4BCE2ED0" w14:textId="1B067C45" w:rsidR="006E25BC" w:rsidRDefault="006E25BC" w:rsidP="008B7AEC">
      <w:pPr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3)משתמש מבצע הרשמה למערכת, מוסיף מוצר לסל ומבצע רכישה.</w:t>
      </w:r>
    </w:p>
    <w:p w14:paraId="7DEBD0DF" w14:textId="1D643878" w:rsidR="008B7AEC" w:rsidRDefault="008B7AEC" w:rsidP="006E25BC">
      <w:pPr>
        <w:rPr>
          <w:sz w:val="28"/>
          <w:szCs w:val="28"/>
          <w:rtl/>
        </w:rPr>
      </w:pPr>
    </w:p>
    <w:p w14:paraId="61142F62" w14:textId="190B5301" w:rsidR="008B7AEC" w:rsidRDefault="0077642B" w:rsidP="007957BF">
      <w:pPr>
        <w:rPr>
          <w:sz w:val="28"/>
          <w:szCs w:val="28"/>
          <w:rtl/>
        </w:rPr>
      </w:pPr>
      <w:r w:rsidRPr="008B7AEC">
        <w:rPr>
          <w:rFonts w:cs="Arial"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81A3488" wp14:editId="66379B85">
            <wp:simplePos x="0" y="0"/>
            <wp:positionH relativeFrom="margin">
              <wp:align>right</wp:align>
            </wp:positionH>
            <wp:positionV relativeFrom="paragraph">
              <wp:posOffset>929822</wp:posOffset>
            </wp:positionV>
            <wp:extent cx="4669155" cy="2835275"/>
            <wp:effectExtent l="0" t="0" r="0" b="3175"/>
            <wp:wrapTopAndBottom/>
            <wp:docPr id="15434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732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5BC">
        <w:rPr>
          <w:rFonts w:hint="cs"/>
          <w:sz w:val="28"/>
          <w:szCs w:val="28"/>
          <w:rtl/>
        </w:rPr>
        <w:t>את קבוצת התרחישים האלה בדקנו מספר פעמים, בכל פעם עם כמות משתמשים אחרת כדי למדוד את ביצועי המערכת תחת עומסים שונים.</w:t>
      </w:r>
      <w:r w:rsidR="008B7AEC">
        <w:rPr>
          <w:rFonts w:hint="cs"/>
          <w:sz w:val="28"/>
          <w:szCs w:val="28"/>
          <w:rtl/>
        </w:rPr>
        <w:t xml:space="preserve">                להלן תמונה מפלטפורמת הבדיקות המראה את החלוקה לשלושת התרחישים</w:t>
      </w:r>
    </w:p>
    <w:p w14:paraId="3CB32E30" w14:textId="5E64CC75" w:rsidR="006E25BC" w:rsidRDefault="006E25BC" w:rsidP="006E25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כל בדיקה נעשתה בהתאם לתמהיל השימוש המוצג בראש העמוד.</w:t>
      </w:r>
    </w:p>
    <w:p w14:paraId="6BA50CE6" w14:textId="696FEDD7" w:rsidR="006E25BC" w:rsidRDefault="006E25BC" w:rsidP="006E25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הוספנו </w:t>
      </w:r>
      <w:r w:rsidR="008B7AEC">
        <w:rPr>
          <w:rFonts w:hint="cs"/>
          <w:sz w:val="28"/>
          <w:szCs w:val="28"/>
          <w:rtl/>
        </w:rPr>
        <w:t xml:space="preserve">גם בדיקה עבור כל פעולה של המשתמש האם המערכת עמדה בזמן תגובה של שנייה אחת. </w:t>
      </w:r>
    </w:p>
    <w:p w14:paraId="4C277388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1FBC1AAD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689D93F4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B66C6D0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0654D5E4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6DAEEE4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EFFDABD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5C3F434F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3EF40CEE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3EC9A723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66FDA395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6DC9B13E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692FE45F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08038649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516E8F2C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171B6508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3853DCCB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2A047FB4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22A071A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556022D4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85AA783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54806CC3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78CB2B6B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2CB4AF6A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482F7EC1" w14:textId="77777777" w:rsidR="007957BF" w:rsidRDefault="007957BF" w:rsidP="004037D9">
      <w:pPr>
        <w:rPr>
          <w:b/>
          <w:bCs/>
          <w:sz w:val="28"/>
          <w:szCs w:val="28"/>
          <w:rtl/>
        </w:rPr>
      </w:pPr>
    </w:p>
    <w:p w14:paraId="5C307D7D" w14:textId="2ABA4D2D" w:rsidR="004037D9" w:rsidRPr="00276A8B" w:rsidRDefault="004037D9" w:rsidP="004037D9">
      <w:pPr>
        <w:rPr>
          <w:b/>
          <w:bCs/>
          <w:sz w:val="36"/>
          <w:szCs w:val="36"/>
          <w:rtl/>
        </w:rPr>
      </w:pPr>
      <w:r w:rsidRPr="00276A8B">
        <w:rPr>
          <w:rFonts w:hint="cs"/>
          <w:b/>
          <w:bCs/>
          <w:sz w:val="36"/>
          <w:szCs w:val="36"/>
          <w:rtl/>
        </w:rPr>
        <w:lastRenderedPageBreak/>
        <w:t>ניתוח תוצאות</w:t>
      </w:r>
      <w:r w:rsidRPr="00276A8B">
        <w:rPr>
          <w:rFonts w:hint="cs"/>
          <w:b/>
          <w:bCs/>
          <w:sz w:val="36"/>
          <w:szCs w:val="36"/>
          <w:rtl/>
        </w:rPr>
        <w:t>:</w:t>
      </w:r>
    </w:p>
    <w:p w14:paraId="18E2F996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430BE6F6" w14:textId="5DE975D1" w:rsidR="004037D9" w:rsidRDefault="004037D9" w:rsidP="004037D9">
      <w:pPr>
        <w:rPr>
          <w:b/>
          <w:bCs/>
          <w:sz w:val="28"/>
          <w:szCs w:val="28"/>
          <w:rtl/>
        </w:rPr>
      </w:pPr>
      <w:r w:rsidRPr="0077642B">
        <w:rPr>
          <w:rFonts w:hint="cs"/>
          <w:b/>
          <w:bCs/>
          <w:sz w:val="28"/>
          <w:szCs w:val="28"/>
          <w:rtl/>
        </w:rPr>
        <w:t xml:space="preserve"> עבור </w:t>
      </w:r>
      <w:r>
        <w:rPr>
          <w:rFonts w:hint="cs"/>
          <w:b/>
          <w:bCs/>
          <w:sz w:val="28"/>
          <w:szCs w:val="28"/>
          <w:rtl/>
        </w:rPr>
        <w:t>125</w:t>
      </w:r>
      <w:r w:rsidRPr="0077642B">
        <w:rPr>
          <w:rFonts w:hint="cs"/>
          <w:b/>
          <w:bCs/>
          <w:sz w:val="28"/>
          <w:szCs w:val="28"/>
          <w:rtl/>
        </w:rPr>
        <w:t xml:space="preserve"> משתמשים:</w:t>
      </w:r>
    </w:p>
    <w:p w14:paraId="756994A5" w14:textId="77777777" w:rsidR="004037D9" w:rsidRDefault="004037D9" w:rsidP="004037D9">
      <w:pPr>
        <w:rPr>
          <w:rtl/>
        </w:rPr>
      </w:pPr>
      <w:r>
        <w:rPr>
          <w:rFonts w:hint="cs"/>
          <w:rtl/>
        </w:rPr>
        <w:t>דוח בדיקה מסכם:</w:t>
      </w:r>
    </w:p>
    <w:p w14:paraId="30E79A1C" w14:textId="762F7957" w:rsidR="004037D9" w:rsidRDefault="004037D9" w:rsidP="004037D9">
      <w:pPr>
        <w:rPr>
          <w:rtl/>
        </w:rPr>
      </w:pPr>
      <w:r w:rsidRPr="004037D9">
        <w:rPr>
          <w:rFonts w:cs="Arial"/>
          <w:rtl/>
        </w:rPr>
        <w:drawing>
          <wp:inline distT="0" distB="0" distL="0" distR="0" wp14:anchorId="164EEDCD" wp14:editId="681E65AC">
            <wp:extent cx="5274310" cy="1056005"/>
            <wp:effectExtent l="0" t="0" r="2540" b="0"/>
            <wp:docPr id="192852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29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4D9" w14:textId="77777777" w:rsidR="004037D9" w:rsidRDefault="004037D9" w:rsidP="004037D9">
      <w:pPr>
        <w:rPr>
          <w:sz w:val="28"/>
          <w:szCs w:val="28"/>
        </w:rPr>
      </w:pPr>
    </w:p>
    <w:p w14:paraId="6250B286" w14:textId="46720F3F" w:rsidR="004037D9" w:rsidRDefault="004037D9" w:rsidP="004037D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אחוז הצלחה כולל: </w:t>
      </w:r>
      <w:r>
        <w:rPr>
          <w:rFonts w:hint="cs"/>
          <w:sz w:val="28"/>
          <w:szCs w:val="28"/>
          <w:rtl/>
        </w:rPr>
        <w:t>100</w:t>
      </w:r>
    </w:p>
    <w:p w14:paraId="6CAA1CD6" w14:textId="396022B3" w:rsidR="004037D9" w:rsidRDefault="004037D9" w:rsidP="004037D9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זמן תגובה ממוצע: </w:t>
      </w:r>
      <w:r>
        <w:rPr>
          <w:rFonts w:hint="cs"/>
          <w:sz w:val="28"/>
          <w:szCs w:val="28"/>
          <w:rtl/>
        </w:rPr>
        <w:t>49</w:t>
      </w:r>
      <w:r>
        <w:rPr>
          <w:rFonts w:hint="cs"/>
          <w:sz w:val="28"/>
          <w:szCs w:val="28"/>
          <w:rtl/>
        </w:rPr>
        <w:t xml:space="preserve"> אלפיות השנייה</w:t>
      </w:r>
    </w:p>
    <w:p w14:paraId="1C47A8C0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6C1FADD8" w14:textId="77777777" w:rsidR="006F5F5D" w:rsidRDefault="006F5F5D" w:rsidP="004037D9">
      <w:pPr>
        <w:rPr>
          <w:b/>
          <w:bCs/>
          <w:sz w:val="28"/>
          <w:szCs w:val="28"/>
          <w:rtl/>
        </w:rPr>
      </w:pPr>
    </w:p>
    <w:p w14:paraId="45747049" w14:textId="7B32DF70" w:rsidR="004037D9" w:rsidRPr="004037D9" w:rsidRDefault="004037D9" w:rsidP="004037D9">
      <w:pPr>
        <w:rPr>
          <w:rtl/>
        </w:rPr>
      </w:pPr>
      <w:r>
        <w:rPr>
          <w:rFonts w:hint="cs"/>
          <w:rtl/>
        </w:rPr>
        <w:t>זמן תגובה ועומס כתלות במספר המשתמשים:</w:t>
      </w:r>
    </w:p>
    <w:p w14:paraId="4542DBEA" w14:textId="1AB603D5" w:rsidR="004037D9" w:rsidRDefault="004037D9" w:rsidP="004037D9">
      <w:pPr>
        <w:rPr>
          <w:b/>
          <w:bCs/>
          <w:sz w:val="28"/>
          <w:szCs w:val="28"/>
          <w:rtl/>
        </w:rPr>
      </w:pPr>
      <w:r w:rsidRPr="004037D9">
        <w:rPr>
          <w:rFonts w:cs="Arial"/>
          <w:b/>
          <w:bCs/>
          <w:sz w:val="28"/>
          <w:szCs w:val="28"/>
          <w:rtl/>
        </w:rPr>
        <w:drawing>
          <wp:inline distT="0" distB="0" distL="0" distR="0" wp14:anchorId="53BDB0D5" wp14:editId="472885C5">
            <wp:extent cx="5274310" cy="2739390"/>
            <wp:effectExtent l="0" t="0" r="2540" b="3810"/>
            <wp:docPr id="15867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F31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78C02BAF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0DD4B197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274C88F7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5A10E51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4F6D4F6D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02B73A1E" w14:textId="64FB1322" w:rsidR="004037D9" w:rsidRPr="004037D9" w:rsidRDefault="004037D9" w:rsidP="004037D9">
      <w:pPr>
        <w:rPr>
          <w:rtl/>
        </w:rPr>
      </w:pPr>
      <w:r>
        <w:rPr>
          <w:rFonts w:hint="cs"/>
          <w:rtl/>
        </w:rPr>
        <w:t>זמן</w:t>
      </w:r>
      <w:r>
        <w:rPr>
          <w:rFonts w:hint="cs"/>
          <w:rtl/>
        </w:rPr>
        <w:t xml:space="preserve"> תגובה בחלוקה לפעולות</w:t>
      </w:r>
      <w:r>
        <w:rPr>
          <w:rFonts w:hint="cs"/>
          <w:rtl/>
        </w:rPr>
        <w:t xml:space="preserve"> כתלות </w:t>
      </w:r>
      <w:r>
        <w:rPr>
          <w:rFonts w:hint="cs"/>
          <w:rtl/>
        </w:rPr>
        <w:t>בזמן</w:t>
      </w:r>
      <w:r>
        <w:rPr>
          <w:rFonts w:hint="cs"/>
          <w:rtl/>
        </w:rPr>
        <w:t>:</w:t>
      </w:r>
    </w:p>
    <w:p w14:paraId="49F1BEB5" w14:textId="567B7F68" w:rsidR="004037D9" w:rsidRDefault="004037D9" w:rsidP="004037D9">
      <w:pPr>
        <w:rPr>
          <w:b/>
          <w:bCs/>
          <w:sz w:val="28"/>
          <w:szCs w:val="28"/>
          <w:rtl/>
        </w:rPr>
      </w:pPr>
      <w:r w:rsidRPr="004037D9">
        <w:rPr>
          <w:rFonts w:cs="Arial"/>
          <w:b/>
          <w:bCs/>
          <w:sz w:val="28"/>
          <w:szCs w:val="28"/>
          <w:rtl/>
        </w:rPr>
        <w:drawing>
          <wp:inline distT="0" distB="0" distL="0" distR="0" wp14:anchorId="5AD38A27" wp14:editId="056DF933">
            <wp:extent cx="5274310" cy="2687320"/>
            <wp:effectExtent l="0" t="0" r="2540" b="0"/>
            <wp:docPr id="1460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6D4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50B6E695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0E1ECD6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6445A433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7D97EB18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7D1E520D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751EFF0D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E99A8A3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7035393B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176DADF9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5C0D92B1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09739FDE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6273327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7DD487B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0A30D798" w14:textId="77777777" w:rsidR="004037D9" w:rsidRDefault="004037D9" w:rsidP="004037D9">
      <w:pPr>
        <w:rPr>
          <w:b/>
          <w:bCs/>
          <w:sz w:val="28"/>
          <w:szCs w:val="28"/>
          <w:rtl/>
        </w:rPr>
      </w:pPr>
    </w:p>
    <w:p w14:paraId="32460789" w14:textId="77777777" w:rsidR="004037D9" w:rsidRDefault="004037D9" w:rsidP="006E25BC">
      <w:pPr>
        <w:rPr>
          <w:b/>
          <w:bCs/>
          <w:sz w:val="28"/>
          <w:szCs w:val="28"/>
          <w:rtl/>
        </w:rPr>
      </w:pPr>
    </w:p>
    <w:p w14:paraId="78B78446" w14:textId="77777777" w:rsidR="006F5F5D" w:rsidRDefault="006F5F5D" w:rsidP="006E25BC">
      <w:pPr>
        <w:rPr>
          <w:rFonts w:hint="cs"/>
          <w:b/>
          <w:bCs/>
          <w:sz w:val="28"/>
          <w:szCs w:val="28"/>
          <w:rtl/>
        </w:rPr>
      </w:pPr>
    </w:p>
    <w:p w14:paraId="4AD6C7C4" w14:textId="439BE08C" w:rsidR="0077642B" w:rsidRDefault="0077642B" w:rsidP="006E25BC">
      <w:pPr>
        <w:rPr>
          <w:b/>
          <w:bCs/>
          <w:sz w:val="28"/>
          <w:szCs w:val="28"/>
          <w:rtl/>
        </w:rPr>
      </w:pPr>
      <w:r w:rsidRPr="0077642B">
        <w:rPr>
          <w:rFonts w:hint="cs"/>
          <w:b/>
          <w:bCs/>
          <w:sz w:val="28"/>
          <w:szCs w:val="28"/>
          <w:rtl/>
        </w:rPr>
        <w:lastRenderedPageBreak/>
        <w:t>ניתוח תוצאות עבור 500 משתמשים:</w:t>
      </w:r>
    </w:p>
    <w:p w14:paraId="216B5190" w14:textId="0C117AA5" w:rsidR="0077642B" w:rsidRPr="0077642B" w:rsidRDefault="0077642B" w:rsidP="006E25BC">
      <w:pPr>
        <w:rPr>
          <w:rtl/>
        </w:rPr>
      </w:pPr>
      <w:r>
        <w:rPr>
          <w:rFonts w:hint="cs"/>
          <w:rtl/>
        </w:rPr>
        <w:t>דוח בדיקה מסכם:</w:t>
      </w:r>
    </w:p>
    <w:p w14:paraId="78884964" w14:textId="7C98C8DB" w:rsidR="0077642B" w:rsidRDefault="0077642B" w:rsidP="006E25BC">
      <w:pPr>
        <w:rPr>
          <w:sz w:val="28"/>
          <w:szCs w:val="28"/>
          <w:rtl/>
        </w:rPr>
      </w:pPr>
      <w:r w:rsidRPr="0077642B">
        <w:rPr>
          <w:rFonts w:cs="Arial"/>
          <w:sz w:val="28"/>
          <w:szCs w:val="28"/>
          <w:rtl/>
        </w:rPr>
        <w:drawing>
          <wp:inline distT="0" distB="0" distL="0" distR="0" wp14:anchorId="0C5E8262" wp14:editId="1F2C8BD0">
            <wp:extent cx="5274310" cy="986790"/>
            <wp:effectExtent l="0" t="0" r="2540" b="3810"/>
            <wp:docPr id="10976068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685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DC2" w14:textId="6D29D7FB" w:rsidR="0077642B" w:rsidRDefault="0077642B" w:rsidP="006E25BC">
      <w:pPr>
        <w:rPr>
          <w:sz w:val="28"/>
          <w:szCs w:val="28"/>
        </w:rPr>
      </w:pPr>
    </w:p>
    <w:p w14:paraId="7EC10968" w14:textId="3BBB02FF" w:rsidR="0077642B" w:rsidRDefault="0077642B" w:rsidP="006E25B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אחוז הצלחה כולל: 94.</w:t>
      </w:r>
      <w:r w:rsidR="001C3F24">
        <w:rPr>
          <w:rFonts w:hint="cs"/>
          <w:sz w:val="28"/>
          <w:szCs w:val="28"/>
          <w:rtl/>
        </w:rPr>
        <w:t>42</w:t>
      </w:r>
    </w:p>
    <w:p w14:paraId="038E90B0" w14:textId="6FADC5E1" w:rsidR="001C3F24" w:rsidRDefault="001C3F24" w:rsidP="006E25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זמן תגובה ממוצע: 484 אלפיות השנייה.</w:t>
      </w:r>
    </w:p>
    <w:p w14:paraId="46B20D29" w14:textId="77777777" w:rsidR="006F5F5D" w:rsidRDefault="006F5F5D" w:rsidP="006E25BC">
      <w:pPr>
        <w:rPr>
          <w:sz w:val="28"/>
          <w:szCs w:val="28"/>
          <w:rtl/>
        </w:rPr>
      </w:pPr>
    </w:p>
    <w:p w14:paraId="3A921BF9" w14:textId="77777777" w:rsidR="008F7D62" w:rsidRDefault="008F7D62" w:rsidP="006E25BC">
      <w:pPr>
        <w:rPr>
          <w:sz w:val="28"/>
          <w:szCs w:val="28"/>
          <w:rtl/>
        </w:rPr>
      </w:pPr>
    </w:p>
    <w:p w14:paraId="539BBB2D" w14:textId="0EA00C10" w:rsidR="006F5F5D" w:rsidRPr="006F5F5D" w:rsidRDefault="006F5F5D" w:rsidP="006F5F5D">
      <w:pPr>
        <w:rPr>
          <w:rtl/>
        </w:rPr>
      </w:pPr>
      <w:r>
        <w:rPr>
          <w:rFonts w:hint="cs"/>
          <w:rtl/>
        </w:rPr>
        <w:t>זמן תגובה ועומס כתלות במספר המשתמשים:</w:t>
      </w:r>
    </w:p>
    <w:p w14:paraId="7E89DD6C" w14:textId="17B4B0F5" w:rsidR="006F5F5D" w:rsidRDefault="006F5F5D" w:rsidP="006E25BC">
      <w:pPr>
        <w:rPr>
          <w:rFonts w:hint="cs"/>
          <w:sz w:val="28"/>
          <w:szCs w:val="28"/>
          <w:rtl/>
        </w:rPr>
      </w:pPr>
      <w:r w:rsidRPr="006F5F5D">
        <w:rPr>
          <w:rFonts w:cs="Arial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09F55889" wp14:editId="006D2DAE">
            <wp:simplePos x="0" y="0"/>
            <wp:positionH relativeFrom="column">
              <wp:posOffset>0</wp:posOffset>
            </wp:positionH>
            <wp:positionV relativeFrom="paragraph">
              <wp:posOffset>-2359</wp:posOffset>
            </wp:positionV>
            <wp:extent cx="5274310" cy="2860040"/>
            <wp:effectExtent l="0" t="0" r="2540" b="0"/>
            <wp:wrapTight wrapText="bothSides">
              <wp:wrapPolygon edited="0">
                <wp:start x="0" y="0"/>
                <wp:lineTo x="0" y="21437"/>
                <wp:lineTo x="21532" y="21437"/>
                <wp:lineTo x="21532" y="0"/>
                <wp:lineTo x="0" y="0"/>
              </wp:wrapPolygon>
            </wp:wrapTight>
            <wp:docPr id="15172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787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F28EA" w14:textId="386178D8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6F0A0581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0EFBAE62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67E37BA9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710036EC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15FB518C" w14:textId="77777777" w:rsidR="00276A8B" w:rsidRDefault="00276A8B" w:rsidP="008F7D62">
      <w:pPr>
        <w:tabs>
          <w:tab w:val="left" w:pos="3112"/>
        </w:tabs>
        <w:rPr>
          <w:sz w:val="28"/>
          <w:szCs w:val="28"/>
          <w:rtl/>
        </w:rPr>
      </w:pPr>
    </w:p>
    <w:p w14:paraId="6E254AED" w14:textId="77777777" w:rsidR="008F7D62" w:rsidRPr="004037D9" w:rsidRDefault="008F7D62" w:rsidP="008F7D62">
      <w:pPr>
        <w:rPr>
          <w:rtl/>
        </w:rPr>
      </w:pPr>
      <w:r>
        <w:rPr>
          <w:rFonts w:hint="cs"/>
          <w:rtl/>
        </w:rPr>
        <w:lastRenderedPageBreak/>
        <w:t>זמן תגובה בחלוקה לפעולות כתלות בזמן:</w:t>
      </w:r>
    </w:p>
    <w:p w14:paraId="54E97450" w14:textId="6BD85C50" w:rsidR="008F7D62" w:rsidRDefault="009E1A8E" w:rsidP="008F7D62">
      <w:pPr>
        <w:tabs>
          <w:tab w:val="left" w:pos="3112"/>
        </w:tabs>
        <w:rPr>
          <w:rFonts w:hint="cs"/>
          <w:sz w:val="28"/>
          <w:szCs w:val="28"/>
          <w:rtl/>
        </w:rPr>
      </w:pPr>
      <w:r w:rsidRPr="009E1A8E">
        <w:rPr>
          <w:rFonts w:cs="Arial"/>
          <w:sz w:val="28"/>
          <w:szCs w:val="28"/>
          <w:rtl/>
        </w:rPr>
        <w:drawing>
          <wp:inline distT="0" distB="0" distL="0" distR="0" wp14:anchorId="665A5A34" wp14:editId="0D4E2274">
            <wp:extent cx="5274310" cy="2738120"/>
            <wp:effectExtent l="0" t="0" r="2540" b="5080"/>
            <wp:docPr id="14355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D6DB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0BF49AF2" w14:textId="77777777" w:rsidR="008F7D62" w:rsidRDefault="008F7D62" w:rsidP="008F7D62">
      <w:pPr>
        <w:tabs>
          <w:tab w:val="left" w:pos="3112"/>
        </w:tabs>
        <w:rPr>
          <w:sz w:val="28"/>
          <w:szCs w:val="28"/>
          <w:rtl/>
        </w:rPr>
      </w:pPr>
    </w:p>
    <w:p w14:paraId="1F629219" w14:textId="77777777" w:rsidR="008F7D62" w:rsidRPr="008F7D62" w:rsidRDefault="008F7D62" w:rsidP="008F7D62">
      <w:pPr>
        <w:tabs>
          <w:tab w:val="left" w:pos="3112"/>
        </w:tabs>
        <w:rPr>
          <w:sz w:val="28"/>
          <w:szCs w:val="28"/>
        </w:rPr>
      </w:pPr>
    </w:p>
    <w:sectPr w:rsidR="008F7D62" w:rsidRPr="008F7D62" w:rsidSect="004238C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22BE" w14:textId="77777777" w:rsidR="008D4D9A" w:rsidRDefault="008D4D9A" w:rsidP="006F5F5D">
      <w:pPr>
        <w:spacing w:after="0" w:line="240" w:lineRule="auto"/>
      </w:pPr>
      <w:r>
        <w:separator/>
      </w:r>
    </w:p>
  </w:endnote>
  <w:endnote w:type="continuationSeparator" w:id="0">
    <w:p w14:paraId="12D03E62" w14:textId="77777777" w:rsidR="008D4D9A" w:rsidRDefault="008D4D9A" w:rsidP="006F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F218" w14:textId="77777777" w:rsidR="008D4D9A" w:rsidRDefault="008D4D9A" w:rsidP="006F5F5D">
      <w:pPr>
        <w:spacing w:after="0" w:line="240" w:lineRule="auto"/>
      </w:pPr>
      <w:r>
        <w:separator/>
      </w:r>
    </w:p>
  </w:footnote>
  <w:footnote w:type="continuationSeparator" w:id="0">
    <w:p w14:paraId="5FAB2A03" w14:textId="77777777" w:rsidR="008D4D9A" w:rsidRDefault="008D4D9A" w:rsidP="006F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2DCF"/>
    <w:multiLevelType w:val="hybridMultilevel"/>
    <w:tmpl w:val="65F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B6"/>
    <w:rsid w:val="001C3F24"/>
    <w:rsid w:val="002632D3"/>
    <w:rsid w:val="00276A8B"/>
    <w:rsid w:val="004037D9"/>
    <w:rsid w:val="004238C3"/>
    <w:rsid w:val="00603380"/>
    <w:rsid w:val="006173CC"/>
    <w:rsid w:val="006E25BC"/>
    <w:rsid w:val="006F5F5D"/>
    <w:rsid w:val="0077642B"/>
    <w:rsid w:val="007957BF"/>
    <w:rsid w:val="00845600"/>
    <w:rsid w:val="008B7AEC"/>
    <w:rsid w:val="008D4D9A"/>
    <w:rsid w:val="008F7D62"/>
    <w:rsid w:val="009421B6"/>
    <w:rsid w:val="009E1A8E"/>
    <w:rsid w:val="00A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763EC"/>
  <w15:chartTrackingRefBased/>
  <w15:docId w15:val="{45626033-6C4C-4E62-9B72-84A3CDEA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F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5D"/>
  </w:style>
  <w:style w:type="paragraph" w:styleId="Footer">
    <w:name w:val="footer"/>
    <w:basedOn w:val="Normal"/>
    <w:link w:val="FooterChar"/>
    <w:uiPriority w:val="99"/>
    <w:unhideWhenUsed/>
    <w:rsid w:val="006F5F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5D"/>
  </w:style>
  <w:style w:type="paragraph" w:styleId="ListParagraph">
    <w:name w:val="List Paragraph"/>
    <w:basedOn w:val="Normal"/>
    <w:uiPriority w:val="34"/>
    <w:qFormat/>
    <w:rsid w:val="0079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222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dinar</dc:creator>
  <cp:keywords/>
  <dc:description/>
  <cp:lastModifiedBy>yotam dinar</cp:lastModifiedBy>
  <cp:revision>10</cp:revision>
  <dcterms:created xsi:type="dcterms:W3CDTF">2023-06-17T09:51:00Z</dcterms:created>
  <dcterms:modified xsi:type="dcterms:W3CDTF">2023-06-17T13:14:00Z</dcterms:modified>
</cp:coreProperties>
</file>