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0956A" w14:textId="52D99243" w:rsidR="00F76AF2" w:rsidRDefault="00F76AF2">
      <w:pPr>
        <w:rPr>
          <w:b/>
          <w:bCs/>
          <w:sz w:val="36"/>
          <w:szCs w:val="36"/>
          <w:u w:val="single"/>
        </w:rPr>
      </w:pPr>
      <w:r w:rsidRPr="00F76AF2">
        <w:rPr>
          <w:b/>
          <w:bCs/>
          <w:sz w:val="36"/>
          <w:szCs w:val="36"/>
          <w:u w:val="single"/>
        </w:rPr>
        <w:t>Spring Data</w:t>
      </w:r>
    </w:p>
    <w:p w14:paraId="7FCD06AD" w14:textId="77862217" w:rsidR="00F76AF2" w:rsidRDefault="00F76AF2">
      <w:pPr>
        <w:rPr>
          <w:b/>
          <w:bCs/>
          <w:sz w:val="36"/>
          <w:szCs w:val="36"/>
          <w:u w:val="single"/>
        </w:rPr>
      </w:pPr>
    </w:p>
    <w:p w14:paraId="6FD6C74F" w14:textId="129682B4" w:rsidR="00F76AF2" w:rsidRDefault="00763DF6">
      <w:pPr>
        <w:rPr>
          <w:sz w:val="36"/>
          <w:szCs w:val="36"/>
        </w:rPr>
      </w:pPr>
      <w:r w:rsidRPr="00763DF6">
        <w:rPr>
          <w:sz w:val="36"/>
          <w:szCs w:val="36"/>
        </w:rPr>
        <w:t>Repository defined as interfaces.</w:t>
      </w:r>
      <w:r w:rsidR="00D86E11">
        <w:rPr>
          <w:sz w:val="36"/>
          <w:szCs w:val="36"/>
        </w:rPr>
        <w:t xml:space="preserve"> </w:t>
      </w:r>
    </w:p>
    <w:p w14:paraId="3320F15C" w14:textId="11D81238" w:rsidR="003679EC" w:rsidRDefault="003679EC">
      <w:pPr>
        <w:rPr>
          <w:sz w:val="36"/>
          <w:szCs w:val="36"/>
        </w:rPr>
      </w:pPr>
    </w:p>
    <w:p w14:paraId="293F9FE0" w14:textId="0CB8C574" w:rsidR="003679EC" w:rsidRPr="003679EC" w:rsidRDefault="003679EC" w:rsidP="003679EC">
      <w:pPr>
        <w:pStyle w:val="ListParagraph"/>
        <w:numPr>
          <w:ilvl w:val="0"/>
          <w:numId w:val="1"/>
        </w:numPr>
        <w:rPr>
          <w:sz w:val="36"/>
          <w:szCs w:val="36"/>
        </w:rPr>
      </w:pPr>
      <w:r w:rsidRPr="003679EC">
        <w:rPr>
          <w:sz w:val="36"/>
          <w:szCs w:val="36"/>
        </w:rPr>
        <w:t>MongoTemplate:</w:t>
      </w:r>
    </w:p>
    <w:p w14:paraId="13AB5036" w14:textId="2E5B4F46" w:rsidR="003679EC" w:rsidRDefault="003679EC" w:rsidP="003679EC">
      <w:pPr>
        <w:ind w:firstLine="720"/>
        <w:rPr>
          <w:sz w:val="36"/>
          <w:szCs w:val="36"/>
        </w:rPr>
      </w:pPr>
      <w:r>
        <w:rPr>
          <w:sz w:val="36"/>
          <w:szCs w:val="36"/>
        </w:rPr>
        <w:t xml:space="preserve">Predefined methods. </w:t>
      </w:r>
    </w:p>
    <w:p w14:paraId="7FFCEDB8" w14:textId="25389C03" w:rsidR="00FA48F7" w:rsidRDefault="00FA48F7" w:rsidP="003679EC">
      <w:pPr>
        <w:ind w:firstLine="720"/>
        <w:rPr>
          <w:sz w:val="36"/>
          <w:szCs w:val="36"/>
        </w:rPr>
      </w:pPr>
    </w:p>
    <w:p w14:paraId="07C5F5C9" w14:textId="20D0125E" w:rsidR="00FA48F7" w:rsidRDefault="00FA48F7" w:rsidP="003679EC">
      <w:pPr>
        <w:ind w:firstLine="720"/>
        <w:rPr>
          <w:sz w:val="36"/>
          <w:szCs w:val="36"/>
        </w:rPr>
      </w:pPr>
      <w:r>
        <w:rPr>
          <w:sz w:val="36"/>
          <w:szCs w:val="36"/>
        </w:rPr>
        <w:t>Query q= new Query(): to return all documents.</w:t>
      </w:r>
    </w:p>
    <w:p w14:paraId="695D65D4" w14:textId="3F18735F" w:rsidR="00680512" w:rsidRDefault="00680512" w:rsidP="003679EC">
      <w:pPr>
        <w:ind w:firstLine="720"/>
        <w:rPr>
          <w:sz w:val="36"/>
          <w:szCs w:val="36"/>
        </w:rPr>
      </w:pPr>
    </w:p>
    <w:p w14:paraId="280ED8EF" w14:textId="35A9244E" w:rsidR="00680512" w:rsidRDefault="00680512" w:rsidP="003679EC">
      <w:pPr>
        <w:ind w:firstLine="720"/>
        <w:rPr>
          <w:sz w:val="36"/>
          <w:szCs w:val="36"/>
        </w:rPr>
      </w:pPr>
      <w:r w:rsidRPr="00680512">
        <w:rPr>
          <w:b/>
          <w:bCs/>
          <w:sz w:val="36"/>
          <w:szCs w:val="36"/>
          <w:u w:val="single"/>
        </w:rPr>
        <w:t>Upsert:</w:t>
      </w:r>
      <w:r>
        <w:rPr>
          <w:b/>
          <w:bCs/>
          <w:sz w:val="36"/>
          <w:szCs w:val="36"/>
          <w:u w:val="single"/>
        </w:rPr>
        <w:t xml:space="preserve"> </w:t>
      </w:r>
      <w:r w:rsidRPr="00680512">
        <w:rPr>
          <w:sz w:val="36"/>
          <w:szCs w:val="36"/>
        </w:rPr>
        <w:t>insert+update</w:t>
      </w:r>
      <w:r>
        <w:rPr>
          <w:sz w:val="36"/>
          <w:szCs w:val="36"/>
        </w:rPr>
        <w:t xml:space="preserve"> (if no result found, will do insert, else update)</w:t>
      </w:r>
    </w:p>
    <w:p w14:paraId="34E28DFE" w14:textId="3CF555D3" w:rsidR="008738EA" w:rsidRDefault="008738EA" w:rsidP="003679EC">
      <w:pPr>
        <w:ind w:firstLine="720"/>
        <w:rPr>
          <w:sz w:val="36"/>
          <w:szCs w:val="36"/>
        </w:rPr>
      </w:pPr>
      <w:r w:rsidRPr="008738EA">
        <w:rPr>
          <w:b/>
          <w:bCs/>
          <w:sz w:val="36"/>
          <w:szCs w:val="36"/>
        </w:rPr>
        <w:t>Remove documents:</w:t>
      </w:r>
      <w:r>
        <w:rPr>
          <w:b/>
          <w:bCs/>
          <w:sz w:val="36"/>
          <w:szCs w:val="36"/>
        </w:rPr>
        <w:t xml:space="preserve"> </w:t>
      </w:r>
      <w:r w:rsidRPr="008738EA">
        <w:rPr>
          <w:sz w:val="36"/>
          <w:szCs w:val="36"/>
        </w:rPr>
        <w:t>remove</w:t>
      </w:r>
    </w:p>
    <w:p w14:paraId="2AEA47A9" w14:textId="78FDD6A0" w:rsidR="00251AE0" w:rsidRDefault="00251AE0" w:rsidP="003679EC">
      <w:pPr>
        <w:ind w:firstLine="720"/>
        <w:rPr>
          <w:sz w:val="36"/>
          <w:szCs w:val="36"/>
        </w:rPr>
      </w:pPr>
      <w:r>
        <w:rPr>
          <w:sz w:val="36"/>
          <w:szCs w:val="36"/>
        </w:rPr>
        <w:t xml:space="preserve">Retrieve doc: </w:t>
      </w:r>
      <w:r w:rsidR="004854EE">
        <w:rPr>
          <w:sz w:val="36"/>
          <w:szCs w:val="36"/>
        </w:rPr>
        <w:t>findById, findOne</w:t>
      </w:r>
      <w:r w:rsidR="0012530D">
        <w:rPr>
          <w:sz w:val="36"/>
          <w:szCs w:val="36"/>
        </w:rPr>
        <w:t xml:space="preserve">, findAll, </w:t>
      </w:r>
    </w:p>
    <w:p w14:paraId="7A17A3D0" w14:textId="77F46370" w:rsidR="0012530D" w:rsidRDefault="0012530D" w:rsidP="003679EC">
      <w:pPr>
        <w:ind w:firstLine="720"/>
        <w:rPr>
          <w:sz w:val="36"/>
          <w:szCs w:val="36"/>
        </w:rPr>
      </w:pPr>
    </w:p>
    <w:p w14:paraId="7597A9B5" w14:textId="6E284464" w:rsidR="0012530D" w:rsidRDefault="0012530D" w:rsidP="003679EC">
      <w:pPr>
        <w:ind w:firstLine="720"/>
        <w:rPr>
          <w:sz w:val="36"/>
          <w:szCs w:val="36"/>
        </w:rPr>
      </w:pPr>
      <w:r>
        <w:rPr>
          <w:sz w:val="36"/>
          <w:szCs w:val="36"/>
        </w:rPr>
        <w:t>Mongoimport –db dbname –collection name –username u1 –password p1 –drop –file file1.txt</w:t>
      </w:r>
    </w:p>
    <w:p w14:paraId="19D4AB96" w14:textId="6FF26790" w:rsidR="0012530D" w:rsidRDefault="0012530D" w:rsidP="003679EC">
      <w:pPr>
        <w:ind w:firstLine="720"/>
        <w:rPr>
          <w:sz w:val="36"/>
          <w:szCs w:val="36"/>
        </w:rPr>
      </w:pPr>
      <w:r>
        <w:rPr>
          <w:sz w:val="36"/>
          <w:szCs w:val="36"/>
        </w:rPr>
        <w:t>//to drop doc which already exist within that collection</w:t>
      </w:r>
    </w:p>
    <w:p w14:paraId="417BFE9E" w14:textId="3D1FACB7" w:rsidR="0012530D" w:rsidRDefault="0012530D" w:rsidP="003679EC">
      <w:pPr>
        <w:ind w:firstLine="720"/>
        <w:rPr>
          <w:b/>
          <w:bCs/>
          <w:sz w:val="36"/>
          <w:szCs w:val="36"/>
          <w:u w:val="single"/>
        </w:rPr>
      </w:pPr>
    </w:p>
    <w:p w14:paraId="0331B43D" w14:textId="029E7E1B" w:rsidR="0012530D" w:rsidRDefault="0012530D" w:rsidP="003679EC">
      <w:pPr>
        <w:ind w:firstLine="720"/>
        <w:rPr>
          <w:b/>
          <w:bCs/>
          <w:sz w:val="36"/>
          <w:szCs w:val="36"/>
          <w:u w:val="single"/>
        </w:rPr>
      </w:pPr>
      <w:r>
        <w:rPr>
          <w:b/>
          <w:bCs/>
          <w:noProof/>
          <w:sz w:val="36"/>
          <w:szCs w:val="36"/>
          <w:u w:val="single"/>
        </w:rPr>
        <w:drawing>
          <wp:inline distT="0" distB="0" distL="0" distR="0" wp14:anchorId="1CC46D89" wp14:editId="07AC9360">
            <wp:extent cx="8960551" cy="28792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972614" cy="2883147"/>
                    </a:xfrm>
                    <a:prstGeom prst="rect">
                      <a:avLst/>
                    </a:prstGeom>
                    <a:noFill/>
                    <a:ln>
                      <a:noFill/>
                    </a:ln>
                  </pic:spPr>
                </pic:pic>
              </a:graphicData>
            </a:graphic>
          </wp:inline>
        </w:drawing>
      </w:r>
    </w:p>
    <w:p w14:paraId="15587614" w14:textId="77777777" w:rsidR="0012530D" w:rsidRDefault="0012530D" w:rsidP="003679EC">
      <w:pPr>
        <w:ind w:firstLine="720"/>
        <w:rPr>
          <w:b/>
          <w:bCs/>
          <w:sz w:val="36"/>
          <w:szCs w:val="36"/>
          <w:u w:val="single"/>
        </w:rPr>
      </w:pPr>
    </w:p>
    <w:p w14:paraId="4332C29E" w14:textId="12A3A753" w:rsidR="0012530D" w:rsidRDefault="0012530D" w:rsidP="003679EC">
      <w:pPr>
        <w:ind w:firstLine="720"/>
        <w:rPr>
          <w:b/>
          <w:bCs/>
          <w:sz w:val="36"/>
          <w:szCs w:val="36"/>
          <w:u w:val="single"/>
        </w:rPr>
      </w:pPr>
    </w:p>
    <w:p w14:paraId="2B56D7C5" w14:textId="77777777" w:rsidR="0012530D" w:rsidRPr="008738EA" w:rsidRDefault="0012530D" w:rsidP="003679EC">
      <w:pPr>
        <w:ind w:firstLine="720"/>
        <w:rPr>
          <w:b/>
          <w:bCs/>
          <w:sz w:val="36"/>
          <w:szCs w:val="36"/>
          <w:u w:val="single"/>
        </w:rPr>
      </w:pPr>
    </w:p>
    <w:p w14:paraId="76AC6466" w14:textId="318880DF" w:rsidR="003679EC" w:rsidRPr="006914A9" w:rsidRDefault="003679EC" w:rsidP="003679EC">
      <w:pPr>
        <w:pStyle w:val="ListParagraph"/>
        <w:numPr>
          <w:ilvl w:val="0"/>
          <w:numId w:val="1"/>
        </w:numPr>
        <w:rPr>
          <w:b/>
          <w:bCs/>
          <w:sz w:val="36"/>
          <w:szCs w:val="36"/>
          <w:u w:val="single"/>
        </w:rPr>
      </w:pPr>
      <w:r w:rsidRPr="006914A9">
        <w:rPr>
          <w:b/>
          <w:bCs/>
          <w:sz w:val="36"/>
          <w:szCs w:val="36"/>
          <w:u w:val="single"/>
        </w:rPr>
        <w:t>MongoRespository</w:t>
      </w:r>
      <w:r w:rsidR="00976694" w:rsidRPr="006914A9">
        <w:rPr>
          <w:b/>
          <w:bCs/>
          <w:sz w:val="36"/>
          <w:szCs w:val="36"/>
          <w:u w:val="single"/>
        </w:rPr>
        <w:t xml:space="preserve">: </w:t>
      </w:r>
    </w:p>
    <w:p w14:paraId="5CC4CA65" w14:textId="492BA8C6" w:rsidR="00F04C8B" w:rsidRDefault="00F04C8B" w:rsidP="00F04C8B">
      <w:pPr>
        <w:rPr>
          <w:sz w:val="36"/>
          <w:szCs w:val="36"/>
        </w:rPr>
      </w:pPr>
    </w:p>
    <w:p w14:paraId="009C0A9C" w14:textId="77777777" w:rsidR="00476D68" w:rsidRDefault="00A67909" w:rsidP="00173AA1">
      <w:pPr>
        <w:rPr>
          <w:sz w:val="36"/>
          <w:szCs w:val="36"/>
        </w:rPr>
      </w:pPr>
      <w:r>
        <w:rPr>
          <w:noProof/>
          <w:sz w:val="36"/>
          <w:szCs w:val="36"/>
        </w:rPr>
        <w:drawing>
          <wp:inline distT="0" distB="0" distL="0" distR="0" wp14:anchorId="67EE0DA9" wp14:editId="1B3D2B08">
            <wp:extent cx="7054215" cy="158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054215" cy="1589405"/>
                    </a:xfrm>
                    <a:prstGeom prst="rect">
                      <a:avLst/>
                    </a:prstGeom>
                    <a:noFill/>
                    <a:ln>
                      <a:noFill/>
                    </a:ln>
                  </pic:spPr>
                </pic:pic>
              </a:graphicData>
            </a:graphic>
          </wp:inline>
        </w:drawing>
      </w:r>
    </w:p>
    <w:p w14:paraId="75174C78" w14:textId="77777777" w:rsidR="00476D68" w:rsidRDefault="00476D68" w:rsidP="00173AA1">
      <w:pPr>
        <w:rPr>
          <w:sz w:val="36"/>
          <w:szCs w:val="36"/>
        </w:rPr>
      </w:pPr>
    </w:p>
    <w:p w14:paraId="24ADF72A" w14:textId="77777777" w:rsidR="00476D68" w:rsidRDefault="00476D68" w:rsidP="00173AA1">
      <w:pPr>
        <w:rPr>
          <w:sz w:val="36"/>
          <w:szCs w:val="36"/>
        </w:rPr>
      </w:pPr>
      <w:r>
        <w:rPr>
          <w:noProof/>
          <w:sz w:val="36"/>
          <w:szCs w:val="36"/>
        </w:rPr>
        <w:drawing>
          <wp:inline distT="0" distB="0" distL="0" distR="0" wp14:anchorId="3B3427DA" wp14:editId="625CF63F">
            <wp:extent cx="7157085" cy="23298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57085" cy="2329815"/>
                    </a:xfrm>
                    <a:prstGeom prst="rect">
                      <a:avLst/>
                    </a:prstGeom>
                    <a:noFill/>
                    <a:ln>
                      <a:noFill/>
                    </a:ln>
                  </pic:spPr>
                </pic:pic>
              </a:graphicData>
            </a:graphic>
          </wp:inline>
        </w:drawing>
      </w:r>
    </w:p>
    <w:p w14:paraId="4C9D5A74" w14:textId="77777777" w:rsidR="00476D68" w:rsidRDefault="00476D68" w:rsidP="00173AA1">
      <w:pPr>
        <w:rPr>
          <w:sz w:val="36"/>
          <w:szCs w:val="36"/>
        </w:rPr>
      </w:pPr>
    </w:p>
    <w:p w14:paraId="1E857C28" w14:textId="77777777" w:rsidR="00D41808" w:rsidRDefault="00D41808" w:rsidP="00173AA1">
      <w:pPr>
        <w:rPr>
          <w:sz w:val="36"/>
          <w:szCs w:val="36"/>
        </w:rPr>
      </w:pPr>
      <w:r>
        <w:rPr>
          <w:sz w:val="36"/>
          <w:szCs w:val="36"/>
        </w:rPr>
        <w:t>Populate data in db from json file:</w:t>
      </w:r>
    </w:p>
    <w:p w14:paraId="6A56A267" w14:textId="77777777" w:rsidR="00D41808" w:rsidRDefault="00D41808" w:rsidP="00173AA1">
      <w:pPr>
        <w:rPr>
          <w:sz w:val="36"/>
          <w:szCs w:val="36"/>
        </w:rPr>
      </w:pPr>
      <w:r>
        <w:rPr>
          <w:noProof/>
          <w:sz w:val="36"/>
          <w:szCs w:val="36"/>
        </w:rPr>
        <w:drawing>
          <wp:inline distT="0" distB="0" distL="0" distR="0" wp14:anchorId="3546F7E9" wp14:editId="75D80259">
            <wp:extent cx="3679190" cy="3625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9190" cy="3625215"/>
                    </a:xfrm>
                    <a:prstGeom prst="rect">
                      <a:avLst/>
                    </a:prstGeom>
                    <a:noFill/>
                    <a:ln>
                      <a:noFill/>
                    </a:ln>
                  </pic:spPr>
                </pic:pic>
              </a:graphicData>
            </a:graphic>
          </wp:inline>
        </w:drawing>
      </w:r>
    </w:p>
    <w:p w14:paraId="7D8C9633" w14:textId="77777777" w:rsidR="00D41808" w:rsidRDefault="00D41808" w:rsidP="00173AA1">
      <w:pPr>
        <w:rPr>
          <w:sz w:val="36"/>
          <w:szCs w:val="36"/>
        </w:rPr>
      </w:pPr>
    </w:p>
    <w:p w14:paraId="03CACB15" w14:textId="77777777" w:rsidR="00D41808" w:rsidRDefault="00D41808" w:rsidP="00173AA1">
      <w:pPr>
        <w:rPr>
          <w:sz w:val="36"/>
          <w:szCs w:val="36"/>
        </w:rPr>
      </w:pPr>
      <w:r>
        <w:rPr>
          <w:noProof/>
          <w:sz w:val="36"/>
          <w:szCs w:val="36"/>
        </w:rPr>
        <w:drawing>
          <wp:inline distT="0" distB="0" distL="0" distR="0" wp14:anchorId="6B120C00" wp14:editId="1BE066E7">
            <wp:extent cx="9051290" cy="3739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51290" cy="3739515"/>
                    </a:xfrm>
                    <a:prstGeom prst="rect">
                      <a:avLst/>
                    </a:prstGeom>
                    <a:noFill/>
                    <a:ln>
                      <a:noFill/>
                    </a:ln>
                  </pic:spPr>
                </pic:pic>
              </a:graphicData>
            </a:graphic>
          </wp:inline>
        </w:drawing>
      </w:r>
    </w:p>
    <w:p w14:paraId="2466E77F" w14:textId="77777777" w:rsidR="00D41808" w:rsidRDefault="00D41808" w:rsidP="00173AA1">
      <w:pPr>
        <w:rPr>
          <w:sz w:val="36"/>
          <w:szCs w:val="36"/>
        </w:rPr>
      </w:pPr>
      <w:r>
        <w:rPr>
          <w:noProof/>
          <w:sz w:val="36"/>
          <w:szCs w:val="36"/>
        </w:rPr>
        <w:drawing>
          <wp:inline distT="0" distB="0" distL="0" distR="0" wp14:anchorId="6E4C22F5" wp14:editId="1F330C52">
            <wp:extent cx="4735195" cy="243268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35195" cy="2432685"/>
                    </a:xfrm>
                    <a:prstGeom prst="rect">
                      <a:avLst/>
                    </a:prstGeom>
                    <a:noFill/>
                    <a:ln>
                      <a:noFill/>
                    </a:ln>
                  </pic:spPr>
                </pic:pic>
              </a:graphicData>
            </a:graphic>
          </wp:inline>
        </w:drawing>
      </w:r>
    </w:p>
    <w:p w14:paraId="3315FC80" w14:textId="77777777" w:rsidR="00D41808" w:rsidRDefault="00D41808" w:rsidP="00173AA1">
      <w:pPr>
        <w:rPr>
          <w:sz w:val="36"/>
          <w:szCs w:val="36"/>
        </w:rPr>
      </w:pPr>
      <w:r>
        <w:rPr>
          <w:sz w:val="36"/>
          <w:szCs w:val="36"/>
        </w:rPr>
        <w:t>To deserialize json to java</w:t>
      </w:r>
    </w:p>
    <w:p w14:paraId="4F758CB9" w14:textId="77777777" w:rsidR="00A60CF6" w:rsidRDefault="00A60CF6" w:rsidP="00173AA1">
      <w:pPr>
        <w:rPr>
          <w:sz w:val="36"/>
          <w:szCs w:val="36"/>
        </w:rPr>
      </w:pPr>
      <w:r>
        <w:rPr>
          <w:sz w:val="36"/>
          <w:szCs w:val="36"/>
        </w:rPr>
        <w:t>Product must have no-arg costurctor.</w:t>
      </w:r>
    </w:p>
    <w:p w14:paraId="1EB50BFD" w14:textId="77777777" w:rsidR="00A60CF6" w:rsidRDefault="00A60CF6" w:rsidP="00173AA1">
      <w:pPr>
        <w:rPr>
          <w:sz w:val="36"/>
          <w:szCs w:val="36"/>
        </w:rPr>
      </w:pPr>
    </w:p>
    <w:p w14:paraId="606D6D3D" w14:textId="77777777" w:rsidR="0087572B" w:rsidRDefault="0087572B" w:rsidP="00173AA1">
      <w:pPr>
        <w:rPr>
          <w:b/>
          <w:bCs/>
          <w:sz w:val="36"/>
          <w:szCs w:val="36"/>
          <w:u w:val="single"/>
        </w:rPr>
      </w:pPr>
      <w:r w:rsidRPr="0087572B">
        <w:rPr>
          <w:b/>
          <w:bCs/>
          <w:sz w:val="36"/>
          <w:szCs w:val="36"/>
          <w:u w:val="single"/>
        </w:rPr>
        <w:t>Custom deserializer:</w:t>
      </w:r>
    </w:p>
    <w:p w14:paraId="093B6000" w14:textId="77777777" w:rsidR="0087572B" w:rsidRDefault="0087572B" w:rsidP="00173AA1">
      <w:pPr>
        <w:rPr>
          <w:b/>
          <w:bCs/>
          <w:sz w:val="36"/>
          <w:szCs w:val="36"/>
          <w:u w:val="single"/>
        </w:rPr>
      </w:pPr>
    </w:p>
    <w:p w14:paraId="5E0DD6C9" w14:textId="53F5BE0D" w:rsidR="00FC1EB2" w:rsidRDefault="00FC1EB2" w:rsidP="00173AA1">
      <w:pPr>
        <w:rPr>
          <w:b/>
          <w:bCs/>
          <w:sz w:val="36"/>
          <w:szCs w:val="36"/>
          <w:u w:val="single"/>
        </w:rPr>
      </w:pPr>
      <w:r w:rsidRPr="00FC1EB2">
        <w:rPr>
          <w:noProof/>
          <w:sz w:val="36"/>
          <w:szCs w:val="36"/>
        </w:rPr>
        <w:drawing>
          <wp:inline distT="0" distB="0" distL="0" distR="0" wp14:anchorId="5CC6A48F" wp14:editId="44C7BBCD">
            <wp:extent cx="10003790" cy="4326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03790" cy="4326890"/>
                    </a:xfrm>
                    <a:prstGeom prst="rect">
                      <a:avLst/>
                    </a:prstGeom>
                    <a:noFill/>
                    <a:ln>
                      <a:noFill/>
                    </a:ln>
                  </pic:spPr>
                </pic:pic>
              </a:graphicData>
            </a:graphic>
          </wp:inline>
        </w:drawing>
      </w:r>
    </w:p>
    <w:p w14:paraId="1588DB2E" w14:textId="5600E5B2" w:rsidR="00FC1EB2" w:rsidRDefault="00FC1EB2" w:rsidP="00173AA1">
      <w:pPr>
        <w:rPr>
          <w:b/>
          <w:bCs/>
          <w:sz w:val="36"/>
          <w:szCs w:val="36"/>
          <w:u w:val="single"/>
        </w:rPr>
      </w:pPr>
    </w:p>
    <w:p w14:paraId="7B78B2B4" w14:textId="60B77A18" w:rsidR="00FC1EB2" w:rsidRDefault="00ED672F" w:rsidP="00173AA1">
      <w:pPr>
        <w:rPr>
          <w:b/>
          <w:bCs/>
          <w:sz w:val="36"/>
          <w:szCs w:val="36"/>
          <w:u w:val="single"/>
        </w:rPr>
      </w:pPr>
      <w:r w:rsidRPr="00ED672F">
        <w:rPr>
          <w:noProof/>
          <w:sz w:val="36"/>
          <w:szCs w:val="36"/>
        </w:rPr>
        <w:drawing>
          <wp:inline distT="0" distB="0" distL="0" distR="0" wp14:anchorId="683F3515" wp14:editId="694AEF79">
            <wp:extent cx="6689090" cy="3945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89090" cy="3945890"/>
                    </a:xfrm>
                    <a:prstGeom prst="rect">
                      <a:avLst/>
                    </a:prstGeom>
                    <a:noFill/>
                    <a:ln>
                      <a:noFill/>
                    </a:ln>
                  </pic:spPr>
                </pic:pic>
              </a:graphicData>
            </a:graphic>
          </wp:inline>
        </w:drawing>
      </w:r>
    </w:p>
    <w:p w14:paraId="79D3DE54" w14:textId="4D4E4FE3" w:rsidR="00ED672F" w:rsidRDefault="00ED672F" w:rsidP="00173AA1">
      <w:pPr>
        <w:rPr>
          <w:b/>
          <w:bCs/>
          <w:sz w:val="36"/>
          <w:szCs w:val="36"/>
          <w:u w:val="single"/>
        </w:rPr>
      </w:pPr>
    </w:p>
    <w:p w14:paraId="505B8B4F" w14:textId="7CF0A819" w:rsidR="00ED672F" w:rsidRDefault="00EC2108" w:rsidP="00173AA1">
      <w:pPr>
        <w:rPr>
          <w:b/>
          <w:bCs/>
          <w:sz w:val="36"/>
          <w:szCs w:val="36"/>
          <w:u w:val="single"/>
        </w:rPr>
      </w:pPr>
      <w:r>
        <w:rPr>
          <w:b/>
          <w:bCs/>
          <w:sz w:val="36"/>
          <w:szCs w:val="36"/>
          <w:u w:val="single"/>
        </w:rPr>
        <w:t>Custom Methods:</w:t>
      </w:r>
    </w:p>
    <w:p w14:paraId="376DC3D7" w14:textId="21E72B62" w:rsidR="00EC2108" w:rsidRDefault="00B47958" w:rsidP="00173AA1">
      <w:pPr>
        <w:rPr>
          <w:sz w:val="36"/>
          <w:szCs w:val="36"/>
        </w:rPr>
      </w:pPr>
      <w:r>
        <w:rPr>
          <w:noProof/>
          <w:sz w:val="36"/>
          <w:szCs w:val="36"/>
        </w:rPr>
        <w:drawing>
          <wp:inline distT="0" distB="0" distL="0" distR="0" wp14:anchorId="5D595BDB" wp14:editId="20CBB71C">
            <wp:extent cx="7412990" cy="1088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12990" cy="1088390"/>
                    </a:xfrm>
                    <a:prstGeom prst="rect">
                      <a:avLst/>
                    </a:prstGeom>
                    <a:noFill/>
                    <a:ln>
                      <a:noFill/>
                    </a:ln>
                  </pic:spPr>
                </pic:pic>
              </a:graphicData>
            </a:graphic>
          </wp:inline>
        </w:drawing>
      </w:r>
    </w:p>
    <w:p w14:paraId="3C7815A2" w14:textId="14A16D17" w:rsidR="00B47958" w:rsidRDefault="0066198B" w:rsidP="00173AA1">
      <w:pPr>
        <w:rPr>
          <w:sz w:val="36"/>
          <w:szCs w:val="36"/>
        </w:rPr>
      </w:pPr>
      <w:r>
        <w:rPr>
          <w:noProof/>
          <w:sz w:val="36"/>
          <w:szCs w:val="36"/>
        </w:rPr>
        <w:drawing>
          <wp:inline distT="0" distB="0" distL="0" distR="0" wp14:anchorId="6A63158C" wp14:editId="48F4C538">
            <wp:extent cx="3407410" cy="8058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07410" cy="805815"/>
                    </a:xfrm>
                    <a:prstGeom prst="rect">
                      <a:avLst/>
                    </a:prstGeom>
                    <a:noFill/>
                    <a:ln>
                      <a:noFill/>
                    </a:ln>
                  </pic:spPr>
                </pic:pic>
              </a:graphicData>
            </a:graphic>
          </wp:inline>
        </w:drawing>
      </w:r>
    </w:p>
    <w:p w14:paraId="0FE2C6A1" w14:textId="09EAB59B" w:rsidR="0066198B" w:rsidRDefault="0066198B" w:rsidP="00173AA1">
      <w:pPr>
        <w:rPr>
          <w:sz w:val="36"/>
          <w:szCs w:val="36"/>
        </w:rPr>
      </w:pPr>
    </w:p>
    <w:p w14:paraId="0C45A7BF" w14:textId="3892F18C" w:rsidR="0066198B" w:rsidRDefault="0066198B" w:rsidP="00173AA1">
      <w:pPr>
        <w:rPr>
          <w:sz w:val="36"/>
          <w:szCs w:val="36"/>
        </w:rPr>
      </w:pPr>
      <w:r>
        <w:rPr>
          <w:noProof/>
          <w:sz w:val="36"/>
          <w:szCs w:val="36"/>
        </w:rPr>
        <w:drawing>
          <wp:inline distT="0" distB="0" distL="0" distR="0" wp14:anchorId="6D48A9A7" wp14:editId="5A281968">
            <wp:extent cx="4375785" cy="127381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5785" cy="1273810"/>
                    </a:xfrm>
                    <a:prstGeom prst="rect">
                      <a:avLst/>
                    </a:prstGeom>
                    <a:noFill/>
                    <a:ln>
                      <a:noFill/>
                    </a:ln>
                  </pic:spPr>
                </pic:pic>
              </a:graphicData>
            </a:graphic>
          </wp:inline>
        </w:drawing>
      </w:r>
    </w:p>
    <w:p w14:paraId="78494C0A" w14:textId="3547F050" w:rsidR="0066198B" w:rsidRDefault="0066198B" w:rsidP="00173AA1">
      <w:pPr>
        <w:rPr>
          <w:sz w:val="36"/>
          <w:szCs w:val="36"/>
        </w:rPr>
      </w:pPr>
      <w:r>
        <w:rPr>
          <w:noProof/>
          <w:sz w:val="36"/>
          <w:szCs w:val="36"/>
        </w:rPr>
        <w:drawing>
          <wp:inline distT="0" distB="0" distL="0" distR="0" wp14:anchorId="5454E01B" wp14:editId="32B1B952">
            <wp:extent cx="3058795" cy="4191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8795" cy="419100"/>
                    </a:xfrm>
                    <a:prstGeom prst="rect">
                      <a:avLst/>
                    </a:prstGeom>
                    <a:noFill/>
                    <a:ln>
                      <a:noFill/>
                    </a:ln>
                  </pic:spPr>
                </pic:pic>
              </a:graphicData>
            </a:graphic>
          </wp:inline>
        </w:drawing>
      </w:r>
    </w:p>
    <w:p w14:paraId="23DAFA8A" w14:textId="38A11267" w:rsidR="0066198B" w:rsidRDefault="0066198B" w:rsidP="00173AA1">
      <w:pPr>
        <w:rPr>
          <w:sz w:val="36"/>
          <w:szCs w:val="36"/>
        </w:rPr>
      </w:pPr>
    </w:p>
    <w:p w14:paraId="164BDD4D" w14:textId="7C817C9D" w:rsidR="0066198B" w:rsidRPr="000A07AE" w:rsidRDefault="000A07AE" w:rsidP="00173AA1">
      <w:pPr>
        <w:rPr>
          <w:b/>
          <w:bCs/>
          <w:sz w:val="36"/>
          <w:szCs w:val="36"/>
          <w:u w:val="single"/>
        </w:rPr>
      </w:pPr>
      <w:r w:rsidRPr="000A07AE">
        <w:rPr>
          <w:b/>
          <w:bCs/>
          <w:sz w:val="36"/>
          <w:szCs w:val="36"/>
          <w:u w:val="single"/>
        </w:rPr>
        <w:t>Full text search:</w:t>
      </w:r>
    </w:p>
    <w:p w14:paraId="43252B1D" w14:textId="77777777" w:rsidR="000A07AE" w:rsidRDefault="000A07AE" w:rsidP="00173AA1">
      <w:pPr>
        <w:rPr>
          <w:b/>
          <w:bCs/>
          <w:sz w:val="36"/>
          <w:szCs w:val="36"/>
          <w:u w:val="single"/>
        </w:rPr>
      </w:pPr>
    </w:p>
    <w:p w14:paraId="289AC4C0" w14:textId="5A858C77" w:rsidR="001A5B64" w:rsidRDefault="00830CDA" w:rsidP="00173AA1">
      <w:pPr>
        <w:rPr>
          <w:b/>
          <w:bCs/>
          <w:sz w:val="36"/>
          <w:szCs w:val="36"/>
          <w:u w:val="single"/>
        </w:rPr>
      </w:pPr>
      <w:r w:rsidRPr="00830CDA">
        <w:rPr>
          <w:noProof/>
          <w:sz w:val="36"/>
          <w:szCs w:val="36"/>
        </w:rPr>
        <w:drawing>
          <wp:inline distT="0" distB="0" distL="0" distR="0" wp14:anchorId="3CCD2967" wp14:editId="7901E77A">
            <wp:extent cx="6204585" cy="4544695"/>
            <wp:effectExtent l="0" t="0" r="571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4585" cy="4544695"/>
                    </a:xfrm>
                    <a:prstGeom prst="rect">
                      <a:avLst/>
                    </a:prstGeom>
                    <a:noFill/>
                    <a:ln>
                      <a:noFill/>
                    </a:ln>
                  </pic:spPr>
                </pic:pic>
              </a:graphicData>
            </a:graphic>
          </wp:inline>
        </w:drawing>
      </w:r>
      <w:r w:rsidR="001A5B64" w:rsidRPr="0087572B">
        <w:rPr>
          <w:b/>
          <w:bCs/>
          <w:sz w:val="36"/>
          <w:szCs w:val="36"/>
          <w:u w:val="single"/>
        </w:rPr>
        <w:t xml:space="preserve"> </w:t>
      </w:r>
    </w:p>
    <w:p w14:paraId="506A8932" w14:textId="4A4A2DE2" w:rsidR="00830CDA" w:rsidRDefault="00830CDA" w:rsidP="00173AA1">
      <w:pPr>
        <w:rPr>
          <w:b/>
          <w:bCs/>
          <w:sz w:val="36"/>
          <w:szCs w:val="36"/>
          <w:u w:val="single"/>
        </w:rPr>
      </w:pPr>
    </w:p>
    <w:p w14:paraId="1ACF0E3F" w14:textId="1423E518" w:rsidR="00830CDA" w:rsidRDefault="00E8713F" w:rsidP="00173AA1">
      <w:pPr>
        <w:rPr>
          <w:b/>
          <w:bCs/>
          <w:sz w:val="36"/>
          <w:szCs w:val="36"/>
          <w:u w:val="single"/>
        </w:rPr>
      </w:pPr>
      <w:r w:rsidRPr="00E8713F">
        <w:rPr>
          <w:noProof/>
          <w:sz w:val="36"/>
          <w:szCs w:val="36"/>
        </w:rPr>
        <w:drawing>
          <wp:inline distT="0" distB="0" distL="0" distR="0" wp14:anchorId="4AF74E6A" wp14:editId="4988D8DE">
            <wp:extent cx="6961505" cy="1469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61505" cy="1469390"/>
                    </a:xfrm>
                    <a:prstGeom prst="rect">
                      <a:avLst/>
                    </a:prstGeom>
                    <a:noFill/>
                    <a:ln>
                      <a:noFill/>
                    </a:ln>
                  </pic:spPr>
                </pic:pic>
              </a:graphicData>
            </a:graphic>
          </wp:inline>
        </w:drawing>
      </w:r>
    </w:p>
    <w:p w14:paraId="401896E5" w14:textId="4B262147" w:rsidR="00E8713F" w:rsidRDefault="00E8713F" w:rsidP="00173AA1">
      <w:pPr>
        <w:rPr>
          <w:b/>
          <w:bCs/>
          <w:sz w:val="36"/>
          <w:szCs w:val="36"/>
          <w:u w:val="single"/>
        </w:rPr>
      </w:pPr>
    </w:p>
    <w:p w14:paraId="10D77E28" w14:textId="51783D52" w:rsidR="00E8713F" w:rsidRDefault="005920CC" w:rsidP="00173AA1">
      <w:pPr>
        <w:rPr>
          <w:b/>
          <w:bCs/>
          <w:sz w:val="36"/>
          <w:szCs w:val="36"/>
          <w:u w:val="single"/>
        </w:rPr>
      </w:pPr>
      <w:r w:rsidRPr="005920CC">
        <w:rPr>
          <w:noProof/>
          <w:sz w:val="36"/>
          <w:szCs w:val="36"/>
        </w:rPr>
        <w:drawing>
          <wp:inline distT="0" distB="0" distL="0" distR="0" wp14:anchorId="49C056D2" wp14:editId="4766EEC0">
            <wp:extent cx="6079490" cy="680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9490" cy="680085"/>
                    </a:xfrm>
                    <a:prstGeom prst="rect">
                      <a:avLst/>
                    </a:prstGeom>
                    <a:noFill/>
                    <a:ln>
                      <a:noFill/>
                    </a:ln>
                  </pic:spPr>
                </pic:pic>
              </a:graphicData>
            </a:graphic>
          </wp:inline>
        </w:drawing>
      </w:r>
    </w:p>
    <w:p w14:paraId="0CD54451" w14:textId="6CAA7C83" w:rsidR="00B7536D" w:rsidRDefault="00B7536D" w:rsidP="00173AA1">
      <w:pPr>
        <w:rPr>
          <w:b/>
          <w:bCs/>
          <w:sz w:val="36"/>
          <w:szCs w:val="36"/>
          <w:u w:val="single"/>
        </w:rPr>
      </w:pPr>
    </w:p>
    <w:p w14:paraId="6377AA6B" w14:textId="2167E5DC" w:rsidR="00B7536D" w:rsidRDefault="00B7536D" w:rsidP="00173AA1">
      <w:pPr>
        <w:rPr>
          <w:b/>
          <w:bCs/>
          <w:sz w:val="36"/>
          <w:szCs w:val="36"/>
          <w:u w:val="single"/>
        </w:rPr>
      </w:pPr>
      <w:r>
        <w:rPr>
          <w:b/>
          <w:bCs/>
          <w:sz w:val="36"/>
          <w:szCs w:val="36"/>
          <w:u w:val="single"/>
        </w:rPr>
        <w:t>Converter</w:t>
      </w:r>
    </w:p>
    <w:p w14:paraId="0B634BA7" w14:textId="39EB6024" w:rsidR="00D164B8" w:rsidRDefault="00D164B8" w:rsidP="00173AA1">
      <w:pPr>
        <w:rPr>
          <w:b/>
          <w:bCs/>
          <w:sz w:val="36"/>
          <w:szCs w:val="36"/>
          <w:u w:val="single"/>
        </w:rPr>
      </w:pPr>
    </w:p>
    <w:p w14:paraId="15D4085E" w14:textId="681FB529" w:rsidR="00D164B8" w:rsidRDefault="00D164B8" w:rsidP="00173AA1">
      <w:pPr>
        <w:rPr>
          <w:b/>
          <w:bCs/>
          <w:sz w:val="36"/>
          <w:szCs w:val="36"/>
          <w:u w:val="single"/>
        </w:rPr>
      </w:pPr>
      <w:r w:rsidRPr="00D14CF0">
        <w:rPr>
          <w:noProof/>
          <w:sz w:val="36"/>
          <w:szCs w:val="36"/>
        </w:rPr>
        <w:drawing>
          <wp:inline distT="0" distB="0" distL="0" distR="0" wp14:anchorId="0A2350F8" wp14:editId="188A1604">
            <wp:extent cx="11511643" cy="523835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24480" cy="5244198"/>
                    </a:xfrm>
                    <a:prstGeom prst="rect">
                      <a:avLst/>
                    </a:prstGeom>
                    <a:noFill/>
                    <a:ln>
                      <a:noFill/>
                    </a:ln>
                  </pic:spPr>
                </pic:pic>
              </a:graphicData>
            </a:graphic>
          </wp:inline>
        </w:drawing>
      </w:r>
    </w:p>
    <w:p w14:paraId="2375DB29" w14:textId="14538490" w:rsidR="00D14CF0" w:rsidRDefault="00D14CF0" w:rsidP="00173AA1">
      <w:pPr>
        <w:rPr>
          <w:b/>
          <w:bCs/>
          <w:sz w:val="36"/>
          <w:szCs w:val="36"/>
          <w:u w:val="single"/>
        </w:rPr>
      </w:pPr>
    </w:p>
    <w:p w14:paraId="6311442E" w14:textId="2083D420" w:rsidR="00D14CF0" w:rsidRDefault="005259E0" w:rsidP="00173AA1">
      <w:pPr>
        <w:rPr>
          <w:b/>
          <w:bCs/>
          <w:sz w:val="36"/>
          <w:szCs w:val="36"/>
          <w:u w:val="single"/>
        </w:rPr>
      </w:pPr>
      <w:r>
        <w:rPr>
          <w:b/>
          <w:bCs/>
          <w:sz w:val="36"/>
          <w:szCs w:val="36"/>
          <w:u w:val="single"/>
        </w:rPr>
        <w:t>Mongo cluster:</w:t>
      </w:r>
    </w:p>
    <w:p w14:paraId="7C6DA0FE" w14:textId="14C63A85" w:rsidR="005259E0" w:rsidRDefault="005259E0" w:rsidP="00173AA1">
      <w:pPr>
        <w:rPr>
          <w:b/>
          <w:bCs/>
          <w:sz w:val="36"/>
          <w:szCs w:val="36"/>
          <w:u w:val="single"/>
        </w:rPr>
      </w:pPr>
    </w:p>
    <w:p w14:paraId="13BFB8BE" w14:textId="1D7DD2B4" w:rsidR="005259E0" w:rsidRDefault="005259E0" w:rsidP="00173AA1">
      <w:pPr>
        <w:rPr>
          <w:sz w:val="36"/>
          <w:szCs w:val="36"/>
        </w:rPr>
      </w:pPr>
      <w:r>
        <w:rPr>
          <w:sz w:val="36"/>
          <w:szCs w:val="36"/>
        </w:rPr>
        <w:t xml:space="preserve">Amazon lightsail: </w:t>
      </w:r>
    </w:p>
    <w:p w14:paraId="7F0913A3" w14:textId="25D0EB75" w:rsidR="00057EEA" w:rsidRDefault="00057EEA" w:rsidP="00173AA1">
      <w:pPr>
        <w:rPr>
          <w:sz w:val="36"/>
          <w:szCs w:val="36"/>
        </w:rPr>
      </w:pPr>
      <w:r>
        <w:rPr>
          <w:noProof/>
          <w:sz w:val="36"/>
          <w:szCs w:val="36"/>
        </w:rPr>
        <w:drawing>
          <wp:inline distT="0" distB="0" distL="0" distR="0" wp14:anchorId="3EE071A3" wp14:editId="68557785">
            <wp:extent cx="8082915" cy="40932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82915" cy="4093210"/>
                    </a:xfrm>
                    <a:prstGeom prst="rect">
                      <a:avLst/>
                    </a:prstGeom>
                    <a:noFill/>
                    <a:ln>
                      <a:noFill/>
                    </a:ln>
                  </pic:spPr>
                </pic:pic>
              </a:graphicData>
            </a:graphic>
          </wp:inline>
        </w:drawing>
      </w:r>
    </w:p>
    <w:p w14:paraId="5AE5A8C4" w14:textId="4F97D817" w:rsidR="00057EEA" w:rsidRDefault="00057EEA" w:rsidP="00173AA1">
      <w:pPr>
        <w:rPr>
          <w:sz w:val="36"/>
          <w:szCs w:val="36"/>
        </w:rPr>
      </w:pPr>
      <w:r>
        <w:rPr>
          <w:sz w:val="36"/>
          <w:szCs w:val="36"/>
        </w:rPr>
        <w:t>Install mongodb:</w:t>
      </w:r>
    </w:p>
    <w:p w14:paraId="4726CAC9" w14:textId="77777777" w:rsidR="00057EEA" w:rsidRPr="00057EEA" w:rsidRDefault="001F38A9" w:rsidP="00057EEA">
      <w:p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outlineLvl w:val="1"/>
        <w:rPr>
          <w:rFonts w:ascii="Georgia" w:eastAsia="Times New Roman" w:hAnsi="Georgia" w:cs="Times New Roman"/>
          <w:b/>
          <w:bCs/>
          <w:color w:val="2D3748"/>
          <w:sz w:val="36"/>
          <w:szCs w:val="36"/>
          <w:lang w:eastAsia="en-IN"/>
        </w:rPr>
      </w:pPr>
      <w:hyperlink r:id="rId22" w:anchor="installing-mongodb" w:history="1">
        <w:r w:rsidR="00057EEA" w:rsidRPr="00057EEA">
          <w:rPr>
            <w:rFonts w:ascii="Georgia" w:eastAsia="Times New Roman" w:hAnsi="Georgia" w:cs="Times New Roman"/>
            <w:b/>
            <w:bCs/>
            <w:color w:val="0000FF"/>
            <w:sz w:val="36"/>
            <w:szCs w:val="36"/>
            <w:u w:val="single"/>
            <w:bdr w:val="single" w:sz="2" w:space="0" w:color="E2E8F0" w:frame="1"/>
            <w:lang w:eastAsia="en-IN"/>
          </w:rPr>
          <w:t>Installing MongoDB</w:t>
        </w:r>
      </w:hyperlink>
    </w:p>
    <w:p w14:paraId="363E4ECC" w14:textId="77777777" w:rsidR="00057EEA" w:rsidRPr="00057EEA" w:rsidRDefault="00057EEA" w:rsidP="00057EEA">
      <w:p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rPr>
          <w:rFonts w:ascii="Segoe UI" w:eastAsia="Times New Roman" w:hAnsi="Segoe UI" w:cs="Segoe UI"/>
          <w:color w:val="2D3748"/>
          <w:sz w:val="27"/>
          <w:szCs w:val="27"/>
          <w:lang w:eastAsia="en-IN"/>
        </w:rPr>
      </w:pPr>
      <w:r w:rsidRPr="00057EEA">
        <w:rPr>
          <w:rFonts w:ascii="Segoe UI" w:eastAsia="Times New Roman" w:hAnsi="Segoe UI" w:cs="Segoe UI"/>
          <w:color w:val="2D3748"/>
          <w:sz w:val="27"/>
          <w:szCs w:val="27"/>
          <w:lang w:eastAsia="en-IN"/>
        </w:rPr>
        <w:t>At the time of writing this article, the latest version of MongoDB available from the official MongoDB repositories is version 4.0. Before continuing with the next step visit the </w:t>
      </w:r>
      <w:hyperlink r:id="rId23" w:anchor="configure-the-package-management-system-yum" w:history="1">
        <w:r w:rsidRPr="00057EEA">
          <w:rPr>
            <w:rFonts w:ascii="Segoe UI" w:eastAsia="Times New Roman" w:hAnsi="Segoe UI" w:cs="Segoe UI"/>
            <w:color w:val="0000FF"/>
            <w:sz w:val="27"/>
            <w:szCs w:val="27"/>
            <w:u w:val="single"/>
            <w:bdr w:val="single" w:sz="2" w:space="0" w:color="000000" w:frame="1"/>
            <w:lang w:eastAsia="en-IN"/>
          </w:rPr>
          <w:t>Install on Red Hat</w:t>
        </w:r>
      </w:hyperlink>
      <w:r w:rsidRPr="00057EEA">
        <w:rPr>
          <w:rFonts w:ascii="Segoe UI" w:eastAsia="Times New Roman" w:hAnsi="Segoe UI" w:cs="Segoe UI"/>
          <w:color w:val="2D3748"/>
          <w:sz w:val="27"/>
          <w:szCs w:val="27"/>
          <w:lang w:eastAsia="en-IN"/>
        </w:rPr>
        <w:t>section of MongoDB’s documentation and check if there is a new release available.</w:t>
      </w:r>
    </w:p>
    <w:p w14:paraId="0F61B06B" w14:textId="77777777" w:rsidR="00057EEA" w:rsidRPr="00057EEA" w:rsidRDefault="00057EEA" w:rsidP="00057EEA">
      <w:p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rPr>
          <w:rFonts w:ascii="Segoe UI" w:eastAsia="Times New Roman" w:hAnsi="Segoe UI" w:cs="Segoe UI"/>
          <w:color w:val="2D3748"/>
          <w:sz w:val="27"/>
          <w:szCs w:val="27"/>
          <w:lang w:eastAsia="en-IN"/>
        </w:rPr>
      </w:pPr>
      <w:r w:rsidRPr="00057EEA">
        <w:rPr>
          <w:rFonts w:ascii="Segoe UI" w:eastAsia="Times New Roman" w:hAnsi="Segoe UI" w:cs="Segoe UI"/>
          <w:color w:val="2D3748"/>
          <w:sz w:val="27"/>
          <w:szCs w:val="27"/>
          <w:lang w:eastAsia="en-IN"/>
        </w:rPr>
        <w:t>Follow the steps below to install the latest stable version of MongoDB on your CentOS server :</w:t>
      </w:r>
    </w:p>
    <w:p w14:paraId="31B9B736" w14:textId="77777777" w:rsidR="00057EEA" w:rsidRPr="00057EEA" w:rsidRDefault="00057EEA" w:rsidP="00057EEA">
      <w:pPr>
        <w:numPr>
          <w:ilvl w:val="0"/>
          <w:numId w:val="2"/>
        </w:numPr>
        <w:pBdr>
          <w:top w:val="single" w:sz="2" w:space="0" w:color="E2E8F0"/>
          <w:left w:val="single" w:sz="2" w:space="21" w:color="E2E8F0"/>
          <w:bottom w:val="single" w:sz="2" w:space="0" w:color="E2E8F0"/>
          <w:right w:val="single" w:sz="2" w:space="0" w:color="E2E8F0"/>
        </w:pBdr>
        <w:spacing w:before="100" w:beforeAutospacing="1" w:after="100" w:afterAutospacing="1" w:line="240" w:lineRule="auto"/>
        <w:rPr>
          <w:rFonts w:ascii="Segoe UI" w:eastAsia="Times New Roman" w:hAnsi="Segoe UI" w:cs="Segoe UI"/>
          <w:color w:val="2D3748"/>
          <w:sz w:val="27"/>
          <w:szCs w:val="27"/>
          <w:lang w:eastAsia="en-IN"/>
        </w:rPr>
      </w:pPr>
      <w:r w:rsidRPr="00057EEA">
        <w:rPr>
          <w:rFonts w:ascii="Segoe UI" w:eastAsia="Times New Roman" w:hAnsi="Segoe UI" w:cs="Segoe UI"/>
          <w:color w:val="2D3748"/>
          <w:sz w:val="27"/>
          <w:szCs w:val="27"/>
          <w:lang w:eastAsia="en-IN"/>
        </w:rPr>
        <w:t>Enabling MongoDB repository</w:t>
      </w:r>
    </w:p>
    <w:p w14:paraId="3CB67141"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pacing w:before="100" w:beforeAutospacing="1" w:after="100" w:afterAutospacing="1" w:line="240" w:lineRule="auto"/>
        <w:ind w:left="720"/>
        <w:rPr>
          <w:rFonts w:ascii="Segoe UI" w:eastAsia="Times New Roman" w:hAnsi="Segoe UI" w:cs="Segoe UI"/>
          <w:color w:val="2D3748"/>
          <w:sz w:val="27"/>
          <w:szCs w:val="27"/>
          <w:lang w:eastAsia="en-IN"/>
        </w:rPr>
      </w:pPr>
      <w:r w:rsidRPr="00057EEA">
        <w:rPr>
          <w:rFonts w:ascii="Segoe UI" w:eastAsia="Times New Roman" w:hAnsi="Segoe UI" w:cs="Segoe UI"/>
          <w:color w:val="2D3748"/>
          <w:sz w:val="27"/>
          <w:szCs w:val="27"/>
          <w:lang w:eastAsia="en-IN"/>
        </w:rPr>
        <w:t>To add the MongoDB repository to your system, open your text editor and create a new YUM repository configuration file named </w:t>
      </w:r>
      <w:r w:rsidRPr="00057EEA">
        <w:rPr>
          <w:rFonts w:ascii="Courier New" w:eastAsia="Times New Roman" w:hAnsi="Courier New" w:cs="Courier New"/>
          <w:color w:val="2D3748"/>
          <w:sz w:val="23"/>
          <w:szCs w:val="23"/>
          <w:bdr w:val="single" w:sz="2" w:space="0" w:color="E2E8F0" w:frame="1"/>
          <w:lang w:eastAsia="en-IN"/>
        </w:rPr>
        <w:t>mongodb-org.repo</w:t>
      </w:r>
      <w:r w:rsidRPr="00057EEA">
        <w:rPr>
          <w:rFonts w:ascii="Segoe UI" w:eastAsia="Times New Roman" w:hAnsi="Segoe UI" w:cs="Segoe UI"/>
          <w:color w:val="2D3748"/>
          <w:sz w:val="27"/>
          <w:szCs w:val="27"/>
          <w:lang w:eastAsia="en-IN"/>
        </w:rPr>
        <w:t> inside the </w:t>
      </w:r>
      <w:r w:rsidRPr="00057EEA">
        <w:rPr>
          <w:rFonts w:ascii="Courier New" w:eastAsia="Times New Roman" w:hAnsi="Courier New" w:cs="Courier New"/>
          <w:color w:val="2D3748"/>
          <w:sz w:val="23"/>
          <w:szCs w:val="23"/>
          <w:bdr w:val="single" w:sz="2" w:space="0" w:color="E2E8F0" w:frame="1"/>
          <w:lang w:eastAsia="en-IN"/>
        </w:rPr>
        <w:t>/etc/yum.repos.d/</w:t>
      </w:r>
      <w:r w:rsidRPr="00057EEA">
        <w:rPr>
          <w:rFonts w:ascii="Segoe UI" w:eastAsia="Times New Roman" w:hAnsi="Segoe UI" w:cs="Segoe UI"/>
          <w:color w:val="2D3748"/>
          <w:sz w:val="27"/>
          <w:szCs w:val="27"/>
          <w:lang w:eastAsia="en-IN"/>
        </w:rPr>
        <w:t> directory:</w:t>
      </w:r>
    </w:p>
    <w:p w14:paraId="3E238DE6"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hd w:val="clear" w:color="auto" w:fill="CBD5E0"/>
        <w:spacing w:beforeAutospacing="1" w:after="0" w:line="240" w:lineRule="auto"/>
        <w:ind w:left="720"/>
        <w:jc w:val="center"/>
        <w:rPr>
          <w:rFonts w:ascii="Consolas" w:eastAsia="Times New Roman" w:hAnsi="Consolas" w:cs="Segoe UI"/>
          <w:color w:val="2D3748"/>
          <w:sz w:val="27"/>
          <w:szCs w:val="27"/>
          <w:lang w:eastAsia="en-IN"/>
        </w:rPr>
      </w:pPr>
      <w:r w:rsidRPr="00057EEA">
        <w:rPr>
          <w:rFonts w:ascii="Consolas" w:eastAsia="Times New Roman" w:hAnsi="Consolas" w:cs="Segoe UI"/>
          <w:color w:val="2D3748"/>
          <w:sz w:val="27"/>
          <w:szCs w:val="27"/>
          <w:lang w:eastAsia="en-IN"/>
        </w:rPr>
        <w:t>/etc/yum.repos.d/mongodb-org.repo</w:t>
      </w:r>
    </w:p>
    <w:p w14:paraId="75078EBD"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2D3748"/>
          <w:sz w:val="20"/>
          <w:szCs w:val="20"/>
          <w:bdr w:val="single" w:sz="2" w:space="0" w:color="E2E8F0" w:frame="1"/>
          <w:shd w:val="clear" w:color="auto" w:fill="EDF2F7"/>
          <w:lang w:eastAsia="en-IN"/>
        </w:rPr>
      </w:pPr>
      <w:r w:rsidRPr="00057EEA">
        <w:rPr>
          <w:rFonts w:ascii="Courier New" w:eastAsia="Times New Roman" w:hAnsi="Courier New" w:cs="Courier New"/>
          <w:b/>
          <w:bCs/>
          <w:color w:val="007020"/>
          <w:sz w:val="20"/>
          <w:szCs w:val="20"/>
          <w:bdr w:val="single" w:sz="2" w:space="0" w:color="E2E8F0" w:frame="1"/>
          <w:shd w:val="clear" w:color="auto" w:fill="EDF2F7"/>
          <w:lang w:eastAsia="en-IN"/>
        </w:rPr>
        <w:t>[mongodb-org-4.0]</w:t>
      </w:r>
    </w:p>
    <w:p w14:paraId="3DFBCEDD"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2D3748"/>
          <w:sz w:val="20"/>
          <w:szCs w:val="20"/>
          <w:bdr w:val="single" w:sz="2" w:space="0" w:color="E2E8F0" w:frame="1"/>
          <w:shd w:val="clear" w:color="auto" w:fill="EDF2F7"/>
          <w:lang w:eastAsia="en-IN"/>
        </w:rPr>
      </w:pPr>
      <w:r w:rsidRPr="00057EEA">
        <w:rPr>
          <w:rFonts w:ascii="Courier New" w:eastAsia="Times New Roman" w:hAnsi="Courier New" w:cs="Courier New"/>
          <w:color w:val="4070A0"/>
          <w:sz w:val="20"/>
          <w:szCs w:val="20"/>
          <w:bdr w:val="single" w:sz="2" w:space="0" w:color="E2E8F0" w:frame="1"/>
          <w:shd w:val="clear" w:color="auto" w:fill="EDF2F7"/>
          <w:lang w:eastAsia="en-IN"/>
        </w:rPr>
        <w:t>name</w:t>
      </w:r>
      <w:r w:rsidRPr="00057EEA">
        <w:rPr>
          <w:rFonts w:ascii="Courier New" w:eastAsia="Times New Roman" w:hAnsi="Courier New" w:cs="Courier New"/>
          <w:color w:val="666666"/>
          <w:sz w:val="20"/>
          <w:szCs w:val="20"/>
          <w:bdr w:val="single" w:sz="2" w:space="0" w:color="E2E8F0" w:frame="1"/>
          <w:shd w:val="clear" w:color="auto" w:fill="EDF2F7"/>
          <w:lang w:eastAsia="en-IN"/>
        </w:rPr>
        <w:t>=</w:t>
      </w:r>
      <w:r w:rsidRPr="00057EEA">
        <w:rPr>
          <w:rFonts w:ascii="Courier New" w:eastAsia="Times New Roman" w:hAnsi="Courier New" w:cs="Courier New"/>
          <w:color w:val="4070A0"/>
          <w:sz w:val="20"/>
          <w:szCs w:val="20"/>
          <w:bdr w:val="single" w:sz="2" w:space="0" w:color="E2E8F0" w:frame="1"/>
          <w:shd w:val="clear" w:color="auto" w:fill="EDF2F7"/>
          <w:lang w:eastAsia="en-IN"/>
        </w:rPr>
        <w:t>MongoDB Repository</w:t>
      </w:r>
    </w:p>
    <w:p w14:paraId="003BC4D6"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2D3748"/>
          <w:sz w:val="20"/>
          <w:szCs w:val="20"/>
          <w:bdr w:val="single" w:sz="2" w:space="0" w:color="E2E8F0" w:frame="1"/>
          <w:shd w:val="clear" w:color="auto" w:fill="EDF2F7"/>
          <w:lang w:eastAsia="en-IN"/>
        </w:rPr>
      </w:pPr>
      <w:r w:rsidRPr="00057EEA">
        <w:rPr>
          <w:rFonts w:ascii="Courier New" w:eastAsia="Times New Roman" w:hAnsi="Courier New" w:cs="Courier New"/>
          <w:color w:val="4070A0"/>
          <w:sz w:val="20"/>
          <w:szCs w:val="20"/>
          <w:bdr w:val="single" w:sz="2" w:space="0" w:color="E2E8F0" w:frame="1"/>
          <w:shd w:val="clear" w:color="auto" w:fill="EDF2F7"/>
          <w:lang w:eastAsia="en-IN"/>
        </w:rPr>
        <w:t>baseurl</w:t>
      </w:r>
      <w:r w:rsidRPr="00057EEA">
        <w:rPr>
          <w:rFonts w:ascii="Courier New" w:eastAsia="Times New Roman" w:hAnsi="Courier New" w:cs="Courier New"/>
          <w:color w:val="666666"/>
          <w:sz w:val="20"/>
          <w:szCs w:val="20"/>
          <w:bdr w:val="single" w:sz="2" w:space="0" w:color="E2E8F0" w:frame="1"/>
          <w:shd w:val="clear" w:color="auto" w:fill="EDF2F7"/>
          <w:lang w:eastAsia="en-IN"/>
        </w:rPr>
        <w:t>=</w:t>
      </w:r>
      <w:r w:rsidRPr="00057EEA">
        <w:rPr>
          <w:rFonts w:ascii="Courier New" w:eastAsia="Times New Roman" w:hAnsi="Courier New" w:cs="Courier New"/>
          <w:color w:val="4070A0"/>
          <w:sz w:val="20"/>
          <w:szCs w:val="20"/>
          <w:bdr w:val="single" w:sz="2" w:space="0" w:color="E2E8F0" w:frame="1"/>
          <w:shd w:val="clear" w:color="auto" w:fill="EDF2F7"/>
          <w:lang w:eastAsia="en-IN"/>
        </w:rPr>
        <w:t>https://repo.mongodb.org/yum/redhat/$releasever/mongodb-org/4.0/x86_64/</w:t>
      </w:r>
    </w:p>
    <w:p w14:paraId="0FFB0356"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2D3748"/>
          <w:sz w:val="20"/>
          <w:szCs w:val="20"/>
          <w:bdr w:val="single" w:sz="2" w:space="0" w:color="E2E8F0" w:frame="1"/>
          <w:shd w:val="clear" w:color="auto" w:fill="EDF2F7"/>
          <w:lang w:eastAsia="en-IN"/>
        </w:rPr>
      </w:pPr>
      <w:r w:rsidRPr="00057EEA">
        <w:rPr>
          <w:rFonts w:ascii="Courier New" w:eastAsia="Times New Roman" w:hAnsi="Courier New" w:cs="Courier New"/>
          <w:color w:val="4070A0"/>
          <w:sz w:val="20"/>
          <w:szCs w:val="20"/>
          <w:bdr w:val="single" w:sz="2" w:space="0" w:color="E2E8F0" w:frame="1"/>
          <w:shd w:val="clear" w:color="auto" w:fill="EDF2F7"/>
          <w:lang w:eastAsia="en-IN"/>
        </w:rPr>
        <w:t>gpgcheck</w:t>
      </w:r>
      <w:r w:rsidRPr="00057EEA">
        <w:rPr>
          <w:rFonts w:ascii="Courier New" w:eastAsia="Times New Roman" w:hAnsi="Courier New" w:cs="Courier New"/>
          <w:color w:val="666666"/>
          <w:sz w:val="20"/>
          <w:szCs w:val="20"/>
          <w:bdr w:val="single" w:sz="2" w:space="0" w:color="E2E8F0" w:frame="1"/>
          <w:shd w:val="clear" w:color="auto" w:fill="EDF2F7"/>
          <w:lang w:eastAsia="en-IN"/>
        </w:rPr>
        <w:t>=</w:t>
      </w:r>
      <w:r w:rsidRPr="00057EEA">
        <w:rPr>
          <w:rFonts w:ascii="Courier New" w:eastAsia="Times New Roman" w:hAnsi="Courier New" w:cs="Courier New"/>
          <w:color w:val="4070A0"/>
          <w:sz w:val="20"/>
          <w:szCs w:val="20"/>
          <w:bdr w:val="single" w:sz="2" w:space="0" w:color="E2E8F0" w:frame="1"/>
          <w:shd w:val="clear" w:color="auto" w:fill="EDF2F7"/>
          <w:lang w:eastAsia="en-IN"/>
        </w:rPr>
        <w:t>1</w:t>
      </w:r>
    </w:p>
    <w:p w14:paraId="2BBBB98F"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2D3748"/>
          <w:sz w:val="20"/>
          <w:szCs w:val="20"/>
          <w:bdr w:val="single" w:sz="2" w:space="0" w:color="E2E8F0" w:frame="1"/>
          <w:shd w:val="clear" w:color="auto" w:fill="EDF2F7"/>
          <w:lang w:eastAsia="en-IN"/>
        </w:rPr>
      </w:pPr>
      <w:r w:rsidRPr="00057EEA">
        <w:rPr>
          <w:rFonts w:ascii="Courier New" w:eastAsia="Times New Roman" w:hAnsi="Courier New" w:cs="Courier New"/>
          <w:color w:val="4070A0"/>
          <w:sz w:val="20"/>
          <w:szCs w:val="20"/>
          <w:bdr w:val="single" w:sz="2" w:space="0" w:color="E2E8F0" w:frame="1"/>
          <w:shd w:val="clear" w:color="auto" w:fill="EDF2F7"/>
          <w:lang w:eastAsia="en-IN"/>
        </w:rPr>
        <w:t>enabled</w:t>
      </w:r>
      <w:r w:rsidRPr="00057EEA">
        <w:rPr>
          <w:rFonts w:ascii="Courier New" w:eastAsia="Times New Roman" w:hAnsi="Courier New" w:cs="Courier New"/>
          <w:color w:val="666666"/>
          <w:sz w:val="20"/>
          <w:szCs w:val="20"/>
          <w:bdr w:val="single" w:sz="2" w:space="0" w:color="E2E8F0" w:frame="1"/>
          <w:shd w:val="clear" w:color="auto" w:fill="EDF2F7"/>
          <w:lang w:eastAsia="en-IN"/>
        </w:rPr>
        <w:t>=</w:t>
      </w:r>
      <w:r w:rsidRPr="00057EEA">
        <w:rPr>
          <w:rFonts w:ascii="Courier New" w:eastAsia="Times New Roman" w:hAnsi="Courier New" w:cs="Courier New"/>
          <w:color w:val="4070A0"/>
          <w:sz w:val="20"/>
          <w:szCs w:val="20"/>
          <w:bdr w:val="single" w:sz="2" w:space="0" w:color="E2E8F0" w:frame="1"/>
          <w:shd w:val="clear" w:color="auto" w:fill="EDF2F7"/>
          <w:lang w:eastAsia="en-IN"/>
        </w:rPr>
        <w:t>1</w:t>
      </w:r>
    </w:p>
    <w:p w14:paraId="5BCA7773"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3748"/>
          <w:sz w:val="20"/>
          <w:szCs w:val="20"/>
          <w:lang w:eastAsia="en-IN"/>
        </w:rPr>
      </w:pPr>
      <w:r w:rsidRPr="00057EEA">
        <w:rPr>
          <w:rFonts w:ascii="Courier New" w:eastAsia="Times New Roman" w:hAnsi="Courier New" w:cs="Courier New"/>
          <w:color w:val="4070A0"/>
          <w:sz w:val="20"/>
          <w:szCs w:val="20"/>
          <w:bdr w:val="single" w:sz="2" w:space="0" w:color="E2E8F0" w:frame="1"/>
          <w:shd w:val="clear" w:color="auto" w:fill="EDF2F7"/>
          <w:lang w:eastAsia="en-IN"/>
        </w:rPr>
        <w:t>gpgkey</w:t>
      </w:r>
      <w:r w:rsidRPr="00057EEA">
        <w:rPr>
          <w:rFonts w:ascii="Courier New" w:eastAsia="Times New Roman" w:hAnsi="Courier New" w:cs="Courier New"/>
          <w:color w:val="666666"/>
          <w:sz w:val="20"/>
          <w:szCs w:val="20"/>
          <w:bdr w:val="single" w:sz="2" w:space="0" w:color="E2E8F0" w:frame="1"/>
          <w:shd w:val="clear" w:color="auto" w:fill="EDF2F7"/>
          <w:lang w:eastAsia="en-IN"/>
        </w:rPr>
        <w:t>=</w:t>
      </w:r>
      <w:r w:rsidRPr="00057EEA">
        <w:rPr>
          <w:rFonts w:ascii="Courier New" w:eastAsia="Times New Roman" w:hAnsi="Courier New" w:cs="Courier New"/>
          <w:color w:val="4070A0"/>
          <w:sz w:val="20"/>
          <w:szCs w:val="20"/>
          <w:bdr w:val="single" w:sz="2" w:space="0" w:color="E2E8F0" w:frame="1"/>
          <w:shd w:val="clear" w:color="auto" w:fill="EDF2F7"/>
          <w:lang w:eastAsia="en-IN"/>
        </w:rPr>
        <w:t>https://www.mongodb.org/static/pgp/server-4.0.asc</w:t>
      </w:r>
    </w:p>
    <w:p w14:paraId="0155544B" w14:textId="2793DB9F" w:rsidR="00057EEA" w:rsidRDefault="00057EEA" w:rsidP="00057EEA">
      <w:pPr>
        <w:pBdr>
          <w:top w:val="single" w:sz="2" w:space="0" w:color="E2E8F0"/>
          <w:left w:val="single" w:sz="2" w:space="21" w:color="E2E8F0"/>
          <w:bottom w:val="single" w:sz="2" w:space="0" w:color="E2E8F0"/>
          <w:right w:val="single" w:sz="2" w:space="0" w:color="E2E8F0"/>
        </w:pBdr>
        <w:spacing w:beforeAutospacing="1" w:after="0" w:line="240" w:lineRule="auto"/>
        <w:ind w:left="720"/>
        <w:rPr>
          <w:rFonts w:ascii="Segoe UI" w:eastAsia="Times New Roman" w:hAnsi="Segoe UI" w:cs="Segoe UI"/>
          <w:color w:val="2D3748"/>
          <w:spacing w:val="12"/>
          <w:sz w:val="27"/>
          <w:szCs w:val="27"/>
          <w:bdr w:val="single" w:sz="2" w:space="0" w:color="E2E8F0" w:frame="1"/>
          <w:shd w:val="clear" w:color="auto" w:fill="CBD5E0"/>
          <w:lang w:eastAsia="en-IN"/>
        </w:rPr>
      </w:pPr>
      <w:r w:rsidRPr="00057EEA">
        <w:rPr>
          <w:rFonts w:ascii="Segoe UI" w:eastAsia="Times New Roman" w:hAnsi="Segoe UI" w:cs="Segoe UI"/>
          <w:color w:val="2D3748"/>
          <w:spacing w:val="12"/>
          <w:sz w:val="27"/>
          <w:szCs w:val="27"/>
          <w:bdr w:val="single" w:sz="2" w:space="0" w:color="E2E8F0" w:frame="1"/>
          <w:shd w:val="clear" w:color="auto" w:fill="CBD5E0"/>
          <w:lang w:eastAsia="en-IN"/>
        </w:rPr>
        <w:t>Copy</w:t>
      </w:r>
    </w:p>
    <w:p w14:paraId="6E5D29A4" w14:textId="4C1DEF2A" w:rsidR="00D217C4" w:rsidRDefault="00D217C4" w:rsidP="00057EEA">
      <w:pPr>
        <w:pBdr>
          <w:top w:val="single" w:sz="2" w:space="0" w:color="E2E8F0"/>
          <w:left w:val="single" w:sz="2" w:space="21" w:color="E2E8F0"/>
          <w:bottom w:val="single" w:sz="2" w:space="0" w:color="E2E8F0"/>
          <w:right w:val="single" w:sz="2" w:space="0" w:color="E2E8F0"/>
        </w:pBdr>
        <w:spacing w:beforeAutospacing="1" w:after="0" w:line="240" w:lineRule="auto"/>
        <w:ind w:left="720"/>
        <w:rPr>
          <w:rFonts w:ascii="Segoe UI" w:eastAsia="Times New Roman" w:hAnsi="Segoe UI" w:cs="Segoe UI"/>
          <w:color w:val="2D3748"/>
          <w:spacing w:val="12"/>
          <w:sz w:val="27"/>
          <w:szCs w:val="27"/>
          <w:bdr w:val="single" w:sz="2" w:space="0" w:color="E2E8F0" w:frame="1"/>
          <w:shd w:val="clear" w:color="auto" w:fill="CBD5E0"/>
          <w:lang w:eastAsia="en-IN"/>
        </w:rPr>
      </w:pPr>
      <w:r>
        <w:rPr>
          <w:rFonts w:ascii="Segoe UI" w:eastAsia="Times New Roman" w:hAnsi="Segoe UI" w:cs="Segoe UI"/>
          <w:color w:val="2D3748"/>
          <w:spacing w:val="12"/>
          <w:sz w:val="27"/>
          <w:szCs w:val="27"/>
          <w:bdr w:val="single" w:sz="2" w:space="0" w:color="E2E8F0" w:frame="1"/>
          <w:shd w:val="clear" w:color="auto" w:fill="CBD5E0"/>
          <w:lang w:eastAsia="en-IN"/>
        </w:rPr>
        <w:t>Sudo su</w:t>
      </w:r>
    </w:p>
    <w:p w14:paraId="10162D87" w14:textId="55B3A849" w:rsidR="00D217C4" w:rsidRDefault="00D217C4" w:rsidP="00057EEA">
      <w:pPr>
        <w:pBdr>
          <w:top w:val="single" w:sz="2" w:space="0" w:color="E2E8F0"/>
          <w:left w:val="single" w:sz="2" w:space="21" w:color="E2E8F0"/>
          <w:bottom w:val="single" w:sz="2" w:space="0" w:color="E2E8F0"/>
          <w:right w:val="single" w:sz="2" w:space="0" w:color="E2E8F0"/>
        </w:pBdr>
        <w:spacing w:beforeAutospacing="1" w:after="0" w:line="240" w:lineRule="auto"/>
        <w:ind w:left="720"/>
        <w:rPr>
          <w:rFonts w:ascii="Consolas" w:eastAsia="Times New Roman" w:hAnsi="Consolas" w:cs="Segoe UI"/>
          <w:color w:val="2D3748"/>
          <w:sz w:val="27"/>
          <w:szCs w:val="27"/>
          <w:lang w:eastAsia="en-IN"/>
        </w:rPr>
      </w:pPr>
      <w:r>
        <w:rPr>
          <w:rFonts w:ascii="Segoe UI" w:eastAsia="Times New Roman" w:hAnsi="Segoe UI" w:cs="Segoe UI"/>
          <w:color w:val="2D3748"/>
          <w:spacing w:val="12"/>
          <w:sz w:val="27"/>
          <w:szCs w:val="27"/>
          <w:bdr w:val="single" w:sz="2" w:space="0" w:color="E2E8F0" w:frame="1"/>
          <w:shd w:val="clear" w:color="auto" w:fill="CBD5E0"/>
          <w:lang w:eastAsia="en-IN"/>
        </w:rPr>
        <w:t xml:space="preserve">vi </w:t>
      </w:r>
      <w:r w:rsidRPr="00057EEA">
        <w:rPr>
          <w:rFonts w:ascii="Consolas" w:eastAsia="Times New Roman" w:hAnsi="Consolas" w:cs="Segoe UI"/>
          <w:color w:val="2D3748"/>
          <w:sz w:val="27"/>
          <w:szCs w:val="27"/>
          <w:lang w:eastAsia="en-IN"/>
        </w:rPr>
        <w:t>mongodb-org.repo</w:t>
      </w:r>
    </w:p>
    <w:p w14:paraId="684BE397" w14:textId="7FB58CA6" w:rsidR="00D217C4" w:rsidRDefault="00D217C4" w:rsidP="00057EEA">
      <w:pPr>
        <w:pBdr>
          <w:top w:val="single" w:sz="2" w:space="0" w:color="E2E8F0"/>
          <w:left w:val="single" w:sz="2" w:space="21" w:color="E2E8F0"/>
          <w:bottom w:val="single" w:sz="2" w:space="0" w:color="E2E8F0"/>
          <w:right w:val="single" w:sz="2" w:space="0" w:color="E2E8F0"/>
        </w:pBdr>
        <w:spacing w:beforeAutospacing="1" w:after="0" w:line="240" w:lineRule="auto"/>
        <w:ind w:left="720"/>
        <w:rPr>
          <w:rFonts w:ascii="Consolas" w:eastAsia="Times New Roman" w:hAnsi="Consolas" w:cs="Segoe UI"/>
          <w:color w:val="2D3748"/>
          <w:sz w:val="27"/>
          <w:szCs w:val="27"/>
          <w:lang w:eastAsia="en-IN"/>
        </w:rPr>
      </w:pPr>
      <w:r>
        <w:rPr>
          <w:rFonts w:ascii="Consolas" w:eastAsia="Times New Roman" w:hAnsi="Consolas" w:cs="Segoe UI"/>
          <w:color w:val="2D3748"/>
          <w:sz w:val="27"/>
          <w:szCs w:val="27"/>
          <w:lang w:eastAsia="en-IN"/>
        </w:rPr>
        <w:t xml:space="preserve">paste ur code </w:t>
      </w:r>
    </w:p>
    <w:p w14:paraId="72E1BEE7" w14:textId="6399740E" w:rsidR="00D217C4" w:rsidRPr="00057EEA" w:rsidRDefault="00D217C4" w:rsidP="00057EEA">
      <w:pPr>
        <w:pBdr>
          <w:top w:val="single" w:sz="2" w:space="0" w:color="E2E8F0"/>
          <w:left w:val="single" w:sz="2" w:space="21" w:color="E2E8F0"/>
          <w:bottom w:val="single" w:sz="2" w:space="0" w:color="E2E8F0"/>
          <w:right w:val="single" w:sz="2" w:space="0" w:color="E2E8F0"/>
        </w:pBdr>
        <w:spacing w:beforeAutospacing="1" w:after="0" w:line="240" w:lineRule="auto"/>
        <w:ind w:left="720"/>
        <w:rPr>
          <w:rFonts w:ascii="Segoe UI" w:eastAsia="Times New Roman" w:hAnsi="Segoe UI" w:cs="Segoe UI"/>
          <w:color w:val="2D3748"/>
          <w:sz w:val="27"/>
          <w:szCs w:val="27"/>
          <w:lang w:eastAsia="en-IN"/>
        </w:rPr>
      </w:pPr>
      <w:r>
        <w:rPr>
          <w:rFonts w:ascii="Consolas" w:eastAsia="Times New Roman" w:hAnsi="Consolas" w:cs="Segoe UI"/>
          <w:color w:val="2D3748"/>
          <w:sz w:val="27"/>
          <w:szCs w:val="27"/>
          <w:lang w:eastAsia="en-IN"/>
        </w:rPr>
        <w:t>esc :wq! (write and exit)</w:t>
      </w:r>
    </w:p>
    <w:p w14:paraId="418F68BC"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pacing w:before="100" w:beforeAutospacing="1" w:after="100" w:afterAutospacing="1" w:line="240" w:lineRule="auto"/>
        <w:ind w:left="720"/>
        <w:rPr>
          <w:rFonts w:ascii="Segoe UI" w:eastAsia="Times New Roman" w:hAnsi="Segoe UI" w:cs="Segoe UI"/>
          <w:color w:val="2D3748"/>
          <w:sz w:val="27"/>
          <w:szCs w:val="27"/>
          <w:lang w:eastAsia="en-IN"/>
        </w:rPr>
      </w:pPr>
      <w:r w:rsidRPr="00057EEA">
        <w:rPr>
          <w:rFonts w:ascii="Segoe UI" w:eastAsia="Times New Roman" w:hAnsi="Segoe UI" w:cs="Segoe UI"/>
          <w:i/>
          <w:iCs/>
          <w:color w:val="2D3748"/>
          <w:sz w:val="27"/>
          <w:szCs w:val="27"/>
          <w:bdr w:val="single" w:sz="2" w:space="0" w:color="E2E8F0" w:frame="1"/>
          <w:lang w:eastAsia="en-IN"/>
        </w:rPr>
        <w:t>If you want to install an older version of MongoDB, replace each instance of </w:t>
      </w:r>
      <w:r w:rsidRPr="00057EEA">
        <w:rPr>
          <w:rFonts w:ascii="Courier New" w:eastAsia="Times New Roman" w:hAnsi="Courier New" w:cs="Courier New"/>
          <w:i/>
          <w:iCs/>
          <w:color w:val="2D3748"/>
          <w:sz w:val="23"/>
          <w:szCs w:val="23"/>
          <w:bdr w:val="single" w:sz="2" w:space="0" w:color="E2E8F0" w:frame="1"/>
          <w:lang w:eastAsia="en-IN"/>
        </w:rPr>
        <w:t>4.0</w:t>
      </w:r>
      <w:r w:rsidRPr="00057EEA">
        <w:rPr>
          <w:rFonts w:ascii="Segoe UI" w:eastAsia="Times New Roman" w:hAnsi="Segoe UI" w:cs="Segoe UI"/>
          <w:i/>
          <w:iCs/>
          <w:color w:val="2D3748"/>
          <w:sz w:val="27"/>
          <w:szCs w:val="27"/>
          <w:bdr w:val="single" w:sz="2" w:space="0" w:color="E2E8F0" w:frame="1"/>
          <w:lang w:eastAsia="en-IN"/>
        </w:rPr>
        <w:t> with your preferred version.</w:t>
      </w:r>
    </w:p>
    <w:p w14:paraId="35B1C393" w14:textId="77777777" w:rsidR="00057EEA" w:rsidRPr="00057EEA" w:rsidRDefault="00057EEA" w:rsidP="00057EEA">
      <w:pPr>
        <w:numPr>
          <w:ilvl w:val="0"/>
          <w:numId w:val="2"/>
        </w:numPr>
        <w:pBdr>
          <w:top w:val="single" w:sz="2" w:space="0" w:color="E2E8F0"/>
          <w:left w:val="single" w:sz="2" w:space="21" w:color="E2E8F0"/>
          <w:bottom w:val="single" w:sz="2" w:space="0" w:color="E2E8F0"/>
          <w:right w:val="single" w:sz="2" w:space="0" w:color="E2E8F0"/>
        </w:pBdr>
        <w:spacing w:before="100" w:beforeAutospacing="1" w:after="100" w:afterAutospacing="1" w:line="240" w:lineRule="auto"/>
        <w:rPr>
          <w:rFonts w:ascii="Segoe UI" w:eastAsia="Times New Roman" w:hAnsi="Segoe UI" w:cs="Segoe UI"/>
          <w:color w:val="2D3748"/>
          <w:sz w:val="27"/>
          <w:szCs w:val="27"/>
          <w:lang w:eastAsia="en-IN"/>
        </w:rPr>
      </w:pPr>
      <w:r w:rsidRPr="00057EEA">
        <w:rPr>
          <w:rFonts w:ascii="Segoe UI" w:eastAsia="Times New Roman" w:hAnsi="Segoe UI" w:cs="Segoe UI"/>
          <w:color w:val="2D3748"/>
          <w:sz w:val="27"/>
          <w:szCs w:val="27"/>
          <w:lang w:eastAsia="en-IN"/>
        </w:rPr>
        <w:t>Installing MongoDB</w:t>
      </w:r>
    </w:p>
    <w:p w14:paraId="7FA8A415"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pacing w:before="100" w:beforeAutospacing="1" w:after="100" w:afterAutospacing="1" w:line="240" w:lineRule="auto"/>
        <w:ind w:left="720"/>
        <w:rPr>
          <w:rFonts w:ascii="Segoe UI" w:eastAsia="Times New Roman" w:hAnsi="Segoe UI" w:cs="Segoe UI"/>
          <w:color w:val="2D3748"/>
          <w:sz w:val="27"/>
          <w:szCs w:val="27"/>
          <w:lang w:eastAsia="en-IN"/>
        </w:rPr>
      </w:pPr>
      <w:r w:rsidRPr="00057EEA">
        <w:rPr>
          <w:rFonts w:ascii="Segoe UI" w:eastAsia="Times New Roman" w:hAnsi="Segoe UI" w:cs="Segoe UI"/>
          <w:color w:val="2D3748"/>
          <w:sz w:val="27"/>
          <w:szCs w:val="27"/>
          <w:lang w:eastAsia="en-IN"/>
        </w:rPr>
        <w:t>Now that the repository is enabled you can install the </w:t>
      </w:r>
      <w:r w:rsidRPr="00057EEA">
        <w:rPr>
          <w:rFonts w:ascii="Courier New" w:eastAsia="Times New Roman" w:hAnsi="Courier New" w:cs="Courier New"/>
          <w:color w:val="2D3748"/>
          <w:sz w:val="23"/>
          <w:szCs w:val="23"/>
          <w:bdr w:val="single" w:sz="2" w:space="0" w:color="E2E8F0" w:frame="1"/>
          <w:lang w:eastAsia="en-IN"/>
        </w:rPr>
        <w:t>mongodb-org</w:t>
      </w:r>
      <w:r w:rsidRPr="00057EEA">
        <w:rPr>
          <w:rFonts w:ascii="Segoe UI" w:eastAsia="Times New Roman" w:hAnsi="Segoe UI" w:cs="Segoe UI"/>
          <w:color w:val="2D3748"/>
          <w:sz w:val="27"/>
          <w:szCs w:val="27"/>
          <w:lang w:eastAsia="en-IN"/>
        </w:rPr>
        <w:t> meta-package using the yum utility:</w:t>
      </w:r>
    </w:p>
    <w:p w14:paraId="03ABB6FD"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3748"/>
          <w:sz w:val="20"/>
          <w:szCs w:val="20"/>
          <w:lang w:eastAsia="en-IN"/>
        </w:rPr>
      </w:pPr>
      <w:r w:rsidRPr="00057EEA">
        <w:rPr>
          <w:rFonts w:ascii="Courier New" w:eastAsia="Times New Roman" w:hAnsi="Courier New" w:cs="Courier New"/>
          <w:color w:val="2D3748"/>
          <w:sz w:val="20"/>
          <w:szCs w:val="20"/>
          <w:bdr w:val="single" w:sz="2" w:space="0" w:color="E2E8F0" w:frame="1"/>
          <w:shd w:val="clear" w:color="auto" w:fill="EDF2F7"/>
          <w:lang w:eastAsia="en-IN"/>
        </w:rPr>
        <w:t>sudo yum install mongodb-org</w:t>
      </w:r>
    </w:p>
    <w:p w14:paraId="6D97B70A"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pacing w:beforeAutospacing="1" w:after="0" w:line="240" w:lineRule="auto"/>
        <w:ind w:left="720"/>
        <w:rPr>
          <w:rFonts w:ascii="Segoe UI" w:eastAsia="Times New Roman" w:hAnsi="Segoe UI" w:cs="Segoe UI"/>
          <w:color w:val="2D3748"/>
          <w:sz w:val="27"/>
          <w:szCs w:val="27"/>
          <w:lang w:eastAsia="en-IN"/>
        </w:rPr>
      </w:pPr>
      <w:r w:rsidRPr="00057EEA">
        <w:rPr>
          <w:rFonts w:ascii="Segoe UI" w:eastAsia="Times New Roman" w:hAnsi="Segoe UI" w:cs="Segoe UI"/>
          <w:color w:val="2D3748"/>
          <w:spacing w:val="12"/>
          <w:sz w:val="27"/>
          <w:szCs w:val="27"/>
          <w:bdr w:val="single" w:sz="2" w:space="0" w:color="E2E8F0" w:frame="1"/>
          <w:shd w:val="clear" w:color="auto" w:fill="CBD5E0"/>
          <w:lang w:eastAsia="en-IN"/>
        </w:rPr>
        <w:t>Copy</w:t>
      </w:r>
    </w:p>
    <w:p w14:paraId="7055DE23"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pacing w:before="100" w:beforeAutospacing="1" w:after="100" w:afterAutospacing="1" w:line="240" w:lineRule="auto"/>
        <w:ind w:left="720"/>
        <w:rPr>
          <w:rFonts w:ascii="Segoe UI" w:eastAsia="Times New Roman" w:hAnsi="Segoe UI" w:cs="Segoe UI"/>
          <w:color w:val="2D3748"/>
          <w:sz w:val="27"/>
          <w:szCs w:val="27"/>
          <w:lang w:eastAsia="en-IN"/>
        </w:rPr>
      </w:pPr>
      <w:r w:rsidRPr="00057EEA">
        <w:rPr>
          <w:rFonts w:ascii="Segoe UI" w:eastAsia="Times New Roman" w:hAnsi="Segoe UI" w:cs="Segoe UI"/>
          <w:color w:val="2D3748"/>
          <w:sz w:val="27"/>
          <w:szCs w:val="27"/>
          <w:lang w:eastAsia="en-IN"/>
        </w:rPr>
        <w:t>During the installation yum will prompt you to import the MongoDB GPG key. Type </w:t>
      </w:r>
      <w:r w:rsidRPr="00057EEA">
        <w:rPr>
          <w:rFonts w:ascii="Courier New" w:eastAsia="Times New Roman" w:hAnsi="Courier New" w:cs="Courier New"/>
          <w:color w:val="2D3748"/>
          <w:sz w:val="23"/>
          <w:szCs w:val="23"/>
          <w:bdr w:val="single" w:sz="2" w:space="0" w:color="E2E8F0" w:frame="1"/>
          <w:lang w:eastAsia="en-IN"/>
        </w:rPr>
        <w:t>y</w:t>
      </w:r>
      <w:r w:rsidRPr="00057EEA">
        <w:rPr>
          <w:rFonts w:ascii="Segoe UI" w:eastAsia="Times New Roman" w:hAnsi="Segoe UI" w:cs="Segoe UI"/>
          <w:color w:val="2D3748"/>
          <w:sz w:val="27"/>
          <w:szCs w:val="27"/>
          <w:lang w:eastAsia="en-IN"/>
        </w:rPr>
        <w:t> and hit </w:t>
      </w:r>
      <w:r w:rsidRPr="00057EEA">
        <w:rPr>
          <w:rFonts w:ascii="Courier New" w:eastAsia="Times New Roman" w:hAnsi="Courier New" w:cs="Courier New"/>
          <w:color w:val="2D3748"/>
          <w:sz w:val="23"/>
          <w:szCs w:val="23"/>
          <w:bdr w:val="single" w:sz="2" w:space="0" w:color="E2E8F0" w:frame="1"/>
          <w:lang w:eastAsia="en-IN"/>
        </w:rPr>
        <w:t>Enter</w:t>
      </w:r>
      <w:r w:rsidRPr="00057EEA">
        <w:rPr>
          <w:rFonts w:ascii="Segoe UI" w:eastAsia="Times New Roman" w:hAnsi="Segoe UI" w:cs="Segoe UI"/>
          <w:color w:val="2D3748"/>
          <w:sz w:val="27"/>
          <w:szCs w:val="27"/>
          <w:lang w:eastAsia="en-IN"/>
        </w:rPr>
        <w:t>.</w:t>
      </w:r>
    </w:p>
    <w:p w14:paraId="2937C6F3"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pacing w:before="100" w:beforeAutospacing="1" w:after="100" w:afterAutospacing="1" w:line="240" w:lineRule="auto"/>
        <w:ind w:left="720"/>
        <w:rPr>
          <w:rFonts w:ascii="Segoe UI" w:eastAsia="Times New Roman" w:hAnsi="Segoe UI" w:cs="Segoe UI"/>
          <w:color w:val="2D3748"/>
          <w:sz w:val="27"/>
          <w:szCs w:val="27"/>
          <w:lang w:eastAsia="en-IN"/>
        </w:rPr>
      </w:pPr>
      <w:r w:rsidRPr="00057EEA">
        <w:rPr>
          <w:rFonts w:ascii="Segoe UI" w:eastAsia="Times New Roman" w:hAnsi="Segoe UI" w:cs="Segoe UI"/>
          <w:color w:val="2D3748"/>
          <w:sz w:val="27"/>
          <w:szCs w:val="27"/>
          <w:lang w:eastAsia="en-IN"/>
        </w:rPr>
        <w:t>The following packages will be installed on your system as a part of the </w:t>
      </w:r>
      <w:r w:rsidRPr="00057EEA">
        <w:rPr>
          <w:rFonts w:ascii="Courier New" w:eastAsia="Times New Roman" w:hAnsi="Courier New" w:cs="Courier New"/>
          <w:color w:val="2D3748"/>
          <w:sz w:val="23"/>
          <w:szCs w:val="23"/>
          <w:bdr w:val="single" w:sz="2" w:space="0" w:color="E2E8F0" w:frame="1"/>
          <w:lang w:eastAsia="en-IN"/>
        </w:rPr>
        <w:t>mongodb-org</w:t>
      </w:r>
      <w:r w:rsidRPr="00057EEA">
        <w:rPr>
          <w:rFonts w:ascii="Segoe UI" w:eastAsia="Times New Roman" w:hAnsi="Segoe UI" w:cs="Segoe UI"/>
          <w:color w:val="2D3748"/>
          <w:sz w:val="27"/>
          <w:szCs w:val="27"/>
          <w:lang w:eastAsia="en-IN"/>
        </w:rPr>
        <w:t> package:</w:t>
      </w:r>
    </w:p>
    <w:p w14:paraId="5BD810D9" w14:textId="77777777" w:rsidR="00057EEA" w:rsidRPr="00057EEA" w:rsidRDefault="00057EEA" w:rsidP="00057EEA">
      <w:pPr>
        <w:numPr>
          <w:ilvl w:val="1"/>
          <w:numId w:val="2"/>
        </w:numPr>
        <w:pBdr>
          <w:top w:val="single" w:sz="2" w:space="0" w:color="E2E8F0"/>
          <w:left w:val="single" w:sz="2" w:space="21" w:color="E2E8F0"/>
          <w:bottom w:val="single" w:sz="2" w:space="0" w:color="E2E8F0"/>
          <w:right w:val="single" w:sz="2" w:space="0" w:color="E2E8F0"/>
        </w:pBdr>
        <w:spacing w:before="100" w:beforeAutospacing="1" w:after="100" w:afterAutospacing="1" w:line="240" w:lineRule="auto"/>
        <w:rPr>
          <w:rFonts w:ascii="Segoe UI" w:eastAsia="Times New Roman" w:hAnsi="Segoe UI" w:cs="Segoe UI"/>
          <w:color w:val="2D3748"/>
          <w:sz w:val="27"/>
          <w:szCs w:val="27"/>
          <w:lang w:eastAsia="en-IN"/>
        </w:rPr>
      </w:pPr>
      <w:r w:rsidRPr="00057EEA">
        <w:rPr>
          <w:rFonts w:ascii="Courier New" w:eastAsia="Times New Roman" w:hAnsi="Courier New" w:cs="Courier New"/>
          <w:color w:val="2D3748"/>
          <w:sz w:val="23"/>
          <w:szCs w:val="23"/>
          <w:bdr w:val="single" w:sz="2" w:space="0" w:color="E2E8F0" w:frame="1"/>
          <w:lang w:eastAsia="en-IN"/>
        </w:rPr>
        <w:t>mongodb-org-server</w:t>
      </w:r>
      <w:r w:rsidRPr="00057EEA">
        <w:rPr>
          <w:rFonts w:ascii="Segoe UI" w:eastAsia="Times New Roman" w:hAnsi="Segoe UI" w:cs="Segoe UI"/>
          <w:color w:val="2D3748"/>
          <w:sz w:val="27"/>
          <w:szCs w:val="27"/>
          <w:lang w:eastAsia="en-IN"/>
        </w:rPr>
        <w:t> - The </w:t>
      </w:r>
      <w:r w:rsidRPr="00057EEA">
        <w:rPr>
          <w:rFonts w:ascii="Courier New" w:eastAsia="Times New Roman" w:hAnsi="Courier New" w:cs="Courier New"/>
          <w:color w:val="2D3748"/>
          <w:sz w:val="23"/>
          <w:szCs w:val="23"/>
          <w:bdr w:val="single" w:sz="2" w:space="0" w:color="E2E8F0" w:frame="1"/>
          <w:lang w:eastAsia="en-IN"/>
        </w:rPr>
        <w:t>mongod</w:t>
      </w:r>
      <w:r w:rsidRPr="00057EEA">
        <w:rPr>
          <w:rFonts w:ascii="Segoe UI" w:eastAsia="Times New Roman" w:hAnsi="Segoe UI" w:cs="Segoe UI"/>
          <w:color w:val="2D3748"/>
          <w:sz w:val="27"/>
          <w:szCs w:val="27"/>
          <w:lang w:eastAsia="en-IN"/>
        </w:rPr>
        <w:t> daemon, and corresponding init scripts and configurations.</w:t>
      </w:r>
    </w:p>
    <w:p w14:paraId="0B0B33FF" w14:textId="77777777" w:rsidR="00057EEA" w:rsidRPr="00057EEA" w:rsidRDefault="00057EEA" w:rsidP="00057EEA">
      <w:pPr>
        <w:numPr>
          <w:ilvl w:val="1"/>
          <w:numId w:val="2"/>
        </w:numPr>
        <w:pBdr>
          <w:top w:val="single" w:sz="2" w:space="0" w:color="E2E8F0"/>
          <w:left w:val="single" w:sz="2" w:space="21" w:color="E2E8F0"/>
          <w:bottom w:val="single" w:sz="2" w:space="0" w:color="E2E8F0"/>
          <w:right w:val="single" w:sz="2" w:space="0" w:color="E2E8F0"/>
        </w:pBdr>
        <w:spacing w:before="100" w:beforeAutospacing="1" w:after="100" w:afterAutospacing="1" w:line="240" w:lineRule="auto"/>
        <w:rPr>
          <w:rFonts w:ascii="Segoe UI" w:eastAsia="Times New Roman" w:hAnsi="Segoe UI" w:cs="Segoe UI"/>
          <w:color w:val="2D3748"/>
          <w:sz w:val="27"/>
          <w:szCs w:val="27"/>
          <w:lang w:eastAsia="en-IN"/>
        </w:rPr>
      </w:pPr>
      <w:r w:rsidRPr="00057EEA">
        <w:rPr>
          <w:rFonts w:ascii="Courier New" w:eastAsia="Times New Roman" w:hAnsi="Courier New" w:cs="Courier New"/>
          <w:color w:val="2D3748"/>
          <w:sz w:val="23"/>
          <w:szCs w:val="23"/>
          <w:bdr w:val="single" w:sz="2" w:space="0" w:color="E2E8F0" w:frame="1"/>
          <w:lang w:eastAsia="en-IN"/>
        </w:rPr>
        <w:t>mongodb-org-mongos</w:t>
      </w:r>
      <w:r w:rsidRPr="00057EEA">
        <w:rPr>
          <w:rFonts w:ascii="Segoe UI" w:eastAsia="Times New Roman" w:hAnsi="Segoe UI" w:cs="Segoe UI"/>
          <w:color w:val="2D3748"/>
          <w:sz w:val="27"/>
          <w:szCs w:val="27"/>
          <w:lang w:eastAsia="en-IN"/>
        </w:rPr>
        <w:t> - The </w:t>
      </w:r>
      <w:r w:rsidRPr="00057EEA">
        <w:rPr>
          <w:rFonts w:ascii="Courier New" w:eastAsia="Times New Roman" w:hAnsi="Courier New" w:cs="Courier New"/>
          <w:color w:val="2D3748"/>
          <w:sz w:val="23"/>
          <w:szCs w:val="23"/>
          <w:bdr w:val="single" w:sz="2" w:space="0" w:color="E2E8F0" w:frame="1"/>
          <w:lang w:eastAsia="en-IN"/>
        </w:rPr>
        <w:t>mongos</w:t>
      </w:r>
      <w:r w:rsidRPr="00057EEA">
        <w:rPr>
          <w:rFonts w:ascii="Segoe UI" w:eastAsia="Times New Roman" w:hAnsi="Segoe UI" w:cs="Segoe UI"/>
          <w:color w:val="2D3748"/>
          <w:sz w:val="27"/>
          <w:szCs w:val="27"/>
          <w:lang w:eastAsia="en-IN"/>
        </w:rPr>
        <w:t> daemon.</w:t>
      </w:r>
    </w:p>
    <w:p w14:paraId="47D664F9" w14:textId="77777777" w:rsidR="00057EEA" w:rsidRPr="00057EEA" w:rsidRDefault="00057EEA" w:rsidP="00057EEA">
      <w:pPr>
        <w:numPr>
          <w:ilvl w:val="1"/>
          <w:numId w:val="2"/>
        </w:numPr>
        <w:pBdr>
          <w:top w:val="single" w:sz="2" w:space="0" w:color="E2E8F0"/>
          <w:left w:val="single" w:sz="2" w:space="21" w:color="E2E8F0"/>
          <w:bottom w:val="single" w:sz="2" w:space="0" w:color="E2E8F0"/>
          <w:right w:val="single" w:sz="2" w:space="0" w:color="E2E8F0"/>
        </w:pBdr>
        <w:spacing w:before="100" w:beforeAutospacing="1" w:after="100" w:afterAutospacing="1" w:line="240" w:lineRule="auto"/>
        <w:rPr>
          <w:rFonts w:ascii="Segoe UI" w:eastAsia="Times New Roman" w:hAnsi="Segoe UI" w:cs="Segoe UI"/>
          <w:color w:val="2D3748"/>
          <w:sz w:val="27"/>
          <w:szCs w:val="27"/>
          <w:lang w:eastAsia="en-IN"/>
        </w:rPr>
      </w:pPr>
      <w:r w:rsidRPr="00057EEA">
        <w:rPr>
          <w:rFonts w:ascii="Courier New" w:eastAsia="Times New Roman" w:hAnsi="Courier New" w:cs="Courier New"/>
          <w:color w:val="2D3748"/>
          <w:sz w:val="23"/>
          <w:szCs w:val="23"/>
          <w:bdr w:val="single" w:sz="2" w:space="0" w:color="E2E8F0" w:frame="1"/>
          <w:lang w:eastAsia="en-IN"/>
        </w:rPr>
        <w:t>mongodb-org-shell</w:t>
      </w:r>
      <w:r w:rsidRPr="00057EEA">
        <w:rPr>
          <w:rFonts w:ascii="Segoe UI" w:eastAsia="Times New Roman" w:hAnsi="Segoe UI" w:cs="Segoe UI"/>
          <w:color w:val="2D3748"/>
          <w:sz w:val="27"/>
          <w:szCs w:val="27"/>
          <w:lang w:eastAsia="en-IN"/>
        </w:rPr>
        <w:t> - The mongo shell, an interactive JavaScript interface to MongoDB, used to perform administrative tasks thought the command line.</w:t>
      </w:r>
    </w:p>
    <w:p w14:paraId="06EC8C29" w14:textId="77777777" w:rsidR="00057EEA" w:rsidRPr="00057EEA" w:rsidRDefault="00057EEA" w:rsidP="00057EEA">
      <w:pPr>
        <w:numPr>
          <w:ilvl w:val="1"/>
          <w:numId w:val="2"/>
        </w:numPr>
        <w:pBdr>
          <w:top w:val="single" w:sz="2" w:space="0" w:color="E2E8F0"/>
          <w:left w:val="single" w:sz="2" w:space="21" w:color="E2E8F0"/>
          <w:bottom w:val="single" w:sz="2" w:space="0" w:color="E2E8F0"/>
          <w:right w:val="single" w:sz="2" w:space="0" w:color="E2E8F0"/>
        </w:pBdr>
        <w:spacing w:before="100" w:beforeAutospacing="1" w:after="100" w:afterAutospacing="1" w:line="240" w:lineRule="auto"/>
        <w:rPr>
          <w:rFonts w:ascii="Segoe UI" w:eastAsia="Times New Roman" w:hAnsi="Segoe UI" w:cs="Segoe UI"/>
          <w:color w:val="2D3748"/>
          <w:sz w:val="27"/>
          <w:szCs w:val="27"/>
          <w:lang w:eastAsia="en-IN"/>
        </w:rPr>
      </w:pPr>
      <w:r w:rsidRPr="00057EEA">
        <w:rPr>
          <w:rFonts w:ascii="Courier New" w:eastAsia="Times New Roman" w:hAnsi="Courier New" w:cs="Courier New"/>
          <w:color w:val="2D3748"/>
          <w:sz w:val="23"/>
          <w:szCs w:val="23"/>
          <w:bdr w:val="single" w:sz="2" w:space="0" w:color="E2E8F0" w:frame="1"/>
          <w:lang w:eastAsia="en-IN"/>
        </w:rPr>
        <w:t>mongodb-org-tools</w:t>
      </w:r>
      <w:r w:rsidRPr="00057EEA">
        <w:rPr>
          <w:rFonts w:ascii="Segoe UI" w:eastAsia="Times New Roman" w:hAnsi="Segoe UI" w:cs="Segoe UI"/>
          <w:color w:val="2D3748"/>
          <w:sz w:val="27"/>
          <w:szCs w:val="27"/>
          <w:lang w:eastAsia="en-IN"/>
        </w:rPr>
        <w:t> - Contains several MongoDB tools for to importing and exporting data, statistics, as well as other utilities.</w:t>
      </w:r>
    </w:p>
    <w:p w14:paraId="3BC9C35B" w14:textId="77777777" w:rsidR="00057EEA" w:rsidRPr="00057EEA" w:rsidRDefault="00057EEA" w:rsidP="00057EEA">
      <w:pPr>
        <w:numPr>
          <w:ilvl w:val="0"/>
          <w:numId w:val="2"/>
        </w:numPr>
        <w:pBdr>
          <w:top w:val="single" w:sz="2" w:space="0" w:color="E2E8F0"/>
          <w:left w:val="single" w:sz="2" w:space="21" w:color="E2E8F0"/>
          <w:bottom w:val="single" w:sz="2" w:space="0" w:color="E2E8F0"/>
          <w:right w:val="single" w:sz="2" w:space="0" w:color="E2E8F0"/>
        </w:pBdr>
        <w:spacing w:before="100" w:beforeAutospacing="1" w:after="100" w:afterAutospacing="1" w:line="240" w:lineRule="auto"/>
        <w:rPr>
          <w:rFonts w:ascii="Segoe UI" w:eastAsia="Times New Roman" w:hAnsi="Segoe UI" w:cs="Segoe UI"/>
          <w:color w:val="2D3748"/>
          <w:sz w:val="27"/>
          <w:szCs w:val="27"/>
          <w:lang w:eastAsia="en-IN"/>
        </w:rPr>
      </w:pPr>
      <w:r w:rsidRPr="00057EEA">
        <w:rPr>
          <w:rFonts w:ascii="Segoe UI" w:eastAsia="Times New Roman" w:hAnsi="Segoe UI" w:cs="Segoe UI"/>
          <w:color w:val="2D3748"/>
          <w:sz w:val="27"/>
          <w:szCs w:val="27"/>
          <w:lang w:eastAsia="en-IN"/>
        </w:rPr>
        <w:t>Starting MongoDB</w:t>
      </w:r>
    </w:p>
    <w:p w14:paraId="46585851"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pacing w:before="100" w:beforeAutospacing="1" w:after="100" w:afterAutospacing="1" w:line="240" w:lineRule="auto"/>
        <w:ind w:left="720"/>
        <w:rPr>
          <w:rFonts w:ascii="Segoe UI" w:eastAsia="Times New Roman" w:hAnsi="Segoe UI" w:cs="Segoe UI"/>
          <w:color w:val="2D3748"/>
          <w:sz w:val="27"/>
          <w:szCs w:val="27"/>
          <w:lang w:eastAsia="en-IN"/>
        </w:rPr>
      </w:pPr>
      <w:r w:rsidRPr="00057EEA">
        <w:rPr>
          <w:rFonts w:ascii="Segoe UI" w:eastAsia="Times New Roman" w:hAnsi="Segoe UI" w:cs="Segoe UI"/>
          <w:color w:val="2D3748"/>
          <w:sz w:val="27"/>
          <w:szCs w:val="27"/>
          <w:lang w:eastAsia="en-IN"/>
        </w:rPr>
        <w:t>Once the installation is completed, start the MongoDB daemon and enable it to start on boot by typing:</w:t>
      </w:r>
    </w:p>
    <w:p w14:paraId="7667A280" w14:textId="77777777" w:rsidR="00B546AE" w:rsidRDefault="00057EEA" w:rsidP="00E749BE">
      <w:pPr>
        <w:pBdr>
          <w:top w:val="single" w:sz="2" w:space="0" w:color="E2E8F0"/>
          <w:left w:val="single" w:sz="2" w:space="21"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196"/>
        <w:rPr>
          <w:rFonts w:ascii="Courier New" w:eastAsia="Times New Roman" w:hAnsi="Courier New" w:cs="Courier New"/>
          <w:color w:val="2D3748"/>
          <w:sz w:val="20"/>
          <w:szCs w:val="20"/>
          <w:bdr w:val="single" w:sz="2" w:space="0" w:color="E2E8F0" w:frame="1"/>
          <w:shd w:val="clear" w:color="auto" w:fill="EDF2F7"/>
          <w:lang w:eastAsia="en-IN"/>
        </w:rPr>
      </w:pPr>
      <w:r w:rsidRPr="00057EEA">
        <w:rPr>
          <w:rFonts w:ascii="Courier New" w:eastAsia="Times New Roman" w:hAnsi="Courier New" w:cs="Courier New"/>
          <w:color w:val="2D3748"/>
          <w:sz w:val="20"/>
          <w:szCs w:val="20"/>
          <w:bdr w:val="single" w:sz="2" w:space="0" w:color="E2E8F0" w:frame="1"/>
          <w:shd w:val="clear" w:color="auto" w:fill="EDF2F7"/>
          <w:lang w:eastAsia="en-IN"/>
        </w:rPr>
        <w:t>sudo systemctl start mongod</w:t>
      </w:r>
    </w:p>
    <w:p w14:paraId="46410899" w14:textId="4E679262" w:rsidR="00057EEA" w:rsidRPr="00057EEA" w:rsidRDefault="00057EEA" w:rsidP="00057EEA">
      <w:pPr>
        <w:pBdr>
          <w:top w:val="single" w:sz="2" w:space="0" w:color="E2E8F0"/>
          <w:left w:val="single" w:sz="2" w:space="21"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3748"/>
          <w:sz w:val="20"/>
          <w:szCs w:val="20"/>
          <w:lang w:eastAsia="en-IN"/>
        </w:rPr>
      </w:pPr>
      <w:r w:rsidRPr="00057EEA">
        <w:rPr>
          <w:rFonts w:ascii="Courier New" w:eastAsia="Times New Roman" w:hAnsi="Courier New" w:cs="Courier New"/>
          <w:color w:val="2D3748"/>
          <w:sz w:val="20"/>
          <w:szCs w:val="20"/>
          <w:bdr w:val="single" w:sz="2" w:space="0" w:color="E2E8F0" w:frame="1"/>
          <w:shd w:val="clear" w:color="auto" w:fill="EDF2F7"/>
          <w:lang w:eastAsia="en-IN"/>
        </w:rPr>
        <w:t>sudo systemctl enable mongod</w:t>
      </w:r>
    </w:p>
    <w:p w14:paraId="47F3A202"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pacing w:beforeAutospacing="1" w:after="0" w:line="240" w:lineRule="auto"/>
        <w:ind w:left="720"/>
        <w:rPr>
          <w:rFonts w:ascii="Segoe UI" w:eastAsia="Times New Roman" w:hAnsi="Segoe UI" w:cs="Segoe UI"/>
          <w:color w:val="2D3748"/>
          <w:sz w:val="27"/>
          <w:szCs w:val="27"/>
          <w:lang w:eastAsia="en-IN"/>
        </w:rPr>
      </w:pPr>
      <w:r w:rsidRPr="00057EEA">
        <w:rPr>
          <w:rFonts w:ascii="Segoe UI" w:eastAsia="Times New Roman" w:hAnsi="Segoe UI" w:cs="Segoe UI"/>
          <w:color w:val="2D3748"/>
          <w:spacing w:val="12"/>
          <w:sz w:val="27"/>
          <w:szCs w:val="27"/>
          <w:bdr w:val="single" w:sz="2" w:space="0" w:color="E2E8F0" w:frame="1"/>
          <w:shd w:val="clear" w:color="auto" w:fill="CBD5E0"/>
          <w:lang w:eastAsia="en-IN"/>
        </w:rPr>
        <w:t>Copy</w:t>
      </w:r>
    </w:p>
    <w:p w14:paraId="689B0B0E" w14:textId="77777777" w:rsidR="00057EEA" w:rsidRPr="00057EEA" w:rsidRDefault="00057EEA" w:rsidP="00057EEA">
      <w:pPr>
        <w:numPr>
          <w:ilvl w:val="0"/>
          <w:numId w:val="2"/>
        </w:numPr>
        <w:pBdr>
          <w:top w:val="single" w:sz="2" w:space="0" w:color="E2E8F0"/>
          <w:left w:val="single" w:sz="2" w:space="21" w:color="E2E8F0"/>
          <w:bottom w:val="single" w:sz="2" w:space="0" w:color="E2E8F0"/>
          <w:right w:val="single" w:sz="2" w:space="0" w:color="E2E8F0"/>
        </w:pBdr>
        <w:spacing w:before="100" w:beforeAutospacing="1" w:after="100" w:afterAutospacing="1" w:line="240" w:lineRule="auto"/>
        <w:rPr>
          <w:rFonts w:ascii="Segoe UI" w:eastAsia="Times New Roman" w:hAnsi="Segoe UI" w:cs="Segoe UI"/>
          <w:color w:val="2D3748"/>
          <w:sz w:val="27"/>
          <w:szCs w:val="27"/>
          <w:lang w:eastAsia="en-IN"/>
        </w:rPr>
      </w:pPr>
      <w:r w:rsidRPr="00057EEA">
        <w:rPr>
          <w:rFonts w:ascii="Segoe UI" w:eastAsia="Times New Roman" w:hAnsi="Segoe UI" w:cs="Segoe UI"/>
          <w:color w:val="2D3748"/>
          <w:sz w:val="27"/>
          <w:szCs w:val="27"/>
          <w:lang w:eastAsia="en-IN"/>
        </w:rPr>
        <w:t>Verifying MongoDB Installation</w:t>
      </w:r>
    </w:p>
    <w:p w14:paraId="1F03FA3F"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pacing w:before="100" w:beforeAutospacing="1" w:after="100" w:afterAutospacing="1" w:line="240" w:lineRule="auto"/>
        <w:ind w:left="720"/>
        <w:rPr>
          <w:rFonts w:ascii="Segoe UI" w:eastAsia="Times New Roman" w:hAnsi="Segoe UI" w:cs="Segoe UI"/>
          <w:color w:val="2D3748"/>
          <w:sz w:val="27"/>
          <w:szCs w:val="27"/>
          <w:lang w:eastAsia="en-IN"/>
        </w:rPr>
      </w:pPr>
      <w:r w:rsidRPr="00057EEA">
        <w:rPr>
          <w:rFonts w:ascii="Segoe UI" w:eastAsia="Times New Roman" w:hAnsi="Segoe UI" w:cs="Segoe UI"/>
          <w:color w:val="2D3748"/>
          <w:sz w:val="27"/>
          <w:szCs w:val="27"/>
          <w:lang w:eastAsia="en-IN"/>
        </w:rPr>
        <w:t>To verify the installation we will connect to the MongoDB database server using the </w:t>
      </w:r>
      <w:r w:rsidRPr="00057EEA">
        <w:rPr>
          <w:rFonts w:ascii="Courier New" w:eastAsia="Times New Roman" w:hAnsi="Courier New" w:cs="Courier New"/>
          <w:color w:val="2D3748"/>
          <w:sz w:val="23"/>
          <w:szCs w:val="23"/>
          <w:bdr w:val="single" w:sz="2" w:space="0" w:color="E2E8F0" w:frame="1"/>
          <w:lang w:eastAsia="en-IN"/>
        </w:rPr>
        <w:t>mongo</w:t>
      </w:r>
      <w:r w:rsidRPr="00057EEA">
        <w:rPr>
          <w:rFonts w:ascii="Segoe UI" w:eastAsia="Times New Roman" w:hAnsi="Segoe UI" w:cs="Segoe UI"/>
          <w:color w:val="2D3748"/>
          <w:sz w:val="27"/>
          <w:szCs w:val="27"/>
          <w:lang w:eastAsia="en-IN"/>
        </w:rPr>
        <w:t> tool and print the server version:</w:t>
      </w:r>
    </w:p>
    <w:p w14:paraId="76A3F469" w14:textId="50A48547" w:rsidR="00057EEA" w:rsidRPr="00057EEA" w:rsidRDefault="00057EEA" w:rsidP="00057EEA">
      <w:pPr>
        <w:pBdr>
          <w:top w:val="single" w:sz="2" w:space="0" w:color="E2E8F0"/>
          <w:left w:val="single" w:sz="2" w:space="21"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3748"/>
          <w:sz w:val="20"/>
          <w:szCs w:val="20"/>
          <w:lang w:eastAsia="en-IN"/>
        </w:rPr>
      </w:pPr>
      <w:r w:rsidRPr="00057EEA">
        <w:rPr>
          <w:rFonts w:ascii="Courier New" w:eastAsia="Times New Roman" w:hAnsi="Courier New" w:cs="Courier New"/>
          <w:color w:val="2D3748"/>
          <w:sz w:val="20"/>
          <w:szCs w:val="20"/>
          <w:bdr w:val="single" w:sz="2" w:space="0" w:color="E2E8F0" w:frame="1"/>
          <w:shd w:val="clear" w:color="auto" w:fill="EDF2F7"/>
          <w:lang w:eastAsia="en-IN"/>
        </w:rPr>
        <w:t>mongo</w:t>
      </w:r>
    </w:p>
    <w:p w14:paraId="0AE462D3"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pacing w:beforeAutospacing="1" w:after="0" w:line="240" w:lineRule="auto"/>
        <w:ind w:left="720"/>
        <w:rPr>
          <w:rFonts w:ascii="Segoe UI" w:eastAsia="Times New Roman" w:hAnsi="Segoe UI" w:cs="Segoe UI"/>
          <w:color w:val="2D3748"/>
          <w:sz w:val="27"/>
          <w:szCs w:val="27"/>
          <w:lang w:eastAsia="en-IN"/>
        </w:rPr>
      </w:pPr>
      <w:r w:rsidRPr="00057EEA">
        <w:rPr>
          <w:rFonts w:ascii="Segoe UI" w:eastAsia="Times New Roman" w:hAnsi="Segoe UI" w:cs="Segoe UI"/>
          <w:color w:val="2D3748"/>
          <w:spacing w:val="12"/>
          <w:sz w:val="27"/>
          <w:szCs w:val="27"/>
          <w:bdr w:val="single" w:sz="2" w:space="0" w:color="E2E8F0" w:frame="1"/>
          <w:shd w:val="clear" w:color="auto" w:fill="CBD5E0"/>
          <w:lang w:eastAsia="en-IN"/>
        </w:rPr>
        <w:t>Copy</w:t>
      </w:r>
    </w:p>
    <w:p w14:paraId="76AFE3BC"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pacing w:before="100" w:beforeAutospacing="1" w:after="100" w:afterAutospacing="1" w:line="240" w:lineRule="auto"/>
        <w:ind w:left="720"/>
        <w:rPr>
          <w:rFonts w:ascii="Segoe UI" w:eastAsia="Times New Roman" w:hAnsi="Segoe UI" w:cs="Segoe UI"/>
          <w:color w:val="2D3748"/>
          <w:sz w:val="27"/>
          <w:szCs w:val="27"/>
          <w:lang w:eastAsia="en-IN"/>
        </w:rPr>
      </w:pPr>
      <w:r w:rsidRPr="00057EEA">
        <w:rPr>
          <w:rFonts w:ascii="Segoe UI" w:eastAsia="Times New Roman" w:hAnsi="Segoe UI" w:cs="Segoe UI"/>
          <w:color w:val="2D3748"/>
          <w:sz w:val="27"/>
          <w:szCs w:val="27"/>
          <w:lang w:eastAsia="en-IN"/>
        </w:rPr>
        <w:t>Once you are inside the MongoDB shell type the following command which will display the MongoDB version:</w:t>
      </w:r>
    </w:p>
    <w:p w14:paraId="54C08E25"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3748"/>
          <w:sz w:val="20"/>
          <w:szCs w:val="20"/>
          <w:lang w:eastAsia="en-IN"/>
        </w:rPr>
      </w:pPr>
      <w:r w:rsidRPr="00057EEA">
        <w:rPr>
          <w:rFonts w:ascii="Courier New" w:eastAsia="Times New Roman" w:hAnsi="Courier New" w:cs="Courier New"/>
          <w:color w:val="2D3748"/>
          <w:sz w:val="20"/>
          <w:szCs w:val="20"/>
          <w:bdr w:val="single" w:sz="2" w:space="0" w:color="E2E8F0" w:frame="1"/>
          <w:shd w:val="clear" w:color="auto" w:fill="EDF2F7"/>
          <w:lang w:eastAsia="en-IN"/>
        </w:rPr>
        <w:t>db.version()</w:t>
      </w:r>
    </w:p>
    <w:p w14:paraId="7A19FC2D"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pacing w:beforeAutospacing="1" w:after="0" w:line="240" w:lineRule="auto"/>
        <w:ind w:left="720"/>
        <w:rPr>
          <w:rFonts w:ascii="Segoe UI" w:eastAsia="Times New Roman" w:hAnsi="Segoe UI" w:cs="Segoe UI"/>
          <w:color w:val="2D3748"/>
          <w:sz w:val="27"/>
          <w:szCs w:val="27"/>
          <w:lang w:eastAsia="en-IN"/>
        </w:rPr>
      </w:pPr>
      <w:r w:rsidRPr="00057EEA">
        <w:rPr>
          <w:rFonts w:ascii="Segoe UI" w:eastAsia="Times New Roman" w:hAnsi="Segoe UI" w:cs="Segoe UI"/>
          <w:color w:val="2D3748"/>
          <w:spacing w:val="12"/>
          <w:sz w:val="27"/>
          <w:szCs w:val="27"/>
          <w:bdr w:val="single" w:sz="2" w:space="0" w:color="E2E8F0" w:frame="1"/>
          <w:shd w:val="clear" w:color="auto" w:fill="CBD5E0"/>
          <w:lang w:eastAsia="en-IN"/>
        </w:rPr>
        <w:t>Copy</w:t>
      </w:r>
    </w:p>
    <w:p w14:paraId="51EC4947"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pacing w:before="100" w:beforeAutospacing="1" w:after="100" w:afterAutospacing="1" w:line="240" w:lineRule="auto"/>
        <w:ind w:left="720"/>
        <w:rPr>
          <w:rFonts w:ascii="Segoe UI" w:eastAsia="Times New Roman" w:hAnsi="Segoe UI" w:cs="Segoe UI"/>
          <w:color w:val="2D3748"/>
          <w:sz w:val="27"/>
          <w:szCs w:val="27"/>
          <w:lang w:eastAsia="en-IN"/>
        </w:rPr>
      </w:pPr>
      <w:r w:rsidRPr="00057EEA">
        <w:rPr>
          <w:rFonts w:ascii="Segoe UI" w:eastAsia="Times New Roman" w:hAnsi="Segoe UI" w:cs="Segoe UI"/>
          <w:color w:val="2D3748"/>
          <w:sz w:val="27"/>
          <w:szCs w:val="27"/>
          <w:lang w:eastAsia="en-IN"/>
        </w:rPr>
        <w:t>The output will look like the following:</w:t>
      </w:r>
    </w:p>
    <w:p w14:paraId="70C3F73E" w14:textId="77777777" w:rsidR="00057EEA" w:rsidRPr="00057EEA" w:rsidRDefault="00057EEA" w:rsidP="00057EEA">
      <w:pPr>
        <w:pBdr>
          <w:top w:val="single" w:sz="2" w:space="0" w:color="E2E8F0"/>
          <w:left w:val="single" w:sz="2" w:space="21"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3748"/>
          <w:sz w:val="20"/>
          <w:szCs w:val="20"/>
          <w:lang w:eastAsia="en-IN"/>
        </w:rPr>
      </w:pPr>
      <w:r w:rsidRPr="00057EEA">
        <w:rPr>
          <w:rFonts w:ascii="Courier New" w:eastAsia="Times New Roman" w:hAnsi="Courier New" w:cs="Courier New"/>
          <w:color w:val="2D3748"/>
          <w:sz w:val="20"/>
          <w:szCs w:val="20"/>
          <w:bdr w:val="single" w:sz="2" w:space="0" w:color="E2E8F0" w:frame="1"/>
          <w:shd w:val="clear" w:color="auto" w:fill="EDF2F7"/>
          <w:lang w:eastAsia="en-IN"/>
        </w:rPr>
        <w:t>4.0.1</w:t>
      </w:r>
    </w:p>
    <w:p w14:paraId="0F49DA14" w14:textId="61C086CA" w:rsidR="00057EEA" w:rsidRDefault="00CB76C9" w:rsidP="00173AA1">
      <w:pPr>
        <w:rPr>
          <w:sz w:val="36"/>
          <w:szCs w:val="36"/>
        </w:rPr>
      </w:pPr>
      <w:r>
        <w:rPr>
          <w:noProof/>
          <w:sz w:val="36"/>
          <w:szCs w:val="36"/>
        </w:rPr>
        <w:drawing>
          <wp:inline distT="0" distB="0" distL="0" distR="0" wp14:anchorId="51CEFBF5" wp14:editId="6AC6A54E">
            <wp:extent cx="8749616" cy="16056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86772" cy="1612462"/>
                    </a:xfrm>
                    <a:prstGeom prst="rect">
                      <a:avLst/>
                    </a:prstGeom>
                    <a:noFill/>
                    <a:ln>
                      <a:noFill/>
                    </a:ln>
                  </pic:spPr>
                </pic:pic>
              </a:graphicData>
            </a:graphic>
          </wp:inline>
        </w:drawing>
      </w:r>
    </w:p>
    <w:p w14:paraId="31FFCB20" w14:textId="3D205900" w:rsidR="00CB76C9" w:rsidRDefault="00CB76C9" w:rsidP="00173AA1">
      <w:pPr>
        <w:rPr>
          <w:sz w:val="36"/>
          <w:szCs w:val="36"/>
        </w:rPr>
      </w:pPr>
    </w:p>
    <w:p w14:paraId="1D032EB1" w14:textId="75D9D85B" w:rsidR="00CB76C9" w:rsidRDefault="00B719A0" w:rsidP="00173AA1">
      <w:pPr>
        <w:rPr>
          <w:sz w:val="36"/>
          <w:szCs w:val="36"/>
        </w:rPr>
      </w:pPr>
      <w:r>
        <w:rPr>
          <w:noProof/>
          <w:sz w:val="36"/>
          <w:szCs w:val="36"/>
        </w:rPr>
        <w:drawing>
          <wp:inline distT="0" distB="0" distL="0" distR="0" wp14:anchorId="5BAEA70C" wp14:editId="55B26C07">
            <wp:extent cx="9884410" cy="20847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84410" cy="2084705"/>
                    </a:xfrm>
                    <a:prstGeom prst="rect">
                      <a:avLst/>
                    </a:prstGeom>
                    <a:noFill/>
                    <a:ln>
                      <a:noFill/>
                    </a:ln>
                  </pic:spPr>
                </pic:pic>
              </a:graphicData>
            </a:graphic>
          </wp:inline>
        </w:drawing>
      </w:r>
    </w:p>
    <w:p w14:paraId="414E0DB3" w14:textId="6A706291" w:rsidR="00674C01" w:rsidRDefault="00674C01" w:rsidP="00173AA1">
      <w:pPr>
        <w:rPr>
          <w:sz w:val="36"/>
          <w:szCs w:val="36"/>
        </w:rPr>
      </w:pPr>
    </w:p>
    <w:p w14:paraId="74824D02" w14:textId="1675F9CC" w:rsidR="00674C01" w:rsidRDefault="00674C01" w:rsidP="00173AA1">
      <w:pPr>
        <w:rPr>
          <w:sz w:val="36"/>
          <w:szCs w:val="36"/>
        </w:rPr>
      </w:pPr>
      <w:r>
        <w:rPr>
          <w:noProof/>
          <w:sz w:val="36"/>
          <w:szCs w:val="36"/>
        </w:rPr>
        <w:drawing>
          <wp:inline distT="0" distB="0" distL="0" distR="0" wp14:anchorId="2EE1114E" wp14:editId="62F97121">
            <wp:extent cx="11287775" cy="1300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318032" cy="1304330"/>
                    </a:xfrm>
                    <a:prstGeom prst="rect">
                      <a:avLst/>
                    </a:prstGeom>
                    <a:noFill/>
                    <a:ln>
                      <a:noFill/>
                    </a:ln>
                  </pic:spPr>
                </pic:pic>
              </a:graphicData>
            </a:graphic>
          </wp:inline>
        </w:drawing>
      </w:r>
    </w:p>
    <w:p w14:paraId="46FCD5C9" w14:textId="578C601A" w:rsidR="00674C01" w:rsidRDefault="00674C01" w:rsidP="00173AA1">
      <w:pPr>
        <w:rPr>
          <w:sz w:val="36"/>
          <w:szCs w:val="36"/>
        </w:rPr>
      </w:pPr>
    </w:p>
    <w:p w14:paraId="3F4FB8E9" w14:textId="744D47F2" w:rsidR="00674C01" w:rsidRDefault="00674C01" w:rsidP="00173AA1">
      <w:pPr>
        <w:rPr>
          <w:sz w:val="36"/>
          <w:szCs w:val="36"/>
        </w:rPr>
      </w:pPr>
      <w:r>
        <w:rPr>
          <w:sz w:val="36"/>
          <w:szCs w:val="36"/>
        </w:rPr>
        <w:t>--bind_ip_all: to accept connections from everywhere</w:t>
      </w:r>
    </w:p>
    <w:p w14:paraId="53CE0EAA" w14:textId="77777777" w:rsidR="00731EF1" w:rsidRDefault="00731EF1" w:rsidP="00173AA1">
      <w:pPr>
        <w:rPr>
          <w:sz w:val="36"/>
          <w:szCs w:val="36"/>
        </w:rPr>
      </w:pPr>
    </w:p>
    <w:p w14:paraId="7410F267" w14:textId="1E67EF93" w:rsidR="00674C01" w:rsidRDefault="00731EF1" w:rsidP="00173AA1">
      <w:pPr>
        <w:rPr>
          <w:sz w:val="36"/>
          <w:szCs w:val="36"/>
        </w:rPr>
      </w:pPr>
      <w:r>
        <w:rPr>
          <w:sz w:val="36"/>
          <w:szCs w:val="36"/>
        </w:rPr>
        <w:t>Mongo 3T Studio:</w:t>
      </w:r>
    </w:p>
    <w:p w14:paraId="145EA7CE" w14:textId="6F725FA6" w:rsidR="00731EF1" w:rsidRDefault="00731EF1" w:rsidP="00173AA1">
      <w:pPr>
        <w:rPr>
          <w:sz w:val="36"/>
          <w:szCs w:val="36"/>
        </w:rPr>
      </w:pPr>
      <w:r>
        <w:rPr>
          <w:noProof/>
          <w:sz w:val="36"/>
          <w:szCs w:val="36"/>
        </w:rPr>
        <w:drawing>
          <wp:inline distT="0" distB="0" distL="0" distR="0" wp14:anchorId="3296E79F" wp14:editId="2A6545CC">
            <wp:extent cx="9770110" cy="8216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770110" cy="821690"/>
                    </a:xfrm>
                    <a:prstGeom prst="rect">
                      <a:avLst/>
                    </a:prstGeom>
                    <a:noFill/>
                    <a:ln>
                      <a:noFill/>
                    </a:ln>
                  </pic:spPr>
                </pic:pic>
              </a:graphicData>
            </a:graphic>
          </wp:inline>
        </w:drawing>
      </w:r>
    </w:p>
    <w:p w14:paraId="11CC4CCF" w14:textId="65AB4B15" w:rsidR="00E749BE" w:rsidRDefault="00E749BE" w:rsidP="00173AA1">
      <w:pPr>
        <w:rPr>
          <w:sz w:val="36"/>
          <w:szCs w:val="36"/>
        </w:rPr>
      </w:pPr>
    </w:p>
    <w:p w14:paraId="776C5312" w14:textId="6B555A02" w:rsidR="00E749BE" w:rsidRDefault="00E749BE" w:rsidP="00173AA1">
      <w:hyperlink r:id="rId28" w:history="1">
        <w:r>
          <w:rPr>
            <w:rStyle w:val="Hyperlink"/>
          </w:rPr>
          <w:t>https://hackernoon.com/how-to-install-and-secure-mongodb-in-amazon-ec2-in-minutes-90184283b0a1</w:t>
        </w:r>
      </w:hyperlink>
    </w:p>
    <w:p w14:paraId="446AE873" w14:textId="77777777" w:rsidR="00E749BE" w:rsidRPr="005259E0" w:rsidRDefault="00E749BE" w:rsidP="00173AA1">
      <w:pPr>
        <w:rPr>
          <w:sz w:val="36"/>
          <w:szCs w:val="36"/>
        </w:rPr>
      </w:pPr>
    </w:p>
    <w:p w14:paraId="0973441F" w14:textId="77777777" w:rsidR="00D14CF0" w:rsidRDefault="00D14CF0" w:rsidP="00173AA1">
      <w:pPr>
        <w:rPr>
          <w:b/>
          <w:bCs/>
          <w:sz w:val="36"/>
          <w:szCs w:val="36"/>
          <w:u w:val="single"/>
        </w:rPr>
      </w:pPr>
    </w:p>
    <w:p w14:paraId="01116A33" w14:textId="6E0AC196" w:rsidR="00E8713F" w:rsidRDefault="00731EF1" w:rsidP="00173AA1">
      <w:pPr>
        <w:rPr>
          <w:b/>
          <w:bCs/>
          <w:sz w:val="36"/>
          <w:szCs w:val="36"/>
          <w:u w:val="single"/>
        </w:rPr>
      </w:pPr>
      <w:r w:rsidRPr="0068796C">
        <w:rPr>
          <w:b/>
          <w:bCs/>
          <w:noProof/>
          <w:sz w:val="36"/>
          <w:szCs w:val="36"/>
        </w:rPr>
        <w:drawing>
          <wp:inline distT="0" distB="0" distL="0" distR="0" wp14:anchorId="18ABF06B" wp14:editId="32547B4B">
            <wp:extent cx="6482715" cy="30422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82715" cy="3042285"/>
                    </a:xfrm>
                    <a:prstGeom prst="rect">
                      <a:avLst/>
                    </a:prstGeom>
                    <a:noFill/>
                    <a:ln>
                      <a:noFill/>
                    </a:ln>
                  </pic:spPr>
                </pic:pic>
              </a:graphicData>
            </a:graphic>
          </wp:inline>
        </w:drawing>
      </w:r>
    </w:p>
    <w:p w14:paraId="7F1BC9F5" w14:textId="77777777" w:rsidR="00D14CF0" w:rsidRPr="0087572B" w:rsidRDefault="00D14CF0" w:rsidP="00173AA1">
      <w:pPr>
        <w:rPr>
          <w:b/>
          <w:bCs/>
          <w:sz w:val="36"/>
          <w:szCs w:val="36"/>
          <w:u w:val="single"/>
        </w:rPr>
      </w:pPr>
    </w:p>
    <w:p w14:paraId="13E583D4" w14:textId="724A12F5" w:rsidR="001A5B64" w:rsidRPr="00582C7A" w:rsidRDefault="001A5B64" w:rsidP="00F04C8B">
      <w:pPr>
        <w:rPr>
          <w:sz w:val="36"/>
          <w:szCs w:val="36"/>
        </w:rPr>
      </w:pPr>
    </w:p>
    <w:p w14:paraId="1EC6297E" w14:textId="08D915F0" w:rsidR="00582C7A" w:rsidRDefault="00582C7A" w:rsidP="00F04C8B">
      <w:pPr>
        <w:rPr>
          <w:rFonts w:ascii="Calibri" w:hAnsi="Calibri" w:cs="Calibri"/>
          <w:color w:val="666666"/>
          <w:sz w:val="36"/>
          <w:szCs w:val="36"/>
          <w:shd w:val="clear" w:color="auto" w:fill="FFFFFF"/>
        </w:rPr>
      </w:pPr>
      <w:r w:rsidRPr="00582C7A">
        <w:rPr>
          <w:rFonts w:ascii="Calibri" w:hAnsi="Calibri" w:cs="Calibri"/>
          <w:color w:val="666666"/>
          <w:sz w:val="36"/>
          <w:szCs w:val="36"/>
          <w:shd w:val="clear" w:color="auto" w:fill="FFFFFF"/>
        </w:rPr>
        <w:t> </w:t>
      </w:r>
      <w:r w:rsidRPr="00582C7A">
        <w:rPr>
          <w:rFonts w:ascii="Calibri" w:hAnsi="Calibri" w:cs="Calibri"/>
          <w:color w:val="808000"/>
          <w:sz w:val="36"/>
          <w:szCs w:val="36"/>
          <w:shd w:val="clear" w:color="auto" w:fill="FFFFFF"/>
        </w:rPr>
        <w:t>@Bean</w:t>
      </w:r>
      <w:r w:rsidRPr="00582C7A">
        <w:rPr>
          <w:rFonts w:ascii="Calibri" w:hAnsi="Calibri" w:cs="Calibri"/>
          <w:color w:val="808000"/>
          <w:sz w:val="36"/>
          <w:szCs w:val="36"/>
          <w:shd w:val="clear" w:color="auto" w:fill="FFFFFF"/>
        </w:rPr>
        <w:br/>
        <w:t>    </w:t>
      </w:r>
      <w:r w:rsidRPr="00582C7A">
        <w:rPr>
          <w:rFonts w:ascii="Calibri" w:hAnsi="Calibri" w:cs="Calibri"/>
          <w:b/>
          <w:bCs/>
          <w:color w:val="000080"/>
          <w:sz w:val="36"/>
          <w:szCs w:val="36"/>
          <w:shd w:val="clear" w:color="auto" w:fill="FFFFFF"/>
        </w:rPr>
        <w:t>public </w:t>
      </w:r>
      <w:r w:rsidRPr="00582C7A">
        <w:rPr>
          <w:rFonts w:ascii="Calibri" w:hAnsi="Calibri" w:cs="Calibri"/>
          <w:color w:val="666666"/>
          <w:sz w:val="36"/>
          <w:szCs w:val="36"/>
          <w:shd w:val="clear" w:color="auto" w:fill="FFFFFF"/>
        </w:rPr>
        <w:t>MongoClient mongoClient() </w:t>
      </w:r>
      <w:r w:rsidRPr="00582C7A">
        <w:rPr>
          <w:rFonts w:ascii="Calibri" w:hAnsi="Calibri" w:cs="Calibri"/>
          <w:b/>
          <w:bCs/>
          <w:color w:val="000080"/>
          <w:sz w:val="36"/>
          <w:szCs w:val="36"/>
          <w:shd w:val="clear" w:color="auto" w:fill="FFFFFF"/>
        </w:rPr>
        <w:t>throws </w:t>
      </w:r>
      <w:r w:rsidRPr="00582C7A">
        <w:rPr>
          <w:rFonts w:ascii="Calibri" w:hAnsi="Calibri" w:cs="Calibri"/>
          <w:color w:val="666666"/>
          <w:sz w:val="36"/>
          <w:szCs w:val="36"/>
          <w:shd w:val="clear" w:color="auto" w:fill="FFFFFF"/>
        </w:rPr>
        <w:t>UnknownHostException {</w:t>
      </w:r>
      <w:r w:rsidRPr="00582C7A">
        <w:rPr>
          <w:rFonts w:ascii="Calibri" w:hAnsi="Calibri" w:cs="Calibri"/>
          <w:color w:val="666666"/>
          <w:sz w:val="36"/>
          <w:szCs w:val="36"/>
        </w:rPr>
        <w:br/>
      </w:r>
      <w:r w:rsidRPr="00582C7A">
        <w:rPr>
          <w:rFonts w:ascii="Calibri" w:hAnsi="Calibri" w:cs="Calibri"/>
          <w:color w:val="666666"/>
          <w:sz w:val="36"/>
          <w:szCs w:val="36"/>
          <w:shd w:val="clear" w:color="auto" w:fill="FFFFFF"/>
        </w:rPr>
        <w:t>        MongoClientOptions.Builder builder =  </w:t>
      </w:r>
      <w:r w:rsidRPr="00582C7A">
        <w:rPr>
          <w:rFonts w:ascii="Calibri" w:hAnsi="Calibri" w:cs="Calibri"/>
          <w:b/>
          <w:bCs/>
          <w:color w:val="000080"/>
          <w:sz w:val="36"/>
          <w:szCs w:val="36"/>
          <w:shd w:val="clear" w:color="auto" w:fill="FFFFFF"/>
        </w:rPr>
        <w:t>new </w:t>
      </w:r>
      <w:r w:rsidRPr="00582C7A">
        <w:rPr>
          <w:rFonts w:ascii="Calibri" w:hAnsi="Calibri" w:cs="Calibri"/>
          <w:color w:val="666666"/>
          <w:sz w:val="36"/>
          <w:szCs w:val="36"/>
          <w:shd w:val="clear" w:color="auto" w:fill="FFFFFF"/>
        </w:rPr>
        <w:t>MongoClientOptions.Builder();</w:t>
      </w:r>
      <w:r w:rsidRPr="00582C7A">
        <w:rPr>
          <w:rFonts w:ascii="Calibri" w:hAnsi="Calibri" w:cs="Calibri"/>
          <w:color w:val="666666"/>
          <w:sz w:val="36"/>
          <w:szCs w:val="36"/>
        </w:rPr>
        <w:br/>
      </w:r>
      <w:r w:rsidRPr="00582C7A">
        <w:rPr>
          <w:rFonts w:ascii="Calibri" w:hAnsi="Calibri" w:cs="Calibri"/>
          <w:color w:val="666666"/>
          <w:sz w:val="36"/>
          <w:szCs w:val="36"/>
          <w:shd w:val="clear" w:color="auto" w:fill="FFFFFF"/>
        </w:rPr>
        <w:t>        builder.connectionsPerHost(</w:t>
      </w:r>
      <w:r w:rsidRPr="00582C7A">
        <w:rPr>
          <w:rFonts w:ascii="Calibri" w:hAnsi="Calibri" w:cs="Calibri"/>
          <w:color w:val="0000FF"/>
          <w:sz w:val="36"/>
          <w:szCs w:val="36"/>
          <w:shd w:val="clear" w:color="auto" w:fill="FFFFFF"/>
        </w:rPr>
        <w:t>50</w:t>
      </w:r>
      <w:r w:rsidRPr="00582C7A">
        <w:rPr>
          <w:rFonts w:ascii="Calibri" w:hAnsi="Calibri" w:cs="Calibri"/>
          <w:color w:val="666666"/>
          <w:sz w:val="36"/>
          <w:szCs w:val="36"/>
          <w:shd w:val="clear" w:color="auto" w:fill="FFFFFF"/>
        </w:rPr>
        <w:t>);</w:t>
      </w:r>
      <w:r w:rsidRPr="00582C7A">
        <w:rPr>
          <w:rFonts w:ascii="Calibri" w:hAnsi="Calibri" w:cs="Calibri"/>
          <w:color w:val="666666"/>
          <w:sz w:val="36"/>
          <w:szCs w:val="36"/>
        </w:rPr>
        <w:br/>
      </w:r>
      <w:r w:rsidRPr="00582C7A">
        <w:rPr>
          <w:rFonts w:ascii="Calibri" w:hAnsi="Calibri" w:cs="Calibri"/>
          <w:color w:val="666666"/>
          <w:sz w:val="36"/>
          <w:szCs w:val="36"/>
          <w:shd w:val="clear" w:color="auto" w:fill="FFFFFF"/>
        </w:rPr>
        <w:t>        builder.writeConcern(WriteConcern.</w:t>
      </w:r>
      <w:r w:rsidRPr="00582C7A">
        <w:rPr>
          <w:rFonts w:ascii="Calibri" w:hAnsi="Calibri" w:cs="Calibri"/>
          <w:b/>
          <w:bCs/>
          <w:i/>
          <w:iCs/>
          <w:color w:val="660E7A"/>
          <w:sz w:val="36"/>
          <w:szCs w:val="36"/>
          <w:shd w:val="clear" w:color="auto" w:fill="FFFFFF"/>
        </w:rPr>
        <w:t>JOURNALED</w:t>
      </w:r>
      <w:r w:rsidRPr="00582C7A">
        <w:rPr>
          <w:rFonts w:ascii="Calibri" w:hAnsi="Calibri" w:cs="Calibri"/>
          <w:color w:val="666666"/>
          <w:sz w:val="36"/>
          <w:szCs w:val="36"/>
          <w:shd w:val="clear" w:color="auto" w:fill="FFFFFF"/>
        </w:rPr>
        <w:t>);</w:t>
      </w:r>
      <w:r w:rsidRPr="00582C7A">
        <w:rPr>
          <w:rFonts w:ascii="Calibri" w:hAnsi="Calibri" w:cs="Calibri"/>
          <w:color w:val="666666"/>
          <w:sz w:val="36"/>
          <w:szCs w:val="36"/>
        </w:rPr>
        <w:br/>
      </w:r>
      <w:r w:rsidRPr="00582C7A">
        <w:rPr>
          <w:rFonts w:ascii="Calibri" w:hAnsi="Calibri" w:cs="Calibri"/>
          <w:color w:val="666666"/>
          <w:sz w:val="36"/>
          <w:szCs w:val="36"/>
          <w:shd w:val="clear" w:color="auto" w:fill="FFFFFF"/>
        </w:rPr>
        <w:t>        builder.readPreference(ReadPreference.secondaryPreferred());</w:t>
      </w:r>
      <w:r w:rsidRPr="00582C7A">
        <w:rPr>
          <w:rFonts w:ascii="Calibri" w:hAnsi="Calibri" w:cs="Calibri"/>
          <w:color w:val="666666"/>
          <w:sz w:val="36"/>
          <w:szCs w:val="36"/>
        </w:rPr>
        <w:br/>
      </w:r>
      <w:r w:rsidRPr="00582C7A">
        <w:rPr>
          <w:rFonts w:ascii="Calibri" w:hAnsi="Calibri" w:cs="Calibri"/>
          <w:color w:val="666666"/>
          <w:sz w:val="36"/>
          <w:szCs w:val="36"/>
          <w:shd w:val="clear" w:color="auto" w:fill="FFFFFF"/>
        </w:rPr>
        <w:t>        MongoClientOptions options = builder.build();</w:t>
      </w:r>
      <w:r w:rsidRPr="00582C7A">
        <w:rPr>
          <w:rFonts w:ascii="Calibri" w:hAnsi="Calibri" w:cs="Calibri"/>
          <w:color w:val="666666"/>
          <w:sz w:val="36"/>
          <w:szCs w:val="36"/>
        </w:rPr>
        <w:br/>
      </w:r>
      <w:r w:rsidRPr="00582C7A">
        <w:rPr>
          <w:rFonts w:ascii="Calibri" w:hAnsi="Calibri" w:cs="Calibri"/>
          <w:color w:val="666666"/>
          <w:sz w:val="36"/>
          <w:szCs w:val="36"/>
          <w:shd w:val="clear" w:color="auto" w:fill="FFFFFF"/>
        </w:rPr>
        <w:t>        MongoClient mongoClient = </w:t>
      </w:r>
      <w:r w:rsidRPr="00582C7A">
        <w:rPr>
          <w:rFonts w:ascii="Calibri" w:hAnsi="Calibri" w:cs="Calibri"/>
          <w:b/>
          <w:bCs/>
          <w:color w:val="000080"/>
          <w:sz w:val="36"/>
          <w:szCs w:val="36"/>
          <w:shd w:val="clear" w:color="auto" w:fill="FFFFFF"/>
        </w:rPr>
        <w:t>new </w:t>
      </w:r>
      <w:r w:rsidRPr="00582C7A">
        <w:rPr>
          <w:rFonts w:ascii="Calibri" w:hAnsi="Calibri" w:cs="Calibri"/>
          <w:color w:val="666666"/>
          <w:sz w:val="36"/>
          <w:szCs w:val="36"/>
          <w:shd w:val="clear" w:color="auto" w:fill="FFFFFF"/>
        </w:rPr>
        <w:t>MongoClient(</w:t>
      </w:r>
      <w:r w:rsidRPr="00582C7A">
        <w:rPr>
          <w:rFonts w:ascii="Calibri" w:hAnsi="Calibri" w:cs="Calibri"/>
          <w:b/>
          <w:bCs/>
          <w:color w:val="000080"/>
          <w:sz w:val="36"/>
          <w:szCs w:val="36"/>
          <w:shd w:val="clear" w:color="auto" w:fill="FFFFFF"/>
        </w:rPr>
        <w:t>new</w:t>
      </w:r>
      <w:r w:rsidRPr="00582C7A">
        <w:rPr>
          <w:rFonts w:ascii="Calibri" w:hAnsi="Calibri" w:cs="Calibri"/>
          <w:color w:val="666666"/>
          <w:sz w:val="36"/>
          <w:szCs w:val="36"/>
          <w:shd w:val="clear" w:color="auto" w:fill="FFFFFF"/>
        </w:rPr>
        <w:t>ServerAddress(</w:t>
      </w:r>
      <w:r w:rsidRPr="00582C7A">
        <w:rPr>
          <w:rFonts w:ascii="Calibri" w:hAnsi="Calibri" w:cs="Calibri"/>
          <w:b/>
          <w:bCs/>
          <w:color w:val="660E7A"/>
          <w:sz w:val="36"/>
          <w:szCs w:val="36"/>
          <w:shd w:val="clear" w:color="auto" w:fill="FFFFFF"/>
        </w:rPr>
        <w:t>env</w:t>
      </w:r>
      <w:r w:rsidRPr="00582C7A">
        <w:rPr>
          <w:rFonts w:ascii="Calibri" w:hAnsi="Calibri" w:cs="Calibri"/>
          <w:color w:val="666666"/>
          <w:sz w:val="36"/>
          <w:szCs w:val="36"/>
          <w:shd w:val="clear" w:color="auto" w:fill="FFFFFF"/>
        </w:rPr>
        <w:t>.getProperty(</w:t>
      </w:r>
      <w:r w:rsidRPr="00582C7A">
        <w:rPr>
          <w:rFonts w:ascii="Calibri" w:hAnsi="Calibri" w:cs="Calibri"/>
          <w:b/>
          <w:bCs/>
          <w:color w:val="008000"/>
          <w:sz w:val="36"/>
          <w:szCs w:val="36"/>
          <w:shd w:val="clear" w:color="auto" w:fill="FFFFFF"/>
        </w:rPr>
        <w:t>"mongo.server"</w:t>
      </w:r>
      <w:r w:rsidRPr="00582C7A">
        <w:rPr>
          <w:rFonts w:ascii="Calibri" w:hAnsi="Calibri" w:cs="Calibri"/>
          <w:color w:val="666666"/>
          <w:sz w:val="36"/>
          <w:szCs w:val="36"/>
          <w:shd w:val="clear" w:color="auto" w:fill="FFFFFF"/>
        </w:rPr>
        <w:t>), Integer.</w:t>
      </w:r>
      <w:r w:rsidRPr="00582C7A">
        <w:rPr>
          <w:rFonts w:ascii="Calibri" w:hAnsi="Calibri" w:cs="Calibri"/>
          <w:i/>
          <w:iCs/>
          <w:color w:val="666666"/>
          <w:sz w:val="36"/>
          <w:szCs w:val="36"/>
          <w:shd w:val="clear" w:color="auto" w:fill="FFFFFF"/>
        </w:rPr>
        <w:t>parseInt</w:t>
      </w:r>
      <w:r w:rsidRPr="00582C7A">
        <w:rPr>
          <w:rFonts w:ascii="Calibri" w:hAnsi="Calibri" w:cs="Calibri"/>
          <w:color w:val="666666"/>
          <w:sz w:val="36"/>
          <w:szCs w:val="36"/>
          <w:shd w:val="clear" w:color="auto" w:fill="FFFFFF"/>
        </w:rPr>
        <w:t>(</w:t>
      </w:r>
      <w:r w:rsidRPr="00582C7A">
        <w:rPr>
          <w:rFonts w:ascii="Calibri" w:hAnsi="Calibri" w:cs="Calibri"/>
          <w:b/>
          <w:bCs/>
          <w:color w:val="660E7A"/>
          <w:sz w:val="36"/>
          <w:szCs w:val="36"/>
          <w:shd w:val="clear" w:color="auto" w:fill="FFFFFF"/>
        </w:rPr>
        <w:t>env</w:t>
      </w:r>
      <w:r w:rsidRPr="00582C7A">
        <w:rPr>
          <w:rFonts w:ascii="Calibri" w:hAnsi="Calibri" w:cs="Calibri"/>
          <w:color w:val="666666"/>
          <w:sz w:val="36"/>
          <w:szCs w:val="36"/>
          <w:shd w:val="clear" w:color="auto" w:fill="FFFFFF"/>
        </w:rPr>
        <w:t>.getProperty(</w:t>
      </w:r>
      <w:r w:rsidRPr="00582C7A">
        <w:rPr>
          <w:rFonts w:ascii="Calibri" w:hAnsi="Calibri" w:cs="Calibri"/>
          <w:b/>
          <w:bCs/>
          <w:color w:val="008000"/>
          <w:sz w:val="36"/>
          <w:szCs w:val="36"/>
          <w:shd w:val="clear" w:color="auto" w:fill="FFFFFF"/>
        </w:rPr>
        <w:t>"mongo.port"</w:t>
      </w:r>
      <w:r w:rsidRPr="00582C7A">
        <w:rPr>
          <w:rFonts w:ascii="Calibri" w:hAnsi="Calibri" w:cs="Calibri"/>
          <w:color w:val="666666"/>
          <w:sz w:val="36"/>
          <w:szCs w:val="36"/>
          <w:shd w:val="clear" w:color="auto" w:fill="FFFFFF"/>
        </w:rPr>
        <w:t>))), options);</w:t>
      </w:r>
      <w:r w:rsidRPr="00582C7A">
        <w:rPr>
          <w:rFonts w:ascii="Calibri" w:hAnsi="Calibri" w:cs="Calibri"/>
          <w:color w:val="666666"/>
          <w:sz w:val="36"/>
          <w:szCs w:val="36"/>
        </w:rPr>
        <w:br/>
      </w:r>
      <w:r w:rsidRPr="00582C7A">
        <w:rPr>
          <w:rFonts w:ascii="Calibri" w:hAnsi="Calibri" w:cs="Calibri"/>
          <w:color w:val="666666"/>
          <w:sz w:val="36"/>
          <w:szCs w:val="36"/>
          <w:shd w:val="clear" w:color="auto" w:fill="FFFFFF"/>
        </w:rPr>
        <w:t>        </w:t>
      </w:r>
      <w:r w:rsidRPr="00582C7A">
        <w:rPr>
          <w:rFonts w:ascii="Calibri" w:hAnsi="Calibri" w:cs="Calibri"/>
          <w:b/>
          <w:bCs/>
          <w:color w:val="000080"/>
          <w:sz w:val="36"/>
          <w:szCs w:val="36"/>
          <w:shd w:val="clear" w:color="auto" w:fill="FFFFFF"/>
        </w:rPr>
        <w:t>return </w:t>
      </w:r>
      <w:r w:rsidRPr="00582C7A">
        <w:rPr>
          <w:rFonts w:ascii="Calibri" w:hAnsi="Calibri" w:cs="Calibri"/>
          <w:color w:val="666666"/>
          <w:sz w:val="36"/>
          <w:szCs w:val="36"/>
          <w:shd w:val="clear" w:color="auto" w:fill="FFFFFF"/>
        </w:rPr>
        <w:t>mongoClient;</w:t>
      </w:r>
      <w:r w:rsidRPr="00582C7A">
        <w:rPr>
          <w:rFonts w:ascii="Calibri" w:hAnsi="Calibri" w:cs="Calibri"/>
          <w:color w:val="666666"/>
          <w:sz w:val="36"/>
          <w:szCs w:val="36"/>
        </w:rPr>
        <w:br/>
      </w:r>
      <w:r w:rsidRPr="00582C7A">
        <w:rPr>
          <w:rFonts w:ascii="Calibri" w:hAnsi="Calibri" w:cs="Calibri"/>
          <w:color w:val="666666"/>
          <w:sz w:val="36"/>
          <w:szCs w:val="36"/>
          <w:shd w:val="clear" w:color="auto" w:fill="FFFFFF"/>
        </w:rPr>
        <w:t>    }</w:t>
      </w:r>
    </w:p>
    <w:p w14:paraId="0B2B50FD" w14:textId="17CEA140" w:rsidR="00E636EB" w:rsidRDefault="00E636EB" w:rsidP="00F04C8B">
      <w:pPr>
        <w:rPr>
          <w:rFonts w:ascii="Calibri" w:hAnsi="Calibri" w:cs="Calibri"/>
          <w:color w:val="666666"/>
          <w:sz w:val="36"/>
          <w:szCs w:val="36"/>
          <w:shd w:val="clear" w:color="auto" w:fill="FFFFFF"/>
        </w:rPr>
      </w:pPr>
    </w:p>
    <w:bookmarkStart w:id="0" w:name="_Toc431289998"/>
    <w:p w14:paraId="72C03A08" w14:textId="77777777" w:rsidR="00E636EB" w:rsidRDefault="00E636EB" w:rsidP="00E636EB">
      <w:pPr>
        <w:pStyle w:val="Heading3"/>
        <w:shd w:val="clear" w:color="auto" w:fill="FFFFFF"/>
        <w:spacing w:before="0"/>
        <w:rPr>
          <w:rFonts w:ascii="Calibri" w:hAnsi="Calibri" w:cs="Calibri"/>
          <w:color w:val="666666"/>
        </w:rPr>
      </w:pPr>
      <w:r>
        <w:rPr>
          <w:rFonts w:ascii="Calibri" w:hAnsi="Calibri" w:cs="Calibri"/>
          <w:color w:val="666666"/>
        </w:rPr>
        <w:fldChar w:fldCharType="begin"/>
      </w:r>
      <w:r>
        <w:rPr>
          <w:rFonts w:ascii="Calibri" w:hAnsi="Calibri" w:cs="Calibri"/>
          <w:color w:val="666666"/>
        </w:rPr>
        <w:instrText xml:space="preserve"> HYPERLINK "https://www.blogger.com/null" </w:instrText>
      </w:r>
      <w:r>
        <w:rPr>
          <w:rFonts w:ascii="Calibri" w:hAnsi="Calibri" w:cs="Calibri"/>
          <w:color w:val="666666"/>
        </w:rPr>
        <w:fldChar w:fldCharType="separate"/>
      </w:r>
      <w:r>
        <w:rPr>
          <w:rFonts w:ascii="Calibri" w:hAnsi="Calibri" w:cs="Calibri"/>
          <w:color w:val="888888"/>
        </w:rPr>
        <w:br/>
      </w:r>
      <w:r>
        <w:rPr>
          <w:rStyle w:val="heading3char0"/>
          <w:rFonts w:ascii="Calibri" w:hAnsi="Calibri" w:cs="Calibri"/>
          <w:color w:val="888888"/>
        </w:rPr>
        <w:t>2.1.1</w:t>
      </w:r>
      <w:r>
        <w:rPr>
          <w:rStyle w:val="heading3char0"/>
          <w:b/>
          <w:bCs/>
          <w:color w:val="888888"/>
          <w:sz w:val="14"/>
          <w:szCs w:val="14"/>
        </w:rPr>
        <w:t>        </w:t>
      </w:r>
      <w:r>
        <w:rPr>
          <w:rStyle w:val="heading3char0"/>
          <w:rFonts w:ascii="Calibri" w:hAnsi="Calibri" w:cs="Calibri"/>
          <w:color w:val="888888"/>
        </w:rPr>
        <w:t>Single Field Index</w:t>
      </w:r>
      <w:r>
        <w:rPr>
          <w:rFonts w:ascii="Calibri" w:hAnsi="Calibri" w:cs="Calibri"/>
          <w:color w:val="666666"/>
        </w:rPr>
        <w:fldChar w:fldCharType="end"/>
      </w:r>
      <w:bookmarkEnd w:id="0"/>
    </w:p>
    <w:p w14:paraId="537F4B54" w14:textId="77777777" w:rsidR="00E636EB" w:rsidRDefault="00E636EB" w:rsidP="00E636EB">
      <w:pPr>
        <w:shd w:val="clear" w:color="auto" w:fill="FFFFFF"/>
        <w:rPr>
          <w:rFonts w:ascii="Calibri" w:hAnsi="Calibri" w:cs="Calibri"/>
          <w:color w:val="666666"/>
          <w:sz w:val="20"/>
          <w:szCs w:val="20"/>
        </w:rPr>
      </w:pPr>
      <w:r>
        <w:rPr>
          <w:rFonts w:ascii="Calibri" w:hAnsi="Calibri" w:cs="Calibri"/>
          <w:color w:val="666666"/>
          <w:sz w:val="20"/>
          <w:szCs w:val="20"/>
        </w:rPr>
        <w:t>Single Field Index can be created by annotating a field of a domain object with @Indexed</w:t>
      </w:r>
    </w:p>
    <w:p w14:paraId="5579AA42" w14:textId="77777777" w:rsidR="00E636EB" w:rsidRDefault="00E636EB" w:rsidP="00E636EB">
      <w:pPr>
        <w:shd w:val="clear" w:color="auto" w:fill="FFFFFF"/>
        <w:rPr>
          <w:rFonts w:ascii="Calibri" w:hAnsi="Calibri" w:cs="Calibri"/>
          <w:color w:val="666666"/>
          <w:sz w:val="20"/>
          <w:szCs w:val="20"/>
        </w:rPr>
      </w:pPr>
      <w:r>
        <w:rPr>
          <w:rFonts w:ascii="Calibri" w:hAnsi="Calibri" w:cs="Calibri"/>
          <w:b/>
          <w:bCs/>
          <w:color w:val="666666"/>
          <w:sz w:val="20"/>
          <w:szCs w:val="20"/>
          <w:u w:val="single"/>
        </w:rPr>
        <w:t>Avoid using unique index, and ensure uniqueness of the document at the application level.</w:t>
      </w:r>
      <w:r>
        <w:rPr>
          <w:rFonts w:ascii="Calibri" w:hAnsi="Calibri" w:cs="Calibri"/>
          <w:color w:val="666666"/>
          <w:sz w:val="20"/>
          <w:szCs w:val="20"/>
        </w:rPr>
        <w:t> It will improve performance, since MongoDB can avoid uniqueness check while inserting documents into the collection.</w:t>
      </w:r>
    </w:p>
    <w:tbl>
      <w:tblPr>
        <w:tblW w:w="0" w:type="auto"/>
        <w:tblInd w:w="708" w:type="dxa"/>
        <w:shd w:val="clear" w:color="auto" w:fill="FFFFFF"/>
        <w:tblCellMar>
          <w:left w:w="0" w:type="dxa"/>
          <w:right w:w="0" w:type="dxa"/>
        </w:tblCellMar>
        <w:tblLook w:val="04A0" w:firstRow="1" w:lastRow="0" w:firstColumn="1" w:lastColumn="0" w:noHBand="0" w:noVBand="1"/>
      </w:tblPr>
      <w:tblGrid>
        <w:gridCol w:w="8228"/>
      </w:tblGrid>
      <w:tr w:rsidR="00E636EB" w14:paraId="4FF5ED80" w14:textId="77777777" w:rsidTr="00E636EB">
        <w:tc>
          <w:tcPr>
            <w:tcW w:w="8427" w:type="dxa"/>
            <w:tcBorders>
              <w:top w:val="double" w:sz="12" w:space="0" w:color="auto"/>
              <w:left w:val="double" w:sz="12" w:space="0" w:color="auto"/>
              <w:bottom w:val="double" w:sz="12" w:space="0" w:color="auto"/>
              <w:right w:val="double" w:sz="12" w:space="0" w:color="auto"/>
            </w:tcBorders>
            <w:shd w:val="clear" w:color="auto" w:fill="FFFFFF"/>
            <w:tcMar>
              <w:top w:w="0" w:type="dxa"/>
              <w:left w:w="108" w:type="dxa"/>
              <w:bottom w:w="0" w:type="dxa"/>
              <w:right w:w="108" w:type="dxa"/>
            </w:tcMar>
            <w:hideMark/>
          </w:tcPr>
          <w:p w14:paraId="37859087" w14:textId="77777777" w:rsidR="00E636EB" w:rsidRDefault="00E636EB" w:rsidP="00E636EB">
            <w:pPr>
              <w:rPr>
                <w:rFonts w:ascii="Calibri" w:hAnsi="Calibri" w:cs="Calibri"/>
                <w:color w:val="666666"/>
                <w:sz w:val="20"/>
                <w:szCs w:val="20"/>
              </w:rPr>
            </w:pPr>
            <w:r>
              <w:rPr>
                <w:rFonts w:ascii="Calibri" w:hAnsi="Calibri" w:cs="Calibri"/>
                <w:color w:val="666666"/>
                <w:sz w:val="20"/>
                <w:szCs w:val="20"/>
              </w:rPr>
              <w:t>@Indexed  //by default the index direction is ASCENDING</w:t>
            </w:r>
          </w:p>
          <w:p w14:paraId="1A0649C3" w14:textId="77777777" w:rsidR="00E636EB" w:rsidRDefault="00E636EB" w:rsidP="00E636EB">
            <w:pPr>
              <w:rPr>
                <w:rFonts w:ascii="Calibri" w:hAnsi="Calibri" w:cs="Calibri"/>
                <w:color w:val="666666"/>
                <w:sz w:val="20"/>
                <w:szCs w:val="20"/>
              </w:rPr>
            </w:pPr>
            <w:r>
              <w:rPr>
                <w:rFonts w:ascii="Calibri" w:hAnsi="Calibri" w:cs="Calibri"/>
                <w:b/>
                <w:bCs/>
                <w:color w:val="000080"/>
                <w:sz w:val="20"/>
                <w:szCs w:val="20"/>
              </w:rPr>
              <w:t>private </w:t>
            </w:r>
            <w:r>
              <w:rPr>
                <w:rFonts w:ascii="Calibri" w:hAnsi="Calibri" w:cs="Calibri"/>
                <w:color w:val="666666"/>
                <w:sz w:val="20"/>
                <w:szCs w:val="20"/>
              </w:rPr>
              <w:t>Long </w:t>
            </w:r>
            <w:r>
              <w:rPr>
                <w:rFonts w:ascii="Calibri" w:hAnsi="Calibri" w:cs="Calibri"/>
                <w:b/>
                <w:bCs/>
                <w:color w:val="660E7A"/>
                <w:sz w:val="20"/>
                <w:szCs w:val="20"/>
              </w:rPr>
              <w:t>employeeId</w:t>
            </w:r>
          </w:p>
          <w:p w14:paraId="7E487296" w14:textId="77777777" w:rsidR="00E636EB" w:rsidRDefault="00E636EB" w:rsidP="00E636EB">
            <w:pPr>
              <w:rPr>
                <w:rFonts w:ascii="Calibri" w:hAnsi="Calibri" w:cs="Calibri"/>
                <w:color w:val="666666"/>
                <w:sz w:val="20"/>
                <w:szCs w:val="20"/>
              </w:rPr>
            </w:pPr>
          </w:p>
          <w:p w14:paraId="3C60DFE6" w14:textId="77777777" w:rsidR="00E636EB" w:rsidRDefault="00E636EB" w:rsidP="00E636EB">
            <w:pPr>
              <w:rPr>
                <w:rFonts w:ascii="Calibri" w:hAnsi="Calibri" w:cs="Calibri"/>
                <w:color w:val="666666"/>
                <w:sz w:val="20"/>
                <w:szCs w:val="20"/>
              </w:rPr>
            </w:pPr>
            <w:r>
              <w:rPr>
                <w:rFonts w:ascii="Calibri" w:hAnsi="Calibri" w:cs="Calibri"/>
                <w:color w:val="666666"/>
                <w:sz w:val="20"/>
                <w:szCs w:val="20"/>
              </w:rPr>
              <w:t>@Indexed(direction = IndexDirection.</w:t>
            </w:r>
            <w:r>
              <w:rPr>
                <w:rFonts w:ascii="Calibri" w:hAnsi="Calibri" w:cs="Calibri"/>
                <w:b/>
                <w:bCs/>
                <w:i/>
                <w:iCs/>
                <w:color w:val="660E7A"/>
                <w:sz w:val="20"/>
                <w:szCs w:val="20"/>
              </w:rPr>
              <w:t>DESCENDING</w:t>
            </w:r>
            <w:r>
              <w:rPr>
                <w:rFonts w:ascii="Calibri" w:hAnsi="Calibri" w:cs="Calibri"/>
                <w:color w:val="666666"/>
                <w:sz w:val="20"/>
                <w:szCs w:val="20"/>
              </w:rPr>
              <w:t>)</w:t>
            </w:r>
            <w:r>
              <w:rPr>
                <w:rFonts w:ascii="Calibri" w:hAnsi="Calibri" w:cs="Calibri"/>
                <w:color w:val="666666"/>
                <w:sz w:val="20"/>
                <w:szCs w:val="20"/>
              </w:rPr>
              <w:br/>
            </w:r>
            <w:r>
              <w:rPr>
                <w:rFonts w:ascii="Calibri" w:hAnsi="Calibri" w:cs="Calibri"/>
                <w:b/>
                <w:bCs/>
                <w:color w:val="000080"/>
                <w:sz w:val="20"/>
                <w:szCs w:val="20"/>
              </w:rPr>
              <w:t>private </w:t>
            </w:r>
            <w:r>
              <w:rPr>
                <w:rFonts w:ascii="Calibri" w:hAnsi="Calibri" w:cs="Calibri"/>
                <w:color w:val="666666"/>
                <w:sz w:val="20"/>
                <w:szCs w:val="20"/>
              </w:rPr>
              <w:t>DateTime </w:t>
            </w:r>
            <w:r>
              <w:rPr>
                <w:rFonts w:ascii="Calibri" w:hAnsi="Calibri" w:cs="Calibri"/>
                <w:b/>
                <w:bCs/>
                <w:color w:val="660E7A"/>
                <w:sz w:val="20"/>
                <w:szCs w:val="20"/>
              </w:rPr>
              <w:t>enrolledDateTime</w:t>
            </w:r>
            <w:r>
              <w:rPr>
                <w:rFonts w:ascii="Calibri" w:hAnsi="Calibri" w:cs="Calibri"/>
                <w:color w:val="666666"/>
                <w:sz w:val="20"/>
                <w:szCs w:val="20"/>
              </w:rPr>
              <w:t>;</w:t>
            </w:r>
          </w:p>
          <w:p w14:paraId="6B7A5AAF" w14:textId="77777777" w:rsidR="00E636EB" w:rsidRDefault="00E636EB" w:rsidP="00E636EB">
            <w:pPr>
              <w:rPr>
                <w:rFonts w:ascii="Calibri" w:hAnsi="Calibri" w:cs="Calibri"/>
                <w:color w:val="666666"/>
                <w:sz w:val="20"/>
                <w:szCs w:val="20"/>
              </w:rPr>
            </w:pPr>
          </w:p>
        </w:tc>
      </w:tr>
    </w:tbl>
    <w:bookmarkStart w:id="1" w:name="_Toc431289999"/>
    <w:p w14:paraId="28A52024" w14:textId="77777777" w:rsidR="00E636EB" w:rsidRDefault="00E636EB" w:rsidP="00E636EB">
      <w:pPr>
        <w:pStyle w:val="Heading3"/>
        <w:shd w:val="clear" w:color="auto" w:fill="FFFFFF"/>
        <w:spacing w:before="0"/>
        <w:rPr>
          <w:rFonts w:ascii="Calibri" w:hAnsi="Calibri" w:cs="Calibri"/>
          <w:color w:val="666666"/>
          <w:sz w:val="27"/>
          <w:szCs w:val="27"/>
        </w:rPr>
      </w:pPr>
      <w:r>
        <w:rPr>
          <w:rFonts w:ascii="Calibri" w:hAnsi="Calibri" w:cs="Calibri"/>
          <w:color w:val="666666"/>
        </w:rPr>
        <w:fldChar w:fldCharType="begin"/>
      </w:r>
      <w:r>
        <w:rPr>
          <w:rFonts w:ascii="Calibri" w:hAnsi="Calibri" w:cs="Calibri"/>
          <w:color w:val="666666"/>
        </w:rPr>
        <w:instrText xml:space="preserve"> HYPERLINK "https://www.blogger.com/null" </w:instrText>
      </w:r>
      <w:r>
        <w:rPr>
          <w:rFonts w:ascii="Calibri" w:hAnsi="Calibri" w:cs="Calibri"/>
          <w:color w:val="666666"/>
        </w:rPr>
        <w:fldChar w:fldCharType="separate"/>
      </w:r>
      <w:r>
        <w:rPr>
          <w:rStyle w:val="Hyperlink"/>
          <w:rFonts w:ascii="Calibri" w:hAnsi="Calibri" w:cs="Calibri"/>
          <w:color w:val="888888"/>
          <w:u w:val="none"/>
        </w:rPr>
        <w:t> </w:t>
      </w:r>
      <w:r>
        <w:rPr>
          <w:rFonts w:ascii="Calibri" w:hAnsi="Calibri" w:cs="Calibri"/>
          <w:color w:val="666666"/>
        </w:rPr>
        <w:fldChar w:fldCharType="end"/>
      </w:r>
      <w:bookmarkEnd w:id="1"/>
    </w:p>
    <w:p w14:paraId="61CEDA58" w14:textId="77777777" w:rsidR="00E636EB" w:rsidRDefault="00E636EB" w:rsidP="00E636EB">
      <w:pPr>
        <w:pStyle w:val="Heading3"/>
        <w:shd w:val="clear" w:color="auto" w:fill="FFFFFF"/>
        <w:spacing w:before="0"/>
        <w:rPr>
          <w:rFonts w:ascii="Calibri" w:hAnsi="Calibri" w:cs="Calibri"/>
          <w:color w:val="666666"/>
        </w:rPr>
      </w:pPr>
      <w:r>
        <w:rPr>
          <w:rFonts w:ascii="Calibri" w:hAnsi="Calibri" w:cs="Calibri"/>
          <w:color w:val="666666"/>
        </w:rPr>
        <w:t>2.1.2</w:t>
      </w:r>
      <w:r>
        <w:rPr>
          <w:b/>
          <w:bCs/>
          <w:color w:val="666666"/>
          <w:sz w:val="14"/>
          <w:szCs w:val="14"/>
        </w:rPr>
        <w:t>        </w:t>
      </w:r>
      <w:r>
        <w:rPr>
          <w:rFonts w:ascii="Calibri" w:hAnsi="Calibri" w:cs="Calibri"/>
          <w:color w:val="666666"/>
        </w:rPr>
        <w:t>Compound Index</w:t>
      </w:r>
    </w:p>
    <w:p w14:paraId="579B56EE" w14:textId="77777777" w:rsidR="00E636EB" w:rsidRDefault="00E636EB" w:rsidP="00E636EB">
      <w:pPr>
        <w:shd w:val="clear" w:color="auto" w:fill="FFFFFF"/>
        <w:rPr>
          <w:rFonts w:ascii="Calibri" w:hAnsi="Calibri" w:cs="Calibri"/>
          <w:color w:val="666666"/>
          <w:sz w:val="20"/>
          <w:szCs w:val="20"/>
        </w:rPr>
      </w:pPr>
      <w:r>
        <w:rPr>
          <w:rFonts w:ascii="Calibri" w:hAnsi="Calibri" w:cs="Calibri"/>
          <w:color w:val="666666"/>
          <w:sz w:val="20"/>
          <w:szCs w:val="20"/>
        </w:rPr>
        <w:t>If your query is based on multiple keys, then construct a compound key, instead of making multiple single field indexes.</w:t>
      </w:r>
    </w:p>
    <w:p w14:paraId="7D62D70D" w14:textId="77777777" w:rsidR="00E636EB" w:rsidRDefault="00E636EB" w:rsidP="00E636EB">
      <w:pPr>
        <w:shd w:val="clear" w:color="auto" w:fill="FFFFFF"/>
        <w:rPr>
          <w:rFonts w:ascii="Calibri" w:hAnsi="Calibri" w:cs="Calibri"/>
          <w:color w:val="666666"/>
          <w:sz w:val="20"/>
          <w:szCs w:val="20"/>
        </w:rPr>
      </w:pPr>
      <w:r>
        <w:rPr>
          <w:rFonts w:ascii="Calibri" w:hAnsi="Calibri" w:cs="Calibri"/>
          <w:b/>
          <w:bCs/>
          <w:color w:val="666666"/>
          <w:sz w:val="20"/>
          <w:szCs w:val="20"/>
          <w:u w:val="single"/>
        </w:rPr>
        <w:t>Compound index needs to be constructed with fields in the following order:</w:t>
      </w:r>
    </w:p>
    <w:p w14:paraId="53E111D2" w14:textId="77777777" w:rsidR="00E636EB" w:rsidRDefault="00E636EB" w:rsidP="00E636EB">
      <w:pPr>
        <w:shd w:val="clear" w:color="auto" w:fill="FFFFFF"/>
        <w:ind w:hanging="360"/>
        <w:rPr>
          <w:rFonts w:ascii="Calibri" w:hAnsi="Calibri" w:cs="Calibri"/>
          <w:color w:val="666666"/>
          <w:sz w:val="20"/>
          <w:szCs w:val="20"/>
        </w:rPr>
      </w:pPr>
      <w:r>
        <w:rPr>
          <w:rFonts w:ascii="Calibri" w:hAnsi="Calibri" w:cs="Calibri"/>
          <w:color w:val="666666"/>
          <w:sz w:val="20"/>
          <w:szCs w:val="20"/>
        </w:rPr>
        <w:t>1.</w:t>
      </w:r>
      <w:r>
        <w:rPr>
          <w:rFonts w:ascii="Calibri" w:hAnsi="Calibri" w:cs="Calibri"/>
          <w:color w:val="666666"/>
          <w:sz w:val="14"/>
          <w:szCs w:val="14"/>
        </w:rPr>
        <w:t>      </w:t>
      </w:r>
      <w:r>
        <w:rPr>
          <w:rFonts w:ascii="Calibri" w:hAnsi="Calibri" w:cs="Calibri"/>
          <w:color w:val="666666"/>
          <w:sz w:val="20"/>
          <w:szCs w:val="20"/>
        </w:rPr>
        <w:t>Fields involved in Equality criteria</w:t>
      </w:r>
    </w:p>
    <w:p w14:paraId="7C75881E" w14:textId="77777777" w:rsidR="00E636EB" w:rsidRDefault="00E636EB" w:rsidP="00E636EB">
      <w:pPr>
        <w:shd w:val="clear" w:color="auto" w:fill="FFFFFF"/>
        <w:ind w:hanging="360"/>
        <w:rPr>
          <w:rFonts w:ascii="Calibri" w:hAnsi="Calibri" w:cs="Calibri"/>
          <w:color w:val="666666"/>
          <w:sz w:val="20"/>
          <w:szCs w:val="20"/>
        </w:rPr>
      </w:pPr>
      <w:r>
        <w:rPr>
          <w:rFonts w:ascii="Calibri" w:hAnsi="Calibri" w:cs="Calibri"/>
          <w:color w:val="666666"/>
          <w:sz w:val="20"/>
          <w:szCs w:val="20"/>
        </w:rPr>
        <w:t>2.</w:t>
      </w:r>
      <w:r>
        <w:rPr>
          <w:rFonts w:ascii="Calibri" w:hAnsi="Calibri" w:cs="Calibri"/>
          <w:color w:val="666666"/>
          <w:sz w:val="14"/>
          <w:szCs w:val="14"/>
        </w:rPr>
        <w:t>      </w:t>
      </w:r>
      <w:r>
        <w:rPr>
          <w:rFonts w:ascii="Calibri" w:hAnsi="Calibri" w:cs="Calibri"/>
          <w:color w:val="666666"/>
          <w:sz w:val="20"/>
          <w:szCs w:val="20"/>
        </w:rPr>
        <w:t>Fields involved in Range criteria</w:t>
      </w:r>
    </w:p>
    <w:p w14:paraId="7AEFC72A" w14:textId="77777777" w:rsidR="00E636EB" w:rsidRPr="00E636EB" w:rsidRDefault="00E636EB" w:rsidP="00E636EB">
      <w:pPr>
        <w:shd w:val="clear" w:color="auto" w:fill="FFFFFF"/>
        <w:spacing w:after="0" w:line="240" w:lineRule="auto"/>
        <w:rPr>
          <w:rFonts w:ascii="Calibri" w:eastAsia="Times New Roman" w:hAnsi="Calibri" w:cs="Calibri"/>
          <w:color w:val="666666"/>
          <w:sz w:val="20"/>
          <w:szCs w:val="20"/>
          <w:lang w:eastAsia="en-IN"/>
        </w:rPr>
      </w:pPr>
      <w:r w:rsidRPr="00E636EB">
        <w:rPr>
          <w:rFonts w:ascii="Calibri" w:eastAsia="Times New Roman" w:hAnsi="Calibri" w:cs="Calibri"/>
          <w:color w:val="808000"/>
          <w:sz w:val="20"/>
          <w:szCs w:val="20"/>
          <w:lang w:eastAsia="en-IN"/>
        </w:rPr>
        <w:t>@CompoundIndex</w:t>
      </w:r>
      <w:r w:rsidRPr="00E636EB">
        <w:rPr>
          <w:rFonts w:ascii="Calibri" w:eastAsia="Times New Roman" w:hAnsi="Calibri" w:cs="Calibri"/>
          <w:color w:val="666666"/>
          <w:sz w:val="20"/>
          <w:szCs w:val="20"/>
          <w:lang w:eastAsia="en-IN"/>
        </w:rPr>
        <w:t>(name = "slNo_dt_idx",def = "{'serialNumber' : 1, 'startDateTime' : 1, 'endDateTime' : 1}" )</w:t>
      </w:r>
      <w:r w:rsidRPr="00E636EB">
        <w:rPr>
          <w:rFonts w:ascii="Calibri" w:eastAsia="Times New Roman" w:hAnsi="Calibri" w:cs="Calibri"/>
          <w:color w:val="666666"/>
          <w:sz w:val="20"/>
          <w:szCs w:val="20"/>
          <w:lang w:eastAsia="en-IN"/>
        </w:rPr>
        <w:br/>
      </w:r>
      <w:r w:rsidRPr="00E636EB">
        <w:rPr>
          <w:rFonts w:ascii="Calibri" w:eastAsia="Times New Roman" w:hAnsi="Calibri" w:cs="Calibri"/>
          <w:color w:val="000080"/>
          <w:sz w:val="20"/>
          <w:szCs w:val="20"/>
          <w:lang w:eastAsia="en-IN"/>
        </w:rPr>
        <w:t>public class </w:t>
      </w:r>
      <w:r w:rsidRPr="00E636EB">
        <w:rPr>
          <w:rFonts w:ascii="Calibri" w:eastAsia="Times New Roman" w:hAnsi="Calibri" w:cs="Calibri"/>
          <w:color w:val="666666"/>
          <w:sz w:val="20"/>
          <w:szCs w:val="20"/>
          <w:lang w:eastAsia="en-IN"/>
        </w:rPr>
        <w:t>Employee {</w:t>
      </w:r>
    </w:p>
    <w:p w14:paraId="5BB88FDD" w14:textId="77777777" w:rsidR="00E636EB" w:rsidRPr="00E636EB" w:rsidRDefault="00E636EB" w:rsidP="00E636EB">
      <w:pPr>
        <w:shd w:val="clear" w:color="auto" w:fill="FFFFFF"/>
        <w:spacing w:after="0" w:line="240" w:lineRule="auto"/>
        <w:rPr>
          <w:rFonts w:ascii="Calibri" w:eastAsia="Times New Roman" w:hAnsi="Calibri" w:cs="Calibri"/>
          <w:color w:val="666666"/>
          <w:sz w:val="20"/>
          <w:szCs w:val="20"/>
          <w:lang w:eastAsia="en-IN"/>
        </w:rPr>
      </w:pPr>
      <w:r w:rsidRPr="00E636EB">
        <w:rPr>
          <w:rFonts w:ascii="Calibri" w:eastAsia="Times New Roman" w:hAnsi="Calibri" w:cs="Calibri"/>
          <w:color w:val="666666"/>
          <w:sz w:val="20"/>
          <w:szCs w:val="20"/>
          <w:lang w:eastAsia="en-IN"/>
        </w:rPr>
        <w:t>….</w:t>
      </w:r>
    </w:p>
    <w:p w14:paraId="527409FE" w14:textId="77777777" w:rsidR="00E636EB" w:rsidRPr="00E636EB" w:rsidRDefault="00E636EB" w:rsidP="00E636EB">
      <w:pPr>
        <w:shd w:val="clear" w:color="auto" w:fill="FFFFFF"/>
        <w:spacing w:after="0" w:line="240" w:lineRule="auto"/>
        <w:rPr>
          <w:rFonts w:ascii="Calibri" w:eastAsia="Times New Roman" w:hAnsi="Calibri" w:cs="Calibri"/>
          <w:color w:val="666666"/>
          <w:sz w:val="20"/>
          <w:szCs w:val="20"/>
          <w:lang w:eastAsia="en-IN"/>
        </w:rPr>
      </w:pPr>
      <w:r w:rsidRPr="00E636EB">
        <w:rPr>
          <w:rFonts w:ascii="Calibri" w:eastAsia="Times New Roman" w:hAnsi="Calibri" w:cs="Calibri"/>
          <w:color w:val="666666"/>
          <w:sz w:val="20"/>
          <w:szCs w:val="20"/>
          <w:lang w:eastAsia="en-IN"/>
        </w:rPr>
        <w:t>}</w:t>
      </w:r>
    </w:p>
    <w:bookmarkStart w:id="2" w:name="_Toc431289988"/>
    <w:p w14:paraId="58164949" w14:textId="77777777" w:rsidR="00E636EB" w:rsidRDefault="00E636EB" w:rsidP="00E636EB">
      <w:pPr>
        <w:pStyle w:val="Heading1"/>
        <w:spacing w:before="0"/>
      </w:pPr>
      <w:r>
        <w:fldChar w:fldCharType="begin"/>
      </w:r>
      <w:r>
        <w:instrText xml:space="preserve"> HYPERLINK "https://www.blogger.com/null" </w:instrText>
      </w:r>
      <w:r>
        <w:fldChar w:fldCharType="separate"/>
      </w:r>
      <w:r>
        <w:rPr>
          <w:rFonts w:ascii="Calibri" w:hAnsi="Calibri" w:cs="Calibri"/>
          <w:color w:val="888888"/>
        </w:rPr>
        <w:br/>
      </w:r>
      <w:r>
        <w:rPr>
          <w:rStyle w:val="Hyperlink"/>
          <w:rFonts w:ascii="Calibri" w:hAnsi="Calibri" w:cs="Calibri"/>
          <w:color w:val="888888"/>
          <w:u w:val="none"/>
        </w:rPr>
        <w:t>1</w:t>
      </w:r>
      <w:r>
        <w:rPr>
          <w:rStyle w:val="Hyperlink"/>
          <w:b/>
          <w:bCs/>
          <w:color w:val="888888"/>
          <w:sz w:val="14"/>
          <w:szCs w:val="14"/>
          <w:u w:val="none"/>
        </w:rPr>
        <w:t>       </w:t>
      </w:r>
      <w:r>
        <w:rPr>
          <w:rStyle w:val="Hyperlink"/>
          <w:rFonts w:ascii="Calibri" w:hAnsi="Calibri" w:cs="Calibri"/>
          <w:color w:val="888888"/>
          <w:u w:val="none"/>
        </w:rPr>
        <w:t>Best practices in configuration</w:t>
      </w:r>
      <w:r>
        <w:fldChar w:fldCharType="end"/>
      </w:r>
    </w:p>
    <w:p w14:paraId="6A065F3E" w14:textId="77777777" w:rsidR="00E636EB" w:rsidRDefault="001F38A9" w:rsidP="00E636EB">
      <w:hyperlink r:id="rId30" w:history="1">
        <w:r w:rsidR="00E636EB">
          <w:rPr>
            <w:rFonts w:ascii="Calibri" w:hAnsi="Calibri" w:cs="Calibri"/>
            <w:color w:val="888888"/>
          </w:rPr>
          <w:br/>
        </w:r>
      </w:hyperlink>
      <w:bookmarkEnd w:id="2"/>
    </w:p>
    <w:p w14:paraId="1180B2AE" w14:textId="77777777" w:rsidR="00E636EB" w:rsidRDefault="00E636EB" w:rsidP="00E636EB">
      <w:pPr>
        <w:pStyle w:val="Heading2"/>
        <w:spacing w:before="0" w:beforeAutospacing="0" w:after="0" w:afterAutospacing="0"/>
        <w:rPr>
          <w:sz w:val="33"/>
          <w:szCs w:val="33"/>
        </w:rPr>
      </w:pPr>
      <w:bookmarkStart w:id="3" w:name="_Toc431289989"/>
      <w:bookmarkStart w:id="4" w:name="_Toc430855232"/>
      <w:bookmarkStart w:id="5" w:name="_ConnectionsPerHost"/>
      <w:bookmarkEnd w:id="3"/>
      <w:bookmarkEnd w:id="4"/>
      <w:bookmarkEnd w:id="5"/>
      <w:r>
        <w:rPr>
          <w:rFonts w:ascii="Calibri" w:hAnsi="Calibri" w:cs="Calibri"/>
          <w:sz w:val="33"/>
          <w:szCs w:val="33"/>
        </w:rPr>
        <w:t>1.1</w:t>
      </w:r>
      <w:r>
        <w:rPr>
          <w:b w:val="0"/>
          <w:bCs w:val="0"/>
          <w:sz w:val="14"/>
          <w:szCs w:val="14"/>
        </w:rPr>
        <w:t>      </w:t>
      </w:r>
      <w:r>
        <w:rPr>
          <w:rFonts w:ascii="Calibri" w:hAnsi="Calibri" w:cs="Calibri"/>
          <w:sz w:val="33"/>
          <w:szCs w:val="33"/>
        </w:rPr>
        <w:t>Connections Per Host</w:t>
      </w:r>
    </w:p>
    <w:p w14:paraId="115378EF" w14:textId="77777777" w:rsidR="00E636EB" w:rsidRDefault="00E636EB" w:rsidP="00E636EB">
      <w:pPr>
        <w:rPr>
          <w:sz w:val="24"/>
          <w:szCs w:val="24"/>
        </w:rPr>
      </w:pPr>
      <w:r>
        <w:t>Number of physical connections that a mongo client can establish with the mongod process.</w:t>
      </w:r>
    </w:p>
    <w:p w14:paraId="4A531362" w14:textId="77777777" w:rsidR="00E636EB" w:rsidRDefault="00E636EB" w:rsidP="00E636EB">
      <w:r>
        <w:rPr>
          <w:b/>
          <w:bCs/>
        </w:rPr>
        <w:t>By default:</w:t>
      </w:r>
      <w:r>
        <w:t> 100</w:t>
      </w:r>
    </w:p>
    <w:p w14:paraId="701B7708" w14:textId="77777777" w:rsidR="00E636EB" w:rsidRDefault="00E636EB" w:rsidP="00E636EB">
      <w:r>
        <w:t>But can be increased/decreased based on our application requirement. It’s a good practice to identify the maximum number of connections to be available at the average load in your application - without keeping any threads waiting for available connections. The correct value will improve the performance and will help you to properly manage the resources (since each connection uses a certain RAM).</w:t>
      </w:r>
    </w:p>
    <w:p w14:paraId="68B26557" w14:textId="77777777" w:rsidR="00E636EB" w:rsidRDefault="00E636EB" w:rsidP="00E636EB"/>
    <w:bookmarkStart w:id="6" w:name="_Toc431289990"/>
    <w:bookmarkStart w:id="7" w:name="_Toc430855233"/>
    <w:bookmarkEnd w:id="6"/>
    <w:p w14:paraId="1EE6A921" w14:textId="77777777" w:rsidR="00E636EB" w:rsidRDefault="00E636EB" w:rsidP="00E636EB">
      <w:pPr>
        <w:pStyle w:val="Heading2"/>
        <w:spacing w:before="0" w:beforeAutospacing="0" w:after="0" w:afterAutospacing="0"/>
        <w:rPr>
          <w:sz w:val="33"/>
          <w:szCs w:val="33"/>
        </w:rPr>
      </w:pPr>
      <w:r>
        <w:rPr>
          <w:sz w:val="33"/>
          <w:szCs w:val="33"/>
        </w:rPr>
        <w:fldChar w:fldCharType="begin"/>
      </w:r>
      <w:r>
        <w:rPr>
          <w:sz w:val="33"/>
          <w:szCs w:val="33"/>
        </w:rPr>
        <w:instrText xml:space="preserve"> HYPERLINK "https://www.blogger.com/null" </w:instrText>
      </w:r>
      <w:r>
        <w:rPr>
          <w:sz w:val="33"/>
          <w:szCs w:val="33"/>
        </w:rPr>
        <w:fldChar w:fldCharType="separate"/>
      </w:r>
      <w:r>
        <w:rPr>
          <w:rStyle w:val="Hyperlink"/>
          <w:rFonts w:ascii="Calibri" w:hAnsi="Calibri" w:cs="Calibri"/>
          <w:color w:val="888888"/>
          <w:sz w:val="33"/>
          <w:szCs w:val="33"/>
          <w:u w:val="none"/>
        </w:rPr>
        <w:t>1.2</w:t>
      </w:r>
      <w:r>
        <w:rPr>
          <w:rStyle w:val="Hyperlink"/>
          <w:b w:val="0"/>
          <w:bCs w:val="0"/>
          <w:color w:val="888888"/>
          <w:sz w:val="14"/>
          <w:szCs w:val="14"/>
          <w:u w:val="none"/>
        </w:rPr>
        <w:t>      </w:t>
      </w:r>
      <w:r>
        <w:rPr>
          <w:rStyle w:val="Hyperlink"/>
          <w:rFonts w:ascii="Calibri" w:hAnsi="Calibri" w:cs="Calibri"/>
          <w:color w:val="888888"/>
          <w:sz w:val="33"/>
          <w:szCs w:val="33"/>
          <w:u w:val="none"/>
        </w:rPr>
        <w:t>Connection Time Out</w:t>
      </w:r>
      <w:r>
        <w:rPr>
          <w:sz w:val="33"/>
          <w:szCs w:val="33"/>
        </w:rPr>
        <w:fldChar w:fldCharType="end"/>
      </w:r>
      <w:bookmarkEnd w:id="7"/>
    </w:p>
    <w:p w14:paraId="11F30765" w14:textId="77777777" w:rsidR="00E636EB" w:rsidRDefault="00E636EB" w:rsidP="00E636EB">
      <w:pPr>
        <w:rPr>
          <w:sz w:val="24"/>
          <w:szCs w:val="24"/>
        </w:rPr>
      </w:pPr>
      <w:r>
        <w:t>Number of milliseconds a driver will wait before a connection attempt is failed.</w:t>
      </w:r>
    </w:p>
    <w:p w14:paraId="336F6E35" w14:textId="77777777" w:rsidR="00E636EB" w:rsidRDefault="00E636EB" w:rsidP="00E636EB">
      <w:r>
        <w:rPr>
          <w:b/>
          <w:bCs/>
        </w:rPr>
        <w:t>By default:</w:t>
      </w:r>
      <w:r>
        <w:t> 10*1000 milli seconds</w:t>
      </w:r>
    </w:p>
    <w:p w14:paraId="54E3A9CA" w14:textId="77777777" w:rsidR="00E636EB" w:rsidRDefault="00E636EB" w:rsidP="00E636EB">
      <w:r>
        <w:t>In normal scenarios the driver will be able to make connection to the Mongod instance within a fraction of a second.</w:t>
      </w:r>
    </w:p>
    <w:p w14:paraId="3CF58F9D" w14:textId="77777777" w:rsidR="00E636EB" w:rsidRDefault="00E636EB" w:rsidP="00E636EB"/>
    <w:bookmarkStart w:id="8" w:name="_Toc431289991"/>
    <w:bookmarkStart w:id="9" w:name="_Toc430855238"/>
    <w:bookmarkEnd w:id="8"/>
    <w:p w14:paraId="33933CB9" w14:textId="77777777" w:rsidR="00E636EB" w:rsidRDefault="00E636EB" w:rsidP="00E636EB">
      <w:pPr>
        <w:pStyle w:val="Heading2"/>
        <w:spacing w:before="0" w:beforeAutospacing="0" w:after="0" w:afterAutospacing="0"/>
        <w:rPr>
          <w:sz w:val="33"/>
          <w:szCs w:val="33"/>
        </w:rPr>
      </w:pPr>
      <w:r>
        <w:rPr>
          <w:sz w:val="33"/>
          <w:szCs w:val="33"/>
        </w:rPr>
        <w:fldChar w:fldCharType="begin"/>
      </w:r>
      <w:r>
        <w:rPr>
          <w:sz w:val="33"/>
          <w:szCs w:val="33"/>
        </w:rPr>
        <w:instrText xml:space="preserve"> HYPERLINK "https://www.blogger.com/null" </w:instrText>
      </w:r>
      <w:r>
        <w:rPr>
          <w:sz w:val="33"/>
          <w:szCs w:val="33"/>
        </w:rPr>
        <w:fldChar w:fldCharType="separate"/>
      </w:r>
      <w:r>
        <w:rPr>
          <w:rStyle w:val="Hyperlink"/>
          <w:rFonts w:ascii="Calibri" w:hAnsi="Calibri" w:cs="Calibri"/>
          <w:color w:val="888888"/>
          <w:sz w:val="33"/>
          <w:szCs w:val="33"/>
          <w:u w:val="none"/>
        </w:rPr>
        <w:t>1.3</w:t>
      </w:r>
      <w:r>
        <w:rPr>
          <w:rStyle w:val="Hyperlink"/>
          <w:b w:val="0"/>
          <w:bCs w:val="0"/>
          <w:color w:val="888888"/>
          <w:sz w:val="14"/>
          <w:szCs w:val="14"/>
          <w:u w:val="none"/>
        </w:rPr>
        <w:t>      </w:t>
      </w:r>
      <w:r>
        <w:rPr>
          <w:rStyle w:val="Hyperlink"/>
          <w:rFonts w:ascii="Calibri" w:hAnsi="Calibri" w:cs="Calibri"/>
          <w:color w:val="888888"/>
          <w:sz w:val="33"/>
          <w:szCs w:val="33"/>
          <w:u w:val="none"/>
        </w:rPr>
        <w:t>Threads Allowed To Block For Connection Multiplier</w:t>
      </w:r>
      <w:r>
        <w:rPr>
          <w:sz w:val="33"/>
          <w:szCs w:val="33"/>
        </w:rPr>
        <w:fldChar w:fldCharType="end"/>
      </w:r>
      <w:bookmarkEnd w:id="9"/>
    </w:p>
    <w:p w14:paraId="328D5202" w14:textId="77777777" w:rsidR="00E636EB" w:rsidRDefault="00E636EB" w:rsidP="00E636EB">
      <w:pPr>
        <w:rPr>
          <w:sz w:val="24"/>
          <w:szCs w:val="24"/>
        </w:rPr>
      </w:pPr>
      <w:r>
        <w:t>Multiplier for connectionsPerHost that denotes the number of threads that are allowed to wait for connections to become available if the pool is currently exhausted. For example, if the connectionsPerHost is 100 (default) and this value is 5, then up to 500 threads can block before an exception is thrown.</w:t>
      </w:r>
    </w:p>
    <w:p w14:paraId="728FF788" w14:textId="77777777" w:rsidR="00E636EB" w:rsidRDefault="00E636EB" w:rsidP="00E636EB">
      <w:r>
        <w:rPr>
          <w:b/>
          <w:bCs/>
        </w:rPr>
        <w:t>NOTE: </w:t>
      </w:r>
      <w:r>
        <w:t>By setting the </w:t>
      </w:r>
      <w:hyperlink r:id="rId31" w:anchor="_ConnectionsPerHost" w:history="1">
        <w:r>
          <w:rPr>
            <w:rStyle w:val="Hyperlink"/>
            <w:b/>
            <w:bCs/>
            <w:color w:val="888888"/>
            <w:u w:val="none"/>
          </w:rPr>
          <w:t>connectionsPerHost</w:t>
        </w:r>
      </w:hyperlink>
      <w:r>
        <w:t> to a correct value, we can reduce the number of threads waiting for an available connection.</w:t>
      </w:r>
    </w:p>
    <w:p w14:paraId="18181053" w14:textId="77777777" w:rsidR="00E636EB" w:rsidRDefault="00E636EB" w:rsidP="00E636EB"/>
    <w:bookmarkStart w:id="10" w:name="_Toc431289992"/>
    <w:bookmarkStart w:id="11" w:name="_Toc430855237"/>
    <w:bookmarkEnd w:id="10"/>
    <w:p w14:paraId="6E36F3A0" w14:textId="77777777" w:rsidR="00E636EB" w:rsidRDefault="00E636EB" w:rsidP="00E636EB">
      <w:pPr>
        <w:pStyle w:val="Heading2"/>
        <w:spacing w:before="0" w:beforeAutospacing="0" w:after="0" w:afterAutospacing="0"/>
        <w:rPr>
          <w:sz w:val="33"/>
          <w:szCs w:val="33"/>
        </w:rPr>
      </w:pPr>
      <w:r>
        <w:rPr>
          <w:sz w:val="33"/>
          <w:szCs w:val="33"/>
        </w:rPr>
        <w:fldChar w:fldCharType="begin"/>
      </w:r>
      <w:r>
        <w:rPr>
          <w:sz w:val="33"/>
          <w:szCs w:val="33"/>
        </w:rPr>
        <w:instrText xml:space="preserve"> HYPERLINK "https://www.blogger.com/null" </w:instrText>
      </w:r>
      <w:r>
        <w:rPr>
          <w:sz w:val="33"/>
          <w:szCs w:val="33"/>
        </w:rPr>
        <w:fldChar w:fldCharType="separate"/>
      </w:r>
      <w:r>
        <w:rPr>
          <w:rStyle w:val="Hyperlink"/>
          <w:rFonts w:ascii="Calibri" w:hAnsi="Calibri" w:cs="Calibri"/>
          <w:color w:val="888888"/>
          <w:sz w:val="33"/>
          <w:szCs w:val="33"/>
          <w:u w:val="none"/>
        </w:rPr>
        <w:t>1.4</w:t>
      </w:r>
      <w:r>
        <w:rPr>
          <w:rStyle w:val="Hyperlink"/>
          <w:b w:val="0"/>
          <w:bCs w:val="0"/>
          <w:color w:val="888888"/>
          <w:sz w:val="14"/>
          <w:szCs w:val="14"/>
          <w:u w:val="none"/>
        </w:rPr>
        <w:t>      </w:t>
      </w:r>
      <w:r>
        <w:rPr>
          <w:rStyle w:val="Hyperlink"/>
          <w:rFonts w:ascii="Calibri" w:hAnsi="Calibri" w:cs="Calibri"/>
          <w:color w:val="888888"/>
          <w:sz w:val="33"/>
          <w:szCs w:val="33"/>
          <w:u w:val="none"/>
        </w:rPr>
        <w:t>Max Wait Time</w:t>
      </w:r>
      <w:r>
        <w:rPr>
          <w:sz w:val="33"/>
          <w:szCs w:val="33"/>
        </w:rPr>
        <w:fldChar w:fldCharType="end"/>
      </w:r>
      <w:bookmarkEnd w:id="11"/>
    </w:p>
    <w:p w14:paraId="4D2D3929" w14:textId="77777777" w:rsidR="00E636EB" w:rsidRDefault="00E636EB" w:rsidP="00E636EB">
      <w:pPr>
        <w:rPr>
          <w:sz w:val="24"/>
          <w:szCs w:val="24"/>
        </w:rPr>
      </w:pPr>
      <w:r>
        <w:t>Number of milliseconds a thread can wait for a connection to get available in the connection pool if the pool is currently exhausted. And raise an exception if this does not happen in time.</w:t>
      </w:r>
    </w:p>
    <w:p w14:paraId="5AF6B36F" w14:textId="77777777" w:rsidR="00E636EB" w:rsidRDefault="00E636EB" w:rsidP="00E636EB">
      <w:r>
        <w:rPr>
          <w:b/>
          <w:bCs/>
        </w:rPr>
        <w:t>By default:</w:t>
      </w:r>
      <w:r>
        <w:t> 1000 * 60 * 2 ms</w:t>
      </w:r>
    </w:p>
    <w:p w14:paraId="454E857C" w14:textId="77777777" w:rsidR="00E636EB" w:rsidRDefault="00E636EB" w:rsidP="00E636EB"/>
    <w:bookmarkStart w:id="12" w:name="_Toc431289993"/>
    <w:bookmarkStart w:id="13" w:name="_Toc430855239"/>
    <w:bookmarkEnd w:id="12"/>
    <w:p w14:paraId="7063CFEB" w14:textId="77777777" w:rsidR="00E636EB" w:rsidRDefault="00E636EB" w:rsidP="00E636EB">
      <w:pPr>
        <w:pStyle w:val="Heading2"/>
        <w:spacing w:before="0" w:beforeAutospacing="0" w:after="0" w:afterAutospacing="0"/>
        <w:rPr>
          <w:sz w:val="33"/>
          <w:szCs w:val="33"/>
        </w:rPr>
      </w:pPr>
      <w:r>
        <w:rPr>
          <w:sz w:val="33"/>
          <w:szCs w:val="33"/>
        </w:rPr>
        <w:fldChar w:fldCharType="begin"/>
      </w:r>
      <w:r>
        <w:rPr>
          <w:sz w:val="33"/>
          <w:szCs w:val="33"/>
        </w:rPr>
        <w:instrText xml:space="preserve"> HYPERLINK "https://www.blogger.com/null" </w:instrText>
      </w:r>
      <w:r>
        <w:rPr>
          <w:sz w:val="33"/>
          <w:szCs w:val="33"/>
        </w:rPr>
        <w:fldChar w:fldCharType="separate"/>
      </w:r>
      <w:r>
        <w:rPr>
          <w:rStyle w:val="Hyperlink"/>
          <w:rFonts w:ascii="Calibri" w:hAnsi="Calibri" w:cs="Calibri"/>
          <w:color w:val="888888"/>
          <w:sz w:val="33"/>
          <w:szCs w:val="33"/>
          <w:u w:val="none"/>
        </w:rPr>
        <w:t>1.5</w:t>
      </w:r>
      <w:r>
        <w:rPr>
          <w:rStyle w:val="Hyperlink"/>
          <w:b w:val="0"/>
          <w:bCs w:val="0"/>
          <w:color w:val="888888"/>
          <w:sz w:val="14"/>
          <w:szCs w:val="14"/>
          <w:u w:val="none"/>
        </w:rPr>
        <w:t>      </w:t>
      </w:r>
      <w:r>
        <w:rPr>
          <w:rStyle w:val="Hyperlink"/>
          <w:rFonts w:ascii="Calibri" w:hAnsi="Calibri" w:cs="Calibri"/>
          <w:color w:val="888888"/>
          <w:sz w:val="33"/>
          <w:szCs w:val="33"/>
          <w:u w:val="none"/>
        </w:rPr>
        <w:t>Write Concern</w:t>
      </w:r>
      <w:r>
        <w:rPr>
          <w:sz w:val="33"/>
          <w:szCs w:val="33"/>
        </w:rPr>
        <w:fldChar w:fldCharType="end"/>
      </w:r>
      <w:bookmarkEnd w:id="13"/>
    </w:p>
    <w:p w14:paraId="402C5D76" w14:textId="77777777" w:rsidR="00E636EB" w:rsidRDefault="00E636EB" w:rsidP="00E636EB">
      <w:pPr>
        <w:rPr>
          <w:sz w:val="24"/>
          <w:szCs w:val="24"/>
        </w:rPr>
      </w:pPr>
      <w:r>
        <w:t>Based on this Mongo will decide whether to raise error or not. And controls the acknowledgment of write operations with various options.</w:t>
      </w:r>
    </w:p>
    <w:p w14:paraId="010A51B6" w14:textId="77777777" w:rsidR="00E636EB" w:rsidRDefault="00E636EB" w:rsidP="00E636EB">
      <w:r>
        <w:rPr>
          <w:b/>
          <w:bCs/>
        </w:rPr>
        <w:t>By default:</w:t>
      </w:r>
      <w:r>
        <w:t> </w:t>
      </w:r>
      <w:r>
        <w:rPr>
          <w:b/>
          <w:bCs/>
        </w:rPr>
        <w:t>WriteConcern.ACKNOWLEDGED</w:t>
      </w:r>
    </w:p>
    <w:p w14:paraId="03ED5E6E" w14:textId="77777777" w:rsidR="00E636EB" w:rsidRDefault="00E636EB" w:rsidP="00E636EB">
      <w:r>
        <w:t>In this option, the write operation will wait for acknowledgement from the primary server before returning. Will raise error/exception on network failures and server errors.</w:t>
      </w:r>
    </w:p>
    <w:p w14:paraId="444C54FD" w14:textId="77777777" w:rsidR="00E636EB" w:rsidRDefault="00E636EB" w:rsidP="00E636EB">
      <w:r>
        <w:t>Probably it’s a good idea to set it to </w:t>
      </w:r>
      <w:r>
        <w:rPr>
          <w:b/>
          <w:bCs/>
        </w:rPr>
        <w:t>WriteConcern.JOURNALED</w:t>
      </w:r>
      <w:r>
        <w:t> – will wait for the server to group commit to the journal file on disk. – use this if we are worried about the durability. It will make sure none of your data (write operation data) is lost even if the mongod terminated due to a failure before writing to data files.</w:t>
      </w:r>
    </w:p>
    <w:p w14:paraId="3F6547A2" w14:textId="77777777" w:rsidR="00E636EB" w:rsidRDefault="00E636EB" w:rsidP="00E636EB">
      <w:r>
        <w:t>If we are not worried about the durability and only concerned about the failures- use </w:t>
      </w:r>
      <w:r>
        <w:rPr>
          <w:b/>
          <w:bCs/>
        </w:rPr>
        <w:t>WriteConcern.SAFE</w:t>
      </w:r>
      <w:r>
        <w:t> - will wait for acknowledgement from the primary server before returning. And it will raise error/exception on network as well as server failures.</w:t>
      </w:r>
    </w:p>
    <w:p w14:paraId="2B79E4A6" w14:textId="77777777" w:rsidR="00E636EB" w:rsidRDefault="00E636EB" w:rsidP="00E636EB">
      <w:r>
        <w:t>Note: will have a little more performance impact compared to ACKNOWLEDGED since it sends a getLastError() command after your write operation – and until the lastError command is completed the connection is reserved.</w:t>
      </w:r>
    </w:p>
    <w:p w14:paraId="7E458320" w14:textId="77777777" w:rsidR="00E636EB" w:rsidRDefault="00E636EB" w:rsidP="00E636EB">
      <w:r>
        <w:rPr>
          <w:b/>
          <w:bCs/>
        </w:rPr>
        <w:t>Preferred:</w:t>
      </w:r>
      <w:r>
        <w:t>  </w:t>
      </w:r>
      <w:r>
        <w:rPr>
          <w:b/>
          <w:bCs/>
        </w:rPr>
        <w:t>WriteConcern.JOURNALED</w:t>
      </w:r>
    </w:p>
    <w:p w14:paraId="4BC46620" w14:textId="77777777" w:rsidR="00E636EB" w:rsidRDefault="00E636EB" w:rsidP="00E636EB">
      <w:r>
        <w:rPr>
          <w:b/>
          <w:bCs/>
          <w:i/>
          <w:iCs/>
        </w:rPr>
        <w:t>NOTE: </w:t>
      </w:r>
      <w:r>
        <w:rPr>
          <w:i/>
          <w:iCs/>
        </w:rPr>
        <w:t>Starting with MongoDB 2.6 write operations will fail with an exception if this option is used when the server is running without journaling. If you are not worried about the outcome of the write operation, you can use writeConcern.UNACKNOWLEDGED (write operations return after it’s written to the socket – raise exception only on network failure) or WriteConcern.NONE (No exceptions are raised, even for network issues.)</w:t>
      </w:r>
    </w:p>
    <w:p w14:paraId="488EAB12" w14:textId="77777777" w:rsidR="00E636EB" w:rsidRDefault="00E636EB" w:rsidP="00E636EB"/>
    <w:bookmarkStart w:id="14" w:name="_Toc431289994"/>
    <w:bookmarkStart w:id="15" w:name="_Toc430855240"/>
    <w:bookmarkEnd w:id="14"/>
    <w:p w14:paraId="2445BC64" w14:textId="77777777" w:rsidR="00E636EB" w:rsidRDefault="00E636EB" w:rsidP="00E636EB">
      <w:pPr>
        <w:pStyle w:val="Heading2"/>
        <w:spacing w:before="0" w:beforeAutospacing="0" w:after="0" w:afterAutospacing="0"/>
        <w:rPr>
          <w:sz w:val="33"/>
          <w:szCs w:val="33"/>
        </w:rPr>
      </w:pPr>
      <w:r>
        <w:rPr>
          <w:sz w:val="33"/>
          <w:szCs w:val="33"/>
        </w:rPr>
        <w:fldChar w:fldCharType="begin"/>
      </w:r>
      <w:r>
        <w:rPr>
          <w:sz w:val="33"/>
          <w:szCs w:val="33"/>
        </w:rPr>
        <w:instrText xml:space="preserve"> HYPERLINK "https://www.blogger.com/null" </w:instrText>
      </w:r>
      <w:r>
        <w:rPr>
          <w:sz w:val="33"/>
          <w:szCs w:val="33"/>
        </w:rPr>
        <w:fldChar w:fldCharType="separate"/>
      </w:r>
      <w:r>
        <w:rPr>
          <w:rStyle w:val="Hyperlink"/>
          <w:rFonts w:ascii="Calibri" w:hAnsi="Calibri" w:cs="Calibri"/>
          <w:color w:val="888888"/>
          <w:sz w:val="33"/>
          <w:szCs w:val="33"/>
          <w:u w:val="none"/>
        </w:rPr>
        <w:t>1.6</w:t>
      </w:r>
      <w:r>
        <w:rPr>
          <w:rStyle w:val="Hyperlink"/>
          <w:b w:val="0"/>
          <w:bCs w:val="0"/>
          <w:color w:val="888888"/>
          <w:sz w:val="14"/>
          <w:szCs w:val="14"/>
          <w:u w:val="none"/>
        </w:rPr>
        <w:t>      </w:t>
      </w:r>
      <w:r>
        <w:rPr>
          <w:rStyle w:val="Hyperlink"/>
          <w:rFonts w:ascii="Calibri" w:hAnsi="Calibri" w:cs="Calibri"/>
          <w:color w:val="888888"/>
          <w:sz w:val="33"/>
          <w:szCs w:val="33"/>
          <w:u w:val="none"/>
        </w:rPr>
        <w:t>Read Preference</w:t>
      </w:r>
      <w:r>
        <w:rPr>
          <w:sz w:val="33"/>
          <w:szCs w:val="33"/>
        </w:rPr>
        <w:fldChar w:fldCharType="end"/>
      </w:r>
      <w:bookmarkEnd w:id="15"/>
    </w:p>
    <w:p w14:paraId="2258FC8E" w14:textId="77777777" w:rsidR="00E636EB" w:rsidRDefault="00E636EB" w:rsidP="00E636EB">
      <w:pPr>
        <w:rPr>
          <w:sz w:val="24"/>
          <w:szCs w:val="24"/>
        </w:rPr>
      </w:pPr>
      <w:r>
        <w:t>Represents the preferred replica set members/nodes to which a query or command can be send.</w:t>
      </w:r>
    </w:p>
    <w:p w14:paraId="4ADD9E37" w14:textId="77777777" w:rsidR="00E636EB" w:rsidRDefault="00E636EB" w:rsidP="00E636EB">
      <w:r>
        <w:t>It has different options:</w:t>
      </w:r>
    </w:p>
    <w:p w14:paraId="330B7A86" w14:textId="77777777" w:rsidR="00E636EB" w:rsidRDefault="00E636EB" w:rsidP="00E636EB">
      <w:r>
        <w:rPr>
          <w:b/>
          <w:bCs/>
        </w:rPr>
        <w:t>Default:</w:t>
      </w:r>
      <w:r>
        <w:t> </w:t>
      </w:r>
      <w:r>
        <w:rPr>
          <w:b/>
          <w:bCs/>
        </w:rPr>
        <w:t>ReadPreference.primary()</w:t>
      </w:r>
      <w:r>
        <w:t> - all reads goes to the Primary member/node in the replica set.</w:t>
      </w:r>
    </w:p>
    <w:p w14:paraId="5A6838A6" w14:textId="77777777" w:rsidR="00E636EB" w:rsidRDefault="00E636EB" w:rsidP="00E636EB">
      <w:r>
        <w:t>   Note: use this if you want all reads to return consistent/ the most recently written data always.</w:t>
      </w:r>
    </w:p>
    <w:p w14:paraId="6B522D91" w14:textId="77777777" w:rsidR="00E636EB" w:rsidRDefault="00E636EB" w:rsidP="00E636EB">
      <w:r>
        <w:rPr>
          <w:b/>
          <w:bCs/>
        </w:rPr>
        <w:t>ReadPreference.primaryPreferred()</w:t>
      </w:r>
      <w:r>
        <w:t> – All reads goes to primary member if possible but may query secondary members if primary is not available.</w:t>
      </w:r>
    </w:p>
    <w:p w14:paraId="4AAAF7C8" w14:textId="77777777" w:rsidR="00E636EB" w:rsidRDefault="00E636EB" w:rsidP="00E636EB">
      <w:r>
        <w:rPr>
          <w:b/>
          <w:bCs/>
        </w:rPr>
        <w:t>ReadPreference.Seconday()</w:t>
      </w:r>
      <w:r>
        <w:t> – all reads go to secondary members in the replica set and Primary member/node will be used for writes only. The reads become eventually consistent, because of the possible replication latency. More secondary nodes can be added to scale up the read performance, but there is a limit in the number of secondary nodes a replica set can have.</w:t>
      </w:r>
    </w:p>
    <w:p w14:paraId="1BF080E9" w14:textId="77777777" w:rsidR="00E636EB" w:rsidRDefault="00E636EB" w:rsidP="00E636EB">
      <w:r>
        <w:rPr>
          <w:b/>
          <w:bCs/>
        </w:rPr>
        <w:t>ReadPreference.SecondaryPreferred()</w:t>
      </w:r>
      <w:r>
        <w:t> - All reads go to Secondary nodes if any of them are available, if not then the reads will be routed to the Primary member of the replica set.</w:t>
      </w:r>
    </w:p>
    <w:p w14:paraId="748E2888" w14:textId="77777777" w:rsidR="00E636EB" w:rsidRDefault="00E636EB" w:rsidP="00E636EB">
      <w:r>
        <w:rPr>
          <w:b/>
          <w:bCs/>
        </w:rPr>
        <w:t>ReadPreference.nearest()</w:t>
      </w:r>
      <w:r>
        <w:t> – all reads go to the nearest replica set node/member to the client/application. Use only if eventually consistent reads are acceptable.</w:t>
      </w:r>
    </w:p>
    <w:p w14:paraId="0CB5EAF6" w14:textId="77777777" w:rsidR="00E636EB" w:rsidRDefault="00E636EB" w:rsidP="00E636EB">
      <w:r>
        <w:rPr>
          <w:b/>
          <w:bCs/>
        </w:rPr>
        <w:t>Preferred:</w:t>
      </w:r>
      <w:r>
        <w:t> If your requirement (for instance: ETL or analytical or Reporting) allows you for eventually consistent reads, then use </w:t>
      </w:r>
      <w:r>
        <w:rPr>
          <w:b/>
          <w:bCs/>
        </w:rPr>
        <w:t>ReadPreference.SecondaryPreferred() </w:t>
      </w:r>
      <w:r>
        <w:t>otherwise always use the default setting -</w:t>
      </w:r>
      <w:r>
        <w:rPr>
          <w:b/>
          <w:bCs/>
        </w:rPr>
        <w:t> ReadPreference.primary()</w:t>
      </w:r>
    </w:p>
    <w:p w14:paraId="3A039517" w14:textId="77777777" w:rsidR="00E636EB" w:rsidRDefault="00E636EB" w:rsidP="00E636EB"/>
    <w:bookmarkStart w:id="16" w:name="_Toc431289995"/>
    <w:p w14:paraId="367B7643" w14:textId="77777777" w:rsidR="00E636EB" w:rsidRDefault="00E636EB" w:rsidP="00E636EB">
      <w:pPr>
        <w:pStyle w:val="Heading2"/>
        <w:spacing w:before="0" w:beforeAutospacing="0" w:after="0" w:afterAutospacing="0"/>
        <w:rPr>
          <w:sz w:val="33"/>
          <w:szCs w:val="33"/>
        </w:rPr>
      </w:pPr>
      <w:r>
        <w:rPr>
          <w:sz w:val="33"/>
          <w:szCs w:val="33"/>
        </w:rPr>
        <w:fldChar w:fldCharType="begin"/>
      </w:r>
      <w:r>
        <w:rPr>
          <w:sz w:val="33"/>
          <w:szCs w:val="33"/>
        </w:rPr>
        <w:instrText xml:space="preserve"> HYPERLINK "https://www.blogger.com/null" </w:instrText>
      </w:r>
      <w:r>
        <w:rPr>
          <w:sz w:val="33"/>
          <w:szCs w:val="33"/>
        </w:rPr>
        <w:fldChar w:fldCharType="separate"/>
      </w:r>
      <w:r>
        <w:rPr>
          <w:rStyle w:val="Hyperlink"/>
          <w:rFonts w:ascii="Calibri" w:hAnsi="Calibri" w:cs="Calibri"/>
          <w:color w:val="888888"/>
          <w:sz w:val="33"/>
          <w:szCs w:val="33"/>
          <w:u w:val="none"/>
        </w:rPr>
        <w:t>1.7</w:t>
      </w:r>
      <w:r>
        <w:rPr>
          <w:rStyle w:val="Hyperlink"/>
          <w:b w:val="0"/>
          <w:bCs w:val="0"/>
          <w:color w:val="888888"/>
          <w:sz w:val="14"/>
          <w:szCs w:val="14"/>
          <w:u w:val="none"/>
        </w:rPr>
        <w:t>      </w:t>
      </w:r>
      <w:r>
        <w:rPr>
          <w:rStyle w:val="Hyperlink"/>
          <w:rFonts w:ascii="Calibri" w:hAnsi="Calibri" w:cs="Calibri"/>
          <w:color w:val="888888"/>
          <w:sz w:val="33"/>
          <w:szCs w:val="33"/>
          <w:u w:val="none"/>
        </w:rPr>
        <w:t>Set Mongo configurations using Spring Data</w:t>
      </w:r>
      <w:r>
        <w:rPr>
          <w:sz w:val="33"/>
          <w:szCs w:val="33"/>
        </w:rPr>
        <w:fldChar w:fldCharType="end"/>
      </w:r>
      <w:bookmarkEnd w:id="16"/>
    </w:p>
    <w:p w14:paraId="3974B930" w14:textId="77777777" w:rsidR="00E636EB" w:rsidRDefault="00E636EB" w:rsidP="00E636EB">
      <w:pPr>
        <w:rPr>
          <w:sz w:val="24"/>
          <w:szCs w:val="24"/>
        </w:rPr>
      </w:pPr>
    </w:p>
    <w:tbl>
      <w:tblPr>
        <w:tblW w:w="7245" w:type="dxa"/>
        <w:tblInd w:w="555" w:type="dxa"/>
        <w:tblCellMar>
          <w:left w:w="0" w:type="dxa"/>
          <w:right w:w="0" w:type="dxa"/>
        </w:tblCellMar>
        <w:tblLook w:val="04A0" w:firstRow="1" w:lastRow="0" w:firstColumn="1" w:lastColumn="0" w:noHBand="0" w:noVBand="1"/>
      </w:tblPr>
      <w:tblGrid>
        <w:gridCol w:w="7245"/>
      </w:tblGrid>
      <w:tr w:rsidR="00E636EB" w14:paraId="7E2B4C33" w14:textId="77777777" w:rsidTr="00E636EB">
        <w:tc>
          <w:tcPr>
            <w:tcW w:w="5790" w:type="dxa"/>
            <w:tcBorders>
              <w:top w:val="double" w:sz="12" w:space="0" w:color="auto"/>
              <w:left w:val="double" w:sz="12" w:space="0" w:color="auto"/>
              <w:bottom w:val="double" w:sz="12" w:space="0" w:color="auto"/>
              <w:right w:val="double" w:sz="12" w:space="0" w:color="auto"/>
            </w:tcBorders>
            <w:tcMar>
              <w:top w:w="0" w:type="dxa"/>
              <w:left w:w="108" w:type="dxa"/>
              <w:bottom w:w="0" w:type="dxa"/>
              <w:right w:w="108" w:type="dxa"/>
            </w:tcMar>
            <w:hideMark/>
          </w:tcPr>
          <w:p w14:paraId="4DF13FE7" w14:textId="77777777" w:rsidR="00E636EB" w:rsidRDefault="00E636EB" w:rsidP="00E636EB">
            <w:r>
              <w:rPr>
                <w:color w:val="808000"/>
                <w:sz w:val="20"/>
                <w:szCs w:val="20"/>
              </w:rPr>
              <w:t>@Configuration</w:t>
            </w:r>
            <w:r>
              <w:rPr>
                <w:color w:val="808000"/>
                <w:sz w:val="20"/>
                <w:szCs w:val="20"/>
              </w:rPr>
              <w:br/>
              <w:t>@PropertySource</w:t>
            </w:r>
            <w:r>
              <w:rPr>
                <w:sz w:val="20"/>
                <w:szCs w:val="20"/>
              </w:rPr>
              <w:t>(value= </w:t>
            </w:r>
            <w:r>
              <w:rPr>
                <w:b/>
                <w:bCs/>
                <w:color w:val="008000"/>
                <w:sz w:val="20"/>
                <w:szCs w:val="20"/>
              </w:rPr>
              <w:t>"classpath:/mongo.properties"</w:t>
            </w:r>
            <w:r>
              <w:rPr>
                <w:sz w:val="20"/>
                <w:szCs w:val="20"/>
              </w:rPr>
              <w:t>)</w:t>
            </w:r>
            <w:r>
              <w:rPr>
                <w:sz w:val="20"/>
                <w:szCs w:val="20"/>
              </w:rPr>
              <w:br/>
            </w:r>
            <w:r>
              <w:rPr>
                <w:color w:val="808000"/>
                <w:sz w:val="20"/>
                <w:szCs w:val="20"/>
              </w:rPr>
              <w:t>@Profile</w:t>
            </w:r>
            <w:r>
              <w:rPr>
                <w:sz w:val="20"/>
                <w:szCs w:val="20"/>
              </w:rPr>
              <w:t>({ </w:t>
            </w:r>
            <w:r>
              <w:rPr>
                <w:b/>
                <w:bCs/>
                <w:color w:val="008000"/>
                <w:sz w:val="20"/>
                <w:szCs w:val="20"/>
              </w:rPr>
              <w:t>"default"</w:t>
            </w:r>
            <w:r>
              <w:rPr>
                <w:sz w:val="20"/>
                <w:szCs w:val="20"/>
              </w:rPr>
              <w:t>})</w:t>
            </w:r>
            <w:r>
              <w:rPr>
                <w:sz w:val="20"/>
                <w:szCs w:val="20"/>
              </w:rPr>
              <w:br/>
            </w:r>
            <w:r>
              <w:rPr>
                <w:b/>
                <w:bCs/>
                <w:color w:val="000080"/>
                <w:sz w:val="20"/>
                <w:szCs w:val="20"/>
              </w:rPr>
              <w:t>public class </w:t>
            </w:r>
            <w:r>
              <w:rPr>
                <w:sz w:val="20"/>
                <w:szCs w:val="20"/>
              </w:rPr>
              <w:t>LocalMongoConfig {</w:t>
            </w:r>
            <w:r>
              <w:rPr>
                <w:sz w:val="20"/>
                <w:szCs w:val="20"/>
              </w:rPr>
              <w:br/>
            </w:r>
            <w:r>
              <w:rPr>
                <w:sz w:val="20"/>
                <w:szCs w:val="20"/>
              </w:rPr>
              <w:br/>
              <w:t>    </w:t>
            </w:r>
            <w:r>
              <w:rPr>
                <w:color w:val="808000"/>
                <w:sz w:val="20"/>
                <w:szCs w:val="20"/>
              </w:rPr>
              <w:t>@Autowired</w:t>
            </w:r>
            <w:r>
              <w:rPr>
                <w:color w:val="808000"/>
                <w:sz w:val="20"/>
                <w:szCs w:val="20"/>
              </w:rPr>
              <w:br/>
              <w:t>    </w:t>
            </w:r>
            <w:r>
              <w:rPr>
                <w:sz w:val="20"/>
                <w:szCs w:val="20"/>
              </w:rPr>
              <w:t>Environment </w:t>
            </w:r>
            <w:r>
              <w:rPr>
                <w:b/>
                <w:bCs/>
                <w:color w:val="660E7A"/>
                <w:sz w:val="20"/>
                <w:szCs w:val="20"/>
              </w:rPr>
              <w:t>env</w:t>
            </w:r>
            <w:r>
              <w:rPr>
                <w:sz w:val="20"/>
                <w:szCs w:val="20"/>
              </w:rPr>
              <w:t>;</w:t>
            </w:r>
            <w:r>
              <w:rPr>
                <w:sz w:val="20"/>
                <w:szCs w:val="20"/>
              </w:rPr>
              <w:br/>
            </w:r>
            <w:r>
              <w:rPr>
                <w:sz w:val="20"/>
                <w:szCs w:val="20"/>
              </w:rPr>
              <w:br/>
              <w:t>    </w:t>
            </w:r>
            <w:r>
              <w:rPr>
                <w:color w:val="808000"/>
                <w:sz w:val="20"/>
                <w:szCs w:val="20"/>
              </w:rPr>
              <w:t>@Bean</w:t>
            </w:r>
            <w:r>
              <w:rPr>
                <w:color w:val="808000"/>
                <w:sz w:val="20"/>
                <w:szCs w:val="20"/>
              </w:rPr>
              <w:br/>
              <w:t>    </w:t>
            </w:r>
            <w:r>
              <w:rPr>
                <w:b/>
                <w:bCs/>
                <w:color w:val="000080"/>
                <w:sz w:val="20"/>
                <w:szCs w:val="20"/>
              </w:rPr>
              <w:t>public </w:t>
            </w:r>
            <w:r>
              <w:rPr>
                <w:sz w:val="20"/>
                <w:szCs w:val="20"/>
              </w:rPr>
              <w:t>MongoClient mongoClient() </w:t>
            </w:r>
            <w:r>
              <w:rPr>
                <w:b/>
                <w:bCs/>
                <w:color w:val="000080"/>
                <w:sz w:val="20"/>
                <w:szCs w:val="20"/>
              </w:rPr>
              <w:t>throws </w:t>
            </w:r>
            <w:r>
              <w:rPr>
                <w:sz w:val="20"/>
                <w:szCs w:val="20"/>
              </w:rPr>
              <w:t>UnknownHostException {</w:t>
            </w:r>
            <w:r>
              <w:rPr>
                <w:sz w:val="20"/>
                <w:szCs w:val="20"/>
              </w:rPr>
              <w:br/>
              <w:t>        MongoClientOptions.Builder builder =  </w:t>
            </w:r>
            <w:r>
              <w:rPr>
                <w:b/>
                <w:bCs/>
                <w:color w:val="000080"/>
                <w:sz w:val="20"/>
                <w:szCs w:val="20"/>
              </w:rPr>
              <w:t>new </w:t>
            </w:r>
            <w:r>
              <w:rPr>
                <w:sz w:val="20"/>
                <w:szCs w:val="20"/>
              </w:rPr>
              <w:t>MongoClientOptions.Builder();</w:t>
            </w:r>
            <w:r>
              <w:rPr>
                <w:sz w:val="20"/>
                <w:szCs w:val="20"/>
              </w:rPr>
              <w:br/>
              <w:t>        builder.connectionsPerHost(</w:t>
            </w:r>
            <w:r>
              <w:rPr>
                <w:color w:val="0000FF"/>
                <w:sz w:val="20"/>
                <w:szCs w:val="20"/>
              </w:rPr>
              <w:t>50</w:t>
            </w:r>
            <w:r>
              <w:rPr>
                <w:sz w:val="20"/>
                <w:szCs w:val="20"/>
              </w:rPr>
              <w:t>);</w:t>
            </w:r>
            <w:r>
              <w:rPr>
                <w:sz w:val="20"/>
                <w:szCs w:val="20"/>
              </w:rPr>
              <w:br/>
              <w:t>        builder.writeConcern(WriteConcern.</w:t>
            </w:r>
            <w:r>
              <w:rPr>
                <w:b/>
                <w:bCs/>
                <w:i/>
                <w:iCs/>
                <w:color w:val="660E7A"/>
                <w:sz w:val="20"/>
                <w:szCs w:val="20"/>
              </w:rPr>
              <w:t>JOURNALED</w:t>
            </w:r>
            <w:r>
              <w:rPr>
                <w:sz w:val="20"/>
                <w:szCs w:val="20"/>
              </w:rPr>
              <w:t>);</w:t>
            </w:r>
            <w:r>
              <w:rPr>
                <w:sz w:val="20"/>
                <w:szCs w:val="20"/>
              </w:rPr>
              <w:br/>
              <w:t>        builder.readPreference(ReadPreference.secondaryPreferred());</w:t>
            </w:r>
            <w:r>
              <w:rPr>
                <w:sz w:val="20"/>
                <w:szCs w:val="20"/>
              </w:rPr>
              <w:br/>
              <w:t>        MongoClientOptions options = builder.build();</w:t>
            </w:r>
            <w:r>
              <w:rPr>
                <w:sz w:val="20"/>
                <w:szCs w:val="20"/>
              </w:rPr>
              <w:br/>
              <w:t>        MongoClient mongoClient = </w:t>
            </w:r>
            <w:r>
              <w:rPr>
                <w:b/>
                <w:bCs/>
                <w:color w:val="000080"/>
                <w:sz w:val="20"/>
                <w:szCs w:val="20"/>
              </w:rPr>
              <w:t>new </w:t>
            </w:r>
            <w:r>
              <w:rPr>
                <w:sz w:val="20"/>
                <w:szCs w:val="20"/>
              </w:rPr>
              <w:t>MongoClient(</w:t>
            </w:r>
            <w:r>
              <w:rPr>
                <w:b/>
                <w:bCs/>
                <w:color w:val="000080"/>
                <w:sz w:val="20"/>
                <w:szCs w:val="20"/>
              </w:rPr>
              <w:t>new</w:t>
            </w:r>
            <w:r>
              <w:rPr>
                <w:sz w:val="20"/>
                <w:szCs w:val="20"/>
              </w:rPr>
              <w:t>ServerAddress(</w:t>
            </w:r>
            <w:r>
              <w:rPr>
                <w:b/>
                <w:bCs/>
                <w:color w:val="660E7A"/>
                <w:sz w:val="20"/>
                <w:szCs w:val="20"/>
              </w:rPr>
              <w:t>env</w:t>
            </w:r>
            <w:r>
              <w:rPr>
                <w:sz w:val="20"/>
                <w:szCs w:val="20"/>
              </w:rPr>
              <w:t>.getProperty(</w:t>
            </w:r>
            <w:r>
              <w:rPr>
                <w:b/>
                <w:bCs/>
                <w:color w:val="008000"/>
                <w:sz w:val="20"/>
                <w:szCs w:val="20"/>
              </w:rPr>
              <w:t>"mongo.server"</w:t>
            </w:r>
            <w:r>
              <w:rPr>
                <w:sz w:val="20"/>
                <w:szCs w:val="20"/>
              </w:rPr>
              <w:t>), Integer.</w:t>
            </w:r>
            <w:r>
              <w:rPr>
                <w:i/>
                <w:iCs/>
                <w:sz w:val="20"/>
                <w:szCs w:val="20"/>
              </w:rPr>
              <w:t>parseInt</w:t>
            </w:r>
            <w:r>
              <w:rPr>
                <w:sz w:val="20"/>
                <w:szCs w:val="20"/>
              </w:rPr>
              <w:t>(</w:t>
            </w:r>
            <w:r>
              <w:rPr>
                <w:b/>
                <w:bCs/>
                <w:color w:val="660E7A"/>
                <w:sz w:val="20"/>
                <w:szCs w:val="20"/>
              </w:rPr>
              <w:t>env</w:t>
            </w:r>
            <w:r>
              <w:rPr>
                <w:sz w:val="20"/>
                <w:szCs w:val="20"/>
              </w:rPr>
              <w:t>.getProperty(</w:t>
            </w:r>
            <w:r>
              <w:rPr>
                <w:b/>
                <w:bCs/>
                <w:color w:val="008000"/>
                <w:sz w:val="20"/>
                <w:szCs w:val="20"/>
              </w:rPr>
              <w:t>"mongo.port"</w:t>
            </w:r>
            <w:r>
              <w:rPr>
                <w:sz w:val="20"/>
                <w:szCs w:val="20"/>
              </w:rPr>
              <w:t>))), options);</w:t>
            </w:r>
            <w:r>
              <w:rPr>
                <w:sz w:val="20"/>
                <w:szCs w:val="20"/>
              </w:rPr>
              <w:br/>
              <w:t>        </w:t>
            </w:r>
            <w:r>
              <w:rPr>
                <w:b/>
                <w:bCs/>
                <w:color w:val="000080"/>
                <w:sz w:val="20"/>
                <w:szCs w:val="20"/>
              </w:rPr>
              <w:t>return </w:t>
            </w:r>
            <w:r>
              <w:rPr>
                <w:sz w:val="20"/>
                <w:szCs w:val="20"/>
              </w:rPr>
              <w:t>mongoClient;</w:t>
            </w:r>
            <w:r>
              <w:rPr>
                <w:sz w:val="20"/>
                <w:szCs w:val="20"/>
              </w:rPr>
              <w:br/>
              <w:t>    }</w:t>
            </w:r>
            <w:r>
              <w:rPr>
                <w:sz w:val="20"/>
                <w:szCs w:val="20"/>
              </w:rPr>
              <w:br/>
            </w:r>
            <w:r>
              <w:rPr>
                <w:sz w:val="20"/>
                <w:szCs w:val="20"/>
              </w:rPr>
              <w:br/>
              <w:t>    </w:t>
            </w:r>
            <w:r>
              <w:rPr>
                <w:color w:val="808000"/>
                <w:sz w:val="20"/>
                <w:szCs w:val="20"/>
              </w:rPr>
              <w:t>@Bean</w:t>
            </w:r>
            <w:r>
              <w:rPr>
                <w:color w:val="808000"/>
                <w:sz w:val="20"/>
                <w:szCs w:val="20"/>
              </w:rPr>
              <w:br/>
              <w:t>    </w:t>
            </w:r>
            <w:r>
              <w:rPr>
                <w:b/>
                <w:bCs/>
                <w:color w:val="000080"/>
                <w:sz w:val="20"/>
                <w:szCs w:val="20"/>
              </w:rPr>
              <w:t>public </w:t>
            </w:r>
            <w:r>
              <w:rPr>
                <w:sz w:val="20"/>
                <w:szCs w:val="20"/>
              </w:rPr>
              <w:t>MongoDbFactory mongoDbFactory() </w:t>
            </w:r>
            <w:r>
              <w:rPr>
                <w:b/>
                <w:bCs/>
                <w:color w:val="000080"/>
                <w:sz w:val="20"/>
                <w:szCs w:val="20"/>
              </w:rPr>
              <w:t>throws </w:t>
            </w:r>
            <w:r>
              <w:rPr>
                <w:sz w:val="20"/>
                <w:szCs w:val="20"/>
              </w:rPr>
              <w:t>UnknownHostException {</w:t>
            </w:r>
            <w:r>
              <w:rPr>
                <w:sz w:val="20"/>
                <w:szCs w:val="20"/>
              </w:rPr>
              <w:br/>
              <w:t>        MongoDbFactory mongoDbFactory = </w:t>
            </w:r>
            <w:r>
              <w:rPr>
                <w:b/>
                <w:bCs/>
                <w:color w:val="000080"/>
                <w:sz w:val="20"/>
                <w:szCs w:val="20"/>
              </w:rPr>
              <w:t>new</w:t>
            </w:r>
            <w:r>
              <w:rPr>
                <w:sz w:val="20"/>
                <w:szCs w:val="20"/>
              </w:rPr>
              <w:t>SimpleMongoDbFactory(mongoClient(),</w:t>
            </w:r>
          </w:p>
          <w:p w14:paraId="3B2D561D" w14:textId="77777777" w:rsidR="00E636EB" w:rsidRDefault="00E636EB" w:rsidP="00E636EB">
            <w:r>
              <w:rPr>
                <w:b/>
                <w:bCs/>
                <w:color w:val="660E7A"/>
                <w:sz w:val="20"/>
                <w:szCs w:val="20"/>
              </w:rPr>
              <w:t>env</w:t>
            </w:r>
            <w:r>
              <w:rPr>
                <w:sz w:val="20"/>
                <w:szCs w:val="20"/>
              </w:rPr>
              <w:t>.getProperty(</w:t>
            </w:r>
            <w:r>
              <w:rPr>
                <w:b/>
                <w:bCs/>
                <w:color w:val="008000"/>
                <w:sz w:val="20"/>
                <w:szCs w:val="20"/>
              </w:rPr>
              <w:t>"mongo.databaseName"</w:t>
            </w:r>
            <w:r>
              <w:rPr>
                <w:sz w:val="20"/>
                <w:szCs w:val="20"/>
              </w:rPr>
              <w:t>),</w:t>
            </w:r>
          </w:p>
          <w:p w14:paraId="554D5E2A" w14:textId="77777777" w:rsidR="00E636EB" w:rsidRDefault="00E636EB" w:rsidP="00E636EB">
            <w:r>
              <w:rPr>
                <w:b/>
                <w:bCs/>
                <w:color w:val="000080"/>
                <w:sz w:val="20"/>
                <w:szCs w:val="20"/>
              </w:rPr>
              <w:t>new </w:t>
            </w:r>
            <w:r>
              <w:rPr>
                <w:sz w:val="20"/>
                <w:szCs w:val="20"/>
              </w:rPr>
              <w:t>UserCredentials(</w:t>
            </w:r>
            <w:r>
              <w:rPr>
                <w:b/>
                <w:bCs/>
                <w:color w:val="660E7A"/>
                <w:sz w:val="20"/>
                <w:szCs w:val="20"/>
              </w:rPr>
              <w:t>env</w:t>
            </w:r>
            <w:r>
              <w:rPr>
                <w:sz w:val="20"/>
                <w:szCs w:val="20"/>
              </w:rPr>
              <w:t>.getProperty(</w:t>
            </w:r>
            <w:r>
              <w:rPr>
                <w:b/>
                <w:bCs/>
                <w:color w:val="008000"/>
                <w:sz w:val="20"/>
                <w:szCs w:val="20"/>
              </w:rPr>
              <w:t>"mongo.userName"</w:t>
            </w:r>
            <w:r>
              <w:rPr>
                <w:sz w:val="20"/>
                <w:szCs w:val="20"/>
              </w:rPr>
              <w:t>),</w:t>
            </w:r>
          </w:p>
          <w:p w14:paraId="142263FA" w14:textId="77777777" w:rsidR="00E636EB" w:rsidRDefault="00E636EB" w:rsidP="00E636EB">
            <w:r>
              <w:rPr>
                <w:b/>
                <w:bCs/>
                <w:color w:val="660E7A"/>
                <w:sz w:val="20"/>
                <w:szCs w:val="20"/>
              </w:rPr>
              <w:t>env</w:t>
            </w:r>
            <w:r>
              <w:rPr>
                <w:sz w:val="20"/>
                <w:szCs w:val="20"/>
              </w:rPr>
              <w:t>.getProperty(</w:t>
            </w:r>
            <w:r>
              <w:rPr>
                <w:b/>
                <w:bCs/>
                <w:color w:val="008000"/>
                <w:sz w:val="20"/>
                <w:szCs w:val="20"/>
              </w:rPr>
              <w:t>"mongo.password"</w:t>
            </w:r>
            <w:r>
              <w:rPr>
                <w:sz w:val="20"/>
                <w:szCs w:val="20"/>
              </w:rPr>
              <w:t>)));</w:t>
            </w:r>
            <w:r>
              <w:rPr>
                <w:sz w:val="20"/>
                <w:szCs w:val="20"/>
              </w:rPr>
              <w:br/>
            </w:r>
            <w:r>
              <w:rPr>
                <w:sz w:val="20"/>
                <w:szCs w:val="20"/>
              </w:rPr>
              <w:br/>
              <w:t>        </w:t>
            </w:r>
            <w:r>
              <w:rPr>
                <w:b/>
                <w:bCs/>
                <w:color w:val="000080"/>
                <w:sz w:val="20"/>
                <w:szCs w:val="20"/>
              </w:rPr>
              <w:t>return </w:t>
            </w:r>
            <w:r>
              <w:rPr>
                <w:sz w:val="20"/>
                <w:szCs w:val="20"/>
              </w:rPr>
              <w:t>mongoDbFactory;</w:t>
            </w:r>
            <w:r>
              <w:rPr>
                <w:sz w:val="20"/>
                <w:szCs w:val="20"/>
              </w:rPr>
              <w:br/>
            </w:r>
            <w:r>
              <w:rPr>
                <w:sz w:val="20"/>
                <w:szCs w:val="20"/>
              </w:rPr>
              <w:br/>
              <w:t>    }</w:t>
            </w:r>
            <w:r>
              <w:rPr>
                <w:sz w:val="20"/>
                <w:szCs w:val="20"/>
              </w:rPr>
              <w:br/>
            </w:r>
            <w:r>
              <w:rPr>
                <w:sz w:val="20"/>
                <w:szCs w:val="20"/>
              </w:rPr>
              <w:br/>
              <w:t>    </w:t>
            </w:r>
            <w:r>
              <w:rPr>
                <w:color w:val="808000"/>
                <w:sz w:val="20"/>
                <w:szCs w:val="20"/>
              </w:rPr>
              <w:t>@Bean</w:t>
            </w:r>
            <w:r>
              <w:rPr>
                <w:color w:val="808000"/>
                <w:sz w:val="20"/>
                <w:szCs w:val="20"/>
              </w:rPr>
              <w:br/>
              <w:t>    </w:t>
            </w:r>
            <w:r>
              <w:rPr>
                <w:b/>
                <w:bCs/>
                <w:color w:val="000080"/>
                <w:sz w:val="20"/>
                <w:szCs w:val="20"/>
              </w:rPr>
              <w:t>public </w:t>
            </w:r>
            <w:r>
              <w:rPr>
                <w:sz w:val="20"/>
                <w:szCs w:val="20"/>
              </w:rPr>
              <w:t>MongoTemplate mongoTemplate() </w:t>
            </w:r>
            <w:r>
              <w:rPr>
                <w:b/>
                <w:bCs/>
                <w:color w:val="000080"/>
                <w:sz w:val="20"/>
                <w:szCs w:val="20"/>
              </w:rPr>
              <w:t>throws </w:t>
            </w:r>
            <w:r>
              <w:rPr>
                <w:sz w:val="20"/>
                <w:szCs w:val="20"/>
              </w:rPr>
              <w:t>UnknownHostException {</w:t>
            </w:r>
            <w:r>
              <w:rPr>
                <w:sz w:val="20"/>
                <w:szCs w:val="20"/>
              </w:rPr>
              <w:br/>
              <w:t>        MongoTemplate mongoTemplate = </w:t>
            </w:r>
            <w:r>
              <w:rPr>
                <w:b/>
                <w:bCs/>
                <w:color w:val="000080"/>
                <w:sz w:val="20"/>
                <w:szCs w:val="20"/>
              </w:rPr>
              <w:t>new </w:t>
            </w:r>
            <w:r>
              <w:rPr>
                <w:sz w:val="20"/>
                <w:szCs w:val="20"/>
              </w:rPr>
              <w:t>MongoTemplate(mongoDbFactory());</w:t>
            </w:r>
            <w:r>
              <w:rPr>
                <w:sz w:val="20"/>
                <w:szCs w:val="20"/>
              </w:rPr>
              <w:br/>
              <w:t>        </w:t>
            </w:r>
            <w:r>
              <w:rPr>
                <w:b/>
                <w:bCs/>
                <w:color w:val="000080"/>
                <w:sz w:val="20"/>
                <w:szCs w:val="20"/>
              </w:rPr>
              <w:t>return </w:t>
            </w:r>
            <w:r>
              <w:rPr>
                <w:sz w:val="20"/>
                <w:szCs w:val="20"/>
              </w:rPr>
              <w:t>mongoTemplate;</w:t>
            </w:r>
            <w:r>
              <w:rPr>
                <w:sz w:val="20"/>
                <w:szCs w:val="20"/>
              </w:rPr>
              <w:br/>
              <w:t>    }</w:t>
            </w:r>
            <w:r>
              <w:rPr>
                <w:sz w:val="20"/>
                <w:szCs w:val="20"/>
              </w:rPr>
              <w:br/>
            </w:r>
            <w:r>
              <w:rPr>
                <w:sz w:val="20"/>
                <w:szCs w:val="20"/>
              </w:rPr>
              <w:br/>
            </w:r>
            <w:r>
              <w:rPr>
                <w:sz w:val="20"/>
                <w:szCs w:val="20"/>
              </w:rPr>
              <w:br/>
              <w:t>}</w:t>
            </w:r>
          </w:p>
          <w:p w14:paraId="066224D2" w14:textId="77777777" w:rsidR="00E636EB" w:rsidRDefault="00E636EB" w:rsidP="00E636EB">
            <w:pPr>
              <w:shd w:val="clear" w:color="auto" w:fill="FFFFFF"/>
            </w:pPr>
          </w:p>
        </w:tc>
      </w:tr>
    </w:tbl>
    <w:p w14:paraId="5E173E68" w14:textId="77777777" w:rsidR="00E636EB" w:rsidRDefault="00E636EB" w:rsidP="00E636EB"/>
    <w:p w14:paraId="3CC1FB9D" w14:textId="77777777" w:rsidR="00E636EB" w:rsidRDefault="00E636EB" w:rsidP="00E636EB"/>
    <w:p w14:paraId="78DE9C16" w14:textId="77777777" w:rsidR="00E636EB" w:rsidRDefault="00E636EB" w:rsidP="00E636EB">
      <w:r>
        <w:rPr>
          <w:b/>
          <w:bCs/>
        </w:rPr>
        <w:t>mongo.properties</w:t>
      </w:r>
    </w:p>
    <w:tbl>
      <w:tblPr>
        <w:tblW w:w="7050" w:type="dxa"/>
        <w:tblInd w:w="708" w:type="dxa"/>
        <w:tblCellMar>
          <w:left w:w="0" w:type="dxa"/>
          <w:right w:w="0" w:type="dxa"/>
        </w:tblCellMar>
        <w:tblLook w:val="04A0" w:firstRow="1" w:lastRow="0" w:firstColumn="1" w:lastColumn="0" w:noHBand="0" w:noVBand="1"/>
      </w:tblPr>
      <w:tblGrid>
        <w:gridCol w:w="7050"/>
      </w:tblGrid>
      <w:tr w:rsidR="00E636EB" w14:paraId="7BC15000" w14:textId="77777777" w:rsidTr="00E636EB">
        <w:tc>
          <w:tcPr>
            <w:tcW w:w="5637" w:type="dxa"/>
            <w:tcBorders>
              <w:top w:val="double" w:sz="12" w:space="0" w:color="auto"/>
              <w:left w:val="double" w:sz="12" w:space="0" w:color="auto"/>
              <w:bottom w:val="double" w:sz="12" w:space="0" w:color="auto"/>
              <w:right w:val="double" w:sz="12" w:space="0" w:color="auto"/>
            </w:tcBorders>
            <w:tcMar>
              <w:top w:w="0" w:type="dxa"/>
              <w:left w:w="108" w:type="dxa"/>
              <w:bottom w:w="0" w:type="dxa"/>
              <w:right w:w="108" w:type="dxa"/>
            </w:tcMar>
            <w:hideMark/>
          </w:tcPr>
          <w:p w14:paraId="0F16E0F8" w14:textId="77777777" w:rsidR="00E636EB" w:rsidRDefault="00E636EB">
            <w:pPr>
              <w:divId w:val="646015726"/>
            </w:pPr>
            <w:r>
              <w:rPr>
                <w:sz w:val="20"/>
                <w:szCs w:val="20"/>
                <w:shd w:val="clear" w:color="auto" w:fill="E4E4FF"/>
              </w:rPr>
              <w:t>mongo.server</w:t>
            </w:r>
            <w:r>
              <w:rPr>
                <w:sz w:val="20"/>
                <w:szCs w:val="20"/>
              </w:rPr>
              <w:t>=</w:t>
            </w:r>
            <w:r>
              <w:rPr>
                <w:color w:val="008000"/>
                <w:sz w:val="20"/>
                <w:szCs w:val="20"/>
              </w:rPr>
              <w:t>localhost</w:t>
            </w:r>
            <w:r>
              <w:rPr>
                <w:color w:val="008000"/>
                <w:sz w:val="20"/>
                <w:szCs w:val="20"/>
              </w:rPr>
              <w:br/>
            </w:r>
            <w:r>
              <w:rPr>
                <w:sz w:val="20"/>
                <w:szCs w:val="20"/>
              </w:rPr>
              <w:t>mongo.port=</w:t>
            </w:r>
            <w:r>
              <w:rPr>
                <w:color w:val="008000"/>
                <w:sz w:val="20"/>
                <w:szCs w:val="20"/>
              </w:rPr>
              <w:t>27017</w:t>
            </w:r>
            <w:r>
              <w:rPr>
                <w:color w:val="008000"/>
                <w:sz w:val="20"/>
                <w:szCs w:val="20"/>
              </w:rPr>
              <w:br/>
            </w:r>
            <w:r>
              <w:rPr>
                <w:sz w:val="20"/>
                <w:szCs w:val="20"/>
              </w:rPr>
              <w:t>mongo.databaseName=</w:t>
            </w:r>
            <w:r>
              <w:rPr>
                <w:color w:val="008000"/>
                <w:sz w:val="20"/>
                <w:szCs w:val="20"/>
              </w:rPr>
              <w:t>Test</w:t>
            </w:r>
            <w:r>
              <w:rPr>
                <w:color w:val="008000"/>
                <w:sz w:val="20"/>
                <w:szCs w:val="20"/>
              </w:rPr>
              <w:br/>
            </w:r>
            <w:r>
              <w:rPr>
                <w:sz w:val="20"/>
                <w:szCs w:val="20"/>
              </w:rPr>
              <w:t>mongo.userName=</w:t>
            </w:r>
            <w:r>
              <w:rPr>
                <w:sz w:val="20"/>
                <w:szCs w:val="20"/>
              </w:rPr>
              <w:br/>
              <w:t>mongo.password=</w:t>
            </w:r>
          </w:p>
        </w:tc>
      </w:tr>
    </w:tbl>
    <w:p w14:paraId="4226FBE6" w14:textId="77777777" w:rsidR="00E636EB" w:rsidRDefault="00E636EB" w:rsidP="00E636EB"/>
    <w:p w14:paraId="6C9A6F9B" w14:textId="77777777" w:rsidR="00E636EB" w:rsidRDefault="00E636EB" w:rsidP="00E636EB">
      <w:r>
        <w:t>Note: All other configuration settings (MongoClientOptions) will be the default ones.</w:t>
      </w:r>
    </w:p>
    <w:p w14:paraId="7BB89154" w14:textId="77777777" w:rsidR="00E636EB" w:rsidRDefault="00E636EB" w:rsidP="00E636EB"/>
    <w:bookmarkStart w:id="17" w:name="_Toc431289996"/>
    <w:p w14:paraId="72AC45D0" w14:textId="77777777" w:rsidR="00E636EB" w:rsidRDefault="00E636EB" w:rsidP="00E636EB">
      <w:pPr>
        <w:pStyle w:val="Heading1"/>
        <w:spacing w:before="0"/>
      </w:pPr>
      <w:r>
        <w:fldChar w:fldCharType="begin"/>
      </w:r>
      <w:r>
        <w:instrText xml:space="preserve"> HYPERLINK "https://www.blogger.com/null" </w:instrText>
      </w:r>
      <w:r>
        <w:fldChar w:fldCharType="separate"/>
      </w:r>
      <w:r>
        <w:rPr>
          <w:rStyle w:val="Hyperlink"/>
          <w:rFonts w:ascii="Calibri" w:hAnsi="Calibri" w:cs="Calibri"/>
          <w:color w:val="888888"/>
          <w:u w:val="none"/>
        </w:rPr>
        <w:t>2</w:t>
      </w:r>
      <w:r>
        <w:rPr>
          <w:rStyle w:val="Hyperlink"/>
          <w:b/>
          <w:bCs/>
          <w:color w:val="888888"/>
          <w:sz w:val="14"/>
          <w:szCs w:val="14"/>
          <w:u w:val="none"/>
        </w:rPr>
        <w:t>       </w:t>
      </w:r>
      <w:r>
        <w:rPr>
          <w:rStyle w:val="Hyperlink"/>
          <w:rFonts w:ascii="Calibri" w:hAnsi="Calibri" w:cs="Calibri"/>
          <w:color w:val="888888"/>
          <w:u w:val="none"/>
        </w:rPr>
        <w:t>Best Practices At Query Level</w:t>
      </w:r>
      <w:r>
        <w:fldChar w:fldCharType="end"/>
      </w:r>
      <w:bookmarkEnd w:id="17"/>
    </w:p>
    <w:p w14:paraId="55FF37F8" w14:textId="77777777" w:rsidR="00E636EB" w:rsidRDefault="00E636EB" w:rsidP="00E636EB"/>
    <w:bookmarkStart w:id="18" w:name="_Toc431289997"/>
    <w:p w14:paraId="3B13053A" w14:textId="77777777" w:rsidR="00E636EB" w:rsidRDefault="00E636EB" w:rsidP="00E636EB">
      <w:pPr>
        <w:pStyle w:val="Heading2"/>
        <w:spacing w:before="0" w:beforeAutospacing="0" w:after="0" w:afterAutospacing="0"/>
        <w:rPr>
          <w:sz w:val="33"/>
          <w:szCs w:val="33"/>
        </w:rPr>
      </w:pPr>
      <w:r>
        <w:rPr>
          <w:sz w:val="33"/>
          <w:szCs w:val="33"/>
        </w:rPr>
        <w:fldChar w:fldCharType="begin"/>
      </w:r>
      <w:r>
        <w:rPr>
          <w:sz w:val="33"/>
          <w:szCs w:val="33"/>
        </w:rPr>
        <w:instrText xml:space="preserve"> HYPERLINK "https://www.blogger.com/null" </w:instrText>
      </w:r>
      <w:r>
        <w:rPr>
          <w:sz w:val="33"/>
          <w:szCs w:val="33"/>
        </w:rPr>
        <w:fldChar w:fldCharType="separate"/>
      </w:r>
      <w:r>
        <w:rPr>
          <w:rStyle w:val="Hyperlink"/>
          <w:rFonts w:ascii="Calibri" w:hAnsi="Calibri" w:cs="Calibri"/>
          <w:color w:val="888888"/>
          <w:sz w:val="33"/>
          <w:szCs w:val="33"/>
          <w:u w:val="none"/>
        </w:rPr>
        <w:t>2.1</w:t>
      </w:r>
      <w:r>
        <w:rPr>
          <w:rStyle w:val="Hyperlink"/>
          <w:b w:val="0"/>
          <w:bCs w:val="0"/>
          <w:color w:val="888888"/>
          <w:sz w:val="14"/>
          <w:szCs w:val="14"/>
          <w:u w:val="none"/>
        </w:rPr>
        <w:t>      </w:t>
      </w:r>
      <w:r>
        <w:rPr>
          <w:rStyle w:val="Hyperlink"/>
          <w:rFonts w:ascii="Calibri" w:hAnsi="Calibri" w:cs="Calibri"/>
          <w:color w:val="888888"/>
          <w:sz w:val="33"/>
          <w:szCs w:val="33"/>
          <w:u w:val="none"/>
        </w:rPr>
        <w:t>Create Indexes</w:t>
      </w:r>
      <w:r>
        <w:rPr>
          <w:sz w:val="33"/>
          <w:szCs w:val="33"/>
        </w:rPr>
        <w:fldChar w:fldCharType="end"/>
      </w:r>
      <w:bookmarkEnd w:id="18"/>
    </w:p>
    <w:p w14:paraId="63BC5DA1" w14:textId="77777777" w:rsidR="00E636EB" w:rsidRDefault="00E636EB" w:rsidP="00E636EB">
      <w:pPr>
        <w:rPr>
          <w:sz w:val="24"/>
          <w:szCs w:val="24"/>
        </w:rPr>
      </w:pPr>
      <w:r>
        <w:t>Create indexes on frequently queried fields to avoid full collection scan and to improve performance.</w:t>
      </w:r>
    </w:p>
    <w:p w14:paraId="4C60E857" w14:textId="77777777" w:rsidR="00E636EB" w:rsidRDefault="00E636EB" w:rsidP="00E636EB"/>
    <w:p w14:paraId="3CBE3F4D" w14:textId="77777777" w:rsidR="00E636EB" w:rsidRDefault="001F38A9" w:rsidP="00E636EB">
      <w:pPr>
        <w:pStyle w:val="Heading3"/>
        <w:spacing w:before="0"/>
      </w:pPr>
      <w:hyperlink r:id="rId32" w:history="1">
        <w:r w:rsidR="00E636EB">
          <w:rPr>
            <w:rStyle w:val="heading3char0"/>
            <w:rFonts w:ascii="Calibri" w:hAnsi="Calibri" w:cs="Calibri"/>
            <w:color w:val="888888"/>
          </w:rPr>
          <w:t>2.1.1</w:t>
        </w:r>
        <w:r w:rsidR="00E636EB">
          <w:rPr>
            <w:rStyle w:val="heading3char0"/>
            <w:b/>
            <w:bCs/>
            <w:color w:val="888888"/>
            <w:sz w:val="14"/>
            <w:szCs w:val="14"/>
          </w:rPr>
          <w:t>        </w:t>
        </w:r>
        <w:r w:rsidR="00E636EB">
          <w:rPr>
            <w:rStyle w:val="heading3char0"/>
            <w:rFonts w:ascii="Calibri" w:hAnsi="Calibri" w:cs="Calibri"/>
            <w:color w:val="888888"/>
          </w:rPr>
          <w:t>Single Field Index</w:t>
        </w:r>
      </w:hyperlink>
    </w:p>
    <w:p w14:paraId="698F43D0" w14:textId="77777777" w:rsidR="00E636EB" w:rsidRDefault="00E636EB" w:rsidP="00E636EB">
      <w:r>
        <w:t>Single Field Index can be created by annotating a field of a domain object with @Indexed</w:t>
      </w:r>
    </w:p>
    <w:p w14:paraId="38297068" w14:textId="77777777" w:rsidR="00E636EB" w:rsidRDefault="00E636EB" w:rsidP="00E636EB">
      <w:r>
        <w:rPr>
          <w:b/>
          <w:bCs/>
          <w:u w:val="single"/>
        </w:rPr>
        <w:t>Avoid using unique index, and ensure uniqueness of the document at the application level.</w:t>
      </w:r>
      <w:r>
        <w:t> It will improve performance, since MongoDB can avoid uniqueness check while inserting documents into the collection.</w:t>
      </w:r>
    </w:p>
    <w:tbl>
      <w:tblPr>
        <w:tblW w:w="0" w:type="auto"/>
        <w:tblInd w:w="708" w:type="dxa"/>
        <w:tblCellMar>
          <w:left w:w="0" w:type="dxa"/>
          <w:right w:w="0" w:type="dxa"/>
        </w:tblCellMar>
        <w:tblLook w:val="04A0" w:firstRow="1" w:lastRow="0" w:firstColumn="1" w:lastColumn="0" w:noHBand="0" w:noVBand="1"/>
      </w:tblPr>
      <w:tblGrid>
        <w:gridCol w:w="8228"/>
      </w:tblGrid>
      <w:tr w:rsidR="00E636EB" w14:paraId="255E9196" w14:textId="77777777" w:rsidTr="00E636EB">
        <w:tc>
          <w:tcPr>
            <w:tcW w:w="8427" w:type="dxa"/>
            <w:tcBorders>
              <w:top w:val="double" w:sz="12" w:space="0" w:color="auto"/>
              <w:left w:val="double" w:sz="12" w:space="0" w:color="auto"/>
              <w:bottom w:val="double" w:sz="12" w:space="0" w:color="auto"/>
              <w:right w:val="double" w:sz="12" w:space="0" w:color="auto"/>
            </w:tcBorders>
            <w:tcMar>
              <w:top w:w="0" w:type="dxa"/>
              <w:left w:w="108" w:type="dxa"/>
              <w:bottom w:w="0" w:type="dxa"/>
              <w:right w:w="108" w:type="dxa"/>
            </w:tcMar>
            <w:hideMark/>
          </w:tcPr>
          <w:p w14:paraId="28CA2A90" w14:textId="77777777" w:rsidR="00E636EB" w:rsidRDefault="00E636EB" w:rsidP="00E636EB">
            <w:r>
              <w:rPr>
                <w:sz w:val="20"/>
                <w:szCs w:val="20"/>
              </w:rPr>
              <w:t>@Indexed  //by default the index direction is ASCENDING</w:t>
            </w:r>
          </w:p>
          <w:p w14:paraId="6ECF958D" w14:textId="77777777" w:rsidR="00E636EB" w:rsidRDefault="00E636EB" w:rsidP="00E636EB">
            <w:r>
              <w:rPr>
                <w:b/>
                <w:bCs/>
                <w:color w:val="000080"/>
                <w:sz w:val="20"/>
                <w:szCs w:val="20"/>
              </w:rPr>
              <w:t>private </w:t>
            </w:r>
            <w:r>
              <w:rPr>
                <w:sz w:val="20"/>
                <w:szCs w:val="20"/>
              </w:rPr>
              <w:t>Long </w:t>
            </w:r>
            <w:r>
              <w:rPr>
                <w:b/>
                <w:bCs/>
                <w:color w:val="660E7A"/>
                <w:sz w:val="20"/>
                <w:szCs w:val="20"/>
              </w:rPr>
              <w:t>employeeId</w:t>
            </w:r>
          </w:p>
          <w:p w14:paraId="2CA927C1" w14:textId="77777777" w:rsidR="00E636EB" w:rsidRDefault="00E636EB" w:rsidP="00E636EB"/>
          <w:p w14:paraId="7066CF62" w14:textId="77777777" w:rsidR="00E636EB" w:rsidRDefault="00E636EB" w:rsidP="00E636EB">
            <w:r>
              <w:rPr>
                <w:sz w:val="20"/>
                <w:szCs w:val="20"/>
              </w:rPr>
              <w:t>@Indexed(direction = IndexDirection.</w:t>
            </w:r>
            <w:r>
              <w:rPr>
                <w:b/>
                <w:bCs/>
                <w:i/>
                <w:iCs/>
                <w:color w:val="660E7A"/>
                <w:sz w:val="20"/>
                <w:szCs w:val="20"/>
              </w:rPr>
              <w:t>DESCENDING</w:t>
            </w:r>
            <w:r>
              <w:rPr>
                <w:sz w:val="20"/>
                <w:szCs w:val="20"/>
              </w:rPr>
              <w:t>)</w:t>
            </w:r>
            <w:r>
              <w:rPr>
                <w:sz w:val="20"/>
                <w:szCs w:val="20"/>
              </w:rPr>
              <w:br/>
            </w:r>
            <w:r>
              <w:rPr>
                <w:b/>
                <w:bCs/>
                <w:color w:val="000080"/>
                <w:sz w:val="20"/>
                <w:szCs w:val="20"/>
              </w:rPr>
              <w:t>private </w:t>
            </w:r>
            <w:r>
              <w:rPr>
                <w:sz w:val="20"/>
                <w:szCs w:val="20"/>
              </w:rPr>
              <w:t>DateTime </w:t>
            </w:r>
            <w:r>
              <w:rPr>
                <w:b/>
                <w:bCs/>
                <w:color w:val="660E7A"/>
                <w:sz w:val="20"/>
                <w:szCs w:val="20"/>
              </w:rPr>
              <w:t>enrolledDateTime</w:t>
            </w:r>
            <w:r>
              <w:rPr>
                <w:sz w:val="20"/>
                <w:szCs w:val="20"/>
              </w:rPr>
              <w:t>;</w:t>
            </w:r>
          </w:p>
          <w:p w14:paraId="332ECC40" w14:textId="77777777" w:rsidR="00E636EB" w:rsidRDefault="00E636EB" w:rsidP="00E636EB"/>
        </w:tc>
      </w:tr>
    </w:tbl>
    <w:p w14:paraId="3803F545" w14:textId="77777777" w:rsidR="00E636EB" w:rsidRDefault="001F38A9" w:rsidP="00E636EB">
      <w:pPr>
        <w:pStyle w:val="Heading3"/>
        <w:spacing w:before="0"/>
      </w:pPr>
      <w:hyperlink r:id="rId33" w:history="1">
        <w:r w:rsidR="00E636EB">
          <w:rPr>
            <w:rStyle w:val="Hyperlink"/>
            <w:rFonts w:ascii="Calibri" w:hAnsi="Calibri" w:cs="Calibri"/>
            <w:color w:val="888888"/>
            <w:u w:val="none"/>
          </w:rPr>
          <w:t> </w:t>
        </w:r>
      </w:hyperlink>
    </w:p>
    <w:p w14:paraId="0AE52060" w14:textId="77777777" w:rsidR="00E636EB" w:rsidRDefault="00E636EB" w:rsidP="00E636EB">
      <w:pPr>
        <w:pStyle w:val="Heading3"/>
        <w:spacing w:before="0"/>
      </w:pPr>
      <w:r>
        <w:rPr>
          <w:rFonts w:ascii="Calibri" w:hAnsi="Calibri" w:cs="Calibri"/>
        </w:rPr>
        <w:t>2.1.2</w:t>
      </w:r>
      <w:r>
        <w:rPr>
          <w:b/>
          <w:bCs/>
          <w:sz w:val="14"/>
          <w:szCs w:val="14"/>
        </w:rPr>
        <w:t>        </w:t>
      </w:r>
      <w:r>
        <w:rPr>
          <w:rFonts w:ascii="Calibri" w:hAnsi="Calibri" w:cs="Calibri"/>
        </w:rPr>
        <w:t>Compound Index</w:t>
      </w:r>
    </w:p>
    <w:p w14:paraId="1317C138" w14:textId="77777777" w:rsidR="00E636EB" w:rsidRDefault="00E636EB" w:rsidP="00E636EB">
      <w:r>
        <w:t>If your query is based on multiple keys, then construct a compound key, instead of making multiple single field indexes.</w:t>
      </w:r>
    </w:p>
    <w:p w14:paraId="115C399E" w14:textId="77777777" w:rsidR="00E636EB" w:rsidRDefault="00E636EB" w:rsidP="00E636EB">
      <w:r>
        <w:rPr>
          <w:b/>
          <w:bCs/>
          <w:u w:val="single"/>
        </w:rPr>
        <w:t>Compound index needs to be constructed with fields in the following order:</w:t>
      </w:r>
    </w:p>
    <w:p w14:paraId="1A1B25B0" w14:textId="77777777" w:rsidR="00E636EB" w:rsidRDefault="00E636EB" w:rsidP="00E636EB">
      <w:pPr>
        <w:ind w:hanging="360"/>
      </w:pPr>
      <w:r>
        <w:t>1.</w:t>
      </w:r>
      <w:r>
        <w:rPr>
          <w:sz w:val="14"/>
          <w:szCs w:val="14"/>
        </w:rPr>
        <w:t>      </w:t>
      </w:r>
      <w:r>
        <w:t>Fields involved in Equality criteria</w:t>
      </w:r>
    </w:p>
    <w:p w14:paraId="1E8188C3" w14:textId="77777777" w:rsidR="00E636EB" w:rsidRDefault="00E636EB" w:rsidP="00E636EB">
      <w:pPr>
        <w:ind w:hanging="360"/>
      </w:pPr>
      <w:r>
        <w:t>2.</w:t>
      </w:r>
      <w:r>
        <w:rPr>
          <w:sz w:val="14"/>
          <w:szCs w:val="14"/>
        </w:rPr>
        <w:t>      </w:t>
      </w:r>
      <w:r>
        <w:t>Fields involved in Range criteria</w:t>
      </w:r>
    </w:p>
    <w:p w14:paraId="6A6860AD" w14:textId="77777777" w:rsidR="00E636EB" w:rsidRDefault="00E636EB" w:rsidP="00E636EB">
      <w:r>
        <w:t>     </w:t>
      </w:r>
    </w:p>
    <w:tbl>
      <w:tblPr>
        <w:tblW w:w="7575" w:type="dxa"/>
        <w:tblInd w:w="739" w:type="dxa"/>
        <w:tblCellMar>
          <w:left w:w="0" w:type="dxa"/>
          <w:right w:w="0" w:type="dxa"/>
        </w:tblCellMar>
        <w:tblLook w:val="04A0" w:firstRow="1" w:lastRow="0" w:firstColumn="1" w:lastColumn="0" w:noHBand="0" w:noVBand="1"/>
      </w:tblPr>
      <w:tblGrid>
        <w:gridCol w:w="8197"/>
      </w:tblGrid>
      <w:tr w:rsidR="00E636EB" w14:paraId="78CFCD6E" w14:textId="77777777" w:rsidTr="00E636EB">
        <w:tc>
          <w:tcPr>
            <w:tcW w:w="6056" w:type="dxa"/>
            <w:tcBorders>
              <w:top w:val="double" w:sz="12" w:space="0" w:color="auto"/>
              <w:left w:val="double" w:sz="12" w:space="0" w:color="auto"/>
              <w:bottom w:val="double" w:sz="12" w:space="0" w:color="auto"/>
              <w:right w:val="double" w:sz="12" w:space="0" w:color="auto"/>
            </w:tcBorders>
            <w:tcMar>
              <w:top w:w="0" w:type="dxa"/>
              <w:left w:w="108" w:type="dxa"/>
              <w:bottom w:w="0" w:type="dxa"/>
              <w:right w:w="108" w:type="dxa"/>
            </w:tcMar>
            <w:hideMark/>
          </w:tcPr>
          <w:p w14:paraId="4151C3C2" w14:textId="77777777" w:rsidR="00E636EB" w:rsidRDefault="00E636EB">
            <w:pPr>
              <w:divId w:val="321157294"/>
            </w:pPr>
            <w:r>
              <w:rPr>
                <w:sz w:val="20"/>
                <w:szCs w:val="20"/>
              </w:rPr>
              <w:t>Query query = </w:t>
            </w:r>
            <w:r>
              <w:rPr>
                <w:b/>
                <w:bCs/>
                <w:color w:val="000080"/>
                <w:sz w:val="20"/>
                <w:szCs w:val="20"/>
              </w:rPr>
              <w:t>new </w:t>
            </w:r>
            <w:r>
              <w:rPr>
                <w:sz w:val="20"/>
                <w:szCs w:val="20"/>
              </w:rPr>
              <w:t>Query(</w:t>
            </w:r>
            <w:r>
              <w:rPr>
                <w:b/>
                <w:bCs/>
                <w:color w:val="000080"/>
                <w:sz w:val="20"/>
                <w:szCs w:val="20"/>
              </w:rPr>
              <w:t>new</w:t>
            </w:r>
            <w:r>
              <w:rPr>
                <w:sz w:val="20"/>
                <w:szCs w:val="20"/>
              </w:rPr>
              <w:t>Criteria().andOperator(Criteria.</w:t>
            </w:r>
            <w:r>
              <w:rPr>
                <w:i/>
                <w:iCs/>
                <w:sz w:val="20"/>
                <w:szCs w:val="20"/>
              </w:rPr>
              <w:t>where</w:t>
            </w:r>
            <w:r>
              <w:rPr>
                <w:sz w:val="20"/>
                <w:szCs w:val="20"/>
              </w:rPr>
              <w:t>(</w:t>
            </w:r>
            <w:r>
              <w:rPr>
                <w:b/>
                <w:bCs/>
                <w:color w:val="008000"/>
                <w:sz w:val="20"/>
                <w:szCs w:val="20"/>
              </w:rPr>
              <w:t>"serialNumber"</w:t>
            </w:r>
            <w:r>
              <w:rPr>
                <w:sz w:val="20"/>
                <w:szCs w:val="20"/>
              </w:rPr>
              <w:t>).is(serialNumber), </w:t>
            </w:r>
            <w:r>
              <w:rPr>
                <w:b/>
                <w:bCs/>
                <w:color w:val="000080"/>
                <w:sz w:val="20"/>
                <w:szCs w:val="20"/>
              </w:rPr>
              <w:t>new </w:t>
            </w:r>
            <w:r>
              <w:rPr>
                <w:sz w:val="20"/>
                <w:szCs w:val="20"/>
              </w:rPr>
              <w:t>Criteria()</w:t>
            </w:r>
            <w:r>
              <w:rPr>
                <w:sz w:val="20"/>
                <w:szCs w:val="20"/>
              </w:rPr>
              <w:br/>
              <w:t>        .orOperator(</w:t>
            </w:r>
            <w:r>
              <w:rPr>
                <w:b/>
                <w:bCs/>
                <w:color w:val="000080"/>
                <w:sz w:val="20"/>
                <w:szCs w:val="20"/>
              </w:rPr>
              <w:t>new </w:t>
            </w:r>
            <w:r>
              <w:rPr>
                <w:sz w:val="20"/>
                <w:szCs w:val="20"/>
              </w:rPr>
              <w:t>Criteria().andOperator(Criteria.</w:t>
            </w:r>
            <w:r>
              <w:rPr>
                <w:i/>
                <w:iCs/>
                <w:sz w:val="20"/>
                <w:szCs w:val="20"/>
              </w:rPr>
              <w:t>where</w:t>
            </w:r>
            <w:r>
              <w:rPr>
                <w:sz w:val="20"/>
                <w:szCs w:val="20"/>
              </w:rPr>
              <w:t>(</w:t>
            </w:r>
            <w:r>
              <w:rPr>
                <w:b/>
                <w:bCs/>
                <w:color w:val="008000"/>
                <w:sz w:val="20"/>
                <w:szCs w:val="20"/>
              </w:rPr>
              <w:t>"startDateTime"</w:t>
            </w:r>
            <w:r>
              <w:rPr>
                <w:sz w:val="20"/>
                <w:szCs w:val="20"/>
              </w:rPr>
              <w:t>).gte</w:t>
            </w:r>
            <w:r>
              <w:rPr>
                <w:sz w:val="20"/>
                <w:szCs w:val="20"/>
              </w:rPr>
              <w:br/>
              <w:t>                (startDateTime.withTimeAtStartOfDay().toDate()), Criteria.</w:t>
            </w:r>
            <w:r>
              <w:rPr>
                <w:i/>
                <w:iCs/>
                <w:sz w:val="20"/>
                <w:szCs w:val="20"/>
              </w:rPr>
              <w:t>where</w:t>
            </w:r>
            <w:r>
              <w:rPr>
                <w:sz w:val="20"/>
                <w:szCs w:val="20"/>
              </w:rPr>
              <w:t>(</w:t>
            </w:r>
            <w:r>
              <w:rPr>
                <w:b/>
                <w:bCs/>
                <w:color w:val="008000"/>
                <w:sz w:val="20"/>
                <w:szCs w:val="20"/>
              </w:rPr>
              <w:t>"startDateTime"</w:t>
            </w:r>
            <w:r>
              <w:rPr>
                <w:sz w:val="20"/>
                <w:szCs w:val="20"/>
              </w:rPr>
              <w:t>).lt(endDateTime</w:t>
            </w:r>
            <w:r>
              <w:rPr>
                <w:sz w:val="20"/>
                <w:szCs w:val="20"/>
              </w:rPr>
              <w:br/>
              <w:t>                .toDate())), </w:t>
            </w:r>
            <w:r>
              <w:rPr>
                <w:b/>
                <w:bCs/>
                <w:color w:val="000080"/>
                <w:sz w:val="20"/>
                <w:szCs w:val="20"/>
              </w:rPr>
              <w:t>new</w:t>
            </w:r>
            <w:r>
              <w:rPr>
                <w:sz w:val="20"/>
                <w:szCs w:val="20"/>
              </w:rPr>
              <w:t>Criteria().andOperator(Criteria.</w:t>
            </w:r>
            <w:r>
              <w:rPr>
                <w:i/>
                <w:iCs/>
                <w:sz w:val="20"/>
                <w:szCs w:val="20"/>
              </w:rPr>
              <w:t>where</w:t>
            </w:r>
            <w:r>
              <w:rPr>
                <w:sz w:val="20"/>
                <w:szCs w:val="20"/>
              </w:rPr>
              <w:t>(</w:t>
            </w:r>
            <w:r>
              <w:rPr>
                <w:b/>
                <w:bCs/>
                <w:color w:val="008000"/>
                <w:sz w:val="20"/>
                <w:szCs w:val="20"/>
              </w:rPr>
              <w:t>"startDateTime"</w:t>
            </w:r>
            <w:r>
              <w:rPr>
                <w:sz w:val="20"/>
                <w:szCs w:val="20"/>
              </w:rPr>
              <w:t>).lt(startDateTime</w:t>
            </w:r>
            <w:r>
              <w:rPr>
                <w:sz w:val="20"/>
                <w:szCs w:val="20"/>
              </w:rPr>
              <w:br/>
              <w:t>                .withTimeAtStartOfDay().toDate()), Criteria.</w:t>
            </w:r>
            <w:r>
              <w:rPr>
                <w:i/>
                <w:iCs/>
                <w:sz w:val="20"/>
                <w:szCs w:val="20"/>
              </w:rPr>
              <w:t>where</w:t>
            </w:r>
            <w:r>
              <w:rPr>
                <w:sz w:val="20"/>
                <w:szCs w:val="20"/>
              </w:rPr>
              <w:t>(</w:t>
            </w:r>
            <w:r>
              <w:rPr>
                <w:b/>
                <w:bCs/>
                <w:color w:val="008000"/>
                <w:sz w:val="20"/>
                <w:szCs w:val="20"/>
              </w:rPr>
              <w:t>"endDateTime"</w:t>
            </w:r>
            <w:r>
              <w:rPr>
                <w:sz w:val="20"/>
                <w:szCs w:val="20"/>
              </w:rPr>
              <w:t>).gt(startDateTime.toDate())))));</w:t>
            </w:r>
          </w:p>
        </w:tc>
      </w:tr>
    </w:tbl>
    <w:p w14:paraId="5708DAA3" w14:textId="77777777" w:rsidR="00E636EB" w:rsidRDefault="00E636EB" w:rsidP="00E636EB"/>
    <w:p w14:paraId="09B88BCA" w14:textId="77777777" w:rsidR="00E636EB" w:rsidRDefault="00E636EB" w:rsidP="00E636EB">
      <w:r>
        <w:t>For this query to execute without a (full) collection scan, construct a compound index on the domain object Employee. Following compound index ensures an index scanning (o/p of explain() gives you cursorType as “BTreeCursor + “Index name”)</w:t>
      </w:r>
    </w:p>
    <w:tbl>
      <w:tblPr>
        <w:tblW w:w="7425" w:type="dxa"/>
        <w:tblInd w:w="852" w:type="dxa"/>
        <w:tblCellMar>
          <w:left w:w="0" w:type="dxa"/>
          <w:right w:w="0" w:type="dxa"/>
        </w:tblCellMar>
        <w:tblLook w:val="04A0" w:firstRow="1" w:lastRow="0" w:firstColumn="1" w:lastColumn="0" w:noHBand="0" w:noVBand="1"/>
      </w:tblPr>
      <w:tblGrid>
        <w:gridCol w:w="7425"/>
      </w:tblGrid>
      <w:tr w:rsidR="00E636EB" w14:paraId="5F716551" w14:textId="77777777" w:rsidTr="00E636EB">
        <w:trPr>
          <w:trHeight w:val="1235"/>
        </w:trPr>
        <w:tc>
          <w:tcPr>
            <w:tcW w:w="5943" w:type="dxa"/>
            <w:tcBorders>
              <w:top w:val="double" w:sz="12" w:space="0" w:color="auto"/>
              <w:left w:val="double" w:sz="12" w:space="0" w:color="auto"/>
              <w:bottom w:val="double" w:sz="12" w:space="0" w:color="auto"/>
              <w:right w:val="double" w:sz="12" w:space="0" w:color="auto"/>
            </w:tcBorders>
            <w:tcMar>
              <w:top w:w="0" w:type="dxa"/>
              <w:left w:w="108" w:type="dxa"/>
              <w:bottom w:w="0" w:type="dxa"/>
              <w:right w:w="108" w:type="dxa"/>
            </w:tcMar>
            <w:hideMark/>
          </w:tcPr>
          <w:p w14:paraId="07D77F6E" w14:textId="77777777" w:rsidR="00E636EB" w:rsidRDefault="00E636EB" w:rsidP="00E636EB">
            <w:r>
              <w:rPr>
                <w:color w:val="808000"/>
                <w:sz w:val="20"/>
                <w:szCs w:val="20"/>
              </w:rPr>
              <w:t>@CompoundIndex</w:t>
            </w:r>
            <w:r>
              <w:rPr>
                <w:sz w:val="20"/>
                <w:szCs w:val="20"/>
              </w:rPr>
              <w:t>(name = "slNo_dt_idx",def = "{'serialNumber' : 1, 'startDateTime' : 1, 'endDateTime' : 1}" )</w:t>
            </w:r>
            <w:r>
              <w:rPr>
                <w:sz w:val="20"/>
                <w:szCs w:val="20"/>
              </w:rPr>
              <w:br/>
            </w:r>
            <w:r>
              <w:rPr>
                <w:color w:val="000080"/>
                <w:sz w:val="20"/>
                <w:szCs w:val="20"/>
              </w:rPr>
              <w:t>public class </w:t>
            </w:r>
            <w:r>
              <w:rPr>
                <w:sz w:val="20"/>
                <w:szCs w:val="20"/>
              </w:rPr>
              <w:t>Employee {</w:t>
            </w:r>
          </w:p>
          <w:p w14:paraId="71405787" w14:textId="77777777" w:rsidR="00E636EB" w:rsidRDefault="00E636EB" w:rsidP="00E636EB">
            <w:r>
              <w:rPr>
                <w:sz w:val="20"/>
                <w:szCs w:val="20"/>
              </w:rPr>
              <w:t>….</w:t>
            </w:r>
          </w:p>
          <w:p w14:paraId="4C6ADB91" w14:textId="77777777" w:rsidR="00E636EB" w:rsidRDefault="00E636EB" w:rsidP="00E636EB">
            <w:r>
              <w:rPr>
                <w:sz w:val="20"/>
                <w:szCs w:val="20"/>
              </w:rPr>
              <w:t>}</w:t>
            </w:r>
          </w:p>
          <w:p w14:paraId="3A761787" w14:textId="77777777" w:rsidR="00E636EB" w:rsidRDefault="00E636EB" w:rsidP="00E636EB"/>
        </w:tc>
      </w:tr>
    </w:tbl>
    <w:p w14:paraId="1C48B503" w14:textId="77777777" w:rsidR="00E636EB" w:rsidRDefault="00E636EB" w:rsidP="00E636EB">
      <w:r>
        <w:t>Here serialNumber – involves in equality criteria; startDateTme, endDateTime – involve in Range criteria</w:t>
      </w:r>
    </w:p>
    <w:p w14:paraId="2C54ECBD" w14:textId="77777777" w:rsidR="00E636EB" w:rsidRDefault="00E636EB" w:rsidP="00E636EB">
      <w:r>
        <w:t>The compound Index created in this order will give </w:t>
      </w:r>
      <w:r>
        <w:rPr>
          <w:b/>
          <w:bCs/>
          <w:u w:val="single"/>
        </w:rPr>
        <w:t>n=nscanned=nscannedObjects</w:t>
      </w:r>
      <w:r>
        <w:t> output when you execute explain()- means the best possible index to use.</w:t>
      </w:r>
    </w:p>
    <w:p w14:paraId="510ACE6C" w14:textId="77777777" w:rsidR="00E636EB" w:rsidRDefault="00E636EB" w:rsidP="00E636EB">
      <w:pPr>
        <w:ind w:hanging="360"/>
      </w:pPr>
      <w:r>
        <w:rPr>
          <w:rFonts w:ascii="Symbol" w:hAnsi="Symbol"/>
        </w:rPr>
        <w:t></w:t>
      </w:r>
      <w:r>
        <w:rPr>
          <w:sz w:val="14"/>
          <w:szCs w:val="14"/>
        </w:rPr>
        <w:t>        </w:t>
      </w:r>
      <w:r>
        <w:t>n – number of documents returned</w:t>
      </w:r>
    </w:p>
    <w:p w14:paraId="269DF52E" w14:textId="77777777" w:rsidR="00E636EB" w:rsidRDefault="00E636EB" w:rsidP="00E636EB">
      <w:pPr>
        <w:ind w:hanging="360"/>
      </w:pPr>
      <w:r>
        <w:rPr>
          <w:rFonts w:ascii="Symbol" w:hAnsi="Symbol"/>
        </w:rPr>
        <w:t></w:t>
      </w:r>
      <w:r>
        <w:rPr>
          <w:sz w:val="14"/>
          <w:szCs w:val="14"/>
        </w:rPr>
        <w:t>        </w:t>
      </w:r>
      <w:r>
        <w:t>nscanned – number of indexes scanned</w:t>
      </w:r>
    </w:p>
    <w:p w14:paraId="14D3A76D" w14:textId="77777777" w:rsidR="00E636EB" w:rsidRDefault="00E636EB" w:rsidP="00E636EB">
      <w:pPr>
        <w:ind w:hanging="360"/>
      </w:pPr>
      <w:r>
        <w:rPr>
          <w:rFonts w:ascii="Symbol" w:hAnsi="Symbol"/>
        </w:rPr>
        <w:t></w:t>
      </w:r>
      <w:r>
        <w:rPr>
          <w:sz w:val="14"/>
          <w:szCs w:val="14"/>
        </w:rPr>
        <w:t>        </w:t>
      </w:r>
      <w:r>
        <w:t>nscannedObjects -  Number of documents scanned</w:t>
      </w:r>
    </w:p>
    <w:p w14:paraId="16CABF8A" w14:textId="77777777" w:rsidR="00E636EB" w:rsidRDefault="00E636EB" w:rsidP="00E636EB"/>
    <w:bookmarkStart w:id="19" w:name="_Toc431290000"/>
    <w:p w14:paraId="7B22DAC9" w14:textId="77777777" w:rsidR="00E636EB" w:rsidRDefault="00E636EB" w:rsidP="00E636EB">
      <w:pPr>
        <w:pStyle w:val="Heading2"/>
        <w:spacing w:before="0" w:beforeAutospacing="0" w:after="0" w:afterAutospacing="0"/>
        <w:rPr>
          <w:sz w:val="33"/>
          <w:szCs w:val="33"/>
        </w:rPr>
      </w:pPr>
      <w:r>
        <w:rPr>
          <w:sz w:val="33"/>
          <w:szCs w:val="33"/>
        </w:rPr>
        <w:fldChar w:fldCharType="begin"/>
      </w:r>
      <w:r>
        <w:rPr>
          <w:sz w:val="33"/>
          <w:szCs w:val="33"/>
        </w:rPr>
        <w:instrText xml:space="preserve"> HYPERLINK "https://www.blogger.com/null" </w:instrText>
      </w:r>
      <w:r>
        <w:rPr>
          <w:sz w:val="33"/>
          <w:szCs w:val="33"/>
        </w:rPr>
        <w:fldChar w:fldCharType="separate"/>
      </w:r>
      <w:r>
        <w:rPr>
          <w:rStyle w:val="Hyperlink"/>
          <w:rFonts w:ascii="Calibri" w:hAnsi="Calibri" w:cs="Calibri"/>
          <w:color w:val="888888"/>
          <w:sz w:val="33"/>
          <w:szCs w:val="33"/>
          <w:u w:val="none"/>
        </w:rPr>
        <w:t>2.2</w:t>
      </w:r>
      <w:r>
        <w:rPr>
          <w:rStyle w:val="Hyperlink"/>
          <w:b w:val="0"/>
          <w:bCs w:val="0"/>
          <w:color w:val="888888"/>
          <w:sz w:val="14"/>
          <w:szCs w:val="14"/>
          <w:u w:val="none"/>
        </w:rPr>
        <w:t>      </w:t>
      </w:r>
      <w:r>
        <w:rPr>
          <w:rStyle w:val="Hyperlink"/>
          <w:rFonts w:ascii="Calibri" w:hAnsi="Calibri" w:cs="Calibri"/>
          <w:color w:val="888888"/>
          <w:sz w:val="33"/>
          <w:szCs w:val="33"/>
          <w:u w:val="none"/>
        </w:rPr>
        <w:t>Use Covered Indexes</w:t>
      </w:r>
      <w:r>
        <w:rPr>
          <w:sz w:val="33"/>
          <w:szCs w:val="33"/>
        </w:rPr>
        <w:fldChar w:fldCharType="end"/>
      </w:r>
      <w:bookmarkEnd w:id="19"/>
    </w:p>
    <w:p w14:paraId="03304011" w14:textId="77777777" w:rsidR="00E636EB" w:rsidRDefault="00E636EB" w:rsidP="00E636EB">
      <w:pPr>
        <w:rPr>
          <w:sz w:val="24"/>
          <w:szCs w:val="24"/>
        </w:rPr>
      </w:pPr>
      <w:r>
        <w:t>Try to use covered indexes if possible.</w:t>
      </w:r>
    </w:p>
    <w:p w14:paraId="6D168724" w14:textId="77777777" w:rsidR="00E636EB" w:rsidRDefault="00E636EB" w:rsidP="00E636EB">
      <w:r>
        <w:t>Covered indexes means the fields included in the result set and the fields used in the query are part of a single index. This will help mongo to return the result from index without scanning the document.</w:t>
      </w:r>
    </w:p>
    <w:tbl>
      <w:tblPr>
        <w:tblW w:w="7770" w:type="dxa"/>
        <w:tblInd w:w="576" w:type="dxa"/>
        <w:tblCellMar>
          <w:left w:w="0" w:type="dxa"/>
          <w:right w:w="0" w:type="dxa"/>
        </w:tblCellMar>
        <w:tblLook w:val="04A0" w:firstRow="1" w:lastRow="0" w:firstColumn="1" w:lastColumn="0" w:noHBand="0" w:noVBand="1"/>
      </w:tblPr>
      <w:tblGrid>
        <w:gridCol w:w="7770"/>
      </w:tblGrid>
      <w:tr w:rsidR="00E636EB" w14:paraId="2CD78624" w14:textId="77777777" w:rsidTr="00E636EB">
        <w:tc>
          <w:tcPr>
            <w:tcW w:w="6219" w:type="dxa"/>
            <w:tcBorders>
              <w:top w:val="double" w:sz="12" w:space="0" w:color="auto"/>
              <w:left w:val="double" w:sz="12" w:space="0" w:color="auto"/>
              <w:bottom w:val="double" w:sz="12" w:space="0" w:color="auto"/>
              <w:right w:val="double" w:sz="12" w:space="0" w:color="auto"/>
            </w:tcBorders>
            <w:tcMar>
              <w:top w:w="0" w:type="dxa"/>
              <w:left w:w="108" w:type="dxa"/>
              <w:bottom w:w="0" w:type="dxa"/>
              <w:right w:w="108" w:type="dxa"/>
            </w:tcMar>
            <w:hideMark/>
          </w:tcPr>
          <w:p w14:paraId="144B6E6A" w14:textId="77777777" w:rsidR="00E636EB" w:rsidRDefault="00E636EB">
            <w:pPr>
              <w:divId w:val="3359106"/>
            </w:pPr>
            <w:r>
              <w:rPr>
                <w:sz w:val="20"/>
                <w:szCs w:val="20"/>
              </w:rPr>
              <w:t>Query q1 = </w:t>
            </w:r>
            <w:r>
              <w:rPr>
                <w:b/>
                <w:bCs/>
                <w:color w:val="000080"/>
                <w:sz w:val="20"/>
                <w:szCs w:val="20"/>
              </w:rPr>
              <w:t>new </w:t>
            </w:r>
            <w:r>
              <w:rPr>
                <w:sz w:val="20"/>
                <w:szCs w:val="20"/>
              </w:rPr>
              <w:t>Query(Criteria.</w:t>
            </w:r>
            <w:r>
              <w:rPr>
                <w:i/>
                <w:iCs/>
                <w:sz w:val="20"/>
                <w:szCs w:val="20"/>
              </w:rPr>
              <w:t>where</w:t>
            </w:r>
            <w:r>
              <w:rPr>
                <w:sz w:val="20"/>
                <w:szCs w:val="20"/>
              </w:rPr>
              <w:t>(</w:t>
            </w:r>
            <w:r>
              <w:rPr>
                <w:b/>
                <w:bCs/>
                <w:color w:val="008000"/>
                <w:sz w:val="20"/>
                <w:szCs w:val="20"/>
              </w:rPr>
              <w:t>"code"</w:t>
            </w:r>
            <w:r>
              <w:rPr>
                <w:sz w:val="20"/>
                <w:szCs w:val="20"/>
              </w:rPr>
              <w:t>).in(</w:t>
            </w:r>
            <w:r>
              <w:rPr>
                <w:b/>
                <w:bCs/>
                <w:color w:val="008000"/>
                <w:sz w:val="20"/>
                <w:szCs w:val="20"/>
              </w:rPr>
              <w:t>"abc"</w:t>
            </w:r>
            <w:r>
              <w:rPr>
                <w:sz w:val="20"/>
                <w:szCs w:val="20"/>
              </w:rPr>
              <w:t>,</w:t>
            </w:r>
            <w:r>
              <w:rPr>
                <w:b/>
                <w:bCs/>
                <w:color w:val="008000"/>
                <w:sz w:val="20"/>
                <w:szCs w:val="20"/>
              </w:rPr>
              <w:t>"ijk"</w:t>
            </w:r>
            <w:r>
              <w:rPr>
                <w:sz w:val="20"/>
                <w:szCs w:val="20"/>
              </w:rPr>
              <w:t>, </w:t>
            </w:r>
            <w:r>
              <w:rPr>
                <w:b/>
                <w:bCs/>
                <w:color w:val="008000"/>
                <w:sz w:val="20"/>
                <w:szCs w:val="20"/>
              </w:rPr>
              <w:t>"xyz"</w:t>
            </w:r>
            <w:r>
              <w:rPr>
                <w:sz w:val="20"/>
                <w:szCs w:val="20"/>
              </w:rPr>
              <w:t>));</w:t>
            </w:r>
            <w:r>
              <w:rPr>
                <w:sz w:val="20"/>
                <w:szCs w:val="20"/>
              </w:rPr>
              <w:br/>
              <w:t>q1.fields().include(</w:t>
            </w:r>
            <w:r>
              <w:rPr>
                <w:b/>
                <w:bCs/>
                <w:color w:val="008000"/>
                <w:sz w:val="20"/>
                <w:szCs w:val="20"/>
              </w:rPr>
              <w:t>"name"</w:t>
            </w:r>
            <w:r>
              <w:rPr>
                <w:sz w:val="20"/>
                <w:szCs w:val="20"/>
              </w:rPr>
              <w:t>);</w:t>
            </w:r>
          </w:p>
        </w:tc>
      </w:tr>
    </w:tbl>
    <w:p w14:paraId="6341DE4E" w14:textId="77777777" w:rsidR="00E636EB" w:rsidRDefault="00E636EB" w:rsidP="00E636EB"/>
    <w:p w14:paraId="70FA3E42" w14:textId="77777777" w:rsidR="00E636EB" w:rsidRDefault="00E636EB" w:rsidP="00E636EB">
      <w:r>
        <w:rPr>
          <w:color w:val="808000"/>
          <w:sz w:val="20"/>
          <w:szCs w:val="20"/>
        </w:rPr>
        <w:t>@CompoundIndex</w:t>
      </w:r>
      <w:r>
        <w:rPr>
          <w:sz w:val="20"/>
          <w:szCs w:val="20"/>
        </w:rPr>
        <w:t>(name = </w:t>
      </w:r>
      <w:r>
        <w:rPr>
          <w:b/>
          <w:bCs/>
          <w:color w:val="008000"/>
          <w:sz w:val="20"/>
          <w:szCs w:val="20"/>
        </w:rPr>
        <w:t>"code_name_idx"</w:t>
      </w:r>
      <w:r>
        <w:rPr>
          <w:sz w:val="20"/>
          <w:szCs w:val="20"/>
        </w:rPr>
        <w:t>, def = </w:t>
      </w:r>
      <w:r>
        <w:rPr>
          <w:b/>
          <w:bCs/>
          <w:color w:val="008000"/>
          <w:sz w:val="20"/>
          <w:szCs w:val="20"/>
        </w:rPr>
        <w:t>"{'code' : 1, 'name' : 1}" </w:t>
      </w:r>
      <w:r>
        <w:rPr>
          <w:sz w:val="20"/>
          <w:szCs w:val="20"/>
        </w:rPr>
        <w:t>)</w:t>
      </w:r>
    </w:p>
    <w:p w14:paraId="4B3367B5" w14:textId="77777777" w:rsidR="00E636EB" w:rsidRDefault="00E636EB" w:rsidP="00E636EB"/>
    <w:bookmarkStart w:id="20" w:name="_Toc431290001"/>
    <w:p w14:paraId="0E1E5CCE" w14:textId="77777777" w:rsidR="00E636EB" w:rsidRDefault="00E636EB" w:rsidP="00E636EB">
      <w:pPr>
        <w:pStyle w:val="Heading2"/>
        <w:spacing w:before="0" w:beforeAutospacing="0" w:after="0" w:afterAutospacing="0"/>
        <w:rPr>
          <w:sz w:val="33"/>
          <w:szCs w:val="33"/>
        </w:rPr>
      </w:pPr>
      <w:r>
        <w:rPr>
          <w:sz w:val="33"/>
          <w:szCs w:val="33"/>
        </w:rPr>
        <w:fldChar w:fldCharType="begin"/>
      </w:r>
      <w:r>
        <w:rPr>
          <w:sz w:val="33"/>
          <w:szCs w:val="33"/>
        </w:rPr>
        <w:instrText xml:space="preserve"> HYPERLINK "https://www.blogger.com/null" </w:instrText>
      </w:r>
      <w:r>
        <w:rPr>
          <w:sz w:val="33"/>
          <w:szCs w:val="33"/>
        </w:rPr>
        <w:fldChar w:fldCharType="separate"/>
      </w:r>
      <w:r>
        <w:rPr>
          <w:rStyle w:val="Hyperlink"/>
          <w:rFonts w:ascii="Calibri" w:hAnsi="Calibri" w:cs="Calibri"/>
          <w:color w:val="888888"/>
          <w:sz w:val="33"/>
          <w:szCs w:val="33"/>
          <w:u w:val="none"/>
        </w:rPr>
        <w:t>2.3</w:t>
      </w:r>
      <w:r>
        <w:rPr>
          <w:rStyle w:val="Hyperlink"/>
          <w:b w:val="0"/>
          <w:bCs w:val="0"/>
          <w:color w:val="888888"/>
          <w:sz w:val="14"/>
          <w:szCs w:val="14"/>
          <w:u w:val="none"/>
        </w:rPr>
        <w:t>      </w:t>
      </w:r>
      <w:r>
        <w:rPr>
          <w:rStyle w:val="Hyperlink"/>
          <w:rFonts w:ascii="Calibri" w:hAnsi="Calibri" w:cs="Calibri"/>
          <w:color w:val="888888"/>
          <w:sz w:val="33"/>
          <w:szCs w:val="33"/>
          <w:u w:val="none"/>
        </w:rPr>
        <w:t>Avoid long Field Names</w:t>
      </w:r>
      <w:r>
        <w:rPr>
          <w:sz w:val="33"/>
          <w:szCs w:val="33"/>
        </w:rPr>
        <w:fldChar w:fldCharType="end"/>
      </w:r>
      <w:bookmarkEnd w:id="20"/>
    </w:p>
    <w:p w14:paraId="3DDAFA57" w14:textId="77777777" w:rsidR="00E636EB" w:rsidRDefault="00E636EB" w:rsidP="00E636EB">
      <w:pPr>
        <w:rPr>
          <w:sz w:val="24"/>
          <w:szCs w:val="24"/>
        </w:rPr>
      </w:pPr>
      <w:r>
        <w:t>Avoid unnecessarily long field names. Field names are repeated across documents and consume space. Smaller field names allows for a larger number of documents to fit in RAM.</w:t>
      </w:r>
    </w:p>
    <w:p w14:paraId="14C2BB97" w14:textId="77777777" w:rsidR="00E636EB" w:rsidRDefault="00E636EB" w:rsidP="00E636EB"/>
    <w:bookmarkStart w:id="21" w:name="_Toc431290002"/>
    <w:p w14:paraId="0DA35D7C" w14:textId="77777777" w:rsidR="00E636EB" w:rsidRDefault="00E636EB" w:rsidP="00E636EB">
      <w:pPr>
        <w:pStyle w:val="Heading2"/>
        <w:spacing w:before="0" w:beforeAutospacing="0" w:after="0" w:afterAutospacing="0"/>
        <w:rPr>
          <w:sz w:val="33"/>
          <w:szCs w:val="33"/>
        </w:rPr>
      </w:pPr>
      <w:r>
        <w:rPr>
          <w:sz w:val="33"/>
          <w:szCs w:val="33"/>
        </w:rPr>
        <w:fldChar w:fldCharType="begin"/>
      </w:r>
      <w:r>
        <w:rPr>
          <w:sz w:val="33"/>
          <w:szCs w:val="33"/>
        </w:rPr>
        <w:instrText xml:space="preserve"> HYPERLINK "https://www.blogger.com/null" </w:instrText>
      </w:r>
      <w:r>
        <w:rPr>
          <w:sz w:val="33"/>
          <w:szCs w:val="33"/>
        </w:rPr>
        <w:fldChar w:fldCharType="separate"/>
      </w:r>
      <w:r>
        <w:rPr>
          <w:rStyle w:val="Hyperlink"/>
          <w:rFonts w:ascii="Calibri" w:hAnsi="Calibri" w:cs="Calibri"/>
          <w:color w:val="888888"/>
          <w:sz w:val="33"/>
          <w:szCs w:val="33"/>
          <w:u w:val="none"/>
        </w:rPr>
        <w:t>2.4</w:t>
      </w:r>
      <w:r>
        <w:rPr>
          <w:rStyle w:val="Hyperlink"/>
          <w:b w:val="0"/>
          <w:bCs w:val="0"/>
          <w:color w:val="888888"/>
          <w:sz w:val="14"/>
          <w:szCs w:val="14"/>
          <w:u w:val="none"/>
        </w:rPr>
        <w:t>      </w:t>
      </w:r>
      <w:r>
        <w:rPr>
          <w:rStyle w:val="Hyperlink"/>
          <w:rFonts w:ascii="Calibri" w:hAnsi="Calibri" w:cs="Calibri"/>
          <w:color w:val="888888"/>
          <w:sz w:val="33"/>
          <w:szCs w:val="33"/>
          <w:u w:val="none"/>
        </w:rPr>
        <w:t>Include only Updated Fields in the Update Query</w:t>
      </w:r>
      <w:r>
        <w:rPr>
          <w:sz w:val="33"/>
          <w:szCs w:val="33"/>
        </w:rPr>
        <w:fldChar w:fldCharType="end"/>
      </w:r>
      <w:bookmarkEnd w:id="21"/>
    </w:p>
    <w:p w14:paraId="4F46186A" w14:textId="77777777" w:rsidR="00E636EB" w:rsidRDefault="00E636EB" w:rsidP="00E636EB">
      <w:pPr>
        <w:rPr>
          <w:sz w:val="24"/>
          <w:szCs w:val="24"/>
        </w:rPr>
      </w:pPr>
      <w:r>
        <w:t>Use </w:t>
      </w:r>
      <w:r>
        <w:rPr>
          <w:b/>
          <w:bCs/>
        </w:rPr>
        <w:t>Update</w:t>
      </w:r>
      <w:r>
        <w:t> object to issue updates to only modify fields that have changed, instead of retrieving the entire document in your application, updating fields and then saving the document back to the database.</w:t>
      </w:r>
    </w:p>
    <w:p w14:paraId="4F238774" w14:textId="77777777" w:rsidR="00E636EB" w:rsidRDefault="00E636EB" w:rsidP="00E636EB">
      <w:r>
        <w:t>For example, let’s say the salary of the employee with serialNumber 1009 has changed in that case instead of doing following:</w:t>
      </w:r>
    </w:p>
    <w:tbl>
      <w:tblPr>
        <w:tblW w:w="0" w:type="auto"/>
        <w:tblInd w:w="576" w:type="dxa"/>
        <w:tblCellMar>
          <w:left w:w="0" w:type="dxa"/>
          <w:right w:w="0" w:type="dxa"/>
        </w:tblCellMar>
        <w:tblLook w:val="04A0" w:firstRow="1" w:lastRow="0" w:firstColumn="1" w:lastColumn="0" w:noHBand="0" w:noVBand="1"/>
      </w:tblPr>
      <w:tblGrid>
        <w:gridCol w:w="8360"/>
      </w:tblGrid>
      <w:tr w:rsidR="00E636EB" w14:paraId="091B15E0" w14:textId="77777777" w:rsidTr="00E636EB">
        <w:tc>
          <w:tcPr>
            <w:tcW w:w="8694" w:type="dxa"/>
            <w:tcBorders>
              <w:top w:val="double" w:sz="12" w:space="0" w:color="auto"/>
              <w:left w:val="double" w:sz="12" w:space="0" w:color="auto"/>
              <w:bottom w:val="double" w:sz="12" w:space="0" w:color="auto"/>
              <w:right w:val="double" w:sz="12" w:space="0" w:color="auto"/>
            </w:tcBorders>
            <w:tcMar>
              <w:top w:w="0" w:type="dxa"/>
              <w:left w:w="108" w:type="dxa"/>
              <w:bottom w:w="0" w:type="dxa"/>
              <w:right w:w="108" w:type="dxa"/>
            </w:tcMar>
            <w:hideMark/>
          </w:tcPr>
          <w:p w14:paraId="21104B07" w14:textId="77777777" w:rsidR="00E636EB" w:rsidRDefault="00E636EB">
            <w:pPr>
              <w:divId w:val="980961004"/>
            </w:pPr>
            <w:r>
              <w:rPr>
                <w:sz w:val="20"/>
                <w:szCs w:val="20"/>
              </w:rPr>
              <w:t>Employee employee = mongoTemplate.findOne(</w:t>
            </w:r>
            <w:r>
              <w:rPr>
                <w:b/>
                <w:bCs/>
                <w:color w:val="000080"/>
                <w:sz w:val="20"/>
                <w:szCs w:val="20"/>
              </w:rPr>
              <w:t>new</w:t>
            </w:r>
            <w:r>
              <w:rPr>
                <w:sz w:val="20"/>
                <w:szCs w:val="20"/>
              </w:rPr>
              <w:t>Query(Criteria.</w:t>
            </w:r>
            <w:r>
              <w:rPr>
                <w:i/>
                <w:iCs/>
                <w:sz w:val="20"/>
                <w:szCs w:val="20"/>
              </w:rPr>
              <w:t>where</w:t>
            </w:r>
            <w:r>
              <w:rPr>
                <w:sz w:val="20"/>
                <w:szCs w:val="20"/>
              </w:rPr>
              <w:t>(</w:t>
            </w:r>
            <w:r>
              <w:rPr>
                <w:b/>
                <w:bCs/>
                <w:color w:val="008000"/>
                <w:sz w:val="20"/>
                <w:szCs w:val="20"/>
              </w:rPr>
              <w:t>"serialNumber"</w:t>
            </w:r>
            <w:r>
              <w:rPr>
                <w:sz w:val="20"/>
                <w:szCs w:val="20"/>
              </w:rPr>
              <w:t>).is(</w:t>
            </w:r>
            <w:r>
              <w:rPr>
                <w:color w:val="0000FF"/>
                <w:sz w:val="20"/>
                <w:szCs w:val="20"/>
              </w:rPr>
              <w:t>1009</w:t>
            </w:r>
            <w:r>
              <w:rPr>
                <w:sz w:val="20"/>
                <w:szCs w:val="20"/>
              </w:rPr>
              <w:t>)), Employee.</w:t>
            </w:r>
            <w:r>
              <w:rPr>
                <w:b/>
                <w:bCs/>
                <w:color w:val="000080"/>
                <w:sz w:val="20"/>
                <w:szCs w:val="20"/>
              </w:rPr>
              <w:t>class</w:t>
            </w:r>
            <w:r>
              <w:rPr>
                <w:sz w:val="20"/>
                <w:szCs w:val="20"/>
              </w:rPr>
              <w:t>);</w:t>
            </w:r>
            <w:r>
              <w:rPr>
                <w:sz w:val="20"/>
                <w:szCs w:val="20"/>
              </w:rPr>
              <w:br/>
              <w:t>employee.setSalary(&lt;updatedSalary&gt;);</w:t>
            </w:r>
            <w:r>
              <w:rPr>
                <w:sz w:val="20"/>
                <w:szCs w:val="20"/>
              </w:rPr>
              <w:br/>
              <w:t>mongoTemplate.save(employee, </w:t>
            </w:r>
            <w:r>
              <w:rPr>
                <w:b/>
                <w:bCs/>
                <w:color w:val="008000"/>
                <w:sz w:val="20"/>
                <w:szCs w:val="20"/>
              </w:rPr>
              <w:t>"Employee"</w:t>
            </w:r>
            <w:r>
              <w:rPr>
                <w:sz w:val="20"/>
                <w:szCs w:val="20"/>
              </w:rPr>
              <w:t>);</w:t>
            </w:r>
          </w:p>
        </w:tc>
      </w:tr>
    </w:tbl>
    <w:p w14:paraId="6F22ED0B" w14:textId="77777777" w:rsidR="00E636EB" w:rsidRDefault="00E636EB" w:rsidP="00E636EB"/>
    <w:p w14:paraId="29ECA174" w14:textId="77777777" w:rsidR="00E636EB" w:rsidRDefault="00E636EB" w:rsidP="00E636EB">
      <w:r>
        <w:rPr>
          <w:b/>
          <w:bCs/>
        </w:rPr>
        <w:t>Downside of the approach:</w:t>
      </w:r>
      <w:r>
        <w:t> This issues – 2 Queries and sends entire object to just update the salary field.</w:t>
      </w:r>
    </w:p>
    <w:p w14:paraId="75FAACB0" w14:textId="77777777" w:rsidR="00E636EB" w:rsidRDefault="00E636EB" w:rsidP="00E636EB">
      <w:r>
        <w:t>In such cases we should use:</w:t>
      </w:r>
    </w:p>
    <w:tbl>
      <w:tblPr>
        <w:tblW w:w="0" w:type="auto"/>
        <w:tblInd w:w="576" w:type="dxa"/>
        <w:tblCellMar>
          <w:left w:w="0" w:type="dxa"/>
          <w:right w:w="0" w:type="dxa"/>
        </w:tblCellMar>
        <w:tblLook w:val="04A0" w:firstRow="1" w:lastRow="0" w:firstColumn="1" w:lastColumn="0" w:noHBand="0" w:noVBand="1"/>
      </w:tblPr>
      <w:tblGrid>
        <w:gridCol w:w="8360"/>
      </w:tblGrid>
      <w:tr w:rsidR="00E636EB" w14:paraId="576A4307" w14:textId="77777777" w:rsidTr="00E636EB">
        <w:tc>
          <w:tcPr>
            <w:tcW w:w="9350" w:type="dxa"/>
            <w:tcBorders>
              <w:top w:val="double" w:sz="12" w:space="0" w:color="auto"/>
              <w:left w:val="double" w:sz="12" w:space="0" w:color="auto"/>
              <w:bottom w:val="double" w:sz="12" w:space="0" w:color="auto"/>
              <w:right w:val="double" w:sz="12" w:space="0" w:color="auto"/>
            </w:tcBorders>
            <w:tcMar>
              <w:top w:w="0" w:type="dxa"/>
              <w:left w:w="108" w:type="dxa"/>
              <w:bottom w:w="0" w:type="dxa"/>
              <w:right w:w="108" w:type="dxa"/>
            </w:tcMar>
            <w:hideMark/>
          </w:tcPr>
          <w:p w14:paraId="2CBFDC11" w14:textId="77777777" w:rsidR="00E636EB" w:rsidRDefault="00E636EB">
            <w:pPr>
              <w:divId w:val="1283997476"/>
            </w:pPr>
            <w:r>
              <w:rPr>
                <w:sz w:val="20"/>
                <w:szCs w:val="20"/>
              </w:rPr>
              <w:t>Update update = </w:t>
            </w:r>
            <w:r>
              <w:rPr>
                <w:b/>
                <w:bCs/>
                <w:color w:val="000080"/>
                <w:sz w:val="20"/>
                <w:szCs w:val="20"/>
              </w:rPr>
              <w:t>new </w:t>
            </w:r>
            <w:r>
              <w:rPr>
                <w:sz w:val="20"/>
                <w:szCs w:val="20"/>
              </w:rPr>
              <w:t>Update()</w:t>
            </w:r>
            <w:r>
              <w:rPr>
                <w:sz w:val="20"/>
                <w:szCs w:val="20"/>
              </w:rPr>
              <w:br/>
              <w:t>update.set(</w:t>
            </w:r>
            <w:r>
              <w:rPr>
                <w:b/>
                <w:bCs/>
                <w:color w:val="008000"/>
                <w:sz w:val="20"/>
                <w:szCs w:val="20"/>
              </w:rPr>
              <w:t>"salary"</w:t>
            </w:r>
            <w:r>
              <w:rPr>
                <w:sz w:val="20"/>
                <w:szCs w:val="20"/>
              </w:rPr>
              <w:t>, &lt;updatedSalary&gt;);</w:t>
            </w:r>
            <w:r>
              <w:rPr>
                <w:sz w:val="20"/>
                <w:szCs w:val="20"/>
              </w:rPr>
              <w:br/>
              <w:t>mongoTemplate.updateFirst(</w:t>
            </w:r>
            <w:r>
              <w:rPr>
                <w:b/>
                <w:bCs/>
                <w:color w:val="000080"/>
                <w:sz w:val="20"/>
                <w:szCs w:val="20"/>
              </w:rPr>
              <w:t>new </w:t>
            </w:r>
            <w:r>
              <w:rPr>
                <w:sz w:val="20"/>
                <w:szCs w:val="20"/>
              </w:rPr>
              <w:t>Query(Criteria.</w:t>
            </w:r>
            <w:r>
              <w:rPr>
                <w:i/>
                <w:iCs/>
                <w:sz w:val="20"/>
                <w:szCs w:val="20"/>
              </w:rPr>
              <w:t>where</w:t>
            </w:r>
            <w:r>
              <w:rPr>
                <w:sz w:val="20"/>
                <w:szCs w:val="20"/>
              </w:rPr>
              <w:t>(</w:t>
            </w:r>
            <w:r>
              <w:rPr>
                <w:b/>
                <w:bCs/>
                <w:color w:val="008000"/>
                <w:sz w:val="20"/>
                <w:szCs w:val="20"/>
              </w:rPr>
              <w:t>"serialNumber"</w:t>
            </w:r>
            <w:r>
              <w:rPr>
                <w:sz w:val="20"/>
                <w:szCs w:val="20"/>
              </w:rPr>
              <w:t>).is(</w:t>
            </w:r>
            <w:r>
              <w:rPr>
                <w:color w:val="0000FF"/>
                <w:sz w:val="20"/>
                <w:szCs w:val="20"/>
              </w:rPr>
              <w:t>1009</w:t>
            </w:r>
            <w:r>
              <w:rPr>
                <w:sz w:val="20"/>
                <w:szCs w:val="20"/>
              </w:rPr>
              <w:t>)), update,  </w:t>
            </w:r>
            <w:r>
              <w:rPr>
                <w:b/>
                <w:bCs/>
                <w:color w:val="008000"/>
                <w:sz w:val="20"/>
                <w:szCs w:val="20"/>
              </w:rPr>
              <w:t>"Employee"</w:t>
            </w:r>
            <w:r>
              <w:rPr>
                <w:sz w:val="20"/>
                <w:szCs w:val="20"/>
              </w:rPr>
              <w:t>);</w:t>
            </w:r>
          </w:p>
        </w:tc>
      </w:tr>
    </w:tbl>
    <w:p w14:paraId="229A4EFE" w14:textId="77777777" w:rsidR="00E636EB" w:rsidRDefault="00E636EB" w:rsidP="00E636EB"/>
    <w:p w14:paraId="14D52BE3" w14:textId="77777777" w:rsidR="00E636EB" w:rsidRDefault="00E636EB" w:rsidP="00E636EB">
      <w:r>
        <w:rPr>
          <w:b/>
          <w:bCs/>
        </w:rPr>
        <w:t>Advantage:</w:t>
      </w:r>
      <w:r>
        <w:t> In this case, it just issues one query and moreover just sends the updated field as part of the update.</w:t>
      </w:r>
    </w:p>
    <w:p w14:paraId="51014D20" w14:textId="77777777" w:rsidR="00E636EB" w:rsidRDefault="00E636EB" w:rsidP="00E636EB"/>
    <w:bookmarkStart w:id="22" w:name="_Toc431290003"/>
    <w:p w14:paraId="39F89E2A" w14:textId="77777777" w:rsidR="00E636EB" w:rsidRDefault="00E636EB" w:rsidP="00E636EB">
      <w:pPr>
        <w:pStyle w:val="Heading2"/>
        <w:spacing w:before="0" w:beforeAutospacing="0" w:after="0" w:afterAutospacing="0"/>
        <w:rPr>
          <w:sz w:val="33"/>
          <w:szCs w:val="33"/>
        </w:rPr>
      </w:pPr>
      <w:r>
        <w:rPr>
          <w:sz w:val="33"/>
          <w:szCs w:val="33"/>
        </w:rPr>
        <w:fldChar w:fldCharType="begin"/>
      </w:r>
      <w:r>
        <w:rPr>
          <w:sz w:val="33"/>
          <w:szCs w:val="33"/>
        </w:rPr>
        <w:instrText xml:space="preserve"> HYPERLINK "https://www.blogger.com/null" </w:instrText>
      </w:r>
      <w:r>
        <w:rPr>
          <w:sz w:val="33"/>
          <w:szCs w:val="33"/>
        </w:rPr>
        <w:fldChar w:fldCharType="separate"/>
      </w:r>
      <w:r>
        <w:rPr>
          <w:rStyle w:val="Hyperlink"/>
          <w:rFonts w:ascii="Calibri" w:hAnsi="Calibri" w:cs="Calibri"/>
          <w:color w:val="888888"/>
          <w:sz w:val="33"/>
          <w:szCs w:val="33"/>
          <w:u w:val="none"/>
        </w:rPr>
        <w:t>2.5</w:t>
      </w:r>
      <w:r>
        <w:rPr>
          <w:rStyle w:val="Hyperlink"/>
          <w:b w:val="0"/>
          <w:bCs w:val="0"/>
          <w:color w:val="888888"/>
          <w:sz w:val="14"/>
          <w:szCs w:val="14"/>
          <w:u w:val="none"/>
        </w:rPr>
        <w:t>      </w:t>
      </w:r>
      <w:r>
        <w:rPr>
          <w:rStyle w:val="Hyperlink"/>
          <w:rFonts w:ascii="Calibri" w:hAnsi="Calibri" w:cs="Calibri"/>
          <w:color w:val="888888"/>
          <w:sz w:val="33"/>
          <w:szCs w:val="33"/>
          <w:u w:val="none"/>
        </w:rPr>
        <w:t>Use Projections to Reduce the Amount of Data Returned</w:t>
      </w:r>
      <w:r>
        <w:rPr>
          <w:sz w:val="33"/>
          <w:szCs w:val="33"/>
        </w:rPr>
        <w:fldChar w:fldCharType="end"/>
      </w:r>
      <w:bookmarkEnd w:id="22"/>
    </w:p>
    <w:p w14:paraId="11D88D6C" w14:textId="77777777" w:rsidR="00E636EB" w:rsidRDefault="00E636EB" w:rsidP="00E636EB">
      <w:pPr>
        <w:rPr>
          <w:sz w:val="24"/>
          <w:szCs w:val="24"/>
        </w:rPr>
      </w:pPr>
      <w:r>
        <w:t>Use Projections to avoid unnecessary data being returned to the application. Only include the necessary fields in the projection to include in the result set.</w:t>
      </w:r>
    </w:p>
    <w:p w14:paraId="3BB62BBF" w14:textId="77777777" w:rsidR="00E636EB" w:rsidRDefault="00E636EB" w:rsidP="00E636EB">
      <w:r>
        <w:t>This can be achieved by:</w:t>
      </w:r>
    </w:p>
    <w:tbl>
      <w:tblPr>
        <w:tblW w:w="0" w:type="auto"/>
        <w:tblInd w:w="576" w:type="dxa"/>
        <w:tblCellMar>
          <w:left w:w="0" w:type="dxa"/>
          <w:right w:w="0" w:type="dxa"/>
        </w:tblCellMar>
        <w:tblLook w:val="04A0" w:firstRow="1" w:lastRow="0" w:firstColumn="1" w:lastColumn="0" w:noHBand="0" w:noVBand="1"/>
      </w:tblPr>
      <w:tblGrid>
        <w:gridCol w:w="8360"/>
      </w:tblGrid>
      <w:tr w:rsidR="00E636EB" w14:paraId="672F018B" w14:textId="77777777" w:rsidTr="00E636EB">
        <w:tc>
          <w:tcPr>
            <w:tcW w:w="9350" w:type="dxa"/>
            <w:tcBorders>
              <w:top w:val="double" w:sz="12" w:space="0" w:color="auto"/>
              <w:left w:val="double" w:sz="12" w:space="0" w:color="auto"/>
              <w:bottom w:val="double" w:sz="12" w:space="0" w:color="auto"/>
              <w:right w:val="double" w:sz="12" w:space="0" w:color="auto"/>
            </w:tcBorders>
            <w:tcMar>
              <w:top w:w="0" w:type="dxa"/>
              <w:left w:w="108" w:type="dxa"/>
              <w:bottom w:w="0" w:type="dxa"/>
              <w:right w:w="108" w:type="dxa"/>
            </w:tcMar>
            <w:hideMark/>
          </w:tcPr>
          <w:p w14:paraId="56B90B1D" w14:textId="77777777" w:rsidR="00E636EB" w:rsidRDefault="00E636EB" w:rsidP="00E636EB">
            <w:r>
              <w:rPr>
                <w:sz w:val="20"/>
                <w:szCs w:val="20"/>
              </w:rPr>
              <w:t>Query query = </w:t>
            </w:r>
            <w:r>
              <w:rPr>
                <w:b/>
                <w:bCs/>
                <w:color w:val="000080"/>
                <w:sz w:val="20"/>
                <w:szCs w:val="20"/>
              </w:rPr>
              <w:t>new </w:t>
            </w:r>
            <w:r>
              <w:rPr>
                <w:sz w:val="20"/>
                <w:szCs w:val="20"/>
              </w:rPr>
              <w:t>Query(Criteria.</w:t>
            </w:r>
            <w:r>
              <w:rPr>
                <w:i/>
                <w:iCs/>
                <w:sz w:val="20"/>
                <w:szCs w:val="20"/>
              </w:rPr>
              <w:t>where</w:t>
            </w:r>
            <w:r>
              <w:rPr>
                <w:sz w:val="20"/>
                <w:szCs w:val="20"/>
              </w:rPr>
              <w:t>(</w:t>
            </w:r>
            <w:r>
              <w:rPr>
                <w:b/>
                <w:bCs/>
                <w:color w:val="008000"/>
                <w:sz w:val="20"/>
                <w:szCs w:val="20"/>
              </w:rPr>
              <w:t>"name"</w:t>
            </w:r>
            <w:r>
              <w:rPr>
                <w:sz w:val="20"/>
                <w:szCs w:val="20"/>
              </w:rPr>
              <w:t>).is(</w:t>
            </w:r>
            <w:r>
              <w:rPr>
                <w:b/>
                <w:bCs/>
                <w:color w:val="008000"/>
                <w:sz w:val="20"/>
                <w:szCs w:val="20"/>
              </w:rPr>
              <w:t>"Adapter"</w:t>
            </w:r>
            <w:r>
              <w:rPr>
                <w:sz w:val="20"/>
                <w:szCs w:val="20"/>
              </w:rPr>
              <w:t>));</w:t>
            </w:r>
            <w:r>
              <w:rPr>
                <w:sz w:val="20"/>
                <w:szCs w:val="20"/>
              </w:rPr>
              <w:br/>
              <w:t>query.fields().include(</w:t>
            </w:r>
            <w:r>
              <w:rPr>
                <w:b/>
                <w:bCs/>
                <w:color w:val="008000"/>
                <w:sz w:val="20"/>
                <w:szCs w:val="20"/>
              </w:rPr>
              <w:t>"code"</w:t>
            </w:r>
            <w:r>
              <w:rPr>
                <w:sz w:val="20"/>
                <w:szCs w:val="20"/>
              </w:rPr>
              <w:t>).include(</w:t>
            </w:r>
            <w:r>
              <w:rPr>
                <w:b/>
                <w:bCs/>
                <w:color w:val="008000"/>
                <w:sz w:val="20"/>
                <w:szCs w:val="20"/>
              </w:rPr>
              <w:t>"tags"</w:t>
            </w:r>
            <w:r>
              <w:rPr>
                <w:sz w:val="20"/>
                <w:szCs w:val="20"/>
              </w:rPr>
              <w:t>)</w:t>
            </w:r>
          </w:p>
          <w:p w14:paraId="13EC3161" w14:textId="77777777" w:rsidR="00E636EB" w:rsidRDefault="00E636EB" w:rsidP="00E636EB">
            <w:r>
              <w:rPr>
                <w:sz w:val="20"/>
                <w:szCs w:val="20"/>
              </w:rPr>
              <w:t>List&lt;Inventory&gt; inventoryList = mongoTemplate.find(query,  Inventory.</w:t>
            </w:r>
            <w:r>
              <w:rPr>
                <w:b/>
                <w:bCs/>
                <w:color w:val="000080"/>
                <w:sz w:val="20"/>
                <w:szCs w:val="20"/>
              </w:rPr>
              <w:t>class</w:t>
            </w:r>
            <w:r>
              <w:rPr>
                <w:sz w:val="20"/>
                <w:szCs w:val="20"/>
              </w:rPr>
              <w:t>);</w:t>
            </w:r>
          </w:p>
        </w:tc>
      </w:tr>
    </w:tbl>
    <w:p w14:paraId="115B3141" w14:textId="77777777" w:rsidR="00E636EB" w:rsidRDefault="00E636EB" w:rsidP="00E636EB">
      <w:r>
        <w:t>In this case, only two fields (code, tags) in the Inventory class is returned and other fields are ignored/excluded while returning.  This will improve the query latency.</w:t>
      </w:r>
    </w:p>
    <w:p w14:paraId="727D3279" w14:textId="77777777" w:rsidR="00E636EB" w:rsidRDefault="00E636EB" w:rsidP="00E636EB"/>
    <w:bookmarkStart w:id="23" w:name="_Toc431290004"/>
    <w:p w14:paraId="48063E13" w14:textId="77777777" w:rsidR="00E636EB" w:rsidRDefault="00E636EB" w:rsidP="00E636EB">
      <w:pPr>
        <w:pStyle w:val="Heading2"/>
        <w:spacing w:before="0" w:beforeAutospacing="0" w:after="0" w:afterAutospacing="0"/>
        <w:rPr>
          <w:sz w:val="33"/>
          <w:szCs w:val="33"/>
        </w:rPr>
      </w:pPr>
      <w:r>
        <w:rPr>
          <w:sz w:val="33"/>
          <w:szCs w:val="33"/>
        </w:rPr>
        <w:fldChar w:fldCharType="begin"/>
      </w:r>
      <w:r>
        <w:rPr>
          <w:sz w:val="33"/>
          <w:szCs w:val="33"/>
        </w:rPr>
        <w:instrText xml:space="preserve"> HYPERLINK "https://www.blogger.com/null" </w:instrText>
      </w:r>
      <w:r>
        <w:rPr>
          <w:sz w:val="33"/>
          <w:szCs w:val="33"/>
        </w:rPr>
        <w:fldChar w:fldCharType="separate"/>
      </w:r>
      <w:r>
        <w:rPr>
          <w:rStyle w:val="Hyperlink"/>
          <w:rFonts w:ascii="Calibri" w:hAnsi="Calibri" w:cs="Calibri"/>
          <w:color w:val="888888"/>
          <w:sz w:val="33"/>
          <w:szCs w:val="33"/>
          <w:u w:val="none"/>
        </w:rPr>
        <w:t>2.6</w:t>
      </w:r>
      <w:r>
        <w:rPr>
          <w:rStyle w:val="Hyperlink"/>
          <w:b w:val="0"/>
          <w:bCs w:val="0"/>
          <w:color w:val="888888"/>
          <w:sz w:val="14"/>
          <w:szCs w:val="14"/>
          <w:u w:val="none"/>
        </w:rPr>
        <w:t>      </w:t>
      </w:r>
      <w:r>
        <w:rPr>
          <w:rStyle w:val="Hyperlink"/>
          <w:rFonts w:ascii="Calibri" w:hAnsi="Calibri" w:cs="Calibri"/>
          <w:color w:val="888888"/>
          <w:sz w:val="33"/>
          <w:szCs w:val="33"/>
          <w:u w:val="none"/>
        </w:rPr>
        <w:t>Use bulk insert instead of individual inserts</w:t>
      </w:r>
      <w:r>
        <w:rPr>
          <w:sz w:val="33"/>
          <w:szCs w:val="33"/>
        </w:rPr>
        <w:fldChar w:fldCharType="end"/>
      </w:r>
      <w:bookmarkEnd w:id="23"/>
    </w:p>
    <w:p w14:paraId="32882AF5" w14:textId="77777777" w:rsidR="00E636EB" w:rsidRDefault="00E636EB" w:rsidP="00E636EB">
      <w:pPr>
        <w:pStyle w:val="HTMLPreformatted"/>
        <w:shd w:val="clear" w:color="auto" w:fill="FFFFFF"/>
        <w:ind w:left="576"/>
      </w:pPr>
      <w:r>
        <w:rPr>
          <w:rFonts w:ascii="Calibri" w:hAnsi="Calibri" w:cs="Calibri"/>
          <w:sz w:val="22"/>
          <w:szCs w:val="22"/>
        </w:rPr>
        <w:t xml:space="preserve">Its good practice to use bulk inserts using </w:t>
      </w:r>
      <w:r>
        <w:rPr>
          <w:rFonts w:ascii="Calibri" w:hAnsi="Calibri" w:cs="Calibri"/>
          <w:b/>
          <w:bCs/>
          <w:sz w:val="22"/>
          <w:szCs w:val="22"/>
        </w:rPr>
        <w:t xml:space="preserve">insert(Collection&lt;? </w:t>
      </w:r>
      <w:r>
        <w:rPr>
          <w:rFonts w:ascii="Calibri" w:hAnsi="Calibri" w:cs="Calibri"/>
          <w:b/>
          <w:bCs/>
          <w:color w:val="000080"/>
          <w:sz w:val="22"/>
          <w:szCs w:val="22"/>
        </w:rPr>
        <w:t xml:space="preserve">extends </w:t>
      </w:r>
      <w:r>
        <w:rPr>
          <w:rFonts w:ascii="Calibri" w:hAnsi="Calibri" w:cs="Calibri"/>
          <w:b/>
          <w:bCs/>
          <w:sz w:val="22"/>
          <w:szCs w:val="22"/>
        </w:rPr>
        <w:t>Object&gt; batchToSave, String collectionName)</w:t>
      </w:r>
      <w:r>
        <w:rPr>
          <w:rFonts w:ascii="Calibri" w:hAnsi="Calibri" w:cs="Calibri"/>
          <w:sz w:val="22"/>
          <w:szCs w:val="22"/>
        </w:rPr>
        <w:t xml:space="preserve"> method instead of using multiple individual inserts using </w:t>
      </w:r>
      <w:r>
        <w:rPr>
          <w:rFonts w:ascii="Calibri" w:hAnsi="Calibri" w:cs="Calibri"/>
          <w:b/>
          <w:bCs/>
          <w:sz w:val="22"/>
          <w:szCs w:val="22"/>
        </w:rPr>
        <w:t>insert(Object objectToSave, String collectionName)</w:t>
      </w:r>
      <w:r>
        <w:rPr>
          <w:rFonts w:ascii="Calibri" w:hAnsi="Calibri" w:cs="Calibri"/>
          <w:sz w:val="22"/>
          <w:szCs w:val="22"/>
        </w:rPr>
        <w:t xml:space="preserve"> method.</w:t>
      </w:r>
    </w:p>
    <w:p w14:paraId="2CE4BA7E" w14:textId="77777777" w:rsidR="00E636EB" w:rsidRDefault="00E636EB" w:rsidP="00E636EB">
      <w:pPr>
        <w:pStyle w:val="HTMLPreformatted"/>
        <w:shd w:val="clear" w:color="auto" w:fill="FFFFFF"/>
        <w:ind w:left="576"/>
      </w:pPr>
      <w:r>
        <w:rPr>
          <w:rFonts w:ascii="Calibri" w:hAnsi="Calibri" w:cs="Calibri"/>
          <w:sz w:val="22"/>
          <w:szCs w:val="22"/>
        </w:rPr>
        <w:t>It will reduce the number of trips to the database, so as the number of network trips.</w:t>
      </w:r>
    </w:p>
    <w:p w14:paraId="5DD3442C" w14:textId="77777777" w:rsidR="00E636EB" w:rsidRDefault="00E636EB" w:rsidP="00E636EB">
      <w:pPr>
        <w:pStyle w:val="HTMLPreformatted"/>
        <w:shd w:val="clear" w:color="auto" w:fill="FFFFFF"/>
        <w:ind w:left="576"/>
      </w:pPr>
      <w:r>
        <w:rPr>
          <w:rFonts w:ascii="Calibri" w:hAnsi="Calibri" w:cs="Calibri"/>
          <w:sz w:val="22"/>
          <w:szCs w:val="22"/>
        </w:rPr>
        <w:t> </w:t>
      </w:r>
    </w:p>
    <w:bookmarkStart w:id="24" w:name="_Toc431290005"/>
    <w:p w14:paraId="0CEB2201" w14:textId="77777777" w:rsidR="00E636EB" w:rsidRDefault="00E636EB" w:rsidP="00E636EB">
      <w:pPr>
        <w:pStyle w:val="Heading2"/>
        <w:spacing w:before="0" w:beforeAutospacing="0" w:after="0" w:afterAutospacing="0"/>
        <w:rPr>
          <w:sz w:val="33"/>
          <w:szCs w:val="33"/>
        </w:rPr>
      </w:pPr>
      <w:r>
        <w:rPr>
          <w:sz w:val="33"/>
          <w:szCs w:val="33"/>
        </w:rPr>
        <w:fldChar w:fldCharType="begin"/>
      </w:r>
      <w:r>
        <w:rPr>
          <w:sz w:val="33"/>
          <w:szCs w:val="33"/>
        </w:rPr>
        <w:instrText xml:space="preserve"> HYPERLINK "https://www.blogger.com/null" </w:instrText>
      </w:r>
      <w:r>
        <w:rPr>
          <w:sz w:val="33"/>
          <w:szCs w:val="33"/>
        </w:rPr>
        <w:fldChar w:fldCharType="separate"/>
      </w:r>
      <w:r>
        <w:rPr>
          <w:rStyle w:val="Hyperlink"/>
          <w:rFonts w:ascii="Calibri" w:hAnsi="Calibri" w:cs="Calibri"/>
          <w:color w:val="888888"/>
          <w:sz w:val="33"/>
          <w:szCs w:val="33"/>
          <w:u w:val="none"/>
        </w:rPr>
        <w:t>2.7</w:t>
      </w:r>
      <w:r>
        <w:rPr>
          <w:rStyle w:val="Hyperlink"/>
          <w:b w:val="0"/>
          <w:bCs w:val="0"/>
          <w:color w:val="888888"/>
          <w:sz w:val="14"/>
          <w:szCs w:val="14"/>
          <w:u w:val="none"/>
        </w:rPr>
        <w:t>      </w:t>
      </w:r>
      <w:r>
        <w:rPr>
          <w:rStyle w:val="Hyperlink"/>
          <w:rFonts w:ascii="Calibri" w:hAnsi="Calibri" w:cs="Calibri"/>
          <w:color w:val="888888"/>
          <w:sz w:val="33"/>
          <w:szCs w:val="33"/>
          <w:u w:val="none"/>
        </w:rPr>
        <w:t>Automatic Deletion of Documents From Collection</w:t>
      </w:r>
      <w:r>
        <w:rPr>
          <w:sz w:val="33"/>
          <w:szCs w:val="33"/>
        </w:rPr>
        <w:fldChar w:fldCharType="end"/>
      </w:r>
      <w:bookmarkEnd w:id="24"/>
    </w:p>
    <w:p w14:paraId="338447EC" w14:textId="77777777" w:rsidR="00E636EB" w:rsidRDefault="00E636EB" w:rsidP="00E636EB">
      <w:pPr>
        <w:rPr>
          <w:sz w:val="24"/>
          <w:szCs w:val="24"/>
        </w:rPr>
      </w:pPr>
      <w:r>
        <w:t>If you have a requirement to remove documents from a collection that elapsed a certain time, then that can be achieved by setting TTL (Time To Live) option using an annotation </w:t>
      </w:r>
      <w:r>
        <w:rPr>
          <w:b/>
          <w:bCs/>
        </w:rPr>
        <w:t>@Indexed(expireAfterSeconds= &lt;no.of seconds&gt;) </w:t>
      </w:r>
      <w:r>
        <w:t>on a date field in the document</w:t>
      </w:r>
    </w:p>
    <w:tbl>
      <w:tblPr>
        <w:tblW w:w="0" w:type="auto"/>
        <w:tblInd w:w="576" w:type="dxa"/>
        <w:tblCellMar>
          <w:left w:w="0" w:type="dxa"/>
          <w:right w:w="0" w:type="dxa"/>
        </w:tblCellMar>
        <w:tblLook w:val="04A0" w:firstRow="1" w:lastRow="0" w:firstColumn="1" w:lastColumn="0" w:noHBand="0" w:noVBand="1"/>
      </w:tblPr>
      <w:tblGrid>
        <w:gridCol w:w="8360"/>
      </w:tblGrid>
      <w:tr w:rsidR="00E636EB" w14:paraId="625B2D37" w14:textId="77777777" w:rsidTr="00E636EB">
        <w:tc>
          <w:tcPr>
            <w:tcW w:w="9350" w:type="dxa"/>
            <w:tcBorders>
              <w:top w:val="double" w:sz="12" w:space="0" w:color="auto"/>
              <w:left w:val="double" w:sz="12" w:space="0" w:color="auto"/>
              <w:bottom w:val="double" w:sz="12" w:space="0" w:color="auto"/>
              <w:right w:val="double" w:sz="12" w:space="0" w:color="auto"/>
            </w:tcBorders>
            <w:tcMar>
              <w:top w:w="0" w:type="dxa"/>
              <w:left w:w="108" w:type="dxa"/>
              <w:bottom w:w="0" w:type="dxa"/>
              <w:right w:w="108" w:type="dxa"/>
            </w:tcMar>
            <w:hideMark/>
          </w:tcPr>
          <w:p w14:paraId="74C7EE1D" w14:textId="77777777" w:rsidR="00E636EB" w:rsidRDefault="00E636EB" w:rsidP="00E636EB">
            <w:r>
              <w:rPr>
                <w:color w:val="808000"/>
                <w:sz w:val="20"/>
                <w:szCs w:val="20"/>
              </w:rPr>
              <w:t>@Indexed</w:t>
            </w:r>
            <w:r>
              <w:rPr>
                <w:sz w:val="20"/>
                <w:szCs w:val="20"/>
              </w:rPr>
              <w:t>(expireAfterSeconds = </w:t>
            </w:r>
            <w:r>
              <w:rPr>
                <w:color w:val="0000FF"/>
                <w:sz w:val="20"/>
                <w:szCs w:val="20"/>
              </w:rPr>
              <w:t>604800</w:t>
            </w:r>
            <w:r>
              <w:rPr>
                <w:sz w:val="20"/>
                <w:szCs w:val="20"/>
              </w:rPr>
              <w:t>)</w:t>
            </w:r>
            <w:r>
              <w:rPr>
                <w:sz w:val="20"/>
                <w:szCs w:val="20"/>
              </w:rPr>
              <w:br/>
            </w:r>
            <w:r>
              <w:rPr>
                <w:b/>
                <w:bCs/>
                <w:color w:val="000080"/>
                <w:sz w:val="20"/>
                <w:szCs w:val="20"/>
              </w:rPr>
              <w:t>private </w:t>
            </w:r>
            <w:r>
              <w:rPr>
                <w:sz w:val="20"/>
                <w:szCs w:val="20"/>
              </w:rPr>
              <w:t>DateTime </w:t>
            </w:r>
            <w:r>
              <w:rPr>
                <w:b/>
                <w:bCs/>
                <w:color w:val="660E7A"/>
                <w:sz w:val="20"/>
                <w:szCs w:val="20"/>
              </w:rPr>
              <w:t>createdDateTime</w:t>
            </w:r>
            <w:r>
              <w:rPr>
                <w:sz w:val="20"/>
                <w:szCs w:val="20"/>
              </w:rPr>
              <w:t>;</w:t>
            </w:r>
          </w:p>
          <w:p w14:paraId="3506D662" w14:textId="77777777" w:rsidR="00E636EB" w:rsidRDefault="00E636EB" w:rsidP="00E636EB"/>
        </w:tc>
      </w:tr>
    </w:tbl>
    <w:p w14:paraId="5EE278FC" w14:textId="77777777" w:rsidR="00E636EB" w:rsidRDefault="00E636EB" w:rsidP="00E636EB">
      <w:r>
        <w:t>So in this case, the document will be automatically deleted from the collection by MongoDB after 7 days from the creation date time.</w:t>
      </w:r>
    </w:p>
    <w:p w14:paraId="31484BDE" w14:textId="77777777" w:rsidR="00E636EB" w:rsidRDefault="00E636EB" w:rsidP="00E636EB"/>
    <w:bookmarkStart w:id="25" w:name="_Toc431290006"/>
    <w:p w14:paraId="3D9341D7" w14:textId="77777777" w:rsidR="00E636EB" w:rsidRDefault="00E636EB" w:rsidP="00E636EB">
      <w:pPr>
        <w:pStyle w:val="Heading2"/>
        <w:spacing w:before="0" w:beforeAutospacing="0" w:after="0" w:afterAutospacing="0"/>
        <w:rPr>
          <w:sz w:val="33"/>
          <w:szCs w:val="33"/>
        </w:rPr>
      </w:pPr>
      <w:r>
        <w:rPr>
          <w:sz w:val="33"/>
          <w:szCs w:val="33"/>
        </w:rPr>
        <w:fldChar w:fldCharType="begin"/>
      </w:r>
      <w:r>
        <w:rPr>
          <w:sz w:val="33"/>
          <w:szCs w:val="33"/>
        </w:rPr>
        <w:instrText xml:space="preserve"> HYPERLINK "https://www.blogger.com/null" </w:instrText>
      </w:r>
      <w:r>
        <w:rPr>
          <w:sz w:val="33"/>
          <w:szCs w:val="33"/>
        </w:rPr>
        <w:fldChar w:fldCharType="separate"/>
      </w:r>
      <w:r>
        <w:rPr>
          <w:rStyle w:val="Hyperlink"/>
          <w:color w:val="888888"/>
          <w:sz w:val="33"/>
          <w:szCs w:val="33"/>
          <w:u w:val="none"/>
        </w:rPr>
        <w:t>2.8</w:t>
      </w:r>
      <w:r>
        <w:rPr>
          <w:rStyle w:val="Hyperlink"/>
          <w:b w:val="0"/>
          <w:bCs w:val="0"/>
          <w:color w:val="888888"/>
          <w:sz w:val="14"/>
          <w:szCs w:val="14"/>
          <w:u w:val="none"/>
        </w:rPr>
        <w:t>    </w:t>
      </w:r>
      <w:r>
        <w:rPr>
          <w:rStyle w:val="Hyperlink"/>
          <w:rFonts w:ascii="Calibri" w:hAnsi="Calibri" w:cs="Calibri"/>
          <w:color w:val="888888"/>
          <w:sz w:val="33"/>
          <w:szCs w:val="33"/>
          <w:u w:val="none"/>
        </w:rPr>
        <w:t>Use Capped Collections To Store Logs OR Small Caches</w:t>
      </w:r>
      <w:r>
        <w:rPr>
          <w:sz w:val="33"/>
          <w:szCs w:val="33"/>
        </w:rPr>
        <w:fldChar w:fldCharType="end"/>
      </w:r>
      <w:bookmarkEnd w:id="25"/>
    </w:p>
    <w:p w14:paraId="5551A5CD" w14:textId="77777777" w:rsidR="00E636EB" w:rsidRDefault="00E636EB" w:rsidP="00E636EB">
      <w:pPr>
        <w:rPr>
          <w:sz w:val="24"/>
          <w:szCs w:val="24"/>
        </w:rPr>
      </w:pPr>
      <w:r>
        <w:t>It’s a good practice to create/use capped collections over normal collections to store documents for performing high throughput operations. Capped collections are fixed-size collections that support high-throughput operations that insert and retrieve documents based on insertion order.</w:t>
      </w:r>
    </w:p>
    <w:p w14:paraId="38529B5D" w14:textId="77777777" w:rsidR="00E636EB" w:rsidRDefault="00E636EB" w:rsidP="00E636EB">
      <w:r>
        <w:t>            Create the Capped Collection by:</w:t>
      </w:r>
    </w:p>
    <w:tbl>
      <w:tblPr>
        <w:tblW w:w="7635" w:type="dxa"/>
        <w:tblInd w:w="595" w:type="dxa"/>
        <w:tblCellMar>
          <w:left w:w="0" w:type="dxa"/>
          <w:right w:w="0" w:type="dxa"/>
        </w:tblCellMar>
        <w:tblLook w:val="04A0" w:firstRow="1" w:lastRow="0" w:firstColumn="1" w:lastColumn="0" w:noHBand="0" w:noVBand="1"/>
      </w:tblPr>
      <w:tblGrid>
        <w:gridCol w:w="7635"/>
      </w:tblGrid>
      <w:tr w:rsidR="00E636EB" w14:paraId="488A7D97" w14:textId="77777777" w:rsidTr="00E636EB">
        <w:tc>
          <w:tcPr>
            <w:tcW w:w="6110" w:type="dxa"/>
            <w:tcBorders>
              <w:top w:val="double" w:sz="12" w:space="0" w:color="auto"/>
              <w:left w:val="double" w:sz="12" w:space="0" w:color="auto"/>
              <w:bottom w:val="double" w:sz="12" w:space="0" w:color="auto"/>
              <w:right w:val="double" w:sz="12" w:space="0" w:color="auto"/>
            </w:tcBorders>
            <w:tcMar>
              <w:top w:w="0" w:type="dxa"/>
              <w:left w:w="108" w:type="dxa"/>
              <w:bottom w:w="0" w:type="dxa"/>
              <w:right w:w="108" w:type="dxa"/>
            </w:tcMar>
            <w:hideMark/>
          </w:tcPr>
          <w:p w14:paraId="541F1C38" w14:textId="77777777" w:rsidR="00E636EB" w:rsidRDefault="00E636EB">
            <w:pPr>
              <w:divId w:val="1699964452"/>
            </w:pPr>
            <w:r>
              <w:rPr>
                <w:b/>
                <w:bCs/>
                <w:color w:val="000080"/>
                <w:sz w:val="20"/>
                <w:szCs w:val="20"/>
              </w:rPr>
              <w:t>private void </w:t>
            </w:r>
            <w:r>
              <w:rPr>
                <w:sz w:val="20"/>
                <w:szCs w:val="20"/>
              </w:rPr>
              <w:t>createCappedCollections(){</w:t>
            </w:r>
            <w:r>
              <w:rPr>
                <w:sz w:val="20"/>
                <w:szCs w:val="20"/>
              </w:rPr>
              <w:br/>
              <w:t>    CollectionOptions options =  </w:t>
            </w:r>
            <w:r>
              <w:rPr>
                <w:b/>
                <w:bCs/>
                <w:color w:val="000080"/>
                <w:sz w:val="20"/>
                <w:szCs w:val="20"/>
              </w:rPr>
              <w:t>new </w:t>
            </w:r>
            <w:r>
              <w:rPr>
                <w:sz w:val="20"/>
                <w:szCs w:val="20"/>
              </w:rPr>
              <w:t>CollectionOptions(</w:t>
            </w:r>
            <w:r>
              <w:rPr>
                <w:color w:val="0000FF"/>
                <w:sz w:val="20"/>
                <w:szCs w:val="20"/>
              </w:rPr>
              <w:t>100000</w:t>
            </w:r>
            <w:r>
              <w:rPr>
                <w:sz w:val="20"/>
                <w:szCs w:val="20"/>
              </w:rPr>
              <w:t>, </w:t>
            </w:r>
            <w:r>
              <w:rPr>
                <w:color w:val="0000FF"/>
                <w:sz w:val="20"/>
                <w:szCs w:val="20"/>
              </w:rPr>
              <w:t>50</w:t>
            </w:r>
            <w:r>
              <w:rPr>
                <w:sz w:val="20"/>
                <w:szCs w:val="20"/>
              </w:rPr>
              <w:t>, </w:t>
            </w:r>
            <w:r>
              <w:rPr>
                <w:b/>
                <w:bCs/>
                <w:color w:val="000080"/>
                <w:sz w:val="20"/>
                <w:szCs w:val="20"/>
              </w:rPr>
              <w:t>true</w:t>
            </w:r>
            <w:r>
              <w:rPr>
                <w:sz w:val="20"/>
                <w:szCs w:val="20"/>
              </w:rPr>
              <w:t>);</w:t>
            </w:r>
            <w:r>
              <w:rPr>
                <w:sz w:val="20"/>
                <w:szCs w:val="20"/>
              </w:rPr>
              <w:br/>
              <w:t>    mongoTemplate.createCollection(AppLogger.</w:t>
            </w:r>
            <w:r>
              <w:rPr>
                <w:b/>
                <w:bCs/>
                <w:color w:val="000080"/>
                <w:sz w:val="20"/>
                <w:szCs w:val="20"/>
              </w:rPr>
              <w:t>class</w:t>
            </w:r>
            <w:r>
              <w:rPr>
                <w:sz w:val="20"/>
                <w:szCs w:val="20"/>
              </w:rPr>
              <w:t>, options);</w:t>
            </w:r>
            <w:r>
              <w:rPr>
                <w:sz w:val="20"/>
                <w:szCs w:val="20"/>
              </w:rPr>
              <w:br/>
              <w:t>}</w:t>
            </w:r>
          </w:p>
        </w:tc>
      </w:tr>
    </w:tbl>
    <w:p w14:paraId="0400DD41" w14:textId="77777777" w:rsidR="00E636EB" w:rsidRDefault="00E636EB" w:rsidP="00E636EB">
      <w:r>
        <w:t>Note: You cannot create Capped Collections as normal Collections just specifying collection name in the @Document() annotation. In case of Capped collections, you need to specify the size, max number of documents etc. (CollectionOptions). And since capped collection ensures insert order, you don’t need to create indexes to get the documents in insert order from the collection.</w:t>
      </w:r>
    </w:p>
    <w:p w14:paraId="3034C076" w14:textId="77777777" w:rsidR="00E636EB" w:rsidRDefault="00E636EB" w:rsidP="00E636EB">
      <w:r>
        <w:t>Note: You can check whether the created collection is Capped collection or not by using</w:t>
      </w:r>
    </w:p>
    <w:tbl>
      <w:tblPr>
        <w:tblW w:w="0" w:type="auto"/>
        <w:tblInd w:w="595" w:type="dxa"/>
        <w:tblCellMar>
          <w:left w:w="0" w:type="dxa"/>
          <w:right w:w="0" w:type="dxa"/>
        </w:tblCellMar>
        <w:tblLook w:val="04A0" w:firstRow="1" w:lastRow="0" w:firstColumn="1" w:lastColumn="0" w:noHBand="0" w:noVBand="1"/>
      </w:tblPr>
      <w:tblGrid>
        <w:gridCol w:w="8341"/>
      </w:tblGrid>
      <w:tr w:rsidR="00E636EB" w14:paraId="0427CCA5" w14:textId="77777777" w:rsidTr="00E636EB">
        <w:tc>
          <w:tcPr>
            <w:tcW w:w="9350" w:type="dxa"/>
            <w:tcBorders>
              <w:top w:val="double" w:sz="12" w:space="0" w:color="auto"/>
              <w:left w:val="double" w:sz="12" w:space="0" w:color="auto"/>
              <w:bottom w:val="double" w:sz="12" w:space="0" w:color="auto"/>
              <w:right w:val="double" w:sz="12" w:space="0" w:color="auto"/>
            </w:tcBorders>
            <w:tcMar>
              <w:top w:w="0" w:type="dxa"/>
              <w:left w:w="108" w:type="dxa"/>
              <w:bottom w:w="0" w:type="dxa"/>
              <w:right w:w="108" w:type="dxa"/>
            </w:tcMar>
            <w:hideMark/>
          </w:tcPr>
          <w:p w14:paraId="72C82B08" w14:textId="77777777" w:rsidR="00E636EB" w:rsidRDefault="00E636EB">
            <w:pPr>
              <w:divId w:val="2059359221"/>
            </w:pPr>
            <w:r>
              <w:rPr>
                <w:sz w:val="20"/>
                <w:szCs w:val="20"/>
                <w:shd w:val="clear" w:color="auto" w:fill="E4E4FF"/>
              </w:rPr>
              <w:t>mongoTemplate</w:t>
            </w:r>
            <w:r>
              <w:rPr>
                <w:sz w:val="20"/>
                <w:szCs w:val="20"/>
              </w:rPr>
              <w:t>.getCollection(&lt;CollectionName&gt;).isCapped()</w:t>
            </w:r>
          </w:p>
        </w:tc>
      </w:tr>
    </w:tbl>
    <w:p w14:paraId="05E27770" w14:textId="77777777" w:rsidR="00E636EB" w:rsidRDefault="00E636EB" w:rsidP="00E636EB"/>
    <w:p w14:paraId="5C0CBE94" w14:textId="77777777" w:rsidR="00E636EB" w:rsidRDefault="00E636EB" w:rsidP="00E636EB">
      <w:r>
        <w:t> More info: </w:t>
      </w:r>
      <w:hyperlink r:id="rId34" w:history="1">
        <w:r>
          <w:rPr>
            <w:rStyle w:val="Hyperlink"/>
            <w:color w:val="888888"/>
            <w:u w:val="none"/>
          </w:rPr>
          <w:t>http://docs.mongodb.org/manual/core/capped-collections/</w:t>
        </w:r>
      </w:hyperlink>
    </w:p>
    <w:p w14:paraId="6FF82B20" w14:textId="77777777" w:rsidR="00E636EB" w:rsidRDefault="00E636EB" w:rsidP="00E636EB"/>
    <w:bookmarkStart w:id="26" w:name="_Toc431290007"/>
    <w:p w14:paraId="1E9B5207" w14:textId="77777777" w:rsidR="00E636EB" w:rsidRDefault="00E636EB" w:rsidP="00E636EB">
      <w:pPr>
        <w:pStyle w:val="Heading1"/>
        <w:spacing w:before="0"/>
      </w:pPr>
      <w:r>
        <w:fldChar w:fldCharType="begin"/>
      </w:r>
      <w:r>
        <w:instrText xml:space="preserve"> HYPERLINK "https://www.blogger.com/null" </w:instrText>
      </w:r>
      <w:r>
        <w:fldChar w:fldCharType="separate"/>
      </w:r>
      <w:r>
        <w:rPr>
          <w:rStyle w:val="Hyperlink"/>
          <w:rFonts w:ascii="Calibri" w:hAnsi="Calibri" w:cs="Calibri"/>
          <w:color w:val="888888"/>
          <w:u w:val="none"/>
        </w:rPr>
        <w:t>3</w:t>
      </w:r>
      <w:r>
        <w:rPr>
          <w:rStyle w:val="Hyperlink"/>
          <w:b/>
          <w:bCs/>
          <w:color w:val="888888"/>
          <w:sz w:val="14"/>
          <w:szCs w:val="14"/>
          <w:u w:val="none"/>
        </w:rPr>
        <w:t>       </w:t>
      </w:r>
      <w:r>
        <w:rPr>
          <w:rStyle w:val="Hyperlink"/>
          <w:rFonts w:ascii="Calibri" w:hAnsi="Calibri" w:cs="Calibri"/>
          <w:color w:val="888888"/>
          <w:u w:val="none"/>
        </w:rPr>
        <w:t>AUDITING BEST PRACTICES</w:t>
      </w:r>
      <w:r>
        <w:fldChar w:fldCharType="end"/>
      </w:r>
      <w:bookmarkEnd w:id="26"/>
    </w:p>
    <w:p w14:paraId="47A6A37F" w14:textId="77777777" w:rsidR="00E636EB" w:rsidRDefault="00E636EB" w:rsidP="00E636EB"/>
    <w:bookmarkStart w:id="27" w:name="_Toc431290008"/>
    <w:p w14:paraId="5EDB0784" w14:textId="77777777" w:rsidR="00E636EB" w:rsidRDefault="00E636EB" w:rsidP="00E636EB">
      <w:pPr>
        <w:pStyle w:val="Heading2"/>
        <w:spacing w:before="0" w:beforeAutospacing="0" w:after="0" w:afterAutospacing="0"/>
        <w:rPr>
          <w:sz w:val="33"/>
          <w:szCs w:val="33"/>
        </w:rPr>
      </w:pPr>
      <w:r>
        <w:rPr>
          <w:sz w:val="33"/>
          <w:szCs w:val="33"/>
        </w:rPr>
        <w:fldChar w:fldCharType="begin"/>
      </w:r>
      <w:r>
        <w:rPr>
          <w:sz w:val="33"/>
          <w:szCs w:val="33"/>
        </w:rPr>
        <w:instrText xml:space="preserve"> HYPERLINK "https://www.blogger.com/null" </w:instrText>
      </w:r>
      <w:r>
        <w:rPr>
          <w:sz w:val="33"/>
          <w:szCs w:val="33"/>
        </w:rPr>
        <w:fldChar w:fldCharType="separate"/>
      </w:r>
      <w:r>
        <w:rPr>
          <w:rStyle w:val="Hyperlink"/>
          <w:rFonts w:ascii="Calibri" w:hAnsi="Calibri" w:cs="Calibri"/>
          <w:color w:val="888888"/>
          <w:sz w:val="33"/>
          <w:szCs w:val="33"/>
          <w:u w:val="none"/>
        </w:rPr>
        <w:t>3.1</w:t>
      </w:r>
      <w:r>
        <w:rPr>
          <w:rStyle w:val="Hyperlink"/>
          <w:b w:val="0"/>
          <w:bCs w:val="0"/>
          <w:color w:val="888888"/>
          <w:sz w:val="14"/>
          <w:szCs w:val="14"/>
          <w:u w:val="none"/>
        </w:rPr>
        <w:t>      </w:t>
      </w:r>
      <w:r>
        <w:rPr>
          <w:rStyle w:val="Hyperlink"/>
          <w:rFonts w:ascii="Calibri" w:hAnsi="Calibri" w:cs="Calibri"/>
          <w:color w:val="888888"/>
          <w:sz w:val="33"/>
          <w:szCs w:val="33"/>
          <w:u w:val="none"/>
        </w:rPr>
        <w:t>Test every query in your application with explain()</w:t>
      </w:r>
      <w:r>
        <w:rPr>
          <w:sz w:val="33"/>
          <w:szCs w:val="33"/>
        </w:rPr>
        <w:fldChar w:fldCharType="end"/>
      </w:r>
      <w:bookmarkEnd w:id="27"/>
    </w:p>
    <w:p w14:paraId="13BC3EA1" w14:textId="77777777" w:rsidR="00E636EB" w:rsidRDefault="00E636EB" w:rsidP="00E636EB">
      <w:pPr>
        <w:rPr>
          <w:sz w:val="24"/>
          <w:szCs w:val="24"/>
        </w:rPr>
      </w:pPr>
      <w:r>
        <w:t>Spring Data MongoDB doesn’t provide a utility method for viewing query plan. But you could write a generic custom method, that uses explain() method from Mongo Java Driver using MongoTemplate to evaluate the query plan (for example, which index is used or whether full collection scan occurred etc.)</w:t>
      </w:r>
    </w:p>
    <w:p w14:paraId="37BB5AA4" w14:textId="77777777" w:rsidR="00E636EB" w:rsidRDefault="00E636EB" w:rsidP="00E636EB">
      <w:r>
        <w:t>Include following method in the DAO class to monitor the query plan</w:t>
      </w:r>
    </w:p>
    <w:tbl>
      <w:tblPr>
        <w:tblW w:w="0" w:type="auto"/>
        <w:tblInd w:w="576" w:type="dxa"/>
        <w:tblCellMar>
          <w:left w:w="0" w:type="dxa"/>
          <w:right w:w="0" w:type="dxa"/>
        </w:tblCellMar>
        <w:tblLook w:val="04A0" w:firstRow="1" w:lastRow="0" w:firstColumn="1" w:lastColumn="0" w:noHBand="0" w:noVBand="1"/>
      </w:tblPr>
      <w:tblGrid>
        <w:gridCol w:w="8360"/>
      </w:tblGrid>
      <w:tr w:rsidR="00E636EB" w14:paraId="2362C740" w14:textId="77777777" w:rsidTr="00E636EB">
        <w:tc>
          <w:tcPr>
            <w:tcW w:w="9350" w:type="dxa"/>
            <w:tcBorders>
              <w:top w:val="double" w:sz="12" w:space="0" w:color="auto"/>
              <w:left w:val="double" w:sz="12" w:space="0" w:color="auto"/>
              <w:bottom w:val="double" w:sz="12" w:space="0" w:color="auto"/>
              <w:right w:val="double" w:sz="12" w:space="0" w:color="auto"/>
            </w:tcBorders>
            <w:tcMar>
              <w:top w:w="0" w:type="dxa"/>
              <w:left w:w="108" w:type="dxa"/>
              <w:bottom w:w="0" w:type="dxa"/>
              <w:right w:w="108" w:type="dxa"/>
            </w:tcMar>
            <w:hideMark/>
          </w:tcPr>
          <w:p w14:paraId="2991093D" w14:textId="77777777" w:rsidR="00E636EB" w:rsidRDefault="00E636EB" w:rsidP="00E636EB">
            <w:r>
              <w:rPr>
                <w:b/>
                <w:bCs/>
                <w:color w:val="000080"/>
                <w:sz w:val="20"/>
                <w:szCs w:val="20"/>
              </w:rPr>
              <w:t>public void </w:t>
            </w:r>
            <w:r>
              <w:rPr>
                <w:sz w:val="20"/>
                <w:szCs w:val="20"/>
              </w:rPr>
              <w:t>performExplainQuery(Query query, String collectionName) {</w:t>
            </w:r>
            <w:r>
              <w:rPr>
                <w:sz w:val="20"/>
                <w:szCs w:val="20"/>
              </w:rPr>
              <w:br/>
              <w:t>    DBCollection dbCollection = mongoTemplate.getCollection(collectionName);</w:t>
            </w:r>
            <w:r>
              <w:rPr>
                <w:sz w:val="20"/>
                <w:szCs w:val="20"/>
              </w:rPr>
              <w:br/>
              <w:t>    DBCursor cursor = dbCollection.find(query.getQueryObject());</w:t>
            </w:r>
            <w:r>
              <w:rPr>
                <w:sz w:val="20"/>
                <w:szCs w:val="20"/>
              </w:rPr>
              <w:br/>
              <w:t>    System.</w:t>
            </w:r>
            <w:r>
              <w:rPr>
                <w:b/>
                <w:bCs/>
                <w:i/>
                <w:iCs/>
                <w:color w:val="660E7A"/>
                <w:sz w:val="20"/>
                <w:szCs w:val="20"/>
              </w:rPr>
              <w:t>out</w:t>
            </w:r>
            <w:r>
              <w:rPr>
                <w:sz w:val="20"/>
                <w:szCs w:val="20"/>
              </w:rPr>
              <w:t>.println(</w:t>
            </w:r>
            <w:r>
              <w:rPr>
                <w:b/>
                <w:bCs/>
                <w:color w:val="008000"/>
                <w:sz w:val="20"/>
                <w:szCs w:val="20"/>
              </w:rPr>
              <w:t>"Query Plan: "</w:t>
            </w:r>
            <w:r>
              <w:rPr>
                <w:sz w:val="20"/>
                <w:szCs w:val="20"/>
              </w:rPr>
              <w:t>+ cursor.explain());</w:t>
            </w:r>
            <w:r>
              <w:rPr>
                <w:sz w:val="20"/>
                <w:szCs w:val="20"/>
              </w:rPr>
              <w:br/>
              <w:t>}</w:t>
            </w:r>
          </w:p>
          <w:p w14:paraId="3C1C43D3" w14:textId="77777777" w:rsidR="00E636EB" w:rsidRDefault="00E636EB" w:rsidP="00E636EB"/>
        </w:tc>
      </w:tr>
    </w:tbl>
    <w:p w14:paraId="1F82B4AC" w14:textId="77777777" w:rsidR="00E636EB" w:rsidRDefault="00E636EB" w:rsidP="00E636EB">
      <w:r>
        <w:t>Invoke this with two parameters - </w:t>
      </w:r>
      <w:r>
        <w:rPr>
          <w:b/>
          <w:bCs/>
        </w:rPr>
        <w:t>query to evaluate</w:t>
      </w:r>
      <w:r>
        <w:t> and the </w:t>
      </w:r>
      <w:r>
        <w:rPr>
          <w:b/>
          <w:bCs/>
        </w:rPr>
        <w:t>collectionName on which the query needs to be executed </w:t>
      </w:r>
      <w:r>
        <w:t>from your DAO methods.</w:t>
      </w:r>
    </w:p>
    <w:p w14:paraId="7459FCD4" w14:textId="77777777" w:rsidR="00E636EB" w:rsidRDefault="00E636EB" w:rsidP="00E636EB"/>
    <w:bookmarkStart w:id="28" w:name="_Toc431290009"/>
    <w:p w14:paraId="3B4542C2" w14:textId="77777777" w:rsidR="00E636EB" w:rsidRDefault="00E636EB" w:rsidP="00E636EB">
      <w:pPr>
        <w:pStyle w:val="Heading2"/>
        <w:spacing w:before="0" w:beforeAutospacing="0" w:after="0" w:afterAutospacing="0"/>
        <w:rPr>
          <w:sz w:val="33"/>
          <w:szCs w:val="33"/>
        </w:rPr>
      </w:pPr>
      <w:r>
        <w:rPr>
          <w:sz w:val="33"/>
          <w:szCs w:val="33"/>
        </w:rPr>
        <w:fldChar w:fldCharType="begin"/>
      </w:r>
      <w:r>
        <w:rPr>
          <w:sz w:val="33"/>
          <w:szCs w:val="33"/>
        </w:rPr>
        <w:instrText xml:space="preserve"> HYPERLINK "https://www.blogger.com/null" </w:instrText>
      </w:r>
      <w:r>
        <w:rPr>
          <w:sz w:val="33"/>
          <w:szCs w:val="33"/>
        </w:rPr>
        <w:fldChar w:fldCharType="separate"/>
      </w:r>
      <w:r>
        <w:rPr>
          <w:rStyle w:val="Hyperlink"/>
          <w:rFonts w:ascii="Calibri" w:hAnsi="Calibri" w:cs="Calibri"/>
          <w:color w:val="888888"/>
          <w:sz w:val="33"/>
          <w:szCs w:val="33"/>
          <w:u w:val="none"/>
        </w:rPr>
        <w:t>3.2</w:t>
      </w:r>
      <w:r>
        <w:rPr>
          <w:rStyle w:val="Hyperlink"/>
          <w:b w:val="0"/>
          <w:bCs w:val="0"/>
          <w:color w:val="888888"/>
          <w:sz w:val="14"/>
          <w:szCs w:val="14"/>
          <w:u w:val="none"/>
        </w:rPr>
        <w:t>      </w:t>
      </w:r>
      <w:r>
        <w:rPr>
          <w:rStyle w:val="Hyperlink"/>
          <w:rFonts w:ascii="Calibri" w:hAnsi="Calibri" w:cs="Calibri"/>
          <w:color w:val="888888"/>
          <w:sz w:val="33"/>
          <w:szCs w:val="33"/>
          <w:u w:val="none"/>
        </w:rPr>
        <w:t>Add Audit Entries to Model Objects</w:t>
      </w:r>
      <w:r>
        <w:rPr>
          <w:sz w:val="33"/>
          <w:szCs w:val="33"/>
        </w:rPr>
        <w:fldChar w:fldCharType="end"/>
      </w:r>
      <w:bookmarkEnd w:id="28"/>
    </w:p>
    <w:p w14:paraId="6B1EDC1F" w14:textId="77777777" w:rsidR="00E636EB" w:rsidRDefault="00E636EB" w:rsidP="00E636EB">
      <w:pPr>
        <w:rPr>
          <w:sz w:val="24"/>
          <w:szCs w:val="24"/>
        </w:rPr>
      </w:pPr>
      <w:r>
        <w:t>Define an audit object with fields’ createdOn and updatedOn and version. Optionally can have createdBy and updatedBy if necessary. This will give information about when a document is last updated or created on. We found this very helpful while debugging and tracing the details.</w:t>
      </w:r>
    </w:p>
    <w:tbl>
      <w:tblPr>
        <w:tblW w:w="7770" w:type="dxa"/>
        <w:tblInd w:w="576" w:type="dxa"/>
        <w:tblCellMar>
          <w:left w:w="0" w:type="dxa"/>
          <w:right w:w="0" w:type="dxa"/>
        </w:tblCellMar>
        <w:tblLook w:val="04A0" w:firstRow="1" w:lastRow="0" w:firstColumn="1" w:lastColumn="0" w:noHBand="0" w:noVBand="1"/>
      </w:tblPr>
      <w:tblGrid>
        <w:gridCol w:w="7770"/>
      </w:tblGrid>
      <w:tr w:rsidR="00E636EB" w14:paraId="64F3576C" w14:textId="77777777" w:rsidTr="00E636EB">
        <w:tc>
          <w:tcPr>
            <w:tcW w:w="6219" w:type="dxa"/>
            <w:tcBorders>
              <w:top w:val="double" w:sz="12" w:space="0" w:color="auto"/>
              <w:left w:val="double" w:sz="12" w:space="0" w:color="auto"/>
              <w:bottom w:val="double" w:sz="12" w:space="0" w:color="auto"/>
              <w:right w:val="double" w:sz="12" w:space="0" w:color="auto"/>
            </w:tcBorders>
            <w:tcMar>
              <w:top w:w="0" w:type="dxa"/>
              <w:left w:w="108" w:type="dxa"/>
              <w:bottom w:w="0" w:type="dxa"/>
              <w:right w:w="108" w:type="dxa"/>
            </w:tcMar>
            <w:hideMark/>
          </w:tcPr>
          <w:p w14:paraId="19EF94B0" w14:textId="77777777" w:rsidR="00E636EB" w:rsidRDefault="00E636EB" w:rsidP="00E636EB">
            <w:r>
              <w:rPr>
                <w:b/>
                <w:bCs/>
                <w:color w:val="000080"/>
                <w:sz w:val="20"/>
                <w:szCs w:val="20"/>
              </w:rPr>
              <w:t>public class </w:t>
            </w:r>
            <w:r>
              <w:rPr>
                <w:sz w:val="20"/>
                <w:szCs w:val="20"/>
              </w:rPr>
              <w:t>Audit {</w:t>
            </w:r>
            <w:r>
              <w:rPr>
                <w:sz w:val="20"/>
                <w:szCs w:val="20"/>
              </w:rPr>
              <w:br/>
              <w:t>    </w:t>
            </w:r>
            <w:r>
              <w:rPr>
                <w:color w:val="808000"/>
                <w:sz w:val="20"/>
                <w:szCs w:val="20"/>
              </w:rPr>
              <w:t>@CreatedDate</w:t>
            </w:r>
            <w:r>
              <w:rPr>
                <w:color w:val="808000"/>
                <w:sz w:val="20"/>
                <w:szCs w:val="20"/>
              </w:rPr>
              <w:br/>
              <w:t>    </w:t>
            </w:r>
            <w:r>
              <w:rPr>
                <w:b/>
                <w:bCs/>
                <w:color w:val="000080"/>
                <w:sz w:val="20"/>
                <w:szCs w:val="20"/>
              </w:rPr>
              <w:t>private </w:t>
            </w:r>
            <w:r>
              <w:rPr>
                <w:sz w:val="20"/>
                <w:szCs w:val="20"/>
              </w:rPr>
              <w:t>DateTime </w:t>
            </w:r>
            <w:r>
              <w:rPr>
                <w:b/>
                <w:bCs/>
                <w:color w:val="660E7A"/>
                <w:sz w:val="20"/>
                <w:szCs w:val="20"/>
              </w:rPr>
              <w:t>createdOn</w:t>
            </w:r>
            <w:r>
              <w:rPr>
                <w:sz w:val="20"/>
                <w:szCs w:val="20"/>
              </w:rPr>
              <w:t>;</w:t>
            </w:r>
          </w:p>
          <w:p w14:paraId="1727EE7E" w14:textId="77777777" w:rsidR="00E636EB" w:rsidRDefault="00E636EB" w:rsidP="00E636EB">
            <w:r>
              <w:rPr>
                <w:color w:val="808000"/>
                <w:sz w:val="20"/>
                <w:szCs w:val="20"/>
              </w:rPr>
              <w:t>    @LastModifiedDate</w:t>
            </w:r>
            <w:r>
              <w:rPr>
                <w:color w:val="808000"/>
                <w:sz w:val="20"/>
                <w:szCs w:val="20"/>
              </w:rPr>
              <w:br/>
              <w:t>    </w:t>
            </w:r>
            <w:r>
              <w:rPr>
                <w:b/>
                <w:bCs/>
                <w:color w:val="000080"/>
                <w:sz w:val="20"/>
                <w:szCs w:val="20"/>
              </w:rPr>
              <w:t>private </w:t>
            </w:r>
            <w:r>
              <w:rPr>
                <w:sz w:val="20"/>
                <w:szCs w:val="20"/>
              </w:rPr>
              <w:t>DateTime </w:t>
            </w:r>
            <w:r>
              <w:rPr>
                <w:b/>
                <w:bCs/>
                <w:color w:val="660E7A"/>
                <w:sz w:val="20"/>
                <w:szCs w:val="20"/>
              </w:rPr>
              <w:t>updatedOn</w:t>
            </w:r>
            <w:r>
              <w:rPr>
                <w:sz w:val="20"/>
                <w:szCs w:val="20"/>
              </w:rPr>
              <w:t>;</w:t>
            </w:r>
            <w:r>
              <w:rPr>
                <w:sz w:val="20"/>
                <w:szCs w:val="20"/>
              </w:rPr>
              <w:br/>
              <w:t>    </w:t>
            </w:r>
            <w:r>
              <w:rPr>
                <w:color w:val="808000"/>
                <w:sz w:val="20"/>
                <w:szCs w:val="20"/>
              </w:rPr>
              <w:t>@Version</w:t>
            </w:r>
            <w:r>
              <w:rPr>
                <w:color w:val="808000"/>
                <w:sz w:val="20"/>
                <w:szCs w:val="20"/>
              </w:rPr>
              <w:br/>
              <w:t>    </w:t>
            </w:r>
            <w:r>
              <w:rPr>
                <w:b/>
                <w:bCs/>
                <w:color w:val="000080"/>
                <w:sz w:val="20"/>
                <w:szCs w:val="20"/>
              </w:rPr>
              <w:t>private </w:t>
            </w:r>
            <w:r>
              <w:rPr>
                <w:sz w:val="20"/>
                <w:szCs w:val="20"/>
              </w:rPr>
              <w:t>Long </w:t>
            </w:r>
            <w:r>
              <w:rPr>
                <w:b/>
                <w:bCs/>
                <w:color w:val="660E7A"/>
                <w:sz w:val="20"/>
                <w:szCs w:val="20"/>
              </w:rPr>
              <w:t>version</w:t>
            </w:r>
            <w:r>
              <w:rPr>
                <w:sz w:val="20"/>
                <w:szCs w:val="20"/>
              </w:rPr>
              <w:t>;</w:t>
            </w:r>
            <w:r>
              <w:rPr>
                <w:sz w:val="20"/>
                <w:szCs w:val="20"/>
              </w:rPr>
              <w:br/>
              <w:t>    </w:t>
            </w:r>
            <w:r>
              <w:rPr>
                <w:b/>
                <w:bCs/>
                <w:color w:val="000080"/>
                <w:sz w:val="20"/>
                <w:szCs w:val="20"/>
              </w:rPr>
              <w:t>public </w:t>
            </w:r>
            <w:r>
              <w:rPr>
                <w:sz w:val="20"/>
                <w:szCs w:val="20"/>
              </w:rPr>
              <w:t>DateTime getCreatedOn() {</w:t>
            </w:r>
            <w:r>
              <w:rPr>
                <w:sz w:val="20"/>
                <w:szCs w:val="20"/>
              </w:rPr>
              <w:br/>
              <w:t>        </w:t>
            </w:r>
            <w:r>
              <w:rPr>
                <w:b/>
                <w:bCs/>
                <w:color w:val="000080"/>
                <w:sz w:val="20"/>
                <w:szCs w:val="20"/>
              </w:rPr>
              <w:t>return </w:t>
            </w:r>
            <w:r>
              <w:rPr>
                <w:b/>
                <w:bCs/>
                <w:color w:val="660E7A"/>
                <w:sz w:val="20"/>
                <w:szCs w:val="20"/>
              </w:rPr>
              <w:t>createdOn</w:t>
            </w:r>
            <w:r>
              <w:rPr>
                <w:sz w:val="20"/>
                <w:szCs w:val="20"/>
              </w:rPr>
              <w:t>;</w:t>
            </w:r>
            <w:r>
              <w:rPr>
                <w:sz w:val="20"/>
                <w:szCs w:val="20"/>
              </w:rPr>
              <w:br/>
              <w:t>    }</w:t>
            </w:r>
            <w:r>
              <w:rPr>
                <w:b/>
                <w:bCs/>
                <w:color w:val="000080"/>
                <w:sz w:val="20"/>
                <w:szCs w:val="20"/>
              </w:rPr>
              <w:t>public void </w:t>
            </w:r>
            <w:r>
              <w:rPr>
                <w:sz w:val="20"/>
                <w:szCs w:val="20"/>
              </w:rPr>
              <w:t>setCreatedOn(DateTime createdOn) {</w:t>
            </w:r>
            <w:r>
              <w:rPr>
                <w:sz w:val="20"/>
                <w:szCs w:val="20"/>
              </w:rPr>
              <w:br/>
              <w:t>        </w:t>
            </w:r>
            <w:r>
              <w:rPr>
                <w:b/>
                <w:bCs/>
                <w:color w:val="000080"/>
                <w:sz w:val="20"/>
                <w:szCs w:val="20"/>
              </w:rPr>
              <w:t>this</w:t>
            </w:r>
            <w:r>
              <w:rPr>
                <w:sz w:val="20"/>
                <w:szCs w:val="20"/>
              </w:rPr>
              <w:t>.</w:t>
            </w:r>
            <w:r>
              <w:rPr>
                <w:b/>
                <w:bCs/>
                <w:color w:val="660E7A"/>
                <w:sz w:val="20"/>
                <w:szCs w:val="20"/>
              </w:rPr>
              <w:t>createdOn </w:t>
            </w:r>
            <w:r>
              <w:rPr>
                <w:sz w:val="20"/>
                <w:szCs w:val="20"/>
              </w:rPr>
              <w:t>= createdOn;</w:t>
            </w:r>
            <w:r>
              <w:rPr>
                <w:sz w:val="20"/>
                <w:szCs w:val="20"/>
              </w:rPr>
              <w:br/>
              <w:t>    }</w:t>
            </w:r>
            <w:r>
              <w:rPr>
                <w:sz w:val="20"/>
                <w:szCs w:val="20"/>
              </w:rPr>
              <w:br/>
              <w:t>    </w:t>
            </w:r>
            <w:r>
              <w:rPr>
                <w:b/>
                <w:bCs/>
                <w:color w:val="000080"/>
                <w:sz w:val="20"/>
                <w:szCs w:val="20"/>
              </w:rPr>
              <w:t>public </w:t>
            </w:r>
            <w:r>
              <w:rPr>
                <w:sz w:val="20"/>
                <w:szCs w:val="20"/>
              </w:rPr>
              <w:t>DateTime getUpdatedOn() {</w:t>
            </w:r>
            <w:r>
              <w:rPr>
                <w:sz w:val="20"/>
                <w:szCs w:val="20"/>
              </w:rPr>
              <w:br/>
              <w:t>        </w:t>
            </w:r>
            <w:r>
              <w:rPr>
                <w:b/>
                <w:bCs/>
                <w:color w:val="000080"/>
                <w:sz w:val="20"/>
                <w:szCs w:val="20"/>
              </w:rPr>
              <w:t>return </w:t>
            </w:r>
            <w:r>
              <w:rPr>
                <w:b/>
                <w:bCs/>
                <w:color w:val="660E7A"/>
                <w:sz w:val="20"/>
                <w:szCs w:val="20"/>
              </w:rPr>
              <w:t>updatedOn</w:t>
            </w:r>
            <w:r>
              <w:rPr>
                <w:sz w:val="20"/>
                <w:szCs w:val="20"/>
              </w:rPr>
              <w:t>;</w:t>
            </w:r>
            <w:r>
              <w:rPr>
                <w:sz w:val="20"/>
                <w:szCs w:val="20"/>
              </w:rPr>
              <w:br/>
              <w:t>    }</w:t>
            </w:r>
            <w:r>
              <w:rPr>
                <w:sz w:val="20"/>
                <w:szCs w:val="20"/>
              </w:rPr>
              <w:br/>
              <w:t>    </w:t>
            </w:r>
            <w:r>
              <w:rPr>
                <w:b/>
                <w:bCs/>
                <w:color w:val="000080"/>
                <w:sz w:val="20"/>
                <w:szCs w:val="20"/>
              </w:rPr>
              <w:t>public void </w:t>
            </w:r>
            <w:r>
              <w:rPr>
                <w:sz w:val="20"/>
                <w:szCs w:val="20"/>
              </w:rPr>
              <w:t>setUpdatedOn(DateTime updatedOn) {</w:t>
            </w:r>
            <w:r>
              <w:rPr>
                <w:sz w:val="20"/>
                <w:szCs w:val="20"/>
              </w:rPr>
              <w:br/>
              <w:t>        </w:t>
            </w:r>
            <w:r>
              <w:rPr>
                <w:b/>
                <w:bCs/>
                <w:color w:val="000080"/>
                <w:sz w:val="20"/>
                <w:szCs w:val="20"/>
              </w:rPr>
              <w:t>this</w:t>
            </w:r>
            <w:r>
              <w:rPr>
                <w:sz w:val="20"/>
                <w:szCs w:val="20"/>
              </w:rPr>
              <w:t>.</w:t>
            </w:r>
            <w:r>
              <w:rPr>
                <w:b/>
                <w:bCs/>
                <w:color w:val="660E7A"/>
                <w:sz w:val="20"/>
                <w:szCs w:val="20"/>
              </w:rPr>
              <w:t>updatedOn </w:t>
            </w:r>
            <w:r>
              <w:rPr>
                <w:sz w:val="20"/>
                <w:szCs w:val="20"/>
              </w:rPr>
              <w:t>= updatedOn;</w:t>
            </w:r>
            <w:r>
              <w:rPr>
                <w:sz w:val="20"/>
                <w:szCs w:val="20"/>
              </w:rPr>
              <w:br/>
              <w:t>    }</w:t>
            </w:r>
            <w:r>
              <w:rPr>
                <w:sz w:val="20"/>
                <w:szCs w:val="20"/>
              </w:rPr>
              <w:br/>
              <w:t>    </w:t>
            </w:r>
            <w:r>
              <w:rPr>
                <w:b/>
                <w:bCs/>
                <w:color w:val="000080"/>
                <w:sz w:val="20"/>
                <w:szCs w:val="20"/>
              </w:rPr>
              <w:t>public </w:t>
            </w:r>
            <w:r>
              <w:rPr>
                <w:sz w:val="20"/>
                <w:szCs w:val="20"/>
              </w:rPr>
              <w:t>Long getVersion() {</w:t>
            </w:r>
            <w:r>
              <w:rPr>
                <w:sz w:val="20"/>
                <w:szCs w:val="20"/>
              </w:rPr>
              <w:br/>
              <w:t>        </w:t>
            </w:r>
            <w:r>
              <w:rPr>
                <w:b/>
                <w:bCs/>
                <w:color w:val="000080"/>
                <w:sz w:val="20"/>
                <w:szCs w:val="20"/>
              </w:rPr>
              <w:t>return </w:t>
            </w:r>
            <w:r>
              <w:rPr>
                <w:b/>
                <w:bCs/>
                <w:color w:val="660E7A"/>
                <w:sz w:val="20"/>
                <w:szCs w:val="20"/>
              </w:rPr>
              <w:t>version</w:t>
            </w:r>
            <w:r>
              <w:rPr>
                <w:sz w:val="20"/>
                <w:szCs w:val="20"/>
              </w:rPr>
              <w:t>;</w:t>
            </w:r>
            <w:r>
              <w:rPr>
                <w:sz w:val="20"/>
                <w:szCs w:val="20"/>
              </w:rPr>
              <w:br/>
              <w:t>    }</w:t>
            </w:r>
            <w:r>
              <w:rPr>
                <w:sz w:val="20"/>
                <w:szCs w:val="20"/>
              </w:rPr>
              <w:br/>
              <w:t>    </w:t>
            </w:r>
            <w:r>
              <w:rPr>
                <w:b/>
                <w:bCs/>
                <w:color w:val="000080"/>
                <w:sz w:val="20"/>
                <w:szCs w:val="20"/>
              </w:rPr>
              <w:t>public void </w:t>
            </w:r>
            <w:r>
              <w:rPr>
                <w:sz w:val="20"/>
                <w:szCs w:val="20"/>
              </w:rPr>
              <w:t>setVersion(Long version) {</w:t>
            </w:r>
            <w:r>
              <w:rPr>
                <w:sz w:val="20"/>
                <w:szCs w:val="20"/>
              </w:rPr>
              <w:br/>
              <w:t>        </w:t>
            </w:r>
            <w:r>
              <w:rPr>
                <w:b/>
                <w:bCs/>
                <w:color w:val="000080"/>
                <w:sz w:val="20"/>
                <w:szCs w:val="20"/>
              </w:rPr>
              <w:t>this</w:t>
            </w:r>
            <w:r>
              <w:rPr>
                <w:sz w:val="20"/>
                <w:szCs w:val="20"/>
              </w:rPr>
              <w:t>.</w:t>
            </w:r>
            <w:r>
              <w:rPr>
                <w:b/>
                <w:bCs/>
                <w:color w:val="660E7A"/>
                <w:sz w:val="20"/>
                <w:szCs w:val="20"/>
              </w:rPr>
              <w:t>version </w:t>
            </w:r>
            <w:r>
              <w:rPr>
                <w:sz w:val="20"/>
                <w:szCs w:val="20"/>
              </w:rPr>
              <w:t>= version;</w:t>
            </w:r>
            <w:r>
              <w:rPr>
                <w:sz w:val="20"/>
                <w:szCs w:val="20"/>
              </w:rPr>
              <w:br/>
              <w:t>    }</w:t>
            </w:r>
            <w:r>
              <w:rPr>
                <w:sz w:val="20"/>
                <w:szCs w:val="20"/>
              </w:rPr>
              <w:br/>
              <w:t>}</w:t>
            </w:r>
          </w:p>
          <w:p w14:paraId="71F52758" w14:textId="77777777" w:rsidR="00E636EB" w:rsidRDefault="00E636EB" w:rsidP="00E636EB"/>
        </w:tc>
      </w:tr>
      <w:tr w:rsidR="00E636EB" w14:paraId="102B72F0" w14:textId="77777777" w:rsidTr="00E636EB">
        <w:tc>
          <w:tcPr>
            <w:tcW w:w="6219" w:type="dxa"/>
            <w:tcBorders>
              <w:top w:val="double" w:sz="12" w:space="0" w:color="auto"/>
              <w:left w:val="double" w:sz="12" w:space="0" w:color="auto"/>
              <w:bottom w:val="double" w:sz="12" w:space="0" w:color="auto"/>
              <w:right w:val="double" w:sz="12" w:space="0" w:color="auto"/>
            </w:tcBorders>
            <w:tcMar>
              <w:top w:w="0" w:type="dxa"/>
              <w:left w:w="108" w:type="dxa"/>
              <w:bottom w:w="0" w:type="dxa"/>
              <w:right w:w="108" w:type="dxa"/>
            </w:tcMar>
            <w:hideMark/>
          </w:tcPr>
          <w:p w14:paraId="666DBF32" w14:textId="77777777" w:rsidR="00E636EB" w:rsidRDefault="00E636EB">
            <w:pPr>
              <w:pStyle w:val="HTMLPreformatted"/>
              <w:shd w:val="clear" w:color="auto" w:fill="FFFFFF"/>
            </w:pPr>
            <w:r>
              <w:rPr>
                <w:rFonts w:ascii="Calibri" w:hAnsi="Calibri" w:cs="Calibri"/>
                <w:color w:val="808000"/>
              </w:rPr>
              <w:t> </w:t>
            </w:r>
          </w:p>
          <w:p w14:paraId="1B4CCFC3" w14:textId="77777777" w:rsidR="00E636EB" w:rsidRDefault="00E636EB" w:rsidP="00E636EB">
            <w:r>
              <w:rPr>
                <w:color w:val="808000"/>
                <w:sz w:val="20"/>
                <w:szCs w:val="20"/>
              </w:rPr>
              <w:t>@Document</w:t>
            </w:r>
            <w:r>
              <w:rPr>
                <w:sz w:val="20"/>
                <w:szCs w:val="20"/>
              </w:rPr>
              <w:t>(collection=</w:t>
            </w:r>
            <w:r>
              <w:rPr>
                <w:b/>
                <w:bCs/>
                <w:color w:val="008000"/>
                <w:sz w:val="20"/>
                <w:szCs w:val="20"/>
              </w:rPr>
              <w:t>"Employee"</w:t>
            </w:r>
            <w:r>
              <w:rPr>
                <w:sz w:val="20"/>
                <w:szCs w:val="20"/>
              </w:rPr>
              <w:t>)</w:t>
            </w:r>
            <w:r>
              <w:rPr>
                <w:sz w:val="20"/>
                <w:szCs w:val="20"/>
              </w:rPr>
              <w:br/>
            </w:r>
            <w:r>
              <w:rPr>
                <w:b/>
                <w:bCs/>
                <w:color w:val="000080"/>
                <w:sz w:val="20"/>
                <w:szCs w:val="20"/>
              </w:rPr>
              <w:t>public class </w:t>
            </w:r>
            <w:r>
              <w:rPr>
                <w:sz w:val="20"/>
                <w:szCs w:val="20"/>
              </w:rPr>
              <w:t>Employee </w:t>
            </w:r>
            <w:r>
              <w:rPr>
                <w:b/>
                <w:bCs/>
                <w:color w:val="000080"/>
                <w:sz w:val="20"/>
                <w:szCs w:val="20"/>
              </w:rPr>
              <w:t>extends </w:t>
            </w:r>
            <w:r>
              <w:rPr>
                <w:sz w:val="20"/>
                <w:szCs w:val="20"/>
              </w:rPr>
              <w:t>Audit {</w:t>
            </w:r>
          </w:p>
          <w:p w14:paraId="6CCB2336" w14:textId="77777777" w:rsidR="00E636EB" w:rsidRDefault="00E636EB" w:rsidP="00E636EB">
            <w:r>
              <w:rPr>
                <w:sz w:val="20"/>
                <w:szCs w:val="20"/>
              </w:rPr>
              <w:t>…</w:t>
            </w:r>
          </w:p>
          <w:p w14:paraId="4812B15F" w14:textId="77777777" w:rsidR="00E636EB" w:rsidRDefault="00E636EB" w:rsidP="00E636EB">
            <w:r>
              <w:rPr>
                <w:sz w:val="20"/>
                <w:szCs w:val="20"/>
              </w:rPr>
              <w:t>}</w:t>
            </w:r>
          </w:p>
        </w:tc>
      </w:tr>
    </w:tbl>
    <w:p w14:paraId="6DE52A77" w14:textId="77777777" w:rsidR="00E636EB" w:rsidRDefault="00E636EB" w:rsidP="00E636EB"/>
    <w:p w14:paraId="0B9B09CD" w14:textId="77777777" w:rsidR="00E636EB" w:rsidRDefault="00E636EB" w:rsidP="00E636EB">
      <w:r>
        <w:t>On update of document (for instance: Employee), automatically </w:t>
      </w:r>
      <w:r>
        <w:rPr>
          <w:b/>
          <w:bCs/>
        </w:rPr>
        <w:t>updatedOn</w:t>
      </w:r>
      <w:r>
        <w:t> field will be updated and on create </w:t>
      </w:r>
      <w:r>
        <w:rPr>
          <w:b/>
          <w:bCs/>
        </w:rPr>
        <w:t>createdOn</w:t>
      </w:r>
      <w:r>
        <w:t> field will be populated.  </w:t>
      </w:r>
      <w:r>
        <w:rPr>
          <w:b/>
          <w:bCs/>
        </w:rPr>
        <w:t>Version</w:t>
      </w:r>
      <w:r>
        <w:t> field will be used for Optimistic Locking. It will be automatically incremented on update.</w:t>
      </w:r>
    </w:p>
    <w:p w14:paraId="55D3A69B" w14:textId="77777777" w:rsidR="00E636EB" w:rsidRDefault="00E636EB" w:rsidP="00E636EB">
      <w:r>
        <w:t>To get this working, you need to add the </w:t>
      </w:r>
      <w:r>
        <w:rPr>
          <w:b/>
          <w:bCs/>
        </w:rPr>
        <w:t>@EnableMongoAuditing </w:t>
      </w:r>
      <w:r>
        <w:t>annotation in the configuration class.</w:t>
      </w:r>
    </w:p>
    <w:tbl>
      <w:tblPr>
        <w:tblW w:w="7770" w:type="dxa"/>
        <w:tblInd w:w="576" w:type="dxa"/>
        <w:tblCellMar>
          <w:left w:w="0" w:type="dxa"/>
          <w:right w:w="0" w:type="dxa"/>
        </w:tblCellMar>
        <w:tblLook w:val="04A0" w:firstRow="1" w:lastRow="0" w:firstColumn="1" w:lastColumn="0" w:noHBand="0" w:noVBand="1"/>
      </w:tblPr>
      <w:tblGrid>
        <w:gridCol w:w="7770"/>
      </w:tblGrid>
      <w:tr w:rsidR="00E636EB" w14:paraId="5AB34C5D" w14:textId="77777777" w:rsidTr="00E636EB">
        <w:tc>
          <w:tcPr>
            <w:tcW w:w="6219" w:type="dxa"/>
            <w:tcBorders>
              <w:top w:val="double" w:sz="12" w:space="0" w:color="auto"/>
              <w:left w:val="double" w:sz="12" w:space="0" w:color="auto"/>
              <w:bottom w:val="double" w:sz="12" w:space="0" w:color="auto"/>
              <w:right w:val="double" w:sz="12" w:space="0" w:color="auto"/>
            </w:tcBorders>
            <w:tcMar>
              <w:top w:w="0" w:type="dxa"/>
              <w:left w:w="108" w:type="dxa"/>
              <w:bottom w:w="0" w:type="dxa"/>
              <w:right w:w="108" w:type="dxa"/>
            </w:tcMar>
            <w:hideMark/>
          </w:tcPr>
          <w:p w14:paraId="33AB7DCC" w14:textId="77777777" w:rsidR="00E636EB" w:rsidRDefault="00E636EB" w:rsidP="00E636EB">
            <w:r>
              <w:rPr>
                <w:sz w:val="20"/>
                <w:szCs w:val="20"/>
              </w:rPr>
              <w:t>@Configuration</w:t>
            </w:r>
            <w:r>
              <w:rPr>
                <w:sz w:val="20"/>
                <w:szCs w:val="20"/>
              </w:rPr>
              <w:br/>
              <w:t>@PropertySource(value= </w:t>
            </w:r>
            <w:r>
              <w:rPr>
                <w:b/>
                <w:bCs/>
                <w:color w:val="008000"/>
                <w:sz w:val="20"/>
                <w:szCs w:val="20"/>
              </w:rPr>
              <w:t>"classpath:/mongo.properties"</w:t>
            </w:r>
            <w:r>
              <w:rPr>
                <w:sz w:val="20"/>
                <w:szCs w:val="20"/>
              </w:rPr>
              <w:t>)</w:t>
            </w:r>
            <w:r>
              <w:rPr>
                <w:sz w:val="20"/>
                <w:szCs w:val="20"/>
              </w:rPr>
              <w:br/>
              <w:t>@Profile({ </w:t>
            </w:r>
            <w:r>
              <w:rPr>
                <w:b/>
                <w:bCs/>
                <w:color w:val="008000"/>
                <w:sz w:val="20"/>
                <w:szCs w:val="20"/>
              </w:rPr>
              <w:t>"default"</w:t>
            </w:r>
            <w:r>
              <w:rPr>
                <w:sz w:val="20"/>
                <w:szCs w:val="20"/>
              </w:rPr>
              <w:t>,</w:t>
            </w:r>
            <w:r>
              <w:rPr>
                <w:b/>
                <w:bCs/>
                <w:color w:val="008000"/>
                <w:sz w:val="20"/>
                <w:szCs w:val="20"/>
              </w:rPr>
              <w:t>"local-noproxy" </w:t>
            </w:r>
            <w:r>
              <w:rPr>
                <w:sz w:val="20"/>
                <w:szCs w:val="20"/>
              </w:rPr>
              <w:t>})</w:t>
            </w:r>
            <w:r>
              <w:rPr>
                <w:sz w:val="20"/>
                <w:szCs w:val="20"/>
              </w:rPr>
              <w:br/>
            </w:r>
            <w:r>
              <w:rPr>
                <w:sz w:val="20"/>
                <w:szCs w:val="20"/>
                <w:shd w:val="clear" w:color="auto" w:fill="FFFF00"/>
              </w:rPr>
              <w:t>@EnableMongoAuditing</w:t>
            </w:r>
            <w:r>
              <w:rPr>
                <w:sz w:val="20"/>
                <w:szCs w:val="20"/>
              </w:rPr>
              <w:br/>
            </w:r>
            <w:r>
              <w:rPr>
                <w:b/>
                <w:bCs/>
                <w:color w:val="000080"/>
                <w:sz w:val="20"/>
                <w:szCs w:val="20"/>
              </w:rPr>
              <w:t>public class </w:t>
            </w:r>
            <w:r>
              <w:rPr>
                <w:sz w:val="20"/>
                <w:szCs w:val="20"/>
              </w:rPr>
              <w:t>LocalMongoConfig {</w:t>
            </w:r>
          </w:p>
          <w:p w14:paraId="5505CDC1" w14:textId="77777777" w:rsidR="00E636EB" w:rsidRDefault="00E636EB" w:rsidP="00E636EB"/>
        </w:tc>
      </w:tr>
    </w:tbl>
    <w:p w14:paraId="2B85712A" w14:textId="77777777" w:rsidR="00E636EB" w:rsidRDefault="00E636EB" w:rsidP="00E636EB">
      <w:r>
        <w:t>Spring Data MongoDB will get the current user from session or spring security context based on the application settings to populate the createdBy and updatedBy fields.</w:t>
      </w:r>
    </w:p>
    <w:p w14:paraId="395328E2" w14:textId="77777777" w:rsidR="00E636EB" w:rsidRDefault="00E636EB" w:rsidP="00E636EB"/>
    <w:bookmarkStart w:id="29" w:name="_Toc431290010"/>
    <w:p w14:paraId="46542AA9" w14:textId="77777777" w:rsidR="00E636EB" w:rsidRDefault="00E636EB" w:rsidP="00E636EB">
      <w:pPr>
        <w:pStyle w:val="Heading2"/>
        <w:spacing w:before="0" w:beforeAutospacing="0" w:after="0" w:afterAutospacing="0"/>
        <w:rPr>
          <w:sz w:val="33"/>
          <w:szCs w:val="33"/>
        </w:rPr>
      </w:pPr>
      <w:r>
        <w:rPr>
          <w:sz w:val="33"/>
          <w:szCs w:val="33"/>
        </w:rPr>
        <w:fldChar w:fldCharType="begin"/>
      </w:r>
      <w:r>
        <w:rPr>
          <w:sz w:val="33"/>
          <w:szCs w:val="33"/>
        </w:rPr>
        <w:instrText xml:space="preserve"> HYPERLINK "https://www.blogger.com/null" </w:instrText>
      </w:r>
      <w:r>
        <w:rPr>
          <w:sz w:val="33"/>
          <w:szCs w:val="33"/>
        </w:rPr>
        <w:fldChar w:fldCharType="separate"/>
      </w:r>
      <w:r>
        <w:rPr>
          <w:rStyle w:val="Hyperlink"/>
          <w:rFonts w:ascii="Calibri" w:hAnsi="Calibri" w:cs="Calibri"/>
          <w:color w:val="888888"/>
          <w:sz w:val="33"/>
          <w:szCs w:val="33"/>
          <w:u w:val="none"/>
        </w:rPr>
        <w:t>3.3</w:t>
      </w:r>
      <w:r>
        <w:rPr>
          <w:rStyle w:val="Hyperlink"/>
          <w:b w:val="0"/>
          <w:bCs w:val="0"/>
          <w:color w:val="888888"/>
          <w:sz w:val="14"/>
          <w:szCs w:val="14"/>
          <w:u w:val="none"/>
        </w:rPr>
        <w:t>      </w:t>
      </w:r>
      <w:r>
        <w:rPr>
          <w:rStyle w:val="Hyperlink"/>
          <w:rFonts w:ascii="Calibri" w:hAnsi="Calibri" w:cs="Calibri"/>
          <w:color w:val="888888"/>
          <w:sz w:val="33"/>
          <w:szCs w:val="33"/>
          <w:u w:val="none"/>
        </w:rPr>
        <w:t>Enable Optimistic Locking on Write Operations</w:t>
      </w:r>
      <w:r>
        <w:rPr>
          <w:sz w:val="33"/>
          <w:szCs w:val="33"/>
        </w:rPr>
        <w:fldChar w:fldCharType="end"/>
      </w:r>
      <w:bookmarkEnd w:id="29"/>
    </w:p>
    <w:p w14:paraId="25F576F4" w14:textId="77777777" w:rsidR="00E636EB" w:rsidRDefault="00E636EB" w:rsidP="00E636EB">
      <w:pPr>
        <w:rPr>
          <w:sz w:val="24"/>
          <w:szCs w:val="24"/>
        </w:rPr>
      </w:pPr>
      <w:r>
        <w:t>Implement Optimistic locking using @Version annotation. If two threads tried to update the same object at the same time, then one will be thrown will error saying the version is different than what the thread has. Because the first thread has incremented while updating the object. And so the other thread is actually working on stale data. So in that case, we can implement some kind of retry mechanism to make sure it can get the latest object and merge the changes before update into Mongo.</w:t>
      </w:r>
    </w:p>
    <w:tbl>
      <w:tblPr>
        <w:tblW w:w="7770" w:type="dxa"/>
        <w:tblInd w:w="576" w:type="dxa"/>
        <w:tblCellMar>
          <w:left w:w="0" w:type="dxa"/>
          <w:right w:w="0" w:type="dxa"/>
        </w:tblCellMar>
        <w:tblLook w:val="04A0" w:firstRow="1" w:lastRow="0" w:firstColumn="1" w:lastColumn="0" w:noHBand="0" w:noVBand="1"/>
      </w:tblPr>
      <w:tblGrid>
        <w:gridCol w:w="7770"/>
      </w:tblGrid>
      <w:tr w:rsidR="00E636EB" w14:paraId="5EC0C9B8" w14:textId="77777777" w:rsidTr="00E636EB">
        <w:tc>
          <w:tcPr>
            <w:tcW w:w="6219" w:type="dxa"/>
            <w:tcBorders>
              <w:top w:val="double" w:sz="12" w:space="0" w:color="auto"/>
              <w:left w:val="double" w:sz="12" w:space="0" w:color="auto"/>
              <w:bottom w:val="double" w:sz="12" w:space="0" w:color="auto"/>
              <w:right w:val="double" w:sz="12" w:space="0" w:color="auto"/>
            </w:tcBorders>
            <w:tcMar>
              <w:top w:w="0" w:type="dxa"/>
              <w:left w:w="108" w:type="dxa"/>
              <w:bottom w:w="0" w:type="dxa"/>
              <w:right w:w="108" w:type="dxa"/>
            </w:tcMar>
            <w:hideMark/>
          </w:tcPr>
          <w:p w14:paraId="54E13526" w14:textId="77777777" w:rsidR="00E636EB" w:rsidRDefault="00E636EB">
            <w:pPr>
              <w:divId w:val="662271078"/>
            </w:pPr>
            <w:r>
              <w:rPr>
                <w:sz w:val="20"/>
                <w:szCs w:val="20"/>
              </w:rPr>
              <w:t>    @Version</w:t>
            </w:r>
            <w:r>
              <w:rPr>
                <w:sz w:val="20"/>
                <w:szCs w:val="20"/>
              </w:rPr>
              <w:br/>
              <w:t>    </w:t>
            </w:r>
            <w:r>
              <w:rPr>
                <w:b/>
                <w:bCs/>
                <w:color w:val="000080"/>
                <w:sz w:val="20"/>
                <w:szCs w:val="20"/>
              </w:rPr>
              <w:t>private </w:t>
            </w:r>
            <w:r>
              <w:rPr>
                <w:sz w:val="20"/>
                <w:szCs w:val="20"/>
              </w:rPr>
              <w:t>Long </w:t>
            </w:r>
            <w:r>
              <w:rPr>
                <w:b/>
                <w:bCs/>
                <w:color w:val="660E7A"/>
                <w:sz w:val="20"/>
                <w:szCs w:val="20"/>
              </w:rPr>
              <w:t>version</w:t>
            </w:r>
            <w:r>
              <w:rPr>
                <w:sz w:val="20"/>
                <w:szCs w:val="20"/>
              </w:rPr>
              <w:t>;</w:t>
            </w:r>
          </w:p>
        </w:tc>
      </w:tr>
    </w:tbl>
    <w:p w14:paraId="25078CA9" w14:textId="77777777" w:rsidR="00E636EB" w:rsidRDefault="00E636EB" w:rsidP="00E636EB"/>
    <w:p w14:paraId="2DABE9B1" w14:textId="77777777" w:rsidR="00E636EB" w:rsidRDefault="00E636EB" w:rsidP="00E636EB"/>
    <w:bookmarkStart w:id="30" w:name="_Toc431290011"/>
    <w:p w14:paraId="3730EAEA" w14:textId="77777777" w:rsidR="00E636EB" w:rsidRDefault="00E636EB" w:rsidP="00E636EB">
      <w:pPr>
        <w:pStyle w:val="Heading2"/>
        <w:spacing w:before="0" w:beforeAutospacing="0" w:after="0" w:afterAutospacing="0"/>
        <w:rPr>
          <w:sz w:val="33"/>
          <w:szCs w:val="33"/>
        </w:rPr>
      </w:pPr>
      <w:r>
        <w:rPr>
          <w:sz w:val="33"/>
          <w:szCs w:val="33"/>
        </w:rPr>
        <w:fldChar w:fldCharType="begin"/>
      </w:r>
      <w:r>
        <w:rPr>
          <w:sz w:val="33"/>
          <w:szCs w:val="33"/>
        </w:rPr>
        <w:instrText xml:space="preserve"> HYPERLINK "https://www.blogger.com/null" </w:instrText>
      </w:r>
      <w:r>
        <w:rPr>
          <w:sz w:val="33"/>
          <w:szCs w:val="33"/>
        </w:rPr>
        <w:fldChar w:fldCharType="separate"/>
      </w:r>
      <w:r>
        <w:rPr>
          <w:rStyle w:val="Hyperlink"/>
          <w:rFonts w:ascii="Calibri" w:hAnsi="Calibri" w:cs="Calibri"/>
          <w:color w:val="888888"/>
          <w:sz w:val="33"/>
          <w:szCs w:val="33"/>
          <w:u w:val="none"/>
        </w:rPr>
        <w:t>3.4</w:t>
      </w:r>
      <w:r>
        <w:rPr>
          <w:rStyle w:val="Hyperlink"/>
          <w:b w:val="0"/>
          <w:bCs w:val="0"/>
          <w:color w:val="888888"/>
          <w:sz w:val="14"/>
          <w:szCs w:val="14"/>
          <w:u w:val="none"/>
        </w:rPr>
        <w:t>      </w:t>
      </w:r>
      <w:r>
        <w:rPr>
          <w:rStyle w:val="Hyperlink"/>
          <w:rFonts w:ascii="Calibri" w:hAnsi="Calibri" w:cs="Calibri"/>
          <w:color w:val="888888"/>
          <w:sz w:val="33"/>
          <w:szCs w:val="33"/>
          <w:u w:val="none"/>
        </w:rPr>
        <w:t>Evaluate the Performance of each DAO Methods using Spring AOP</w:t>
      </w:r>
      <w:r>
        <w:rPr>
          <w:sz w:val="33"/>
          <w:szCs w:val="33"/>
        </w:rPr>
        <w:fldChar w:fldCharType="end"/>
      </w:r>
      <w:bookmarkEnd w:id="30"/>
    </w:p>
    <w:p w14:paraId="6AB0F503" w14:textId="77777777" w:rsidR="00E636EB" w:rsidRDefault="00E636EB" w:rsidP="00E636EB">
      <w:pPr>
        <w:rPr>
          <w:sz w:val="24"/>
          <w:szCs w:val="24"/>
        </w:rPr>
      </w:pPr>
      <w:r>
        <w:t>It’s a good practice to see the performance of each DAO operation and see whether any special investigation is required to get the performance better. We can write a Spring Around Advise to do the same.</w:t>
      </w:r>
    </w:p>
    <w:tbl>
      <w:tblPr>
        <w:tblW w:w="0" w:type="auto"/>
        <w:tblInd w:w="576" w:type="dxa"/>
        <w:tblCellMar>
          <w:left w:w="0" w:type="dxa"/>
          <w:right w:w="0" w:type="dxa"/>
        </w:tblCellMar>
        <w:tblLook w:val="04A0" w:firstRow="1" w:lastRow="0" w:firstColumn="1" w:lastColumn="0" w:noHBand="0" w:noVBand="1"/>
      </w:tblPr>
      <w:tblGrid>
        <w:gridCol w:w="7929"/>
      </w:tblGrid>
      <w:tr w:rsidR="00E636EB" w14:paraId="6F0489F0" w14:textId="77777777" w:rsidTr="00E636EB">
        <w:tc>
          <w:tcPr>
            <w:tcW w:w="7929" w:type="dxa"/>
            <w:tcBorders>
              <w:top w:val="double" w:sz="12" w:space="0" w:color="auto"/>
              <w:left w:val="double" w:sz="12" w:space="0" w:color="auto"/>
              <w:bottom w:val="double" w:sz="12" w:space="0" w:color="auto"/>
              <w:right w:val="double" w:sz="12" w:space="0" w:color="auto"/>
            </w:tcBorders>
            <w:tcMar>
              <w:top w:w="0" w:type="dxa"/>
              <w:left w:w="108" w:type="dxa"/>
              <w:bottom w:w="0" w:type="dxa"/>
              <w:right w:w="108" w:type="dxa"/>
            </w:tcMar>
            <w:hideMark/>
          </w:tcPr>
          <w:p w14:paraId="21B46469" w14:textId="77777777" w:rsidR="00E636EB" w:rsidRDefault="00E636EB" w:rsidP="00E636EB">
            <w:r>
              <w:rPr>
                <w:sz w:val="20"/>
                <w:szCs w:val="20"/>
              </w:rPr>
              <w:t>/**</w:t>
            </w:r>
            <w:r>
              <w:rPr>
                <w:sz w:val="20"/>
                <w:szCs w:val="20"/>
              </w:rPr>
              <w:br/>
              <w:t> * Aspect that implements automatic logging on performance of the data access queries with Spring Data MongoDB.</w:t>
            </w:r>
            <w:r>
              <w:rPr>
                <w:sz w:val="20"/>
                <w:szCs w:val="20"/>
              </w:rPr>
              <w:br/>
              <w:t> * </w:t>
            </w:r>
            <w:r>
              <w:rPr>
                <w:sz w:val="20"/>
                <w:szCs w:val="20"/>
              </w:rPr>
              <w:br/>
              <w:t> * </w:t>
            </w:r>
            <w:r>
              <w:rPr>
                <w:b/>
                <w:bCs/>
                <w:sz w:val="20"/>
                <w:szCs w:val="20"/>
              </w:rPr>
              <w:t>@author </w:t>
            </w:r>
            <w:r>
              <w:rPr>
                <w:sz w:val="20"/>
                <w:szCs w:val="20"/>
              </w:rPr>
              <w:t>Felix Jose</w:t>
            </w:r>
            <w:r>
              <w:rPr>
                <w:sz w:val="20"/>
                <w:szCs w:val="20"/>
              </w:rPr>
              <w:br/>
              <w:t> */</w:t>
            </w:r>
            <w:r>
              <w:rPr>
                <w:sz w:val="20"/>
                <w:szCs w:val="20"/>
              </w:rPr>
              <w:br/>
            </w:r>
            <w:r>
              <w:rPr>
                <w:color w:val="808000"/>
                <w:sz w:val="20"/>
                <w:szCs w:val="20"/>
              </w:rPr>
              <w:t>@Aspect</w:t>
            </w:r>
            <w:r>
              <w:rPr>
                <w:color w:val="808000"/>
                <w:sz w:val="20"/>
                <w:szCs w:val="20"/>
              </w:rPr>
              <w:br/>
              <w:t>@Component</w:t>
            </w:r>
            <w:r>
              <w:rPr>
                <w:sz w:val="20"/>
                <w:szCs w:val="20"/>
              </w:rPr>
              <w:t>(</w:t>
            </w:r>
            <w:r>
              <w:rPr>
                <w:b/>
                <w:bCs/>
                <w:color w:val="008000"/>
                <w:sz w:val="20"/>
                <w:szCs w:val="20"/>
              </w:rPr>
              <w:t>"PerformanceProfilerAspect"</w:t>
            </w:r>
            <w:r>
              <w:rPr>
                <w:sz w:val="20"/>
                <w:szCs w:val="20"/>
              </w:rPr>
              <w:t>)</w:t>
            </w:r>
            <w:r>
              <w:rPr>
                <w:sz w:val="20"/>
                <w:szCs w:val="20"/>
              </w:rPr>
              <w:br/>
            </w:r>
            <w:r>
              <w:rPr>
                <w:b/>
                <w:bCs/>
                <w:color w:val="000080"/>
                <w:sz w:val="20"/>
                <w:szCs w:val="20"/>
              </w:rPr>
              <w:t>public class </w:t>
            </w:r>
            <w:r>
              <w:rPr>
                <w:sz w:val="20"/>
                <w:szCs w:val="20"/>
              </w:rPr>
              <w:t>PerformanceProfilerAspect {</w:t>
            </w:r>
            <w:r>
              <w:rPr>
                <w:sz w:val="20"/>
                <w:szCs w:val="20"/>
              </w:rPr>
              <w:br/>
            </w:r>
            <w:r>
              <w:rPr>
                <w:sz w:val="20"/>
                <w:szCs w:val="20"/>
              </w:rPr>
              <w:br/>
            </w:r>
            <w:r>
              <w:rPr>
                <w:sz w:val="20"/>
                <w:szCs w:val="20"/>
              </w:rPr>
              <w:br/>
              <w:t>    </w:t>
            </w:r>
            <w:r>
              <w:rPr>
                <w:color w:val="808000"/>
                <w:sz w:val="20"/>
                <w:szCs w:val="20"/>
              </w:rPr>
              <w:t>@Pointcut</w:t>
            </w:r>
            <w:r>
              <w:rPr>
                <w:sz w:val="20"/>
                <w:szCs w:val="20"/>
              </w:rPr>
              <w:t>(</w:t>
            </w:r>
            <w:r>
              <w:rPr>
                <w:b/>
                <w:bCs/>
                <w:color w:val="008000"/>
                <w:sz w:val="20"/>
                <w:szCs w:val="20"/>
              </w:rPr>
              <w:t>"execution(* com.felix.dao.*.*(..))"</w:t>
            </w:r>
            <w:r>
              <w:rPr>
                <w:sz w:val="20"/>
                <w:szCs w:val="20"/>
              </w:rPr>
              <w:t>)</w:t>
            </w:r>
            <w:r>
              <w:rPr>
                <w:sz w:val="20"/>
                <w:szCs w:val="20"/>
              </w:rPr>
              <w:br/>
              <w:t>    </w:t>
            </w:r>
            <w:r>
              <w:rPr>
                <w:b/>
                <w:bCs/>
                <w:color w:val="000080"/>
                <w:sz w:val="20"/>
                <w:szCs w:val="20"/>
              </w:rPr>
              <w:t>public void </w:t>
            </w:r>
            <w:r>
              <w:rPr>
                <w:sz w:val="20"/>
                <w:szCs w:val="20"/>
              </w:rPr>
              <w:t>clientMethodPointcut() {</w:t>
            </w:r>
            <w:r>
              <w:rPr>
                <w:sz w:val="20"/>
                <w:szCs w:val="20"/>
              </w:rPr>
              <w:br/>
              <w:t>    }</w:t>
            </w:r>
            <w:r>
              <w:rPr>
                <w:sz w:val="20"/>
                <w:szCs w:val="20"/>
              </w:rPr>
              <w:br/>
            </w:r>
            <w:r>
              <w:rPr>
                <w:sz w:val="20"/>
                <w:szCs w:val="20"/>
              </w:rPr>
              <w:br/>
              <w:t>   /**</w:t>
            </w:r>
            <w:r>
              <w:rPr>
                <w:sz w:val="20"/>
                <w:szCs w:val="20"/>
              </w:rPr>
              <w:br/>
              <w:t>    * Log on the performance of the interactions/queries on MongoDB.</w:t>
            </w:r>
            <w:r>
              <w:rPr>
                <w:sz w:val="20"/>
                <w:szCs w:val="20"/>
              </w:rPr>
              <w:br/>
              <w:t>    *</w:t>
            </w:r>
            <w:r>
              <w:rPr>
                <w:sz w:val="20"/>
                <w:szCs w:val="20"/>
              </w:rPr>
              <w:br/>
              <w:t>    * </w:t>
            </w:r>
            <w:r>
              <w:rPr>
                <w:b/>
                <w:bCs/>
                <w:sz w:val="20"/>
                <w:szCs w:val="20"/>
              </w:rPr>
              <w:t>@param </w:t>
            </w:r>
            <w:r>
              <w:rPr>
                <w:b/>
                <w:bCs/>
                <w:color w:val="3D3D3D"/>
                <w:sz w:val="20"/>
                <w:szCs w:val="20"/>
              </w:rPr>
              <w:t>joinPoint </w:t>
            </w:r>
            <w:r>
              <w:rPr>
                <w:sz w:val="20"/>
                <w:szCs w:val="20"/>
              </w:rPr>
              <w:t>the join point</w:t>
            </w:r>
            <w:r>
              <w:rPr>
                <w:sz w:val="20"/>
                <w:szCs w:val="20"/>
              </w:rPr>
              <w:br/>
              <w:t>    * </w:t>
            </w:r>
            <w:r>
              <w:rPr>
                <w:b/>
                <w:bCs/>
                <w:sz w:val="20"/>
                <w:szCs w:val="20"/>
              </w:rPr>
              <w:t>@throws </w:t>
            </w:r>
            <w:r>
              <w:rPr>
                <w:sz w:val="20"/>
                <w:szCs w:val="20"/>
              </w:rPr>
              <w:t>Throwable the throwable</w:t>
            </w:r>
            <w:r>
              <w:rPr>
                <w:sz w:val="20"/>
                <w:szCs w:val="20"/>
              </w:rPr>
              <w:br/>
              <w:t>    */</w:t>
            </w:r>
            <w:r>
              <w:rPr>
                <w:sz w:val="20"/>
                <w:szCs w:val="20"/>
              </w:rPr>
              <w:br/>
              <w:t>   </w:t>
            </w:r>
            <w:r>
              <w:rPr>
                <w:color w:val="808000"/>
                <w:sz w:val="20"/>
                <w:szCs w:val="20"/>
              </w:rPr>
              <w:t>@Around</w:t>
            </w:r>
            <w:r>
              <w:rPr>
                <w:sz w:val="20"/>
                <w:szCs w:val="20"/>
              </w:rPr>
              <w:t>(</w:t>
            </w:r>
            <w:r>
              <w:rPr>
                <w:b/>
                <w:bCs/>
                <w:color w:val="008000"/>
                <w:sz w:val="20"/>
                <w:szCs w:val="20"/>
              </w:rPr>
              <w:t>"clientMethodPointcut()"</w:t>
            </w:r>
            <w:r>
              <w:rPr>
                <w:sz w:val="20"/>
                <w:szCs w:val="20"/>
              </w:rPr>
              <w:t>)</w:t>
            </w:r>
            <w:r>
              <w:rPr>
                <w:sz w:val="20"/>
                <w:szCs w:val="20"/>
              </w:rPr>
              <w:br/>
              <w:t>   </w:t>
            </w:r>
            <w:r>
              <w:rPr>
                <w:b/>
                <w:bCs/>
                <w:color w:val="000080"/>
                <w:sz w:val="20"/>
                <w:szCs w:val="20"/>
              </w:rPr>
              <w:t>public </w:t>
            </w:r>
            <w:r>
              <w:rPr>
                <w:sz w:val="20"/>
                <w:szCs w:val="20"/>
              </w:rPr>
              <w:t>Object retryOnConnectionException(ProceedingJoinPoint joinPoint) </w:t>
            </w:r>
            <w:r>
              <w:rPr>
                <w:b/>
                <w:bCs/>
                <w:color w:val="000080"/>
                <w:sz w:val="20"/>
                <w:szCs w:val="20"/>
              </w:rPr>
              <w:t>throws</w:t>
            </w:r>
            <w:r>
              <w:rPr>
                <w:sz w:val="20"/>
                <w:szCs w:val="20"/>
              </w:rPr>
              <w:t>Throwable {</w:t>
            </w:r>
            <w:r>
              <w:rPr>
                <w:sz w:val="20"/>
                <w:szCs w:val="20"/>
              </w:rPr>
              <w:br/>
              <w:t>        Object ret = </w:t>
            </w:r>
            <w:r>
              <w:rPr>
                <w:b/>
                <w:bCs/>
                <w:color w:val="000080"/>
                <w:sz w:val="20"/>
                <w:szCs w:val="20"/>
              </w:rPr>
              <w:t>null</w:t>
            </w:r>
            <w:r>
              <w:rPr>
                <w:sz w:val="20"/>
                <w:szCs w:val="20"/>
              </w:rPr>
              <w:t>;</w:t>
            </w:r>
            <w:r>
              <w:rPr>
                <w:sz w:val="20"/>
                <w:szCs w:val="20"/>
              </w:rPr>
              <w:br/>
            </w:r>
            <w:r>
              <w:rPr>
                <w:sz w:val="20"/>
                <w:szCs w:val="20"/>
              </w:rPr>
              <w:br/>
              <w:t>         System.</w:t>
            </w:r>
            <w:r>
              <w:rPr>
                <w:b/>
                <w:bCs/>
                <w:color w:val="660E7A"/>
                <w:sz w:val="20"/>
                <w:szCs w:val="20"/>
              </w:rPr>
              <w:t>out</w:t>
            </w:r>
            <w:r>
              <w:rPr>
                <w:sz w:val="20"/>
                <w:szCs w:val="20"/>
              </w:rPr>
              <w:t>.println(</w:t>
            </w:r>
            <w:r>
              <w:rPr>
                <w:b/>
                <w:bCs/>
                <w:color w:val="008000"/>
                <w:sz w:val="20"/>
                <w:szCs w:val="20"/>
              </w:rPr>
              <w:t>"PerformanceProfilerAspect: Advised with logic to calculate the Time Taken for the    execution of the method ["</w:t>
            </w:r>
            <w:r>
              <w:rPr>
                <w:sz w:val="20"/>
                <w:szCs w:val="20"/>
              </w:rPr>
              <w:t>+joinPoint.getSignature()+</w:t>
            </w:r>
            <w:r>
              <w:rPr>
                <w:b/>
                <w:bCs/>
                <w:color w:val="008000"/>
                <w:sz w:val="20"/>
                <w:szCs w:val="20"/>
              </w:rPr>
              <w:t>"]"</w:t>
            </w:r>
            <w:r>
              <w:rPr>
                <w:sz w:val="20"/>
                <w:szCs w:val="20"/>
              </w:rPr>
              <w:t>);</w:t>
            </w:r>
            <w:r>
              <w:rPr>
                <w:sz w:val="20"/>
                <w:szCs w:val="20"/>
              </w:rPr>
              <w:br/>
              <w:t>        </w:t>
            </w:r>
            <w:r>
              <w:rPr>
                <w:sz w:val="20"/>
                <w:szCs w:val="20"/>
              </w:rPr>
              <w:br/>
              <w:t>        StopWatch stopWatch = </w:t>
            </w:r>
            <w:r>
              <w:rPr>
                <w:b/>
                <w:bCs/>
                <w:color w:val="000080"/>
                <w:sz w:val="20"/>
                <w:szCs w:val="20"/>
              </w:rPr>
              <w:t>new </w:t>
            </w:r>
            <w:r>
              <w:rPr>
                <w:sz w:val="20"/>
                <w:szCs w:val="20"/>
              </w:rPr>
              <w:t>StopWatch();</w:t>
            </w:r>
            <w:r>
              <w:rPr>
                <w:sz w:val="20"/>
                <w:szCs w:val="20"/>
              </w:rPr>
              <w:br/>
              <w:t>        stopWatch.start();</w:t>
            </w:r>
            <w:r>
              <w:rPr>
                <w:sz w:val="20"/>
                <w:szCs w:val="20"/>
              </w:rPr>
              <w:br/>
              <w:t>        String throwableName = </w:t>
            </w:r>
            <w:r>
              <w:rPr>
                <w:b/>
                <w:bCs/>
                <w:color w:val="000080"/>
                <w:sz w:val="20"/>
                <w:szCs w:val="20"/>
              </w:rPr>
              <w:t>null</w:t>
            </w:r>
            <w:r>
              <w:rPr>
                <w:sz w:val="20"/>
                <w:szCs w:val="20"/>
              </w:rPr>
              <w:t>;</w:t>
            </w:r>
            <w:r>
              <w:rPr>
                <w:sz w:val="20"/>
                <w:szCs w:val="20"/>
              </w:rPr>
              <w:br/>
              <w:t>            </w:t>
            </w:r>
            <w:r>
              <w:rPr>
                <w:b/>
                <w:bCs/>
                <w:color w:val="000080"/>
                <w:sz w:val="20"/>
                <w:szCs w:val="20"/>
              </w:rPr>
              <w:t>try </w:t>
            </w:r>
            <w:r>
              <w:rPr>
                <w:sz w:val="20"/>
                <w:szCs w:val="20"/>
              </w:rPr>
              <w:t>{        </w:t>
            </w:r>
            <w:r>
              <w:rPr>
                <w:sz w:val="20"/>
                <w:szCs w:val="20"/>
              </w:rPr>
              <w:br/>
              <w:t>               ret = joinPoint.proceed();</w:t>
            </w:r>
            <w:r>
              <w:rPr>
                <w:sz w:val="20"/>
                <w:szCs w:val="20"/>
              </w:rPr>
              <w:br/>
            </w:r>
            <w:r>
              <w:rPr>
                <w:sz w:val="20"/>
                <w:szCs w:val="20"/>
              </w:rPr>
              <w:br/>
              <w:t>            } </w:t>
            </w:r>
            <w:r>
              <w:rPr>
                <w:b/>
                <w:bCs/>
                <w:color w:val="000080"/>
                <w:sz w:val="20"/>
                <w:szCs w:val="20"/>
              </w:rPr>
              <w:t>catch </w:t>
            </w:r>
            <w:r>
              <w:rPr>
                <w:sz w:val="20"/>
                <w:szCs w:val="20"/>
              </w:rPr>
              <w:t>(Throwable t) {</w:t>
            </w:r>
            <w:r>
              <w:rPr>
                <w:sz w:val="20"/>
                <w:szCs w:val="20"/>
              </w:rPr>
              <w:br/>
              <w:t>                throwableName = t.getClass().getName();</w:t>
            </w:r>
            <w:r>
              <w:rPr>
                <w:sz w:val="20"/>
                <w:szCs w:val="20"/>
              </w:rPr>
              <w:br/>
              <w:t>                </w:t>
            </w:r>
            <w:r>
              <w:rPr>
                <w:b/>
                <w:bCs/>
                <w:color w:val="000080"/>
                <w:sz w:val="20"/>
                <w:szCs w:val="20"/>
              </w:rPr>
              <w:t>throw </w:t>
            </w:r>
            <w:r>
              <w:rPr>
                <w:sz w:val="20"/>
                <w:szCs w:val="20"/>
              </w:rPr>
              <w:t>t;</w:t>
            </w:r>
            <w:r>
              <w:rPr>
                <w:sz w:val="20"/>
                <w:szCs w:val="20"/>
              </w:rPr>
              <w:br/>
              <w:t>            } </w:t>
            </w:r>
            <w:r>
              <w:rPr>
                <w:b/>
                <w:bCs/>
                <w:color w:val="000080"/>
                <w:sz w:val="20"/>
                <w:szCs w:val="20"/>
              </w:rPr>
              <w:t>finally </w:t>
            </w:r>
            <w:r>
              <w:rPr>
                <w:sz w:val="20"/>
                <w:szCs w:val="20"/>
              </w:rPr>
              <w:t>{</w:t>
            </w:r>
            <w:r>
              <w:rPr>
                <w:sz w:val="20"/>
                <w:szCs w:val="20"/>
              </w:rPr>
              <w:br/>
              <w:t>                stopWatch.stop();</w:t>
            </w:r>
            <w:r>
              <w:rPr>
                <w:sz w:val="20"/>
                <w:szCs w:val="20"/>
              </w:rPr>
              <w:br/>
              <w:t>                </w:t>
            </w:r>
            <w:r>
              <w:rPr>
                <w:b/>
                <w:bCs/>
                <w:color w:val="000080"/>
                <w:sz w:val="20"/>
                <w:szCs w:val="20"/>
              </w:rPr>
              <w:t>if </w:t>
            </w:r>
            <w:r>
              <w:rPr>
                <w:sz w:val="20"/>
                <w:szCs w:val="20"/>
              </w:rPr>
              <w:t>(throwableName != </w:t>
            </w:r>
            <w:r>
              <w:rPr>
                <w:b/>
                <w:bCs/>
                <w:color w:val="000080"/>
                <w:sz w:val="20"/>
                <w:szCs w:val="20"/>
              </w:rPr>
              <w:t>null</w:t>
            </w:r>
            <w:r>
              <w:rPr>
                <w:sz w:val="20"/>
                <w:szCs w:val="20"/>
              </w:rPr>
              <w:t>) {</w:t>
            </w:r>
            <w:r>
              <w:rPr>
                <w:sz w:val="20"/>
                <w:szCs w:val="20"/>
              </w:rPr>
              <w:br/>
              <w:t>                    System.</w:t>
            </w:r>
            <w:r>
              <w:rPr>
                <w:b/>
                <w:bCs/>
                <w:color w:val="660E7A"/>
                <w:sz w:val="20"/>
                <w:szCs w:val="20"/>
              </w:rPr>
              <w:t>out</w:t>
            </w:r>
            <w:r>
              <w:rPr>
                <w:sz w:val="20"/>
                <w:szCs w:val="20"/>
              </w:rPr>
              <w:t>.println(</w:t>
            </w:r>
            <w:r>
              <w:rPr>
                <w:b/>
                <w:bCs/>
                <w:color w:val="008000"/>
                <w:sz w:val="20"/>
                <w:szCs w:val="20"/>
              </w:rPr>
              <w:t>"Timed ["</w:t>
            </w:r>
            <w:r>
              <w:rPr>
                <w:sz w:val="20"/>
                <w:szCs w:val="20"/>
              </w:rPr>
              <w:t>+joinPoint.getSignature().toString()+</w:t>
            </w:r>
            <w:r>
              <w:rPr>
                <w:b/>
                <w:bCs/>
                <w:color w:val="008000"/>
                <w:sz w:val="20"/>
                <w:szCs w:val="20"/>
              </w:rPr>
              <w:t>"]: "</w:t>
            </w:r>
            <w:r>
              <w:rPr>
                <w:sz w:val="20"/>
                <w:szCs w:val="20"/>
              </w:rPr>
              <w:t>+stopWatch</w:t>
            </w:r>
            <w:r>
              <w:rPr>
                <w:sz w:val="20"/>
                <w:szCs w:val="20"/>
              </w:rPr>
              <w:br/>
              <w:t>                            .getTotalTimeMillis()+</w:t>
            </w:r>
            <w:r>
              <w:rPr>
                <w:b/>
                <w:bCs/>
                <w:color w:val="008000"/>
                <w:sz w:val="20"/>
                <w:szCs w:val="20"/>
              </w:rPr>
              <w:t>" milliseconds , with exception ["</w:t>
            </w:r>
            <w:r>
              <w:rPr>
                <w:sz w:val="20"/>
                <w:szCs w:val="20"/>
              </w:rPr>
              <w:t>+throwableName+</w:t>
            </w:r>
            <w:r>
              <w:rPr>
                <w:b/>
                <w:bCs/>
                <w:color w:val="008000"/>
                <w:sz w:val="20"/>
                <w:szCs w:val="20"/>
              </w:rPr>
              <w:t>"]"</w:t>
            </w:r>
            <w:r>
              <w:rPr>
                <w:sz w:val="20"/>
                <w:szCs w:val="20"/>
              </w:rPr>
              <w:t>);</w:t>
            </w:r>
            <w:r>
              <w:rPr>
                <w:sz w:val="20"/>
                <w:szCs w:val="20"/>
              </w:rPr>
              <w:br/>
              <w:t>                } </w:t>
            </w:r>
            <w:r>
              <w:rPr>
                <w:b/>
                <w:bCs/>
                <w:color w:val="000080"/>
                <w:sz w:val="20"/>
                <w:szCs w:val="20"/>
              </w:rPr>
              <w:t>else </w:t>
            </w:r>
            <w:r>
              <w:rPr>
                <w:sz w:val="20"/>
                <w:szCs w:val="20"/>
              </w:rPr>
              <w:t>{</w:t>
            </w:r>
            <w:r>
              <w:rPr>
                <w:sz w:val="20"/>
                <w:szCs w:val="20"/>
              </w:rPr>
              <w:br/>
              <w:t>                    System.</w:t>
            </w:r>
            <w:r>
              <w:rPr>
                <w:b/>
                <w:bCs/>
                <w:color w:val="660E7A"/>
                <w:sz w:val="20"/>
                <w:szCs w:val="20"/>
              </w:rPr>
              <w:t>out</w:t>
            </w:r>
            <w:r>
              <w:rPr>
                <w:sz w:val="20"/>
                <w:szCs w:val="20"/>
              </w:rPr>
              <w:t>.println(</w:t>
            </w:r>
            <w:r>
              <w:rPr>
                <w:b/>
                <w:bCs/>
                <w:color w:val="008000"/>
                <w:sz w:val="20"/>
                <w:szCs w:val="20"/>
              </w:rPr>
              <w:t>"Timed ["</w:t>
            </w:r>
            <w:r>
              <w:rPr>
                <w:sz w:val="20"/>
                <w:szCs w:val="20"/>
              </w:rPr>
              <w:t>+joinPoint.getSignature().toString()+</w:t>
            </w:r>
            <w:r>
              <w:rPr>
                <w:b/>
                <w:bCs/>
                <w:color w:val="008000"/>
                <w:sz w:val="20"/>
                <w:szCs w:val="20"/>
              </w:rPr>
              <w:t>"]: "</w:t>
            </w:r>
            <w:r>
              <w:rPr>
                <w:sz w:val="20"/>
                <w:szCs w:val="20"/>
              </w:rPr>
              <w:t>+stopWatch</w:t>
            </w:r>
            <w:r>
              <w:rPr>
                <w:sz w:val="20"/>
                <w:szCs w:val="20"/>
              </w:rPr>
              <w:br/>
              <w:t>                            .getTotalTimeMillis()+</w:t>
            </w:r>
            <w:r>
              <w:rPr>
                <w:b/>
                <w:bCs/>
                <w:color w:val="008000"/>
                <w:sz w:val="20"/>
                <w:szCs w:val="20"/>
              </w:rPr>
              <w:t>" milliseconds"</w:t>
            </w:r>
            <w:r>
              <w:rPr>
                <w:sz w:val="20"/>
                <w:szCs w:val="20"/>
              </w:rPr>
              <w:t>);</w:t>
            </w:r>
            <w:r>
              <w:rPr>
                <w:sz w:val="20"/>
                <w:szCs w:val="20"/>
              </w:rPr>
              <w:br/>
              <w:t>                }</w:t>
            </w:r>
            <w:r>
              <w:rPr>
                <w:sz w:val="20"/>
                <w:szCs w:val="20"/>
              </w:rPr>
              <w:br/>
              <w:t>            }</w:t>
            </w:r>
            <w:r>
              <w:rPr>
                <w:sz w:val="20"/>
                <w:szCs w:val="20"/>
              </w:rPr>
              <w:br/>
            </w:r>
            <w:r>
              <w:rPr>
                <w:sz w:val="20"/>
                <w:szCs w:val="20"/>
              </w:rPr>
              <w:br/>
              <w:t>        </w:t>
            </w:r>
            <w:r>
              <w:rPr>
                <w:b/>
                <w:bCs/>
                <w:color w:val="000080"/>
                <w:sz w:val="20"/>
                <w:szCs w:val="20"/>
              </w:rPr>
              <w:t>return </w:t>
            </w:r>
            <w:r>
              <w:rPr>
                <w:sz w:val="20"/>
                <w:szCs w:val="20"/>
              </w:rPr>
              <w:t>ret;</w:t>
            </w:r>
            <w:r>
              <w:rPr>
                <w:sz w:val="20"/>
                <w:szCs w:val="20"/>
              </w:rPr>
              <w:br/>
              <w:t>   }</w:t>
            </w:r>
            <w:r>
              <w:rPr>
                <w:sz w:val="20"/>
                <w:szCs w:val="20"/>
              </w:rPr>
              <w:br/>
              <w:t>}</w:t>
            </w:r>
          </w:p>
          <w:p w14:paraId="207CCE56" w14:textId="77777777" w:rsidR="00E636EB" w:rsidRDefault="00E636EB" w:rsidP="00E636EB"/>
        </w:tc>
      </w:tr>
    </w:tbl>
    <w:p w14:paraId="1C2CAE15" w14:textId="77777777" w:rsidR="00E636EB" w:rsidRDefault="00E636EB" w:rsidP="00E636EB">
      <w:r>
        <w:t>Note: You can have logger implementation to log the performance statistics instead of System.out.println()</w:t>
      </w:r>
    </w:p>
    <w:p w14:paraId="791F12B3" w14:textId="77777777" w:rsidR="00E636EB" w:rsidRDefault="00E636EB" w:rsidP="00E636EB"/>
    <w:p w14:paraId="381D4A46" w14:textId="77777777" w:rsidR="00E636EB" w:rsidRDefault="00E636EB" w:rsidP="00E636EB"/>
    <w:bookmarkStart w:id="31" w:name="_Toc431290012"/>
    <w:p w14:paraId="56B732F9" w14:textId="77777777" w:rsidR="00E636EB" w:rsidRDefault="00E636EB" w:rsidP="00E636EB">
      <w:pPr>
        <w:pStyle w:val="Heading1"/>
        <w:spacing w:before="0"/>
      </w:pPr>
      <w:r>
        <w:fldChar w:fldCharType="begin"/>
      </w:r>
      <w:r>
        <w:instrText xml:space="preserve"> HYPERLINK "https://www.blogger.com/null" </w:instrText>
      </w:r>
      <w:r>
        <w:fldChar w:fldCharType="separate"/>
      </w:r>
      <w:r>
        <w:rPr>
          <w:rStyle w:val="Hyperlink"/>
          <w:rFonts w:ascii="Calibri" w:hAnsi="Calibri" w:cs="Calibri"/>
          <w:color w:val="888888"/>
          <w:u w:val="none"/>
        </w:rPr>
        <w:t>4</w:t>
      </w:r>
      <w:r>
        <w:rPr>
          <w:rStyle w:val="Hyperlink"/>
          <w:b/>
          <w:bCs/>
          <w:color w:val="888888"/>
          <w:sz w:val="14"/>
          <w:szCs w:val="14"/>
          <w:u w:val="none"/>
        </w:rPr>
        <w:t>       </w:t>
      </w:r>
      <w:r>
        <w:rPr>
          <w:rStyle w:val="Hyperlink"/>
          <w:rFonts w:ascii="Calibri" w:hAnsi="Calibri" w:cs="Calibri"/>
          <w:color w:val="888888"/>
          <w:u w:val="none"/>
        </w:rPr>
        <w:t>Suggest Other Best Practices</w:t>
      </w:r>
      <w:r>
        <w:fldChar w:fldCharType="end"/>
      </w:r>
      <w:bookmarkEnd w:id="31"/>
    </w:p>
    <w:bookmarkStart w:id="32" w:name="_Toc432767816"/>
    <w:p w14:paraId="4D2B689A" w14:textId="77777777" w:rsidR="00E636EB" w:rsidRDefault="00E636EB" w:rsidP="00E636EB">
      <w:pPr>
        <w:pStyle w:val="Heading2"/>
        <w:shd w:val="clear" w:color="auto" w:fill="FFFFFF"/>
        <w:spacing w:before="0" w:beforeAutospacing="0" w:after="0" w:afterAutospacing="0"/>
        <w:rPr>
          <w:rFonts w:ascii="Calibri" w:hAnsi="Calibri" w:cs="Calibri"/>
          <w:color w:val="666666"/>
          <w:sz w:val="33"/>
          <w:szCs w:val="33"/>
        </w:rPr>
      </w:pPr>
      <w:r>
        <w:rPr>
          <w:rFonts w:ascii="Calibri" w:hAnsi="Calibri" w:cs="Calibri"/>
          <w:color w:val="666666"/>
          <w:sz w:val="33"/>
          <w:szCs w:val="33"/>
        </w:rPr>
        <w:fldChar w:fldCharType="begin"/>
      </w:r>
      <w:r>
        <w:rPr>
          <w:rFonts w:ascii="Calibri" w:hAnsi="Calibri" w:cs="Calibri"/>
          <w:color w:val="666666"/>
          <w:sz w:val="33"/>
          <w:szCs w:val="33"/>
        </w:rPr>
        <w:instrText xml:space="preserve"> HYPERLINK "https://www.blogger.com/null" </w:instrText>
      </w:r>
      <w:r>
        <w:rPr>
          <w:rFonts w:ascii="Calibri" w:hAnsi="Calibri" w:cs="Calibri"/>
          <w:color w:val="666666"/>
          <w:sz w:val="33"/>
          <w:szCs w:val="33"/>
        </w:rPr>
        <w:fldChar w:fldCharType="separate"/>
      </w:r>
      <w:r>
        <w:rPr>
          <w:rStyle w:val="Hyperlink"/>
          <w:rFonts w:ascii="Calibri" w:hAnsi="Calibri" w:cs="Calibri"/>
          <w:color w:val="888888"/>
          <w:sz w:val="33"/>
          <w:szCs w:val="33"/>
          <w:u w:val="none"/>
        </w:rPr>
        <w:t>4.1</w:t>
      </w:r>
      <w:r>
        <w:rPr>
          <w:rStyle w:val="Hyperlink"/>
          <w:rFonts w:ascii="Calibri" w:hAnsi="Calibri" w:cs="Calibri"/>
          <w:b w:val="0"/>
          <w:bCs w:val="0"/>
          <w:color w:val="888888"/>
          <w:sz w:val="14"/>
          <w:szCs w:val="14"/>
          <w:u w:val="none"/>
        </w:rPr>
        <w:t>   </w:t>
      </w:r>
      <w:r>
        <w:rPr>
          <w:rFonts w:ascii="Calibri" w:hAnsi="Calibri" w:cs="Calibri"/>
          <w:color w:val="666666"/>
          <w:sz w:val="33"/>
          <w:szCs w:val="33"/>
        </w:rPr>
        <w:fldChar w:fldCharType="end"/>
      </w:r>
      <w:hyperlink r:id="rId35" w:history="1">
        <w:r>
          <w:rPr>
            <w:rStyle w:val="Hyperlink"/>
            <w:rFonts w:ascii="Calibri" w:hAnsi="Calibri" w:cs="Calibri"/>
            <w:color w:val="888888"/>
            <w:sz w:val="33"/>
            <w:szCs w:val="33"/>
            <w:u w:val="none"/>
          </w:rPr>
          <w:t>Upsert Without Update Object</w:t>
        </w:r>
      </w:hyperlink>
      <w:bookmarkEnd w:id="32"/>
    </w:p>
    <w:p w14:paraId="1558B63D" w14:textId="77777777" w:rsidR="00E636EB" w:rsidRDefault="00E636EB" w:rsidP="00E636EB">
      <w:pPr>
        <w:shd w:val="clear" w:color="auto" w:fill="FFFFFF"/>
        <w:rPr>
          <w:rFonts w:ascii="Calibri" w:hAnsi="Calibri" w:cs="Calibri"/>
          <w:color w:val="666666"/>
          <w:sz w:val="20"/>
          <w:szCs w:val="20"/>
        </w:rPr>
      </w:pPr>
      <w:r>
        <w:rPr>
          <w:rFonts w:ascii="Calibri" w:hAnsi="Calibri" w:cs="Calibri"/>
          <w:color w:val="666666"/>
          <w:sz w:val="20"/>
          <w:szCs w:val="20"/>
        </w:rPr>
        <w:t>When you are not aware whether an object is already present in its mongo collection, then we should use upsert/save. But the problem with MongoTemplate.upsert() is that it expects an Update instance/object which should be populated with all the updated fields. But this can be tedious when the no. of fields in the domain Object is huge and the number of fields updated are unknown. In that case we cannot use MongoTemplate.upsert().</w:t>
      </w:r>
    </w:p>
    <w:p w14:paraId="0753F0EB" w14:textId="77777777" w:rsidR="00E636EB" w:rsidRDefault="00E636EB" w:rsidP="00E636EB">
      <w:pPr>
        <w:shd w:val="clear" w:color="auto" w:fill="FFFFFF"/>
        <w:rPr>
          <w:rFonts w:ascii="Calibri" w:hAnsi="Calibri" w:cs="Calibri"/>
          <w:color w:val="666666"/>
          <w:sz w:val="20"/>
          <w:szCs w:val="20"/>
        </w:rPr>
      </w:pPr>
      <w:r>
        <w:rPr>
          <w:rFonts w:ascii="Calibri" w:hAnsi="Calibri" w:cs="Calibri"/>
          <w:color w:val="666666"/>
          <w:sz w:val="20"/>
          <w:szCs w:val="20"/>
        </w:rPr>
        <w:t>Now the other option is MongoTemplate.save() method, which accepts the domain object as its argument. And Mongo java driver will check whether the id field is present in the object or not. If the id is present then it’s considered for update otherwise the object is inserted. But the drawback of this approach is first we need to send a query to fetch the object from Mongo and then update its fields with the changesand then send it to the save method. So there are two db calls.</w:t>
      </w:r>
    </w:p>
    <w:p w14:paraId="3A4E2809" w14:textId="77777777" w:rsidR="00E636EB" w:rsidRDefault="00E636EB" w:rsidP="00E636EB">
      <w:pPr>
        <w:shd w:val="clear" w:color="auto" w:fill="FFFFFF"/>
        <w:rPr>
          <w:rFonts w:ascii="Calibri" w:hAnsi="Calibri" w:cs="Calibri"/>
          <w:color w:val="666666"/>
          <w:sz w:val="20"/>
          <w:szCs w:val="20"/>
        </w:rPr>
      </w:pPr>
      <w:r>
        <w:rPr>
          <w:rFonts w:ascii="Calibri" w:hAnsi="Calibri" w:cs="Calibri"/>
          <w:color w:val="666666"/>
          <w:sz w:val="20"/>
          <w:szCs w:val="20"/>
        </w:rPr>
        <w:t>The best approach is using mongoTemplate.execute() method as follows:</w:t>
      </w:r>
    </w:p>
    <w:tbl>
      <w:tblPr>
        <w:tblW w:w="7320" w:type="dxa"/>
        <w:tblInd w:w="576" w:type="dxa"/>
        <w:shd w:val="clear" w:color="auto" w:fill="FFFFFF"/>
        <w:tblCellMar>
          <w:left w:w="0" w:type="dxa"/>
          <w:right w:w="0" w:type="dxa"/>
        </w:tblCellMar>
        <w:tblLook w:val="04A0" w:firstRow="1" w:lastRow="0" w:firstColumn="1" w:lastColumn="0" w:noHBand="0" w:noVBand="1"/>
      </w:tblPr>
      <w:tblGrid>
        <w:gridCol w:w="8360"/>
      </w:tblGrid>
      <w:tr w:rsidR="00E636EB" w14:paraId="551999CD" w14:textId="77777777" w:rsidTr="00E636EB">
        <w:tc>
          <w:tcPr>
            <w:tcW w:w="5859" w:type="dxa"/>
            <w:tcBorders>
              <w:top w:val="double" w:sz="12" w:space="0" w:color="auto"/>
              <w:left w:val="double" w:sz="12" w:space="0" w:color="auto"/>
              <w:bottom w:val="double" w:sz="12" w:space="0" w:color="auto"/>
              <w:right w:val="double" w:sz="12" w:space="0" w:color="auto"/>
            </w:tcBorders>
            <w:shd w:val="clear" w:color="auto" w:fill="FFFFFF"/>
            <w:tcMar>
              <w:top w:w="0" w:type="dxa"/>
              <w:left w:w="108" w:type="dxa"/>
              <w:bottom w:w="0" w:type="dxa"/>
              <w:right w:w="108" w:type="dxa"/>
            </w:tcMar>
            <w:hideMark/>
          </w:tcPr>
          <w:p w14:paraId="6362B1BE" w14:textId="77777777" w:rsidR="00E636EB" w:rsidRDefault="00E636EB" w:rsidP="00E636EB">
            <w:pPr>
              <w:rPr>
                <w:rFonts w:ascii="Calibri" w:hAnsi="Calibri" w:cs="Calibri"/>
                <w:color w:val="666666"/>
                <w:sz w:val="20"/>
                <w:szCs w:val="20"/>
              </w:rPr>
            </w:pPr>
            <w:r>
              <w:rPr>
                <w:rFonts w:ascii="Calibri" w:hAnsi="Calibri" w:cs="Calibri"/>
                <w:b/>
                <w:bCs/>
                <w:color w:val="000080"/>
                <w:sz w:val="20"/>
                <w:szCs w:val="20"/>
              </w:rPr>
              <w:t>public boolean </w:t>
            </w:r>
            <w:r>
              <w:rPr>
                <w:rFonts w:ascii="Calibri" w:hAnsi="Calibri" w:cs="Calibri"/>
                <w:color w:val="666666"/>
                <w:sz w:val="20"/>
                <w:szCs w:val="20"/>
              </w:rPr>
              <w:t>persistEmployee(Employee employee) </w:t>
            </w:r>
            <w:r>
              <w:rPr>
                <w:rFonts w:ascii="Calibri" w:hAnsi="Calibri" w:cs="Calibri"/>
                <w:b/>
                <w:bCs/>
                <w:color w:val="000080"/>
                <w:sz w:val="20"/>
                <w:szCs w:val="20"/>
              </w:rPr>
              <w:t>throws </w:t>
            </w:r>
            <w:r>
              <w:rPr>
                <w:rFonts w:ascii="Calibri" w:hAnsi="Calibri" w:cs="Calibri"/>
                <w:color w:val="666666"/>
                <w:sz w:val="20"/>
                <w:szCs w:val="20"/>
              </w:rPr>
              <w:t>Exception {</w:t>
            </w:r>
            <w:r>
              <w:rPr>
                <w:rFonts w:ascii="Calibri" w:hAnsi="Calibri" w:cs="Calibri"/>
                <w:color w:val="666666"/>
                <w:sz w:val="20"/>
                <w:szCs w:val="20"/>
              </w:rPr>
              <w:br/>
              <w:t>   </w:t>
            </w:r>
          </w:p>
          <w:p w14:paraId="5C49A302" w14:textId="77777777" w:rsidR="00E636EB" w:rsidRDefault="00E636EB" w:rsidP="00E636EB">
            <w:pPr>
              <w:rPr>
                <w:rFonts w:ascii="Calibri" w:hAnsi="Calibri" w:cs="Calibri"/>
                <w:color w:val="666666"/>
                <w:sz w:val="20"/>
                <w:szCs w:val="20"/>
              </w:rPr>
            </w:pPr>
            <w:r>
              <w:rPr>
                <w:rFonts w:ascii="Calibri" w:hAnsi="Calibri" w:cs="Calibri"/>
                <w:color w:val="666666"/>
                <w:sz w:val="20"/>
                <w:szCs w:val="20"/>
              </w:rPr>
              <w:t>    BasicDBObject dbObject = </w:t>
            </w:r>
            <w:r>
              <w:rPr>
                <w:rFonts w:ascii="Calibri" w:hAnsi="Calibri" w:cs="Calibri"/>
                <w:b/>
                <w:bCs/>
                <w:color w:val="000080"/>
                <w:sz w:val="20"/>
                <w:szCs w:val="20"/>
              </w:rPr>
              <w:t>new </w:t>
            </w:r>
            <w:r>
              <w:rPr>
                <w:rFonts w:ascii="Calibri" w:hAnsi="Calibri" w:cs="Calibri"/>
                <w:color w:val="666666"/>
                <w:sz w:val="20"/>
                <w:szCs w:val="20"/>
              </w:rPr>
              <w:t>BasicDBObject();</w:t>
            </w:r>
            <w:r>
              <w:rPr>
                <w:rFonts w:ascii="Calibri" w:hAnsi="Calibri" w:cs="Calibri"/>
                <w:color w:val="666666"/>
                <w:sz w:val="20"/>
                <w:szCs w:val="20"/>
              </w:rPr>
              <w:br/>
              <w:t>    mongoTemplate.getConverter().write(employee, dbObject);</w:t>
            </w:r>
            <w:r>
              <w:rPr>
                <w:rFonts w:ascii="Calibri" w:hAnsi="Calibri" w:cs="Calibri"/>
                <w:color w:val="666666"/>
                <w:sz w:val="20"/>
                <w:szCs w:val="20"/>
              </w:rPr>
              <w:br/>
              <w:t>    mongoTemplate.execute(Employee.</w:t>
            </w:r>
            <w:r>
              <w:rPr>
                <w:rFonts w:ascii="Calibri" w:hAnsi="Calibri" w:cs="Calibri"/>
                <w:b/>
                <w:bCs/>
                <w:color w:val="000080"/>
                <w:sz w:val="20"/>
                <w:szCs w:val="20"/>
              </w:rPr>
              <w:t>class</w:t>
            </w:r>
            <w:r>
              <w:rPr>
                <w:rFonts w:ascii="Calibri" w:hAnsi="Calibri" w:cs="Calibri"/>
                <w:color w:val="666666"/>
                <w:sz w:val="20"/>
                <w:szCs w:val="20"/>
              </w:rPr>
              <w:t>, </w:t>
            </w:r>
            <w:r>
              <w:rPr>
                <w:rFonts w:ascii="Calibri" w:hAnsi="Calibri" w:cs="Calibri"/>
                <w:b/>
                <w:bCs/>
                <w:color w:val="000080"/>
                <w:sz w:val="20"/>
                <w:szCs w:val="20"/>
              </w:rPr>
              <w:t>new </w:t>
            </w:r>
            <w:r>
              <w:rPr>
                <w:rFonts w:ascii="Calibri" w:hAnsi="Calibri" w:cs="Calibri"/>
                <w:color w:val="666666"/>
                <w:sz w:val="20"/>
                <w:szCs w:val="20"/>
              </w:rPr>
              <w:t>CollectionCallback&lt;Object&gt;() {</w:t>
            </w:r>
            <w:r>
              <w:rPr>
                <w:rFonts w:ascii="Calibri" w:hAnsi="Calibri" w:cs="Calibri"/>
                <w:color w:val="666666"/>
                <w:sz w:val="20"/>
                <w:szCs w:val="20"/>
              </w:rPr>
              <w:br/>
              <w:t>        </w:t>
            </w:r>
            <w:r>
              <w:rPr>
                <w:rFonts w:ascii="Calibri" w:hAnsi="Calibri" w:cs="Calibri"/>
                <w:b/>
                <w:bCs/>
                <w:color w:val="000080"/>
                <w:sz w:val="20"/>
                <w:szCs w:val="20"/>
              </w:rPr>
              <w:t>public </w:t>
            </w:r>
            <w:r>
              <w:rPr>
                <w:rFonts w:ascii="Calibri" w:hAnsi="Calibri" w:cs="Calibri"/>
                <w:color w:val="666666"/>
                <w:sz w:val="20"/>
                <w:szCs w:val="20"/>
              </w:rPr>
              <w:t>Object doInCollection(DBCollection collection) </w:t>
            </w:r>
            <w:r>
              <w:rPr>
                <w:rFonts w:ascii="Calibri" w:hAnsi="Calibri" w:cs="Calibri"/>
                <w:b/>
                <w:bCs/>
                <w:color w:val="000080"/>
                <w:sz w:val="20"/>
                <w:szCs w:val="20"/>
              </w:rPr>
              <w:t>throws </w:t>
            </w:r>
            <w:r>
              <w:rPr>
                <w:rFonts w:ascii="Calibri" w:hAnsi="Calibri" w:cs="Calibri"/>
                <w:color w:val="666666"/>
                <w:sz w:val="20"/>
                <w:szCs w:val="20"/>
              </w:rPr>
              <w:t>MongoException, DataAccessException {</w:t>
            </w:r>
            <w:r>
              <w:rPr>
                <w:rFonts w:ascii="Calibri" w:hAnsi="Calibri" w:cs="Calibri"/>
                <w:color w:val="666666"/>
                <w:sz w:val="20"/>
                <w:szCs w:val="20"/>
              </w:rPr>
              <w:br/>
              <w:t>            collection.update(</w:t>
            </w:r>
            <w:r>
              <w:rPr>
                <w:rFonts w:ascii="Calibri" w:hAnsi="Calibri" w:cs="Calibri"/>
                <w:b/>
                <w:bCs/>
                <w:color w:val="000080"/>
                <w:sz w:val="20"/>
                <w:szCs w:val="20"/>
              </w:rPr>
              <w:t>new</w:t>
            </w:r>
            <w:r>
              <w:rPr>
                <w:rFonts w:ascii="Calibri" w:hAnsi="Calibri" w:cs="Calibri"/>
                <w:color w:val="666666"/>
                <w:sz w:val="20"/>
                <w:szCs w:val="20"/>
              </w:rPr>
              <w:t>Query(Criteria.</w:t>
            </w:r>
            <w:r>
              <w:rPr>
                <w:rFonts w:ascii="Calibri" w:hAnsi="Calibri" w:cs="Calibri"/>
                <w:i/>
                <w:iCs/>
                <w:color w:val="666666"/>
                <w:sz w:val="20"/>
                <w:szCs w:val="20"/>
              </w:rPr>
              <w:t>where</w:t>
            </w:r>
            <w:r>
              <w:rPr>
                <w:rFonts w:ascii="Calibri" w:hAnsi="Calibri" w:cs="Calibri"/>
                <w:color w:val="666666"/>
                <w:sz w:val="20"/>
                <w:szCs w:val="20"/>
              </w:rPr>
              <w:t>(</w:t>
            </w:r>
            <w:r>
              <w:rPr>
                <w:rFonts w:ascii="Calibri" w:hAnsi="Calibri" w:cs="Calibri"/>
                <w:b/>
                <w:bCs/>
                <w:color w:val="008000"/>
                <w:sz w:val="20"/>
                <w:szCs w:val="20"/>
              </w:rPr>
              <w:t>"name"</w:t>
            </w:r>
            <w:r>
              <w:rPr>
                <w:rFonts w:ascii="Calibri" w:hAnsi="Calibri" w:cs="Calibri"/>
                <w:color w:val="666666"/>
                <w:sz w:val="20"/>
                <w:szCs w:val="20"/>
              </w:rPr>
              <w:t>).is(</w:t>
            </w:r>
            <w:r>
              <w:rPr>
                <w:rFonts w:ascii="Calibri" w:hAnsi="Calibri" w:cs="Calibri"/>
                <w:color w:val="660E7A"/>
                <w:sz w:val="20"/>
                <w:szCs w:val="20"/>
              </w:rPr>
              <w:t>employee</w:t>
            </w:r>
            <w:r>
              <w:rPr>
                <w:rFonts w:ascii="Calibri" w:hAnsi="Calibri" w:cs="Calibri"/>
                <w:color w:val="666666"/>
                <w:sz w:val="20"/>
                <w:szCs w:val="20"/>
              </w:rPr>
              <w:t>.getName())).getQueryObject(),</w:t>
            </w:r>
            <w:r>
              <w:rPr>
                <w:rFonts w:ascii="Calibri" w:hAnsi="Calibri" w:cs="Calibri"/>
                <w:color w:val="666666"/>
                <w:sz w:val="20"/>
                <w:szCs w:val="20"/>
              </w:rPr>
              <w:br/>
              <w:t>                    </w:t>
            </w:r>
            <w:r>
              <w:rPr>
                <w:rFonts w:ascii="Calibri" w:hAnsi="Calibri" w:cs="Calibri"/>
                <w:color w:val="660E7A"/>
                <w:sz w:val="20"/>
                <w:szCs w:val="20"/>
              </w:rPr>
              <w:t>dbObject</w:t>
            </w:r>
            <w:r>
              <w:rPr>
                <w:rFonts w:ascii="Calibri" w:hAnsi="Calibri" w:cs="Calibri"/>
                <w:color w:val="666666"/>
                <w:sz w:val="20"/>
                <w:szCs w:val="20"/>
              </w:rPr>
              <w:t>,</w:t>
            </w:r>
            <w:r>
              <w:rPr>
                <w:rFonts w:ascii="Calibri" w:hAnsi="Calibri" w:cs="Calibri"/>
                <w:color w:val="666666"/>
                <w:sz w:val="20"/>
                <w:szCs w:val="20"/>
              </w:rPr>
              <w:br/>
              <w:t>                    </w:t>
            </w:r>
            <w:r>
              <w:rPr>
                <w:rFonts w:ascii="Calibri" w:hAnsi="Calibri" w:cs="Calibri"/>
                <w:b/>
                <w:bCs/>
                <w:color w:val="000080"/>
                <w:sz w:val="20"/>
                <w:szCs w:val="20"/>
              </w:rPr>
              <w:t>true</w:t>
            </w:r>
            <w:r>
              <w:rPr>
                <w:rFonts w:ascii="Calibri" w:hAnsi="Calibri" w:cs="Calibri"/>
                <w:color w:val="666666"/>
                <w:sz w:val="20"/>
                <w:szCs w:val="20"/>
              </w:rPr>
              <w:t>,  </w:t>
            </w:r>
            <w:r>
              <w:rPr>
                <w:rFonts w:ascii="Calibri" w:hAnsi="Calibri" w:cs="Calibri"/>
                <w:i/>
                <w:iCs/>
                <w:color w:val="666666"/>
                <w:sz w:val="20"/>
                <w:szCs w:val="20"/>
              </w:rPr>
              <w:t>// means upsert - true</w:t>
            </w:r>
            <w:r>
              <w:rPr>
                <w:rFonts w:ascii="Calibri" w:hAnsi="Calibri" w:cs="Calibri"/>
                <w:i/>
                <w:iCs/>
                <w:color w:val="666666"/>
                <w:sz w:val="20"/>
                <w:szCs w:val="20"/>
              </w:rPr>
              <w:br/>
              <w:t>                    </w:t>
            </w:r>
            <w:r>
              <w:rPr>
                <w:rFonts w:ascii="Calibri" w:hAnsi="Calibri" w:cs="Calibri"/>
                <w:b/>
                <w:bCs/>
                <w:color w:val="000080"/>
                <w:sz w:val="20"/>
                <w:szCs w:val="20"/>
              </w:rPr>
              <w:t>false  </w:t>
            </w:r>
            <w:r>
              <w:rPr>
                <w:rFonts w:ascii="Calibri" w:hAnsi="Calibri" w:cs="Calibri"/>
                <w:i/>
                <w:iCs/>
                <w:color w:val="666666"/>
                <w:sz w:val="20"/>
                <w:szCs w:val="20"/>
              </w:rPr>
              <w:t>// multi update – false</w:t>
            </w:r>
            <w:r>
              <w:rPr>
                <w:rFonts w:ascii="Calibri" w:hAnsi="Calibri" w:cs="Calibri"/>
                <w:i/>
                <w:iCs/>
                <w:color w:val="666666"/>
                <w:sz w:val="20"/>
                <w:szCs w:val="20"/>
              </w:rPr>
              <w:br/>
              <w:t>            </w:t>
            </w:r>
            <w:r>
              <w:rPr>
                <w:rFonts w:ascii="Calibri" w:hAnsi="Calibri" w:cs="Calibri"/>
                <w:color w:val="666666"/>
                <w:sz w:val="20"/>
                <w:szCs w:val="20"/>
              </w:rPr>
              <w:t>);</w:t>
            </w:r>
            <w:r>
              <w:rPr>
                <w:rFonts w:ascii="Calibri" w:hAnsi="Calibri" w:cs="Calibri"/>
                <w:color w:val="666666"/>
                <w:sz w:val="20"/>
                <w:szCs w:val="20"/>
              </w:rPr>
              <w:br/>
              <w:t>            </w:t>
            </w:r>
            <w:r>
              <w:rPr>
                <w:rFonts w:ascii="Calibri" w:hAnsi="Calibri" w:cs="Calibri"/>
                <w:b/>
                <w:bCs/>
                <w:color w:val="000080"/>
                <w:sz w:val="20"/>
                <w:szCs w:val="20"/>
              </w:rPr>
              <w:t>return null</w:t>
            </w:r>
            <w:r>
              <w:rPr>
                <w:rFonts w:ascii="Calibri" w:hAnsi="Calibri" w:cs="Calibri"/>
                <w:color w:val="666666"/>
                <w:sz w:val="20"/>
                <w:szCs w:val="20"/>
              </w:rPr>
              <w:t>;</w:t>
            </w:r>
            <w:r>
              <w:rPr>
                <w:rFonts w:ascii="Calibri" w:hAnsi="Calibri" w:cs="Calibri"/>
                <w:color w:val="666666"/>
                <w:sz w:val="20"/>
                <w:szCs w:val="20"/>
              </w:rPr>
              <w:br/>
              <w:t>        }</w:t>
            </w:r>
            <w:r>
              <w:rPr>
                <w:rFonts w:ascii="Calibri" w:hAnsi="Calibri" w:cs="Calibri"/>
                <w:color w:val="666666"/>
                <w:sz w:val="20"/>
                <w:szCs w:val="20"/>
              </w:rPr>
              <w:br/>
              <w:t>    });</w:t>
            </w:r>
            <w:r>
              <w:rPr>
                <w:rFonts w:ascii="Calibri" w:hAnsi="Calibri" w:cs="Calibri"/>
                <w:color w:val="666666"/>
                <w:sz w:val="20"/>
                <w:szCs w:val="20"/>
              </w:rPr>
              <w:br/>
              <w:t>    </w:t>
            </w:r>
            <w:r>
              <w:rPr>
                <w:rFonts w:ascii="Calibri" w:hAnsi="Calibri" w:cs="Calibri"/>
                <w:b/>
                <w:bCs/>
                <w:color w:val="000080"/>
                <w:sz w:val="20"/>
                <w:szCs w:val="20"/>
              </w:rPr>
              <w:t>return true</w:t>
            </w:r>
            <w:r>
              <w:rPr>
                <w:rFonts w:ascii="Calibri" w:hAnsi="Calibri" w:cs="Calibri"/>
                <w:color w:val="666666"/>
                <w:sz w:val="20"/>
                <w:szCs w:val="20"/>
              </w:rPr>
              <w:t>;</w:t>
            </w:r>
            <w:r>
              <w:rPr>
                <w:rFonts w:ascii="Calibri" w:hAnsi="Calibri" w:cs="Calibri"/>
                <w:color w:val="666666"/>
                <w:sz w:val="20"/>
                <w:szCs w:val="20"/>
              </w:rPr>
              <w:br/>
              <w:t>}</w:t>
            </w:r>
          </w:p>
          <w:p w14:paraId="0FFF6D87" w14:textId="77777777" w:rsidR="00E636EB" w:rsidRDefault="00E636EB" w:rsidP="00E636EB">
            <w:pPr>
              <w:rPr>
                <w:rFonts w:ascii="Calibri" w:hAnsi="Calibri" w:cs="Calibri"/>
                <w:color w:val="666666"/>
                <w:sz w:val="20"/>
                <w:szCs w:val="20"/>
              </w:rPr>
            </w:pPr>
          </w:p>
        </w:tc>
      </w:tr>
    </w:tbl>
    <w:p w14:paraId="522E2B6F" w14:textId="77777777" w:rsidR="00E636EB" w:rsidRDefault="00E636EB" w:rsidP="00E636EB">
      <w:pPr>
        <w:shd w:val="clear" w:color="auto" w:fill="FFFFFF"/>
        <w:rPr>
          <w:rFonts w:ascii="Calibri" w:hAnsi="Calibri" w:cs="Calibri"/>
          <w:color w:val="666666"/>
          <w:sz w:val="20"/>
          <w:szCs w:val="20"/>
        </w:rPr>
      </w:pPr>
      <w:r>
        <w:rPr>
          <w:rFonts w:ascii="Calibri" w:hAnsi="Calibri" w:cs="Calibri"/>
          <w:color w:val="666666"/>
          <w:sz w:val="20"/>
          <w:szCs w:val="20"/>
        </w:rPr>
        <w:t> This gives the flexibility to avoid making separate call to mongo and the updating the object received from mongo with the actual changes and then send that updated object to update into mongo..</w:t>
      </w:r>
    </w:p>
    <w:p w14:paraId="5045129F" w14:textId="77777777" w:rsidR="00E636EB" w:rsidRDefault="00E636EB" w:rsidP="00E636EB">
      <w:pPr>
        <w:shd w:val="clear" w:color="auto" w:fill="FFFFFF"/>
        <w:rPr>
          <w:rFonts w:ascii="Calibri" w:hAnsi="Calibri" w:cs="Calibri"/>
          <w:color w:val="666666"/>
          <w:sz w:val="20"/>
          <w:szCs w:val="20"/>
        </w:rPr>
      </w:pPr>
    </w:p>
    <w:bookmarkStart w:id="33" w:name="_Toc432767817"/>
    <w:p w14:paraId="04E83AAD" w14:textId="77777777" w:rsidR="00E636EB" w:rsidRDefault="00E636EB" w:rsidP="00E636EB">
      <w:pPr>
        <w:pStyle w:val="Heading2"/>
        <w:shd w:val="clear" w:color="auto" w:fill="FFFFFF"/>
        <w:spacing w:before="0" w:beforeAutospacing="0" w:after="0" w:afterAutospacing="0"/>
        <w:rPr>
          <w:rFonts w:ascii="Calibri" w:hAnsi="Calibri" w:cs="Calibri"/>
          <w:color w:val="666666"/>
          <w:sz w:val="33"/>
          <w:szCs w:val="33"/>
        </w:rPr>
      </w:pPr>
      <w:r>
        <w:rPr>
          <w:rFonts w:ascii="Calibri" w:hAnsi="Calibri" w:cs="Calibri"/>
          <w:color w:val="666666"/>
          <w:sz w:val="33"/>
          <w:szCs w:val="33"/>
        </w:rPr>
        <w:fldChar w:fldCharType="begin"/>
      </w:r>
      <w:r>
        <w:rPr>
          <w:rFonts w:ascii="Calibri" w:hAnsi="Calibri" w:cs="Calibri"/>
          <w:color w:val="666666"/>
          <w:sz w:val="33"/>
          <w:szCs w:val="33"/>
        </w:rPr>
        <w:instrText xml:space="preserve"> HYPERLINK "https://www.blogger.com/null" </w:instrText>
      </w:r>
      <w:r>
        <w:rPr>
          <w:rFonts w:ascii="Calibri" w:hAnsi="Calibri" w:cs="Calibri"/>
          <w:color w:val="666666"/>
          <w:sz w:val="33"/>
          <w:szCs w:val="33"/>
        </w:rPr>
        <w:fldChar w:fldCharType="separate"/>
      </w:r>
      <w:r>
        <w:rPr>
          <w:rStyle w:val="Hyperlink"/>
          <w:rFonts w:ascii="Calibri" w:hAnsi="Calibri" w:cs="Calibri"/>
          <w:color w:val="888888"/>
          <w:sz w:val="33"/>
          <w:szCs w:val="33"/>
          <w:u w:val="none"/>
        </w:rPr>
        <w:t>4.2</w:t>
      </w:r>
      <w:r>
        <w:rPr>
          <w:rStyle w:val="Hyperlink"/>
          <w:rFonts w:ascii="Calibri" w:hAnsi="Calibri" w:cs="Calibri"/>
          <w:b w:val="0"/>
          <w:bCs w:val="0"/>
          <w:color w:val="888888"/>
          <w:sz w:val="14"/>
          <w:szCs w:val="14"/>
          <w:u w:val="none"/>
        </w:rPr>
        <w:t>    </w:t>
      </w:r>
      <w:r>
        <w:rPr>
          <w:rStyle w:val="Hyperlink"/>
          <w:rFonts w:ascii="Calibri" w:hAnsi="Calibri" w:cs="Calibri"/>
          <w:color w:val="888888"/>
          <w:sz w:val="33"/>
          <w:szCs w:val="33"/>
          <w:u w:val="none"/>
        </w:rPr>
        <w:t>Don’t Use ID field in Domain Objects</w:t>
      </w:r>
      <w:r>
        <w:rPr>
          <w:rFonts w:ascii="Calibri" w:hAnsi="Calibri" w:cs="Calibri"/>
          <w:color w:val="666666"/>
          <w:sz w:val="33"/>
          <w:szCs w:val="33"/>
        </w:rPr>
        <w:fldChar w:fldCharType="end"/>
      </w:r>
      <w:bookmarkEnd w:id="33"/>
    </w:p>
    <w:p w14:paraId="5C1FBB50" w14:textId="77777777" w:rsidR="00E636EB" w:rsidRDefault="00E636EB" w:rsidP="00E636EB">
      <w:pPr>
        <w:shd w:val="clear" w:color="auto" w:fill="FFFFFF"/>
        <w:rPr>
          <w:rFonts w:ascii="Calibri" w:hAnsi="Calibri" w:cs="Calibri"/>
          <w:color w:val="666666"/>
          <w:sz w:val="20"/>
          <w:szCs w:val="20"/>
        </w:rPr>
      </w:pPr>
      <w:r>
        <w:rPr>
          <w:rFonts w:ascii="Calibri" w:hAnsi="Calibri" w:cs="Calibri"/>
          <w:color w:val="666666"/>
          <w:sz w:val="20"/>
          <w:szCs w:val="20"/>
        </w:rPr>
        <w:t>If your domain object has the id field or any field annotated with @Id, and this object is involved in upsert/ MongoTemplate.execute with collection.update having upsert option true, then MongoDB java driver will insert if the document is not present or update if the document is present while the given query is executed.</w:t>
      </w:r>
    </w:p>
    <w:p w14:paraId="4861DC4E" w14:textId="77777777" w:rsidR="00E636EB" w:rsidRDefault="00E636EB" w:rsidP="00E636EB">
      <w:pPr>
        <w:shd w:val="clear" w:color="auto" w:fill="FFFFFF"/>
        <w:rPr>
          <w:rFonts w:ascii="Calibri" w:hAnsi="Calibri" w:cs="Calibri"/>
          <w:color w:val="666666"/>
          <w:sz w:val="20"/>
          <w:szCs w:val="20"/>
        </w:rPr>
      </w:pPr>
      <w:r>
        <w:rPr>
          <w:rFonts w:ascii="Calibri" w:hAnsi="Calibri" w:cs="Calibri"/>
          <w:color w:val="666666"/>
          <w:sz w:val="20"/>
          <w:szCs w:val="20"/>
        </w:rPr>
        <w:t>But the inserted document will have _id populated as null, if you application didn’t assign any value to it.</w:t>
      </w:r>
    </w:p>
    <w:tbl>
      <w:tblPr>
        <w:tblW w:w="0" w:type="auto"/>
        <w:tblInd w:w="576" w:type="dxa"/>
        <w:shd w:val="clear" w:color="auto" w:fill="FFFFFF"/>
        <w:tblCellMar>
          <w:left w:w="0" w:type="dxa"/>
          <w:right w:w="0" w:type="dxa"/>
        </w:tblCellMar>
        <w:tblLook w:val="04A0" w:firstRow="1" w:lastRow="0" w:firstColumn="1" w:lastColumn="0" w:noHBand="0" w:noVBand="1"/>
      </w:tblPr>
      <w:tblGrid>
        <w:gridCol w:w="8360"/>
      </w:tblGrid>
      <w:tr w:rsidR="00E636EB" w14:paraId="25025C9F" w14:textId="77777777" w:rsidTr="00E636EB">
        <w:tc>
          <w:tcPr>
            <w:tcW w:w="9350" w:type="dxa"/>
            <w:tcBorders>
              <w:top w:val="double" w:sz="12" w:space="0" w:color="auto"/>
              <w:left w:val="double" w:sz="12" w:space="0" w:color="auto"/>
              <w:bottom w:val="double" w:sz="12" w:space="0" w:color="auto"/>
              <w:right w:val="double" w:sz="12" w:space="0" w:color="auto"/>
            </w:tcBorders>
            <w:shd w:val="clear" w:color="auto" w:fill="FFFFFF"/>
            <w:tcMar>
              <w:top w:w="0" w:type="dxa"/>
              <w:left w:w="108" w:type="dxa"/>
              <w:bottom w:w="0" w:type="dxa"/>
              <w:right w:w="108" w:type="dxa"/>
            </w:tcMar>
            <w:hideMark/>
          </w:tcPr>
          <w:p w14:paraId="6D4D79EB" w14:textId="77777777" w:rsidR="00E636EB" w:rsidRDefault="00E636EB" w:rsidP="00E636EB">
            <w:pPr>
              <w:shd w:val="clear" w:color="auto" w:fill="FFFFFF"/>
              <w:rPr>
                <w:rFonts w:ascii="Calibri" w:hAnsi="Calibri" w:cs="Calibri"/>
                <w:color w:val="666666"/>
                <w:sz w:val="20"/>
                <w:szCs w:val="20"/>
              </w:rPr>
            </w:pPr>
            <w:r>
              <w:rPr>
                <w:rFonts w:ascii="Calibri" w:hAnsi="Calibri" w:cs="Calibri"/>
                <w:color w:val="808000"/>
                <w:sz w:val="20"/>
                <w:szCs w:val="20"/>
              </w:rPr>
              <w:t>@Document</w:t>
            </w:r>
            <w:r>
              <w:rPr>
                <w:rFonts w:ascii="Calibri" w:hAnsi="Calibri" w:cs="Calibri"/>
                <w:color w:val="666666"/>
                <w:sz w:val="20"/>
                <w:szCs w:val="20"/>
              </w:rPr>
              <w:t>(collection = </w:t>
            </w:r>
            <w:r>
              <w:rPr>
                <w:rFonts w:ascii="Calibri" w:hAnsi="Calibri" w:cs="Calibri"/>
                <w:b/>
                <w:bCs/>
                <w:color w:val="008000"/>
                <w:sz w:val="20"/>
                <w:szCs w:val="20"/>
              </w:rPr>
              <w:t>"Employee"</w:t>
            </w:r>
            <w:r>
              <w:rPr>
                <w:rFonts w:ascii="Calibri" w:hAnsi="Calibri" w:cs="Calibri"/>
                <w:color w:val="666666"/>
                <w:sz w:val="20"/>
                <w:szCs w:val="20"/>
              </w:rPr>
              <w:t>)</w:t>
            </w:r>
            <w:r>
              <w:rPr>
                <w:rFonts w:ascii="Calibri" w:hAnsi="Calibri" w:cs="Calibri"/>
                <w:color w:val="666666"/>
                <w:sz w:val="20"/>
                <w:szCs w:val="20"/>
              </w:rPr>
              <w:br/>
            </w:r>
            <w:r>
              <w:rPr>
                <w:rFonts w:ascii="Calibri" w:hAnsi="Calibri" w:cs="Calibri"/>
                <w:b/>
                <w:bCs/>
                <w:color w:val="000080"/>
                <w:sz w:val="20"/>
                <w:szCs w:val="20"/>
              </w:rPr>
              <w:t>public class </w:t>
            </w:r>
            <w:r>
              <w:rPr>
                <w:rFonts w:ascii="Calibri" w:hAnsi="Calibri" w:cs="Calibri"/>
                <w:color w:val="666666"/>
                <w:sz w:val="20"/>
                <w:szCs w:val="20"/>
              </w:rPr>
              <w:t>Employee {</w:t>
            </w:r>
            <w:r>
              <w:rPr>
                <w:rFonts w:ascii="Calibri" w:hAnsi="Calibri" w:cs="Calibri"/>
                <w:color w:val="666666"/>
                <w:sz w:val="20"/>
                <w:szCs w:val="20"/>
              </w:rPr>
              <w:br/>
              <w:t>    </w:t>
            </w:r>
            <w:r>
              <w:rPr>
                <w:rFonts w:ascii="Calibri" w:hAnsi="Calibri" w:cs="Calibri"/>
                <w:i/>
                <w:iCs/>
                <w:color w:val="666666"/>
                <w:sz w:val="20"/>
                <w:szCs w:val="20"/>
              </w:rPr>
              <w:t>@Id</w:t>
            </w:r>
            <w:r>
              <w:rPr>
                <w:rFonts w:ascii="Calibri" w:hAnsi="Calibri" w:cs="Calibri"/>
                <w:i/>
                <w:iCs/>
                <w:color w:val="666666"/>
                <w:sz w:val="20"/>
                <w:szCs w:val="20"/>
              </w:rPr>
              <w:br/>
              <w:t>    private ObjectId id;</w:t>
            </w:r>
            <w:r>
              <w:rPr>
                <w:rFonts w:ascii="Calibri" w:hAnsi="Calibri" w:cs="Calibri"/>
                <w:i/>
                <w:iCs/>
                <w:color w:val="666666"/>
                <w:sz w:val="20"/>
                <w:szCs w:val="20"/>
              </w:rPr>
              <w:br/>
              <w:t>    </w:t>
            </w:r>
            <w:r>
              <w:rPr>
                <w:rFonts w:ascii="Calibri" w:hAnsi="Calibri" w:cs="Calibri"/>
                <w:color w:val="808000"/>
                <w:sz w:val="20"/>
                <w:szCs w:val="20"/>
              </w:rPr>
              <w:t>@Indexed</w:t>
            </w:r>
            <w:r>
              <w:rPr>
                <w:rFonts w:ascii="Calibri" w:hAnsi="Calibri" w:cs="Calibri"/>
                <w:color w:val="808000"/>
                <w:sz w:val="20"/>
                <w:szCs w:val="20"/>
              </w:rPr>
              <w:br/>
              <w:t>    </w:t>
            </w:r>
            <w:r>
              <w:rPr>
                <w:rFonts w:ascii="Calibri" w:hAnsi="Calibri" w:cs="Calibri"/>
                <w:b/>
                <w:bCs/>
                <w:color w:val="000080"/>
                <w:sz w:val="20"/>
                <w:szCs w:val="20"/>
              </w:rPr>
              <w:t>private </w:t>
            </w:r>
            <w:r>
              <w:rPr>
                <w:rFonts w:ascii="Calibri" w:hAnsi="Calibri" w:cs="Calibri"/>
                <w:color w:val="666666"/>
                <w:sz w:val="20"/>
                <w:szCs w:val="20"/>
              </w:rPr>
              <w:t>String </w:t>
            </w:r>
            <w:r>
              <w:rPr>
                <w:rFonts w:ascii="Calibri" w:hAnsi="Calibri" w:cs="Calibri"/>
                <w:b/>
                <w:bCs/>
                <w:color w:val="660E7A"/>
                <w:sz w:val="20"/>
                <w:szCs w:val="20"/>
              </w:rPr>
              <w:t>serialNumber</w:t>
            </w:r>
            <w:r>
              <w:rPr>
                <w:rFonts w:ascii="Calibri" w:hAnsi="Calibri" w:cs="Calibri"/>
                <w:color w:val="666666"/>
                <w:sz w:val="20"/>
                <w:szCs w:val="20"/>
              </w:rPr>
              <w:t>;</w:t>
            </w:r>
            <w:r>
              <w:rPr>
                <w:rFonts w:ascii="Calibri" w:hAnsi="Calibri" w:cs="Calibri"/>
                <w:color w:val="666666"/>
                <w:sz w:val="20"/>
                <w:szCs w:val="20"/>
              </w:rPr>
              <w:br/>
              <w:t>    </w:t>
            </w:r>
            <w:r>
              <w:rPr>
                <w:rFonts w:ascii="Calibri" w:hAnsi="Calibri" w:cs="Calibri"/>
                <w:color w:val="808000"/>
                <w:sz w:val="20"/>
                <w:szCs w:val="20"/>
              </w:rPr>
              <w:t>@NotNull</w:t>
            </w:r>
          </w:p>
          <w:p w14:paraId="504B278D" w14:textId="77777777" w:rsidR="00E636EB" w:rsidRDefault="00E636EB" w:rsidP="00E636EB">
            <w:pPr>
              <w:rPr>
                <w:rFonts w:ascii="Calibri" w:hAnsi="Calibri" w:cs="Calibri"/>
                <w:color w:val="666666"/>
                <w:sz w:val="20"/>
                <w:szCs w:val="20"/>
              </w:rPr>
            </w:pPr>
            <w:r>
              <w:rPr>
                <w:rFonts w:ascii="Calibri" w:hAnsi="Calibri" w:cs="Calibri"/>
                <w:color w:val="666666"/>
                <w:sz w:val="20"/>
                <w:szCs w:val="20"/>
              </w:rPr>
              <w:t>     ……</w:t>
            </w:r>
          </w:p>
          <w:p w14:paraId="6E393DBD" w14:textId="77777777" w:rsidR="00E636EB" w:rsidRDefault="00E636EB" w:rsidP="00E636EB">
            <w:pPr>
              <w:rPr>
                <w:rFonts w:ascii="Calibri" w:hAnsi="Calibri" w:cs="Calibri"/>
                <w:color w:val="666666"/>
                <w:sz w:val="20"/>
                <w:szCs w:val="20"/>
              </w:rPr>
            </w:pPr>
            <w:r>
              <w:rPr>
                <w:rFonts w:ascii="Calibri" w:hAnsi="Calibri" w:cs="Calibri"/>
                <w:color w:val="666666"/>
                <w:sz w:val="20"/>
                <w:szCs w:val="20"/>
              </w:rPr>
              <w:t>}</w:t>
            </w:r>
          </w:p>
        </w:tc>
      </w:tr>
    </w:tbl>
    <w:p w14:paraId="66A7F509" w14:textId="77777777" w:rsidR="00E636EB" w:rsidRDefault="00E636EB" w:rsidP="00E636EB">
      <w:pPr>
        <w:shd w:val="clear" w:color="auto" w:fill="FFFFFF"/>
        <w:rPr>
          <w:rFonts w:ascii="Calibri" w:hAnsi="Calibri" w:cs="Calibri"/>
          <w:color w:val="666666"/>
          <w:sz w:val="20"/>
          <w:szCs w:val="20"/>
        </w:rPr>
      </w:pPr>
    </w:p>
    <w:tbl>
      <w:tblPr>
        <w:tblW w:w="0" w:type="auto"/>
        <w:tblInd w:w="576" w:type="dxa"/>
        <w:shd w:val="clear" w:color="auto" w:fill="FFFFFF"/>
        <w:tblCellMar>
          <w:left w:w="0" w:type="dxa"/>
          <w:right w:w="0" w:type="dxa"/>
        </w:tblCellMar>
        <w:tblLook w:val="04A0" w:firstRow="1" w:lastRow="0" w:firstColumn="1" w:lastColumn="0" w:noHBand="0" w:noVBand="1"/>
      </w:tblPr>
      <w:tblGrid>
        <w:gridCol w:w="8360"/>
      </w:tblGrid>
      <w:tr w:rsidR="00E636EB" w14:paraId="33EB28A9" w14:textId="77777777" w:rsidTr="00E636EB">
        <w:tc>
          <w:tcPr>
            <w:tcW w:w="9350" w:type="dxa"/>
            <w:tcBorders>
              <w:top w:val="double" w:sz="12" w:space="0" w:color="auto"/>
              <w:left w:val="double" w:sz="12" w:space="0" w:color="auto"/>
              <w:bottom w:val="double" w:sz="12" w:space="0" w:color="auto"/>
              <w:right w:val="double" w:sz="12" w:space="0" w:color="auto"/>
            </w:tcBorders>
            <w:shd w:val="clear" w:color="auto" w:fill="FFFFFF"/>
            <w:tcMar>
              <w:top w:w="0" w:type="dxa"/>
              <w:left w:w="108" w:type="dxa"/>
              <w:bottom w:w="0" w:type="dxa"/>
              <w:right w:w="108" w:type="dxa"/>
            </w:tcMar>
            <w:hideMark/>
          </w:tcPr>
          <w:p w14:paraId="547039BA" w14:textId="77777777" w:rsidR="00E636EB" w:rsidRDefault="00E636EB" w:rsidP="00E636EB">
            <w:pPr>
              <w:shd w:val="clear" w:color="auto" w:fill="FFFFFF"/>
              <w:rPr>
                <w:rFonts w:ascii="Calibri" w:hAnsi="Calibri" w:cs="Calibri"/>
                <w:color w:val="666666"/>
                <w:sz w:val="20"/>
                <w:szCs w:val="20"/>
              </w:rPr>
            </w:pPr>
            <w:r>
              <w:rPr>
                <w:rFonts w:ascii="Calibri" w:hAnsi="Calibri" w:cs="Calibri"/>
                <w:color w:val="666666"/>
                <w:sz w:val="20"/>
                <w:szCs w:val="20"/>
              </w:rPr>
              <w:t>BasicDBObject dbObject = </w:t>
            </w:r>
            <w:r>
              <w:rPr>
                <w:rFonts w:ascii="Calibri" w:hAnsi="Calibri" w:cs="Calibri"/>
                <w:b/>
                <w:bCs/>
                <w:color w:val="000080"/>
                <w:sz w:val="20"/>
                <w:szCs w:val="20"/>
              </w:rPr>
              <w:t>new </w:t>
            </w:r>
            <w:r>
              <w:rPr>
                <w:rFonts w:ascii="Calibri" w:hAnsi="Calibri" w:cs="Calibri"/>
                <w:color w:val="666666"/>
                <w:sz w:val="20"/>
                <w:szCs w:val="20"/>
              </w:rPr>
              <w:t>BasicDBObject();</w:t>
            </w:r>
            <w:r>
              <w:rPr>
                <w:rFonts w:ascii="Calibri" w:hAnsi="Calibri" w:cs="Calibri"/>
                <w:color w:val="666666"/>
                <w:sz w:val="20"/>
                <w:szCs w:val="20"/>
              </w:rPr>
              <w:br/>
            </w:r>
            <w:r>
              <w:rPr>
                <w:rFonts w:ascii="Calibri" w:hAnsi="Calibri" w:cs="Calibri"/>
                <w:b/>
                <w:bCs/>
                <w:color w:val="660E7A"/>
                <w:sz w:val="20"/>
                <w:szCs w:val="20"/>
              </w:rPr>
              <w:t>sdcMongoTemplate</w:t>
            </w:r>
            <w:r>
              <w:rPr>
                <w:rFonts w:ascii="Calibri" w:hAnsi="Calibri" w:cs="Calibri"/>
                <w:color w:val="666666"/>
                <w:sz w:val="20"/>
                <w:szCs w:val="20"/>
              </w:rPr>
              <w:t>.getConverter().write(employee, dbObject);</w:t>
            </w:r>
            <w:r>
              <w:rPr>
                <w:rFonts w:ascii="Calibri" w:hAnsi="Calibri" w:cs="Calibri"/>
                <w:color w:val="666666"/>
                <w:sz w:val="20"/>
                <w:szCs w:val="20"/>
              </w:rPr>
              <w:br/>
            </w:r>
            <w:r>
              <w:rPr>
                <w:rFonts w:ascii="Calibri" w:hAnsi="Calibri" w:cs="Calibri"/>
                <w:color w:val="666666"/>
                <w:sz w:val="20"/>
                <w:szCs w:val="20"/>
              </w:rPr>
              <w:br/>
            </w:r>
            <w:r>
              <w:rPr>
                <w:rFonts w:ascii="Calibri" w:hAnsi="Calibri" w:cs="Calibri"/>
                <w:b/>
                <w:bCs/>
                <w:color w:val="660E7A"/>
                <w:sz w:val="20"/>
                <w:szCs w:val="20"/>
              </w:rPr>
              <w:t>sdcMongoTemplate</w:t>
            </w:r>
            <w:r>
              <w:rPr>
                <w:rFonts w:ascii="Calibri" w:hAnsi="Calibri" w:cs="Calibri"/>
                <w:color w:val="666666"/>
                <w:sz w:val="20"/>
                <w:szCs w:val="20"/>
              </w:rPr>
              <w:t>.execute(Employee.</w:t>
            </w:r>
            <w:r>
              <w:rPr>
                <w:rFonts w:ascii="Calibri" w:hAnsi="Calibri" w:cs="Calibri"/>
                <w:b/>
                <w:bCs/>
                <w:color w:val="000080"/>
                <w:sz w:val="20"/>
                <w:szCs w:val="20"/>
              </w:rPr>
              <w:t>class</w:t>
            </w:r>
            <w:r>
              <w:rPr>
                <w:rFonts w:ascii="Calibri" w:hAnsi="Calibri" w:cs="Calibri"/>
                <w:color w:val="666666"/>
                <w:sz w:val="20"/>
                <w:szCs w:val="20"/>
              </w:rPr>
              <w:t>, </w:t>
            </w:r>
            <w:r>
              <w:rPr>
                <w:rFonts w:ascii="Calibri" w:hAnsi="Calibri" w:cs="Calibri"/>
                <w:b/>
                <w:bCs/>
                <w:color w:val="000080"/>
                <w:sz w:val="20"/>
                <w:szCs w:val="20"/>
              </w:rPr>
              <w:t>new </w:t>
            </w:r>
            <w:r>
              <w:rPr>
                <w:rFonts w:ascii="Calibri" w:hAnsi="Calibri" w:cs="Calibri"/>
                <w:color w:val="666666"/>
                <w:sz w:val="20"/>
                <w:szCs w:val="20"/>
              </w:rPr>
              <w:t>CollectionCallback&lt;Object&gt;() {</w:t>
            </w:r>
            <w:r>
              <w:rPr>
                <w:rFonts w:ascii="Calibri" w:hAnsi="Calibri" w:cs="Calibri"/>
                <w:color w:val="666666"/>
                <w:sz w:val="20"/>
                <w:szCs w:val="20"/>
              </w:rPr>
              <w:br/>
              <w:t>    </w:t>
            </w:r>
            <w:r>
              <w:rPr>
                <w:rFonts w:ascii="Calibri" w:hAnsi="Calibri" w:cs="Calibri"/>
                <w:color w:val="808000"/>
                <w:sz w:val="20"/>
                <w:szCs w:val="20"/>
              </w:rPr>
              <w:t>@Override</w:t>
            </w:r>
            <w:r>
              <w:rPr>
                <w:rFonts w:ascii="Calibri" w:hAnsi="Calibri" w:cs="Calibri"/>
                <w:color w:val="808000"/>
                <w:sz w:val="20"/>
                <w:szCs w:val="20"/>
              </w:rPr>
              <w:br/>
              <w:t>    </w:t>
            </w:r>
            <w:r>
              <w:rPr>
                <w:rFonts w:ascii="Calibri" w:hAnsi="Calibri" w:cs="Calibri"/>
                <w:b/>
                <w:bCs/>
                <w:color w:val="000080"/>
                <w:sz w:val="20"/>
                <w:szCs w:val="20"/>
              </w:rPr>
              <w:t>public </w:t>
            </w:r>
            <w:r>
              <w:rPr>
                <w:rFonts w:ascii="Calibri" w:hAnsi="Calibri" w:cs="Calibri"/>
                <w:color w:val="666666"/>
                <w:sz w:val="20"/>
                <w:szCs w:val="20"/>
              </w:rPr>
              <w:t>Object doInCollection(DBCollection collection) </w:t>
            </w:r>
            <w:r>
              <w:rPr>
                <w:rFonts w:ascii="Calibri" w:hAnsi="Calibri" w:cs="Calibri"/>
                <w:b/>
                <w:bCs/>
                <w:color w:val="000080"/>
                <w:sz w:val="20"/>
                <w:szCs w:val="20"/>
              </w:rPr>
              <w:t>throws </w:t>
            </w:r>
            <w:r>
              <w:rPr>
                <w:rFonts w:ascii="Calibri" w:hAnsi="Calibri" w:cs="Calibri"/>
                <w:color w:val="666666"/>
                <w:sz w:val="20"/>
                <w:szCs w:val="20"/>
              </w:rPr>
              <w:t>MongoException, DataAccessException {</w:t>
            </w:r>
            <w:r>
              <w:rPr>
                <w:rFonts w:ascii="Calibri" w:hAnsi="Calibri" w:cs="Calibri"/>
                <w:color w:val="666666"/>
                <w:sz w:val="20"/>
                <w:szCs w:val="20"/>
              </w:rPr>
              <w:br/>
              <w:t>        collection.update((</w:t>
            </w:r>
            <w:r>
              <w:rPr>
                <w:rFonts w:ascii="Calibri" w:hAnsi="Calibri" w:cs="Calibri"/>
                <w:b/>
                <w:bCs/>
                <w:color w:val="000080"/>
                <w:sz w:val="20"/>
                <w:szCs w:val="20"/>
              </w:rPr>
              <w:t>new </w:t>
            </w:r>
            <w:r>
              <w:rPr>
                <w:rFonts w:ascii="Calibri" w:hAnsi="Calibri" w:cs="Calibri"/>
                <w:color w:val="666666"/>
                <w:sz w:val="20"/>
                <w:szCs w:val="20"/>
              </w:rPr>
              <w:t>Query(Criteria.</w:t>
            </w:r>
            <w:r>
              <w:rPr>
                <w:rFonts w:ascii="Calibri" w:hAnsi="Calibri" w:cs="Calibri"/>
                <w:i/>
                <w:iCs/>
                <w:color w:val="666666"/>
                <w:sz w:val="20"/>
                <w:szCs w:val="20"/>
              </w:rPr>
              <w:t>where</w:t>
            </w:r>
            <w:r>
              <w:rPr>
                <w:rFonts w:ascii="Calibri" w:hAnsi="Calibri" w:cs="Calibri"/>
                <w:color w:val="666666"/>
                <w:sz w:val="20"/>
                <w:szCs w:val="20"/>
              </w:rPr>
              <w:t>(</w:t>
            </w:r>
            <w:r>
              <w:rPr>
                <w:rFonts w:ascii="Calibri" w:hAnsi="Calibri" w:cs="Calibri"/>
                <w:b/>
                <w:bCs/>
                <w:color w:val="008000"/>
                <w:sz w:val="20"/>
                <w:szCs w:val="20"/>
              </w:rPr>
              <w:t>"serialNumber"</w:t>
            </w:r>
            <w:r>
              <w:rPr>
                <w:rFonts w:ascii="Calibri" w:hAnsi="Calibri" w:cs="Calibri"/>
                <w:color w:val="666666"/>
                <w:sz w:val="20"/>
                <w:szCs w:val="20"/>
              </w:rPr>
              <w:t>).is(</w:t>
            </w:r>
            <w:r>
              <w:rPr>
                <w:rFonts w:ascii="Calibri" w:hAnsi="Calibri" w:cs="Calibri"/>
                <w:color w:val="660E7A"/>
                <w:sz w:val="20"/>
                <w:szCs w:val="20"/>
              </w:rPr>
              <w:t>serialNumber</w:t>
            </w:r>
            <w:r>
              <w:rPr>
                <w:rFonts w:ascii="Calibri" w:hAnsi="Calibri" w:cs="Calibri"/>
                <w:color w:val="666666"/>
                <w:sz w:val="20"/>
                <w:szCs w:val="20"/>
              </w:rPr>
              <w:t>))).getQueryObject(),</w:t>
            </w:r>
            <w:r>
              <w:rPr>
                <w:rFonts w:ascii="Calibri" w:hAnsi="Calibri" w:cs="Calibri"/>
                <w:color w:val="666666"/>
                <w:sz w:val="20"/>
                <w:szCs w:val="20"/>
              </w:rPr>
              <w:br/>
              <w:t>                </w:t>
            </w:r>
            <w:r>
              <w:rPr>
                <w:rFonts w:ascii="Calibri" w:hAnsi="Calibri" w:cs="Calibri"/>
                <w:color w:val="660E7A"/>
                <w:sz w:val="20"/>
                <w:szCs w:val="20"/>
              </w:rPr>
              <w:t>dbObject</w:t>
            </w:r>
            <w:r>
              <w:rPr>
                <w:rFonts w:ascii="Calibri" w:hAnsi="Calibri" w:cs="Calibri"/>
                <w:color w:val="666666"/>
                <w:sz w:val="20"/>
                <w:szCs w:val="20"/>
              </w:rPr>
              <w:t>, </w:t>
            </w:r>
            <w:r>
              <w:rPr>
                <w:rFonts w:ascii="Calibri" w:hAnsi="Calibri" w:cs="Calibri"/>
                <w:b/>
                <w:bCs/>
                <w:color w:val="000080"/>
                <w:sz w:val="20"/>
                <w:szCs w:val="20"/>
              </w:rPr>
              <w:t>true</w:t>
            </w:r>
            <w:r>
              <w:rPr>
                <w:rFonts w:ascii="Calibri" w:hAnsi="Calibri" w:cs="Calibri"/>
                <w:color w:val="666666"/>
                <w:sz w:val="20"/>
                <w:szCs w:val="20"/>
              </w:rPr>
              <w:t>, </w:t>
            </w:r>
            <w:r>
              <w:rPr>
                <w:rFonts w:ascii="Calibri" w:hAnsi="Calibri" w:cs="Calibri"/>
                <w:b/>
                <w:bCs/>
                <w:color w:val="000080"/>
                <w:sz w:val="20"/>
                <w:szCs w:val="20"/>
              </w:rPr>
              <w:t>false</w:t>
            </w:r>
            <w:r>
              <w:rPr>
                <w:rFonts w:ascii="Calibri" w:hAnsi="Calibri" w:cs="Calibri"/>
                <w:color w:val="666666"/>
                <w:sz w:val="20"/>
                <w:szCs w:val="20"/>
              </w:rPr>
              <w:t>);</w:t>
            </w:r>
            <w:r>
              <w:rPr>
                <w:rFonts w:ascii="Calibri" w:hAnsi="Calibri" w:cs="Calibri"/>
                <w:color w:val="666666"/>
                <w:sz w:val="20"/>
                <w:szCs w:val="20"/>
              </w:rPr>
              <w:br/>
              <w:t>        </w:t>
            </w:r>
            <w:r>
              <w:rPr>
                <w:rFonts w:ascii="Calibri" w:hAnsi="Calibri" w:cs="Calibri"/>
                <w:b/>
                <w:bCs/>
                <w:color w:val="000080"/>
                <w:sz w:val="20"/>
                <w:szCs w:val="20"/>
              </w:rPr>
              <w:t>return null</w:t>
            </w:r>
            <w:r>
              <w:rPr>
                <w:rFonts w:ascii="Calibri" w:hAnsi="Calibri" w:cs="Calibri"/>
                <w:color w:val="666666"/>
                <w:sz w:val="20"/>
                <w:szCs w:val="20"/>
              </w:rPr>
              <w:t>;</w:t>
            </w:r>
            <w:r>
              <w:rPr>
                <w:rFonts w:ascii="Calibri" w:hAnsi="Calibri" w:cs="Calibri"/>
                <w:color w:val="666666"/>
                <w:sz w:val="20"/>
                <w:szCs w:val="20"/>
              </w:rPr>
              <w:br/>
              <w:t>    }</w:t>
            </w:r>
            <w:r>
              <w:rPr>
                <w:rFonts w:ascii="Calibri" w:hAnsi="Calibri" w:cs="Calibri"/>
                <w:color w:val="666666"/>
                <w:sz w:val="20"/>
                <w:szCs w:val="20"/>
              </w:rPr>
              <w:br/>
              <w:t>});</w:t>
            </w:r>
          </w:p>
          <w:p w14:paraId="70637E24" w14:textId="77777777" w:rsidR="00E636EB" w:rsidRDefault="00E636EB" w:rsidP="00E636EB">
            <w:pPr>
              <w:rPr>
                <w:rFonts w:ascii="Calibri" w:hAnsi="Calibri" w:cs="Calibri"/>
                <w:color w:val="666666"/>
                <w:sz w:val="20"/>
                <w:szCs w:val="20"/>
              </w:rPr>
            </w:pPr>
          </w:p>
        </w:tc>
      </w:tr>
    </w:tbl>
    <w:p w14:paraId="5F839F5A" w14:textId="77777777" w:rsidR="00E636EB" w:rsidRDefault="00E636EB" w:rsidP="00E636EB">
      <w:pPr>
        <w:shd w:val="clear" w:color="auto" w:fill="FFFFFF"/>
        <w:rPr>
          <w:rFonts w:ascii="Calibri" w:hAnsi="Calibri" w:cs="Calibri"/>
          <w:color w:val="666666"/>
          <w:sz w:val="20"/>
          <w:szCs w:val="20"/>
        </w:rPr>
      </w:pPr>
    </w:p>
    <w:p w14:paraId="5785363B" w14:textId="77777777" w:rsidR="00E636EB" w:rsidRDefault="00E636EB" w:rsidP="00E636EB">
      <w:pPr>
        <w:shd w:val="clear" w:color="auto" w:fill="FFFFFF"/>
        <w:rPr>
          <w:rFonts w:ascii="Calibri" w:hAnsi="Calibri" w:cs="Calibri"/>
          <w:color w:val="666666"/>
          <w:sz w:val="20"/>
          <w:szCs w:val="20"/>
        </w:rPr>
      </w:pPr>
      <w:r>
        <w:rPr>
          <w:rFonts w:ascii="Calibri" w:hAnsi="Calibri" w:cs="Calibri"/>
          <w:color w:val="666666"/>
          <w:sz w:val="20"/>
          <w:szCs w:val="20"/>
        </w:rPr>
        <w:t>Creates a document for the first time with _id = null</w:t>
      </w:r>
    </w:p>
    <w:tbl>
      <w:tblPr>
        <w:tblW w:w="0" w:type="auto"/>
        <w:tblInd w:w="576" w:type="dxa"/>
        <w:shd w:val="clear" w:color="auto" w:fill="FFFFFF"/>
        <w:tblCellMar>
          <w:left w:w="0" w:type="dxa"/>
          <w:right w:w="0" w:type="dxa"/>
        </w:tblCellMar>
        <w:tblLook w:val="04A0" w:firstRow="1" w:lastRow="0" w:firstColumn="1" w:lastColumn="0" w:noHBand="0" w:noVBand="1"/>
      </w:tblPr>
      <w:tblGrid>
        <w:gridCol w:w="8360"/>
      </w:tblGrid>
      <w:tr w:rsidR="00E636EB" w14:paraId="06BF2A91" w14:textId="77777777" w:rsidTr="00E636EB">
        <w:tc>
          <w:tcPr>
            <w:tcW w:w="9350" w:type="dxa"/>
            <w:tcBorders>
              <w:top w:val="double" w:sz="12" w:space="0" w:color="auto"/>
              <w:left w:val="double" w:sz="12" w:space="0" w:color="auto"/>
              <w:bottom w:val="double" w:sz="12" w:space="0" w:color="auto"/>
              <w:right w:val="double" w:sz="12" w:space="0" w:color="auto"/>
            </w:tcBorders>
            <w:shd w:val="clear" w:color="auto" w:fill="FFFFFF"/>
            <w:tcMar>
              <w:top w:w="0" w:type="dxa"/>
              <w:left w:w="108" w:type="dxa"/>
              <w:bottom w:w="0" w:type="dxa"/>
              <w:right w:w="108" w:type="dxa"/>
            </w:tcMar>
            <w:hideMark/>
          </w:tcPr>
          <w:p w14:paraId="2C7E5CE9" w14:textId="77777777" w:rsidR="00E636EB" w:rsidRDefault="00E636EB">
            <w:pPr>
              <w:divId w:val="269049583"/>
              <w:rPr>
                <w:rFonts w:ascii="Calibri" w:hAnsi="Calibri" w:cs="Calibri"/>
                <w:color w:val="666666"/>
                <w:sz w:val="20"/>
                <w:szCs w:val="20"/>
              </w:rPr>
            </w:pPr>
            <w:r>
              <w:rPr>
                <w:rFonts w:ascii="Calibri" w:hAnsi="Calibri" w:cs="Calibri"/>
                <w:color w:val="666666"/>
                <w:sz w:val="20"/>
                <w:szCs w:val="20"/>
              </w:rPr>
              <w:t>{ "_id" : </w:t>
            </w:r>
            <w:r>
              <w:rPr>
                <w:rFonts w:ascii="Calibri" w:hAnsi="Calibri" w:cs="Calibri"/>
                <w:color w:val="666666"/>
                <w:sz w:val="20"/>
                <w:szCs w:val="20"/>
                <w:shd w:val="clear" w:color="auto" w:fill="FFFF00"/>
              </w:rPr>
              <w:t>null</w:t>
            </w:r>
            <w:r>
              <w:rPr>
                <w:rFonts w:ascii="Calibri" w:hAnsi="Calibri" w:cs="Calibri"/>
                <w:color w:val="666666"/>
                <w:sz w:val="20"/>
                <w:szCs w:val="20"/>
              </w:rPr>
              <w:t>, "_class" : "com.felix.Employee", "serialNumber" : "15050803",…..</w:t>
            </w:r>
          </w:p>
        </w:tc>
      </w:tr>
    </w:tbl>
    <w:p w14:paraId="6ED0C0EF" w14:textId="77777777" w:rsidR="00E636EB" w:rsidRDefault="00E636EB" w:rsidP="00E636EB">
      <w:pPr>
        <w:shd w:val="clear" w:color="auto" w:fill="FFFFFF"/>
        <w:rPr>
          <w:rFonts w:ascii="Calibri" w:hAnsi="Calibri" w:cs="Calibri"/>
          <w:color w:val="666666"/>
          <w:sz w:val="20"/>
          <w:szCs w:val="20"/>
        </w:rPr>
      </w:pPr>
    </w:p>
    <w:p w14:paraId="59867CDF" w14:textId="77777777" w:rsidR="00E636EB" w:rsidRDefault="00E636EB" w:rsidP="00E636EB">
      <w:pPr>
        <w:shd w:val="clear" w:color="auto" w:fill="FFFFFF"/>
        <w:rPr>
          <w:rFonts w:ascii="Calibri" w:hAnsi="Calibri" w:cs="Calibri"/>
          <w:color w:val="666666"/>
          <w:sz w:val="20"/>
          <w:szCs w:val="20"/>
        </w:rPr>
      </w:pPr>
      <w:r>
        <w:rPr>
          <w:rFonts w:ascii="Calibri" w:hAnsi="Calibri" w:cs="Calibri"/>
          <w:color w:val="666666"/>
          <w:sz w:val="20"/>
          <w:szCs w:val="20"/>
        </w:rPr>
        <w:t>But if you comment out the id field from the domain class, MongoDB java driver will automatically populate _id field in the document while inserting.</w:t>
      </w:r>
    </w:p>
    <w:tbl>
      <w:tblPr>
        <w:tblW w:w="0" w:type="auto"/>
        <w:tblInd w:w="576" w:type="dxa"/>
        <w:shd w:val="clear" w:color="auto" w:fill="FFFFFF"/>
        <w:tblCellMar>
          <w:left w:w="0" w:type="dxa"/>
          <w:right w:w="0" w:type="dxa"/>
        </w:tblCellMar>
        <w:tblLook w:val="04A0" w:firstRow="1" w:lastRow="0" w:firstColumn="1" w:lastColumn="0" w:noHBand="0" w:noVBand="1"/>
      </w:tblPr>
      <w:tblGrid>
        <w:gridCol w:w="8360"/>
      </w:tblGrid>
      <w:tr w:rsidR="00E636EB" w14:paraId="24384B1C" w14:textId="77777777" w:rsidTr="00E636EB">
        <w:tc>
          <w:tcPr>
            <w:tcW w:w="9350" w:type="dxa"/>
            <w:tcBorders>
              <w:top w:val="double" w:sz="12" w:space="0" w:color="auto"/>
              <w:left w:val="double" w:sz="12" w:space="0" w:color="auto"/>
              <w:bottom w:val="double" w:sz="12" w:space="0" w:color="auto"/>
              <w:right w:val="double" w:sz="12" w:space="0" w:color="auto"/>
            </w:tcBorders>
            <w:shd w:val="clear" w:color="auto" w:fill="FFFFFF"/>
            <w:tcMar>
              <w:top w:w="0" w:type="dxa"/>
              <w:left w:w="108" w:type="dxa"/>
              <w:bottom w:w="0" w:type="dxa"/>
              <w:right w:w="108" w:type="dxa"/>
            </w:tcMar>
            <w:hideMark/>
          </w:tcPr>
          <w:p w14:paraId="17714E28" w14:textId="77777777" w:rsidR="00E636EB" w:rsidRDefault="00E636EB">
            <w:pPr>
              <w:pStyle w:val="HTMLPreformatted"/>
              <w:shd w:val="clear" w:color="auto" w:fill="FFFFFF"/>
              <w:rPr>
                <w:rFonts w:ascii="Calibri" w:hAnsi="Calibri" w:cs="Calibri"/>
                <w:color w:val="666666"/>
                <w:sz w:val="22"/>
                <w:szCs w:val="22"/>
              </w:rPr>
            </w:pPr>
            <w:r>
              <w:rPr>
                <w:rFonts w:ascii="Calibri" w:hAnsi="Calibri" w:cs="Calibri"/>
                <w:color w:val="808000"/>
                <w:sz w:val="22"/>
                <w:szCs w:val="22"/>
              </w:rPr>
              <w:t>@Document</w:t>
            </w:r>
            <w:r>
              <w:rPr>
                <w:rFonts w:ascii="Calibri" w:hAnsi="Calibri" w:cs="Calibri"/>
                <w:color w:val="666666"/>
                <w:sz w:val="22"/>
                <w:szCs w:val="22"/>
              </w:rPr>
              <w:t xml:space="preserve">(collection = </w:t>
            </w:r>
            <w:r>
              <w:rPr>
                <w:rFonts w:ascii="Calibri" w:hAnsi="Calibri" w:cs="Calibri"/>
                <w:b/>
                <w:bCs/>
                <w:color w:val="008000"/>
                <w:sz w:val="22"/>
                <w:szCs w:val="22"/>
              </w:rPr>
              <w:t>"</w:t>
            </w:r>
            <w:r>
              <w:rPr>
                <w:b/>
                <w:bCs/>
                <w:color w:val="008000"/>
              </w:rPr>
              <w:t>Employee</w:t>
            </w:r>
            <w:r>
              <w:rPr>
                <w:rFonts w:ascii="Calibri" w:hAnsi="Calibri" w:cs="Calibri"/>
                <w:b/>
                <w:bCs/>
                <w:color w:val="008000"/>
                <w:sz w:val="22"/>
                <w:szCs w:val="22"/>
              </w:rPr>
              <w:t>"</w:t>
            </w:r>
            <w:r>
              <w:rPr>
                <w:rFonts w:ascii="Calibri" w:hAnsi="Calibri" w:cs="Calibri"/>
                <w:color w:val="666666"/>
                <w:sz w:val="22"/>
                <w:szCs w:val="22"/>
              </w:rPr>
              <w:t>)</w:t>
            </w:r>
          </w:p>
          <w:p w14:paraId="70D01185" w14:textId="77777777" w:rsidR="00E636EB" w:rsidRDefault="00E636EB">
            <w:pPr>
              <w:pStyle w:val="HTMLPreformatted"/>
              <w:shd w:val="clear" w:color="auto" w:fill="FFFFFF"/>
              <w:rPr>
                <w:rFonts w:ascii="Calibri" w:hAnsi="Calibri" w:cs="Calibri"/>
                <w:color w:val="666666"/>
                <w:sz w:val="22"/>
                <w:szCs w:val="22"/>
              </w:rPr>
            </w:pPr>
          </w:p>
          <w:p w14:paraId="793D15F9" w14:textId="77777777" w:rsidR="00E636EB" w:rsidRDefault="00E636EB">
            <w:pPr>
              <w:pStyle w:val="HTMLPreformatted"/>
              <w:shd w:val="clear" w:color="auto" w:fill="FFFFFF"/>
              <w:rPr>
                <w:rFonts w:ascii="Calibri" w:hAnsi="Calibri" w:cs="Calibri"/>
                <w:color w:val="666666"/>
                <w:sz w:val="22"/>
                <w:szCs w:val="22"/>
              </w:rPr>
            </w:pPr>
            <w:r>
              <w:rPr>
                <w:rFonts w:ascii="Calibri" w:hAnsi="Calibri" w:cs="Calibri"/>
                <w:color w:val="666666"/>
                <w:sz w:val="22"/>
                <w:szCs w:val="22"/>
              </w:rPr>
              <w:t xml:space="preserve">  </w:t>
            </w:r>
            <w:r>
              <w:rPr>
                <w:rFonts w:ascii="Calibri" w:hAnsi="Calibri" w:cs="Calibri"/>
                <w:b/>
                <w:bCs/>
                <w:color w:val="000080"/>
                <w:sz w:val="22"/>
                <w:szCs w:val="22"/>
              </w:rPr>
              <w:t xml:space="preserve">public class </w:t>
            </w:r>
            <w:r>
              <w:rPr>
                <w:color w:val="666666"/>
              </w:rPr>
              <w:t>Employee</w:t>
            </w:r>
            <w:r>
              <w:rPr>
                <w:rFonts w:ascii="Calibri" w:hAnsi="Calibri" w:cs="Calibri"/>
                <w:color w:val="666666"/>
                <w:sz w:val="22"/>
                <w:szCs w:val="22"/>
              </w:rPr>
              <w:t xml:space="preserve"> {</w:t>
            </w:r>
          </w:p>
          <w:p w14:paraId="3780D8A2" w14:textId="77777777" w:rsidR="00E636EB" w:rsidRDefault="00E636EB">
            <w:pPr>
              <w:pStyle w:val="HTMLPreformatted"/>
              <w:shd w:val="clear" w:color="auto" w:fill="FFFFFF"/>
              <w:rPr>
                <w:rFonts w:ascii="Calibri" w:hAnsi="Calibri" w:cs="Calibri"/>
                <w:color w:val="666666"/>
                <w:sz w:val="22"/>
                <w:szCs w:val="22"/>
              </w:rPr>
            </w:pPr>
          </w:p>
          <w:p w14:paraId="65039D56" w14:textId="77777777" w:rsidR="00E636EB" w:rsidRDefault="00E636EB">
            <w:pPr>
              <w:pStyle w:val="HTMLPreformatted"/>
              <w:shd w:val="clear" w:color="auto" w:fill="FFFFFF"/>
              <w:rPr>
                <w:rFonts w:ascii="Calibri" w:hAnsi="Calibri" w:cs="Calibri"/>
                <w:i/>
                <w:iCs/>
                <w:color w:val="666666"/>
                <w:sz w:val="22"/>
                <w:szCs w:val="22"/>
              </w:rPr>
            </w:pPr>
            <w:r>
              <w:rPr>
                <w:rFonts w:ascii="Calibri" w:hAnsi="Calibri" w:cs="Calibri"/>
                <w:color w:val="666666"/>
                <w:sz w:val="22"/>
                <w:szCs w:val="22"/>
              </w:rPr>
              <w:t xml:space="preserve">  </w:t>
            </w:r>
            <w:r>
              <w:rPr>
                <w:rFonts w:ascii="Calibri" w:hAnsi="Calibri" w:cs="Calibri"/>
                <w:i/>
                <w:iCs/>
                <w:color w:val="666666"/>
                <w:sz w:val="22"/>
                <w:szCs w:val="22"/>
              </w:rPr>
              <w:t>/*@Id</w:t>
            </w:r>
          </w:p>
          <w:p w14:paraId="56B7C7F4" w14:textId="77777777" w:rsidR="00E636EB" w:rsidRDefault="00E636EB">
            <w:pPr>
              <w:pStyle w:val="HTMLPreformatted"/>
              <w:shd w:val="clear" w:color="auto" w:fill="FFFFFF"/>
              <w:rPr>
                <w:rFonts w:ascii="Calibri" w:hAnsi="Calibri" w:cs="Calibri"/>
                <w:i/>
                <w:iCs/>
                <w:color w:val="666666"/>
                <w:sz w:val="22"/>
                <w:szCs w:val="22"/>
              </w:rPr>
            </w:pPr>
          </w:p>
          <w:p w14:paraId="637EC211" w14:textId="77777777" w:rsidR="00E636EB" w:rsidRDefault="00E636EB">
            <w:pPr>
              <w:pStyle w:val="HTMLPreformatted"/>
              <w:shd w:val="clear" w:color="auto" w:fill="FFFFFF"/>
              <w:rPr>
                <w:color w:val="666666"/>
              </w:rPr>
            </w:pPr>
            <w:r>
              <w:rPr>
                <w:rFonts w:ascii="Calibri" w:hAnsi="Calibri" w:cs="Calibri"/>
                <w:i/>
                <w:iCs/>
                <w:color w:val="666666"/>
                <w:sz w:val="22"/>
                <w:szCs w:val="22"/>
              </w:rPr>
              <w:t>private ObjectId id;*/</w:t>
            </w:r>
          </w:p>
          <w:p w14:paraId="10E7EBA2" w14:textId="77777777" w:rsidR="00E636EB" w:rsidRDefault="00E636EB" w:rsidP="00E636EB">
            <w:pPr>
              <w:shd w:val="clear" w:color="auto" w:fill="FFFFFF"/>
              <w:rPr>
                <w:rFonts w:ascii="Calibri" w:hAnsi="Calibri" w:cs="Calibri"/>
                <w:color w:val="666666"/>
                <w:sz w:val="20"/>
                <w:szCs w:val="20"/>
              </w:rPr>
            </w:pPr>
            <w:r>
              <w:rPr>
                <w:rFonts w:ascii="Calibri" w:hAnsi="Calibri" w:cs="Calibri"/>
                <w:i/>
                <w:iCs/>
                <w:color w:val="666666"/>
                <w:sz w:val="20"/>
                <w:szCs w:val="20"/>
              </w:rPr>
              <w:br/>
              <w:t>    </w:t>
            </w:r>
            <w:r>
              <w:rPr>
                <w:rFonts w:ascii="Calibri" w:hAnsi="Calibri" w:cs="Calibri"/>
                <w:color w:val="808000"/>
                <w:sz w:val="20"/>
                <w:szCs w:val="20"/>
              </w:rPr>
              <w:t>@Indexed</w:t>
            </w:r>
            <w:r>
              <w:rPr>
                <w:rFonts w:ascii="Calibri" w:hAnsi="Calibri" w:cs="Calibri"/>
                <w:color w:val="808000"/>
                <w:sz w:val="20"/>
                <w:szCs w:val="20"/>
              </w:rPr>
              <w:br/>
              <w:t>    </w:t>
            </w:r>
            <w:r>
              <w:rPr>
                <w:rFonts w:ascii="Calibri" w:hAnsi="Calibri" w:cs="Calibri"/>
                <w:b/>
                <w:bCs/>
                <w:color w:val="000080"/>
                <w:sz w:val="20"/>
                <w:szCs w:val="20"/>
              </w:rPr>
              <w:t>private </w:t>
            </w:r>
            <w:r>
              <w:rPr>
                <w:rFonts w:ascii="Calibri" w:hAnsi="Calibri" w:cs="Calibri"/>
                <w:color w:val="666666"/>
                <w:sz w:val="20"/>
                <w:szCs w:val="20"/>
              </w:rPr>
              <w:t>String </w:t>
            </w:r>
            <w:r>
              <w:rPr>
                <w:rFonts w:ascii="Calibri" w:hAnsi="Calibri" w:cs="Calibri"/>
                <w:b/>
                <w:bCs/>
                <w:color w:val="660E7A"/>
                <w:sz w:val="20"/>
                <w:szCs w:val="20"/>
              </w:rPr>
              <w:t>serialNumber</w:t>
            </w:r>
            <w:r>
              <w:rPr>
                <w:rFonts w:ascii="Calibri" w:hAnsi="Calibri" w:cs="Calibri"/>
                <w:color w:val="666666"/>
                <w:sz w:val="20"/>
                <w:szCs w:val="20"/>
              </w:rPr>
              <w:t>;</w:t>
            </w:r>
            <w:r>
              <w:rPr>
                <w:rFonts w:ascii="Calibri" w:hAnsi="Calibri" w:cs="Calibri"/>
                <w:color w:val="666666"/>
                <w:sz w:val="20"/>
                <w:szCs w:val="20"/>
              </w:rPr>
              <w:br/>
              <w:t>    </w:t>
            </w:r>
            <w:r>
              <w:rPr>
                <w:rFonts w:ascii="Calibri" w:hAnsi="Calibri" w:cs="Calibri"/>
                <w:color w:val="808000"/>
                <w:sz w:val="20"/>
                <w:szCs w:val="20"/>
              </w:rPr>
              <w:t>@NotNull</w:t>
            </w:r>
          </w:p>
          <w:p w14:paraId="2C475715" w14:textId="77777777" w:rsidR="00E636EB" w:rsidRDefault="00E636EB" w:rsidP="00E636EB">
            <w:pPr>
              <w:rPr>
                <w:rFonts w:ascii="Calibri" w:hAnsi="Calibri" w:cs="Calibri"/>
                <w:color w:val="666666"/>
                <w:sz w:val="20"/>
                <w:szCs w:val="20"/>
              </w:rPr>
            </w:pPr>
            <w:r>
              <w:rPr>
                <w:rFonts w:ascii="Calibri" w:hAnsi="Calibri" w:cs="Calibri"/>
                <w:color w:val="666666"/>
                <w:sz w:val="20"/>
                <w:szCs w:val="20"/>
              </w:rPr>
              <w:t>     ……</w:t>
            </w:r>
          </w:p>
          <w:p w14:paraId="47E48111" w14:textId="77777777" w:rsidR="00E636EB" w:rsidRDefault="00E636EB" w:rsidP="00E636EB">
            <w:pPr>
              <w:rPr>
                <w:rFonts w:ascii="Calibri" w:hAnsi="Calibri" w:cs="Calibri"/>
                <w:color w:val="666666"/>
                <w:sz w:val="20"/>
                <w:szCs w:val="20"/>
              </w:rPr>
            </w:pPr>
            <w:r>
              <w:rPr>
                <w:rFonts w:ascii="Calibri" w:hAnsi="Calibri" w:cs="Calibri"/>
                <w:color w:val="666666"/>
                <w:sz w:val="20"/>
                <w:szCs w:val="20"/>
              </w:rPr>
              <w:t>}</w:t>
            </w:r>
          </w:p>
        </w:tc>
      </w:tr>
    </w:tbl>
    <w:p w14:paraId="1EA63429" w14:textId="77777777" w:rsidR="00E636EB" w:rsidRDefault="00E636EB" w:rsidP="00E636EB">
      <w:pPr>
        <w:shd w:val="clear" w:color="auto" w:fill="FFFFFF"/>
        <w:rPr>
          <w:rFonts w:ascii="Calibri" w:hAnsi="Calibri" w:cs="Calibri"/>
          <w:color w:val="666666"/>
          <w:sz w:val="20"/>
          <w:szCs w:val="20"/>
        </w:rPr>
      </w:pPr>
    </w:p>
    <w:tbl>
      <w:tblPr>
        <w:tblW w:w="0" w:type="auto"/>
        <w:tblInd w:w="576" w:type="dxa"/>
        <w:shd w:val="clear" w:color="auto" w:fill="FFFFFF"/>
        <w:tblCellMar>
          <w:left w:w="0" w:type="dxa"/>
          <w:right w:w="0" w:type="dxa"/>
        </w:tblCellMar>
        <w:tblLook w:val="04A0" w:firstRow="1" w:lastRow="0" w:firstColumn="1" w:lastColumn="0" w:noHBand="0" w:noVBand="1"/>
      </w:tblPr>
      <w:tblGrid>
        <w:gridCol w:w="8360"/>
      </w:tblGrid>
      <w:tr w:rsidR="00E636EB" w14:paraId="63947CD0" w14:textId="77777777" w:rsidTr="00E636EB">
        <w:tc>
          <w:tcPr>
            <w:tcW w:w="9350" w:type="dxa"/>
            <w:tcBorders>
              <w:top w:val="double" w:sz="12" w:space="0" w:color="auto"/>
              <w:left w:val="double" w:sz="12" w:space="0" w:color="auto"/>
              <w:bottom w:val="double" w:sz="12" w:space="0" w:color="auto"/>
              <w:right w:val="double" w:sz="12" w:space="0" w:color="auto"/>
            </w:tcBorders>
            <w:shd w:val="clear" w:color="auto" w:fill="FFFFFF"/>
            <w:tcMar>
              <w:top w:w="0" w:type="dxa"/>
              <w:left w:w="108" w:type="dxa"/>
              <w:bottom w:w="0" w:type="dxa"/>
              <w:right w:w="108" w:type="dxa"/>
            </w:tcMar>
            <w:hideMark/>
          </w:tcPr>
          <w:p w14:paraId="692BCB34" w14:textId="77777777" w:rsidR="00E636EB" w:rsidRDefault="00E636EB" w:rsidP="00E636EB">
            <w:pPr>
              <w:shd w:val="clear" w:color="auto" w:fill="FFFFFF"/>
              <w:rPr>
                <w:rFonts w:ascii="Calibri" w:hAnsi="Calibri" w:cs="Calibri"/>
                <w:color w:val="666666"/>
                <w:sz w:val="20"/>
                <w:szCs w:val="20"/>
              </w:rPr>
            </w:pPr>
            <w:r>
              <w:rPr>
                <w:rFonts w:ascii="Calibri" w:hAnsi="Calibri" w:cs="Calibri"/>
                <w:color w:val="666666"/>
                <w:sz w:val="20"/>
                <w:szCs w:val="20"/>
              </w:rPr>
              <w:t>BasicDBObject dbObject = </w:t>
            </w:r>
            <w:r>
              <w:rPr>
                <w:rFonts w:ascii="Calibri" w:hAnsi="Calibri" w:cs="Calibri"/>
                <w:b/>
                <w:bCs/>
                <w:color w:val="000080"/>
                <w:sz w:val="20"/>
                <w:szCs w:val="20"/>
              </w:rPr>
              <w:t>new </w:t>
            </w:r>
            <w:r>
              <w:rPr>
                <w:rFonts w:ascii="Calibri" w:hAnsi="Calibri" w:cs="Calibri"/>
                <w:color w:val="666666"/>
                <w:sz w:val="20"/>
                <w:szCs w:val="20"/>
              </w:rPr>
              <w:t>BasicDBObject();</w:t>
            </w:r>
            <w:r>
              <w:rPr>
                <w:rFonts w:ascii="Calibri" w:hAnsi="Calibri" w:cs="Calibri"/>
                <w:color w:val="666666"/>
                <w:sz w:val="20"/>
                <w:szCs w:val="20"/>
              </w:rPr>
              <w:br/>
            </w:r>
            <w:r>
              <w:rPr>
                <w:rFonts w:ascii="Calibri" w:hAnsi="Calibri" w:cs="Calibri"/>
                <w:b/>
                <w:bCs/>
                <w:color w:val="660E7A"/>
                <w:sz w:val="20"/>
                <w:szCs w:val="20"/>
              </w:rPr>
              <w:t>sdcMongoTemplate</w:t>
            </w:r>
            <w:r>
              <w:rPr>
                <w:rFonts w:ascii="Calibri" w:hAnsi="Calibri" w:cs="Calibri"/>
                <w:color w:val="666666"/>
                <w:sz w:val="20"/>
                <w:szCs w:val="20"/>
              </w:rPr>
              <w:t>.getConverter().write(employee, dbObject);</w:t>
            </w:r>
            <w:r>
              <w:rPr>
                <w:rFonts w:ascii="Calibri" w:hAnsi="Calibri" w:cs="Calibri"/>
                <w:color w:val="666666"/>
                <w:sz w:val="20"/>
                <w:szCs w:val="20"/>
              </w:rPr>
              <w:br/>
            </w:r>
            <w:r>
              <w:rPr>
                <w:rFonts w:ascii="Calibri" w:hAnsi="Calibri" w:cs="Calibri"/>
                <w:color w:val="666666"/>
                <w:sz w:val="20"/>
                <w:szCs w:val="20"/>
              </w:rPr>
              <w:br/>
            </w:r>
            <w:r>
              <w:rPr>
                <w:rFonts w:ascii="Calibri" w:hAnsi="Calibri" w:cs="Calibri"/>
                <w:b/>
                <w:bCs/>
                <w:color w:val="660E7A"/>
                <w:sz w:val="20"/>
                <w:szCs w:val="20"/>
              </w:rPr>
              <w:t>sdcMongoTemplate</w:t>
            </w:r>
            <w:r>
              <w:rPr>
                <w:rFonts w:ascii="Calibri" w:hAnsi="Calibri" w:cs="Calibri"/>
                <w:color w:val="666666"/>
                <w:sz w:val="20"/>
                <w:szCs w:val="20"/>
              </w:rPr>
              <w:t>.execute(Employee.</w:t>
            </w:r>
            <w:r>
              <w:rPr>
                <w:rFonts w:ascii="Calibri" w:hAnsi="Calibri" w:cs="Calibri"/>
                <w:b/>
                <w:bCs/>
                <w:color w:val="000080"/>
                <w:sz w:val="20"/>
                <w:szCs w:val="20"/>
              </w:rPr>
              <w:t>class</w:t>
            </w:r>
            <w:r>
              <w:rPr>
                <w:rFonts w:ascii="Calibri" w:hAnsi="Calibri" w:cs="Calibri"/>
                <w:color w:val="666666"/>
                <w:sz w:val="20"/>
                <w:szCs w:val="20"/>
              </w:rPr>
              <w:t>, </w:t>
            </w:r>
            <w:r>
              <w:rPr>
                <w:rFonts w:ascii="Calibri" w:hAnsi="Calibri" w:cs="Calibri"/>
                <w:b/>
                <w:bCs/>
                <w:color w:val="000080"/>
                <w:sz w:val="20"/>
                <w:szCs w:val="20"/>
              </w:rPr>
              <w:t>new </w:t>
            </w:r>
            <w:r>
              <w:rPr>
                <w:rFonts w:ascii="Calibri" w:hAnsi="Calibri" w:cs="Calibri"/>
                <w:color w:val="666666"/>
                <w:sz w:val="20"/>
                <w:szCs w:val="20"/>
              </w:rPr>
              <w:t>CollectionCallback&lt;Object&gt;() {</w:t>
            </w:r>
            <w:r>
              <w:rPr>
                <w:rFonts w:ascii="Calibri" w:hAnsi="Calibri" w:cs="Calibri"/>
                <w:color w:val="666666"/>
                <w:sz w:val="20"/>
                <w:szCs w:val="20"/>
              </w:rPr>
              <w:br/>
              <w:t>    </w:t>
            </w:r>
            <w:r>
              <w:rPr>
                <w:rFonts w:ascii="Calibri" w:hAnsi="Calibri" w:cs="Calibri"/>
                <w:color w:val="808000"/>
                <w:sz w:val="20"/>
                <w:szCs w:val="20"/>
              </w:rPr>
              <w:t>@Override</w:t>
            </w:r>
            <w:r>
              <w:rPr>
                <w:rFonts w:ascii="Calibri" w:hAnsi="Calibri" w:cs="Calibri"/>
                <w:color w:val="808000"/>
                <w:sz w:val="20"/>
                <w:szCs w:val="20"/>
              </w:rPr>
              <w:br/>
              <w:t>    </w:t>
            </w:r>
            <w:r>
              <w:rPr>
                <w:rFonts w:ascii="Calibri" w:hAnsi="Calibri" w:cs="Calibri"/>
                <w:b/>
                <w:bCs/>
                <w:color w:val="000080"/>
                <w:sz w:val="20"/>
                <w:szCs w:val="20"/>
              </w:rPr>
              <w:t>public </w:t>
            </w:r>
            <w:r>
              <w:rPr>
                <w:rFonts w:ascii="Calibri" w:hAnsi="Calibri" w:cs="Calibri"/>
                <w:color w:val="666666"/>
                <w:sz w:val="20"/>
                <w:szCs w:val="20"/>
              </w:rPr>
              <w:t>Object doInCollection(DBCollection collection) </w:t>
            </w:r>
            <w:r>
              <w:rPr>
                <w:rFonts w:ascii="Calibri" w:hAnsi="Calibri" w:cs="Calibri"/>
                <w:b/>
                <w:bCs/>
                <w:color w:val="000080"/>
                <w:sz w:val="20"/>
                <w:szCs w:val="20"/>
              </w:rPr>
              <w:t>throws </w:t>
            </w:r>
            <w:r>
              <w:rPr>
                <w:rFonts w:ascii="Calibri" w:hAnsi="Calibri" w:cs="Calibri"/>
                <w:color w:val="666666"/>
                <w:sz w:val="20"/>
                <w:szCs w:val="20"/>
              </w:rPr>
              <w:t>MongoException, DataAccessException {</w:t>
            </w:r>
            <w:r>
              <w:rPr>
                <w:rFonts w:ascii="Calibri" w:hAnsi="Calibri" w:cs="Calibri"/>
                <w:color w:val="666666"/>
                <w:sz w:val="20"/>
                <w:szCs w:val="20"/>
              </w:rPr>
              <w:br/>
              <w:t>        collection.update((</w:t>
            </w:r>
            <w:r>
              <w:rPr>
                <w:rFonts w:ascii="Calibri" w:hAnsi="Calibri" w:cs="Calibri"/>
                <w:b/>
                <w:bCs/>
                <w:color w:val="000080"/>
                <w:sz w:val="20"/>
                <w:szCs w:val="20"/>
              </w:rPr>
              <w:t>new </w:t>
            </w:r>
            <w:r>
              <w:rPr>
                <w:rFonts w:ascii="Calibri" w:hAnsi="Calibri" w:cs="Calibri"/>
                <w:color w:val="666666"/>
                <w:sz w:val="20"/>
                <w:szCs w:val="20"/>
              </w:rPr>
              <w:t>Query(Criteria.</w:t>
            </w:r>
            <w:r>
              <w:rPr>
                <w:rFonts w:ascii="Calibri" w:hAnsi="Calibri" w:cs="Calibri"/>
                <w:i/>
                <w:iCs/>
                <w:color w:val="666666"/>
                <w:sz w:val="20"/>
                <w:szCs w:val="20"/>
              </w:rPr>
              <w:t>where</w:t>
            </w:r>
            <w:r>
              <w:rPr>
                <w:rFonts w:ascii="Calibri" w:hAnsi="Calibri" w:cs="Calibri"/>
                <w:color w:val="666666"/>
                <w:sz w:val="20"/>
                <w:szCs w:val="20"/>
              </w:rPr>
              <w:t>(</w:t>
            </w:r>
            <w:r>
              <w:rPr>
                <w:rFonts w:ascii="Calibri" w:hAnsi="Calibri" w:cs="Calibri"/>
                <w:b/>
                <w:bCs/>
                <w:color w:val="008000"/>
                <w:sz w:val="20"/>
                <w:szCs w:val="20"/>
              </w:rPr>
              <w:t>"serialNumber"</w:t>
            </w:r>
            <w:r>
              <w:rPr>
                <w:rFonts w:ascii="Calibri" w:hAnsi="Calibri" w:cs="Calibri"/>
                <w:color w:val="666666"/>
                <w:sz w:val="20"/>
                <w:szCs w:val="20"/>
              </w:rPr>
              <w:t>).is(</w:t>
            </w:r>
            <w:r>
              <w:rPr>
                <w:rFonts w:ascii="Calibri" w:hAnsi="Calibri" w:cs="Calibri"/>
                <w:color w:val="660E7A"/>
                <w:sz w:val="20"/>
                <w:szCs w:val="20"/>
              </w:rPr>
              <w:t>serialNumber</w:t>
            </w:r>
            <w:r>
              <w:rPr>
                <w:rFonts w:ascii="Calibri" w:hAnsi="Calibri" w:cs="Calibri"/>
                <w:color w:val="666666"/>
                <w:sz w:val="20"/>
                <w:szCs w:val="20"/>
              </w:rPr>
              <w:t>))).getQueryObject(),</w:t>
            </w:r>
            <w:r>
              <w:rPr>
                <w:rFonts w:ascii="Calibri" w:hAnsi="Calibri" w:cs="Calibri"/>
                <w:color w:val="666666"/>
                <w:sz w:val="20"/>
                <w:szCs w:val="20"/>
              </w:rPr>
              <w:br/>
              <w:t>                </w:t>
            </w:r>
            <w:r>
              <w:rPr>
                <w:rFonts w:ascii="Calibri" w:hAnsi="Calibri" w:cs="Calibri"/>
                <w:color w:val="660E7A"/>
                <w:sz w:val="20"/>
                <w:szCs w:val="20"/>
              </w:rPr>
              <w:t>dbObject</w:t>
            </w:r>
            <w:r>
              <w:rPr>
                <w:rFonts w:ascii="Calibri" w:hAnsi="Calibri" w:cs="Calibri"/>
                <w:color w:val="666666"/>
                <w:sz w:val="20"/>
                <w:szCs w:val="20"/>
              </w:rPr>
              <w:t>, </w:t>
            </w:r>
            <w:r>
              <w:rPr>
                <w:rFonts w:ascii="Calibri" w:hAnsi="Calibri" w:cs="Calibri"/>
                <w:b/>
                <w:bCs/>
                <w:color w:val="000080"/>
                <w:sz w:val="20"/>
                <w:szCs w:val="20"/>
              </w:rPr>
              <w:t>true</w:t>
            </w:r>
            <w:r>
              <w:rPr>
                <w:rFonts w:ascii="Calibri" w:hAnsi="Calibri" w:cs="Calibri"/>
                <w:color w:val="666666"/>
                <w:sz w:val="20"/>
                <w:szCs w:val="20"/>
              </w:rPr>
              <w:t>, </w:t>
            </w:r>
            <w:r>
              <w:rPr>
                <w:rFonts w:ascii="Calibri" w:hAnsi="Calibri" w:cs="Calibri"/>
                <w:b/>
                <w:bCs/>
                <w:color w:val="000080"/>
                <w:sz w:val="20"/>
                <w:szCs w:val="20"/>
              </w:rPr>
              <w:t>false</w:t>
            </w:r>
            <w:r>
              <w:rPr>
                <w:rFonts w:ascii="Calibri" w:hAnsi="Calibri" w:cs="Calibri"/>
                <w:color w:val="666666"/>
                <w:sz w:val="20"/>
                <w:szCs w:val="20"/>
              </w:rPr>
              <w:t>);</w:t>
            </w:r>
            <w:r>
              <w:rPr>
                <w:rFonts w:ascii="Calibri" w:hAnsi="Calibri" w:cs="Calibri"/>
                <w:color w:val="666666"/>
                <w:sz w:val="20"/>
                <w:szCs w:val="20"/>
              </w:rPr>
              <w:br/>
              <w:t>        </w:t>
            </w:r>
            <w:r>
              <w:rPr>
                <w:rFonts w:ascii="Calibri" w:hAnsi="Calibri" w:cs="Calibri"/>
                <w:b/>
                <w:bCs/>
                <w:color w:val="000080"/>
                <w:sz w:val="20"/>
                <w:szCs w:val="20"/>
              </w:rPr>
              <w:t>return null</w:t>
            </w:r>
            <w:r>
              <w:rPr>
                <w:rFonts w:ascii="Calibri" w:hAnsi="Calibri" w:cs="Calibri"/>
                <w:color w:val="666666"/>
                <w:sz w:val="20"/>
                <w:szCs w:val="20"/>
              </w:rPr>
              <w:t>;</w:t>
            </w:r>
            <w:r>
              <w:rPr>
                <w:rFonts w:ascii="Calibri" w:hAnsi="Calibri" w:cs="Calibri"/>
                <w:color w:val="666666"/>
                <w:sz w:val="20"/>
                <w:szCs w:val="20"/>
              </w:rPr>
              <w:br/>
              <w:t>    }</w:t>
            </w:r>
            <w:r>
              <w:rPr>
                <w:rFonts w:ascii="Calibri" w:hAnsi="Calibri" w:cs="Calibri"/>
                <w:color w:val="666666"/>
                <w:sz w:val="20"/>
                <w:szCs w:val="20"/>
              </w:rPr>
              <w:br/>
              <w:t>});</w:t>
            </w:r>
          </w:p>
          <w:p w14:paraId="501F8094" w14:textId="77777777" w:rsidR="00E636EB" w:rsidRDefault="00E636EB" w:rsidP="00E636EB">
            <w:pPr>
              <w:rPr>
                <w:rFonts w:ascii="Calibri" w:hAnsi="Calibri" w:cs="Calibri"/>
                <w:color w:val="666666"/>
                <w:sz w:val="20"/>
                <w:szCs w:val="20"/>
              </w:rPr>
            </w:pPr>
          </w:p>
        </w:tc>
      </w:tr>
    </w:tbl>
    <w:p w14:paraId="5285299A" w14:textId="77777777" w:rsidR="00E636EB" w:rsidRDefault="00E636EB" w:rsidP="00E636EB">
      <w:pPr>
        <w:shd w:val="clear" w:color="auto" w:fill="FFFFFF"/>
        <w:rPr>
          <w:rFonts w:ascii="Calibri" w:hAnsi="Calibri" w:cs="Calibri"/>
          <w:color w:val="666666"/>
          <w:sz w:val="20"/>
          <w:szCs w:val="20"/>
        </w:rPr>
      </w:pPr>
    </w:p>
    <w:tbl>
      <w:tblPr>
        <w:tblW w:w="0" w:type="auto"/>
        <w:tblInd w:w="576" w:type="dxa"/>
        <w:shd w:val="clear" w:color="auto" w:fill="FFFFFF"/>
        <w:tblCellMar>
          <w:left w:w="0" w:type="dxa"/>
          <w:right w:w="0" w:type="dxa"/>
        </w:tblCellMar>
        <w:tblLook w:val="04A0" w:firstRow="1" w:lastRow="0" w:firstColumn="1" w:lastColumn="0" w:noHBand="0" w:noVBand="1"/>
      </w:tblPr>
      <w:tblGrid>
        <w:gridCol w:w="8360"/>
      </w:tblGrid>
      <w:tr w:rsidR="00E636EB" w14:paraId="7FD8DC6D" w14:textId="77777777" w:rsidTr="00E636EB">
        <w:tc>
          <w:tcPr>
            <w:tcW w:w="9350" w:type="dxa"/>
            <w:tcBorders>
              <w:top w:val="double" w:sz="12" w:space="0" w:color="auto"/>
              <w:left w:val="double" w:sz="12" w:space="0" w:color="auto"/>
              <w:bottom w:val="double" w:sz="12" w:space="0" w:color="auto"/>
              <w:right w:val="double" w:sz="12" w:space="0" w:color="auto"/>
            </w:tcBorders>
            <w:shd w:val="clear" w:color="auto" w:fill="FFFFFF"/>
            <w:tcMar>
              <w:top w:w="0" w:type="dxa"/>
              <w:left w:w="108" w:type="dxa"/>
              <w:bottom w:w="0" w:type="dxa"/>
              <w:right w:w="108" w:type="dxa"/>
            </w:tcMar>
            <w:hideMark/>
          </w:tcPr>
          <w:p w14:paraId="5999E451" w14:textId="77777777" w:rsidR="00E636EB" w:rsidRDefault="00E636EB">
            <w:pPr>
              <w:divId w:val="851139849"/>
              <w:rPr>
                <w:rFonts w:ascii="Calibri" w:hAnsi="Calibri" w:cs="Calibri"/>
                <w:color w:val="666666"/>
                <w:sz w:val="20"/>
                <w:szCs w:val="20"/>
              </w:rPr>
            </w:pPr>
            <w:r>
              <w:rPr>
                <w:rFonts w:ascii="Calibri" w:hAnsi="Calibri" w:cs="Calibri"/>
                <w:color w:val="666666"/>
                <w:sz w:val="20"/>
                <w:szCs w:val="20"/>
              </w:rPr>
              <w:t>{ "_id" : </w:t>
            </w:r>
            <w:r>
              <w:rPr>
                <w:rFonts w:ascii="Calibri" w:hAnsi="Calibri" w:cs="Calibri"/>
                <w:color w:val="666666"/>
                <w:sz w:val="20"/>
                <w:szCs w:val="20"/>
                <w:shd w:val="clear" w:color="auto" w:fill="FFFF00"/>
              </w:rPr>
              <w:t>ObjectId("562138337ae8629d987f01e6"),</w:t>
            </w:r>
            <w:r>
              <w:rPr>
                <w:rFonts w:ascii="Calibri" w:hAnsi="Calibri" w:cs="Calibri"/>
                <w:color w:val="666666"/>
                <w:sz w:val="20"/>
                <w:szCs w:val="20"/>
              </w:rPr>
              <w:t> "_class" : "com.felix.Employee", "serialNumber" : "15050803",…..</w:t>
            </w:r>
          </w:p>
        </w:tc>
      </w:tr>
    </w:tbl>
    <w:p w14:paraId="3D8D3C1B" w14:textId="77777777" w:rsidR="00E636EB" w:rsidRDefault="00E636EB" w:rsidP="00E636EB">
      <w:pPr>
        <w:shd w:val="clear" w:color="auto" w:fill="FFFFFF"/>
        <w:rPr>
          <w:rFonts w:ascii="Calibri" w:hAnsi="Calibri" w:cs="Calibri"/>
          <w:color w:val="666666"/>
          <w:sz w:val="20"/>
          <w:szCs w:val="20"/>
        </w:rPr>
      </w:pPr>
    </w:p>
    <w:bookmarkStart w:id="34" w:name="_Toc432767818"/>
    <w:p w14:paraId="6E47B10C" w14:textId="77777777" w:rsidR="00E636EB" w:rsidRDefault="00E636EB" w:rsidP="00E636EB">
      <w:pPr>
        <w:pStyle w:val="Heading2"/>
        <w:shd w:val="clear" w:color="auto" w:fill="FFFFFF"/>
        <w:spacing w:before="0" w:beforeAutospacing="0" w:after="0" w:afterAutospacing="0"/>
        <w:rPr>
          <w:rFonts w:ascii="Calibri" w:hAnsi="Calibri" w:cs="Calibri"/>
          <w:color w:val="666666"/>
          <w:sz w:val="33"/>
          <w:szCs w:val="33"/>
        </w:rPr>
      </w:pPr>
      <w:r>
        <w:rPr>
          <w:rFonts w:ascii="Calibri" w:hAnsi="Calibri" w:cs="Calibri"/>
          <w:color w:val="666666"/>
          <w:sz w:val="33"/>
          <w:szCs w:val="33"/>
        </w:rPr>
        <w:fldChar w:fldCharType="begin"/>
      </w:r>
      <w:r>
        <w:rPr>
          <w:rFonts w:ascii="Calibri" w:hAnsi="Calibri" w:cs="Calibri"/>
          <w:color w:val="666666"/>
          <w:sz w:val="33"/>
          <w:szCs w:val="33"/>
        </w:rPr>
        <w:instrText xml:space="preserve"> HYPERLINK "https://www.blogger.com/null" </w:instrText>
      </w:r>
      <w:r>
        <w:rPr>
          <w:rFonts w:ascii="Calibri" w:hAnsi="Calibri" w:cs="Calibri"/>
          <w:color w:val="666666"/>
          <w:sz w:val="33"/>
          <w:szCs w:val="33"/>
        </w:rPr>
        <w:fldChar w:fldCharType="separate"/>
      </w:r>
      <w:r>
        <w:rPr>
          <w:rStyle w:val="Hyperlink"/>
          <w:rFonts w:ascii="Calibri" w:hAnsi="Calibri" w:cs="Calibri"/>
          <w:color w:val="888888"/>
          <w:sz w:val="33"/>
          <w:szCs w:val="33"/>
          <w:u w:val="none"/>
        </w:rPr>
        <w:t>4.3</w:t>
      </w:r>
      <w:r>
        <w:rPr>
          <w:rStyle w:val="Hyperlink"/>
          <w:rFonts w:ascii="Calibri" w:hAnsi="Calibri" w:cs="Calibri"/>
          <w:b w:val="0"/>
          <w:bCs w:val="0"/>
          <w:color w:val="888888"/>
          <w:sz w:val="14"/>
          <w:szCs w:val="14"/>
          <w:u w:val="none"/>
        </w:rPr>
        <w:t>    </w:t>
      </w:r>
      <w:r>
        <w:rPr>
          <w:rStyle w:val="Hyperlink"/>
          <w:rFonts w:ascii="Calibri" w:hAnsi="Calibri" w:cs="Calibri"/>
          <w:color w:val="888888"/>
          <w:sz w:val="33"/>
          <w:szCs w:val="33"/>
          <w:u w:val="none"/>
        </w:rPr>
        <w:t>Remove Unnecessary _Class Field</w:t>
      </w:r>
      <w:r>
        <w:rPr>
          <w:rFonts w:ascii="Calibri" w:hAnsi="Calibri" w:cs="Calibri"/>
          <w:color w:val="666666"/>
          <w:sz w:val="33"/>
          <w:szCs w:val="33"/>
        </w:rPr>
        <w:fldChar w:fldCharType="end"/>
      </w:r>
      <w:bookmarkEnd w:id="34"/>
    </w:p>
    <w:p w14:paraId="4F600003" w14:textId="77777777" w:rsidR="00E636EB" w:rsidRDefault="00E636EB" w:rsidP="00E636EB">
      <w:pPr>
        <w:shd w:val="clear" w:color="auto" w:fill="FFFFFF"/>
        <w:rPr>
          <w:rFonts w:ascii="Calibri" w:hAnsi="Calibri" w:cs="Calibri"/>
          <w:color w:val="666666"/>
          <w:sz w:val="20"/>
          <w:szCs w:val="20"/>
        </w:rPr>
      </w:pPr>
      <w:r>
        <w:rPr>
          <w:rFonts w:ascii="Calibri" w:hAnsi="Calibri" w:cs="Calibri"/>
          <w:color w:val="666666"/>
          <w:sz w:val="20"/>
          <w:szCs w:val="20"/>
        </w:rPr>
        <w:t> Spring MongoDB by default includes _class field pointing to the entity's fully-qualified class name in the document as some kind of hint about what type to instantiate actually. Since mongo collection can contain documents that represent instances of a variety of types.</w:t>
      </w:r>
    </w:p>
    <w:p w14:paraId="30ED473C" w14:textId="77777777" w:rsidR="00E636EB" w:rsidRDefault="00E636EB" w:rsidP="00E636EB">
      <w:pPr>
        <w:shd w:val="clear" w:color="auto" w:fill="FFFFFF"/>
        <w:rPr>
          <w:rFonts w:ascii="Calibri" w:hAnsi="Calibri" w:cs="Calibri"/>
          <w:color w:val="666666"/>
          <w:sz w:val="20"/>
          <w:szCs w:val="20"/>
        </w:rPr>
      </w:pPr>
      <w:r>
        <w:rPr>
          <w:rFonts w:ascii="Calibri" w:hAnsi="Calibri" w:cs="Calibri"/>
          <w:color w:val="666666"/>
          <w:sz w:val="20"/>
          <w:szCs w:val="20"/>
        </w:rPr>
        <w:t>E.g.:  store a hierarchy of classes (inheritance)</w:t>
      </w:r>
    </w:p>
    <w:p w14:paraId="19D2A1F7" w14:textId="77777777" w:rsidR="00E636EB" w:rsidRDefault="00E636EB" w:rsidP="00E636EB">
      <w:pPr>
        <w:shd w:val="clear" w:color="auto" w:fill="FFFFFF"/>
        <w:rPr>
          <w:rFonts w:ascii="Calibri" w:hAnsi="Calibri" w:cs="Calibri"/>
          <w:color w:val="666666"/>
          <w:sz w:val="20"/>
          <w:szCs w:val="20"/>
        </w:rPr>
      </w:pPr>
      <w:r>
        <w:rPr>
          <w:rFonts w:ascii="Calibri" w:hAnsi="Calibri" w:cs="Calibri"/>
          <w:color w:val="666666"/>
          <w:sz w:val="20"/>
          <w:szCs w:val="20"/>
        </w:rPr>
        <w:t>In case you want to avoid writing the entire Java class name as type information but rather like to use some key you can use the @TypeAlias annotation at the entity class being persisted.</w:t>
      </w:r>
    </w:p>
    <w:tbl>
      <w:tblPr>
        <w:tblW w:w="7215" w:type="dxa"/>
        <w:tblInd w:w="576" w:type="dxa"/>
        <w:shd w:val="clear" w:color="auto" w:fill="FFFFFF"/>
        <w:tblCellMar>
          <w:left w:w="0" w:type="dxa"/>
          <w:right w:w="0" w:type="dxa"/>
        </w:tblCellMar>
        <w:tblLook w:val="04A0" w:firstRow="1" w:lastRow="0" w:firstColumn="1" w:lastColumn="0" w:noHBand="0" w:noVBand="1"/>
      </w:tblPr>
      <w:tblGrid>
        <w:gridCol w:w="7215"/>
      </w:tblGrid>
      <w:tr w:rsidR="00E636EB" w14:paraId="7903EEF5" w14:textId="77777777" w:rsidTr="00E636EB">
        <w:tc>
          <w:tcPr>
            <w:tcW w:w="5769" w:type="dxa"/>
            <w:tcBorders>
              <w:top w:val="double" w:sz="12" w:space="0" w:color="auto"/>
              <w:left w:val="double" w:sz="12" w:space="0" w:color="auto"/>
              <w:bottom w:val="double" w:sz="12" w:space="0" w:color="auto"/>
              <w:right w:val="double" w:sz="12" w:space="0" w:color="auto"/>
            </w:tcBorders>
            <w:shd w:val="clear" w:color="auto" w:fill="FFFFFF"/>
            <w:tcMar>
              <w:top w:w="0" w:type="dxa"/>
              <w:left w:w="108" w:type="dxa"/>
              <w:bottom w:w="0" w:type="dxa"/>
              <w:right w:w="108" w:type="dxa"/>
            </w:tcMar>
            <w:hideMark/>
          </w:tcPr>
          <w:p w14:paraId="409C3A0D" w14:textId="77777777" w:rsidR="00E636EB" w:rsidRDefault="00E636EB" w:rsidP="00E636EB">
            <w:pPr>
              <w:rPr>
                <w:rFonts w:ascii="Calibri" w:hAnsi="Calibri" w:cs="Calibri"/>
                <w:color w:val="666666"/>
                <w:sz w:val="20"/>
                <w:szCs w:val="20"/>
              </w:rPr>
            </w:pPr>
            <w:r>
              <w:rPr>
                <w:rFonts w:ascii="Calibri" w:hAnsi="Calibri" w:cs="Calibri"/>
                <w:color w:val="808000"/>
                <w:sz w:val="20"/>
                <w:szCs w:val="20"/>
              </w:rPr>
              <w:t>@Document</w:t>
            </w:r>
            <w:r>
              <w:rPr>
                <w:rFonts w:ascii="Calibri" w:hAnsi="Calibri" w:cs="Calibri"/>
                <w:color w:val="666666"/>
                <w:sz w:val="20"/>
                <w:szCs w:val="20"/>
              </w:rPr>
              <w:t>(collection = </w:t>
            </w:r>
            <w:r>
              <w:rPr>
                <w:rFonts w:ascii="Calibri" w:hAnsi="Calibri" w:cs="Calibri"/>
                <w:b/>
                <w:bCs/>
                <w:color w:val="008000"/>
                <w:sz w:val="20"/>
                <w:szCs w:val="20"/>
              </w:rPr>
              <w:t>"Inventory"</w:t>
            </w:r>
            <w:r>
              <w:rPr>
                <w:rFonts w:ascii="Calibri" w:hAnsi="Calibri" w:cs="Calibri"/>
                <w:color w:val="666666"/>
                <w:sz w:val="20"/>
                <w:szCs w:val="20"/>
              </w:rPr>
              <w:t>)</w:t>
            </w:r>
            <w:r>
              <w:rPr>
                <w:rFonts w:ascii="Calibri" w:hAnsi="Calibri" w:cs="Calibri"/>
                <w:color w:val="666666"/>
                <w:sz w:val="20"/>
                <w:szCs w:val="20"/>
              </w:rPr>
              <w:br/>
            </w:r>
            <w:r>
              <w:rPr>
                <w:rFonts w:ascii="Calibri" w:hAnsi="Calibri" w:cs="Calibri"/>
                <w:color w:val="808000"/>
                <w:sz w:val="20"/>
                <w:szCs w:val="20"/>
              </w:rPr>
              <w:t>@TypeAlias</w:t>
            </w:r>
            <w:r>
              <w:rPr>
                <w:rFonts w:ascii="Calibri" w:hAnsi="Calibri" w:cs="Calibri"/>
                <w:color w:val="666666"/>
                <w:sz w:val="20"/>
                <w:szCs w:val="20"/>
              </w:rPr>
              <w:t>(</w:t>
            </w:r>
            <w:r>
              <w:rPr>
                <w:rFonts w:ascii="Calibri" w:hAnsi="Calibri" w:cs="Calibri"/>
                <w:b/>
                <w:bCs/>
                <w:color w:val="008000"/>
                <w:sz w:val="20"/>
                <w:szCs w:val="20"/>
              </w:rPr>
              <w:t>"Inventory"</w:t>
            </w:r>
            <w:r>
              <w:rPr>
                <w:rFonts w:ascii="Calibri" w:hAnsi="Calibri" w:cs="Calibri"/>
                <w:color w:val="666666"/>
                <w:sz w:val="20"/>
                <w:szCs w:val="20"/>
              </w:rPr>
              <w:t>)</w:t>
            </w:r>
            <w:r>
              <w:rPr>
                <w:rFonts w:ascii="Calibri" w:hAnsi="Calibri" w:cs="Calibri"/>
                <w:color w:val="666666"/>
                <w:sz w:val="20"/>
                <w:szCs w:val="20"/>
              </w:rPr>
              <w:br/>
            </w:r>
            <w:r>
              <w:rPr>
                <w:rFonts w:ascii="Calibri" w:hAnsi="Calibri" w:cs="Calibri"/>
                <w:b/>
                <w:bCs/>
                <w:color w:val="000080"/>
                <w:sz w:val="20"/>
                <w:szCs w:val="20"/>
              </w:rPr>
              <w:t>public class </w:t>
            </w:r>
            <w:r>
              <w:rPr>
                <w:rFonts w:ascii="Calibri" w:hAnsi="Calibri" w:cs="Calibri"/>
                <w:color w:val="666666"/>
                <w:sz w:val="20"/>
                <w:szCs w:val="20"/>
              </w:rPr>
              <w:t>Inventory {</w:t>
            </w:r>
          </w:p>
          <w:p w14:paraId="446BDCD7" w14:textId="77777777" w:rsidR="00E636EB" w:rsidRDefault="00E636EB" w:rsidP="00E636EB">
            <w:pPr>
              <w:rPr>
                <w:rFonts w:ascii="Calibri" w:hAnsi="Calibri" w:cs="Calibri"/>
                <w:color w:val="666666"/>
                <w:sz w:val="20"/>
                <w:szCs w:val="20"/>
              </w:rPr>
            </w:pPr>
          </w:p>
        </w:tc>
      </w:tr>
    </w:tbl>
    <w:p w14:paraId="26F31874" w14:textId="77777777" w:rsidR="00E636EB" w:rsidRDefault="00E636EB" w:rsidP="00E636EB">
      <w:pPr>
        <w:shd w:val="clear" w:color="auto" w:fill="FFFFFF"/>
        <w:rPr>
          <w:rFonts w:ascii="Calibri" w:hAnsi="Calibri" w:cs="Calibri"/>
          <w:color w:val="666666"/>
          <w:sz w:val="20"/>
          <w:szCs w:val="20"/>
        </w:rPr>
      </w:pPr>
    </w:p>
    <w:p w14:paraId="56FDDFE6" w14:textId="77777777" w:rsidR="00E636EB" w:rsidRDefault="00E636EB" w:rsidP="00E636EB">
      <w:pPr>
        <w:shd w:val="clear" w:color="auto" w:fill="FFFFFF"/>
        <w:rPr>
          <w:rFonts w:ascii="Calibri" w:hAnsi="Calibri" w:cs="Calibri"/>
          <w:color w:val="666666"/>
          <w:sz w:val="20"/>
          <w:szCs w:val="20"/>
        </w:rPr>
      </w:pPr>
      <w:r>
        <w:rPr>
          <w:rFonts w:ascii="Calibri" w:hAnsi="Calibri" w:cs="Calibri"/>
          <w:color w:val="666666"/>
          <w:sz w:val="20"/>
          <w:szCs w:val="20"/>
        </w:rPr>
        <w:t>But when you retrieve documents using MongoTemplate.find..() by providing/passing the actual entity object type to which the document to be converted (eg: MongoTemplate.find(new Query(), </w:t>
      </w:r>
      <w:r>
        <w:rPr>
          <w:rFonts w:ascii="Calibri" w:hAnsi="Calibri" w:cs="Calibri"/>
          <w:b/>
          <w:bCs/>
          <w:color w:val="666666"/>
          <w:sz w:val="20"/>
          <w:szCs w:val="20"/>
        </w:rPr>
        <w:t>Inventory.class</w:t>
      </w:r>
      <w:r>
        <w:rPr>
          <w:rFonts w:ascii="Calibri" w:hAnsi="Calibri" w:cs="Calibri"/>
          <w:color w:val="666666"/>
          <w:sz w:val="20"/>
          <w:szCs w:val="20"/>
        </w:rPr>
        <w:t>)), then you may not need this _class field in the corresponding document at all. So in that case, we can avoid spring mongo to include _class field in each document by defining:</w:t>
      </w:r>
    </w:p>
    <w:tbl>
      <w:tblPr>
        <w:tblW w:w="7215" w:type="dxa"/>
        <w:tblInd w:w="576" w:type="dxa"/>
        <w:shd w:val="clear" w:color="auto" w:fill="FFFFFF"/>
        <w:tblCellMar>
          <w:left w:w="0" w:type="dxa"/>
          <w:right w:w="0" w:type="dxa"/>
        </w:tblCellMar>
        <w:tblLook w:val="04A0" w:firstRow="1" w:lastRow="0" w:firstColumn="1" w:lastColumn="0" w:noHBand="0" w:noVBand="1"/>
      </w:tblPr>
      <w:tblGrid>
        <w:gridCol w:w="7215"/>
      </w:tblGrid>
      <w:tr w:rsidR="00E636EB" w14:paraId="57BC2129" w14:textId="77777777" w:rsidTr="00E636EB">
        <w:tc>
          <w:tcPr>
            <w:tcW w:w="5769" w:type="dxa"/>
            <w:tcBorders>
              <w:top w:val="double" w:sz="12" w:space="0" w:color="auto"/>
              <w:left w:val="double" w:sz="12" w:space="0" w:color="auto"/>
              <w:bottom w:val="double" w:sz="12" w:space="0" w:color="auto"/>
              <w:right w:val="double" w:sz="12" w:space="0" w:color="auto"/>
            </w:tcBorders>
            <w:shd w:val="clear" w:color="auto" w:fill="FFFFFF"/>
            <w:tcMar>
              <w:top w:w="0" w:type="dxa"/>
              <w:left w:w="108" w:type="dxa"/>
              <w:bottom w:w="0" w:type="dxa"/>
              <w:right w:w="108" w:type="dxa"/>
            </w:tcMar>
            <w:hideMark/>
          </w:tcPr>
          <w:p w14:paraId="64835883" w14:textId="77777777" w:rsidR="00E636EB" w:rsidRDefault="00E636EB" w:rsidP="00E636EB">
            <w:pPr>
              <w:rPr>
                <w:rFonts w:ascii="Calibri" w:hAnsi="Calibri" w:cs="Calibri"/>
                <w:color w:val="666666"/>
                <w:sz w:val="20"/>
                <w:szCs w:val="20"/>
              </w:rPr>
            </w:pPr>
            <w:r>
              <w:rPr>
                <w:rFonts w:ascii="Calibri" w:hAnsi="Calibri" w:cs="Calibri"/>
                <w:color w:val="808000"/>
                <w:sz w:val="20"/>
                <w:szCs w:val="20"/>
              </w:rPr>
              <w:t>@Bean</w:t>
            </w:r>
            <w:r>
              <w:rPr>
                <w:rFonts w:ascii="Calibri" w:hAnsi="Calibri" w:cs="Calibri"/>
                <w:color w:val="808000"/>
                <w:sz w:val="20"/>
                <w:szCs w:val="20"/>
              </w:rPr>
              <w:br/>
            </w:r>
            <w:r>
              <w:rPr>
                <w:rFonts w:ascii="Calibri" w:hAnsi="Calibri" w:cs="Calibri"/>
                <w:b/>
                <w:bCs/>
                <w:color w:val="000080"/>
                <w:sz w:val="20"/>
                <w:szCs w:val="20"/>
              </w:rPr>
              <w:t>public </w:t>
            </w:r>
            <w:r>
              <w:rPr>
                <w:rFonts w:ascii="Calibri" w:hAnsi="Calibri" w:cs="Calibri"/>
                <w:color w:val="666666"/>
                <w:sz w:val="20"/>
                <w:szCs w:val="20"/>
              </w:rPr>
              <w:t>MongoTemplate mongoTemplate() </w:t>
            </w:r>
            <w:r>
              <w:rPr>
                <w:rFonts w:ascii="Calibri" w:hAnsi="Calibri" w:cs="Calibri"/>
                <w:b/>
                <w:bCs/>
                <w:color w:val="000080"/>
                <w:sz w:val="20"/>
                <w:szCs w:val="20"/>
              </w:rPr>
              <w:t>throws </w:t>
            </w:r>
            <w:r>
              <w:rPr>
                <w:rFonts w:ascii="Calibri" w:hAnsi="Calibri" w:cs="Calibri"/>
                <w:color w:val="666666"/>
                <w:sz w:val="20"/>
                <w:szCs w:val="20"/>
              </w:rPr>
              <w:t>UnknownHostException {</w:t>
            </w:r>
            <w:r>
              <w:rPr>
                <w:rFonts w:ascii="Calibri" w:hAnsi="Calibri" w:cs="Calibri"/>
                <w:color w:val="666666"/>
                <w:sz w:val="20"/>
                <w:szCs w:val="20"/>
              </w:rPr>
              <w:br/>
              <w:t>    MappingMongoConverter mappingMongoConverter =  </w:t>
            </w:r>
            <w:r>
              <w:rPr>
                <w:rFonts w:ascii="Calibri" w:hAnsi="Calibri" w:cs="Calibri"/>
                <w:b/>
                <w:bCs/>
                <w:color w:val="000080"/>
                <w:sz w:val="20"/>
                <w:szCs w:val="20"/>
              </w:rPr>
              <w:t>new</w:t>
            </w:r>
            <w:r>
              <w:rPr>
                <w:rFonts w:ascii="Calibri" w:hAnsi="Calibri" w:cs="Calibri"/>
                <w:color w:val="666666"/>
                <w:sz w:val="20"/>
                <w:szCs w:val="20"/>
              </w:rPr>
              <w:t>MappingMongoConverter(</w:t>
            </w:r>
            <w:r>
              <w:rPr>
                <w:rFonts w:ascii="Calibri" w:hAnsi="Calibri" w:cs="Calibri"/>
                <w:b/>
                <w:bCs/>
                <w:color w:val="000080"/>
                <w:sz w:val="20"/>
                <w:szCs w:val="20"/>
              </w:rPr>
              <w:t>new </w:t>
            </w:r>
            <w:r>
              <w:rPr>
                <w:rFonts w:ascii="Calibri" w:hAnsi="Calibri" w:cs="Calibri"/>
                <w:color w:val="666666"/>
                <w:sz w:val="20"/>
                <w:szCs w:val="20"/>
              </w:rPr>
              <w:t>DefaultDbRefResolver</w:t>
            </w:r>
            <w:r>
              <w:rPr>
                <w:rFonts w:ascii="Calibri" w:hAnsi="Calibri" w:cs="Calibri"/>
                <w:color w:val="666666"/>
                <w:sz w:val="20"/>
                <w:szCs w:val="20"/>
              </w:rPr>
              <w:br/>
              <w:t>            (mongoDbFactory()), </w:t>
            </w:r>
            <w:r>
              <w:rPr>
                <w:rFonts w:ascii="Calibri" w:hAnsi="Calibri" w:cs="Calibri"/>
                <w:b/>
                <w:bCs/>
                <w:color w:val="000080"/>
                <w:sz w:val="20"/>
                <w:szCs w:val="20"/>
              </w:rPr>
              <w:t>new</w:t>
            </w:r>
            <w:r>
              <w:rPr>
                <w:rFonts w:ascii="Calibri" w:hAnsi="Calibri" w:cs="Calibri"/>
                <w:b/>
                <w:bCs/>
                <w:color w:val="000080"/>
                <w:sz w:val="20"/>
                <w:szCs w:val="20"/>
              </w:rPr>
              <w:br/>
              <w:t>            </w:t>
            </w:r>
            <w:r>
              <w:rPr>
                <w:rFonts w:ascii="Calibri" w:hAnsi="Calibri" w:cs="Calibri"/>
                <w:color w:val="666666"/>
                <w:sz w:val="20"/>
                <w:szCs w:val="20"/>
              </w:rPr>
              <w:t>MongoMappingContext());</w:t>
            </w:r>
            <w:r>
              <w:rPr>
                <w:rFonts w:ascii="Calibri" w:hAnsi="Calibri" w:cs="Calibri"/>
                <w:color w:val="666666"/>
                <w:sz w:val="20"/>
                <w:szCs w:val="20"/>
              </w:rPr>
              <w:br/>
              <w:t>    mappingMongoConverter.setTypeMapper(</w:t>
            </w:r>
            <w:r>
              <w:rPr>
                <w:rFonts w:ascii="Calibri" w:hAnsi="Calibri" w:cs="Calibri"/>
                <w:b/>
                <w:bCs/>
                <w:color w:val="000080"/>
                <w:sz w:val="20"/>
                <w:szCs w:val="20"/>
              </w:rPr>
              <w:t>new </w:t>
            </w:r>
            <w:r>
              <w:rPr>
                <w:rFonts w:ascii="Calibri" w:hAnsi="Calibri" w:cs="Calibri"/>
                <w:color w:val="666666"/>
                <w:sz w:val="20"/>
                <w:szCs w:val="20"/>
              </w:rPr>
              <w:t>DefaultMongoTypeMapper(</w:t>
            </w:r>
            <w:r>
              <w:rPr>
                <w:rFonts w:ascii="Calibri" w:hAnsi="Calibri" w:cs="Calibri"/>
                <w:b/>
                <w:bCs/>
                <w:color w:val="000080"/>
                <w:sz w:val="20"/>
                <w:szCs w:val="20"/>
              </w:rPr>
              <w:t>null</w:t>
            </w:r>
            <w:r>
              <w:rPr>
                <w:rFonts w:ascii="Calibri" w:hAnsi="Calibri" w:cs="Calibri"/>
                <w:color w:val="666666"/>
                <w:sz w:val="20"/>
                <w:szCs w:val="20"/>
              </w:rPr>
              <w:t>));</w:t>
            </w:r>
            <w:r>
              <w:rPr>
                <w:rFonts w:ascii="Calibri" w:hAnsi="Calibri" w:cs="Calibri"/>
                <w:color w:val="666666"/>
                <w:sz w:val="20"/>
                <w:szCs w:val="20"/>
              </w:rPr>
              <w:br/>
              <w:t>    </w:t>
            </w:r>
            <w:r>
              <w:rPr>
                <w:rFonts w:ascii="Calibri" w:hAnsi="Calibri" w:cs="Calibri"/>
                <w:b/>
                <w:bCs/>
                <w:color w:val="000080"/>
                <w:sz w:val="20"/>
                <w:szCs w:val="20"/>
              </w:rPr>
              <w:t>return new </w:t>
            </w:r>
            <w:r>
              <w:rPr>
                <w:rFonts w:ascii="Calibri" w:hAnsi="Calibri" w:cs="Calibri"/>
                <w:color w:val="666666"/>
                <w:sz w:val="20"/>
                <w:szCs w:val="20"/>
              </w:rPr>
              <w:t>MongoTemplate(mongoDbFactory(), mappingMongoConverter );</w:t>
            </w:r>
            <w:r>
              <w:rPr>
                <w:rFonts w:ascii="Calibri" w:hAnsi="Calibri" w:cs="Calibri"/>
                <w:color w:val="666666"/>
                <w:sz w:val="20"/>
                <w:szCs w:val="20"/>
              </w:rPr>
              <w:br/>
              <w:t>}</w:t>
            </w:r>
          </w:p>
          <w:p w14:paraId="1DE79141" w14:textId="77777777" w:rsidR="00E636EB" w:rsidRDefault="00E636EB" w:rsidP="00E636EB">
            <w:pPr>
              <w:rPr>
                <w:rFonts w:ascii="Calibri" w:hAnsi="Calibri" w:cs="Calibri"/>
                <w:color w:val="666666"/>
                <w:sz w:val="20"/>
                <w:szCs w:val="20"/>
              </w:rPr>
            </w:pPr>
          </w:p>
        </w:tc>
      </w:tr>
    </w:tbl>
    <w:p w14:paraId="675104B9" w14:textId="77777777" w:rsidR="00E636EB" w:rsidRDefault="00E636EB" w:rsidP="00E636EB">
      <w:pPr>
        <w:shd w:val="clear" w:color="auto" w:fill="FFFFFF"/>
        <w:rPr>
          <w:rFonts w:ascii="Calibri" w:hAnsi="Calibri" w:cs="Calibri"/>
          <w:color w:val="666666"/>
          <w:sz w:val="20"/>
          <w:szCs w:val="20"/>
        </w:rPr>
      </w:pPr>
    </w:p>
    <w:p w14:paraId="2A2F1D74" w14:textId="77777777" w:rsidR="00E636EB" w:rsidRDefault="00E636EB" w:rsidP="00E636EB">
      <w:pPr>
        <w:shd w:val="clear" w:color="auto" w:fill="FFFFFF"/>
        <w:rPr>
          <w:rFonts w:ascii="Calibri" w:hAnsi="Calibri" w:cs="Calibri"/>
          <w:color w:val="666666"/>
          <w:sz w:val="20"/>
          <w:szCs w:val="20"/>
        </w:rPr>
      </w:pPr>
      <w:r>
        <w:rPr>
          <w:rFonts w:ascii="Calibri" w:hAnsi="Calibri" w:cs="Calibri"/>
          <w:color w:val="666666"/>
          <w:sz w:val="20"/>
          <w:szCs w:val="20"/>
        </w:rPr>
        <w:t>This will help us to reduce the document size, since _class will be there in all the documents and consume space.</w:t>
      </w:r>
    </w:p>
    <w:p w14:paraId="6D0CD596" w14:textId="59AD5002" w:rsidR="00E636EB" w:rsidRDefault="00E636EB" w:rsidP="00F04C8B">
      <w:pPr>
        <w:rPr>
          <w:sz w:val="36"/>
          <w:szCs w:val="36"/>
        </w:rPr>
      </w:pPr>
    </w:p>
    <w:p w14:paraId="069C1F35" w14:textId="77777777" w:rsidR="009F41E9" w:rsidRDefault="009F41E9" w:rsidP="009F41E9">
      <w:pPr>
        <w:pStyle w:val="Heading2"/>
        <w:shd w:val="clear" w:color="auto" w:fill="F1F1F1"/>
        <w:spacing w:before="450" w:beforeAutospacing="0" w:after="225" w:afterAutospacing="0" w:line="420" w:lineRule="atLeast"/>
        <w:ind w:left="-240"/>
        <w:rPr>
          <w:rFonts w:ascii="Arial" w:hAnsi="Arial" w:cs="Arial"/>
          <w:color w:val="34302D"/>
          <w:sz w:val="27"/>
          <w:szCs w:val="27"/>
        </w:rPr>
      </w:pPr>
      <w:r>
        <w:rPr>
          <w:rFonts w:ascii="Arial" w:hAnsi="Arial" w:cs="Arial"/>
          <w:color w:val="34302D"/>
          <w:sz w:val="27"/>
          <w:szCs w:val="27"/>
        </w:rPr>
        <w:t>Manually build text indexes</w:t>
      </w:r>
    </w:p>
    <w:p w14:paraId="2E65F478"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lit"/>
          <w:rFonts w:ascii="Consolas" w:hAnsi="Consolas"/>
          <w:color w:val="006666"/>
          <w:sz w:val="21"/>
          <w:szCs w:val="21"/>
          <w:bdr w:val="none" w:sz="0" w:space="0" w:color="auto" w:frame="1"/>
        </w:rPr>
        <w:t>@Document</w:t>
      </w:r>
    </w:p>
    <w:p w14:paraId="18606C9F"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kwd"/>
          <w:rFonts w:ascii="Consolas" w:hAnsi="Consolas"/>
          <w:color w:val="000088"/>
          <w:sz w:val="21"/>
          <w:szCs w:val="21"/>
          <w:bdr w:val="none" w:sz="0" w:space="0" w:color="auto" w:frame="1"/>
        </w:rPr>
        <w:t>class</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CookingRecipe</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4633DF1C"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String</w:t>
      </w:r>
      <w:r>
        <w:rPr>
          <w:rStyle w:val="pln"/>
          <w:rFonts w:ascii="Consolas" w:hAnsi="Consolas"/>
          <w:color w:val="000000"/>
          <w:sz w:val="21"/>
          <w:szCs w:val="21"/>
          <w:bdr w:val="none" w:sz="0" w:space="0" w:color="auto" w:frame="1"/>
        </w:rPr>
        <w:t xml:space="preserve"> title</w:t>
      </w:r>
      <w:r>
        <w:rPr>
          <w:rStyle w:val="pun"/>
          <w:rFonts w:ascii="Consolas" w:hAnsi="Consolas"/>
          <w:color w:val="666600"/>
          <w:sz w:val="21"/>
          <w:szCs w:val="21"/>
          <w:bdr w:val="none" w:sz="0" w:space="0" w:color="auto" w:frame="1"/>
        </w:rPr>
        <w:t>;</w:t>
      </w:r>
    </w:p>
    <w:p w14:paraId="4F031CB9"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String</w:t>
      </w:r>
      <w:r>
        <w:rPr>
          <w:rStyle w:val="pln"/>
          <w:rFonts w:ascii="Consolas" w:hAnsi="Consolas"/>
          <w:color w:val="000000"/>
          <w:sz w:val="21"/>
          <w:szCs w:val="21"/>
          <w:bdr w:val="none" w:sz="0" w:space="0" w:color="auto" w:frame="1"/>
        </w:rPr>
        <w:t xml:space="preserve"> content</w:t>
      </w:r>
      <w:r>
        <w:rPr>
          <w:rStyle w:val="pun"/>
          <w:rFonts w:ascii="Consolas" w:hAnsi="Consolas"/>
          <w:color w:val="666600"/>
          <w:sz w:val="21"/>
          <w:szCs w:val="21"/>
          <w:bdr w:val="none" w:sz="0" w:space="0" w:color="auto" w:frame="1"/>
        </w:rPr>
        <w:t>;</w:t>
      </w:r>
    </w:p>
    <w:p w14:paraId="4571C018"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un"/>
          <w:rFonts w:ascii="Consolas" w:hAnsi="Consolas"/>
          <w:color w:val="666600"/>
          <w:sz w:val="21"/>
          <w:szCs w:val="21"/>
          <w:bdr w:val="none" w:sz="0" w:space="0" w:color="auto" w:frame="1"/>
        </w:rPr>
        <w:t>}</w:t>
      </w:r>
    </w:p>
    <w:p w14:paraId="37E33F39" w14:textId="77777777" w:rsidR="009F41E9" w:rsidRDefault="009F41E9" w:rsidP="009F41E9">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Here we’ve got a very simple entity </w:t>
      </w:r>
      <w:r>
        <w:rPr>
          <w:rStyle w:val="HTMLCode"/>
          <w:rFonts w:ascii="Consolas" w:hAnsi="Consolas"/>
          <w:color w:val="DD1144"/>
          <w:sz w:val="21"/>
          <w:szCs w:val="21"/>
          <w:bdr w:val="single" w:sz="6" w:space="2" w:color="E1E1E8" w:frame="1"/>
          <w:shd w:val="clear" w:color="auto" w:fill="F7F7F9"/>
        </w:rPr>
        <w:t>CookingRecipe</w:t>
      </w:r>
      <w:r>
        <w:rPr>
          <w:rFonts w:ascii="Arial" w:hAnsi="Arial" w:cs="Arial"/>
          <w:color w:val="34302D"/>
          <w:sz w:val="23"/>
          <w:szCs w:val="23"/>
        </w:rPr>
        <w:t> and want to have a text index based on its </w:t>
      </w:r>
      <w:r>
        <w:rPr>
          <w:rStyle w:val="HTMLCode"/>
          <w:rFonts w:ascii="Consolas" w:hAnsi="Consolas"/>
          <w:color w:val="DD1144"/>
          <w:sz w:val="21"/>
          <w:szCs w:val="21"/>
          <w:bdr w:val="single" w:sz="6" w:space="2" w:color="E1E1E8" w:frame="1"/>
          <w:shd w:val="clear" w:color="auto" w:fill="F7F7F9"/>
        </w:rPr>
        <w:t>title</w:t>
      </w:r>
      <w:r>
        <w:rPr>
          <w:rFonts w:ascii="Arial" w:hAnsi="Arial" w:cs="Arial"/>
          <w:color w:val="34302D"/>
          <w:sz w:val="23"/>
          <w:szCs w:val="23"/>
        </w:rPr>
        <w:t> and </w:t>
      </w:r>
      <w:r>
        <w:rPr>
          <w:rStyle w:val="HTMLCode"/>
          <w:rFonts w:ascii="Consolas" w:hAnsi="Consolas"/>
          <w:color w:val="DD1144"/>
          <w:sz w:val="21"/>
          <w:szCs w:val="21"/>
          <w:bdr w:val="single" w:sz="6" w:space="2" w:color="E1E1E8" w:frame="1"/>
          <w:shd w:val="clear" w:color="auto" w:fill="F7F7F9"/>
        </w:rPr>
        <w:t>content</w:t>
      </w:r>
      <w:r>
        <w:rPr>
          <w:rFonts w:ascii="Arial" w:hAnsi="Arial" w:cs="Arial"/>
          <w:color w:val="34302D"/>
          <w:sz w:val="23"/>
          <w:szCs w:val="23"/>
        </w:rPr>
        <w:t> fields, putting some weight of 2 to search hits in </w:t>
      </w:r>
      <w:r>
        <w:rPr>
          <w:rStyle w:val="HTMLCode"/>
          <w:rFonts w:ascii="Consolas" w:hAnsi="Consolas"/>
          <w:color w:val="DD1144"/>
          <w:sz w:val="21"/>
          <w:szCs w:val="21"/>
          <w:bdr w:val="single" w:sz="6" w:space="2" w:color="E1E1E8" w:frame="1"/>
          <w:shd w:val="clear" w:color="auto" w:fill="F7F7F9"/>
        </w:rPr>
        <w:t>title</w:t>
      </w:r>
      <w:r>
        <w:rPr>
          <w:rFonts w:ascii="Arial" w:hAnsi="Arial" w:cs="Arial"/>
          <w:color w:val="34302D"/>
          <w:sz w:val="23"/>
          <w:szCs w:val="23"/>
        </w:rPr>
        <w:t>. Attaching weights to fields allows you to influence relevancy of a document when being looked up. It defines the significance of a field relative to others, boosting the documents score. In this case it doubles the documents relevance when hitting a match in </w:t>
      </w:r>
      <w:r>
        <w:rPr>
          <w:rStyle w:val="HTMLCode"/>
          <w:rFonts w:ascii="Consolas" w:hAnsi="Consolas"/>
          <w:color w:val="DD1144"/>
          <w:sz w:val="21"/>
          <w:szCs w:val="21"/>
          <w:bdr w:val="single" w:sz="6" w:space="2" w:color="E1E1E8" w:frame="1"/>
          <w:shd w:val="clear" w:color="auto" w:fill="F7F7F9"/>
        </w:rPr>
        <w:t>title</w:t>
      </w:r>
      <w:r>
        <w:rPr>
          <w:rFonts w:ascii="Arial" w:hAnsi="Arial" w:cs="Arial"/>
          <w:color w:val="34302D"/>
          <w:sz w:val="23"/>
          <w:szCs w:val="23"/>
        </w:rPr>
        <w:t>. The raw MongoDB index definition would look something like this:</w:t>
      </w:r>
    </w:p>
    <w:p w14:paraId="23FD33C4"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un"/>
          <w:rFonts w:ascii="Consolas" w:hAnsi="Consolas"/>
          <w:color w:val="666600"/>
          <w:sz w:val="21"/>
          <w:szCs w:val="21"/>
          <w:bdr w:val="none" w:sz="0" w:space="0" w:color="auto" w:frame="1"/>
        </w:rPr>
        <w:t>{</w:t>
      </w:r>
    </w:p>
    <w:p w14:paraId="43B7B9AC"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title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str"/>
          <w:rFonts w:ascii="Consolas" w:hAnsi="Consolas"/>
          <w:color w:val="008800"/>
          <w:sz w:val="21"/>
          <w:szCs w:val="21"/>
          <w:bdr w:val="none" w:sz="0" w:space="0" w:color="auto" w:frame="1"/>
        </w:rPr>
        <w:t>"text"</w:t>
      </w:r>
      <w:r>
        <w:rPr>
          <w:rStyle w:val="pun"/>
          <w:rFonts w:ascii="Consolas" w:hAnsi="Consolas"/>
          <w:color w:val="666600"/>
          <w:sz w:val="21"/>
          <w:szCs w:val="21"/>
          <w:bdr w:val="none" w:sz="0" w:space="0" w:color="auto" w:frame="1"/>
        </w:rPr>
        <w:t>,</w:t>
      </w:r>
    </w:p>
    <w:p w14:paraId="7A5AE2A8"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content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str"/>
          <w:rFonts w:ascii="Consolas" w:hAnsi="Consolas"/>
          <w:color w:val="008800"/>
          <w:sz w:val="21"/>
          <w:szCs w:val="21"/>
          <w:bdr w:val="none" w:sz="0" w:space="0" w:color="auto" w:frame="1"/>
        </w:rPr>
        <w:t>"text"</w:t>
      </w:r>
    </w:p>
    <w:p w14:paraId="0BB64BCF"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un"/>
          <w:rFonts w:ascii="Consolas" w:hAnsi="Consolas"/>
          <w:color w:val="666600"/>
          <w:sz w:val="21"/>
          <w:szCs w:val="21"/>
          <w:bdr w:val="none" w:sz="0" w:space="0" w:color="auto" w:frame="1"/>
        </w:rPr>
        <w:t>},</w:t>
      </w:r>
    </w:p>
    <w:p w14:paraId="6B86F294"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un"/>
          <w:rFonts w:ascii="Consolas" w:hAnsi="Consolas"/>
          <w:color w:val="666600"/>
          <w:sz w:val="21"/>
          <w:szCs w:val="21"/>
          <w:bdr w:val="none" w:sz="0" w:space="0" w:color="auto" w:frame="1"/>
        </w:rPr>
        <w:t>{</w:t>
      </w:r>
    </w:p>
    <w:p w14:paraId="33150251"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weights</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title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2</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48069C4A"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un"/>
          <w:rFonts w:ascii="Consolas" w:hAnsi="Consolas"/>
          <w:color w:val="666600"/>
          <w:sz w:val="21"/>
          <w:szCs w:val="21"/>
          <w:bdr w:val="none" w:sz="0" w:space="0" w:color="auto" w:frame="1"/>
        </w:rPr>
        <w:t>}</w:t>
      </w:r>
    </w:p>
    <w:p w14:paraId="40A6ABEF" w14:textId="77777777" w:rsidR="009F41E9" w:rsidRDefault="009F41E9" w:rsidP="009F41E9">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As of version 1.5 M1 of Spring Data MongoDB we can create a text index, capturing the fields we want to have full text search enabled on, manually.</w:t>
      </w:r>
    </w:p>
    <w:p w14:paraId="551EBCA0"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typ"/>
          <w:rFonts w:ascii="Consolas" w:hAnsi="Consolas"/>
          <w:color w:val="660066"/>
          <w:sz w:val="21"/>
          <w:szCs w:val="21"/>
          <w:bdr w:val="none" w:sz="0" w:space="0" w:color="auto" w:frame="1"/>
        </w:rPr>
        <w:t>TextIndexDefinition</w:t>
      </w:r>
      <w:r>
        <w:rPr>
          <w:rStyle w:val="pln"/>
          <w:rFonts w:ascii="Consolas" w:hAnsi="Consolas"/>
          <w:color w:val="000000"/>
          <w:sz w:val="21"/>
          <w:szCs w:val="21"/>
          <w:bdr w:val="none" w:sz="0" w:space="0" w:color="auto" w:frame="1"/>
        </w:rPr>
        <w:t xml:space="preserve"> textIndex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new</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TextIndexDefinitionBuilder</w:t>
      </w:r>
      <w:r>
        <w:rPr>
          <w:rStyle w:val="pun"/>
          <w:rFonts w:ascii="Consolas" w:hAnsi="Consolas"/>
          <w:color w:val="666600"/>
          <w:sz w:val="21"/>
          <w:szCs w:val="21"/>
          <w:bdr w:val="none" w:sz="0" w:space="0" w:color="auto" w:frame="1"/>
        </w:rPr>
        <w:t>()</w:t>
      </w:r>
    </w:p>
    <w:p w14:paraId="173726EF"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onField</w:t>
      </w:r>
      <w:r>
        <w:rPr>
          <w:rStyle w:val="pun"/>
          <w:rFonts w:ascii="Consolas" w:hAnsi="Consolas"/>
          <w:color w:val="666600"/>
          <w:sz w:val="21"/>
          <w:szCs w:val="21"/>
          <w:bdr w:val="none" w:sz="0" w:space="0" w:color="auto" w:frame="1"/>
        </w:rPr>
        <w:t>(</w:t>
      </w:r>
      <w:r>
        <w:rPr>
          <w:rStyle w:val="str"/>
          <w:rFonts w:ascii="Consolas" w:hAnsi="Consolas"/>
          <w:color w:val="008800"/>
          <w:sz w:val="21"/>
          <w:szCs w:val="21"/>
          <w:bdr w:val="none" w:sz="0" w:space="0" w:color="auto" w:frame="1"/>
        </w:rPr>
        <w:t>"title"</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2F</w:t>
      </w:r>
      <w:r>
        <w:rPr>
          <w:rStyle w:val="pun"/>
          <w:rFonts w:ascii="Consolas" w:hAnsi="Consolas"/>
          <w:color w:val="666600"/>
          <w:sz w:val="21"/>
          <w:szCs w:val="21"/>
          <w:bdr w:val="none" w:sz="0" w:space="0" w:color="auto" w:frame="1"/>
        </w:rPr>
        <w:t>)</w:t>
      </w:r>
    </w:p>
    <w:p w14:paraId="39DD6C60"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onField</w:t>
      </w:r>
      <w:r>
        <w:rPr>
          <w:rStyle w:val="pun"/>
          <w:rFonts w:ascii="Consolas" w:hAnsi="Consolas"/>
          <w:color w:val="666600"/>
          <w:sz w:val="21"/>
          <w:szCs w:val="21"/>
          <w:bdr w:val="none" w:sz="0" w:space="0" w:color="auto" w:frame="1"/>
        </w:rPr>
        <w:t>(</w:t>
      </w:r>
      <w:r>
        <w:rPr>
          <w:rStyle w:val="str"/>
          <w:rFonts w:ascii="Consolas" w:hAnsi="Consolas"/>
          <w:color w:val="008800"/>
          <w:sz w:val="21"/>
          <w:szCs w:val="21"/>
          <w:bdr w:val="none" w:sz="0" w:space="0" w:color="auto" w:frame="1"/>
        </w:rPr>
        <w:t>"content"</w:t>
      </w:r>
      <w:r>
        <w:rPr>
          <w:rStyle w:val="pun"/>
          <w:rFonts w:ascii="Consolas" w:hAnsi="Consolas"/>
          <w:color w:val="666600"/>
          <w:sz w:val="21"/>
          <w:szCs w:val="21"/>
          <w:bdr w:val="none" w:sz="0" w:space="0" w:color="auto" w:frame="1"/>
        </w:rPr>
        <w:t>)</w:t>
      </w:r>
    </w:p>
    <w:p w14:paraId="7E9378A3"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build</w:t>
      </w:r>
      <w:r>
        <w:rPr>
          <w:rStyle w:val="pun"/>
          <w:rFonts w:ascii="Consolas" w:hAnsi="Consolas"/>
          <w:color w:val="666600"/>
          <w:sz w:val="21"/>
          <w:szCs w:val="21"/>
          <w:bdr w:val="none" w:sz="0" w:space="0" w:color="auto" w:frame="1"/>
        </w:rPr>
        <w:t>();</w:t>
      </w:r>
    </w:p>
    <w:p w14:paraId="7A87F647"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4D0005BE"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typ"/>
          <w:rFonts w:ascii="Consolas" w:hAnsi="Consolas"/>
          <w:color w:val="660066"/>
          <w:sz w:val="21"/>
          <w:szCs w:val="21"/>
          <w:bdr w:val="none" w:sz="0" w:space="0" w:color="auto" w:frame="1"/>
        </w:rPr>
        <w:t>MongoTemplate</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template</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obtain MongoTemplate</w:t>
      </w:r>
    </w:p>
    <w:p w14:paraId="14E91EEC"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kwd"/>
          <w:rFonts w:ascii="Consolas" w:hAnsi="Consolas"/>
          <w:color w:val="000088"/>
          <w:sz w:val="21"/>
          <w:szCs w:val="21"/>
          <w:bdr w:val="none" w:sz="0" w:space="0" w:color="auto" w:frame="1"/>
        </w:rPr>
        <w:t>template</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indexOps</w:t>
      </w:r>
      <w:r>
        <w:rPr>
          <w:rStyle w:val="pun"/>
          <w:rFonts w:ascii="Consolas" w:hAnsi="Consolas"/>
          <w:color w:val="666600"/>
          <w:sz w:val="21"/>
          <w:szCs w:val="21"/>
          <w:bdr w:val="none" w:sz="0" w:space="0" w:color="auto" w:frame="1"/>
        </w:rPr>
        <w:t>(</w:t>
      </w:r>
      <w:r>
        <w:rPr>
          <w:rStyle w:val="typ"/>
          <w:rFonts w:ascii="Consolas" w:hAnsi="Consolas"/>
          <w:color w:val="660066"/>
          <w:sz w:val="21"/>
          <w:szCs w:val="21"/>
          <w:bdr w:val="none" w:sz="0" w:space="0" w:color="auto" w:frame="1"/>
        </w:rPr>
        <w:t>CookingRecipe</w:t>
      </w:r>
      <w:r>
        <w:rPr>
          <w:rStyle w:val="pun"/>
          <w:rFonts w:ascii="Consolas" w:hAnsi="Consolas"/>
          <w:color w:val="666600"/>
          <w:sz w:val="21"/>
          <w:szCs w:val="21"/>
          <w:bdr w:val="none" w:sz="0" w:space="0" w:color="auto" w:frame="1"/>
        </w:rPr>
        <w:t>.</w:t>
      </w:r>
      <w:r>
        <w:rPr>
          <w:rStyle w:val="kwd"/>
          <w:rFonts w:ascii="Consolas" w:hAnsi="Consolas"/>
          <w:color w:val="000088"/>
          <w:sz w:val="21"/>
          <w:szCs w:val="21"/>
          <w:bdr w:val="none" w:sz="0" w:space="0" w:color="auto" w:frame="1"/>
        </w:rPr>
        <w:t>class</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ensureIndex</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textIndex</w:t>
      </w:r>
      <w:r>
        <w:rPr>
          <w:rStyle w:val="pun"/>
          <w:rFonts w:ascii="Consolas" w:hAnsi="Consolas"/>
          <w:color w:val="666600"/>
          <w:sz w:val="21"/>
          <w:szCs w:val="21"/>
          <w:bdr w:val="none" w:sz="0" w:space="0" w:color="auto" w:frame="1"/>
        </w:rPr>
        <w:t>);</w:t>
      </w:r>
    </w:p>
    <w:p w14:paraId="4E53EF7E" w14:textId="77777777" w:rsidR="009F41E9" w:rsidRDefault="009F41E9" w:rsidP="009F41E9">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Alternatively, let the index be created automatically using mapping annotations. All we need to do is adding a few hints on the domain class and we are good to go.</w:t>
      </w:r>
    </w:p>
    <w:p w14:paraId="0517919D"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lit"/>
          <w:rFonts w:ascii="Consolas" w:hAnsi="Consolas"/>
          <w:color w:val="006666"/>
          <w:sz w:val="21"/>
          <w:szCs w:val="21"/>
          <w:bdr w:val="none" w:sz="0" w:space="0" w:color="auto" w:frame="1"/>
        </w:rPr>
        <w:t>@Document</w:t>
      </w:r>
    </w:p>
    <w:p w14:paraId="7439E988"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kwd"/>
          <w:rFonts w:ascii="Consolas" w:hAnsi="Consolas"/>
          <w:color w:val="000088"/>
          <w:sz w:val="21"/>
          <w:szCs w:val="21"/>
          <w:bdr w:val="none" w:sz="0" w:space="0" w:color="auto" w:frame="1"/>
        </w:rPr>
        <w:t>class</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CookingRecipe</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6CC0FAC4"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@TextIndexed</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weight</w:t>
      </w:r>
      <w:r>
        <w:rPr>
          <w:rStyle w:val="pun"/>
          <w:rFonts w:ascii="Consolas" w:hAnsi="Consolas"/>
          <w:color w:val="666600"/>
          <w:sz w:val="21"/>
          <w:szCs w:val="21"/>
          <w:bdr w:val="none" w:sz="0" w:space="0" w:color="auto" w:frame="1"/>
        </w:rPr>
        <w:t>=</w:t>
      </w:r>
      <w:r>
        <w:rPr>
          <w:rStyle w:val="lit"/>
          <w:rFonts w:ascii="Consolas" w:hAnsi="Consolas"/>
          <w:color w:val="006666"/>
          <w:sz w:val="21"/>
          <w:szCs w:val="21"/>
          <w:bdr w:val="none" w:sz="0" w:space="0" w:color="auto" w:frame="1"/>
        </w:rPr>
        <w:t>2</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String</w:t>
      </w:r>
      <w:r>
        <w:rPr>
          <w:rStyle w:val="pln"/>
          <w:rFonts w:ascii="Consolas" w:hAnsi="Consolas"/>
          <w:color w:val="000000"/>
          <w:sz w:val="21"/>
          <w:szCs w:val="21"/>
          <w:bdr w:val="none" w:sz="0" w:space="0" w:color="auto" w:frame="1"/>
        </w:rPr>
        <w:t xml:space="preserve"> title</w:t>
      </w:r>
      <w:r>
        <w:rPr>
          <w:rStyle w:val="pun"/>
          <w:rFonts w:ascii="Consolas" w:hAnsi="Consolas"/>
          <w:color w:val="666600"/>
          <w:sz w:val="21"/>
          <w:szCs w:val="21"/>
          <w:bdr w:val="none" w:sz="0" w:space="0" w:color="auto" w:frame="1"/>
        </w:rPr>
        <w:t>;</w:t>
      </w:r>
    </w:p>
    <w:p w14:paraId="426134DA"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@TextIndexed</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String</w:t>
      </w:r>
      <w:r>
        <w:rPr>
          <w:rStyle w:val="pln"/>
          <w:rFonts w:ascii="Consolas" w:hAnsi="Consolas"/>
          <w:color w:val="000000"/>
          <w:sz w:val="21"/>
          <w:szCs w:val="21"/>
          <w:bdr w:val="none" w:sz="0" w:space="0" w:color="auto" w:frame="1"/>
        </w:rPr>
        <w:t xml:space="preserve"> content</w:t>
      </w:r>
      <w:r>
        <w:rPr>
          <w:rStyle w:val="pun"/>
          <w:rFonts w:ascii="Consolas" w:hAnsi="Consolas"/>
          <w:color w:val="666600"/>
          <w:sz w:val="21"/>
          <w:szCs w:val="21"/>
          <w:bdr w:val="none" w:sz="0" w:space="0" w:color="auto" w:frame="1"/>
        </w:rPr>
        <w:t>;</w:t>
      </w:r>
    </w:p>
    <w:p w14:paraId="26356E95"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un"/>
          <w:rFonts w:ascii="Consolas" w:hAnsi="Consolas"/>
          <w:color w:val="666600"/>
          <w:sz w:val="21"/>
          <w:szCs w:val="21"/>
          <w:bdr w:val="none" w:sz="0" w:space="0" w:color="auto" w:frame="1"/>
        </w:rPr>
        <w:t>}</w:t>
      </w:r>
    </w:p>
    <w:p w14:paraId="6AE0065E" w14:textId="77777777" w:rsidR="009F41E9" w:rsidRDefault="009F41E9" w:rsidP="009F41E9">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Please note that it is only possible to have one full text index per collection. Now that we’ve created the index we’ll query the top 5 recipes matching “coffee” or “cake”.</w:t>
      </w:r>
    </w:p>
    <w:p w14:paraId="2F6145DA"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typ"/>
          <w:rFonts w:ascii="Consolas" w:hAnsi="Consolas"/>
          <w:color w:val="660066"/>
          <w:sz w:val="21"/>
          <w:szCs w:val="21"/>
          <w:bdr w:val="none" w:sz="0" w:space="0" w:color="auto" w:frame="1"/>
        </w:rPr>
        <w:t>TextCriteria</w:t>
      </w:r>
      <w:r>
        <w:rPr>
          <w:rStyle w:val="pln"/>
          <w:rFonts w:ascii="Consolas" w:hAnsi="Consolas"/>
          <w:color w:val="000000"/>
          <w:sz w:val="21"/>
          <w:szCs w:val="21"/>
          <w:bdr w:val="none" w:sz="0" w:space="0" w:color="auto" w:frame="1"/>
        </w:rPr>
        <w:t xml:space="preserve"> criteria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TextCriteria</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forDefaultLanguage</w:t>
      </w:r>
      <w:r>
        <w:rPr>
          <w:rStyle w:val="pun"/>
          <w:rFonts w:ascii="Consolas" w:hAnsi="Consolas"/>
          <w:color w:val="666600"/>
          <w:sz w:val="21"/>
          <w:szCs w:val="21"/>
          <w:bdr w:val="none" w:sz="0" w:space="0" w:color="auto" w:frame="1"/>
        </w:rPr>
        <w:t>()</w:t>
      </w:r>
    </w:p>
    <w:p w14:paraId="41C17FDB"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matchingAny</w:t>
      </w:r>
      <w:r>
        <w:rPr>
          <w:rStyle w:val="pun"/>
          <w:rFonts w:ascii="Consolas" w:hAnsi="Consolas"/>
          <w:color w:val="666600"/>
          <w:sz w:val="21"/>
          <w:szCs w:val="21"/>
          <w:bdr w:val="none" w:sz="0" w:space="0" w:color="auto" w:frame="1"/>
        </w:rPr>
        <w:t>(</w:t>
      </w:r>
      <w:r>
        <w:rPr>
          <w:rStyle w:val="str"/>
          <w:rFonts w:ascii="Consolas" w:hAnsi="Consolas"/>
          <w:color w:val="008800"/>
          <w:sz w:val="21"/>
          <w:szCs w:val="21"/>
          <w:bdr w:val="none" w:sz="0" w:space="0" w:color="auto" w:frame="1"/>
        </w:rPr>
        <w:t>"coffee"</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str"/>
          <w:rFonts w:ascii="Consolas" w:hAnsi="Consolas"/>
          <w:color w:val="008800"/>
          <w:sz w:val="21"/>
          <w:szCs w:val="21"/>
          <w:bdr w:val="none" w:sz="0" w:space="0" w:color="auto" w:frame="1"/>
        </w:rPr>
        <w:t>"cake"</w:t>
      </w:r>
      <w:r>
        <w:rPr>
          <w:rStyle w:val="pun"/>
          <w:rFonts w:ascii="Consolas" w:hAnsi="Consolas"/>
          <w:color w:val="666600"/>
          <w:sz w:val="21"/>
          <w:szCs w:val="21"/>
          <w:bdr w:val="none" w:sz="0" w:space="0" w:color="auto" w:frame="1"/>
        </w:rPr>
        <w:t>);</w:t>
      </w:r>
    </w:p>
    <w:p w14:paraId="3752CF39"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7EE48F4D"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typ"/>
          <w:rFonts w:ascii="Consolas" w:hAnsi="Consolas"/>
          <w:color w:val="660066"/>
          <w:sz w:val="21"/>
          <w:szCs w:val="21"/>
          <w:bdr w:val="none" w:sz="0" w:space="0" w:color="auto" w:frame="1"/>
        </w:rPr>
        <w:t>Query</w:t>
      </w:r>
      <w:r>
        <w:rPr>
          <w:rStyle w:val="pln"/>
          <w:rFonts w:ascii="Consolas" w:hAnsi="Consolas"/>
          <w:color w:val="000000"/>
          <w:sz w:val="21"/>
          <w:szCs w:val="21"/>
          <w:bdr w:val="none" w:sz="0" w:space="0" w:color="auto" w:frame="1"/>
        </w:rPr>
        <w:t xml:space="preserve"> query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TextQuery</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queryText</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criteria</w:t>
      </w:r>
      <w:r>
        <w:rPr>
          <w:rStyle w:val="pun"/>
          <w:rFonts w:ascii="Consolas" w:hAnsi="Consolas"/>
          <w:color w:val="666600"/>
          <w:sz w:val="21"/>
          <w:szCs w:val="21"/>
          <w:bdr w:val="none" w:sz="0" w:space="0" w:color="auto" w:frame="1"/>
        </w:rPr>
        <w:t>)</w:t>
      </w:r>
    </w:p>
    <w:p w14:paraId="215A75C2"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sortByScore</w:t>
      </w:r>
      <w:r>
        <w:rPr>
          <w:rStyle w:val="pun"/>
          <w:rFonts w:ascii="Consolas" w:hAnsi="Consolas"/>
          <w:color w:val="666600"/>
          <w:sz w:val="21"/>
          <w:szCs w:val="21"/>
          <w:bdr w:val="none" w:sz="0" w:space="0" w:color="auto" w:frame="1"/>
        </w:rPr>
        <w:t>()</w:t>
      </w:r>
    </w:p>
    <w:p w14:paraId="266465D3"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kwd"/>
          <w:rFonts w:ascii="Consolas" w:hAnsi="Consolas"/>
          <w:color w:val="000088"/>
          <w:sz w:val="21"/>
          <w:szCs w:val="21"/>
          <w:bdr w:val="none" w:sz="0" w:space="0" w:color="auto" w:frame="1"/>
        </w:rPr>
        <w:t>with</w:t>
      </w:r>
      <w:r>
        <w:rPr>
          <w:rStyle w:val="pun"/>
          <w:rFonts w:ascii="Consolas" w:hAnsi="Consolas"/>
          <w:color w:val="666600"/>
          <w:sz w:val="21"/>
          <w:szCs w:val="21"/>
          <w:bdr w:val="none" w:sz="0" w:space="0" w:color="auto" w:frame="1"/>
        </w:rPr>
        <w:t>(</w:t>
      </w:r>
      <w:r>
        <w:rPr>
          <w:rStyle w:val="kwd"/>
          <w:rFonts w:ascii="Consolas" w:hAnsi="Consolas"/>
          <w:color w:val="000088"/>
          <w:sz w:val="21"/>
          <w:szCs w:val="21"/>
          <w:bdr w:val="none" w:sz="0" w:space="0" w:color="auto" w:frame="1"/>
        </w:rPr>
        <w:t>new</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PageRequest</w:t>
      </w:r>
      <w:r>
        <w:rPr>
          <w:rStyle w:val="pun"/>
          <w:rFonts w:ascii="Consolas" w:hAnsi="Consolas"/>
          <w:color w:val="666600"/>
          <w:sz w:val="21"/>
          <w:szCs w:val="21"/>
          <w:bdr w:val="none" w:sz="0" w:space="0" w:color="auto" w:frame="1"/>
        </w:rPr>
        <w:t>(</w:t>
      </w:r>
      <w:r>
        <w:rPr>
          <w:rStyle w:val="lit"/>
          <w:rFonts w:ascii="Consolas" w:hAnsi="Consolas"/>
          <w:color w:val="006666"/>
          <w:sz w:val="21"/>
          <w:szCs w:val="21"/>
          <w:bdr w:val="none" w:sz="0" w:space="0" w:color="auto" w:frame="1"/>
        </w:rPr>
        <w:t>0</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5</w:t>
      </w:r>
      <w:r>
        <w:rPr>
          <w:rStyle w:val="pun"/>
          <w:rFonts w:ascii="Consolas" w:hAnsi="Consolas"/>
          <w:color w:val="666600"/>
          <w:sz w:val="21"/>
          <w:szCs w:val="21"/>
          <w:bdr w:val="none" w:sz="0" w:space="0" w:color="auto" w:frame="1"/>
        </w:rPr>
        <w:t>));</w:t>
      </w:r>
    </w:p>
    <w:p w14:paraId="74A31B07"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3050D168"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typ"/>
          <w:rFonts w:ascii="Consolas" w:hAnsi="Consolas"/>
          <w:color w:val="660066"/>
          <w:sz w:val="21"/>
          <w:szCs w:val="21"/>
          <w:bdr w:val="none" w:sz="0" w:space="0" w:color="auto" w:frame="1"/>
        </w:rPr>
        <w:t>List</w:t>
      </w:r>
      <w:r>
        <w:rPr>
          <w:rStyle w:val="pun"/>
          <w:rFonts w:ascii="Consolas" w:hAnsi="Consolas"/>
          <w:color w:val="666600"/>
          <w:sz w:val="21"/>
          <w:szCs w:val="21"/>
          <w:bdr w:val="none" w:sz="0" w:space="0" w:color="auto" w:frame="1"/>
        </w:rPr>
        <w:t>&lt;</w:t>
      </w:r>
      <w:r>
        <w:rPr>
          <w:rStyle w:val="typ"/>
          <w:rFonts w:ascii="Consolas" w:hAnsi="Consolas"/>
          <w:color w:val="660066"/>
          <w:sz w:val="21"/>
          <w:szCs w:val="21"/>
          <w:bdr w:val="none" w:sz="0" w:space="0" w:color="auto" w:frame="1"/>
        </w:rPr>
        <w:t>CookingRecipe</w:t>
      </w:r>
      <w:r>
        <w:rPr>
          <w:rStyle w:val="pun"/>
          <w:rFonts w:ascii="Consolas" w:hAnsi="Consolas"/>
          <w:color w:val="666600"/>
          <w:sz w:val="21"/>
          <w:szCs w:val="21"/>
          <w:bdr w:val="none" w:sz="0" w:space="0" w:color="auto" w:frame="1"/>
        </w:rPr>
        <w:t>&gt;</w:t>
      </w:r>
      <w:r>
        <w:rPr>
          <w:rStyle w:val="pln"/>
          <w:rFonts w:ascii="Consolas" w:hAnsi="Consolas"/>
          <w:color w:val="000000"/>
          <w:sz w:val="21"/>
          <w:szCs w:val="21"/>
          <w:bdr w:val="none" w:sz="0" w:space="0" w:color="auto" w:frame="1"/>
        </w:rPr>
        <w:t xml:space="preserve"> recipes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template</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find</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query</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CookingRecipe</w:t>
      </w:r>
      <w:r>
        <w:rPr>
          <w:rStyle w:val="pun"/>
          <w:rFonts w:ascii="Consolas" w:hAnsi="Consolas"/>
          <w:color w:val="666600"/>
          <w:sz w:val="21"/>
          <w:szCs w:val="21"/>
          <w:bdr w:val="none" w:sz="0" w:space="0" w:color="auto" w:frame="1"/>
        </w:rPr>
        <w:t>);</w:t>
      </w:r>
    </w:p>
    <w:p w14:paraId="277E51FB" w14:textId="77777777" w:rsidR="009F41E9" w:rsidRDefault="009F41E9" w:rsidP="009F41E9">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Note that we provide dedicated types </w:t>
      </w:r>
      <w:r>
        <w:rPr>
          <w:rStyle w:val="HTMLCode"/>
          <w:rFonts w:ascii="Consolas" w:hAnsi="Consolas"/>
          <w:color w:val="DD1144"/>
          <w:sz w:val="21"/>
          <w:szCs w:val="21"/>
          <w:bdr w:val="single" w:sz="6" w:space="2" w:color="E1E1E8" w:frame="1"/>
          <w:shd w:val="clear" w:color="auto" w:fill="F7F7F9"/>
        </w:rPr>
        <w:t>TextCriteria</w:t>
      </w:r>
      <w:r>
        <w:rPr>
          <w:rFonts w:ascii="Arial" w:hAnsi="Arial" w:cs="Arial"/>
          <w:color w:val="34302D"/>
          <w:sz w:val="23"/>
          <w:szCs w:val="23"/>
        </w:rPr>
        <w:t> and </w:t>
      </w:r>
      <w:r>
        <w:rPr>
          <w:rStyle w:val="HTMLCode"/>
          <w:rFonts w:ascii="Consolas" w:hAnsi="Consolas"/>
          <w:color w:val="DD1144"/>
          <w:sz w:val="21"/>
          <w:szCs w:val="21"/>
          <w:bdr w:val="single" w:sz="6" w:space="2" w:color="E1E1E8" w:frame="1"/>
          <w:shd w:val="clear" w:color="auto" w:fill="F7F7F9"/>
        </w:rPr>
        <w:t>TextQuery</w:t>
      </w:r>
      <w:r>
        <w:rPr>
          <w:rFonts w:ascii="Arial" w:hAnsi="Arial" w:cs="Arial"/>
          <w:color w:val="34302D"/>
          <w:sz w:val="23"/>
          <w:szCs w:val="23"/>
        </w:rPr>
        <w:t> to express searches in full detail.</w:t>
      </w:r>
    </w:p>
    <w:p w14:paraId="341BE3CD" w14:textId="77777777" w:rsidR="009F41E9" w:rsidRDefault="009F41E9" w:rsidP="009F41E9">
      <w:pPr>
        <w:pStyle w:val="Heading2"/>
        <w:shd w:val="clear" w:color="auto" w:fill="F1F1F1"/>
        <w:spacing w:before="450" w:beforeAutospacing="0" w:after="225" w:afterAutospacing="0" w:line="420" w:lineRule="atLeast"/>
        <w:ind w:left="-240"/>
        <w:rPr>
          <w:rFonts w:ascii="Arial" w:hAnsi="Arial" w:cs="Arial"/>
          <w:color w:val="34302D"/>
          <w:sz w:val="27"/>
          <w:szCs w:val="27"/>
        </w:rPr>
      </w:pPr>
      <w:bookmarkStart w:id="35" w:name="scoring"/>
      <w:bookmarkEnd w:id="35"/>
      <w:r>
        <w:rPr>
          <w:rFonts w:ascii="Arial" w:hAnsi="Arial" w:cs="Arial"/>
          <w:color w:val="34302D"/>
          <w:sz w:val="27"/>
          <w:szCs w:val="27"/>
        </w:rPr>
        <w:t>Scoring</w:t>
      </w:r>
    </w:p>
    <w:p w14:paraId="2CFEEC3E" w14:textId="77777777" w:rsidR="009F41E9" w:rsidRDefault="009F41E9" w:rsidP="009F41E9">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As mentioned earlier, documents get scored while searching. The </w:t>
      </w:r>
      <w:r>
        <w:rPr>
          <w:rStyle w:val="HTMLCode"/>
          <w:rFonts w:ascii="Consolas" w:hAnsi="Consolas"/>
          <w:color w:val="DD1144"/>
          <w:sz w:val="21"/>
          <w:szCs w:val="21"/>
          <w:bdr w:val="single" w:sz="6" w:space="2" w:color="E1E1E8" w:frame="1"/>
          <w:shd w:val="clear" w:color="auto" w:fill="F7F7F9"/>
        </w:rPr>
        <w:t>score</w:t>
      </w:r>
      <w:r>
        <w:rPr>
          <w:rFonts w:ascii="Arial" w:hAnsi="Arial" w:cs="Arial"/>
          <w:color w:val="34302D"/>
          <w:sz w:val="23"/>
          <w:szCs w:val="23"/>
        </w:rPr>
        <w:t> value is not returned by default, but since this information is often helpful we can include it in the output by adding </w:t>
      </w:r>
      <w:r>
        <w:rPr>
          <w:rStyle w:val="HTMLCode"/>
          <w:rFonts w:ascii="Consolas" w:hAnsi="Consolas"/>
          <w:color w:val="DD1144"/>
          <w:sz w:val="21"/>
          <w:szCs w:val="21"/>
          <w:bdr w:val="single" w:sz="6" w:space="2" w:color="E1E1E8" w:frame="1"/>
          <w:shd w:val="clear" w:color="auto" w:fill="F7F7F9"/>
        </w:rPr>
        <w:t>{ score : { $meta : "textScore" } }</w:t>
      </w:r>
      <w:r>
        <w:rPr>
          <w:rFonts w:ascii="Arial" w:hAnsi="Arial" w:cs="Arial"/>
          <w:color w:val="34302D"/>
          <w:sz w:val="23"/>
          <w:szCs w:val="23"/>
        </w:rPr>
        <w:t> to the projection, which is implicitly done by calling </w:t>
      </w:r>
      <w:r>
        <w:rPr>
          <w:rStyle w:val="HTMLCode"/>
          <w:rFonts w:ascii="Consolas" w:hAnsi="Consolas"/>
          <w:color w:val="DD1144"/>
          <w:sz w:val="21"/>
          <w:szCs w:val="21"/>
          <w:bdr w:val="single" w:sz="6" w:space="2" w:color="E1E1E8" w:frame="1"/>
          <w:shd w:val="clear" w:color="auto" w:fill="F7F7F9"/>
        </w:rPr>
        <w:t>query.sortByScore()</w:t>
      </w:r>
      <w:r>
        <w:rPr>
          <w:rFonts w:ascii="Arial" w:hAnsi="Arial" w:cs="Arial"/>
          <w:color w:val="34302D"/>
          <w:sz w:val="23"/>
          <w:szCs w:val="23"/>
        </w:rPr>
        <w:t>. To access the score in the resulting documents we add a </w:t>
      </w:r>
      <w:r>
        <w:rPr>
          <w:rStyle w:val="HTMLCode"/>
          <w:rFonts w:ascii="Consolas" w:hAnsi="Consolas"/>
          <w:color w:val="DD1144"/>
          <w:sz w:val="21"/>
          <w:szCs w:val="21"/>
          <w:bdr w:val="single" w:sz="6" w:space="2" w:color="E1E1E8" w:frame="1"/>
          <w:shd w:val="clear" w:color="auto" w:fill="F7F7F9"/>
        </w:rPr>
        <w:t>@TextScore</w:t>
      </w:r>
      <w:r>
        <w:rPr>
          <w:rFonts w:ascii="Arial" w:hAnsi="Arial" w:cs="Arial"/>
          <w:color w:val="34302D"/>
          <w:sz w:val="23"/>
          <w:szCs w:val="23"/>
        </w:rPr>
        <w:t>annotated property to </w:t>
      </w:r>
      <w:r>
        <w:rPr>
          <w:rStyle w:val="HTMLCode"/>
          <w:rFonts w:ascii="Consolas" w:hAnsi="Consolas"/>
          <w:color w:val="DD1144"/>
          <w:sz w:val="21"/>
          <w:szCs w:val="21"/>
          <w:bdr w:val="single" w:sz="6" w:space="2" w:color="E1E1E8" w:frame="1"/>
          <w:shd w:val="clear" w:color="auto" w:fill="F7F7F9"/>
        </w:rPr>
        <w:t>CookingRecipe</w:t>
      </w:r>
      <w:r>
        <w:rPr>
          <w:rFonts w:ascii="Arial" w:hAnsi="Arial" w:cs="Arial"/>
          <w:color w:val="34302D"/>
          <w:sz w:val="23"/>
          <w:szCs w:val="23"/>
        </w:rPr>
        <w:t>.</w:t>
      </w:r>
    </w:p>
    <w:p w14:paraId="4AB9C5EA"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lit"/>
          <w:rFonts w:ascii="Consolas" w:hAnsi="Consolas"/>
          <w:color w:val="006666"/>
          <w:sz w:val="21"/>
          <w:szCs w:val="21"/>
          <w:bdr w:val="none" w:sz="0" w:space="0" w:color="auto" w:frame="1"/>
        </w:rPr>
        <w:t>@Document</w:t>
      </w:r>
    </w:p>
    <w:p w14:paraId="53EA6F1C"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kwd"/>
          <w:rFonts w:ascii="Consolas" w:hAnsi="Consolas"/>
          <w:color w:val="000088"/>
          <w:sz w:val="21"/>
          <w:szCs w:val="21"/>
          <w:bdr w:val="none" w:sz="0" w:space="0" w:color="auto" w:frame="1"/>
        </w:rPr>
        <w:t>class</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CookingRecipe</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63B55B7D"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@TextIndexed</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weight</w:t>
      </w:r>
      <w:r>
        <w:rPr>
          <w:rStyle w:val="pun"/>
          <w:rFonts w:ascii="Consolas" w:hAnsi="Consolas"/>
          <w:color w:val="666600"/>
          <w:sz w:val="21"/>
          <w:szCs w:val="21"/>
          <w:bdr w:val="none" w:sz="0" w:space="0" w:color="auto" w:frame="1"/>
        </w:rPr>
        <w:t>=</w:t>
      </w:r>
      <w:r>
        <w:rPr>
          <w:rStyle w:val="lit"/>
          <w:rFonts w:ascii="Consolas" w:hAnsi="Consolas"/>
          <w:color w:val="006666"/>
          <w:sz w:val="21"/>
          <w:szCs w:val="21"/>
          <w:bdr w:val="none" w:sz="0" w:space="0" w:color="auto" w:frame="1"/>
        </w:rPr>
        <w:t>2</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String</w:t>
      </w:r>
      <w:r>
        <w:rPr>
          <w:rStyle w:val="pln"/>
          <w:rFonts w:ascii="Consolas" w:hAnsi="Consolas"/>
          <w:color w:val="000000"/>
          <w:sz w:val="21"/>
          <w:szCs w:val="21"/>
          <w:bdr w:val="none" w:sz="0" w:space="0" w:color="auto" w:frame="1"/>
        </w:rPr>
        <w:t xml:space="preserve"> title</w:t>
      </w:r>
      <w:r>
        <w:rPr>
          <w:rStyle w:val="pun"/>
          <w:rFonts w:ascii="Consolas" w:hAnsi="Consolas"/>
          <w:color w:val="666600"/>
          <w:sz w:val="21"/>
          <w:szCs w:val="21"/>
          <w:bdr w:val="none" w:sz="0" w:space="0" w:color="auto" w:frame="1"/>
        </w:rPr>
        <w:t>;</w:t>
      </w:r>
    </w:p>
    <w:p w14:paraId="3F83ADD7"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@TextIndexed</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String</w:t>
      </w:r>
      <w:r>
        <w:rPr>
          <w:rStyle w:val="pln"/>
          <w:rFonts w:ascii="Consolas" w:hAnsi="Consolas"/>
          <w:color w:val="000000"/>
          <w:sz w:val="21"/>
          <w:szCs w:val="21"/>
          <w:bdr w:val="none" w:sz="0" w:space="0" w:color="auto" w:frame="1"/>
        </w:rPr>
        <w:t xml:space="preserve"> content</w:t>
      </w:r>
      <w:r>
        <w:rPr>
          <w:rStyle w:val="pun"/>
          <w:rFonts w:ascii="Consolas" w:hAnsi="Consolas"/>
          <w:color w:val="666600"/>
          <w:sz w:val="21"/>
          <w:szCs w:val="21"/>
          <w:bdr w:val="none" w:sz="0" w:space="0" w:color="auto" w:frame="1"/>
        </w:rPr>
        <w:t>;</w:t>
      </w:r>
    </w:p>
    <w:p w14:paraId="39B0EC5E"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@TextScore</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Float</w:t>
      </w:r>
      <w:r>
        <w:rPr>
          <w:rStyle w:val="pln"/>
          <w:rFonts w:ascii="Consolas" w:hAnsi="Consolas"/>
          <w:color w:val="000000"/>
          <w:sz w:val="21"/>
          <w:szCs w:val="21"/>
          <w:bdr w:val="none" w:sz="0" w:space="0" w:color="auto" w:frame="1"/>
        </w:rPr>
        <w:t xml:space="preserve"> score</w:t>
      </w:r>
      <w:r>
        <w:rPr>
          <w:rStyle w:val="pun"/>
          <w:rFonts w:ascii="Consolas" w:hAnsi="Consolas"/>
          <w:color w:val="666600"/>
          <w:sz w:val="21"/>
          <w:szCs w:val="21"/>
          <w:bdr w:val="none" w:sz="0" w:space="0" w:color="auto" w:frame="1"/>
        </w:rPr>
        <w:t>;</w:t>
      </w:r>
    </w:p>
    <w:p w14:paraId="5368B521" w14:textId="77777777" w:rsidR="009F41E9" w:rsidRDefault="009F41E9" w:rsidP="009F41E9">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un"/>
          <w:rFonts w:ascii="Consolas" w:hAnsi="Consolas"/>
          <w:color w:val="666600"/>
          <w:sz w:val="21"/>
          <w:szCs w:val="21"/>
          <w:bdr w:val="none" w:sz="0" w:space="0" w:color="auto" w:frame="1"/>
        </w:rPr>
        <w:t>}</w:t>
      </w:r>
    </w:p>
    <w:p w14:paraId="72F98ACD" w14:textId="77777777" w:rsidR="009F41E9" w:rsidRDefault="009F41E9" w:rsidP="009F41E9">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The </w:t>
      </w:r>
      <w:r>
        <w:rPr>
          <w:rStyle w:val="HTMLCode"/>
          <w:rFonts w:ascii="Consolas" w:hAnsi="Consolas"/>
          <w:color w:val="DD1144"/>
          <w:sz w:val="21"/>
          <w:szCs w:val="21"/>
          <w:bdr w:val="single" w:sz="6" w:space="2" w:color="E1E1E8" w:frame="1"/>
          <w:shd w:val="clear" w:color="auto" w:fill="F7F7F9"/>
        </w:rPr>
        <w:t>@TextScore</w:t>
      </w:r>
      <w:r>
        <w:rPr>
          <w:rFonts w:ascii="Arial" w:hAnsi="Arial" w:cs="Arial"/>
          <w:color w:val="34302D"/>
          <w:sz w:val="23"/>
          <w:szCs w:val="23"/>
        </w:rPr>
        <w:t> annotation implicitly turns the </w:t>
      </w:r>
      <w:r>
        <w:rPr>
          <w:rStyle w:val="HTMLCode"/>
          <w:rFonts w:ascii="Consolas" w:hAnsi="Consolas"/>
          <w:color w:val="DD1144"/>
          <w:sz w:val="21"/>
          <w:szCs w:val="21"/>
          <w:bdr w:val="single" w:sz="6" w:space="2" w:color="E1E1E8" w:frame="1"/>
          <w:shd w:val="clear" w:color="auto" w:fill="F7F7F9"/>
        </w:rPr>
        <w:t>score</w:t>
      </w:r>
      <w:r>
        <w:rPr>
          <w:rFonts w:ascii="Arial" w:hAnsi="Arial" w:cs="Arial"/>
          <w:color w:val="34302D"/>
          <w:sz w:val="23"/>
          <w:szCs w:val="23"/>
        </w:rPr>
        <w:t> property into a read-only property due to the </w:t>
      </w:r>
      <w:r>
        <w:rPr>
          <w:rStyle w:val="HTMLCode"/>
          <w:rFonts w:ascii="Consolas" w:hAnsi="Consolas"/>
          <w:color w:val="DD1144"/>
          <w:sz w:val="21"/>
          <w:szCs w:val="21"/>
          <w:bdr w:val="single" w:sz="6" w:space="2" w:color="E1E1E8" w:frame="1"/>
          <w:shd w:val="clear" w:color="auto" w:fill="F7F7F9"/>
        </w:rPr>
        <w:t>@ReadOnlyProperty</w:t>
      </w:r>
      <w:r>
        <w:rPr>
          <w:rFonts w:ascii="Arial" w:hAnsi="Arial" w:cs="Arial"/>
          <w:color w:val="34302D"/>
          <w:sz w:val="23"/>
          <w:szCs w:val="23"/>
        </w:rPr>
        <w:t> annotation the annotation carries in turn. The latter can be used in other contexts as well where you’d like make sure fields from a document are only read but never written.</w:t>
      </w:r>
    </w:p>
    <w:p w14:paraId="68E3507D" w14:textId="7E7006BD" w:rsidR="009F41E9" w:rsidRDefault="009F41E9" w:rsidP="00F04C8B">
      <w:pPr>
        <w:rPr>
          <w:sz w:val="36"/>
          <w:szCs w:val="36"/>
        </w:rPr>
      </w:pPr>
    </w:p>
    <w:p w14:paraId="2ABF6FEE" w14:textId="107E2390" w:rsidR="00C40589" w:rsidRDefault="00C40589" w:rsidP="00F04C8B">
      <w:pPr>
        <w:rPr>
          <w:sz w:val="36"/>
          <w:szCs w:val="36"/>
        </w:rPr>
      </w:pPr>
      <w:r>
        <w:rPr>
          <w:noProof/>
          <w:sz w:val="36"/>
          <w:szCs w:val="36"/>
        </w:rPr>
        <w:drawing>
          <wp:inline distT="0" distB="0" distL="0" distR="0" wp14:anchorId="759AC664" wp14:editId="6C30356A">
            <wp:extent cx="11430000" cy="413137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448053" cy="4137901"/>
                    </a:xfrm>
                    <a:prstGeom prst="rect">
                      <a:avLst/>
                    </a:prstGeom>
                    <a:noFill/>
                    <a:ln>
                      <a:noFill/>
                    </a:ln>
                  </pic:spPr>
                </pic:pic>
              </a:graphicData>
            </a:graphic>
          </wp:inline>
        </w:drawing>
      </w:r>
    </w:p>
    <w:p w14:paraId="52270F1F" w14:textId="60CDBFEA" w:rsidR="00F20E09" w:rsidRDefault="00491B91" w:rsidP="00F04C8B">
      <w:pPr>
        <w:rPr>
          <w:sz w:val="36"/>
          <w:szCs w:val="36"/>
        </w:rPr>
      </w:pPr>
      <w:r>
        <w:rPr>
          <w:sz w:val="36"/>
          <w:szCs w:val="36"/>
        </w:rPr>
        <w:t>Mongodb replication</w:t>
      </w:r>
    </w:p>
    <w:p w14:paraId="504855CA" w14:textId="2A2F2EC7" w:rsidR="00491B91" w:rsidRDefault="00491B91" w:rsidP="00F04C8B">
      <w:pPr>
        <w:rPr>
          <w:sz w:val="36"/>
          <w:szCs w:val="36"/>
        </w:rPr>
      </w:pPr>
    </w:p>
    <w:p w14:paraId="6F226221" w14:textId="5546AE0E" w:rsidR="00706BCF" w:rsidRDefault="00706BCF" w:rsidP="00F04C8B">
      <w:pPr>
        <w:rPr>
          <w:sz w:val="36"/>
          <w:szCs w:val="36"/>
        </w:rPr>
      </w:pPr>
      <w:r>
        <w:rPr>
          <w:sz w:val="36"/>
          <w:szCs w:val="36"/>
        </w:rPr>
        <w:t>Spring: Spring Data Repositories: Interfaces: On compilation: add code to ur project</w:t>
      </w:r>
    </w:p>
    <w:p w14:paraId="13902721" w14:textId="1605AAD2" w:rsidR="00706BCF" w:rsidRDefault="00706BCF" w:rsidP="00F04C8B">
      <w:pPr>
        <w:rPr>
          <w:sz w:val="36"/>
          <w:szCs w:val="36"/>
        </w:rPr>
      </w:pPr>
      <w:r>
        <w:rPr>
          <w:sz w:val="36"/>
          <w:szCs w:val="36"/>
        </w:rPr>
        <w:t>So it reduces ur work</w:t>
      </w:r>
    </w:p>
    <w:p w14:paraId="7276EB5D" w14:textId="57304E03" w:rsidR="00706BCF" w:rsidRDefault="00706BCF" w:rsidP="00F04C8B">
      <w:pPr>
        <w:rPr>
          <w:sz w:val="36"/>
          <w:szCs w:val="36"/>
        </w:rPr>
      </w:pPr>
    </w:p>
    <w:p w14:paraId="732DB369" w14:textId="015F5AE1" w:rsidR="00706BCF" w:rsidRDefault="001F38A9" w:rsidP="00F04C8B">
      <w:pPr>
        <w:rPr>
          <w:sz w:val="36"/>
          <w:szCs w:val="36"/>
        </w:rPr>
      </w:pPr>
      <w:r>
        <w:rPr>
          <w:sz w:val="36"/>
          <w:szCs w:val="36"/>
        </w:rPr>
        <w:t>Custom Methods :</w:t>
      </w:r>
    </w:p>
    <w:p w14:paraId="422E1BF1" w14:textId="23AEB498" w:rsidR="001F38A9" w:rsidRDefault="001F38A9" w:rsidP="00F04C8B">
      <w:pPr>
        <w:rPr>
          <w:rFonts w:ascii="Consolas" w:hAnsi="Consolas" w:cs="Consolas"/>
          <w:color w:val="000000"/>
          <w:sz w:val="24"/>
          <w:szCs w:val="24"/>
          <w:shd w:val="clear" w:color="auto" w:fill="E8F2FE"/>
        </w:rPr>
      </w:pPr>
      <w:r>
        <w:rPr>
          <w:sz w:val="36"/>
          <w:szCs w:val="36"/>
        </w:rPr>
        <w:t xml:space="preserve">@EnableMongoRepositories (basePackages=”com.java.dao”, </w:t>
      </w:r>
      <w:r>
        <w:rPr>
          <w:rFonts w:ascii="Consolas" w:hAnsi="Consolas" w:cs="Consolas"/>
          <w:color w:val="000000"/>
          <w:sz w:val="24"/>
          <w:szCs w:val="24"/>
          <w:shd w:val="clear" w:color="auto" w:fill="E8F2FE"/>
        </w:rPr>
        <w:t>repositoryImplementationPostfix</w:t>
      </w:r>
      <w:r>
        <w:rPr>
          <w:rFonts w:ascii="Consolas" w:hAnsi="Consolas" w:cs="Consolas"/>
          <w:color w:val="000000"/>
          <w:sz w:val="24"/>
          <w:szCs w:val="24"/>
          <w:shd w:val="clear" w:color="auto" w:fill="E8F2FE"/>
        </w:rPr>
        <w:t>=”Implementation”)</w:t>
      </w:r>
    </w:p>
    <w:p w14:paraId="0052F733" w14:textId="2218BFF3" w:rsidR="001F38A9" w:rsidRDefault="001F38A9" w:rsidP="00F04C8B">
      <w:pPr>
        <w:rPr>
          <w:sz w:val="36"/>
          <w:szCs w:val="36"/>
        </w:rPr>
      </w:pPr>
      <w:r>
        <w:rPr>
          <w:rFonts w:ascii="Consolas" w:hAnsi="Consolas" w:cs="Consolas"/>
          <w:color w:val="000000"/>
          <w:sz w:val="24"/>
          <w:szCs w:val="24"/>
          <w:shd w:val="clear" w:color="auto" w:fill="E8F2FE"/>
        </w:rPr>
        <w:t>//default is Impl</w:t>
      </w:r>
      <w:bookmarkStart w:id="36" w:name="_GoBack"/>
      <w:bookmarkEnd w:id="36"/>
    </w:p>
    <w:p w14:paraId="63F71B61" w14:textId="1023A2ED" w:rsidR="001F38A9" w:rsidRDefault="001F38A9" w:rsidP="00F04C8B">
      <w:pPr>
        <w:rPr>
          <w:sz w:val="36"/>
          <w:szCs w:val="36"/>
        </w:rPr>
      </w:pPr>
      <w:r>
        <w:rPr>
          <w:sz w:val="36"/>
          <w:szCs w:val="36"/>
        </w:rPr>
        <w:t>Class SpringConfig{</w:t>
      </w:r>
      <w:r>
        <w:rPr>
          <w:sz w:val="36"/>
          <w:szCs w:val="36"/>
        </w:rPr>
        <w:br/>
        <w:t>}</w:t>
      </w:r>
    </w:p>
    <w:p w14:paraId="54F91F1F" w14:textId="73B6C3F1" w:rsidR="001F38A9" w:rsidRDefault="001F38A9" w:rsidP="00F04C8B">
      <w:pPr>
        <w:rPr>
          <w:sz w:val="36"/>
          <w:szCs w:val="36"/>
        </w:rPr>
      </w:pPr>
      <w:r>
        <w:rPr>
          <w:sz w:val="36"/>
          <w:szCs w:val="36"/>
        </w:rPr>
        <w:t>Interface I1 extends MongoRespository, I2{</w:t>
      </w:r>
    </w:p>
    <w:p w14:paraId="6B001968" w14:textId="7DDB93C1" w:rsidR="001F38A9" w:rsidRDefault="001F38A9" w:rsidP="00F04C8B">
      <w:pPr>
        <w:rPr>
          <w:sz w:val="36"/>
          <w:szCs w:val="36"/>
        </w:rPr>
      </w:pPr>
    </w:p>
    <w:p w14:paraId="6BC03F62" w14:textId="16A09D81" w:rsidR="001F38A9" w:rsidRDefault="001F38A9" w:rsidP="00F04C8B">
      <w:pPr>
        <w:rPr>
          <w:sz w:val="36"/>
          <w:szCs w:val="36"/>
        </w:rPr>
      </w:pPr>
      <w:r>
        <w:rPr>
          <w:sz w:val="36"/>
          <w:szCs w:val="36"/>
        </w:rPr>
        <w:t>}</w:t>
      </w:r>
    </w:p>
    <w:p w14:paraId="2AC71802" w14:textId="32F0DCC5" w:rsidR="001F38A9" w:rsidRDefault="001F38A9" w:rsidP="00F04C8B">
      <w:pPr>
        <w:rPr>
          <w:sz w:val="36"/>
          <w:szCs w:val="36"/>
        </w:rPr>
      </w:pPr>
    </w:p>
    <w:p w14:paraId="5D523573" w14:textId="08FF1D69" w:rsidR="001F38A9" w:rsidRDefault="001F38A9" w:rsidP="00F04C8B">
      <w:pPr>
        <w:rPr>
          <w:sz w:val="36"/>
          <w:szCs w:val="36"/>
        </w:rPr>
      </w:pPr>
      <w:r>
        <w:rPr>
          <w:sz w:val="36"/>
          <w:szCs w:val="36"/>
        </w:rPr>
        <w:t>Interface I2{</w:t>
      </w:r>
    </w:p>
    <w:p w14:paraId="3E17FE3E" w14:textId="398153BC" w:rsidR="001F38A9" w:rsidRDefault="001F38A9" w:rsidP="00F04C8B">
      <w:pPr>
        <w:rPr>
          <w:sz w:val="36"/>
          <w:szCs w:val="36"/>
        </w:rPr>
      </w:pPr>
    </w:p>
    <w:p w14:paraId="31762A84" w14:textId="203FB727" w:rsidR="001F38A9" w:rsidRDefault="001F38A9" w:rsidP="00F04C8B">
      <w:pPr>
        <w:rPr>
          <w:sz w:val="36"/>
          <w:szCs w:val="36"/>
        </w:rPr>
      </w:pPr>
      <w:r>
        <w:rPr>
          <w:sz w:val="36"/>
          <w:szCs w:val="36"/>
        </w:rPr>
        <w:t>Void update(String title);</w:t>
      </w:r>
    </w:p>
    <w:p w14:paraId="47620A8A" w14:textId="551C17BD" w:rsidR="001F38A9" w:rsidRDefault="001F38A9" w:rsidP="00F04C8B">
      <w:pPr>
        <w:rPr>
          <w:sz w:val="36"/>
          <w:szCs w:val="36"/>
        </w:rPr>
      </w:pPr>
      <w:r>
        <w:rPr>
          <w:sz w:val="36"/>
          <w:szCs w:val="36"/>
        </w:rPr>
        <w:t>}</w:t>
      </w:r>
    </w:p>
    <w:p w14:paraId="31C78F5E" w14:textId="4587D7AE" w:rsidR="001F38A9" w:rsidRDefault="001F38A9" w:rsidP="00F04C8B">
      <w:pPr>
        <w:rPr>
          <w:sz w:val="36"/>
          <w:szCs w:val="36"/>
        </w:rPr>
      </w:pPr>
    </w:p>
    <w:p w14:paraId="076A140B" w14:textId="1D55D880" w:rsidR="001F38A9" w:rsidRDefault="001F38A9" w:rsidP="00F04C8B">
      <w:pPr>
        <w:rPr>
          <w:sz w:val="36"/>
          <w:szCs w:val="36"/>
        </w:rPr>
      </w:pPr>
      <w:r>
        <w:rPr>
          <w:sz w:val="36"/>
          <w:szCs w:val="36"/>
        </w:rPr>
        <w:t>Class I1Implementation implements I2{</w:t>
      </w:r>
    </w:p>
    <w:p w14:paraId="2D26446F" w14:textId="28CCC958" w:rsidR="001F38A9" w:rsidRDefault="001F38A9" w:rsidP="00F04C8B">
      <w:pPr>
        <w:rPr>
          <w:sz w:val="36"/>
          <w:szCs w:val="36"/>
        </w:rPr>
      </w:pPr>
      <w:r>
        <w:rPr>
          <w:sz w:val="36"/>
          <w:szCs w:val="36"/>
        </w:rPr>
        <w:t>Void update(String title</w:t>
      </w:r>
      <w:r>
        <w:rPr>
          <w:sz w:val="36"/>
          <w:szCs w:val="36"/>
        </w:rPr>
        <w:t>){}</w:t>
      </w:r>
    </w:p>
    <w:p w14:paraId="4450EE5A" w14:textId="6FD4D30D" w:rsidR="001F38A9" w:rsidRDefault="001F38A9" w:rsidP="00F04C8B">
      <w:pPr>
        <w:rPr>
          <w:sz w:val="36"/>
          <w:szCs w:val="36"/>
        </w:rPr>
      </w:pPr>
      <w:r>
        <w:rPr>
          <w:sz w:val="36"/>
          <w:szCs w:val="36"/>
        </w:rPr>
        <w:t>}</w:t>
      </w:r>
    </w:p>
    <w:p w14:paraId="2BCF92FD" w14:textId="77777777" w:rsidR="00706BCF" w:rsidRPr="00582C7A" w:rsidRDefault="00706BCF" w:rsidP="00F04C8B">
      <w:pPr>
        <w:rPr>
          <w:sz w:val="36"/>
          <w:szCs w:val="36"/>
        </w:rPr>
      </w:pPr>
    </w:p>
    <w:sectPr w:rsidR="00706BCF" w:rsidRPr="00582C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62832"/>
    <w:multiLevelType w:val="multilevel"/>
    <w:tmpl w:val="A2B486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DD4650"/>
    <w:multiLevelType w:val="hybridMultilevel"/>
    <w:tmpl w:val="77BCFE6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AF2"/>
    <w:rsid w:val="00057EEA"/>
    <w:rsid w:val="000A07AE"/>
    <w:rsid w:val="0012530D"/>
    <w:rsid w:val="00155CC6"/>
    <w:rsid w:val="00173AA1"/>
    <w:rsid w:val="001A5B64"/>
    <w:rsid w:val="001F38A9"/>
    <w:rsid w:val="00251AE0"/>
    <w:rsid w:val="003679EC"/>
    <w:rsid w:val="00476D68"/>
    <w:rsid w:val="004854EE"/>
    <w:rsid w:val="00491B91"/>
    <w:rsid w:val="005259E0"/>
    <w:rsid w:val="00582C7A"/>
    <w:rsid w:val="005920CC"/>
    <w:rsid w:val="0066198B"/>
    <w:rsid w:val="00674C01"/>
    <w:rsid w:val="00680512"/>
    <w:rsid w:val="0068796C"/>
    <w:rsid w:val="006914A9"/>
    <w:rsid w:val="00706BCF"/>
    <w:rsid w:val="00731EF1"/>
    <w:rsid w:val="00735865"/>
    <w:rsid w:val="00763DF6"/>
    <w:rsid w:val="00830CDA"/>
    <w:rsid w:val="008738EA"/>
    <w:rsid w:val="0087572B"/>
    <w:rsid w:val="00976694"/>
    <w:rsid w:val="009F41E9"/>
    <w:rsid w:val="00A43CE5"/>
    <w:rsid w:val="00A60CF6"/>
    <w:rsid w:val="00A67909"/>
    <w:rsid w:val="00A8511E"/>
    <w:rsid w:val="00B47958"/>
    <w:rsid w:val="00B546AE"/>
    <w:rsid w:val="00B719A0"/>
    <w:rsid w:val="00B7536D"/>
    <w:rsid w:val="00C40589"/>
    <w:rsid w:val="00CB76C9"/>
    <w:rsid w:val="00D14CF0"/>
    <w:rsid w:val="00D164B8"/>
    <w:rsid w:val="00D217C4"/>
    <w:rsid w:val="00D41808"/>
    <w:rsid w:val="00D86E11"/>
    <w:rsid w:val="00E636EB"/>
    <w:rsid w:val="00E749BE"/>
    <w:rsid w:val="00E8713F"/>
    <w:rsid w:val="00EC2108"/>
    <w:rsid w:val="00ED672F"/>
    <w:rsid w:val="00F04C8B"/>
    <w:rsid w:val="00F20E09"/>
    <w:rsid w:val="00F76AF2"/>
    <w:rsid w:val="00FA48F7"/>
    <w:rsid w:val="00FC1E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D7398"/>
  <w15:chartTrackingRefBased/>
  <w15:docId w15:val="{9C0C31C6-2060-4ED8-BF0C-8A4ACC94D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36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57EE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636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79EC"/>
    <w:pPr>
      <w:ind w:left="720"/>
      <w:contextualSpacing/>
    </w:pPr>
  </w:style>
  <w:style w:type="character" w:customStyle="1" w:styleId="Heading2Char">
    <w:name w:val="Heading 2 Char"/>
    <w:basedOn w:val="DefaultParagraphFont"/>
    <w:link w:val="Heading2"/>
    <w:uiPriority w:val="9"/>
    <w:rsid w:val="00057EEA"/>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057EEA"/>
    <w:rPr>
      <w:color w:val="0000FF"/>
      <w:u w:val="single"/>
    </w:rPr>
  </w:style>
  <w:style w:type="paragraph" w:styleId="NormalWeb">
    <w:name w:val="Normal (Web)"/>
    <w:basedOn w:val="Normal"/>
    <w:uiPriority w:val="99"/>
    <w:semiHidden/>
    <w:unhideWhenUsed/>
    <w:rsid w:val="00057E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57EE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5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57EEA"/>
    <w:rPr>
      <w:rFonts w:ascii="Courier New" w:eastAsia="Times New Roman" w:hAnsi="Courier New" w:cs="Courier New"/>
      <w:sz w:val="20"/>
      <w:szCs w:val="20"/>
      <w:lang w:eastAsia="en-IN"/>
    </w:rPr>
  </w:style>
  <w:style w:type="character" w:customStyle="1" w:styleId="k">
    <w:name w:val="k"/>
    <w:basedOn w:val="DefaultParagraphFont"/>
    <w:rsid w:val="00057EEA"/>
  </w:style>
  <w:style w:type="character" w:customStyle="1" w:styleId="na">
    <w:name w:val="na"/>
    <w:basedOn w:val="DefaultParagraphFont"/>
    <w:rsid w:val="00057EEA"/>
  </w:style>
  <w:style w:type="character" w:customStyle="1" w:styleId="o">
    <w:name w:val="o"/>
    <w:basedOn w:val="DefaultParagraphFont"/>
    <w:rsid w:val="00057EEA"/>
  </w:style>
  <w:style w:type="character" w:customStyle="1" w:styleId="s">
    <w:name w:val="s"/>
    <w:basedOn w:val="DefaultParagraphFont"/>
    <w:rsid w:val="00057EEA"/>
  </w:style>
  <w:style w:type="character" w:customStyle="1" w:styleId="code-copy">
    <w:name w:val="code-copy"/>
    <w:basedOn w:val="DefaultParagraphFont"/>
    <w:rsid w:val="00057EEA"/>
  </w:style>
  <w:style w:type="character" w:styleId="Emphasis">
    <w:name w:val="Emphasis"/>
    <w:basedOn w:val="DefaultParagraphFont"/>
    <w:uiPriority w:val="20"/>
    <w:qFormat/>
    <w:rsid w:val="00057EEA"/>
    <w:rPr>
      <w:i/>
      <w:iCs/>
    </w:rPr>
  </w:style>
  <w:style w:type="character" w:customStyle="1" w:styleId="line">
    <w:name w:val="line"/>
    <w:basedOn w:val="DefaultParagraphFont"/>
    <w:rsid w:val="00057EEA"/>
  </w:style>
  <w:style w:type="character" w:customStyle="1" w:styleId="err">
    <w:name w:val="err"/>
    <w:basedOn w:val="DefaultParagraphFont"/>
    <w:rsid w:val="00057EEA"/>
  </w:style>
  <w:style w:type="character" w:customStyle="1" w:styleId="Heading3Char">
    <w:name w:val="Heading 3 Char"/>
    <w:basedOn w:val="DefaultParagraphFont"/>
    <w:link w:val="Heading3"/>
    <w:uiPriority w:val="9"/>
    <w:semiHidden/>
    <w:rsid w:val="00E636EB"/>
    <w:rPr>
      <w:rFonts w:asciiTheme="majorHAnsi" w:eastAsiaTheme="majorEastAsia" w:hAnsiTheme="majorHAnsi" w:cstheme="majorBidi"/>
      <w:color w:val="1F3763" w:themeColor="accent1" w:themeShade="7F"/>
      <w:sz w:val="24"/>
      <w:szCs w:val="24"/>
    </w:rPr>
  </w:style>
  <w:style w:type="character" w:customStyle="1" w:styleId="heading3char0">
    <w:name w:val="heading3char"/>
    <w:basedOn w:val="DefaultParagraphFont"/>
    <w:rsid w:val="00E636EB"/>
  </w:style>
  <w:style w:type="character" w:customStyle="1" w:styleId="Heading1Char">
    <w:name w:val="Heading 1 Char"/>
    <w:basedOn w:val="DefaultParagraphFont"/>
    <w:link w:val="Heading1"/>
    <w:uiPriority w:val="9"/>
    <w:rsid w:val="00E636EB"/>
    <w:rPr>
      <w:rFonts w:asciiTheme="majorHAnsi" w:eastAsiaTheme="majorEastAsia" w:hAnsiTheme="majorHAnsi" w:cstheme="majorBidi"/>
      <w:color w:val="2F5496" w:themeColor="accent1" w:themeShade="BF"/>
      <w:sz w:val="32"/>
      <w:szCs w:val="32"/>
    </w:rPr>
  </w:style>
  <w:style w:type="character" w:customStyle="1" w:styleId="lit">
    <w:name w:val="lit"/>
    <w:basedOn w:val="DefaultParagraphFont"/>
    <w:rsid w:val="009F41E9"/>
  </w:style>
  <w:style w:type="character" w:customStyle="1" w:styleId="pln">
    <w:name w:val="pln"/>
    <w:basedOn w:val="DefaultParagraphFont"/>
    <w:rsid w:val="009F41E9"/>
  </w:style>
  <w:style w:type="character" w:customStyle="1" w:styleId="kwd">
    <w:name w:val="kwd"/>
    <w:basedOn w:val="DefaultParagraphFont"/>
    <w:rsid w:val="009F41E9"/>
  </w:style>
  <w:style w:type="character" w:customStyle="1" w:styleId="typ">
    <w:name w:val="typ"/>
    <w:basedOn w:val="DefaultParagraphFont"/>
    <w:rsid w:val="009F41E9"/>
  </w:style>
  <w:style w:type="character" w:customStyle="1" w:styleId="pun">
    <w:name w:val="pun"/>
    <w:basedOn w:val="DefaultParagraphFont"/>
    <w:rsid w:val="009F41E9"/>
  </w:style>
  <w:style w:type="character" w:customStyle="1" w:styleId="str">
    <w:name w:val="str"/>
    <w:basedOn w:val="DefaultParagraphFont"/>
    <w:rsid w:val="009F41E9"/>
  </w:style>
  <w:style w:type="character" w:customStyle="1" w:styleId="com">
    <w:name w:val="com"/>
    <w:basedOn w:val="DefaultParagraphFont"/>
    <w:rsid w:val="009F4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074952">
      <w:bodyDiv w:val="1"/>
      <w:marLeft w:val="0"/>
      <w:marRight w:val="0"/>
      <w:marTop w:val="0"/>
      <w:marBottom w:val="0"/>
      <w:divBdr>
        <w:top w:val="none" w:sz="0" w:space="0" w:color="auto"/>
        <w:left w:val="none" w:sz="0" w:space="0" w:color="auto"/>
        <w:bottom w:val="none" w:sz="0" w:space="0" w:color="auto"/>
        <w:right w:val="none" w:sz="0" w:space="0" w:color="auto"/>
      </w:divBdr>
      <w:divsChild>
        <w:div w:id="1202398516">
          <w:marLeft w:val="0"/>
          <w:marRight w:val="0"/>
          <w:marTop w:val="0"/>
          <w:marBottom w:val="0"/>
          <w:divBdr>
            <w:top w:val="none" w:sz="0" w:space="0" w:color="auto"/>
            <w:left w:val="none" w:sz="0" w:space="0" w:color="auto"/>
            <w:bottom w:val="none" w:sz="0" w:space="0" w:color="auto"/>
            <w:right w:val="none" w:sz="0" w:space="0" w:color="auto"/>
          </w:divBdr>
          <w:divsChild>
            <w:div w:id="475149164">
              <w:marLeft w:val="0"/>
              <w:marRight w:val="0"/>
              <w:marTop w:val="0"/>
              <w:marBottom w:val="0"/>
              <w:divBdr>
                <w:top w:val="none" w:sz="0" w:space="0" w:color="auto"/>
                <w:left w:val="none" w:sz="0" w:space="0" w:color="auto"/>
                <w:bottom w:val="none" w:sz="0" w:space="0" w:color="auto"/>
                <w:right w:val="none" w:sz="0" w:space="0" w:color="auto"/>
              </w:divBdr>
            </w:div>
          </w:divsChild>
        </w:div>
        <w:div w:id="1614441206">
          <w:marLeft w:val="576"/>
          <w:marRight w:val="0"/>
          <w:marTop w:val="0"/>
          <w:marBottom w:val="0"/>
          <w:divBdr>
            <w:top w:val="none" w:sz="0" w:space="0" w:color="auto"/>
            <w:left w:val="none" w:sz="0" w:space="0" w:color="auto"/>
            <w:bottom w:val="none" w:sz="0" w:space="0" w:color="auto"/>
            <w:right w:val="none" w:sz="0" w:space="0" w:color="auto"/>
          </w:divBdr>
        </w:div>
        <w:div w:id="208685057">
          <w:marLeft w:val="576"/>
          <w:marRight w:val="0"/>
          <w:marTop w:val="0"/>
          <w:marBottom w:val="0"/>
          <w:divBdr>
            <w:top w:val="none" w:sz="0" w:space="0" w:color="auto"/>
            <w:left w:val="none" w:sz="0" w:space="0" w:color="auto"/>
            <w:bottom w:val="none" w:sz="0" w:space="0" w:color="auto"/>
            <w:right w:val="none" w:sz="0" w:space="0" w:color="auto"/>
          </w:divBdr>
        </w:div>
        <w:div w:id="1993832013">
          <w:marLeft w:val="576"/>
          <w:marRight w:val="0"/>
          <w:marTop w:val="0"/>
          <w:marBottom w:val="0"/>
          <w:divBdr>
            <w:top w:val="none" w:sz="0" w:space="0" w:color="auto"/>
            <w:left w:val="none" w:sz="0" w:space="0" w:color="auto"/>
            <w:bottom w:val="none" w:sz="0" w:space="0" w:color="auto"/>
            <w:right w:val="none" w:sz="0" w:space="0" w:color="auto"/>
          </w:divBdr>
        </w:div>
        <w:div w:id="617686867">
          <w:marLeft w:val="576"/>
          <w:marRight w:val="0"/>
          <w:marTop w:val="0"/>
          <w:marBottom w:val="0"/>
          <w:divBdr>
            <w:top w:val="none" w:sz="0" w:space="0" w:color="auto"/>
            <w:left w:val="none" w:sz="0" w:space="0" w:color="auto"/>
            <w:bottom w:val="none" w:sz="0" w:space="0" w:color="auto"/>
            <w:right w:val="none" w:sz="0" w:space="0" w:color="auto"/>
          </w:divBdr>
        </w:div>
        <w:div w:id="621307603">
          <w:marLeft w:val="576"/>
          <w:marRight w:val="0"/>
          <w:marTop w:val="0"/>
          <w:marBottom w:val="0"/>
          <w:divBdr>
            <w:top w:val="none" w:sz="0" w:space="0" w:color="auto"/>
            <w:left w:val="none" w:sz="0" w:space="0" w:color="auto"/>
            <w:bottom w:val="none" w:sz="0" w:space="0" w:color="auto"/>
            <w:right w:val="none" w:sz="0" w:space="0" w:color="auto"/>
          </w:divBdr>
        </w:div>
        <w:div w:id="1633828671">
          <w:marLeft w:val="576"/>
          <w:marRight w:val="0"/>
          <w:marTop w:val="0"/>
          <w:marBottom w:val="0"/>
          <w:divBdr>
            <w:top w:val="none" w:sz="0" w:space="0" w:color="auto"/>
            <w:left w:val="none" w:sz="0" w:space="0" w:color="auto"/>
            <w:bottom w:val="none" w:sz="0" w:space="0" w:color="auto"/>
            <w:right w:val="none" w:sz="0" w:space="0" w:color="auto"/>
          </w:divBdr>
        </w:div>
        <w:div w:id="1567376537">
          <w:marLeft w:val="576"/>
          <w:marRight w:val="0"/>
          <w:marTop w:val="0"/>
          <w:marBottom w:val="0"/>
          <w:divBdr>
            <w:top w:val="none" w:sz="0" w:space="0" w:color="auto"/>
            <w:left w:val="none" w:sz="0" w:space="0" w:color="auto"/>
            <w:bottom w:val="none" w:sz="0" w:space="0" w:color="auto"/>
            <w:right w:val="none" w:sz="0" w:space="0" w:color="auto"/>
          </w:divBdr>
        </w:div>
        <w:div w:id="780539632">
          <w:marLeft w:val="576"/>
          <w:marRight w:val="0"/>
          <w:marTop w:val="0"/>
          <w:marBottom w:val="0"/>
          <w:divBdr>
            <w:top w:val="none" w:sz="0" w:space="0" w:color="auto"/>
            <w:left w:val="none" w:sz="0" w:space="0" w:color="auto"/>
            <w:bottom w:val="none" w:sz="0" w:space="0" w:color="auto"/>
            <w:right w:val="none" w:sz="0" w:space="0" w:color="auto"/>
          </w:divBdr>
        </w:div>
        <w:div w:id="1981687046">
          <w:marLeft w:val="576"/>
          <w:marRight w:val="0"/>
          <w:marTop w:val="0"/>
          <w:marBottom w:val="0"/>
          <w:divBdr>
            <w:top w:val="none" w:sz="0" w:space="0" w:color="auto"/>
            <w:left w:val="none" w:sz="0" w:space="0" w:color="auto"/>
            <w:bottom w:val="none" w:sz="0" w:space="0" w:color="auto"/>
            <w:right w:val="none" w:sz="0" w:space="0" w:color="auto"/>
          </w:divBdr>
        </w:div>
        <w:div w:id="1717315504">
          <w:marLeft w:val="576"/>
          <w:marRight w:val="0"/>
          <w:marTop w:val="0"/>
          <w:marBottom w:val="0"/>
          <w:divBdr>
            <w:top w:val="none" w:sz="0" w:space="0" w:color="auto"/>
            <w:left w:val="none" w:sz="0" w:space="0" w:color="auto"/>
            <w:bottom w:val="none" w:sz="0" w:space="0" w:color="auto"/>
            <w:right w:val="none" w:sz="0" w:space="0" w:color="auto"/>
          </w:divBdr>
        </w:div>
        <w:div w:id="327444998">
          <w:marLeft w:val="576"/>
          <w:marRight w:val="0"/>
          <w:marTop w:val="0"/>
          <w:marBottom w:val="0"/>
          <w:divBdr>
            <w:top w:val="none" w:sz="0" w:space="0" w:color="auto"/>
            <w:left w:val="none" w:sz="0" w:space="0" w:color="auto"/>
            <w:bottom w:val="none" w:sz="0" w:space="0" w:color="auto"/>
            <w:right w:val="none" w:sz="0" w:space="0" w:color="auto"/>
          </w:divBdr>
        </w:div>
        <w:div w:id="153379187">
          <w:marLeft w:val="576"/>
          <w:marRight w:val="0"/>
          <w:marTop w:val="0"/>
          <w:marBottom w:val="0"/>
          <w:divBdr>
            <w:top w:val="none" w:sz="0" w:space="0" w:color="auto"/>
            <w:left w:val="none" w:sz="0" w:space="0" w:color="auto"/>
            <w:bottom w:val="none" w:sz="0" w:space="0" w:color="auto"/>
            <w:right w:val="none" w:sz="0" w:space="0" w:color="auto"/>
          </w:divBdr>
        </w:div>
        <w:div w:id="595092336">
          <w:marLeft w:val="576"/>
          <w:marRight w:val="0"/>
          <w:marTop w:val="0"/>
          <w:marBottom w:val="0"/>
          <w:divBdr>
            <w:top w:val="none" w:sz="0" w:space="0" w:color="auto"/>
            <w:left w:val="none" w:sz="0" w:space="0" w:color="auto"/>
            <w:bottom w:val="none" w:sz="0" w:space="0" w:color="auto"/>
            <w:right w:val="none" w:sz="0" w:space="0" w:color="auto"/>
          </w:divBdr>
        </w:div>
        <w:div w:id="1520464861">
          <w:marLeft w:val="576"/>
          <w:marRight w:val="0"/>
          <w:marTop w:val="0"/>
          <w:marBottom w:val="0"/>
          <w:divBdr>
            <w:top w:val="none" w:sz="0" w:space="0" w:color="auto"/>
            <w:left w:val="none" w:sz="0" w:space="0" w:color="auto"/>
            <w:bottom w:val="none" w:sz="0" w:space="0" w:color="auto"/>
            <w:right w:val="none" w:sz="0" w:space="0" w:color="auto"/>
          </w:divBdr>
        </w:div>
        <w:div w:id="427892864">
          <w:marLeft w:val="576"/>
          <w:marRight w:val="0"/>
          <w:marTop w:val="0"/>
          <w:marBottom w:val="0"/>
          <w:divBdr>
            <w:top w:val="none" w:sz="0" w:space="0" w:color="auto"/>
            <w:left w:val="none" w:sz="0" w:space="0" w:color="auto"/>
            <w:bottom w:val="none" w:sz="0" w:space="0" w:color="auto"/>
            <w:right w:val="none" w:sz="0" w:space="0" w:color="auto"/>
          </w:divBdr>
        </w:div>
        <w:div w:id="1471089154">
          <w:marLeft w:val="576"/>
          <w:marRight w:val="0"/>
          <w:marTop w:val="0"/>
          <w:marBottom w:val="0"/>
          <w:divBdr>
            <w:top w:val="none" w:sz="0" w:space="0" w:color="auto"/>
            <w:left w:val="none" w:sz="0" w:space="0" w:color="auto"/>
            <w:bottom w:val="none" w:sz="0" w:space="0" w:color="auto"/>
            <w:right w:val="none" w:sz="0" w:space="0" w:color="auto"/>
          </w:divBdr>
        </w:div>
        <w:div w:id="166286257">
          <w:marLeft w:val="576"/>
          <w:marRight w:val="0"/>
          <w:marTop w:val="0"/>
          <w:marBottom w:val="0"/>
          <w:divBdr>
            <w:top w:val="none" w:sz="0" w:space="0" w:color="auto"/>
            <w:left w:val="none" w:sz="0" w:space="0" w:color="auto"/>
            <w:bottom w:val="none" w:sz="0" w:space="0" w:color="auto"/>
            <w:right w:val="none" w:sz="0" w:space="0" w:color="auto"/>
          </w:divBdr>
        </w:div>
        <w:div w:id="1309898140">
          <w:marLeft w:val="576"/>
          <w:marRight w:val="0"/>
          <w:marTop w:val="0"/>
          <w:marBottom w:val="0"/>
          <w:divBdr>
            <w:top w:val="none" w:sz="0" w:space="0" w:color="auto"/>
            <w:left w:val="none" w:sz="0" w:space="0" w:color="auto"/>
            <w:bottom w:val="none" w:sz="0" w:space="0" w:color="auto"/>
            <w:right w:val="none" w:sz="0" w:space="0" w:color="auto"/>
          </w:divBdr>
        </w:div>
        <w:div w:id="228540400">
          <w:marLeft w:val="576"/>
          <w:marRight w:val="0"/>
          <w:marTop w:val="0"/>
          <w:marBottom w:val="0"/>
          <w:divBdr>
            <w:top w:val="none" w:sz="0" w:space="0" w:color="auto"/>
            <w:left w:val="none" w:sz="0" w:space="0" w:color="auto"/>
            <w:bottom w:val="none" w:sz="0" w:space="0" w:color="auto"/>
            <w:right w:val="none" w:sz="0" w:space="0" w:color="auto"/>
          </w:divBdr>
        </w:div>
        <w:div w:id="1965118923">
          <w:marLeft w:val="576"/>
          <w:marRight w:val="0"/>
          <w:marTop w:val="0"/>
          <w:marBottom w:val="0"/>
          <w:divBdr>
            <w:top w:val="none" w:sz="0" w:space="0" w:color="auto"/>
            <w:left w:val="none" w:sz="0" w:space="0" w:color="auto"/>
            <w:bottom w:val="none" w:sz="0" w:space="0" w:color="auto"/>
            <w:right w:val="none" w:sz="0" w:space="0" w:color="auto"/>
          </w:divBdr>
        </w:div>
        <w:div w:id="1958557448">
          <w:marLeft w:val="576"/>
          <w:marRight w:val="0"/>
          <w:marTop w:val="0"/>
          <w:marBottom w:val="0"/>
          <w:divBdr>
            <w:top w:val="none" w:sz="0" w:space="0" w:color="auto"/>
            <w:left w:val="none" w:sz="0" w:space="0" w:color="auto"/>
            <w:bottom w:val="none" w:sz="0" w:space="0" w:color="auto"/>
            <w:right w:val="none" w:sz="0" w:space="0" w:color="auto"/>
          </w:divBdr>
        </w:div>
        <w:div w:id="1199052589">
          <w:marLeft w:val="576"/>
          <w:marRight w:val="0"/>
          <w:marTop w:val="0"/>
          <w:marBottom w:val="0"/>
          <w:divBdr>
            <w:top w:val="none" w:sz="0" w:space="0" w:color="auto"/>
            <w:left w:val="none" w:sz="0" w:space="0" w:color="auto"/>
            <w:bottom w:val="none" w:sz="0" w:space="0" w:color="auto"/>
            <w:right w:val="none" w:sz="0" w:space="0" w:color="auto"/>
          </w:divBdr>
        </w:div>
        <w:div w:id="755976132">
          <w:marLeft w:val="576"/>
          <w:marRight w:val="0"/>
          <w:marTop w:val="0"/>
          <w:marBottom w:val="0"/>
          <w:divBdr>
            <w:top w:val="none" w:sz="0" w:space="0" w:color="auto"/>
            <w:left w:val="none" w:sz="0" w:space="0" w:color="auto"/>
            <w:bottom w:val="none" w:sz="0" w:space="0" w:color="auto"/>
            <w:right w:val="none" w:sz="0" w:space="0" w:color="auto"/>
          </w:divBdr>
        </w:div>
        <w:div w:id="902064662">
          <w:marLeft w:val="576"/>
          <w:marRight w:val="0"/>
          <w:marTop w:val="0"/>
          <w:marBottom w:val="0"/>
          <w:divBdr>
            <w:top w:val="none" w:sz="0" w:space="0" w:color="auto"/>
            <w:left w:val="none" w:sz="0" w:space="0" w:color="auto"/>
            <w:bottom w:val="none" w:sz="0" w:space="0" w:color="auto"/>
            <w:right w:val="none" w:sz="0" w:space="0" w:color="auto"/>
          </w:divBdr>
        </w:div>
        <w:div w:id="2133747505">
          <w:marLeft w:val="576"/>
          <w:marRight w:val="0"/>
          <w:marTop w:val="0"/>
          <w:marBottom w:val="0"/>
          <w:divBdr>
            <w:top w:val="none" w:sz="0" w:space="0" w:color="auto"/>
            <w:left w:val="none" w:sz="0" w:space="0" w:color="auto"/>
            <w:bottom w:val="none" w:sz="0" w:space="0" w:color="auto"/>
            <w:right w:val="none" w:sz="0" w:space="0" w:color="auto"/>
          </w:divBdr>
        </w:div>
        <w:div w:id="1940484038">
          <w:marLeft w:val="576"/>
          <w:marRight w:val="0"/>
          <w:marTop w:val="0"/>
          <w:marBottom w:val="0"/>
          <w:divBdr>
            <w:top w:val="none" w:sz="0" w:space="0" w:color="auto"/>
            <w:left w:val="none" w:sz="0" w:space="0" w:color="auto"/>
            <w:bottom w:val="none" w:sz="0" w:space="0" w:color="auto"/>
            <w:right w:val="none" w:sz="0" w:space="0" w:color="auto"/>
          </w:divBdr>
        </w:div>
        <w:div w:id="922841340">
          <w:marLeft w:val="576"/>
          <w:marRight w:val="0"/>
          <w:marTop w:val="0"/>
          <w:marBottom w:val="0"/>
          <w:divBdr>
            <w:top w:val="none" w:sz="0" w:space="0" w:color="auto"/>
            <w:left w:val="none" w:sz="0" w:space="0" w:color="auto"/>
            <w:bottom w:val="none" w:sz="0" w:space="0" w:color="auto"/>
            <w:right w:val="none" w:sz="0" w:space="0" w:color="auto"/>
          </w:divBdr>
        </w:div>
        <w:div w:id="632759243">
          <w:marLeft w:val="576"/>
          <w:marRight w:val="0"/>
          <w:marTop w:val="0"/>
          <w:marBottom w:val="0"/>
          <w:divBdr>
            <w:top w:val="none" w:sz="0" w:space="0" w:color="auto"/>
            <w:left w:val="none" w:sz="0" w:space="0" w:color="auto"/>
            <w:bottom w:val="none" w:sz="0" w:space="0" w:color="auto"/>
            <w:right w:val="none" w:sz="0" w:space="0" w:color="auto"/>
          </w:divBdr>
        </w:div>
        <w:div w:id="941378164">
          <w:marLeft w:val="576"/>
          <w:marRight w:val="0"/>
          <w:marTop w:val="0"/>
          <w:marBottom w:val="0"/>
          <w:divBdr>
            <w:top w:val="none" w:sz="0" w:space="0" w:color="auto"/>
            <w:left w:val="none" w:sz="0" w:space="0" w:color="auto"/>
            <w:bottom w:val="none" w:sz="0" w:space="0" w:color="auto"/>
            <w:right w:val="none" w:sz="0" w:space="0" w:color="auto"/>
          </w:divBdr>
        </w:div>
        <w:div w:id="1669092722">
          <w:marLeft w:val="576"/>
          <w:marRight w:val="0"/>
          <w:marTop w:val="0"/>
          <w:marBottom w:val="0"/>
          <w:divBdr>
            <w:top w:val="none" w:sz="0" w:space="0" w:color="auto"/>
            <w:left w:val="none" w:sz="0" w:space="0" w:color="auto"/>
            <w:bottom w:val="none" w:sz="0" w:space="0" w:color="auto"/>
            <w:right w:val="none" w:sz="0" w:space="0" w:color="auto"/>
          </w:divBdr>
        </w:div>
        <w:div w:id="636493898">
          <w:marLeft w:val="576"/>
          <w:marRight w:val="0"/>
          <w:marTop w:val="0"/>
          <w:marBottom w:val="0"/>
          <w:divBdr>
            <w:top w:val="none" w:sz="0" w:space="0" w:color="auto"/>
            <w:left w:val="none" w:sz="0" w:space="0" w:color="auto"/>
            <w:bottom w:val="none" w:sz="0" w:space="0" w:color="auto"/>
            <w:right w:val="none" w:sz="0" w:space="0" w:color="auto"/>
          </w:divBdr>
        </w:div>
        <w:div w:id="1367755008">
          <w:marLeft w:val="576"/>
          <w:marRight w:val="0"/>
          <w:marTop w:val="0"/>
          <w:marBottom w:val="0"/>
          <w:divBdr>
            <w:top w:val="none" w:sz="0" w:space="0" w:color="auto"/>
            <w:left w:val="none" w:sz="0" w:space="0" w:color="auto"/>
            <w:bottom w:val="none" w:sz="0" w:space="0" w:color="auto"/>
            <w:right w:val="none" w:sz="0" w:space="0" w:color="auto"/>
          </w:divBdr>
        </w:div>
        <w:div w:id="682902404">
          <w:marLeft w:val="576"/>
          <w:marRight w:val="0"/>
          <w:marTop w:val="0"/>
          <w:marBottom w:val="0"/>
          <w:divBdr>
            <w:top w:val="none" w:sz="0" w:space="0" w:color="auto"/>
            <w:left w:val="none" w:sz="0" w:space="0" w:color="auto"/>
            <w:bottom w:val="none" w:sz="0" w:space="0" w:color="auto"/>
            <w:right w:val="none" w:sz="0" w:space="0" w:color="auto"/>
          </w:divBdr>
        </w:div>
        <w:div w:id="908925459">
          <w:marLeft w:val="0"/>
          <w:marRight w:val="0"/>
          <w:marTop w:val="0"/>
          <w:marBottom w:val="0"/>
          <w:divBdr>
            <w:top w:val="none" w:sz="0" w:space="0" w:color="auto"/>
            <w:left w:val="none" w:sz="0" w:space="0" w:color="auto"/>
            <w:bottom w:val="none" w:sz="0" w:space="0" w:color="auto"/>
            <w:right w:val="none" w:sz="0" w:space="0" w:color="auto"/>
          </w:divBdr>
        </w:div>
        <w:div w:id="1326396208">
          <w:marLeft w:val="0"/>
          <w:marRight w:val="0"/>
          <w:marTop w:val="0"/>
          <w:marBottom w:val="0"/>
          <w:divBdr>
            <w:top w:val="none" w:sz="0" w:space="0" w:color="auto"/>
            <w:left w:val="none" w:sz="0" w:space="0" w:color="auto"/>
            <w:bottom w:val="none" w:sz="0" w:space="0" w:color="auto"/>
            <w:right w:val="none" w:sz="0" w:space="0" w:color="auto"/>
          </w:divBdr>
        </w:div>
        <w:div w:id="1143809611">
          <w:marLeft w:val="0"/>
          <w:marRight w:val="0"/>
          <w:marTop w:val="0"/>
          <w:marBottom w:val="0"/>
          <w:divBdr>
            <w:top w:val="none" w:sz="0" w:space="0" w:color="auto"/>
            <w:left w:val="none" w:sz="0" w:space="0" w:color="auto"/>
            <w:bottom w:val="none" w:sz="0" w:space="0" w:color="auto"/>
            <w:right w:val="none" w:sz="0" w:space="0" w:color="auto"/>
          </w:divBdr>
        </w:div>
        <w:div w:id="494150317">
          <w:marLeft w:val="0"/>
          <w:marRight w:val="0"/>
          <w:marTop w:val="0"/>
          <w:marBottom w:val="0"/>
          <w:divBdr>
            <w:top w:val="none" w:sz="0" w:space="0" w:color="auto"/>
            <w:left w:val="none" w:sz="0" w:space="0" w:color="auto"/>
            <w:bottom w:val="none" w:sz="0" w:space="0" w:color="auto"/>
            <w:right w:val="none" w:sz="0" w:space="0" w:color="auto"/>
          </w:divBdr>
        </w:div>
        <w:div w:id="1713000528">
          <w:marLeft w:val="0"/>
          <w:marRight w:val="0"/>
          <w:marTop w:val="0"/>
          <w:marBottom w:val="0"/>
          <w:divBdr>
            <w:top w:val="none" w:sz="0" w:space="0" w:color="auto"/>
            <w:left w:val="none" w:sz="0" w:space="0" w:color="auto"/>
            <w:bottom w:val="none" w:sz="0" w:space="0" w:color="auto"/>
            <w:right w:val="none" w:sz="0" w:space="0" w:color="auto"/>
          </w:divBdr>
        </w:div>
        <w:div w:id="901908872">
          <w:marLeft w:val="0"/>
          <w:marRight w:val="0"/>
          <w:marTop w:val="0"/>
          <w:marBottom w:val="0"/>
          <w:divBdr>
            <w:top w:val="none" w:sz="0" w:space="0" w:color="auto"/>
            <w:left w:val="none" w:sz="0" w:space="0" w:color="auto"/>
            <w:bottom w:val="none" w:sz="0" w:space="0" w:color="auto"/>
            <w:right w:val="none" w:sz="0" w:space="0" w:color="auto"/>
          </w:divBdr>
        </w:div>
        <w:div w:id="1291589456">
          <w:marLeft w:val="0"/>
          <w:marRight w:val="0"/>
          <w:marTop w:val="0"/>
          <w:marBottom w:val="0"/>
          <w:divBdr>
            <w:top w:val="none" w:sz="0" w:space="0" w:color="auto"/>
            <w:left w:val="none" w:sz="0" w:space="0" w:color="auto"/>
            <w:bottom w:val="none" w:sz="0" w:space="0" w:color="auto"/>
            <w:right w:val="none" w:sz="0" w:space="0" w:color="auto"/>
          </w:divBdr>
        </w:div>
        <w:div w:id="1707488077">
          <w:marLeft w:val="0"/>
          <w:marRight w:val="0"/>
          <w:marTop w:val="0"/>
          <w:marBottom w:val="0"/>
          <w:divBdr>
            <w:top w:val="none" w:sz="0" w:space="0" w:color="auto"/>
            <w:left w:val="none" w:sz="0" w:space="0" w:color="auto"/>
            <w:bottom w:val="none" w:sz="0" w:space="0" w:color="auto"/>
            <w:right w:val="none" w:sz="0" w:space="0" w:color="auto"/>
          </w:divBdr>
        </w:div>
        <w:div w:id="396244063">
          <w:marLeft w:val="708"/>
          <w:marRight w:val="0"/>
          <w:marTop w:val="0"/>
          <w:marBottom w:val="0"/>
          <w:divBdr>
            <w:top w:val="none" w:sz="0" w:space="0" w:color="auto"/>
            <w:left w:val="none" w:sz="0" w:space="0" w:color="auto"/>
            <w:bottom w:val="none" w:sz="0" w:space="0" w:color="auto"/>
            <w:right w:val="none" w:sz="0" w:space="0" w:color="auto"/>
          </w:divBdr>
        </w:div>
        <w:div w:id="646015726">
          <w:marLeft w:val="0"/>
          <w:marRight w:val="0"/>
          <w:marTop w:val="0"/>
          <w:marBottom w:val="0"/>
          <w:divBdr>
            <w:top w:val="none" w:sz="0" w:space="0" w:color="auto"/>
            <w:left w:val="none" w:sz="0" w:space="0" w:color="auto"/>
            <w:bottom w:val="none" w:sz="0" w:space="0" w:color="auto"/>
            <w:right w:val="none" w:sz="0" w:space="0" w:color="auto"/>
          </w:divBdr>
        </w:div>
        <w:div w:id="2040738162">
          <w:marLeft w:val="708"/>
          <w:marRight w:val="0"/>
          <w:marTop w:val="0"/>
          <w:marBottom w:val="0"/>
          <w:divBdr>
            <w:top w:val="none" w:sz="0" w:space="0" w:color="auto"/>
            <w:left w:val="none" w:sz="0" w:space="0" w:color="auto"/>
            <w:bottom w:val="none" w:sz="0" w:space="0" w:color="auto"/>
            <w:right w:val="none" w:sz="0" w:space="0" w:color="auto"/>
          </w:divBdr>
        </w:div>
        <w:div w:id="173349161">
          <w:marLeft w:val="708"/>
          <w:marRight w:val="0"/>
          <w:marTop w:val="0"/>
          <w:marBottom w:val="0"/>
          <w:divBdr>
            <w:top w:val="none" w:sz="0" w:space="0" w:color="auto"/>
            <w:left w:val="none" w:sz="0" w:space="0" w:color="auto"/>
            <w:bottom w:val="none" w:sz="0" w:space="0" w:color="auto"/>
            <w:right w:val="none" w:sz="0" w:space="0" w:color="auto"/>
          </w:divBdr>
        </w:div>
        <w:div w:id="961301648">
          <w:marLeft w:val="708"/>
          <w:marRight w:val="0"/>
          <w:marTop w:val="0"/>
          <w:marBottom w:val="0"/>
          <w:divBdr>
            <w:top w:val="none" w:sz="0" w:space="0" w:color="auto"/>
            <w:left w:val="none" w:sz="0" w:space="0" w:color="auto"/>
            <w:bottom w:val="none" w:sz="0" w:space="0" w:color="auto"/>
            <w:right w:val="none" w:sz="0" w:space="0" w:color="auto"/>
          </w:divBdr>
        </w:div>
        <w:div w:id="1481389907">
          <w:marLeft w:val="0"/>
          <w:marRight w:val="0"/>
          <w:marTop w:val="0"/>
          <w:marBottom w:val="0"/>
          <w:divBdr>
            <w:top w:val="none" w:sz="0" w:space="0" w:color="auto"/>
            <w:left w:val="none" w:sz="0" w:space="0" w:color="auto"/>
            <w:bottom w:val="none" w:sz="0" w:space="0" w:color="auto"/>
            <w:right w:val="none" w:sz="0" w:space="0" w:color="auto"/>
          </w:divBdr>
        </w:div>
        <w:div w:id="61024248">
          <w:marLeft w:val="0"/>
          <w:marRight w:val="0"/>
          <w:marTop w:val="0"/>
          <w:marBottom w:val="0"/>
          <w:divBdr>
            <w:top w:val="none" w:sz="0" w:space="0" w:color="auto"/>
            <w:left w:val="none" w:sz="0" w:space="0" w:color="auto"/>
            <w:bottom w:val="none" w:sz="0" w:space="0" w:color="auto"/>
            <w:right w:val="none" w:sz="0" w:space="0" w:color="auto"/>
          </w:divBdr>
        </w:div>
        <w:div w:id="1849369647">
          <w:marLeft w:val="576"/>
          <w:marRight w:val="0"/>
          <w:marTop w:val="0"/>
          <w:marBottom w:val="0"/>
          <w:divBdr>
            <w:top w:val="none" w:sz="0" w:space="0" w:color="auto"/>
            <w:left w:val="none" w:sz="0" w:space="0" w:color="auto"/>
            <w:bottom w:val="none" w:sz="0" w:space="0" w:color="auto"/>
            <w:right w:val="none" w:sz="0" w:space="0" w:color="auto"/>
          </w:divBdr>
        </w:div>
        <w:div w:id="1081101492">
          <w:marLeft w:val="576"/>
          <w:marRight w:val="0"/>
          <w:marTop w:val="0"/>
          <w:marBottom w:val="0"/>
          <w:divBdr>
            <w:top w:val="none" w:sz="0" w:space="0" w:color="auto"/>
            <w:left w:val="none" w:sz="0" w:space="0" w:color="auto"/>
            <w:bottom w:val="none" w:sz="0" w:space="0" w:color="auto"/>
            <w:right w:val="none" w:sz="0" w:space="0" w:color="auto"/>
          </w:divBdr>
        </w:div>
        <w:div w:id="1173952901">
          <w:marLeft w:val="708"/>
          <w:marRight w:val="0"/>
          <w:marTop w:val="0"/>
          <w:marBottom w:val="0"/>
          <w:divBdr>
            <w:top w:val="none" w:sz="0" w:space="0" w:color="auto"/>
            <w:left w:val="none" w:sz="0" w:space="0" w:color="auto"/>
            <w:bottom w:val="none" w:sz="0" w:space="0" w:color="auto"/>
            <w:right w:val="none" w:sz="0" w:space="0" w:color="auto"/>
          </w:divBdr>
        </w:div>
        <w:div w:id="105001234">
          <w:marLeft w:val="708"/>
          <w:marRight w:val="0"/>
          <w:marTop w:val="0"/>
          <w:marBottom w:val="0"/>
          <w:divBdr>
            <w:top w:val="none" w:sz="0" w:space="0" w:color="auto"/>
            <w:left w:val="none" w:sz="0" w:space="0" w:color="auto"/>
            <w:bottom w:val="none" w:sz="0" w:space="0" w:color="auto"/>
            <w:right w:val="none" w:sz="0" w:space="0" w:color="auto"/>
          </w:divBdr>
        </w:div>
        <w:div w:id="300695938">
          <w:marLeft w:val="0"/>
          <w:marRight w:val="0"/>
          <w:marTop w:val="0"/>
          <w:marBottom w:val="0"/>
          <w:divBdr>
            <w:top w:val="none" w:sz="0" w:space="0" w:color="auto"/>
            <w:left w:val="none" w:sz="0" w:space="0" w:color="auto"/>
            <w:bottom w:val="none" w:sz="0" w:space="0" w:color="auto"/>
            <w:right w:val="none" w:sz="0" w:space="0" w:color="auto"/>
          </w:divBdr>
        </w:div>
        <w:div w:id="602345038">
          <w:marLeft w:val="0"/>
          <w:marRight w:val="0"/>
          <w:marTop w:val="0"/>
          <w:marBottom w:val="0"/>
          <w:divBdr>
            <w:top w:val="none" w:sz="0" w:space="0" w:color="auto"/>
            <w:left w:val="none" w:sz="0" w:space="0" w:color="auto"/>
            <w:bottom w:val="none" w:sz="0" w:space="0" w:color="auto"/>
            <w:right w:val="none" w:sz="0" w:space="0" w:color="auto"/>
          </w:divBdr>
        </w:div>
        <w:div w:id="1482967893">
          <w:marLeft w:val="0"/>
          <w:marRight w:val="0"/>
          <w:marTop w:val="0"/>
          <w:marBottom w:val="0"/>
          <w:divBdr>
            <w:top w:val="none" w:sz="0" w:space="0" w:color="auto"/>
            <w:left w:val="none" w:sz="0" w:space="0" w:color="auto"/>
            <w:bottom w:val="none" w:sz="0" w:space="0" w:color="auto"/>
            <w:right w:val="none" w:sz="0" w:space="0" w:color="auto"/>
          </w:divBdr>
        </w:div>
        <w:div w:id="148333380">
          <w:marLeft w:val="0"/>
          <w:marRight w:val="0"/>
          <w:marTop w:val="0"/>
          <w:marBottom w:val="0"/>
          <w:divBdr>
            <w:top w:val="none" w:sz="0" w:space="0" w:color="auto"/>
            <w:left w:val="none" w:sz="0" w:space="0" w:color="auto"/>
            <w:bottom w:val="none" w:sz="0" w:space="0" w:color="auto"/>
            <w:right w:val="none" w:sz="0" w:space="0" w:color="auto"/>
          </w:divBdr>
        </w:div>
        <w:div w:id="1102802552">
          <w:marLeft w:val="0"/>
          <w:marRight w:val="0"/>
          <w:marTop w:val="0"/>
          <w:marBottom w:val="0"/>
          <w:divBdr>
            <w:top w:val="none" w:sz="0" w:space="0" w:color="auto"/>
            <w:left w:val="none" w:sz="0" w:space="0" w:color="auto"/>
            <w:bottom w:val="none" w:sz="0" w:space="0" w:color="auto"/>
            <w:right w:val="none" w:sz="0" w:space="0" w:color="auto"/>
          </w:divBdr>
        </w:div>
        <w:div w:id="1013647544">
          <w:marLeft w:val="720"/>
          <w:marRight w:val="0"/>
          <w:marTop w:val="0"/>
          <w:marBottom w:val="0"/>
          <w:divBdr>
            <w:top w:val="none" w:sz="0" w:space="0" w:color="auto"/>
            <w:left w:val="none" w:sz="0" w:space="0" w:color="auto"/>
            <w:bottom w:val="none" w:sz="0" w:space="0" w:color="auto"/>
            <w:right w:val="none" w:sz="0" w:space="0" w:color="auto"/>
          </w:divBdr>
        </w:div>
        <w:div w:id="279648456">
          <w:marLeft w:val="720"/>
          <w:marRight w:val="0"/>
          <w:marTop w:val="0"/>
          <w:marBottom w:val="0"/>
          <w:divBdr>
            <w:top w:val="none" w:sz="0" w:space="0" w:color="auto"/>
            <w:left w:val="none" w:sz="0" w:space="0" w:color="auto"/>
            <w:bottom w:val="none" w:sz="0" w:space="0" w:color="auto"/>
            <w:right w:val="none" w:sz="0" w:space="0" w:color="auto"/>
          </w:divBdr>
        </w:div>
        <w:div w:id="1033532658">
          <w:marLeft w:val="1080"/>
          <w:marRight w:val="0"/>
          <w:marTop w:val="0"/>
          <w:marBottom w:val="0"/>
          <w:divBdr>
            <w:top w:val="none" w:sz="0" w:space="0" w:color="auto"/>
            <w:left w:val="none" w:sz="0" w:space="0" w:color="auto"/>
            <w:bottom w:val="none" w:sz="0" w:space="0" w:color="auto"/>
            <w:right w:val="none" w:sz="0" w:space="0" w:color="auto"/>
          </w:divBdr>
        </w:div>
        <w:div w:id="615714874">
          <w:marLeft w:val="1080"/>
          <w:marRight w:val="0"/>
          <w:marTop w:val="0"/>
          <w:marBottom w:val="0"/>
          <w:divBdr>
            <w:top w:val="none" w:sz="0" w:space="0" w:color="auto"/>
            <w:left w:val="none" w:sz="0" w:space="0" w:color="auto"/>
            <w:bottom w:val="none" w:sz="0" w:space="0" w:color="auto"/>
            <w:right w:val="none" w:sz="0" w:space="0" w:color="auto"/>
          </w:divBdr>
        </w:div>
        <w:div w:id="491793118">
          <w:marLeft w:val="144"/>
          <w:marRight w:val="0"/>
          <w:marTop w:val="0"/>
          <w:marBottom w:val="0"/>
          <w:divBdr>
            <w:top w:val="none" w:sz="0" w:space="0" w:color="auto"/>
            <w:left w:val="none" w:sz="0" w:space="0" w:color="auto"/>
            <w:bottom w:val="none" w:sz="0" w:space="0" w:color="auto"/>
            <w:right w:val="none" w:sz="0" w:space="0" w:color="auto"/>
          </w:divBdr>
        </w:div>
        <w:div w:id="321157294">
          <w:marLeft w:val="0"/>
          <w:marRight w:val="0"/>
          <w:marTop w:val="0"/>
          <w:marBottom w:val="0"/>
          <w:divBdr>
            <w:top w:val="none" w:sz="0" w:space="0" w:color="auto"/>
            <w:left w:val="none" w:sz="0" w:space="0" w:color="auto"/>
            <w:bottom w:val="none" w:sz="0" w:space="0" w:color="auto"/>
            <w:right w:val="none" w:sz="0" w:space="0" w:color="auto"/>
          </w:divBdr>
        </w:div>
        <w:div w:id="676276678">
          <w:marLeft w:val="144"/>
          <w:marRight w:val="0"/>
          <w:marTop w:val="0"/>
          <w:marBottom w:val="0"/>
          <w:divBdr>
            <w:top w:val="none" w:sz="0" w:space="0" w:color="auto"/>
            <w:left w:val="none" w:sz="0" w:space="0" w:color="auto"/>
            <w:bottom w:val="none" w:sz="0" w:space="0" w:color="auto"/>
            <w:right w:val="none" w:sz="0" w:space="0" w:color="auto"/>
          </w:divBdr>
        </w:div>
        <w:div w:id="931665757">
          <w:marLeft w:val="852"/>
          <w:marRight w:val="0"/>
          <w:marTop w:val="0"/>
          <w:marBottom w:val="0"/>
          <w:divBdr>
            <w:top w:val="none" w:sz="0" w:space="0" w:color="auto"/>
            <w:left w:val="none" w:sz="0" w:space="0" w:color="auto"/>
            <w:bottom w:val="none" w:sz="0" w:space="0" w:color="auto"/>
            <w:right w:val="none" w:sz="0" w:space="0" w:color="auto"/>
          </w:divBdr>
        </w:div>
        <w:div w:id="1489205212">
          <w:marLeft w:val="0"/>
          <w:marRight w:val="0"/>
          <w:marTop w:val="0"/>
          <w:marBottom w:val="0"/>
          <w:divBdr>
            <w:top w:val="none" w:sz="0" w:space="0" w:color="auto"/>
            <w:left w:val="none" w:sz="0" w:space="0" w:color="auto"/>
            <w:bottom w:val="none" w:sz="0" w:space="0" w:color="auto"/>
            <w:right w:val="none" w:sz="0" w:space="0" w:color="auto"/>
          </w:divBdr>
        </w:div>
        <w:div w:id="1656226170">
          <w:marLeft w:val="0"/>
          <w:marRight w:val="0"/>
          <w:marTop w:val="0"/>
          <w:marBottom w:val="0"/>
          <w:divBdr>
            <w:top w:val="none" w:sz="0" w:space="0" w:color="auto"/>
            <w:left w:val="none" w:sz="0" w:space="0" w:color="auto"/>
            <w:bottom w:val="none" w:sz="0" w:space="0" w:color="auto"/>
            <w:right w:val="none" w:sz="0" w:space="0" w:color="auto"/>
          </w:divBdr>
        </w:div>
        <w:div w:id="1087266352">
          <w:marLeft w:val="0"/>
          <w:marRight w:val="0"/>
          <w:marTop w:val="0"/>
          <w:marBottom w:val="0"/>
          <w:divBdr>
            <w:top w:val="none" w:sz="0" w:space="0" w:color="auto"/>
            <w:left w:val="none" w:sz="0" w:space="0" w:color="auto"/>
            <w:bottom w:val="none" w:sz="0" w:space="0" w:color="auto"/>
            <w:right w:val="none" w:sz="0" w:space="0" w:color="auto"/>
          </w:divBdr>
        </w:div>
        <w:div w:id="2093966978">
          <w:marLeft w:val="0"/>
          <w:marRight w:val="0"/>
          <w:marTop w:val="0"/>
          <w:marBottom w:val="0"/>
          <w:divBdr>
            <w:top w:val="none" w:sz="0" w:space="0" w:color="auto"/>
            <w:left w:val="none" w:sz="0" w:space="0" w:color="auto"/>
            <w:bottom w:val="none" w:sz="0" w:space="0" w:color="auto"/>
            <w:right w:val="none" w:sz="0" w:space="0" w:color="auto"/>
          </w:divBdr>
        </w:div>
        <w:div w:id="1601990679">
          <w:marLeft w:val="852"/>
          <w:marRight w:val="0"/>
          <w:marTop w:val="0"/>
          <w:marBottom w:val="0"/>
          <w:divBdr>
            <w:top w:val="none" w:sz="0" w:space="0" w:color="auto"/>
            <w:left w:val="none" w:sz="0" w:space="0" w:color="auto"/>
            <w:bottom w:val="none" w:sz="0" w:space="0" w:color="auto"/>
            <w:right w:val="none" w:sz="0" w:space="0" w:color="auto"/>
          </w:divBdr>
        </w:div>
        <w:div w:id="1262030093">
          <w:marLeft w:val="852"/>
          <w:marRight w:val="0"/>
          <w:marTop w:val="0"/>
          <w:marBottom w:val="0"/>
          <w:divBdr>
            <w:top w:val="none" w:sz="0" w:space="0" w:color="auto"/>
            <w:left w:val="none" w:sz="0" w:space="0" w:color="auto"/>
            <w:bottom w:val="none" w:sz="0" w:space="0" w:color="auto"/>
            <w:right w:val="none" w:sz="0" w:space="0" w:color="auto"/>
          </w:divBdr>
        </w:div>
        <w:div w:id="755977112">
          <w:marLeft w:val="1572"/>
          <w:marRight w:val="0"/>
          <w:marTop w:val="0"/>
          <w:marBottom w:val="0"/>
          <w:divBdr>
            <w:top w:val="none" w:sz="0" w:space="0" w:color="auto"/>
            <w:left w:val="none" w:sz="0" w:space="0" w:color="auto"/>
            <w:bottom w:val="none" w:sz="0" w:space="0" w:color="auto"/>
            <w:right w:val="none" w:sz="0" w:space="0" w:color="auto"/>
          </w:divBdr>
        </w:div>
        <w:div w:id="481586113">
          <w:marLeft w:val="1572"/>
          <w:marRight w:val="0"/>
          <w:marTop w:val="0"/>
          <w:marBottom w:val="0"/>
          <w:divBdr>
            <w:top w:val="none" w:sz="0" w:space="0" w:color="auto"/>
            <w:left w:val="none" w:sz="0" w:space="0" w:color="auto"/>
            <w:bottom w:val="none" w:sz="0" w:space="0" w:color="auto"/>
            <w:right w:val="none" w:sz="0" w:space="0" w:color="auto"/>
          </w:divBdr>
        </w:div>
        <w:div w:id="1860507477">
          <w:marLeft w:val="1572"/>
          <w:marRight w:val="0"/>
          <w:marTop w:val="0"/>
          <w:marBottom w:val="0"/>
          <w:divBdr>
            <w:top w:val="none" w:sz="0" w:space="0" w:color="auto"/>
            <w:left w:val="none" w:sz="0" w:space="0" w:color="auto"/>
            <w:bottom w:val="none" w:sz="0" w:space="0" w:color="auto"/>
            <w:right w:val="none" w:sz="0" w:space="0" w:color="auto"/>
          </w:divBdr>
        </w:div>
        <w:div w:id="372074218">
          <w:marLeft w:val="1572"/>
          <w:marRight w:val="0"/>
          <w:marTop w:val="0"/>
          <w:marBottom w:val="0"/>
          <w:divBdr>
            <w:top w:val="none" w:sz="0" w:space="0" w:color="auto"/>
            <w:left w:val="none" w:sz="0" w:space="0" w:color="auto"/>
            <w:bottom w:val="none" w:sz="0" w:space="0" w:color="auto"/>
            <w:right w:val="none" w:sz="0" w:space="0" w:color="auto"/>
          </w:divBdr>
        </w:div>
        <w:div w:id="952396519">
          <w:marLeft w:val="576"/>
          <w:marRight w:val="0"/>
          <w:marTop w:val="0"/>
          <w:marBottom w:val="0"/>
          <w:divBdr>
            <w:top w:val="none" w:sz="0" w:space="0" w:color="auto"/>
            <w:left w:val="none" w:sz="0" w:space="0" w:color="auto"/>
            <w:bottom w:val="none" w:sz="0" w:space="0" w:color="auto"/>
            <w:right w:val="none" w:sz="0" w:space="0" w:color="auto"/>
          </w:divBdr>
        </w:div>
        <w:div w:id="1348600008">
          <w:marLeft w:val="576"/>
          <w:marRight w:val="0"/>
          <w:marTop w:val="0"/>
          <w:marBottom w:val="0"/>
          <w:divBdr>
            <w:top w:val="none" w:sz="0" w:space="0" w:color="auto"/>
            <w:left w:val="none" w:sz="0" w:space="0" w:color="auto"/>
            <w:bottom w:val="none" w:sz="0" w:space="0" w:color="auto"/>
            <w:right w:val="none" w:sz="0" w:space="0" w:color="auto"/>
          </w:divBdr>
        </w:div>
        <w:div w:id="3359106">
          <w:marLeft w:val="0"/>
          <w:marRight w:val="0"/>
          <w:marTop w:val="0"/>
          <w:marBottom w:val="0"/>
          <w:divBdr>
            <w:top w:val="none" w:sz="0" w:space="0" w:color="auto"/>
            <w:left w:val="none" w:sz="0" w:space="0" w:color="auto"/>
            <w:bottom w:val="none" w:sz="0" w:space="0" w:color="auto"/>
            <w:right w:val="none" w:sz="0" w:space="0" w:color="auto"/>
          </w:divBdr>
        </w:div>
        <w:div w:id="1367415636">
          <w:marLeft w:val="576"/>
          <w:marRight w:val="0"/>
          <w:marTop w:val="0"/>
          <w:marBottom w:val="0"/>
          <w:divBdr>
            <w:top w:val="none" w:sz="0" w:space="0" w:color="auto"/>
            <w:left w:val="none" w:sz="0" w:space="0" w:color="auto"/>
            <w:bottom w:val="none" w:sz="0" w:space="0" w:color="auto"/>
            <w:right w:val="none" w:sz="0" w:space="0" w:color="auto"/>
          </w:divBdr>
        </w:div>
        <w:div w:id="2086877773">
          <w:marLeft w:val="576"/>
          <w:marRight w:val="0"/>
          <w:marTop w:val="0"/>
          <w:marBottom w:val="0"/>
          <w:divBdr>
            <w:top w:val="none" w:sz="0" w:space="0" w:color="auto"/>
            <w:left w:val="none" w:sz="0" w:space="0" w:color="auto"/>
            <w:bottom w:val="none" w:sz="0" w:space="0" w:color="auto"/>
            <w:right w:val="none" w:sz="0" w:space="0" w:color="auto"/>
          </w:divBdr>
        </w:div>
        <w:div w:id="952441578">
          <w:marLeft w:val="576"/>
          <w:marRight w:val="0"/>
          <w:marTop w:val="0"/>
          <w:marBottom w:val="0"/>
          <w:divBdr>
            <w:top w:val="none" w:sz="0" w:space="0" w:color="auto"/>
            <w:left w:val="none" w:sz="0" w:space="0" w:color="auto"/>
            <w:bottom w:val="none" w:sz="0" w:space="0" w:color="auto"/>
            <w:right w:val="none" w:sz="0" w:space="0" w:color="auto"/>
          </w:divBdr>
        </w:div>
        <w:div w:id="214630542">
          <w:marLeft w:val="576"/>
          <w:marRight w:val="0"/>
          <w:marTop w:val="0"/>
          <w:marBottom w:val="0"/>
          <w:divBdr>
            <w:top w:val="none" w:sz="0" w:space="0" w:color="auto"/>
            <w:left w:val="none" w:sz="0" w:space="0" w:color="auto"/>
            <w:bottom w:val="none" w:sz="0" w:space="0" w:color="auto"/>
            <w:right w:val="none" w:sz="0" w:space="0" w:color="auto"/>
          </w:divBdr>
        </w:div>
        <w:div w:id="1605459310">
          <w:marLeft w:val="576"/>
          <w:marRight w:val="0"/>
          <w:marTop w:val="0"/>
          <w:marBottom w:val="0"/>
          <w:divBdr>
            <w:top w:val="none" w:sz="0" w:space="0" w:color="auto"/>
            <w:left w:val="none" w:sz="0" w:space="0" w:color="auto"/>
            <w:bottom w:val="none" w:sz="0" w:space="0" w:color="auto"/>
            <w:right w:val="none" w:sz="0" w:space="0" w:color="auto"/>
          </w:divBdr>
        </w:div>
        <w:div w:id="1575554396">
          <w:marLeft w:val="576"/>
          <w:marRight w:val="0"/>
          <w:marTop w:val="0"/>
          <w:marBottom w:val="0"/>
          <w:divBdr>
            <w:top w:val="none" w:sz="0" w:space="0" w:color="auto"/>
            <w:left w:val="none" w:sz="0" w:space="0" w:color="auto"/>
            <w:bottom w:val="none" w:sz="0" w:space="0" w:color="auto"/>
            <w:right w:val="none" w:sz="0" w:space="0" w:color="auto"/>
          </w:divBdr>
        </w:div>
        <w:div w:id="175309929">
          <w:marLeft w:val="576"/>
          <w:marRight w:val="0"/>
          <w:marTop w:val="0"/>
          <w:marBottom w:val="0"/>
          <w:divBdr>
            <w:top w:val="none" w:sz="0" w:space="0" w:color="auto"/>
            <w:left w:val="none" w:sz="0" w:space="0" w:color="auto"/>
            <w:bottom w:val="none" w:sz="0" w:space="0" w:color="auto"/>
            <w:right w:val="none" w:sz="0" w:space="0" w:color="auto"/>
          </w:divBdr>
        </w:div>
        <w:div w:id="980961004">
          <w:marLeft w:val="0"/>
          <w:marRight w:val="0"/>
          <w:marTop w:val="0"/>
          <w:marBottom w:val="0"/>
          <w:divBdr>
            <w:top w:val="none" w:sz="0" w:space="0" w:color="auto"/>
            <w:left w:val="none" w:sz="0" w:space="0" w:color="auto"/>
            <w:bottom w:val="none" w:sz="0" w:space="0" w:color="auto"/>
            <w:right w:val="none" w:sz="0" w:space="0" w:color="auto"/>
          </w:divBdr>
        </w:div>
        <w:div w:id="2126001847">
          <w:marLeft w:val="576"/>
          <w:marRight w:val="0"/>
          <w:marTop w:val="0"/>
          <w:marBottom w:val="0"/>
          <w:divBdr>
            <w:top w:val="none" w:sz="0" w:space="0" w:color="auto"/>
            <w:left w:val="none" w:sz="0" w:space="0" w:color="auto"/>
            <w:bottom w:val="none" w:sz="0" w:space="0" w:color="auto"/>
            <w:right w:val="none" w:sz="0" w:space="0" w:color="auto"/>
          </w:divBdr>
        </w:div>
        <w:div w:id="410391348">
          <w:marLeft w:val="576"/>
          <w:marRight w:val="0"/>
          <w:marTop w:val="0"/>
          <w:marBottom w:val="0"/>
          <w:divBdr>
            <w:top w:val="none" w:sz="0" w:space="0" w:color="auto"/>
            <w:left w:val="none" w:sz="0" w:space="0" w:color="auto"/>
            <w:bottom w:val="none" w:sz="0" w:space="0" w:color="auto"/>
            <w:right w:val="none" w:sz="0" w:space="0" w:color="auto"/>
          </w:divBdr>
        </w:div>
        <w:div w:id="1300837882">
          <w:marLeft w:val="576"/>
          <w:marRight w:val="0"/>
          <w:marTop w:val="0"/>
          <w:marBottom w:val="0"/>
          <w:divBdr>
            <w:top w:val="none" w:sz="0" w:space="0" w:color="auto"/>
            <w:left w:val="none" w:sz="0" w:space="0" w:color="auto"/>
            <w:bottom w:val="none" w:sz="0" w:space="0" w:color="auto"/>
            <w:right w:val="none" w:sz="0" w:space="0" w:color="auto"/>
          </w:divBdr>
        </w:div>
        <w:div w:id="1283997476">
          <w:marLeft w:val="0"/>
          <w:marRight w:val="0"/>
          <w:marTop w:val="0"/>
          <w:marBottom w:val="0"/>
          <w:divBdr>
            <w:top w:val="none" w:sz="0" w:space="0" w:color="auto"/>
            <w:left w:val="none" w:sz="0" w:space="0" w:color="auto"/>
            <w:bottom w:val="none" w:sz="0" w:space="0" w:color="auto"/>
            <w:right w:val="none" w:sz="0" w:space="0" w:color="auto"/>
          </w:divBdr>
        </w:div>
        <w:div w:id="1970355187">
          <w:marLeft w:val="576"/>
          <w:marRight w:val="0"/>
          <w:marTop w:val="0"/>
          <w:marBottom w:val="0"/>
          <w:divBdr>
            <w:top w:val="none" w:sz="0" w:space="0" w:color="auto"/>
            <w:left w:val="none" w:sz="0" w:space="0" w:color="auto"/>
            <w:bottom w:val="none" w:sz="0" w:space="0" w:color="auto"/>
            <w:right w:val="none" w:sz="0" w:space="0" w:color="auto"/>
          </w:divBdr>
        </w:div>
        <w:div w:id="1654597881">
          <w:marLeft w:val="576"/>
          <w:marRight w:val="0"/>
          <w:marTop w:val="0"/>
          <w:marBottom w:val="0"/>
          <w:divBdr>
            <w:top w:val="none" w:sz="0" w:space="0" w:color="auto"/>
            <w:left w:val="none" w:sz="0" w:space="0" w:color="auto"/>
            <w:bottom w:val="none" w:sz="0" w:space="0" w:color="auto"/>
            <w:right w:val="none" w:sz="0" w:space="0" w:color="auto"/>
          </w:divBdr>
        </w:div>
        <w:div w:id="1682198983">
          <w:marLeft w:val="576"/>
          <w:marRight w:val="0"/>
          <w:marTop w:val="0"/>
          <w:marBottom w:val="0"/>
          <w:divBdr>
            <w:top w:val="none" w:sz="0" w:space="0" w:color="auto"/>
            <w:left w:val="none" w:sz="0" w:space="0" w:color="auto"/>
            <w:bottom w:val="none" w:sz="0" w:space="0" w:color="auto"/>
            <w:right w:val="none" w:sz="0" w:space="0" w:color="auto"/>
          </w:divBdr>
        </w:div>
        <w:div w:id="1802653106">
          <w:marLeft w:val="576"/>
          <w:marRight w:val="0"/>
          <w:marTop w:val="0"/>
          <w:marBottom w:val="0"/>
          <w:divBdr>
            <w:top w:val="none" w:sz="0" w:space="0" w:color="auto"/>
            <w:left w:val="none" w:sz="0" w:space="0" w:color="auto"/>
            <w:bottom w:val="none" w:sz="0" w:space="0" w:color="auto"/>
            <w:right w:val="none" w:sz="0" w:space="0" w:color="auto"/>
          </w:divBdr>
        </w:div>
        <w:div w:id="1346706751">
          <w:marLeft w:val="576"/>
          <w:marRight w:val="0"/>
          <w:marTop w:val="0"/>
          <w:marBottom w:val="0"/>
          <w:divBdr>
            <w:top w:val="none" w:sz="0" w:space="0" w:color="auto"/>
            <w:left w:val="none" w:sz="0" w:space="0" w:color="auto"/>
            <w:bottom w:val="none" w:sz="0" w:space="0" w:color="auto"/>
            <w:right w:val="none" w:sz="0" w:space="0" w:color="auto"/>
          </w:divBdr>
        </w:div>
        <w:div w:id="337734989">
          <w:marLeft w:val="0"/>
          <w:marRight w:val="0"/>
          <w:marTop w:val="0"/>
          <w:marBottom w:val="0"/>
          <w:divBdr>
            <w:top w:val="none" w:sz="0" w:space="0" w:color="auto"/>
            <w:left w:val="none" w:sz="0" w:space="0" w:color="auto"/>
            <w:bottom w:val="none" w:sz="0" w:space="0" w:color="auto"/>
            <w:right w:val="none" w:sz="0" w:space="0" w:color="auto"/>
          </w:divBdr>
        </w:div>
        <w:div w:id="958416666">
          <w:marLeft w:val="0"/>
          <w:marRight w:val="0"/>
          <w:marTop w:val="0"/>
          <w:marBottom w:val="0"/>
          <w:divBdr>
            <w:top w:val="none" w:sz="0" w:space="0" w:color="auto"/>
            <w:left w:val="none" w:sz="0" w:space="0" w:color="auto"/>
            <w:bottom w:val="none" w:sz="0" w:space="0" w:color="auto"/>
            <w:right w:val="none" w:sz="0" w:space="0" w:color="auto"/>
          </w:divBdr>
        </w:div>
        <w:div w:id="305085711">
          <w:marLeft w:val="576"/>
          <w:marRight w:val="0"/>
          <w:marTop w:val="0"/>
          <w:marBottom w:val="0"/>
          <w:divBdr>
            <w:top w:val="none" w:sz="0" w:space="0" w:color="auto"/>
            <w:left w:val="none" w:sz="0" w:space="0" w:color="auto"/>
            <w:bottom w:val="none" w:sz="0" w:space="0" w:color="auto"/>
            <w:right w:val="none" w:sz="0" w:space="0" w:color="auto"/>
          </w:divBdr>
        </w:div>
        <w:div w:id="8920345">
          <w:marLeft w:val="576"/>
          <w:marRight w:val="0"/>
          <w:marTop w:val="0"/>
          <w:marBottom w:val="0"/>
          <w:divBdr>
            <w:top w:val="none" w:sz="0" w:space="0" w:color="auto"/>
            <w:left w:val="none" w:sz="0" w:space="0" w:color="auto"/>
            <w:bottom w:val="none" w:sz="0" w:space="0" w:color="auto"/>
            <w:right w:val="none" w:sz="0" w:space="0" w:color="auto"/>
          </w:divBdr>
        </w:div>
        <w:div w:id="1599288389">
          <w:marLeft w:val="576"/>
          <w:marRight w:val="0"/>
          <w:marTop w:val="0"/>
          <w:marBottom w:val="0"/>
          <w:divBdr>
            <w:top w:val="none" w:sz="0" w:space="0" w:color="auto"/>
            <w:left w:val="none" w:sz="0" w:space="0" w:color="auto"/>
            <w:bottom w:val="none" w:sz="0" w:space="0" w:color="auto"/>
            <w:right w:val="none" w:sz="0" w:space="0" w:color="auto"/>
          </w:divBdr>
        </w:div>
        <w:div w:id="1149133182">
          <w:marLeft w:val="0"/>
          <w:marRight w:val="0"/>
          <w:marTop w:val="0"/>
          <w:marBottom w:val="0"/>
          <w:divBdr>
            <w:top w:val="none" w:sz="0" w:space="0" w:color="auto"/>
            <w:left w:val="none" w:sz="0" w:space="0" w:color="auto"/>
            <w:bottom w:val="none" w:sz="0" w:space="0" w:color="auto"/>
            <w:right w:val="none" w:sz="0" w:space="0" w:color="auto"/>
          </w:divBdr>
        </w:div>
        <w:div w:id="1123964472">
          <w:marLeft w:val="0"/>
          <w:marRight w:val="0"/>
          <w:marTop w:val="0"/>
          <w:marBottom w:val="0"/>
          <w:divBdr>
            <w:top w:val="none" w:sz="0" w:space="0" w:color="auto"/>
            <w:left w:val="none" w:sz="0" w:space="0" w:color="auto"/>
            <w:bottom w:val="none" w:sz="0" w:space="0" w:color="auto"/>
            <w:right w:val="none" w:sz="0" w:space="0" w:color="auto"/>
          </w:divBdr>
        </w:div>
        <w:div w:id="1168448746">
          <w:marLeft w:val="576"/>
          <w:marRight w:val="0"/>
          <w:marTop w:val="0"/>
          <w:marBottom w:val="0"/>
          <w:divBdr>
            <w:top w:val="none" w:sz="0" w:space="0" w:color="auto"/>
            <w:left w:val="none" w:sz="0" w:space="0" w:color="auto"/>
            <w:bottom w:val="none" w:sz="0" w:space="0" w:color="auto"/>
            <w:right w:val="none" w:sz="0" w:space="0" w:color="auto"/>
          </w:divBdr>
        </w:div>
        <w:div w:id="1562982768">
          <w:marLeft w:val="576"/>
          <w:marRight w:val="0"/>
          <w:marTop w:val="0"/>
          <w:marBottom w:val="0"/>
          <w:divBdr>
            <w:top w:val="none" w:sz="0" w:space="0" w:color="auto"/>
            <w:left w:val="none" w:sz="0" w:space="0" w:color="auto"/>
            <w:bottom w:val="none" w:sz="0" w:space="0" w:color="auto"/>
            <w:right w:val="none" w:sz="0" w:space="0" w:color="auto"/>
          </w:divBdr>
        </w:div>
        <w:div w:id="274290883">
          <w:marLeft w:val="576"/>
          <w:marRight w:val="0"/>
          <w:marTop w:val="0"/>
          <w:marBottom w:val="0"/>
          <w:divBdr>
            <w:top w:val="none" w:sz="0" w:space="0" w:color="auto"/>
            <w:left w:val="none" w:sz="0" w:space="0" w:color="auto"/>
            <w:bottom w:val="none" w:sz="0" w:space="0" w:color="auto"/>
            <w:right w:val="none" w:sz="0" w:space="0" w:color="auto"/>
          </w:divBdr>
        </w:div>
        <w:div w:id="1433430576">
          <w:marLeft w:val="0"/>
          <w:marRight w:val="0"/>
          <w:marTop w:val="0"/>
          <w:marBottom w:val="0"/>
          <w:divBdr>
            <w:top w:val="none" w:sz="0" w:space="0" w:color="auto"/>
            <w:left w:val="none" w:sz="0" w:space="0" w:color="auto"/>
            <w:bottom w:val="none" w:sz="0" w:space="0" w:color="auto"/>
            <w:right w:val="none" w:sz="0" w:space="0" w:color="auto"/>
          </w:divBdr>
        </w:div>
        <w:div w:id="1699964452">
          <w:marLeft w:val="0"/>
          <w:marRight w:val="0"/>
          <w:marTop w:val="0"/>
          <w:marBottom w:val="0"/>
          <w:divBdr>
            <w:top w:val="none" w:sz="0" w:space="0" w:color="auto"/>
            <w:left w:val="none" w:sz="0" w:space="0" w:color="auto"/>
            <w:bottom w:val="none" w:sz="0" w:space="0" w:color="auto"/>
            <w:right w:val="none" w:sz="0" w:space="0" w:color="auto"/>
          </w:divBdr>
        </w:div>
        <w:div w:id="341669533">
          <w:marLeft w:val="595"/>
          <w:marRight w:val="0"/>
          <w:marTop w:val="0"/>
          <w:marBottom w:val="0"/>
          <w:divBdr>
            <w:top w:val="none" w:sz="0" w:space="0" w:color="auto"/>
            <w:left w:val="none" w:sz="0" w:space="0" w:color="auto"/>
            <w:bottom w:val="none" w:sz="0" w:space="0" w:color="auto"/>
            <w:right w:val="none" w:sz="0" w:space="0" w:color="auto"/>
          </w:divBdr>
        </w:div>
        <w:div w:id="240912951">
          <w:marLeft w:val="595"/>
          <w:marRight w:val="0"/>
          <w:marTop w:val="0"/>
          <w:marBottom w:val="0"/>
          <w:divBdr>
            <w:top w:val="none" w:sz="0" w:space="0" w:color="auto"/>
            <w:left w:val="none" w:sz="0" w:space="0" w:color="auto"/>
            <w:bottom w:val="none" w:sz="0" w:space="0" w:color="auto"/>
            <w:right w:val="none" w:sz="0" w:space="0" w:color="auto"/>
          </w:divBdr>
        </w:div>
        <w:div w:id="2059359221">
          <w:marLeft w:val="0"/>
          <w:marRight w:val="0"/>
          <w:marTop w:val="0"/>
          <w:marBottom w:val="0"/>
          <w:divBdr>
            <w:top w:val="none" w:sz="0" w:space="0" w:color="auto"/>
            <w:left w:val="none" w:sz="0" w:space="0" w:color="auto"/>
            <w:bottom w:val="none" w:sz="0" w:space="0" w:color="auto"/>
            <w:right w:val="none" w:sz="0" w:space="0" w:color="auto"/>
          </w:divBdr>
        </w:div>
        <w:div w:id="1710185697">
          <w:marLeft w:val="595"/>
          <w:marRight w:val="0"/>
          <w:marTop w:val="0"/>
          <w:marBottom w:val="0"/>
          <w:divBdr>
            <w:top w:val="none" w:sz="0" w:space="0" w:color="auto"/>
            <w:left w:val="none" w:sz="0" w:space="0" w:color="auto"/>
            <w:bottom w:val="none" w:sz="0" w:space="0" w:color="auto"/>
            <w:right w:val="none" w:sz="0" w:space="0" w:color="auto"/>
          </w:divBdr>
        </w:div>
        <w:div w:id="1479493096">
          <w:marLeft w:val="576"/>
          <w:marRight w:val="0"/>
          <w:marTop w:val="0"/>
          <w:marBottom w:val="0"/>
          <w:divBdr>
            <w:top w:val="none" w:sz="0" w:space="0" w:color="auto"/>
            <w:left w:val="none" w:sz="0" w:space="0" w:color="auto"/>
            <w:bottom w:val="none" w:sz="0" w:space="0" w:color="auto"/>
            <w:right w:val="none" w:sz="0" w:space="0" w:color="auto"/>
          </w:divBdr>
        </w:div>
        <w:div w:id="1725328098">
          <w:marLeft w:val="576"/>
          <w:marRight w:val="0"/>
          <w:marTop w:val="0"/>
          <w:marBottom w:val="0"/>
          <w:divBdr>
            <w:top w:val="none" w:sz="0" w:space="0" w:color="auto"/>
            <w:left w:val="none" w:sz="0" w:space="0" w:color="auto"/>
            <w:bottom w:val="none" w:sz="0" w:space="0" w:color="auto"/>
            <w:right w:val="none" w:sz="0" w:space="0" w:color="auto"/>
          </w:divBdr>
        </w:div>
        <w:div w:id="381255204">
          <w:marLeft w:val="0"/>
          <w:marRight w:val="0"/>
          <w:marTop w:val="0"/>
          <w:marBottom w:val="0"/>
          <w:divBdr>
            <w:top w:val="none" w:sz="0" w:space="0" w:color="auto"/>
            <w:left w:val="none" w:sz="0" w:space="0" w:color="auto"/>
            <w:bottom w:val="none" w:sz="0" w:space="0" w:color="auto"/>
            <w:right w:val="none" w:sz="0" w:space="0" w:color="auto"/>
          </w:divBdr>
        </w:div>
        <w:div w:id="1619994133">
          <w:marLeft w:val="0"/>
          <w:marRight w:val="0"/>
          <w:marTop w:val="0"/>
          <w:marBottom w:val="0"/>
          <w:divBdr>
            <w:top w:val="none" w:sz="0" w:space="0" w:color="auto"/>
            <w:left w:val="none" w:sz="0" w:space="0" w:color="auto"/>
            <w:bottom w:val="none" w:sz="0" w:space="0" w:color="auto"/>
            <w:right w:val="none" w:sz="0" w:space="0" w:color="auto"/>
          </w:divBdr>
        </w:div>
        <w:div w:id="2011448315">
          <w:marLeft w:val="576"/>
          <w:marRight w:val="0"/>
          <w:marTop w:val="0"/>
          <w:marBottom w:val="0"/>
          <w:divBdr>
            <w:top w:val="none" w:sz="0" w:space="0" w:color="auto"/>
            <w:left w:val="none" w:sz="0" w:space="0" w:color="auto"/>
            <w:bottom w:val="none" w:sz="0" w:space="0" w:color="auto"/>
            <w:right w:val="none" w:sz="0" w:space="0" w:color="auto"/>
          </w:divBdr>
        </w:div>
        <w:div w:id="368604665">
          <w:marLeft w:val="576"/>
          <w:marRight w:val="0"/>
          <w:marTop w:val="0"/>
          <w:marBottom w:val="0"/>
          <w:divBdr>
            <w:top w:val="none" w:sz="0" w:space="0" w:color="auto"/>
            <w:left w:val="none" w:sz="0" w:space="0" w:color="auto"/>
            <w:bottom w:val="none" w:sz="0" w:space="0" w:color="auto"/>
            <w:right w:val="none" w:sz="0" w:space="0" w:color="auto"/>
          </w:divBdr>
        </w:div>
        <w:div w:id="1842813438">
          <w:marLeft w:val="0"/>
          <w:marRight w:val="0"/>
          <w:marTop w:val="0"/>
          <w:marBottom w:val="0"/>
          <w:divBdr>
            <w:top w:val="none" w:sz="0" w:space="0" w:color="auto"/>
            <w:left w:val="none" w:sz="0" w:space="0" w:color="auto"/>
            <w:bottom w:val="none" w:sz="0" w:space="0" w:color="auto"/>
            <w:right w:val="none" w:sz="0" w:space="0" w:color="auto"/>
          </w:divBdr>
        </w:div>
        <w:div w:id="748769599">
          <w:marLeft w:val="0"/>
          <w:marRight w:val="0"/>
          <w:marTop w:val="0"/>
          <w:marBottom w:val="0"/>
          <w:divBdr>
            <w:top w:val="none" w:sz="0" w:space="0" w:color="auto"/>
            <w:left w:val="none" w:sz="0" w:space="0" w:color="auto"/>
            <w:bottom w:val="none" w:sz="0" w:space="0" w:color="auto"/>
            <w:right w:val="none" w:sz="0" w:space="0" w:color="auto"/>
          </w:divBdr>
        </w:div>
        <w:div w:id="435104195">
          <w:marLeft w:val="576"/>
          <w:marRight w:val="0"/>
          <w:marTop w:val="0"/>
          <w:marBottom w:val="0"/>
          <w:divBdr>
            <w:top w:val="none" w:sz="0" w:space="0" w:color="auto"/>
            <w:left w:val="none" w:sz="0" w:space="0" w:color="auto"/>
            <w:bottom w:val="none" w:sz="0" w:space="0" w:color="auto"/>
            <w:right w:val="none" w:sz="0" w:space="0" w:color="auto"/>
          </w:divBdr>
        </w:div>
        <w:div w:id="827597669">
          <w:marLeft w:val="576"/>
          <w:marRight w:val="0"/>
          <w:marTop w:val="0"/>
          <w:marBottom w:val="0"/>
          <w:divBdr>
            <w:top w:val="none" w:sz="0" w:space="0" w:color="auto"/>
            <w:left w:val="none" w:sz="0" w:space="0" w:color="auto"/>
            <w:bottom w:val="none" w:sz="0" w:space="0" w:color="auto"/>
            <w:right w:val="none" w:sz="0" w:space="0" w:color="auto"/>
          </w:divBdr>
        </w:div>
        <w:div w:id="2027978162">
          <w:marLeft w:val="576"/>
          <w:marRight w:val="0"/>
          <w:marTop w:val="0"/>
          <w:marBottom w:val="0"/>
          <w:divBdr>
            <w:top w:val="none" w:sz="0" w:space="0" w:color="auto"/>
            <w:left w:val="none" w:sz="0" w:space="0" w:color="auto"/>
            <w:bottom w:val="none" w:sz="0" w:space="0" w:color="auto"/>
            <w:right w:val="none" w:sz="0" w:space="0" w:color="auto"/>
          </w:divBdr>
        </w:div>
        <w:div w:id="1015614497">
          <w:marLeft w:val="0"/>
          <w:marRight w:val="0"/>
          <w:marTop w:val="0"/>
          <w:marBottom w:val="0"/>
          <w:divBdr>
            <w:top w:val="none" w:sz="0" w:space="0" w:color="auto"/>
            <w:left w:val="none" w:sz="0" w:space="0" w:color="auto"/>
            <w:bottom w:val="none" w:sz="0" w:space="0" w:color="auto"/>
            <w:right w:val="none" w:sz="0" w:space="0" w:color="auto"/>
          </w:divBdr>
        </w:div>
        <w:div w:id="1397164608">
          <w:marLeft w:val="0"/>
          <w:marRight w:val="0"/>
          <w:marTop w:val="0"/>
          <w:marBottom w:val="0"/>
          <w:divBdr>
            <w:top w:val="none" w:sz="0" w:space="0" w:color="auto"/>
            <w:left w:val="none" w:sz="0" w:space="0" w:color="auto"/>
            <w:bottom w:val="none" w:sz="0" w:space="0" w:color="auto"/>
            <w:right w:val="none" w:sz="0" w:space="0" w:color="auto"/>
          </w:divBdr>
        </w:div>
        <w:div w:id="1169639475">
          <w:marLeft w:val="0"/>
          <w:marRight w:val="0"/>
          <w:marTop w:val="0"/>
          <w:marBottom w:val="0"/>
          <w:divBdr>
            <w:top w:val="none" w:sz="0" w:space="0" w:color="auto"/>
            <w:left w:val="none" w:sz="0" w:space="0" w:color="auto"/>
            <w:bottom w:val="none" w:sz="0" w:space="0" w:color="auto"/>
            <w:right w:val="none" w:sz="0" w:space="0" w:color="auto"/>
          </w:divBdr>
        </w:div>
        <w:div w:id="1872717182">
          <w:marLeft w:val="0"/>
          <w:marRight w:val="0"/>
          <w:marTop w:val="0"/>
          <w:marBottom w:val="0"/>
          <w:divBdr>
            <w:top w:val="none" w:sz="0" w:space="0" w:color="auto"/>
            <w:left w:val="none" w:sz="0" w:space="0" w:color="auto"/>
            <w:bottom w:val="none" w:sz="0" w:space="0" w:color="auto"/>
            <w:right w:val="none" w:sz="0" w:space="0" w:color="auto"/>
          </w:divBdr>
        </w:div>
        <w:div w:id="645428740">
          <w:marLeft w:val="0"/>
          <w:marRight w:val="0"/>
          <w:marTop w:val="0"/>
          <w:marBottom w:val="0"/>
          <w:divBdr>
            <w:top w:val="none" w:sz="0" w:space="0" w:color="auto"/>
            <w:left w:val="none" w:sz="0" w:space="0" w:color="auto"/>
            <w:bottom w:val="none" w:sz="0" w:space="0" w:color="auto"/>
            <w:right w:val="none" w:sz="0" w:space="0" w:color="auto"/>
          </w:divBdr>
        </w:div>
        <w:div w:id="394399358">
          <w:marLeft w:val="0"/>
          <w:marRight w:val="0"/>
          <w:marTop w:val="0"/>
          <w:marBottom w:val="0"/>
          <w:divBdr>
            <w:top w:val="none" w:sz="0" w:space="0" w:color="auto"/>
            <w:left w:val="none" w:sz="0" w:space="0" w:color="auto"/>
            <w:bottom w:val="none" w:sz="0" w:space="0" w:color="auto"/>
            <w:right w:val="none" w:sz="0" w:space="0" w:color="auto"/>
          </w:divBdr>
        </w:div>
        <w:div w:id="1844932290">
          <w:marLeft w:val="576"/>
          <w:marRight w:val="0"/>
          <w:marTop w:val="0"/>
          <w:marBottom w:val="0"/>
          <w:divBdr>
            <w:top w:val="none" w:sz="0" w:space="0" w:color="auto"/>
            <w:left w:val="none" w:sz="0" w:space="0" w:color="auto"/>
            <w:bottom w:val="none" w:sz="0" w:space="0" w:color="auto"/>
            <w:right w:val="none" w:sz="0" w:space="0" w:color="auto"/>
          </w:divBdr>
        </w:div>
        <w:div w:id="645595357">
          <w:marLeft w:val="576"/>
          <w:marRight w:val="0"/>
          <w:marTop w:val="0"/>
          <w:marBottom w:val="0"/>
          <w:divBdr>
            <w:top w:val="none" w:sz="0" w:space="0" w:color="auto"/>
            <w:left w:val="none" w:sz="0" w:space="0" w:color="auto"/>
            <w:bottom w:val="none" w:sz="0" w:space="0" w:color="auto"/>
            <w:right w:val="none" w:sz="0" w:space="0" w:color="auto"/>
          </w:divBdr>
        </w:div>
        <w:div w:id="743331951">
          <w:marLeft w:val="576"/>
          <w:marRight w:val="0"/>
          <w:marTop w:val="0"/>
          <w:marBottom w:val="0"/>
          <w:divBdr>
            <w:top w:val="none" w:sz="0" w:space="0" w:color="auto"/>
            <w:left w:val="none" w:sz="0" w:space="0" w:color="auto"/>
            <w:bottom w:val="none" w:sz="0" w:space="0" w:color="auto"/>
            <w:right w:val="none" w:sz="0" w:space="0" w:color="auto"/>
          </w:divBdr>
        </w:div>
        <w:div w:id="1308127310">
          <w:marLeft w:val="0"/>
          <w:marRight w:val="0"/>
          <w:marTop w:val="0"/>
          <w:marBottom w:val="0"/>
          <w:divBdr>
            <w:top w:val="none" w:sz="0" w:space="0" w:color="auto"/>
            <w:left w:val="none" w:sz="0" w:space="0" w:color="auto"/>
            <w:bottom w:val="none" w:sz="0" w:space="0" w:color="auto"/>
            <w:right w:val="none" w:sz="0" w:space="0" w:color="auto"/>
          </w:divBdr>
        </w:div>
        <w:div w:id="197357434">
          <w:marLeft w:val="0"/>
          <w:marRight w:val="0"/>
          <w:marTop w:val="0"/>
          <w:marBottom w:val="0"/>
          <w:divBdr>
            <w:top w:val="none" w:sz="0" w:space="0" w:color="auto"/>
            <w:left w:val="none" w:sz="0" w:space="0" w:color="auto"/>
            <w:bottom w:val="none" w:sz="0" w:space="0" w:color="auto"/>
            <w:right w:val="none" w:sz="0" w:space="0" w:color="auto"/>
          </w:divBdr>
        </w:div>
        <w:div w:id="291908391">
          <w:marLeft w:val="576"/>
          <w:marRight w:val="0"/>
          <w:marTop w:val="0"/>
          <w:marBottom w:val="0"/>
          <w:divBdr>
            <w:top w:val="none" w:sz="0" w:space="0" w:color="auto"/>
            <w:left w:val="none" w:sz="0" w:space="0" w:color="auto"/>
            <w:bottom w:val="none" w:sz="0" w:space="0" w:color="auto"/>
            <w:right w:val="none" w:sz="0" w:space="0" w:color="auto"/>
          </w:divBdr>
        </w:div>
        <w:div w:id="222453585">
          <w:marLeft w:val="576"/>
          <w:marRight w:val="0"/>
          <w:marTop w:val="0"/>
          <w:marBottom w:val="0"/>
          <w:divBdr>
            <w:top w:val="none" w:sz="0" w:space="0" w:color="auto"/>
            <w:left w:val="none" w:sz="0" w:space="0" w:color="auto"/>
            <w:bottom w:val="none" w:sz="0" w:space="0" w:color="auto"/>
            <w:right w:val="none" w:sz="0" w:space="0" w:color="auto"/>
          </w:divBdr>
        </w:div>
        <w:div w:id="1168790865">
          <w:marLeft w:val="576"/>
          <w:marRight w:val="0"/>
          <w:marTop w:val="0"/>
          <w:marBottom w:val="0"/>
          <w:divBdr>
            <w:top w:val="none" w:sz="0" w:space="0" w:color="auto"/>
            <w:left w:val="none" w:sz="0" w:space="0" w:color="auto"/>
            <w:bottom w:val="none" w:sz="0" w:space="0" w:color="auto"/>
            <w:right w:val="none" w:sz="0" w:space="0" w:color="auto"/>
          </w:divBdr>
        </w:div>
        <w:div w:id="662271078">
          <w:marLeft w:val="0"/>
          <w:marRight w:val="0"/>
          <w:marTop w:val="0"/>
          <w:marBottom w:val="0"/>
          <w:divBdr>
            <w:top w:val="none" w:sz="0" w:space="0" w:color="auto"/>
            <w:left w:val="none" w:sz="0" w:space="0" w:color="auto"/>
            <w:bottom w:val="none" w:sz="0" w:space="0" w:color="auto"/>
            <w:right w:val="none" w:sz="0" w:space="0" w:color="auto"/>
          </w:divBdr>
        </w:div>
        <w:div w:id="1383864793">
          <w:marLeft w:val="576"/>
          <w:marRight w:val="0"/>
          <w:marTop w:val="0"/>
          <w:marBottom w:val="0"/>
          <w:divBdr>
            <w:top w:val="none" w:sz="0" w:space="0" w:color="auto"/>
            <w:left w:val="none" w:sz="0" w:space="0" w:color="auto"/>
            <w:bottom w:val="none" w:sz="0" w:space="0" w:color="auto"/>
            <w:right w:val="none" w:sz="0" w:space="0" w:color="auto"/>
          </w:divBdr>
        </w:div>
        <w:div w:id="595946413">
          <w:marLeft w:val="576"/>
          <w:marRight w:val="0"/>
          <w:marTop w:val="0"/>
          <w:marBottom w:val="0"/>
          <w:divBdr>
            <w:top w:val="none" w:sz="0" w:space="0" w:color="auto"/>
            <w:left w:val="none" w:sz="0" w:space="0" w:color="auto"/>
            <w:bottom w:val="none" w:sz="0" w:space="0" w:color="auto"/>
            <w:right w:val="none" w:sz="0" w:space="0" w:color="auto"/>
          </w:divBdr>
        </w:div>
        <w:div w:id="2024622399">
          <w:marLeft w:val="576"/>
          <w:marRight w:val="0"/>
          <w:marTop w:val="0"/>
          <w:marBottom w:val="0"/>
          <w:divBdr>
            <w:top w:val="none" w:sz="0" w:space="0" w:color="auto"/>
            <w:left w:val="none" w:sz="0" w:space="0" w:color="auto"/>
            <w:bottom w:val="none" w:sz="0" w:space="0" w:color="auto"/>
            <w:right w:val="none" w:sz="0" w:space="0" w:color="auto"/>
          </w:divBdr>
        </w:div>
        <w:div w:id="443885996">
          <w:marLeft w:val="0"/>
          <w:marRight w:val="0"/>
          <w:marTop w:val="0"/>
          <w:marBottom w:val="0"/>
          <w:divBdr>
            <w:top w:val="none" w:sz="0" w:space="0" w:color="auto"/>
            <w:left w:val="none" w:sz="0" w:space="0" w:color="auto"/>
            <w:bottom w:val="none" w:sz="0" w:space="0" w:color="auto"/>
            <w:right w:val="none" w:sz="0" w:space="0" w:color="auto"/>
          </w:divBdr>
        </w:div>
        <w:div w:id="1155800520">
          <w:marLeft w:val="0"/>
          <w:marRight w:val="0"/>
          <w:marTop w:val="0"/>
          <w:marBottom w:val="0"/>
          <w:divBdr>
            <w:top w:val="none" w:sz="0" w:space="0" w:color="auto"/>
            <w:left w:val="none" w:sz="0" w:space="0" w:color="auto"/>
            <w:bottom w:val="none" w:sz="0" w:space="0" w:color="auto"/>
            <w:right w:val="none" w:sz="0" w:space="0" w:color="auto"/>
          </w:divBdr>
        </w:div>
        <w:div w:id="1984112915">
          <w:marLeft w:val="708"/>
          <w:marRight w:val="0"/>
          <w:marTop w:val="0"/>
          <w:marBottom w:val="0"/>
          <w:divBdr>
            <w:top w:val="none" w:sz="0" w:space="0" w:color="auto"/>
            <w:left w:val="none" w:sz="0" w:space="0" w:color="auto"/>
            <w:bottom w:val="none" w:sz="0" w:space="0" w:color="auto"/>
            <w:right w:val="none" w:sz="0" w:space="0" w:color="auto"/>
          </w:divBdr>
        </w:div>
        <w:div w:id="1499275216">
          <w:marLeft w:val="0"/>
          <w:marRight w:val="0"/>
          <w:marTop w:val="0"/>
          <w:marBottom w:val="0"/>
          <w:divBdr>
            <w:top w:val="none" w:sz="0" w:space="0" w:color="auto"/>
            <w:left w:val="none" w:sz="0" w:space="0" w:color="auto"/>
            <w:bottom w:val="none" w:sz="0" w:space="0" w:color="auto"/>
            <w:right w:val="none" w:sz="0" w:space="0" w:color="auto"/>
          </w:divBdr>
        </w:div>
        <w:div w:id="3632765">
          <w:marLeft w:val="0"/>
          <w:marRight w:val="0"/>
          <w:marTop w:val="0"/>
          <w:marBottom w:val="0"/>
          <w:divBdr>
            <w:top w:val="none" w:sz="0" w:space="0" w:color="auto"/>
            <w:left w:val="none" w:sz="0" w:space="0" w:color="auto"/>
            <w:bottom w:val="none" w:sz="0" w:space="0" w:color="auto"/>
            <w:right w:val="none" w:sz="0" w:space="0" w:color="auto"/>
          </w:divBdr>
        </w:div>
        <w:div w:id="1535121554">
          <w:marLeft w:val="0"/>
          <w:marRight w:val="0"/>
          <w:marTop w:val="0"/>
          <w:marBottom w:val="0"/>
          <w:divBdr>
            <w:top w:val="none" w:sz="0" w:space="0" w:color="auto"/>
            <w:left w:val="none" w:sz="0" w:space="0" w:color="auto"/>
            <w:bottom w:val="none" w:sz="0" w:space="0" w:color="auto"/>
            <w:right w:val="none" w:sz="0" w:space="0" w:color="auto"/>
          </w:divBdr>
        </w:div>
        <w:div w:id="42952405">
          <w:marLeft w:val="432"/>
          <w:marRight w:val="0"/>
          <w:marTop w:val="0"/>
          <w:marBottom w:val="0"/>
          <w:divBdr>
            <w:top w:val="none" w:sz="0" w:space="0" w:color="auto"/>
            <w:left w:val="none" w:sz="0" w:space="0" w:color="auto"/>
            <w:bottom w:val="none" w:sz="0" w:space="0" w:color="auto"/>
            <w:right w:val="none" w:sz="0" w:space="0" w:color="auto"/>
          </w:divBdr>
          <w:divsChild>
            <w:div w:id="524558463">
              <w:marLeft w:val="576"/>
              <w:marRight w:val="0"/>
              <w:marTop w:val="0"/>
              <w:marBottom w:val="0"/>
              <w:divBdr>
                <w:top w:val="none" w:sz="0" w:space="0" w:color="auto"/>
                <w:left w:val="none" w:sz="0" w:space="0" w:color="auto"/>
                <w:bottom w:val="none" w:sz="0" w:space="0" w:color="auto"/>
                <w:right w:val="none" w:sz="0" w:space="0" w:color="auto"/>
              </w:divBdr>
            </w:div>
            <w:div w:id="1108279874">
              <w:marLeft w:val="576"/>
              <w:marRight w:val="0"/>
              <w:marTop w:val="0"/>
              <w:marBottom w:val="0"/>
              <w:divBdr>
                <w:top w:val="none" w:sz="0" w:space="0" w:color="auto"/>
                <w:left w:val="none" w:sz="0" w:space="0" w:color="auto"/>
                <w:bottom w:val="none" w:sz="0" w:space="0" w:color="auto"/>
                <w:right w:val="none" w:sz="0" w:space="0" w:color="auto"/>
              </w:divBdr>
            </w:div>
            <w:div w:id="951476770">
              <w:marLeft w:val="576"/>
              <w:marRight w:val="0"/>
              <w:marTop w:val="0"/>
              <w:marBottom w:val="0"/>
              <w:divBdr>
                <w:top w:val="none" w:sz="0" w:space="0" w:color="auto"/>
                <w:left w:val="none" w:sz="0" w:space="0" w:color="auto"/>
                <w:bottom w:val="none" w:sz="0" w:space="0" w:color="auto"/>
                <w:right w:val="none" w:sz="0" w:space="0" w:color="auto"/>
              </w:divBdr>
            </w:div>
            <w:div w:id="1266689612">
              <w:marLeft w:val="0"/>
              <w:marRight w:val="0"/>
              <w:marTop w:val="0"/>
              <w:marBottom w:val="0"/>
              <w:divBdr>
                <w:top w:val="none" w:sz="0" w:space="0" w:color="auto"/>
                <w:left w:val="none" w:sz="0" w:space="0" w:color="auto"/>
                <w:bottom w:val="none" w:sz="0" w:space="0" w:color="auto"/>
                <w:right w:val="none" w:sz="0" w:space="0" w:color="auto"/>
              </w:divBdr>
            </w:div>
            <w:div w:id="1018584360">
              <w:marLeft w:val="0"/>
              <w:marRight w:val="0"/>
              <w:marTop w:val="0"/>
              <w:marBottom w:val="0"/>
              <w:divBdr>
                <w:top w:val="none" w:sz="0" w:space="0" w:color="auto"/>
                <w:left w:val="none" w:sz="0" w:space="0" w:color="auto"/>
                <w:bottom w:val="none" w:sz="0" w:space="0" w:color="auto"/>
                <w:right w:val="none" w:sz="0" w:space="0" w:color="auto"/>
              </w:divBdr>
            </w:div>
            <w:div w:id="1777870264">
              <w:marLeft w:val="0"/>
              <w:marRight w:val="0"/>
              <w:marTop w:val="0"/>
              <w:marBottom w:val="0"/>
              <w:divBdr>
                <w:top w:val="none" w:sz="0" w:space="0" w:color="auto"/>
                <w:left w:val="none" w:sz="0" w:space="0" w:color="auto"/>
                <w:bottom w:val="none" w:sz="0" w:space="0" w:color="auto"/>
                <w:right w:val="none" w:sz="0" w:space="0" w:color="auto"/>
              </w:divBdr>
            </w:div>
            <w:div w:id="1056047524">
              <w:marLeft w:val="576"/>
              <w:marRight w:val="0"/>
              <w:marTop w:val="0"/>
              <w:marBottom w:val="0"/>
              <w:divBdr>
                <w:top w:val="none" w:sz="0" w:space="0" w:color="auto"/>
                <w:left w:val="none" w:sz="0" w:space="0" w:color="auto"/>
                <w:bottom w:val="none" w:sz="0" w:space="0" w:color="auto"/>
                <w:right w:val="none" w:sz="0" w:space="0" w:color="auto"/>
              </w:divBdr>
            </w:div>
            <w:div w:id="1819106310">
              <w:marLeft w:val="576"/>
              <w:marRight w:val="0"/>
              <w:marTop w:val="0"/>
              <w:marBottom w:val="0"/>
              <w:divBdr>
                <w:top w:val="none" w:sz="0" w:space="0" w:color="auto"/>
                <w:left w:val="none" w:sz="0" w:space="0" w:color="auto"/>
                <w:bottom w:val="none" w:sz="0" w:space="0" w:color="auto"/>
                <w:right w:val="none" w:sz="0" w:space="0" w:color="auto"/>
              </w:divBdr>
            </w:div>
            <w:div w:id="1901399865">
              <w:marLeft w:val="576"/>
              <w:marRight w:val="0"/>
              <w:marTop w:val="0"/>
              <w:marBottom w:val="0"/>
              <w:divBdr>
                <w:top w:val="none" w:sz="0" w:space="0" w:color="auto"/>
                <w:left w:val="none" w:sz="0" w:space="0" w:color="auto"/>
                <w:bottom w:val="none" w:sz="0" w:space="0" w:color="auto"/>
                <w:right w:val="none" w:sz="0" w:space="0" w:color="auto"/>
              </w:divBdr>
            </w:div>
            <w:div w:id="2025470965">
              <w:marLeft w:val="0"/>
              <w:marRight w:val="0"/>
              <w:marTop w:val="0"/>
              <w:marBottom w:val="0"/>
              <w:divBdr>
                <w:top w:val="none" w:sz="0" w:space="0" w:color="auto"/>
                <w:left w:val="none" w:sz="0" w:space="0" w:color="auto"/>
                <w:bottom w:val="none" w:sz="0" w:space="0" w:color="auto"/>
                <w:right w:val="none" w:sz="0" w:space="0" w:color="auto"/>
              </w:divBdr>
            </w:div>
            <w:div w:id="1358241062">
              <w:marLeft w:val="0"/>
              <w:marRight w:val="0"/>
              <w:marTop w:val="0"/>
              <w:marBottom w:val="0"/>
              <w:divBdr>
                <w:top w:val="none" w:sz="0" w:space="0" w:color="auto"/>
                <w:left w:val="none" w:sz="0" w:space="0" w:color="auto"/>
                <w:bottom w:val="none" w:sz="0" w:space="0" w:color="auto"/>
                <w:right w:val="none" w:sz="0" w:space="0" w:color="auto"/>
              </w:divBdr>
            </w:div>
            <w:div w:id="1071780013">
              <w:marLeft w:val="0"/>
              <w:marRight w:val="0"/>
              <w:marTop w:val="0"/>
              <w:marBottom w:val="0"/>
              <w:divBdr>
                <w:top w:val="none" w:sz="0" w:space="0" w:color="auto"/>
                <w:left w:val="none" w:sz="0" w:space="0" w:color="auto"/>
                <w:bottom w:val="none" w:sz="0" w:space="0" w:color="auto"/>
                <w:right w:val="none" w:sz="0" w:space="0" w:color="auto"/>
              </w:divBdr>
            </w:div>
            <w:div w:id="1191450763">
              <w:marLeft w:val="576"/>
              <w:marRight w:val="0"/>
              <w:marTop w:val="0"/>
              <w:marBottom w:val="0"/>
              <w:divBdr>
                <w:top w:val="none" w:sz="0" w:space="0" w:color="auto"/>
                <w:left w:val="none" w:sz="0" w:space="0" w:color="auto"/>
                <w:bottom w:val="none" w:sz="0" w:space="0" w:color="auto"/>
                <w:right w:val="none" w:sz="0" w:space="0" w:color="auto"/>
              </w:divBdr>
            </w:div>
            <w:div w:id="297339264">
              <w:marLeft w:val="0"/>
              <w:marRight w:val="0"/>
              <w:marTop w:val="0"/>
              <w:marBottom w:val="0"/>
              <w:divBdr>
                <w:top w:val="none" w:sz="0" w:space="0" w:color="auto"/>
                <w:left w:val="none" w:sz="0" w:space="0" w:color="auto"/>
                <w:bottom w:val="none" w:sz="0" w:space="0" w:color="auto"/>
                <w:right w:val="none" w:sz="0" w:space="0" w:color="auto"/>
              </w:divBdr>
            </w:div>
            <w:div w:id="1910799165">
              <w:marLeft w:val="0"/>
              <w:marRight w:val="0"/>
              <w:marTop w:val="0"/>
              <w:marBottom w:val="0"/>
              <w:divBdr>
                <w:top w:val="none" w:sz="0" w:space="0" w:color="auto"/>
                <w:left w:val="none" w:sz="0" w:space="0" w:color="auto"/>
                <w:bottom w:val="none" w:sz="0" w:space="0" w:color="auto"/>
                <w:right w:val="none" w:sz="0" w:space="0" w:color="auto"/>
              </w:divBdr>
            </w:div>
            <w:div w:id="1429693208">
              <w:marLeft w:val="576"/>
              <w:marRight w:val="0"/>
              <w:marTop w:val="0"/>
              <w:marBottom w:val="0"/>
              <w:divBdr>
                <w:top w:val="none" w:sz="0" w:space="0" w:color="auto"/>
                <w:left w:val="none" w:sz="0" w:space="0" w:color="auto"/>
                <w:bottom w:val="none" w:sz="0" w:space="0" w:color="auto"/>
                <w:right w:val="none" w:sz="0" w:space="0" w:color="auto"/>
              </w:divBdr>
            </w:div>
            <w:div w:id="1197082064">
              <w:marLeft w:val="576"/>
              <w:marRight w:val="0"/>
              <w:marTop w:val="0"/>
              <w:marBottom w:val="0"/>
              <w:divBdr>
                <w:top w:val="none" w:sz="0" w:space="0" w:color="auto"/>
                <w:left w:val="none" w:sz="0" w:space="0" w:color="auto"/>
                <w:bottom w:val="none" w:sz="0" w:space="0" w:color="auto"/>
                <w:right w:val="none" w:sz="0" w:space="0" w:color="auto"/>
              </w:divBdr>
            </w:div>
            <w:div w:id="269049583">
              <w:marLeft w:val="0"/>
              <w:marRight w:val="0"/>
              <w:marTop w:val="0"/>
              <w:marBottom w:val="0"/>
              <w:divBdr>
                <w:top w:val="none" w:sz="0" w:space="0" w:color="auto"/>
                <w:left w:val="none" w:sz="0" w:space="0" w:color="auto"/>
                <w:bottom w:val="none" w:sz="0" w:space="0" w:color="auto"/>
                <w:right w:val="none" w:sz="0" w:space="0" w:color="auto"/>
              </w:divBdr>
            </w:div>
            <w:div w:id="372775596">
              <w:marLeft w:val="576"/>
              <w:marRight w:val="0"/>
              <w:marTop w:val="0"/>
              <w:marBottom w:val="0"/>
              <w:divBdr>
                <w:top w:val="none" w:sz="0" w:space="0" w:color="auto"/>
                <w:left w:val="none" w:sz="0" w:space="0" w:color="auto"/>
                <w:bottom w:val="none" w:sz="0" w:space="0" w:color="auto"/>
                <w:right w:val="none" w:sz="0" w:space="0" w:color="auto"/>
              </w:divBdr>
            </w:div>
            <w:div w:id="1524631443">
              <w:marLeft w:val="576"/>
              <w:marRight w:val="0"/>
              <w:marTop w:val="0"/>
              <w:marBottom w:val="0"/>
              <w:divBdr>
                <w:top w:val="none" w:sz="0" w:space="0" w:color="auto"/>
                <w:left w:val="none" w:sz="0" w:space="0" w:color="auto"/>
                <w:bottom w:val="none" w:sz="0" w:space="0" w:color="auto"/>
                <w:right w:val="none" w:sz="0" w:space="0" w:color="auto"/>
              </w:divBdr>
            </w:div>
            <w:div w:id="676543688">
              <w:marLeft w:val="0"/>
              <w:marRight w:val="0"/>
              <w:marTop w:val="0"/>
              <w:marBottom w:val="0"/>
              <w:divBdr>
                <w:top w:val="none" w:sz="0" w:space="0" w:color="auto"/>
                <w:left w:val="none" w:sz="0" w:space="0" w:color="auto"/>
                <w:bottom w:val="none" w:sz="0" w:space="0" w:color="auto"/>
                <w:right w:val="none" w:sz="0" w:space="0" w:color="auto"/>
              </w:divBdr>
            </w:div>
            <w:div w:id="1588995434">
              <w:marLeft w:val="0"/>
              <w:marRight w:val="0"/>
              <w:marTop w:val="0"/>
              <w:marBottom w:val="0"/>
              <w:divBdr>
                <w:top w:val="none" w:sz="0" w:space="0" w:color="auto"/>
                <w:left w:val="none" w:sz="0" w:space="0" w:color="auto"/>
                <w:bottom w:val="none" w:sz="0" w:space="0" w:color="auto"/>
                <w:right w:val="none" w:sz="0" w:space="0" w:color="auto"/>
              </w:divBdr>
            </w:div>
            <w:div w:id="1939021416">
              <w:marLeft w:val="0"/>
              <w:marRight w:val="0"/>
              <w:marTop w:val="0"/>
              <w:marBottom w:val="0"/>
              <w:divBdr>
                <w:top w:val="none" w:sz="0" w:space="0" w:color="auto"/>
                <w:left w:val="none" w:sz="0" w:space="0" w:color="auto"/>
                <w:bottom w:val="none" w:sz="0" w:space="0" w:color="auto"/>
                <w:right w:val="none" w:sz="0" w:space="0" w:color="auto"/>
              </w:divBdr>
            </w:div>
            <w:div w:id="151531721">
              <w:marLeft w:val="576"/>
              <w:marRight w:val="0"/>
              <w:marTop w:val="0"/>
              <w:marBottom w:val="0"/>
              <w:divBdr>
                <w:top w:val="none" w:sz="0" w:space="0" w:color="auto"/>
                <w:left w:val="none" w:sz="0" w:space="0" w:color="auto"/>
                <w:bottom w:val="none" w:sz="0" w:space="0" w:color="auto"/>
                <w:right w:val="none" w:sz="0" w:space="0" w:color="auto"/>
              </w:divBdr>
            </w:div>
            <w:div w:id="445925533">
              <w:marLeft w:val="0"/>
              <w:marRight w:val="0"/>
              <w:marTop w:val="0"/>
              <w:marBottom w:val="0"/>
              <w:divBdr>
                <w:top w:val="none" w:sz="0" w:space="0" w:color="auto"/>
                <w:left w:val="none" w:sz="0" w:space="0" w:color="auto"/>
                <w:bottom w:val="none" w:sz="0" w:space="0" w:color="auto"/>
                <w:right w:val="none" w:sz="0" w:space="0" w:color="auto"/>
              </w:divBdr>
            </w:div>
            <w:div w:id="1027029674">
              <w:marLeft w:val="0"/>
              <w:marRight w:val="0"/>
              <w:marTop w:val="0"/>
              <w:marBottom w:val="0"/>
              <w:divBdr>
                <w:top w:val="none" w:sz="0" w:space="0" w:color="auto"/>
                <w:left w:val="none" w:sz="0" w:space="0" w:color="auto"/>
                <w:bottom w:val="none" w:sz="0" w:space="0" w:color="auto"/>
                <w:right w:val="none" w:sz="0" w:space="0" w:color="auto"/>
              </w:divBdr>
            </w:div>
            <w:div w:id="1562054395">
              <w:marLeft w:val="576"/>
              <w:marRight w:val="0"/>
              <w:marTop w:val="0"/>
              <w:marBottom w:val="0"/>
              <w:divBdr>
                <w:top w:val="none" w:sz="0" w:space="0" w:color="auto"/>
                <w:left w:val="none" w:sz="0" w:space="0" w:color="auto"/>
                <w:bottom w:val="none" w:sz="0" w:space="0" w:color="auto"/>
                <w:right w:val="none" w:sz="0" w:space="0" w:color="auto"/>
              </w:divBdr>
            </w:div>
            <w:div w:id="851139849">
              <w:marLeft w:val="0"/>
              <w:marRight w:val="0"/>
              <w:marTop w:val="0"/>
              <w:marBottom w:val="0"/>
              <w:divBdr>
                <w:top w:val="none" w:sz="0" w:space="0" w:color="auto"/>
                <w:left w:val="none" w:sz="0" w:space="0" w:color="auto"/>
                <w:bottom w:val="none" w:sz="0" w:space="0" w:color="auto"/>
                <w:right w:val="none" w:sz="0" w:space="0" w:color="auto"/>
              </w:divBdr>
            </w:div>
            <w:div w:id="667555835">
              <w:marLeft w:val="576"/>
              <w:marRight w:val="0"/>
              <w:marTop w:val="0"/>
              <w:marBottom w:val="0"/>
              <w:divBdr>
                <w:top w:val="none" w:sz="0" w:space="0" w:color="auto"/>
                <w:left w:val="none" w:sz="0" w:space="0" w:color="auto"/>
                <w:bottom w:val="none" w:sz="0" w:space="0" w:color="auto"/>
                <w:right w:val="none" w:sz="0" w:space="0" w:color="auto"/>
              </w:divBdr>
            </w:div>
            <w:div w:id="1995448260">
              <w:marLeft w:val="576"/>
              <w:marRight w:val="0"/>
              <w:marTop w:val="0"/>
              <w:marBottom w:val="0"/>
              <w:divBdr>
                <w:top w:val="none" w:sz="0" w:space="0" w:color="auto"/>
                <w:left w:val="none" w:sz="0" w:space="0" w:color="auto"/>
                <w:bottom w:val="none" w:sz="0" w:space="0" w:color="auto"/>
                <w:right w:val="none" w:sz="0" w:space="0" w:color="auto"/>
              </w:divBdr>
            </w:div>
            <w:div w:id="679963629">
              <w:marLeft w:val="576"/>
              <w:marRight w:val="0"/>
              <w:marTop w:val="0"/>
              <w:marBottom w:val="0"/>
              <w:divBdr>
                <w:top w:val="none" w:sz="0" w:space="0" w:color="auto"/>
                <w:left w:val="none" w:sz="0" w:space="0" w:color="auto"/>
                <w:bottom w:val="none" w:sz="0" w:space="0" w:color="auto"/>
                <w:right w:val="none" w:sz="0" w:space="0" w:color="auto"/>
              </w:divBdr>
            </w:div>
            <w:div w:id="368996210">
              <w:marLeft w:val="576"/>
              <w:marRight w:val="0"/>
              <w:marTop w:val="0"/>
              <w:marBottom w:val="0"/>
              <w:divBdr>
                <w:top w:val="none" w:sz="0" w:space="0" w:color="auto"/>
                <w:left w:val="none" w:sz="0" w:space="0" w:color="auto"/>
                <w:bottom w:val="none" w:sz="0" w:space="0" w:color="auto"/>
                <w:right w:val="none" w:sz="0" w:space="0" w:color="auto"/>
              </w:divBdr>
            </w:div>
            <w:div w:id="577861892">
              <w:marLeft w:val="0"/>
              <w:marRight w:val="0"/>
              <w:marTop w:val="0"/>
              <w:marBottom w:val="0"/>
              <w:divBdr>
                <w:top w:val="none" w:sz="0" w:space="0" w:color="auto"/>
                <w:left w:val="none" w:sz="0" w:space="0" w:color="auto"/>
                <w:bottom w:val="none" w:sz="0" w:space="0" w:color="auto"/>
                <w:right w:val="none" w:sz="0" w:space="0" w:color="auto"/>
              </w:divBdr>
            </w:div>
            <w:div w:id="1278030278">
              <w:marLeft w:val="0"/>
              <w:marRight w:val="0"/>
              <w:marTop w:val="0"/>
              <w:marBottom w:val="0"/>
              <w:divBdr>
                <w:top w:val="none" w:sz="0" w:space="0" w:color="auto"/>
                <w:left w:val="none" w:sz="0" w:space="0" w:color="auto"/>
                <w:bottom w:val="none" w:sz="0" w:space="0" w:color="auto"/>
                <w:right w:val="none" w:sz="0" w:space="0" w:color="auto"/>
              </w:divBdr>
            </w:div>
            <w:div w:id="945388658">
              <w:marLeft w:val="576"/>
              <w:marRight w:val="0"/>
              <w:marTop w:val="0"/>
              <w:marBottom w:val="0"/>
              <w:divBdr>
                <w:top w:val="none" w:sz="0" w:space="0" w:color="auto"/>
                <w:left w:val="none" w:sz="0" w:space="0" w:color="auto"/>
                <w:bottom w:val="none" w:sz="0" w:space="0" w:color="auto"/>
                <w:right w:val="none" w:sz="0" w:space="0" w:color="auto"/>
              </w:divBdr>
            </w:div>
            <w:div w:id="1461924162">
              <w:marLeft w:val="576"/>
              <w:marRight w:val="0"/>
              <w:marTop w:val="0"/>
              <w:marBottom w:val="0"/>
              <w:divBdr>
                <w:top w:val="none" w:sz="0" w:space="0" w:color="auto"/>
                <w:left w:val="none" w:sz="0" w:space="0" w:color="auto"/>
                <w:bottom w:val="none" w:sz="0" w:space="0" w:color="auto"/>
                <w:right w:val="none" w:sz="0" w:space="0" w:color="auto"/>
              </w:divBdr>
            </w:div>
            <w:div w:id="1465660123">
              <w:marLeft w:val="0"/>
              <w:marRight w:val="0"/>
              <w:marTop w:val="0"/>
              <w:marBottom w:val="0"/>
              <w:divBdr>
                <w:top w:val="none" w:sz="0" w:space="0" w:color="auto"/>
                <w:left w:val="none" w:sz="0" w:space="0" w:color="auto"/>
                <w:bottom w:val="none" w:sz="0" w:space="0" w:color="auto"/>
                <w:right w:val="none" w:sz="0" w:space="0" w:color="auto"/>
              </w:divBdr>
            </w:div>
            <w:div w:id="259416334">
              <w:marLeft w:val="0"/>
              <w:marRight w:val="0"/>
              <w:marTop w:val="0"/>
              <w:marBottom w:val="0"/>
              <w:divBdr>
                <w:top w:val="none" w:sz="0" w:space="0" w:color="auto"/>
                <w:left w:val="none" w:sz="0" w:space="0" w:color="auto"/>
                <w:bottom w:val="none" w:sz="0" w:space="0" w:color="auto"/>
                <w:right w:val="none" w:sz="0" w:space="0" w:color="auto"/>
              </w:divBdr>
            </w:div>
            <w:div w:id="222568694">
              <w:marLeft w:val="708"/>
              <w:marRight w:val="0"/>
              <w:marTop w:val="0"/>
              <w:marBottom w:val="0"/>
              <w:divBdr>
                <w:top w:val="none" w:sz="0" w:space="0" w:color="auto"/>
                <w:left w:val="none" w:sz="0" w:space="0" w:color="auto"/>
                <w:bottom w:val="none" w:sz="0" w:space="0" w:color="auto"/>
                <w:right w:val="none" w:sz="0" w:space="0" w:color="auto"/>
              </w:divBdr>
            </w:div>
          </w:divsChild>
        </w:div>
      </w:divsChild>
    </w:div>
    <w:div w:id="434863815">
      <w:bodyDiv w:val="1"/>
      <w:marLeft w:val="0"/>
      <w:marRight w:val="0"/>
      <w:marTop w:val="0"/>
      <w:marBottom w:val="0"/>
      <w:divBdr>
        <w:top w:val="none" w:sz="0" w:space="0" w:color="auto"/>
        <w:left w:val="none" w:sz="0" w:space="0" w:color="auto"/>
        <w:bottom w:val="none" w:sz="0" w:space="0" w:color="auto"/>
        <w:right w:val="none" w:sz="0" w:space="0" w:color="auto"/>
      </w:divBdr>
      <w:divsChild>
        <w:div w:id="392779345">
          <w:marLeft w:val="0"/>
          <w:marRight w:val="0"/>
          <w:marTop w:val="0"/>
          <w:marBottom w:val="0"/>
          <w:divBdr>
            <w:top w:val="single" w:sz="2" w:space="0" w:color="E2E8F0"/>
            <w:left w:val="single" w:sz="2" w:space="0" w:color="E2E8F0"/>
            <w:bottom w:val="single" w:sz="2" w:space="0" w:color="E2E8F0"/>
            <w:right w:val="single" w:sz="2" w:space="0" w:color="E2E8F0"/>
          </w:divBdr>
        </w:div>
        <w:div w:id="234559842">
          <w:marLeft w:val="0"/>
          <w:marRight w:val="0"/>
          <w:marTop w:val="0"/>
          <w:marBottom w:val="0"/>
          <w:divBdr>
            <w:top w:val="single" w:sz="2" w:space="0" w:color="E2E8F0"/>
            <w:left w:val="single" w:sz="2" w:space="0" w:color="E2E8F0"/>
            <w:bottom w:val="single" w:sz="2" w:space="0" w:color="E2E8F0"/>
            <w:right w:val="single" w:sz="2" w:space="0" w:color="E2E8F0"/>
          </w:divBdr>
        </w:div>
        <w:div w:id="1441610362">
          <w:marLeft w:val="0"/>
          <w:marRight w:val="0"/>
          <w:marTop w:val="0"/>
          <w:marBottom w:val="0"/>
          <w:divBdr>
            <w:top w:val="single" w:sz="2" w:space="0" w:color="E2E8F0"/>
            <w:left w:val="single" w:sz="2" w:space="0" w:color="E2E8F0"/>
            <w:bottom w:val="single" w:sz="2" w:space="0" w:color="E2E8F0"/>
            <w:right w:val="single" w:sz="2" w:space="0" w:color="E2E8F0"/>
          </w:divBdr>
        </w:div>
        <w:div w:id="1706523611">
          <w:marLeft w:val="0"/>
          <w:marRight w:val="0"/>
          <w:marTop w:val="0"/>
          <w:marBottom w:val="0"/>
          <w:divBdr>
            <w:top w:val="single" w:sz="2" w:space="0" w:color="E2E8F0"/>
            <w:left w:val="single" w:sz="2" w:space="0" w:color="E2E8F0"/>
            <w:bottom w:val="single" w:sz="2" w:space="0" w:color="E2E8F0"/>
            <w:right w:val="single" w:sz="2" w:space="0" w:color="E2E8F0"/>
          </w:divBdr>
        </w:div>
        <w:div w:id="461967853">
          <w:marLeft w:val="0"/>
          <w:marRight w:val="0"/>
          <w:marTop w:val="0"/>
          <w:marBottom w:val="0"/>
          <w:divBdr>
            <w:top w:val="single" w:sz="2" w:space="0" w:color="E2E8F0"/>
            <w:left w:val="single" w:sz="2" w:space="0" w:color="E2E8F0"/>
            <w:bottom w:val="single" w:sz="2" w:space="0" w:color="E2E8F0"/>
            <w:right w:val="single" w:sz="2" w:space="0" w:color="E2E8F0"/>
          </w:divBdr>
        </w:div>
        <w:div w:id="851072647">
          <w:marLeft w:val="0"/>
          <w:marRight w:val="0"/>
          <w:marTop w:val="0"/>
          <w:marBottom w:val="0"/>
          <w:divBdr>
            <w:top w:val="single" w:sz="2" w:space="0" w:color="E2E8F0"/>
            <w:left w:val="single" w:sz="2" w:space="0" w:color="E2E8F0"/>
            <w:bottom w:val="single" w:sz="2" w:space="0" w:color="E2E8F0"/>
            <w:right w:val="single" w:sz="2" w:space="0" w:color="E2E8F0"/>
          </w:divBdr>
        </w:div>
        <w:div w:id="51087930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535123150">
      <w:bodyDiv w:val="1"/>
      <w:marLeft w:val="0"/>
      <w:marRight w:val="0"/>
      <w:marTop w:val="0"/>
      <w:marBottom w:val="0"/>
      <w:divBdr>
        <w:top w:val="none" w:sz="0" w:space="0" w:color="auto"/>
        <w:left w:val="none" w:sz="0" w:space="0" w:color="auto"/>
        <w:bottom w:val="none" w:sz="0" w:space="0" w:color="auto"/>
        <w:right w:val="none" w:sz="0" w:space="0" w:color="auto"/>
      </w:divBdr>
    </w:div>
    <w:div w:id="1603148379">
      <w:bodyDiv w:val="1"/>
      <w:marLeft w:val="0"/>
      <w:marRight w:val="0"/>
      <w:marTop w:val="0"/>
      <w:marBottom w:val="0"/>
      <w:divBdr>
        <w:top w:val="none" w:sz="0" w:space="0" w:color="auto"/>
        <w:left w:val="none" w:sz="0" w:space="0" w:color="auto"/>
        <w:bottom w:val="none" w:sz="0" w:space="0" w:color="auto"/>
        <w:right w:val="none" w:sz="0" w:space="0" w:color="auto"/>
      </w:divBdr>
      <w:divsChild>
        <w:div w:id="736905441">
          <w:marLeft w:val="708"/>
          <w:marRight w:val="0"/>
          <w:marTop w:val="0"/>
          <w:marBottom w:val="0"/>
          <w:divBdr>
            <w:top w:val="none" w:sz="0" w:space="0" w:color="auto"/>
            <w:left w:val="none" w:sz="0" w:space="0" w:color="auto"/>
            <w:bottom w:val="none" w:sz="0" w:space="0" w:color="auto"/>
            <w:right w:val="none" w:sz="0" w:space="0" w:color="auto"/>
          </w:divBdr>
        </w:div>
        <w:div w:id="75245724">
          <w:marLeft w:val="708"/>
          <w:marRight w:val="0"/>
          <w:marTop w:val="0"/>
          <w:marBottom w:val="0"/>
          <w:divBdr>
            <w:top w:val="none" w:sz="0" w:space="0" w:color="auto"/>
            <w:left w:val="none" w:sz="0" w:space="0" w:color="auto"/>
            <w:bottom w:val="none" w:sz="0" w:space="0" w:color="auto"/>
            <w:right w:val="none" w:sz="0" w:space="0" w:color="auto"/>
          </w:divBdr>
        </w:div>
        <w:div w:id="1800951674">
          <w:marLeft w:val="0"/>
          <w:marRight w:val="0"/>
          <w:marTop w:val="0"/>
          <w:marBottom w:val="0"/>
          <w:divBdr>
            <w:top w:val="none" w:sz="0" w:space="0" w:color="auto"/>
            <w:left w:val="none" w:sz="0" w:space="0" w:color="auto"/>
            <w:bottom w:val="none" w:sz="0" w:space="0" w:color="auto"/>
            <w:right w:val="none" w:sz="0" w:space="0" w:color="auto"/>
          </w:divBdr>
        </w:div>
        <w:div w:id="55980386">
          <w:marLeft w:val="0"/>
          <w:marRight w:val="0"/>
          <w:marTop w:val="0"/>
          <w:marBottom w:val="0"/>
          <w:divBdr>
            <w:top w:val="none" w:sz="0" w:space="0" w:color="auto"/>
            <w:left w:val="none" w:sz="0" w:space="0" w:color="auto"/>
            <w:bottom w:val="none" w:sz="0" w:space="0" w:color="auto"/>
            <w:right w:val="none" w:sz="0" w:space="0" w:color="auto"/>
          </w:divBdr>
        </w:div>
        <w:div w:id="306059707">
          <w:marLeft w:val="0"/>
          <w:marRight w:val="0"/>
          <w:marTop w:val="0"/>
          <w:marBottom w:val="0"/>
          <w:divBdr>
            <w:top w:val="none" w:sz="0" w:space="0" w:color="auto"/>
            <w:left w:val="none" w:sz="0" w:space="0" w:color="auto"/>
            <w:bottom w:val="none" w:sz="0" w:space="0" w:color="auto"/>
            <w:right w:val="none" w:sz="0" w:space="0" w:color="auto"/>
          </w:divBdr>
        </w:div>
        <w:div w:id="403571917">
          <w:marLeft w:val="0"/>
          <w:marRight w:val="0"/>
          <w:marTop w:val="0"/>
          <w:marBottom w:val="0"/>
          <w:divBdr>
            <w:top w:val="none" w:sz="0" w:space="0" w:color="auto"/>
            <w:left w:val="none" w:sz="0" w:space="0" w:color="auto"/>
            <w:bottom w:val="none" w:sz="0" w:space="0" w:color="auto"/>
            <w:right w:val="none" w:sz="0" w:space="0" w:color="auto"/>
          </w:divBdr>
        </w:div>
        <w:div w:id="1090084664">
          <w:marLeft w:val="0"/>
          <w:marRight w:val="0"/>
          <w:marTop w:val="0"/>
          <w:marBottom w:val="0"/>
          <w:divBdr>
            <w:top w:val="none" w:sz="0" w:space="0" w:color="auto"/>
            <w:left w:val="none" w:sz="0" w:space="0" w:color="auto"/>
            <w:bottom w:val="none" w:sz="0" w:space="0" w:color="auto"/>
            <w:right w:val="none" w:sz="0" w:space="0" w:color="auto"/>
          </w:divBdr>
        </w:div>
        <w:div w:id="1081558476">
          <w:marLeft w:val="720"/>
          <w:marRight w:val="0"/>
          <w:marTop w:val="0"/>
          <w:marBottom w:val="0"/>
          <w:divBdr>
            <w:top w:val="none" w:sz="0" w:space="0" w:color="auto"/>
            <w:left w:val="none" w:sz="0" w:space="0" w:color="auto"/>
            <w:bottom w:val="none" w:sz="0" w:space="0" w:color="auto"/>
            <w:right w:val="none" w:sz="0" w:space="0" w:color="auto"/>
          </w:divBdr>
        </w:div>
        <w:div w:id="840857752">
          <w:marLeft w:val="720"/>
          <w:marRight w:val="0"/>
          <w:marTop w:val="0"/>
          <w:marBottom w:val="0"/>
          <w:divBdr>
            <w:top w:val="none" w:sz="0" w:space="0" w:color="auto"/>
            <w:left w:val="none" w:sz="0" w:space="0" w:color="auto"/>
            <w:bottom w:val="none" w:sz="0" w:space="0" w:color="auto"/>
            <w:right w:val="none" w:sz="0" w:space="0" w:color="auto"/>
          </w:divBdr>
        </w:div>
        <w:div w:id="2123919943">
          <w:marLeft w:val="1080"/>
          <w:marRight w:val="0"/>
          <w:marTop w:val="0"/>
          <w:marBottom w:val="0"/>
          <w:divBdr>
            <w:top w:val="none" w:sz="0" w:space="0" w:color="auto"/>
            <w:left w:val="none" w:sz="0" w:space="0" w:color="auto"/>
            <w:bottom w:val="none" w:sz="0" w:space="0" w:color="auto"/>
            <w:right w:val="none" w:sz="0" w:space="0" w:color="auto"/>
          </w:divBdr>
        </w:div>
        <w:div w:id="673261016">
          <w:marLeft w:val="1080"/>
          <w:marRight w:val="0"/>
          <w:marTop w:val="0"/>
          <w:marBottom w:val="0"/>
          <w:divBdr>
            <w:top w:val="none" w:sz="0" w:space="0" w:color="auto"/>
            <w:left w:val="none" w:sz="0" w:space="0" w:color="auto"/>
            <w:bottom w:val="none" w:sz="0" w:space="0" w:color="auto"/>
            <w:right w:val="none" w:sz="0" w:space="0" w:color="auto"/>
          </w:divBdr>
        </w:div>
      </w:divsChild>
    </w:div>
    <w:div w:id="1875314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docs.mongodb.org/manual/core/capped-collection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hyperlink" Target="https://www.blogger.com/nul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www.blogger.com/null"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cs.mongodb.com/manual/tutorial/install-mongodb-on-red-hat/" TargetMode="External"/><Relationship Id="rId28" Type="http://schemas.openxmlformats.org/officeDocument/2006/relationships/hyperlink" Target="https://hackernoon.com/how-to-install-and-secure-mongodb-in-amazon-ec2-in-minutes-90184283b0a1" TargetMode="External"/><Relationship Id="rId36"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file:///C:\Users\310199867\Desktop\Spring%20Data%20MongoDB%20Best%20Practices.doc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linuxize.com/post/how-to-install-mongodb-on-centos-7/" TargetMode="External"/><Relationship Id="rId27" Type="http://schemas.openxmlformats.org/officeDocument/2006/relationships/image" Target="media/image21.png"/><Relationship Id="rId30" Type="http://schemas.openxmlformats.org/officeDocument/2006/relationships/hyperlink" Target="https://www.blogger.com/null" TargetMode="External"/><Relationship Id="rId35" Type="http://schemas.openxmlformats.org/officeDocument/2006/relationships/hyperlink" Target="https://www.blogger.com/n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845</TotalTime>
  <Pages>1</Pages>
  <Words>4991</Words>
  <Characters>28454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payal bansal</dc:creator>
  <cp:keywords/>
  <dc:description/>
  <cp:lastModifiedBy>payal bansal</cp:lastModifiedBy>
  <cp:revision>50</cp:revision>
  <dcterms:created xsi:type="dcterms:W3CDTF">2019-08-17T20:18:00Z</dcterms:created>
  <dcterms:modified xsi:type="dcterms:W3CDTF">2019-08-19T18:27:00Z</dcterms:modified>
</cp:coreProperties>
</file>