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DC3C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#!/bin/bash</w:t>
      </w:r>
    </w:p>
    <w:p w14:paraId="64E98AFD" w14:textId="77777777" w:rsidR="00143AF6" w:rsidRPr="00143AF6" w:rsidRDefault="00143AF6" w:rsidP="00143AF6">
      <w:pPr>
        <w:rPr>
          <w:rFonts w:ascii="Calibri" w:hAnsi="Calibri" w:cs="Calibri"/>
        </w:rPr>
      </w:pPr>
    </w:p>
    <w:p w14:paraId="6E85F7A8" w14:textId="631BB26A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S3_URI=</w:t>
      </w:r>
      <w:r w:rsidR="00E9037B" w:rsidRPr="00E9037B">
        <w:rPr>
          <w:rFonts w:ascii="Calibri" w:hAnsi="Calibri" w:cs="Calibri"/>
        </w:rPr>
        <w:t>s3://ovia-dynamic-sql/V1__shopwise.sql</w:t>
      </w:r>
    </w:p>
    <w:p w14:paraId="247AC984" w14:textId="3DC52DAB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RDS_ENDPOINT=</w:t>
      </w:r>
      <w:r w:rsidR="004354D9">
        <w:rPr>
          <w:rFonts w:ascii="Calibri" w:hAnsi="Calibri" w:cs="Calibri"/>
        </w:rPr>
        <w:t>XXXXX</w:t>
      </w:r>
    </w:p>
    <w:p w14:paraId="15918C92" w14:textId="45FD674D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RDS_DB_NAME=</w:t>
      </w:r>
      <w:r w:rsidR="00E9037B">
        <w:rPr>
          <w:rFonts w:ascii="Calibri" w:hAnsi="Calibri" w:cs="Calibri"/>
        </w:rPr>
        <w:t>ovia-dynamic-dB</w:t>
      </w:r>
    </w:p>
    <w:p w14:paraId="0BCA78AF" w14:textId="21B5B48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RDS_DB_USERNAME=</w:t>
      </w:r>
      <w:r w:rsidR="00E9037B">
        <w:rPr>
          <w:rFonts w:ascii="Calibri" w:hAnsi="Calibri" w:cs="Calibri"/>
        </w:rPr>
        <w:t>XXXXX</w:t>
      </w:r>
    </w:p>
    <w:p w14:paraId="71849B87" w14:textId="7415575F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RDS_DB_PASSWORD=</w:t>
      </w:r>
      <w:r w:rsidR="00E9037B">
        <w:rPr>
          <w:rFonts w:ascii="Calibri" w:hAnsi="Calibri" w:cs="Calibri"/>
        </w:rPr>
        <w:t>XXXXX</w:t>
      </w:r>
    </w:p>
    <w:p w14:paraId="074F6E9A" w14:textId="77777777" w:rsidR="00143AF6" w:rsidRPr="00143AF6" w:rsidRDefault="00143AF6" w:rsidP="00143AF6">
      <w:pPr>
        <w:rPr>
          <w:rFonts w:ascii="Calibri" w:hAnsi="Calibri" w:cs="Calibri"/>
        </w:rPr>
      </w:pPr>
    </w:p>
    <w:p w14:paraId="0D52B46F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# Update all packages</w:t>
      </w:r>
    </w:p>
    <w:p w14:paraId="38E0B96D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sudo yum update -y</w:t>
      </w:r>
    </w:p>
    <w:p w14:paraId="20365FCB" w14:textId="77777777" w:rsidR="00143AF6" w:rsidRPr="00143AF6" w:rsidRDefault="00143AF6" w:rsidP="00143AF6">
      <w:pPr>
        <w:rPr>
          <w:rFonts w:ascii="Calibri" w:hAnsi="Calibri" w:cs="Calibri"/>
        </w:rPr>
      </w:pPr>
    </w:p>
    <w:p w14:paraId="6105B660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# Download and extract Flyway</w:t>
      </w:r>
    </w:p>
    <w:p w14:paraId="33327397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 xml:space="preserve">sudo wget -qO- https://download.red-gate.com/maven/release/com/redgate/flyway/flyway-commandline/10.9.1/flyway-commandline-10.9.1-linux-x64.tar.gz | tar -xvz </w:t>
      </w:r>
    </w:p>
    <w:p w14:paraId="31894538" w14:textId="77777777" w:rsidR="00143AF6" w:rsidRPr="00143AF6" w:rsidRDefault="00143AF6" w:rsidP="00143AF6">
      <w:pPr>
        <w:rPr>
          <w:rFonts w:ascii="Calibri" w:hAnsi="Calibri" w:cs="Calibri"/>
        </w:rPr>
      </w:pPr>
    </w:p>
    <w:p w14:paraId="7A313541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# Create a symbolic link to make Flyway accessible globally</w:t>
      </w:r>
    </w:p>
    <w:p w14:paraId="4CD4FC7E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sudo ln -s $(pwd)/flyway-10.9.1/flyway /usr/local/bin</w:t>
      </w:r>
    </w:p>
    <w:p w14:paraId="21E74D9C" w14:textId="77777777" w:rsidR="00143AF6" w:rsidRPr="00143AF6" w:rsidRDefault="00143AF6" w:rsidP="00143AF6">
      <w:pPr>
        <w:rPr>
          <w:rFonts w:ascii="Calibri" w:hAnsi="Calibri" w:cs="Calibri"/>
        </w:rPr>
      </w:pPr>
    </w:p>
    <w:p w14:paraId="4199195C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# Create the SQL directory for migrations</w:t>
      </w:r>
    </w:p>
    <w:p w14:paraId="296EC766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sudo mkdir sql</w:t>
      </w:r>
    </w:p>
    <w:p w14:paraId="19E459E4" w14:textId="77777777" w:rsidR="00143AF6" w:rsidRPr="00143AF6" w:rsidRDefault="00143AF6" w:rsidP="00143AF6">
      <w:pPr>
        <w:rPr>
          <w:rFonts w:ascii="Calibri" w:hAnsi="Calibri" w:cs="Calibri"/>
        </w:rPr>
      </w:pPr>
    </w:p>
    <w:p w14:paraId="68593E64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# Download the migration SQL script from AWS S3</w:t>
      </w:r>
    </w:p>
    <w:p w14:paraId="2CA5A2F0" w14:textId="63816091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sudo aws s3 cp "$S3_URI" sql/</w:t>
      </w:r>
    </w:p>
    <w:p w14:paraId="69688A21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# Run Flyway migration</w:t>
      </w:r>
    </w:p>
    <w:p w14:paraId="6A8815FD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>flyway -url=jdbc:mysql://"$RDS_ENDPOINT":3306/"$RDS_DB_NAME" \</w:t>
      </w:r>
    </w:p>
    <w:p w14:paraId="01C06A5F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 xml:space="preserve">  -user="$RDS_DB_USERNAME" \</w:t>
      </w:r>
    </w:p>
    <w:p w14:paraId="4DBD81B9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 xml:space="preserve">  -password="$RDS_DB_PASSWORD" \</w:t>
      </w:r>
    </w:p>
    <w:p w14:paraId="7A266D6C" w14:textId="77777777" w:rsidR="00143AF6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 xml:space="preserve">  -locations=filesystem:sql \</w:t>
      </w:r>
    </w:p>
    <w:p w14:paraId="351ED5DF" w14:textId="2F40C990" w:rsidR="00254D17" w:rsidRPr="00143AF6" w:rsidRDefault="00143AF6" w:rsidP="00143AF6">
      <w:pPr>
        <w:rPr>
          <w:rFonts w:ascii="Calibri" w:hAnsi="Calibri" w:cs="Calibri"/>
        </w:rPr>
      </w:pPr>
      <w:r w:rsidRPr="00143AF6">
        <w:rPr>
          <w:rFonts w:ascii="Calibri" w:hAnsi="Calibri" w:cs="Calibri"/>
        </w:rPr>
        <w:t xml:space="preserve">  migrate</w:t>
      </w:r>
    </w:p>
    <w:sectPr w:rsidR="00254D17" w:rsidRPr="0014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F6"/>
    <w:rsid w:val="00143AF6"/>
    <w:rsid w:val="00254D17"/>
    <w:rsid w:val="004354D9"/>
    <w:rsid w:val="004C6B74"/>
    <w:rsid w:val="007C70FD"/>
    <w:rsid w:val="00E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4F9D"/>
  <w15:chartTrackingRefBased/>
  <w15:docId w15:val="{742C0589-1E68-4551-AD15-EE4AA9CF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Payce Nonoli</dc:creator>
  <cp:keywords/>
  <dc:description/>
  <cp:lastModifiedBy>Payce Nonoli</cp:lastModifiedBy>
  <cp:revision>3</cp:revision>
  <dcterms:created xsi:type="dcterms:W3CDTF">2024-04-09T00:41:00Z</dcterms:created>
  <dcterms:modified xsi:type="dcterms:W3CDTF">2024-04-09T00:49:00Z</dcterms:modified>
</cp:coreProperties>
</file>