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867F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### Assemblies in C#</w:t>
      </w:r>
    </w:p>
    <w:p w14:paraId="23C89D6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624C822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1. **What is an Assembly in C#?**</w:t>
      </w:r>
    </w:p>
    <w:p w14:paraId="2C2A731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A. A compiled code library used for deployment, versioning, and security</w:t>
      </w:r>
    </w:p>
    <w:p w14:paraId="738E913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B. A collection of files</w:t>
      </w:r>
    </w:p>
    <w:p w14:paraId="3F661D4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C. A method</w:t>
      </w:r>
    </w:p>
    <w:p w14:paraId="4B7F453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D. A namespace  </w:t>
      </w:r>
    </w:p>
    <w:p w14:paraId="6C8FA0A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**Answer:** A</w:t>
      </w:r>
    </w:p>
    <w:p w14:paraId="5D12232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1BDC0B0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2. **Which of the following is NOT a type of assembly?**</w:t>
      </w:r>
    </w:p>
    <w:p w14:paraId="639EEBC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A. Private Assembly</w:t>
      </w:r>
    </w:p>
    <w:p w14:paraId="62C8C10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B. Public Assembly</w:t>
      </w:r>
    </w:p>
    <w:p w14:paraId="4AA32F0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C. Shared Assembly</w:t>
      </w:r>
    </w:p>
    <w:p w14:paraId="714FB31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D. Satellite Assembly  </w:t>
      </w:r>
    </w:p>
    <w:p w14:paraId="1996AF9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**Answer:** B</w:t>
      </w:r>
    </w:p>
    <w:p w14:paraId="44DAB76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15B9CC5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3. **Which of these files stores metadata about the assembly?**</w:t>
      </w:r>
    </w:p>
    <w:p w14:paraId="13E0359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A. Manifest</w:t>
      </w:r>
    </w:p>
    <w:p w14:paraId="1B74A67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 xml:space="preserve">   - B. Metadata.xml</w:t>
      </w:r>
    </w:p>
    <w:p w14:paraId="6523F1E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C. </w:t>
      </w:r>
      <w:proofErr w:type="spellStart"/>
      <w:r w:rsidRPr="005364A8">
        <w:rPr>
          <w:rFonts w:ascii="Cambria" w:hAnsi="Cambria"/>
          <w:sz w:val="40"/>
          <w:szCs w:val="40"/>
        </w:rPr>
        <w:t>Assembly.cs</w:t>
      </w:r>
      <w:proofErr w:type="spellEnd"/>
    </w:p>
    <w:p w14:paraId="2F05469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D. Resource file  </w:t>
      </w:r>
    </w:p>
    <w:p w14:paraId="78714CB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**Answer:** A</w:t>
      </w:r>
    </w:p>
    <w:p w14:paraId="2D98139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3E347A4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4. **Where is the version number of an assembly stored?**</w:t>
      </w:r>
    </w:p>
    <w:p w14:paraId="7E4390E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A. In the GAC</w:t>
      </w:r>
    </w:p>
    <w:p w14:paraId="011B57C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B. In the Manifest</w:t>
      </w:r>
    </w:p>
    <w:p w14:paraId="1102F6A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C. In the Main method</w:t>
      </w:r>
    </w:p>
    <w:p w14:paraId="39BD7FE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D. In the Namespace  </w:t>
      </w:r>
    </w:p>
    <w:p w14:paraId="35E14D8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**Answer:** B</w:t>
      </w:r>
    </w:p>
    <w:p w14:paraId="1F66F1A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4B52734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5. **What is the default file extension of an assembly?**</w:t>
      </w:r>
    </w:p>
    <w:p w14:paraId="351E620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A. .</w:t>
      </w:r>
      <w:proofErr w:type="spellStart"/>
      <w:r w:rsidRPr="005364A8">
        <w:rPr>
          <w:rFonts w:ascii="Cambria" w:hAnsi="Cambria"/>
          <w:sz w:val="40"/>
          <w:szCs w:val="40"/>
        </w:rPr>
        <w:t>dll</w:t>
      </w:r>
      <w:proofErr w:type="spellEnd"/>
    </w:p>
    <w:p w14:paraId="69A3BFE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B. .exe</w:t>
      </w:r>
    </w:p>
    <w:p w14:paraId="4A06939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C. .</w:t>
      </w:r>
      <w:proofErr w:type="spellStart"/>
      <w:r w:rsidRPr="005364A8">
        <w:rPr>
          <w:rFonts w:ascii="Cambria" w:hAnsi="Cambria"/>
          <w:sz w:val="40"/>
          <w:szCs w:val="40"/>
        </w:rPr>
        <w:t>asm</w:t>
      </w:r>
      <w:proofErr w:type="spellEnd"/>
    </w:p>
    <w:p w14:paraId="7959771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D. Both .</w:t>
      </w:r>
      <w:proofErr w:type="spellStart"/>
      <w:r w:rsidRPr="005364A8">
        <w:rPr>
          <w:rFonts w:ascii="Cambria" w:hAnsi="Cambria"/>
          <w:sz w:val="40"/>
          <w:szCs w:val="40"/>
        </w:rPr>
        <w:t>dll</w:t>
      </w:r>
      <w:proofErr w:type="spellEnd"/>
      <w:r w:rsidRPr="005364A8">
        <w:rPr>
          <w:rFonts w:ascii="Cambria" w:hAnsi="Cambria"/>
          <w:sz w:val="40"/>
          <w:szCs w:val="40"/>
        </w:rPr>
        <w:t xml:space="preserve"> and .exe  </w:t>
      </w:r>
    </w:p>
    <w:p w14:paraId="783AF97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**Answer:** D</w:t>
      </w:r>
    </w:p>
    <w:p w14:paraId="0980F59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335B687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>6. **What does CLR stand for?**</w:t>
      </w:r>
    </w:p>
    <w:p w14:paraId="54C394A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A. Common Language Repository</w:t>
      </w:r>
    </w:p>
    <w:p w14:paraId="6E2B2C2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B. Common Language Runtime</w:t>
      </w:r>
    </w:p>
    <w:p w14:paraId="0948B6D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C. Common Language Register</w:t>
      </w:r>
    </w:p>
    <w:p w14:paraId="459A5F0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D. Common Load Resource  </w:t>
      </w:r>
    </w:p>
    <w:p w14:paraId="4E3D112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**Answer:** B</w:t>
      </w:r>
    </w:p>
    <w:p w14:paraId="17C7A4B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6106C60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7. **Which tool is used to create an assembly in C#?**</w:t>
      </w:r>
    </w:p>
    <w:p w14:paraId="5BE7508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A. </w:t>
      </w:r>
      <w:proofErr w:type="spellStart"/>
      <w:r w:rsidRPr="005364A8">
        <w:rPr>
          <w:rFonts w:ascii="Cambria" w:hAnsi="Cambria"/>
          <w:sz w:val="40"/>
          <w:szCs w:val="40"/>
        </w:rPr>
        <w:t>GACUtil</w:t>
      </w:r>
      <w:proofErr w:type="spellEnd"/>
    </w:p>
    <w:p w14:paraId="540868E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B. csc (C# Compiler)</w:t>
      </w:r>
    </w:p>
    <w:p w14:paraId="61ACA84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C. ngen.exe</w:t>
      </w:r>
    </w:p>
    <w:p w14:paraId="37BF8CA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D. </w:t>
      </w:r>
      <w:proofErr w:type="spellStart"/>
      <w:r w:rsidRPr="005364A8">
        <w:rPr>
          <w:rFonts w:ascii="Cambria" w:hAnsi="Cambria"/>
          <w:sz w:val="40"/>
          <w:szCs w:val="40"/>
        </w:rPr>
        <w:t>ildasm</w:t>
      </w:r>
      <w:proofErr w:type="spellEnd"/>
      <w:r w:rsidRPr="005364A8">
        <w:rPr>
          <w:rFonts w:ascii="Cambria" w:hAnsi="Cambria"/>
          <w:sz w:val="40"/>
          <w:szCs w:val="40"/>
        </w:rPr>
        <w:t xml:space="preserve">  </w:t>
      </w:r>
    </w:p>
    <w:p w14:paraId="4A83774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**Answer:** B</w:t>
      </w:r>
    </w:p>
    <w:p w14:paraId="3083906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424755F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8. **What is a strong-named assembly?**</w:t>
      </w:r>
    </w:p>
    <w:p w14:paraId="45B9FEC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A. An assembly with a unique version number</w:t>
      </w:r>
    </w:p>
    <w:p w14:paraId="0B7029E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B. An assembly with encrypted content</w:t>
      </w:r>
    </w:p>
    <w:p w14:paraId="690373C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C. An assembly with a unique identity defined by name, version, culture, and public key</w:t>
      </w:r>
    </w:p>
    <w:p w14:paraId="447E823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D. An assembly that is only used privately  </w:t>
      </w:r>
    </w:p>
    <w:p w14:paraId="44569D1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 xml:space="preserve">   **Answer:** C</w:t>
      </w:r>
    </w:p>
    <w:p w14:paraId="49D694F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481E88D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9. **What does the term 'Satellite Assembly' refer to?**</w:t>
      </w:r>
    </w:p>
    <w:p w14:paraId="5675C07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A. An assembly with resources for a specific culture</w:t>
      </w:r>
    </w:p>
    <w:p w14:paraId="7E6616F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B. A backup of the main assembly</w:t>
      </w:r>
    </w:p>
    <w:p w14:paraId="2D8C956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C. An assembly stored in a satellite server</w:t>
      </w:r>
    </w:p>
    <w:p w14:paraId="054C011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- D. A third-party assembly  </w:t>
      </w:r>
    </w:p>
    <w:p w14:paraId="4FD16D3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**Answer:** A</w:t>
      </w:r>
    </w:p>
    <w:p w14:paraId="3057F63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398D023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10. **Which assembly can be shared by multiple applications?**</w:t>
      </w:r>
    </w:p>
    <w:p w14:paraId="719A728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Private Assembly</w:t>
      </w:r>
    </w:p>
    <w:p w14:paraId="4D27DB7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Shared Assembly</w:t>
      </w:r>
    </w:p>
    <w:p w14:paraId="0D1B2FF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Satellite Assembly</w:t>
      </w:r>
    </w:p>
    <w:p w14:paraId="670CA28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Anonymous Assembly  </w:t>
      </w:r>
    </w:p>
    <w:p w14:paraId="6AC3CF8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74FE9BD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66AD100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11. **What tool is used to generate a strong name for an assembly?**</w:t>
      </w:r>
    </w:p>
    <w:p w14:paraId="184C815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sn.exe</w:t>
      </w:r>
    </w:p>
    <w:p w14:paraId="4A0A7AD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 xml:space="preserve">    - B. gacutil.exe</w:t>
      </w:r>
    </w:p>
    <w:p w14:paraId="0F173F3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ngen.exe</w:t>
      </w:r>
    </w:p>
    <w:p w14:paraId="09E18BF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csc.exe  </w:t>
      </w:r>
    </w:p>
    <w:p w14:paraId="2CC3017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A</w:t>
      </w:r>
    </w:p>
    <w:p w14:paraId="501BBBF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53070A7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12. **What is the purpose of the Assembly manifest?**</w:t>
      </w:r>
    </w:p>
    <w:p w14:paraId="502923E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It contains the IL code</w:t>
      </w:r>
    </w:p>
    <w:p w14:paraId="55529F3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It contains metadata, versioning, and dependency information</w:t>
      </w:r>
    </w:p>
    <w:p w14:paraId="5DB211E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It contains the main method</w:t>
      </w:r>
    </w:p>
    <w:p w14:paraId="1366F6B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It contains a backup of the assembly  </w:t>
      </w:r>
    </w:p>
    <w:p w14:paraId="701270E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0E81A21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1E33F5F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13. **Which of the following statements about assemblies is true?**</w:t>
      </w:r>
    </w:p>
    <w:p w14:paraId="4A6EF11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Assemblies cannot have more than one version.</w:t>
      </w:r>
    </w:p>
    <w:p w14:paraId="1D25128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An assembly can contain other assemblies.</w:t>
      </w:r>
    </w:p>
    <w:p w14:paraId="324547F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Assemblies can be both executables (.exe) and libraries (.</w:t>
      </w:r>
      <w:proofErr w:type="spellStart"/>
      <w:r w:rsidRPr="005364A8">
        <w:rPr>
          <w:rFonts w:ascii="Cambria" w:hAnsi="Cambria"/>
          <w:sz w:val="40"/>
          <w:szCs w:val="40"/>
        </w:rPr>
        <w:t>dll</w:t>
      </w:r>
      <w:proofErr w:type="spellEnd"/>
      <w:r w:rsidRPr="005364A8">
        <w:rPr>
          <w:rFonts w:ascii="Cambria" w:hAnsi="Cambria"/>
          <w:sz w:val="40"/>
          <w:szCs w:val="40"/>
        </w:rPr>
        <w:t>).</w:t>
      </w:r>
    </w:p>
    <w:p w14:paraId="26E7D1E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An assembly can only be private.  </w:t>
      </w:r>
    </w:p>
    <w:p w14:paraId="266BB98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 xml:space="preserve">    **Answer:** C</w:t>
      </w:r>
    </w:p>
    <w:p w14:paraId="0DB9FFA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3391BB0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14. **What is the minimum metadata required for an assembly?**</w:t>
      </w:r>
    </w:p>
    <w:p w14:paraId="78C0E41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Namespace and Culture</w:t>
      </w:r>
    </w:p>
    <w:p w14:paraId="1AFA48E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Name, Version, and Culture</w:t>
      </w:r>
    </w:p>
    <w:p w14:paraId="0ECC838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Name and Resources</w:t>
      </w:r>
    </w:p>
    <w:p w14:paraId="56DF1DF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Resources and Namespace  </w:t>
      </w:r>
    </w:p>
    <w:p w14:paraId="488EA9C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241552C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61164BD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15. **What command is used to inspect the contents of an assembly?**</w:t>
      </w:r>
    </w:p>
    <w:p w14:paraId="2F67D73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sn.exe</w:t>
      </w:r>
    </w:p>
    <w:p w14:paraId="3DB717B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gacutil.exe</w:t>
      </w:r>
    </w:p>
    <w:p w14:paraId="34169C8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ildasm.exe</w:t>
      </w:r>
    </w:p>
    <w:p w14:paraId="6280C6D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csc.exe  </w:t>
      </w:r>
    </w:p>
    <w:p w14:paraId="0158ABA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C</w:t>
      </w:r>
    </w:p>
    <w:p w14:paraId="41BDEA1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2DC9D4E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16. **Where is a private assembly usually stored?**</w:t>
      </w:r>
    </w:p>
    <w:p w14:paraId="32F8E2A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In the GAC</w:t>
      </w:r>
    </w:p>
    <w:p w14:paraId="111CFB5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In the application directory</w:t>
      </w:r>
    </w:p>
    <w:p w14:paraId="1FE3E39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 xml:space="preserve">    - C. In the System folder</w:t>
      </w:r>
    </w:p>
    <w:p w14:paraId="049E282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In the Windows directory  </w:t>
      </w:r>
    </w:p>
    <w:p w14:paraId="4276A73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5CFA0DB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7FEE42A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17. **Which file type represents a compiled .NET assembly?**</w:t>
      </w:r>
    </w:p>
    <w:p w14:paraId="727F306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.</w:t>
      </w:r>
      <w:proofErr w:type="spellStart"/>
      <w:r w:rsidRPr="005364A8">
        <w:rPr>
          <w:rFonts w:ascii="Cambria" w:hAnsi="Cambria"/>
          <w:sz w:val="40"/>
          <w:szCs w:val="40"/>
        </w:rPr>
        <w:t>obj</w:t>
      </w:r>
      <w:proofErr w:type="spellEnd"/>
    </w:p>
    <w:p w14:paraId="1471648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.exe or .</w:t>
      </w:r>
      <w:proofErr w:type="spellStart"/>
      <w:r w:rsidRPr="005364A8">
        <w:rPr>
          <w:rFonts w:ascii="Cambria" w:hAnsi="Cambria"/>
          <w:sz w:val="40"/>
          <w:szCs w:val="40"/>
        </w:rPr>
        <w:t>dll</w:t>
      </w:r>
      <w:proofErr w:type="spellEnd"/>
    </w:p>
    <w:p w14:paraId="5D2B031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.</w:t>
      </w:r>
      <w:proofErr w:type="spellStart"/>
      <w:r w:rsidRPr="005364A8">
        <w:rPr>
          <w:rFonts w:ascii="Cambria" w:hAnsi="Cambria"/>
          <w:sz w:val="40"/>
          <w:szCs w:val="40"/>
        </w:rPr>
        <w:t>resx</w:t>
      </w:r>
      <w:proofErr w:type="spellEnd"/>
    </w:p>
    <w:p w14:paraId="56222D9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.xml  </w:t>
      </w:r>
    </w:p>
    <w:p w14:paraId="783D034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57B4994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466A3AC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18. **Which part of the assembly contains type metadata?**</w:t>
      </w:r>
    </w:p>
    <w:p w14:paraId="745CA36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Manifest</w:t>
      </w:r>
    </w:p>
    <w:p w14:paraId="20F677F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IL Code</w:t>
      </w:r>
    </w:p>
    <w:p w14:paraId="2A654A2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Metadata</w:t>
      </w:r>
    </w:p>
    <w:p w14:paraId="0ADB551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Resources  </w:t>
      </w:r>
    </w:p>
    <w:p w14:paraId="1B5C752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C</w:t>
      </w:r>
    </w:p>
    <w:p w14:paraId="45062CA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18ED0A2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>19. **Which attribute specifies the version of an assembly?**</w:t>
      </w:r>
    </w:p>
    <w:p w14:paraId="58ABF03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</w:t>
      </w:r>
      <w:proofErr w:type="spellStart"/>
      <w:r w:rsidRPr="005364A8">
        <w:rPr>
          <w:rFonts w:ascii="Cambria" w:hAnsi="Cambria"/>
          <w:sz w:val="40"/>
          <w:szCs w:val="40"/>
        </w:rPr>
        <w:t>AssemblyVersion</w:t>
      </w:r>
      <w:proofErr w:type="spellEnd"/>
    </w:p>
    <w:p w14:paraId="572BF4C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</w:t>
      </w:r>
      <w:proofErr w:type="spellStart"/>
      <w:r w:rsidRPr="005364A8">
        <w:rPr>
          <w:rFonts w:ascii="Cambria" w:hAnsi="Cambria"/>
          <w:sz w:val="40"/>
          <w:szCs w:val="40"/>
        </w:rPr>
        <w:t>AssemblyFileVersion</w:t>
      </w:r>
      <w:proofErr w:type="spellEnd"/>
    </w:p>
    <w:p w14:paraId="4C596A7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</w:t>
      </w:r>
      <w:proofErr w:type="spellStart"/>
      <w:r w:rsidRPr="005364A8">
        <w:rPr>
          <w:rFonts w:ascii="Cambria" w:hAnsi="Cambria"/>
          <w:sz w:val="40"/>
          <w:szCs w:val="40"/>
        </w:rPr>
        <w:t>AssemblyCulture</w:t>
      </w:r>
      <w:proofErr w:type="spellEnd"/>
    </w:p>
    <w:p w14:paraId="1D56A66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</w:t>
      </w:r>
      <w:proofErr w:type="spellStart"/>
      <w:r w:rsidRPr="005364A8">
        <w:rPr>
          <w:rFonts w:ascii="Cambria" w:hAnsi="Cambria"/>
          <w:sz w:val="40"/>
          <w:szCs w:val="40"/>
        </w:rPr>
        <w:t>AssemblyTitle</w:t>
      </w:r>
      <w:proofErr w:type="spellEnd"/>
      <w:r w:rsidRPr="005364A8">
        <w:rPr>
          <w:rFonts w:ascii="Cambria" w:hAnsi="Cambria"/>
          <w:sz w:val="40"/>
          <w:szCs w:val="40"/>
        </w:rPr>
        <w:t xml:space="preserve">  </w:t>
      </w:r>
    </w:p>
    <w:p w14:paraId="203AC6B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A</w:t>
      </w:r>
    </w:p>
    <w:p w14:paraId="09E51EC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35DADE7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20. **Which attribute sets the culture of an assembly?**</w:t>
      </w:r>
    </w:p>
    <w:p w14:paraId="2896103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</w:t>
      </w:r>
      <w:proofErr w:type="spellStart"/>
      <w:r w:rsidRPr="005364A8">
        <w:rPr>
          <w:rFonts w:ascii="Cambria" w:hAnsi="Cambria"/>
          <w:sz w:val="40"/>
          <w:szCs w:val="40"/>
        </w:rPr>
        <w:t>AssemblyCulture</w:t>
      </w:r>
      <w:proofErr w:type="spellEnd"/>
    </w:p>
    <w:p w14:paraId="1FF9E22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</w:t>
      </w:r>
      <w:proofErr w:type="spellStart"/>
      <w:r w:rsidRPr="005364A8">
        <w:rPr>
          <w:rFonts w:ascii="Cambria" w:hAnsi="Cambria"/>
          <w:sz w:val="40"/>
          <w:szCs w:val="40"/>
        </w:rPr>
        <w:t>AssemblyVersion</w:t>
      </w:r>
      <w:proofErr w:type="spellEnd"/>
    </w:p>
    <w:p w14:paraId="5065E4E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</w:t>
      </w:r>
      <w:proofErr w:type="spellStart"/>
      <w:r w:rsidRPr="005364A8">
        <w:rPr>
          <w:rFonts w:ascii="Cambria" w:hAnsi="Cambria"/>
          <w:sz w:val="40"/>
          <w:szCs w:val="40"/>
        </w:rPr>
        <w:t>AssemblyFileVersion</w:t>
      </w:r>
      <w:proofErr w:type="spellEnd"/>
    </w:p>
    <w:p w14:paraId="700A8F7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</w:t>
      </w:r>
      <w:proofErr w:type="spellStart"/>
      <w:r w:rsidRPr="005364A8">
        <w:rPr>
          <w:rFonts w:ascii="Cambria" w:hAnsi="Cambria"/>
          <w:sz w:val="40"/>
          <w:szCs w:val="40"/>
        </w:rPr>
        <w:t>AssemblyTitle</w:t>
      </w:r>
      <w:proofErr w:type="spellEnd"/>
      <w:r w:rsidRPr="005364A8">
        <w:rPr>
          <w:rFonts w:ascii="Cambria" w:hAnsi="Cambria"/>
          <w:sz w:val="40"/>
          <w:szCs w:val="40"/>
        </w:rPr>
        <w:t xml:space="preserve">  </w:t>
      </w:r>
    </w:p>
    <w:p w14:paraId="602E882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A</w:t>
      </w:r>
    </w:p>
    <w:p w14:paraId="7429CB0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025ED8B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### Global Assembly Cache (GAC)</w:t>
      </w:r>
    </w:p>
    <w:p w14:paraId="0BAC79B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72C517E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21. **What is the GAC used for?**</w:t>
      </w:r>
    </w:p>
    <w:p w14:paraId="0E33B86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Storing private assemblies</w:t>
      </w:r>
    </w:p>
    <w:p w14:paraId="713625E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Storing shared assemblies</w:t>
      </w:r>
    </w:p>
    <w:p w14:paraId="4558EAA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 xml:space="preserve">    - C. Storing temporary files</w:t>
      </w:r>
    </w:p>
    <w:p w14:paraId="7F2E08E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Storing configuration files  </w:t>
      </w:r>
    </w:p>
    <w:p w14:paraId="2418DE7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691B2C9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528B2B0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22. **Where is the GAC located?**</w:t>
      </w:r>
    </w:p>
    <w:p w14:paraId="3FFF450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In the application's bin folder</w:t>
      </w:r>
    </w:p>
    <w:p w14:paraId="3F08C77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In the Windows system directory</w:t>
      </w:r>
    </w:p>
    <w:p w14:paraId="4ED8B52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In a special folder maintained by the CLR</w:t>
      </w:r>
    </w:p>
    <w:p w14:paraId="6AA9CD3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In the Program Files directory  </w:t>
      </w:r>
    </w:p>
    <w:p w14:paraId="0F31A39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C</w:t>
      </w:r>
    </w:p>
    <w:p w14:paraId="7E5DF36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754FB9E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23. **What is the tool used to add an assembly to the GAC?**</w:t>
      </w:r>
    </w:p>
    <w:p w14:paraId="0E9C3DD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gacutil.exe</w:t>
      </w:r>
    </w:p>
    <w:p w14:paraId="1AFC65D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sn.exe</w:t>
      </w:r>
    </w:p>
    <w:p w14:paraId="5FDC176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ildasm.exe</w:t>
      </w:r>
    </w:p>
    <w:p w14:paraId="197A1DD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ngen.exe  </w:t>
      </w:r>
    </w:p>
    <w:p w14:paraId="7CD771A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A</w:t>
      </w:r>
    </w:p>
    <w:p w14:paraId="70302ED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0381F53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24. **What is required for an assembly to be placed in the GAC?**</w:t>
      </w:r>
    </w:p>
    <w:p w14:paraId="2BA8928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 xml:space="preserve">    - A. It must be private</w:t>
      </w:r>
    </w:p>
    <w:p w14:paraId="7D0AE9B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It must have a strong name</w:t>
      </w:r>
    </w:p>
    <w:p w14:paraId="26B4D7B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It must have no dependencies</w:t>
      </w:r>
    </w:p>
    <w:p w14:paraId="02C35C6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It must be an executable  </w:t>
      </w:r>
    </w:p>
    <w:p w14:paraId="1BBD5AC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4A5038F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02A6672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25. **Which of the following commands installs an assembly into the GAC?**</w:t>
      </w:r>
    </w:p>
    <w:p w14:paraId="44D0DE1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</w:t>
      </w:r>
      <w:proofErr w:type="spellStart"/>
      <w:r w:rsidRPr="005364A8">
        <w:rPr>
          <w:rFonts w:ascii="Cambria" w:hAnsi="Cambria"/>
          <w:sz w:val="40"/>
          <w:szCs w:val="40"/>
        </w:rPr>
        <w:t>gacutil</w:t>
      </w:r>
      <w:proofErr w:type="spellEnd"/>
      <w:r w:rsidRPr="005364A8">
        <w:rPr>
          <w:rFonts w:ascii="Cambria" w:hAnsi="Cambria"/>
          <w:sz w:val="40"/>
          <w:szCs w:val="40"/>
        </w:rPr>
        <w:t xml:space="preserve"> /</w:t>
      </w:r>
      <w:proofErr w:type="spellStart"/>
      <w:r w:rsidRPr="005364A8">
        <w:rPr>
          <w:rFonts w:ascii="Cambria" w:hAnsi="Cambria"/>
          <w:sz w:val="40"/>
          <w:szCs w:val="40"/>
        </w:rPr>
        <w:t>i</w:t>
      </w:r>
      <w:proofErr w:type="spellEnd"/>
      <w:r w:rsidRPr="005364A8">
        <w:rPr>
          <w:rFonts w:ascii="Cambria" w:hAnsi="Cambria"/>
          <w:sz w:val="40"/>
          <w:szCs w:val="40"/>
        </w:rPr>
        <w:t xml:space="preserve"> myAssembly.dll</w:t>
      </w:r>
    </w:p>
    <w:p w14:paraId="1BE53A2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</w:t>
      </w:r>
      <w:proofErr w:type="spellStart"/>
      <w:r w:rsidRPr="005364A8">
        <w:rPr>
          <w:rFonts w:ascii="Cambria" w:hAnsi="Cambria"/>
          <w:sz w:val="40"/>
          <w:szCs w:val="40"/>
        </w:rPr>
        <w:t>sn</w:t>
      </w:r>
      <w:proofErr w:type="spellEnd"/>
      <w:r w:rsidRPr="005364A8">
        <w:rPr>
          <w:rFonts w:ascii="Cambria" w:hAnsi="Cambria"/>
          <w:sz w:val="40"/>
          <w:szCs w:val="40"/>
        </w:rPr>
        <w:t xml:space="preserve"> -</w:t>
      </w:r>
      <w:proofErr w:type="spellStart"/>
      <w:r w:rsidRPr="005364A8">
        <w:rPr>
          <w:rFonts w:ascii="Cambria" w:hAnsi="Cambria"/>
          <w:sz w:val="40"/>
          <w:szCs w:val="40"/>
        </w:rPr>
        <w:t>i</w:t>
      </w:r>
      <w:proofErr w:type="spellEnd"/>
      <w:r w:rsidRPr="005364A8">
        <w:rPr>
          <w:rFonts w:ascii="Cambria" w:hAnsi="Cambria"/>
          <w:sz w:val="40"/>
          <w:szCs w:val="40"/>
        </w:rPr>
        <w:t xml:space="preserve"> myAssembly.dll</w:t>
      </w:r>
    </w:p>
    <w:p w14:paraId="43F3D4B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</w:t>
      </w:r>
      <w:proofErr w:type="spellStart"/>
      <w:r w:rsidRPr="005364A8">
        <w:rPr>
          <w:rFonts w:ascii="Cambria" w:hAnsi="Cambria"/>
          <w:sz w:val="40"/>
          <w:szCs w:val="40"/>
        </w:rPr>
        <w:t>ildasm</w:t>
      </w:r>
      <w:proofErr w:type="spellEnd"/>
      <w:r w:rsidRPr="005364A8">
        <w:rPr>
          <w:rFonts w:ascii="Cambria" w:hAnsi="Cambria"/>
          <w:sz w:val="40"/>
          <w:szCs w:val="40"/>
        </w:rPr>
        <w:t xml:space="preserve"> -</w:t>
      </w:r>
      <w:proofErr w:type="spellStart"/>
      <w:r w:rsidRPr="005364A8">
        <w:rPr>
          <w:rFonts w:ascii="Cambria" w:hAnsi="Cambria"/>
          <w:sz w:val="40"/>
          <w:szCs w:val="40"/>
        </w:rPr>
        <w:t>i</w:t>
      </w:r>
      <w:proofErr w:type="spellEnd"/>
      <w:r w:rsidRPr="005364A8">
        <w:rPr>
          <w:rFonts w:ascii="Cambria" w:hAnsi="Cambria"/>
          <w:sz w:val="40"/>
          <w:szCs w:val="40"/>
        </w:rPr>
        <w:t xml:space="preserve"> myAssembly.dll</w:t>
      </w:r>
    </w:p>
    <w:p w14:paraId="7C332F7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</w:t>
      </w:r>
      <w:proofErr w:type="spellStart"/>
      <w:r w:rsidRPr="005364A8">
        <w:rPr>
          <w:rFonts w:ascii="Cambria" w:hAnsi="Cambria"/>
          <w:sz w:val="40"/>
          <w:szCs w:val="40"/>
        </w:rPr>
        <w:t>gacutil</w:t>
      </w:r>
      <w:proofErr w:type="spellEnd"/>
      <w:r w:rsidRPr="005364A8">
        <w:rPr>
          <w:rFonts w:ascii="Cambria" w:hAnsi="Cambria"/>
          <w:sz w:val="40"/>
          <w:szCs w:val="40"/>
        </w:rPr>
        <w:t xml:space="preserve"> /g myAssembly.dll  </w:t>
      </w:r>
    </w:p>
    <w:p w14:paraId="52B0C5A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A</w:t>
      </w:r>
    </w:p>
    <w:p w14:paraId="629BF81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1488F1A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26. **What is the full form of GAC?**</w:t>
      </w:r>
    </w:p>
    <w:p w14:paraId="64AA899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Global Assembly Code</w:t>
      </w:r>
    </w:p>
    <w:p w14:paraId="7D6CAF4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General Assembly Collection</w:t>
      </w:r>
    </w:p>
    <w:p w14:paraId="4D8E3A8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Global Assembly Cache</w:t>
      </w:r>
    </w:p>
    <w:p w14:paraId="6468E66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General Assembly Control  </w:t>
      </w:r>
    </w:p>
    <w:p w14:paraId="275BB33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C</w:t>
      </w:r>
    </w:p>
    <w:p w14:paraId="03F72ED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3CCD544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>27. **What happens if two assemblies with the same name but different versions are added to the GAC?**</w:t>
      </w:r>
    </w:p>
    <w:p w14:paraId="2C274E5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The second assembly overwrites the first</w:t>
      </w:r>
    </w:p>
    <w:p w14:paraId="7AF5F11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Both assemblies can coexist</w:t>
      </w:r>
    </w:p>
    <w:p w14:paraId="482EFF1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The first assembly is removed</w:t>
      </w:r>
    </w:p>
    <w:p w14:paraId="4DFDA37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It causes a conflict  </w:t>
      </w:r>
    </w:p>
    <w:p w14:paraId="16752BA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28197A1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746CBF6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28. **Which statement is true about GAC?**</w:t>
      </w:r>
    </w:p>
    <w:p w14:paraId="0AF8D65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Assemblies in the GAC cannot be versioned.</w:t>
      </w:r>
    </w:p>
    <w:p w14:paraId="0742EF4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Only strong-named assemblies can be stored in the GAC.</w:t>
      </w:r>
    </w:p>
    <w:p w14:paraId="2DE1D7A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GAC is used only for private assemblies.</w:t>
      </w:r>
    </w:p>
    <w:p w14:paraId="4C19D96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GAC doesn't allow versioning.  </w:t>
      </w:r>
    </w:p>
    <w:p w14:paraId="16B570A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49AF674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691AA40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29. **How are assemblies identified in the GAC?**</w:t>
      </w:r>
    </w:p>
    <w:p w14:paraId="3E137D1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By their file size</w:t>
      </w:r>
    </w:p>
    <w:p w14:paraId="0CB24E9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By their fully qualified name (name, version, culture, public key token)</w:t>
      </w:r>
    </w:p>
    <w:p w14:paraId="2F7EE1E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By their file path</w:t>
      </w:r>
    </w:p>
    <w:p w14:paraId="31AC76D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 xml:space="preserve">    - D. By their namespace  </w:t>
      </w:r>
    </w:p>
    <w:p w14:paraId="4056EFF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6241A25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0AFEA16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30. **Can an assembly be removed from the GAC?**</w:t>
      </w:r>
    </w:p>
    <w:p w14:paraId="6581C6A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No</w:t>
      </w:r>
    </w:p>
    <w:p w14:paraId="3EAFBCC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Yes, using </w:t>
      </w:r>
      <w:proofErr w:type="spellStart"/>
      <w:r w:rsidRPr="005364A8">
        <w:rPr>
          <w:rFonts w:ascii="Cambria" w:hAnsi="Cambria"/>
          <w:sz w:val="40"/>
          <w:szCs w:val="40"/>
        </w:rPr>
        <w:t>gacutil</w:t>
      </w:r>
      <w:proofErr w:type="spellEnd"/>
      <w:r w:rsidRPr="005364A8">
        <w:rPr>
          <w:rFonts w:ascii="Cambria" w:hAnsi="Cambria"/>
          <w:sz w:val="40"/>
          <w:szCs w:val="40"/>
        </w:rPr>
        <w:t xml:space="preserve"> /u</w:t>
      </w:r>
    </w:p>
    <w:p w14:paraId="76EA07A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Yes, using ildasm.exe</w:t>
      </w:r>
    </w:p>
    <w:p w14:paraId="0B34074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Yes, by deleting the file  </w:t>
      </w:r>
    </w:p>
    <w:p w14:paraId="6607190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39575E1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67C21FB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31. **Which tool is used to view the contents of the GAC?**</w:t>
      </w:r>
    </w:p>
    <w:p w14:paraId="1D480E5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</w:t>
      </w:r>
      <w:proofErr w:type="spellStart"/>
      <w:r w:rsidRPr="005364A8">
        <w:rPr>
          <w:rFonts w:ascii="Cambria" w:hAnsi="Cambria"/>
          <w:sz w:val="40"/>
          <w:szCs w:val="40"/>
        </w:rPr>
        <w:t>gacutil</w:t>
      </w:r>
      <w:proofErr w:type="spellEnd"/>
      <w:r w:rsidRPr="005364A8">
        <w:rPr>
          <w:rFonts w:ascii="Cambria" w:hAnsi="Cambria"/>
          <w:sz w:val="40"/>
          <w:szCs w:val="40"/>
        </w:rPr>
        <w:t xml:space="preserve"> /l</w:t>
      </w:r>
    </w:p>
    <w:p w14:paraId="705A1AE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sn.exe /v</w:t>
      </w:r>
    </w:p>
    <w:p w14:paraId="4BC71C2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ildasm.exe</w:t>
      </w:r>
    </w:p>
    <w:p w14:paraId="3091121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</w:t>
      </w:r>
      <w:proofErr w:type="spellStart"/>
      <w:r w:rsidRPr="005364A8">
        <w:rPr>
          <w:rFonts w:ascii="Cambria" w:hAnsi="Cambria"/>
          <w:sz w:val="40"/>
          <w:szCs w:val="40"/>
        </w:rPr>
        <w:t>gacutil</w:t>
      </w:r>
      <w:proofErr w:type="spellEnd"/>
      <w:r w:rsidRPr="005364A8">
        <w:rPr>
          <w:rFonts w:ascii="Cambria" w:hAnsi="Cambria"/>
          <w:sz w:val="40"/>
          <w:szCs w:val="40"/>
        </w:rPr>
        <w:t xml:space="preserve"> /</w:t>
      </w:r>
      <w:proofErr w:type="spellStart"/>
      <w:r w:rsidRPr="005364A8">
        <w:rPr>
          <w:rFonts w:ascii="Cambria" w:hAnsi="Cambria"/>
          <w:sz w:val="40"/>
          <w:szCs w:val="40"/>
        </w:rPr>
        <w:t>listall</w:t>
      </w:r>
      <w:proofErr w:type="spellEnd"/>
      <w:r w:rsidRPr="005364A8">
        <w:rPr>
          <w:rFonts w:ascii="Cambria" w:hAnsi="Cambria"/>
          <w:sz w:val="40"/>
          <w:szCs w:val="40"/>
        </w:rPr>
        <w:t xml:space="preserve">  </w:t>
      </w:r>
    </w:p>
    <w:p w14:paraId="4870B09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A</w:t>
      </w:r>
    </w:p>
    <w:p w14:paraId="263434D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3BDC636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32. **Which type of assemblies are usually stored in the GAC?**</w:t>
      </w:r>
    </w:p>
    <w:p w14:paraId="10DEB9A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Private Assemblies</w:t>
      </w:r>
    </w:p>
    <w:p w14:paraId="4B84A42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 xml:space="preserve">    - B. Satellite Assemblies</w:t>
      </w:r>
    </w:p>
    <w:p w14:paraId="3A99D19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Strong-Named Assemblies</w:t>
      </w:r>
    </w:p>
    <w:p w14:paraId="3A09955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Debug Assemblies  </w:t>
      </w:r>
    </w:p>
    <w:p w14:paraId="1CB4345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C</w:t>
      </w:r>
    </w:p>
    <w:p w14:paraId="48494E8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3F56E8E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33. **Which method can be used to programmatically install an assembly into the GAC?**</w:t>
      </w:r>
    </w:p>
    <w:p w14:paraId="0432184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</w:t>
      </w:r>
      <w:proofErr w:type="spellStart"/>
      <w:r w:rsidRPr="005364A8">
        <w:rPr>
          <w:rFonts w:ascii="Cambria" w:hAnsi="Cambria"/>
          <w:sz w:val="40"/>
          <w:szCs w:val="40"/>
        </w:rPr>
        <w:t>Assembly.Load</w:t>
      </w:r>
      <w:proofErr w:type="spellEnd"/>
    </w:p>
    <w:p w14:paraId="10D90E6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</w:t>
      </w:r>
      <w:proofErr w:type="spellStart"/>
      <w:r w:rsidRPr="005364A8">
        <w:rPr>
          <w:rFonts w:ascii="Cambria" w:hAnsi="Cambria"/>
          <w:sz w:val="40"/>
          <w:szCs w:val="40"/>
        </w:rPr>
        <w:t>System.EnterpriseServices.Internal.Publish.GacInstall</w:t>
      </w:r>
      <w:proofErr w:type="spellEnd"/>
    </w:p>
    <w:p w14:paraId="720AD71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</w:t>
      </w:r>
      <w:proofErr w:type="spellStart"/>
      <w:r w:rsidRPr="005364A8">
        <w:rPr>
          <w:rFonts w:ascii="Cambria" w:hAnsi="Cambria"/>
          <w:sz w:val="40"/>
          <w:szCs w:val="40"/>
        </w:rPr>
        <w:t>File.Copy</w:t>
      </w:r>
      <w:proofErr w:type="spellEnd"/>
    </w:p>
    <w:p w14:paraId="24E989D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</w:t>
      </w:r>
      <w:proofErr w:type="spellStart"/>
      <w:r w:rsidRPr="005364A8">
        <w:rPr>
          <w:rFonts w:ascii="Cambria" w:hAnsi="Cambria"/>
          <w:sz w:val="40"/>
          <w:szCs w:val="40"/>
        </w:rPr>
        <w:t>Registry.Write</w:t>
      </w:r>
      <w:proofErr w:type="spellEnd"/>
      <w:r w:rsidRPr="005364A8">
        <w:rPr>
          <w:rFonts w:ascii="Cambria" w:hAnsi="Cambria"/>
          <w:sz w:val="40"/>
          <w:szCs w:val="40"/>
        </w:rPr>
        <w:t xml:space="preserve">  </w:t>
      </w:r>
    </w:p>
    <w:p w14:paraId="2E5A78F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5FDE7BF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7547427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34. **Why should you use the GAC for shared assemblies?**</w:t>
      </w:r>
    </w:p>
    <w:p w14:paraId="49CED4B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To reduce memory consumption</w:t>
      </w:r>
    </w:p>
    <w:p w14:paraId="1EC3043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To ensure assemblies are versioned and avoid conflicts</w:t>
      </w:r>
    </w:p>
    <w:p w14:paraId="3A84768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To store private assemblies</w:t>
      </w:r>
    </w:p>
    <w:p w14:paraId="06C3479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 xml:space="preserve">    - D. To improve execution speed  </w:t>
      </w:r>
    </w:p>
    <w:p w14:paraId="0C9E816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37D7884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62935A7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35. **Which of the following statements is FALSE about GAC?**</w:t>
      </w:r>
    </w:p>
    <w:p w14:paraId="4A0359A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It supports side-by-side execution of different versions.</w:t>
      </w:r>
    </w:p>
    <w:p w14:paraId="7D94541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Assemblies must be strong-named to be added</w:t>
      </w:r>
    </w:p>
    <w:p w14:paraId="3E6B7F3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3CFCB1C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to GAC.</w:t>
      </w:r>
    </w:p>
    <w:p w14:paraId="453E0E9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GAC is used for private assemblies.</w:t>
      </w:r>
    </w:p>
    <w:p w14:paraId="78C2A02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It enables versioning control of assemblies.  </w:t>
      </w:r>
    </w:p>
    <w:p w14:paraId="5D85F3B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C</w:t>
      </w:r>
    </w:p>
    <w:p w14:paraId="76E2C81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7523A8D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36. **How can assemblies be uninstalled from the GAC?**</w:t>
      </w:r>
    </w:p>
    <w:p w14:paraId="74115C2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Using sn.exe</w:t>
      </w:r>
    </w:p>
    <w:p w14:paraId="590A385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Using gacutil.exe</w:t>
      </w:r>
    </w:p>
    <w:p w14:paraId="78201D2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Using csc.exe</w:t>
      </w:r>
    </w:p>
    <w:p w14:paraId="030C0A5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Using ildasm.exe  </w:t>
      </w:r>
    </w:p>
    <w:p w14:paraId="7FF547B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7FCCA2A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6888BE8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37. **Which assembly can have side-by-side versions in the GAC?**</w:t>
      </w:r>
    </w:p>
    <w:p w14:paraId="610317F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Private Assembly</w:t>
      </w:r>
    </w:p>
    <w:p w14:paraId="4EBC2CE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Shared Assembly</w:t>
      </w:r>
    </w:p>
    <w:p w14:paraId="2413C4F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Satellite Assembly</w:t>
      </w:r>
    </w:p>
    <w:p w14:paraId="25789EF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Anonymous Assembly  </w:t>
      </w:r>
    </w:p>
    <w:p w14:paraId="1F770BA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3507AA3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0218D21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38. **What is the significance of the Public Key Token in the GAC?**</w:t>
      </w:r>
    </w:p>
    <w:p w14:paraId="0D3FE63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It is a random string generated for the assembly.</w:t>
      </w:r>
    </w:p>
    <w:p w14:paraId="676E9D9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It uniquely identifies the assembly's public key.</w:t>
      </w:r>
    </w:p>
    <w:p w14:paraId="19A1D9F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It represents the file path.</w:t>
      </w:r>
    </w:p>
    <w:p w14:paraId="71336A9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It is the assembly version number.  </w:t>
      </w:r>
    </w:p>
    <w:p w14:paraId="5C8BF8F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00DC0AA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1491957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39. **What happens if a required assembly is not found in the GAC?**</w:t>
      </w:r>
    </w:p>
    <w:p w14:paraId="301FC62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The application will crash.</w:t>
      </w:r>
    </w:p>
    <w:p w14:paraId="4E02B0C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 xml:space="preserve">    - B. The application will search in the application's local directory.</w:t>
      </w:r>
    </w:p>
    <w:p w14:paraId="5844D79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The CLR throws a </w:t>
      </w:r>
      <w:proofErr w:type="spellStart"/>
      <w:r w:rsidRPr="005364A8">
        <w:rPr>
          <w:rFonts w:ascii="Cambria" w:hAnsi="Cambria"/>
          <w:sz w:val="40"/>
          <w:szCs w:val="40"/>
        </w:rPr>
        <w:t>FileNotFoundException</w:t>
      </w:r>
      <w:proofErr w:type="spellEnd"/>
      <w:r w:rsidRPr="005364A8">
        <w:rPr>
          <w:rFonts w:ascii="Cambria" w:hAnsi="Cambria"/>
          <w:sz w:val="40"/>
          <w:szCs w:val="40"/>
        </w:rPr>
        <w:t>.</w:t>
      </w:r>
    </w:p>
    <w:p w14:paraId="640F7F7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It will load a default assembly.  </w:t>
      </w:r>
    </w:p>
    <w:p w14:paraId="4198E5B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C</w:t>
      </w:r>
    </w:p>
    <w:p w14:paraId="21B2A61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5D9B2BD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40. **What does side-by-side execution mean in the context of GAC?**</w:t>
      </w:r>
    </w:p>
    <w:p w14:paraId="24EE466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Two applications running simultaneously</w:t>
      </w:r>
    </w:p>
    <w:p w14:paraId="6410A39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Multiple versions of the same assembly can be used simultaneously</w:t>
      </w:r>
    </w:p>
    <w:p w14:paraId="6D6058C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Two assemblies can be combined into one</w:t>
      </w:r>
    </w:p>
    <w:p w14:paraId="2439C4D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Executing assemblies from two different directories  </w:t>
      </w:r>
    </w:p>
    <w:p w14:paraId="57417F7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06C4C34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4583CDE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41. **In what scenario is it ideal to store an assembly in the GAC?**</w:t>
      </w:r>
    </w:p>
    <w:p w14:paraId="6C7F450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When it is private and used by only one application</w:t>
      </w:r>
    </w:p>
    <w:p w14:paraId="6988E2A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When it is used by multiple applications</w:t>
      </w:r>
    </w:p>
    <w:p w14:paraId="436C264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When it contains only metadata</w:t>
      </w:r>
    </w:p>
    <w:p w14:paraId="2704D36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 xml:space="preserve">    - D. When it doesn't need versioning  </w:t>
      </w:r>
    </w:p>
    <w:p w14:paraId="7F2DC71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1A3BA68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7D71705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42. **How does the GAC improve security?**</w:t>
      </w:r>
    </w:p>
    <w:p w14:paraId="03EEF8B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It encrypts assemblies</w:t>
      </w:r>
    </w:p>
    <w:p w14:paraId="01C8794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It restricts access to private assemblies</w:t>
      </w:r>
    </w:p>
    <w:p w14:paraId="02E212E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It requires assemblies to be strong-named, ensuring their integrity</w:t>
      </w:r>
    </w:p>
    <w:p w14:paraId="35FC0DE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It doesn't improve security  </w:t>
      </w:r>
    </w:p>
    <w:p w14:paraId="21AE033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C</w:t>
      </w:r>
    </w:p>
    <w:p w14:paraId="2BBD74C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1E35A11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43. **Which assemblies should NOT be stored in the GAC?**</w:t>
      </w:r>
    </w:p>
    <w:p w14:paraId="0A714B3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Shared Assemblies</w:t>
      </w:r>
    </w:p>
    <w:p w14:paraId="37604E3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Strong-Named Assemblies</w:t>
      </w:r>
    </w:p>
    <w:p w14:paraId="04A61CE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Private Assemblies</w:t>
      </w:r>
    </w:p>
    <w:p w14:paraId="73B094B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Local Assemblies  </w:t>
      </w:r>
    </w:p>
    <w:p w14:paraId="58467B3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C</w:t>
      </w:r>
    </w:p>
    <w:p w14:paraId="22F29AB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50264A3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44. **Which part of the assembly is critical for installing it into the GAC?**</w:t>
      </w:r>
    </w:p>
    <w:p w14:paraId="67FA748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 xml:space="preserve">    - A. The manifest</w:t>
      </w:r>
    </w:p>
    <w:p w14:paraId="0E562B2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The IL code</w:t>
      </w:r>
    </w:p>
    <w:p w14:paraId="1AC145A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The strong name</w:t>
      </w:r>
    </w:p>
    <w:p w14:paraId="039A58D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The namespace  </w:t>
      </w:r>
    </w:p>
    <w:p w14:paraId="534EC78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C</w:t>
      </w:r>
    </w:p>
    <w:p w14:paraId="104A8D2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17168AC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45. **Can a strongly-named assembly have different versions in the GAC?**</w:t>
      </w:r>
    </w:p>
    <w:p w14:paraId="56D5E9A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No, only one version is allowed</w:t>
      </w:r>
    </w:p>
    <w:p w14:paraId="67726A5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Yes, multiple versions can coexist</w:t>
      </w:r>
    </w:p>
    <w:p w14:paraId="2B6652F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Yes, but only in a different directory</w:t>
      </w:r>
    </w:p>
    <w:p w14:paraId="0F889808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No, it must be </w:t>
      </w:r>
      <w:proofErr w:type="spellStart"/>
      <w:r w:rsidRPr="005364A8">
        <w:rPr>
          <w:rFonts w:ascii="Cambria" w:hAnsi="Cambria"/>
          <w:sz w:val="40"/>
          <w:szCs w:val="40"/>
        </w:rPr>
        <w:t>versionless</w:t>
      </w:r>
      <w:proofErr w:type="spellEnd"/>
      <w:r w:rsidRPr="005364A8">
        <w:rPr>
          <w:rFonts w:ascii="Cambria" w:hAnsi="Cambria"/>
          <w:sz w:val="40"/>
          <w:szCs w:val="40"/>
        </w:rPr>
        <w:t xml:space="preserve">  </w:t>
      </w:r>
    </w:p>
    <w:p w14:paraId="063D3264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74C2E4B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73CE32A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46. **Which of the following is NOT a characteristic of an assembly in GAC?**</w:t>
      </w:r>
    </w:p>
    <w:p w14:paraId="487909A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It is versioned.</w:t>
      </w:r>
    </w:p>
    <w:p w14:paraId="66742A4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It is strong-named.</w:t>
      </w:r>
    </w:p>
    <w:p w14:paraId="1187B5A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It is private.</w:t>
      </w:r>
    </w:p>
    <w:p w14:paraId="1E4F72F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It can be used by multiple applications.  </w:t>
      </w:r>
    </w:p>
    <w:p w14:paraId="68F9941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C</w:t>
      </w:r>
    </w:p>
    <w:p w14:paraId="49B4137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1C5AE05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47. **How is versioning handled in the GAC?**</w:t>
      </w:r>
    </w:p>
    <w:p w14:paraId="655E5BD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The GAC allows multiple versions of the same assembly to coexist.</w:t>
      </w:r>
    </w:p>
    <w:p w14:paraId="6FF59A2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The GAC overwrites older versions of assemblies.</w:t>
      </w:r>
    </w:p>
    <w:p w14:paraId="3C277E3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Only the latest version is stored in the GAC.</w:t>
      </w:r>
    </w:p>
    <w:p w14:paraId="5222F3A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The GAC doesn’t support versioning.  </w:t>
      </w:r>
    </w:p>
    <w:p w14:paraId="21EA336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A</w:t>
      </w:r>
    </w:p>
    <w:p w14:paraId="30C38356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5792508F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48. **Which attribute can be used to load an assembly from the GAC?**</w:t>
      </w:r>
    </w:p>
    <w:p w14:paraId="23296162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</w:t>
      </w:r>
      <w:proofErr w:type="spellStart"/>
      <w:r w:rsidRPr="005364A8">
        <w:rPr>
          <w:rFonts w:ascii="Cambria" w:hAnsi="Cambria"/>
          <w:sz w:val="40"/>
          <w:szCs w:val="40"/>
        </w:rPr>
        <w:t>Assembly.LoadFrom</w:t>
      </w:r>
      <w:proofErr w:type="spellEnd"/>
    </w:p>
    <w:p w14:paraId="0589A18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</w:t>
      </w:r>
      <w:proofErr w:type="spellStart"/>
      <w:r w:rsidRPr="005364A8">
        <w:rPr>
          <w:rFonts w:ascii="Cambria" w:hAnsi="Cambria"/>
          <w:sz w:val="40"/>
          <w:szCs w:val="40"/>
        </w:rPr>
        <w:t>Assembly.Load</w:t>
      </w:r>
      <w:proofErr w:type="spellEnd"/>
    </w:p>
    <w:p w14:paraId="0C058E7C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</w:t>
      </w:r>
      <w:proofErr w:type="spellStart"/>
      <w:r w:rsidRPr="005364A8">
        <w:rPr>
          <w:rFonts w:ascii="Cambria" w:hAnsi="Cambria"/>
          <w:sz w:val="40"/>
          <w:szCs w:val="40"/>
        </w:rPr>
        <w:t>File.Load</w:t>
      </w:r>
      <w:proofErr w:type="spellEnd"/>
    </w:p>
    <w:p w14:paraId="4C37DC8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</w:t>
      </w:r>
      <w:proofErr w:type="spellStart"/>
      <w:r w:rsidRPr="005364A8">
        <w:rPr>
          <w:rFonts w:ascii="Cambria" w:hAnsi="Cambria"/>
          <w:sz w:val="40"/>
          <w:szCs w:val="40"/>
        </w:rPr>
        <w:t>GAC.Load</w:t>
      </w:r>
      <w:proofErr w:type="spellEnd"/>
      <w:r w:rsidRPr="005364A8">
        <w:rPr>
          <w:rFonts w:ascii="Cambria" w:hAnsi="Cambria"/>
          <w:sz w:val="40"/>
          <w:szCs w:val="40"/>
        </w:rPr>
        <w:t xml:space="preserve">  </w:t>
      </w:r>
    </w:p>
    <w:p w14:paraId="1612EFD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6F88070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5082CEB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49. **What is the significance of the version number in a GAC assembly?**</w:t>
      </w:r>
    </w:p>
    <w:p w14:paraId="45422D3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It ensures that the latest version is always used.</w:t>
      </w:r>
    </w:p>
    <w:p w14:paraId="16CD3075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lastRenderedPageBreak/>
        <w:t xml:space="preserve">    - B. It allows applications to target specific versions.</w:t>
      </w:r>
    </w:p>
    <w:p w14:paraId="58C8C90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It helps in encrypting the assembly.</w:t>
      </w:r>
    </w:p>
    <w:p w14:paraId="29D5DBAE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It is used for error logging.  </w:t>
      </w:r>
    </w:p>
    <w:p w14:paraId="0C59618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B</w:t>
      </w:r>
    </w:p>
    <w:p w14:paraId="5BFF3E2D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p w14:paraId="6A011EC9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>50. **What command can you use to check if an assembly is installed in the GAC?**</w:t>
      </w:r>
    </w:p>
    <w:p w14:paraId="4806E813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A. </w:t>
      </w:r>
      <w:proofErr w:type="spellStart"/>
      <w:r w:rsidRPr="005364A8">
        <w:rPr>
          <w:rFonts w:ascii="Cambria" w:hAnsi="Cambria"/>
          <w:sz w:val="40"/>
          <w:szCs w:val="40"/>
        </w:rPr>
        <w:t>gacutil</w:t>
      </w:r>
      <w:proofErr w:type="spellEnd"/>
      <w:r w:rsidRPr="005364A8">
        <w:rPr>
          <w:rFonts w:ascii="Cambria" w:hAnsi="Cambria"/>
          <w:sz w:val="40"/>
          <w:szCs w:val="40"/>
        </w:rPr>
        <w:t xml:space="preserve"> /l &lt;</w:t>
      </w:r>
      <w:proofErr w:type="spellStart"/>
      <w:r w:rsidRPr="005364A8">
        <w:rPr>
          <w:rFonts w:ascii="Cambria" w:hAnsi="Cambria"/>
          <w:sz w:val="40"/>
          <w:szCs w:val="40"/>
        </w:rPr>
        <w:t>assembly_name</w:t>
      </w:r>
      <w:proofErr w:type="spellEnd"/>
      <w:r w:rsidRPr="005364A8">
        <w:rPr>
          <w:rFonts w:ascii="Cambria" w:hAnsi="Cambria"/>
          <w:sz w:val="40"/>
          <w:szCs w:val="40"/>
        </w:rPr>
        <w:t>&gt;</w:t>
      </w:r>
    </w:p>
    <w:p w14:paraId="4C01FFB0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B. </w:t>
      </w:r>
      <w:proofErr w:type="spellStart"/>
      <w:r w:rsidRPr="005364A8">
        <w:rPr>
          <w:rFonts w:ascii="Cambria" w:hAnsi="Cambria"/>
          <w:sz w:val="40"/>
          <w:szCs w:val="40"/>
        </w:rPr>
        <w:t>sn</w:t>
      </w:r>
      <w:proofErr w:type="spellEnd"/>
      <w:r w:rsidRPr="005364A8">
        <w:rPr>
          <w:rFonts w:ascii="Cambria" w:hAnsi="Cambria"/>
          <w:sz w:val="40"/>
          <w:szCs w:val="40"/>
        </w:rPr>
        <w:t xml:space="preserve"> -v &lt;</w:t>
      </w:r>
      <w:proofErr w:type="spellStart"/>
      <w:r w:rsidRPr="005364A8">
        <w:rPr>
          <w:rFonts w:ascii="Cambria" w:hAnsi="Cambria"/>
          <w:sz w:val="40"/>
          <w:szCs w:val="40"/>
        </w:rPr>
        <w:t>assembly_name</w:t>
      </w:r>
      <w:proofErr w:type="spellEnd"/>
      <w:r w:rsidRPr="005364A8">
        <w:rPr>
          <w:rFonts w:ascii="Cambria" w:hAnsi="Cambria"/>
          <w:sz w:val="40"/>
          <w:szCs w:val="40"/>
        </w:rPr>
        <w:t>&gt;</w:t>
      </w:r>
    </w:p>
    <w:p w14:paraId="03BAD42A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C. </w:t>
      </w:r>
      <w:proofErr w:type="spellStart"/>
      <w:r w:rsidRPr="005364A8">
        <w:rPr>
          <w:rFonts w:ascii="Cambria" w:hAnsi="Cambria"/>
          <w:sz w:val="40"/>
          <w:szCs w:val="40"/>
        </w:rPr>
        <w:t>gacutil</w:t>
      </w:r>
      <w:proofErr w:type="spellEnd"/>
      <w:r w:rsidRPr="005364A8">
        <w:rPr>
          <w:rFonts w:ascii="Cambria" w:hAnsi="Cambria"/>
          <w:sz w:val="40"/>
          <w:szCs w:val="40"/>
        </w:rPr>
        <w:t xml:space="preserve"> /install &lt;</w:t>
      </w:r>
      <w:proofErr w:type="spellStart"/>
      <w:r w:rsidRPr="005364A8">
        <w:rPr>
          <w:rFonts w:ascii="Cambria" w:hAnsi="Cambria"/>
          <w:sz w:val="40"/>
          <w:szCs w:val="40"/>
        </w:rPr>
        <w:t>assembly_name</w:t>
      </w:r>
      <w:proofErr w:type="spellEnd"/>
      <w:r w:rsidRPr="005364A8">
        <w:rPr>
          <w:rFonts w:ascii="Cambria" w:hAnsi="Cambria"/>
          <w:sz w:val="40"/>
          <w:szCs w:val="40"/>
        </w:rPr>
        <w:t>&gt;</w:t>
      </w:r>
    </w:p>
    <w:p w14:paraId="3169FED7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- D. </w:t>
      </w:r>
      <w:proofErr w:type="spellStart"/>
      <w:r w:rsidRPr="005364A8">
        <w:rPr>
          <w:rFonts w:ascii="Cambria" w:hAnsi="Cambria"/>
          <w:sz w:val="40"/>
          <w:szCs w:val="40"/>
        </w:rPr>
        <w:t>ildasm</w:t>
      </w:r>
      <w:proofErr w:type="spellEnd"/>
      <w:r w:rsidRPr="005364A8">
        <w:rPr>
          <w:rFonts w:ascii="Cambria" w:hAnsi="Cambria"/>
          <w:sz w:val="40"/>
          <w:szCs w:val="40"/>
        </w:rPr>
        <w:t xml:space="preserve"> /l &lt;</w:t>
      </w:r>
      <w:proofErr w:type="spellStart"/>
      <w:r w:rsidRPr="005364A8">
        <w:rPr>
          <w:rFonts w:ascii="Cambria" w:hAnsi="Cambria"/>
          <w:sz w:val="40"/>
          <w:szCs w:val="40"/>
        </w:rPr>
        <w:t>assembly_name</w:t>
      </w:r>
      <w:proofErr w:type="spellEnd"/>
      <w:r w:rsidRPr="005364A8">
        <w:rPr>
          <w:rFonts w:ascii="Cambria" w:hAnsi="Cambria"/>
          <w:sz w:val="40"/>
          <w:szCs w:val="40"/>
        </w:rPr>
        <w:t xml:space="preserve">&gt;  </w:t>
      </w:r>
    </w:p>
    <w:p w14:paraId="4A623EB1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  <w:r w:rsidRPr="005364A8">
        <w:rPr>
          <w:rFonts w:ascii="Cambria" w:hAnsi="Cambria"/>
          <w:sz w:val="40"/>
          <w:szCs w:val="40"/>
        </w:rPr>
        <w:t xml:space="preserve">    **Answer:** A</w:t>
      </w:r>
    </w:p>
    <w:p w14:paraId="360BFC2B" w14:textId="77777777" w:rsidR="00581754" w:rsidRPr="005364A8" w:rsidRDefault="00581754" w:rsidP="00581754">
      <w:pPr>
        <w:rPr>
          <w:rFonts w:ascii="Cambria" w:hAnsi="Cambria"/>
          <w:sz w:val="40"/>
          <w:szCs w:val="40"/>
        </w:rPr>
      </w:pPr>
    </w:p>
    <w:sectPr w:rsidR="00581754" w:rsidRPr="0053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62"/>
    <w:rsid w:val="00221FEE"/>
    <w:rsid w:val="004A3881"/>
    <w:rsid w:val="005364A8"/>
    <w:rsid w:val="00581754"/>
    <w:rsid w:val="006A3860"/>
    <w:rsid w:val="006D73B6"/>
    <w:rsid w:val="00F2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8E344-1E91-48D2-8612-20737032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1646</Words>
  <Characters>9384</Characters>
  <Application>Microsoft Office Word</Application>
  <DocSecurity>0</DocSecurity>
  <Lines>78</Lines>
  <Paragraphs>22</Paragraphs>
  <ScaleCrop>false</ScaleCrop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2024-09-09T12:40:00Z</dcterms:created>
  <dcterms:modified xsi:type="dcterms:W3CDTF">2024-09-09T12:41:00Z</dcterms:modified>
</cp:coreProperties>
</file>