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Introducción al Neoperreo algorítmico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*** Algunos ejemplos de Neoperreo:</w:t>
      </w:r>
    </w:p>
    <w:p w:rsidR="00000000" w:rsidDel="00000000" w:rsidP="00000000" w:rsidRDefault="00000000" w:rsidRPr="00000000" w14:paraId="00000004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“Y dime” →  Ms Nina (ft. Tomasa del Real)</w:t>
      </w:r>
    </w:p>
    <w:p w:rsidR="00000000" w:rsidDel="00000000" w:rsidP="00000000" w:rsidRDefault="00000000" w:rsidRPr="00000000" w14:paraId="00000005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https://www.youtube.com/watch?v=WD6uMqoi5ww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“Reinas” →  Ms Nina ft Jedet</w:t>
      </w:r>
    </w:p>
    <w:p w:rsidR="00000000" w:rsidDel="00000000" w:rsidP="00000000" w:rsidRDefault="00000000" w:rsidRPr="00000000" w14:paraId="00000007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https://youtu.be/n53RT1phy4E?t=42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"Dulce Compañia" → DJ Python </w:t>
      </w:r>
    </w:p>
    <w:p w:rsidR="00000000" w:rsidDel="00000000" w:rsidP="00000000" w:rsidRDefault="00000000" w:rsidRPr="00000000" w14:paraId="00000009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https://www.youtube.com/watch?v=-rYlQVym6nM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“El Vals De La Piedra” →  Meth Math</w:t>
      </w:r>
    </w:p>
    <w:p w:rsidR="00000000" w:rsidDel="00000000" w:rsidP="00000000" w:rsidRDefault="00000000" w:rsidRPr="00000000" w14:paraId="0000000B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https://www.youtube.com/watch?v=fd7-Vrgap9U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“Alucinao” Against All Logic - Estado Unido - FKA Twigs</w:t>
      </w:r>
    </w:p>
    <w:p w:rsidR="00000000" w:rsidDel="00000000" w:rsidP="00000000" w:rsidRDefault="00000000" w:rsidRPr="00000000" w14:paraId="0000000D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https://www.youtube.com/watch?v=9n7Q5SEOqTQ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**** Algunos ejemplos de live coding y Algorave</w:t>
      </w:r>
    </w:p>
    <w:p w:rsidR="00000000" w:rsidDel="00000000" w:rsidP="00000000" w:rsidRDefault="00000000" w:rsidRPr="00000000" w14:paraId="00000010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Qué es un algo rave:</w:t>
      </w:r>
    </w:p>
    <w:p w:rsidR="00000000" w:rsidDel="00000000" w:rsidP="00000000" w:rsidRDefault="00000000" w:rsidRPr="00000000" w14:paraId="00000011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https://www.youtube.com/watch?v=ke1rXpa9EAU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https://youtu.be/Db0QJo1eaoI?t=433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  <w:tab/>
        <w:t xml:space="preserve">          </w:t>
        <w:tab/>
        <w:t xml:space="preserve">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https://youtu.be/uAq4BAbvRS4?t=1216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https://youtu.be/1XgrhLal88I?t=346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Alex mcLean</w:t>
      </w:r>
    </w:p>
    <w:p w:rsidR="00000000" w:rsidDel="00000000" w:rsidP="00000000" w:rsidRDefault="00000000" w:rsidRPr="00000000" w14:paraId="00000016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https://slab.org/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https://www.hellocatfood.com/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https://algo-afro-futures.lurk.org/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La cumbia de los live coders:</w:t>
      </w:r>
    </w:p>
    <w:p w:rsidR="00000000" w:rsidDel="00000000" w:rsidP="00000000" w:rsidRDefault="00000000" w:rsidRPr="00000000" w14:paraId="0000001A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https://youtu.be/Y65TxSKFhAM?t=14899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Más info sobre live coding:</w:t>
      </w:r>
    </w:p>
    <w:p w:rsidR="00000000" w:rsidDel="00000000" w:rsidP="00000000" w:rsidRDefault="00000000" w:rsidRPr="00000000" w14:paraId="0000001C">
      <w:pPr>
        <w:ind w:left="1440" w:firstLine="0"/>
        <w:rPr>
          <w:rFonts w:ascii="Montserrat" w:cs="Montserrat" w:eastAsia="Montserrat" w:hAnsi="Montserrat"/>
          <w:sz w:val="18"/>
          <w:szCs w:val="18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TOPLAP – The home of live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*** Más info sobre la escena Live coding: </w:t>
      </w: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TOPLAP – The home of live coding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8"/>
          <w:szCs w:val="18"/>
          <w:rtl w:val="0"/>
        </w:rPr>
        <w:t xml:space="preserve">*** Link para descargar Sonic PI: </w:t>
      </w:r>
      <w:hyperlink r:id="rId2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8"/>
            <w:szCs w:val="18"/>
            <w:u w:val="single"/>
            <w:rtl w:val="0"/>
          </w:rPr>
          <w:t xml:space="preserve">https://sonic-pi.net/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*** Más Tutoriales de Sonic PI: </w:t>
      </w: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http://sonic-pi.mehackit.org/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*** Algunas ayudas musicales y sonoras: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Progresiones armonicas: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https://www.onemotion.com/chord-player/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Envolturas sonoras: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https://learningsynths.ableton.com/en/envelopes/putting-the-envelope-together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Programando Beats: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https://learningmusic.ableton.com/make-beats/make-beats.html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02124"/>
          <w:sz w:val="18"/>
          <w:szCs w:val="18"/>
          <w:highlight w:val="white"/>
          <w:rtl w:val="0"/>
        </w:rPr>
        <w:t xml:space="preserve">***Ejemplo de visualizador en Processing para Sonic PI (via audio y OSC) 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sz w:val="18"/>
          <w:szCs w:val="18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highlight w:val="white"/>
            <w:u w:val="single"/>
            <w:rtl w:val="0"/>
          </w:rPr>
          <w:t xml:space="preserve">https://rbnrpi.wordpress.com/2017/09/20/a-visualiser-for-sonic-pi-3/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****Links para explorar otros entornos de live coding: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18"/>
          <w:szCs w:val="18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https://hydra.ojack.xyz/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18"/>
          <w:szCs w:val="18"/>
        </w:rPr>
      </w:pP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https://gibber.cc/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18"/>
          <w:szCs w:val="18"/>
        </w:rPr>
      </w:pP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https://tidalcycles.org/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18"/>
          <w:szCs w:val="18"/>
        </w:rPr>
      </w:pP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https://supercollider.github.io/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18"/>
          <w:szCs w:val="18"/>
        </w:rPr>
      </w:pP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https://puredata.info/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https://cycling74.com/products/max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plap.org/" TargetMode="External"/><Relationship Id="rId22" Type="http://schemas.openxmlformats.org/officeDocument/2006/relationships/hyperlink" Target="http://sonic-pi.mehackit.org/" TargetMode="External"/><Relationship Id="rId21" Type="http://schemas.openxmlformats.org/officeDocument/2006/relationships/hyperlink" Target="https://sonic-pi.net/" TargetMode="External"/><Relationship Id="rId24" Type="http://schemas.openxmlformats.org/officeDocument/2006/relationships/hyperlink" Target="https://learningsynths.ableton.com/en/envelopes/putting-the-envelope-together" TargetMode="External"/><Relationship Id="rId23" Type="http://schemas.openxmlformats.org/officeDocument/2006/relationships/hyperlink" Target="https://www.onemotion.com/chord-play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d7-Vrgap9U" TargetMode="External"/><Relationship Id="rId26" Type="http://schemas.openxmlformats.org/officeDocument/2006/relationships/hyperlink" Target="https://rbnrpi.wordpress.com/2017/09/20/a-visualiser-for-sonic-pi-3/" TargetMode="External"/><Relationship Id="rId25" Type="http://schemas.openxmlformats.org/officeDocument/2006/relationships/hyperlink" Target="https://learningmusic.ableton.com/make-beats/make-beats.html" TargetMode="External"/><Relationship Id="rId28" Type="http://schemas.openxmlformats.org/officeDocument/2006/relationships/hyperlink" Target="https://gibber.cc/" TargetMode="External"/><Relationship Id="rId27" Type="http://schemas.openxmlformats.org/officeDocument/2006/relationships/hyperlink" Target="https://hydra.ojack.xyz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D6uMqoi5ww" TargetMode="External"/><Relationship Id="rId29" Type="http://schemas.openxmlformats.org/officeDocument/2006/relationships/hyperlink" Target="https://tidalcycles.org/" TargetMode="External"/><Relationship Id="rId7" Type="http://schemas.openxmlformats.org/officeDocument/2006/relationships/hyperlink" Target="https://youtu.be/n53RT1phy4E?t=42" TargetMode="External"/><Relationship Id="rId8" Type="http://schemas.openxmlformats.org/officeDocument/2006/relationships/hyperlink" Target="https://www.youtube.com/watch?v=-rYlQVym6nM" TargetMode="External"/><Relationship Id="rId31" Type="http://schemas.openxmlformats.org/officeDocument/2006/relationships/hyperlink" Target="https://puredata.info/" TargetMode="External"/><Relationship Id="rId30" Type="http://schemas.openxmlformats.org/officeDocument/2006/relationships/hyperlink" Target="https://supercollider.github.io/" TargetMode="External"/><Relationship Id="rId11" Type="http://schemas.openxmlformats.org/officeDocument/2006/relationships/hyperlink" Target="https://www.youtube.com/watch?v=ke1rXpa9EAU" TargetMode="External"/><Relationship Id="rId10" Type="http://schemas.openxmlformats.org/officeDocument/2006/relationships/hyperlink" Target="https://www.youtube.com/watch?v=9n7Q5SEOqTQ" TargetMode="External"/><Relationship Id="rId32" Type="http://schemas.openxmlformats.org/officeDocument/2006/relationships/hyperlink" Target="https://cycling74.com/products/max" TargetMode="External"/><Relationship Id="rId13" Type="http://schemas.openxmlformats.org/officeDocument/2006/relationships/hyperlink" Target="https://youtu.be/uAq4BAbvRS4?t=1216" TargetMode="External"/><Relationship Id="rId12" Type="http://schemas.openxmlformats.org/officeDocument/2006/relationships/hyperlink" Target="https://youtu.be/Db0QJo1eaoI?t=433" TargetMode="External"/><Relationship Id="rId15" Type="http://schemas.openxmlformats.org/officeDocument/2006/relationships/hyperlink" Target="https://slab.org/" TargetMode="External"/><Relationship Id="rId14" Type="http://schemas.openxmlformats.org/officeDocument/2006/relationships/hyperlink" Target="https://youtu.be/1XgrhLal88I?t=346" TargetMode="External"/><Relationship Id="rId17" Type="http://schemas.openxmlformats.org/officeDocument/2006/relationships/hyperlink" Target="https://algo-afro-futures.lurk.org/" TargetMode="External"/><Relationship Id="rId16" Type="http://schemas.openxmlformats.org/officeDocument/2006/relationships/hyperlink" Target="https://www.hellocatfood.com/" TargetMode="External"/><Relationship Id="rId19" Type="http://schemas.openxmlformats.org/officeDocument/2006/relationships/hyperlink" Target="https://toplap.org/" TargetMode="External"/><Relationship Id="rId18" Type="http://schemas.openxmlformats.org/officeDocument/2006/relationships/hyperlink" Target="https://youtu.be/Y65TxSKFhAM?t=1489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