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E453A" w14:textId="77777777" w:rsidR="004F532B" w:rsidRPr="0086038B" w:rsidRDefault="004F532B" w:rsidP="004F532B">
      <w:pPr>
        <w:rPr>
          <w:rFonts w:asciiTheme="majorHAnsi" w:hAnsiTheme="majorHAnsi" w:cstheme="majorHAnsi"/>
        </w:rPr>
      </w:pPr>
      <w:r w:rsidRPr="0086038B">
        <w:rPr>
          <w:rFonts w:asciiTheme="majorHAnsi" w:hAnsiTheme="majorHAnsi" w:cstheme="majorHAnsi"/>
        </w:rPr>
        <w:t>Bài 5:</w:t>
      </w:r>
    </w:p>
    <w:p w14:paraId="5172AFEA" w14:textId="77777777" w:rsidR="004F532B" w:rsidRPr="0086038B" w:rsidRDefault="004F532B" w:rsidP="004F532B">
      <w:pPr>
        <w:pStyle w:val="ListParagraph"/>
        <w:numPr>
          <w:ilvl w:val="0"/>
          <w:numId w:val="1"/>
        </w:numPr>
        <w:rPr>
          <w:rFonts w:asciiTheme="majorHAnsi" w:hAnsiTheme="majorHAnsi" w:cstheme="majorHAnsi"/>
        </w:rPr>
      </w:pPr>
      <w:r w:rsidRPr="0086038B">
        <w:rPr>
          <w:rFonts w:asciiTheme="majorHAnsi" w:hAnsiTheme="majorHAnsi" w:cstheme="majorHAnsi"/>
        </w:rPr>
        <w:t>Sprint gồm có (1 – 4 tuần )</w:t>
      </w:r>
    </w:p>
    <w:tbl>
      <w:tblPr>
        <w:tblStyle w:val="TableGrid"/>
        <w:tblW w:w="0" w:type="auto"/>
        <w:tblLook w:val="04A0" w:firstRow="1" w:lastRow="0" w:firstColumn="1" w:lastColumn="0" w:noHBand="0" w:noVBand="1"/>
      </w:tblPr>
      <w:tblGrid>
        <w:gridCol w:w="3005"/>
        <w:gridCol w:w="3005"/>
        <w:gridCol w:w="3006"/>
      </w:tblGrid>
      <w:tr w:rsidR="004F532B" w:rsidRPr="0086038B" w14:paraId="6F00F671" w14:textId="77777777" w:rsidTr="00885BFC">
        <w:trPr>
          <w:trHeight w:val="520"/>
        </w:trPr>
        <w:tc>
          <w:tcPr>
            <w:tcW w:w="3005" w:type="dxa"/>
          </w:tcPr>
          <w:p w14:paraId="37D388CA"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Sprint</w:t>
            </w:r>
          </w:p>
        </w:tc>
        <w:tc>
          <w:tcPr>
            <w:tcW w:w="3005" w:type="dxa"/>
          </w:tcPr>
          <w:p w14:paraId="49336C9F"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Đánh giá mức độ</w:t>
            </w:r>
          </w:p>
        </w:tc>
        <w:tc>
          <w:tcPr>
            <w:tcW w:w="3006" w:type="dxa"/>
          </w:tcPr>
          <w:p w14:paraId="54DAF54A"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Time</w:t>
            </w:r>
          </w:p>
        </w:tc>
      </w:tr>
      <w:tr w:rsidR="004F532B" w:rsidRPr="0086038B" w14:paraId="1CD67FDF" w14:textId="77777777" w:rsidTr="00885BFC">
        <w:trPr>
          <w:trHeight w:val="488"/>
        </w:trPr>
        <w:tc>
          <w:tcPr>
            <w:tcW w:w="3005" w:type="dxa"/>
          </w:tcPr>
          <w:p w14:paraId="12FB2FBC"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Đăng ký </w:t>
            </w:r>
          </w:p>
        </w:tc>
        <w:tc>
          <w:tcPr>
            <w:tcW w:w="3005" w:type="dxa"/>
          </w:tcPr>
          <w:p w14:paraId="4962FB50"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1</w:t>
            </w:r>
          </w:p>
        </w:tc>
        <w:tc>
          <w:tcPr>
            <w:tcW w:w="3006" w:type="dxa"/>
          </w:tcPr>
          <w:p w14:paraId="755018DB"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1 tháng </w:t>
            </w:r>
          </w:p>
        </w:tc>
      </w:tr>
      <w:tr w:rsidR="004F532B" w:rsidRPr="0086038B" w14:paraId="772B3F21" w14:textId="77777777" w:rsidTr="00885BFC">
        <w:trPr>
          <w:trHeight w:val="520"/>
        </w:trPr>
        <w:tc>
          <w:tcPr>
            <w:tcW w:w="3005" w:type="dxa"/>
          </w:tcPr>
          <w:p w14:paraId="6BF460A8"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Đăng nhập</w:t>
            </w:r>
          </w:p>
        </w:tc>
        <w:tc>
          <w:tcPr>
            <w:tcW w:w="3005" w:type="dxa"/>
          </w:tcPr>
          <w:p w14:paraId="192CF449"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2</w:t>
            </w:r>
          </w:p>
        </w:tc>
        <w:tc>
          <w:tcPr>
            <w:tcW w:w="3006" w:type="dxa"/>
          </w:tcPr>
          <w:p w14:paraId="6CA453AF"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1 tháng </w:t>
            </w:r>
          </w:p>
        </w:tc>
      </w:tr>
      <w:tr w:rsidR="004F532B" w:rsidRPr="0086038B" w14:paraId="57D3AFC7" w14:textId="77777777" w:rsidTr="00885BFC">
        <w:trPr>
          <w:trHeight w:val="520"/>
        </w:trPr>
        <w:tc>
          <w:tcPr>
            <w:tcW w:w="3005" w:type="dxa"/>
          </w:tcPr>
          <w:p w14:paraId="5121DE2E"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Xem danh sách sản phẩm </w:t>
            </w:r>
          </w:p>
        </w:tc>
        <w:tc>
          <w:tcPr>
            <w:tcW w:w="3005" w:type="dxa"/>
          </w:tcPr>
          <w:p w14:paraId="1B557B08"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3</w:t>
            </w:r>
          </w:p>
        </w:tc>
        <w:tc>
          <w:tcPr>
            <w:tcW w:w="3006" w:type="dxa"/>
          </w:tcPr>
          <w:p w14:paraId="395DA019"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1 tháng </w:t>
            </w:r>
          </w:p>
        </w:tc>
      </w:tr>
      <w:tr w:rsidR="004F532B" w:rsidRPr="0086038B" w14:paraId="0E71783A" w14:textId="77777777" w:rsidTr="00885BFC">
        <w:trPr>
          <w:trHeight w:val="488"/>
        </w:trPr>
        <w:tc>
          <w:tcPr>
            <w:tcW w:w="3005" w:type="dxa"/>
          </w:tcPr>
          <w:p w14:paraId="6F0B572E"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Tìm kiếm sản phẩm</w:t>
            </w:r>
          </w:p>
        </w:tc>
        <w:tc>
          <w:tcPr>
            <w:tcW w:w="3005" w:type="dxa"/>
          </w:tcPr>
          <w:p w14:paraId="211C8383"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4</w:t>
            </w:r>
          </w:p>
        </w:tc>
        <w:tc>
          <w:tcPr>
            <w:tcW w:w="3006" w:type="dxa"/>
          </w:tcPr>
          <w:p w14:paraId="5DEDFF8C"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1 tháng </w:t>
            </w:r>
          </w:p>
        </w:tc>
      </w:tr>
      <w:tr w:rsidR="004F532B" w:rsidRPr="0086038B" w14:paraId="5865F06B" w14:textId="77777777" w:rsidTr="00885BFC">
        <w:trPr>
          <w:trHeight w:val="520"/>
        </w:trPr>
        <w:tc>
          <w:tcPr>
            <w:tcW w:w="3005" w:type="dxa"/>
          </w:tcPr>
          <w:p w14:paraId="321DFECC"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Thêm vào giỏ hàng </w:t>
            </w:r>
          </w:p>
        </w:tc>
        <w:tc>
          <w:tcPr>
            <w:tcW w:w="3005" w:type="dxa"/>
          </w:tcPr>
          <w:p w14:paraId="43C494A7"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5</w:t>
            </w:r>
          </w:p>
        </w:tc>
        <w:tc>
          <w:tcPr>
            <w:tcW w:w="3006" w:type="dxa"/>
          </w:tcPr>
          <w:p w14:paraId="67879B83"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1 tháng </w:t>
            </w:r>
          </w:p>
        </w:tc>
      </w:tr>
      <w:tr w:rsidR="004F532B" w:rsidRPr="0086038B" w14:paraId="352B5CA9" w14:textId="77777777" w:rsidTr="00885BFC">
        <w:trPr>
          <w:trHeight w:val="520"/>
        </w:trPr>
        <w:tc>
          <w:tcPr>
            <w:tcW w:w="3005" w:type="dxa"/>
          </w:tcPr>
          <w:p w14:paraId="59C50E10"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Thanh toán </w:t>
            </w:r>
          </w:p>
        </w:tc>
        <w:tc>
          <w:tcPr>
            <w:tcW w:w="3005" w:type="dxa"/>
          </w:tcPr>
          <w:p w14:paraId="77B969CE"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6</w:t>
            </w:r>
          </w:p>
        </w:tc>
        <w:tc>
          <w:tcPr>
            <w:tcW w:w="3006" w:type="dxa"/>
          </w:tcPr>
          <w:p w14:paraId="1F1CF68E"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1 tháng </w:t>
            </w:r>
          </w:p>
        </w:tc>
      </w:tr>
    </w:tbl>
    <w:p w14:paraId="5B8E8646" w14:textId="77777777" w:rsidR="004F532B" w:rsidRPr="0086038B" w:rsidRDefault="004F532B" w:rsidP="004F532B">
      <w:pPr>
        <w:rPr>
          <w:rFonts w:asciiTheme="majorHAnsi" w:hAnsiTheme="majorHAnsi" w:cstheme="majorHAnsi"/>
        </w:rPr>
      </w:pPr>
    </w:p>
    <w:p w14:paraId="05C22531" w14:textId="77777777" w:rsidR="004F532B" w:rsidRPr="0086038B" w:rsidRDefault="004F532B" w:rsidP="004F532B">
      <w:pPr>
        <w:pStyle w:val="ListParagraph"/>
        <w:numPr>
          <w:ilvl w:val="0"/>
          <w:numId w:val="1"/>
        </w:numPr>
        <w:rPr>
          <w:rFonts w:asciiTheme="majorHAnsi" w:hAnsiTheme="majorHAnsi" w:cstheme="majorHAnsi"/>
        </w:rPr>
      </w:pPr>
      <w:r w:rsidRPr="0086038B">
        <w:rPr>
          <w:rFonts w:asciiTheme="majorHAnsi" w:hAnsiTheme="majorHAnsi" w:cstheme="majorHAnsi"/>
        </w:rPr>
        <w:t>Sprint Planning</w:t>
      </w:r>
    </w:p>
    <w:tbl>
      <w:tblPr>
        <w:tblStyle w:val="TableGrid"/>
        <w:tblW w:w="0" w:type="auto"/>
        <w:tblLook w:val="04A0" w:firstRow="1" w:lastRow="0" w:firstColumn="1" w:lastColumn="0" w:noHBand="0" w:noVBand="1"/>
      </w:tblPr>
      <w:tblGrid>
        <w:gridCol w:w="1838"/>
        <w:gridCol w:w="3544"/>
        <w:gridCol w:w="1352"/>
        <w:gridCol w:w="2282"/>
      </w:tblGrid>
      <w:tr w:rsidR="004F532B" w:rsidRPr="0086038B" w14:paraId="41EAD807" w14:textId="77777777" w:rsidTr="00885BFC">
        <w:trPr>
          <w:trHeight w:val="520"/>
        </w:trPr>
        <w:tc>
          <w:tcPr>
            <w:tcW w:w="1838" w:type="dxa"/>
          </w:tcPr>
          <w:p w14:paraId="041982A6"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Sprint</w:t>
            </w:r>
          </w:p>
        </w:tc>
        <w:tc>
          <w:tcPr>
            <w:tcW w:w="3544" w:type="dxa"/>
          </w:tcPr>
          <w:p w14:paraId="61B5D678"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Danh sách công việc</w:t>
            </w:r>
          </w:p>
        </w:tc>
        <w:tc>
          <w:tcPr>
            <w:tcW w:w="1352" w:type="dxa"/>
          </w:tcPr>
          <w:p w14:paraId="17F1B454"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Team </w:t>
            </w:r>
          </w:p>
        </w:tc>
        <w:tc>
          <w:tcPr>
            <w:tcW w:w="2282" w:type="dxa"/>
          </w:tcPr>
          <w:p w14:paraId="2E9FC239"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Thành viên </w:t>
            </w:r>
          </w:p>
        </w:tc>
      </w:tr>
      <w:tr w:rsidR="004F532B" w:rsidRPr="0086038B" w14:paraId="4741A1AD" w14:textId="77777777" w:rsidTr="00885BFC">
        <w:trPr>
          <w:trHeight w:val="488"/>
        </w:trPr>
        <w:tc>
          <w:tcPr>
            <w:tcW w:w="1838" w:type="dxa"/>
          </w:tcPr>
          <w:p w14:paraId="696E5DC8"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Đăng ký </w:t>
            </w:r>
          </w:p>
        </w:tc>
        <w:tc>
          <w:tcPr>
            <w:tcW w:w="3544" w:type="dxa"/>
          </w:tcPr>
          <w:p w14:paraId="4A10A84F"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1. Thiết kế/Lập trình UI Form Đăng ký . </w:t>
            </w:r>
          </w:p>
          <w:p w14:paraId="7C15B2B1"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2. Xây dựng API Đăng ký &amp; Logic xử lý. </w:t>
            </w:r>
          </w:p>
          <w:p w14:paraId="677521E4"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3. Tích hợp Validation và Cơ chế Hash Password. </w:t>
            </w:r>
          </w:p>
          <w:p w14:paraId="13A20FC2"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4. Tích hợp UI với API Đăng ký .</w:t>
            </w:r>
          </w:p>
        </w:tc>
        <w:tc>
          <w:tcPr>
            <w:tcW w:w="1352" w:type="dxa"/>
          </w:tcPr>
          <w:p w14:paraId="4B43367B"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FE, BE</w:t>
            </w:r>
          </w:p>
        </w:tc>
        <w:tc>
          <w:tcPr>
            <w:tcW w:w="2282" w:type="dxa"/>
          </w:tcPr>
          <w:p w14:paraId="6C8DDE94"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Dev 1</w:t>
            </w:r>
          </w:p>
          <w:p w14:paraId="19A0C210"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Dev 2</w:t>
            </w:r>
          </w:p>
        </w:tc>
      </w:tr>
      <w:tr w:rsidR="004F532B" w:rsidRPr="0086038B" w14:paraId="131E8B17" w14:textId="77777777" w:rsidTr="00885BFC">
        <w:trPr>
          <w:trHeight w:val="520"/>
        </w:trPr>
        <w:tc>
          <w:tcPr>
            <w:tcW w:w="1838" w:type="dxa"/>
          </w:tcPr>
          <w:p w14:paraId="3BE436BA"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Đăng nhập</w:t>
            </w:r>
          </w:p>
        </w:tc>
        <w:tc>
          <w:tcPr>
            <w:tcW w:w="3544" w:type="dxa"/>
          </w:tcPr>
          <w:p w14:paraId="3D143EFC"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1. Thiết kế/Lập trình UI Form Đăng nhập . </w:t>
            </w:r>
          </w:p>
          <w:p w14:paraId="4CC112FA"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2. Xây dựng API Đăng nhập &amp; Cơ chế Token . </w:t>
            </w:r>
          </w:p>
          <w:p w14:paraId="2601DAF6"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3. Tích hợp UI với API Đăng nhập . </w:t>
            </w:r>
          </w:p>
          <w:p w14:paraId="3039D68D"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4. Cấu hình Bảo mật Session/Token .</w:t>
            </w:r>
          </w:p>
        </w:tc>
        <w:tc>
          <w:tcPr>
            <w:tcW w:w="1352" w:type="dxa"/>
          </w:tcPr>
          <w:p w14:paraId="35E8A821"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FE, BE</w:t>
            </w:r>
          </w:p>
        </w:tc>
        <w:tc>
          <w:tcPr>
            <w:tcW w:w="2282" w:type="dxa"/>
          </w:tcPr>
          <w:p w14:paraId="3986C9B6"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Dev 3</w:t>
            </w:r>
          </w:p>
          <w:p w14:paraId="02F52F27"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Dev 4</w:t>
            </w:r>
          </w:p>
        </w:tc>
      </w:tr>
      <w:tr w:rsidR="004F532B" w:rsidRPr="0086038B" w14:paraId="30CFAA8E" w14:textId="77777777" w:rsidTr="00885BFC">
        <w:trPr>
          <w:trHeight w:val="520"/>
        </w:trPr>
        <w:tc>
          <w:tcPr>
            <w:tcW w:w="1838" w:type="dxa"/>
          </w:tcPr>
          <w:p w14:paraId="15CAB35F"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Xem danh sách sản phẩm </w:t>
            </w:r>
          </w:p>
        </w:tc>
        <w:tc>
          <w:tcPr>
            <w:tcW w:w="3544" w:type="dxa"/>
          </w:tcPr>
          <w:p w14:paraId="1C500EF8"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1. Thiết kế UI Trang danh sách . </w:t>
            </w:r>
          </w:p>
          <w:p w14:paraId="465AF033"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2. Xây dựng API Lấy danh sách sản phẩm (có Phân trang).</w:t>
            </w:r>
          </w:p>
          <w:p w14:paraId="29BD9F88"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3. Tích hợp UI với API . </w:t>
            </w:r>
          </w:p>
          <w:p w14:paraId="6A9DF76D"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4. Hiển thị thông tin cơ bản: Tên, Giá, Ảnh .</w:t>
            </w:r>
          </w:p>
        </w:tc>
        <w:tc>
          <w:tcPr>
            <w:tcW w:w="1352" w:type="dxa"/>
          </w:tcPr>
          <w:p w14:paraId="4929F454"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FE, BE</w:t>
            </w:r>
          </w:p>
        </w:tc>
        <w:tc>
          <w:tcPr>
            <w:tcW w:w="2282" w:type="dxa"/>
          </w:tcPr>
          <w:p w14:paraId="698F0B49"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Dev 5</w:t>
            </w:r>
          </w:p>
          <w:p w14:paraId="2FB0E861"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Dev 6</w:t>
            </w:r>
          </w:p>
        </w:tc>
      </w:tr>
      <w:tr w:rsidR="004F532B" w:rsidRPr="0086038B" w14:paraId="24A2F7DD" w14:textId="77777777" w:rsidTr="00885BFC">
        <w:trPr>
          <w:trHeight w:val="488"/>
        </w:trPr>
        <w:tc>
          <w:tcPr>
            <w:tcW w:w="1838" w:type="dxa"/>
          </w:tcPr>
          <w:p w14:paraId="29CED0D8"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Tìm kiếm sản phẩm</w:t>
            </w:r>
          </w:p>
        </w:tc>
        <w:tc>
          <w:tcPr>
            <w:tcW w:w="3544" w:type="dxa"/>
          </w:tcPr>
          <w:p w14:paraId="7E2EBE57"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1. Thiết kế UI Ô Tìm kiếm </w:t>
            </w:r>
          </w:p>
          <w:p w14:paraId="62490192"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2. Xây dựng API Tìm kiếm cơ bản (theo Tên/Mô tả) . </w:t>
            </w:r>
          </w:p>
          <w:p w14:paraId="25CE2285"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3. Tích hợp UI với API và hiển thị kết quả .</w:t>
            </w:r>
          </w:p>
        </w:tc>
        <w:tc>
          <w:tcPr>
            <w:tcW w:w="1352" w:type="dxa"/>
          </w:tcPr>
          <w:p w14:paraId="700F120B"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FE, BE</w:t>
            </w:r>
          </w:p>
        </w:tc>
        <w:tc>
          <w:tcPr>
            <w:tcW w:w="2282" w:type="dxa"/>
          </w:tcPr>
          <w:p w14:paraId="0D342603"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Dev 7</w:t>
            </w:r>
          </w:p>
        </w:tc>
      </w:tr>
      <w:tr w:rsidR="004F532B" w:rsidRPr="0086038B" w14:paraId="3C444A97" w14:textId="77777777" w:rsidTr="00885BFC">
        <w:trPr>
          <w:trHeight w:val="520"/>
        </w:trPr>
        <w:tc>
          <w:tcPr>
            <w:tcW w:w="1838" w:type="dxa"/>
          </w:tcPr>
          <w:p w14:paraId="1B0BAAA9"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Thêm vào giỏ hàng </w:t>
            </w:r>
          </w:p>
        </w:tc>
        <w:tc>
          <w:tcPr>
            <w:tcW w:w="3544" w:type="dxa"/>
          </w:tcPr>
          <w:p w14:paraId="299ED2EA"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1. Lập trình UI Nút/Giỏ hàng</w:t>
            </w:r>
          </w:p>
          <w:p w14:paraId="4D0E135A"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2. Xây dựng API Thêm hàng </w:t>
            </w:r>
          </w:p>
          <w:p w14:paraId="30095450"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lastRenderedPageBreak/>
              <w:t>3. Xử lý Logic Kiểm tra Tồn kho</w:t>
            </w:r>
          </w:p>
          <w:p w14:paraId="70F45B20"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4. Tích hợp UI </w:t>
            </w:r>
          </w:p>
        </w:tc>
        <w:tc>
          <w:tcPr>
            <w:tcW w:w="1352" w:type="dxa"/>
          </w:tcPr>
          <w:p w14:paraId="6958C133"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lastRenderedPageBreak/>
              <w:t>FE, BE</w:t>
            </w:r>
          </w:p>
        </w:tc>
        <w:tc>
          <w:tcPr>
            <w:tcW w:w="2282" w:type="dxa"/>
          </w:tcPr>
          <w:p w14:paraId="0CF8B4FF"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Dev 8</w:t>
            </w:r>
          </w:p>
        </w:tc>
      </w:tr>
      <w:tr w:rsidR="004F532B" w:rsidRPr="0086038B" w14:paraId="5B3024D9" w14:textId="77777777" w:rsidTr="00885BFC">
        <w:trPr>
          <w:trHeight w:val="520"/>
        </w:trPr>
        <w:tc>
          <w:tcPr>
            <w:tcW w:w="1838" w:type="dxa"/>
          </w:tcPr>
          <w:p w14:paraId="22EE664A"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Thanh toán </w:t>
            </w:r>
          </w:p>
        </w:tc>
        <w:tc>
          <w:tcPr>
            <w:tcW w:w="3544" w:type="dxa"/>
          </w:tcPr>
          <w:p w14:paraId="2ED6D9C9"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1. Thiết kế UI Trang Giỏ hàng </w:t>
            </w:r>
          </w:p>
          <w:p w14:paraId="036DB0A4"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2. Xây dựng API Lấy chi tiết Giỏ hàng</w:t>
            </w:r>
          </w:p>
          <w:p w14:paraId="221E3508"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3. Thiết kế UI Form Vận chuyển/Thanh toán</w:t>
            </w:r>
          </w:p>
          <w:p w14:paraId="7BE5493F"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4. Xây dựng API Tạo đơn hàng </w:t>
            </w:r>
          </w:p>
          <w:p w14:paraId="2637F1D2"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5. Xử lý Logic Trừ kho</w:t>
            </w:r>
          </w:p>
          <w:p w14:paraId="4B44C98C"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 xml:space="preserve">6. Tích hợp UI </w:t>
            </w:r>
          </w:p>
        </w:tc>
        <w:tc>
          <w:tcPr>
            <w:tcW w:w="1352" w:type="dxa"/>
          </w:tcPr>
          <w:p w14:paraId="28F4EBE8"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FE, BE</w:t>
            </w:r>
          </w:p>
        </w:tc>
        <w:tc>
          <w:tcPr>
            <w:tcW w:w="2282" w:type="dxa"/>
          </w:tcPr>
          <w:p w14:paraId="570AFA46" w14:textId="77777777" w:rsidR="004F532B" w:rsidRPr="0086038B" w:rsidRDefault="004F532B" w:rsidP="00885BFC">
            <w:pPr>
              <w:rPr>
                <w:rFonts w:asciiTheme="majorHAnsi" w:hAnsiTheme="majorHAnsi" w:cstheme="majorHAnsi"/>
              </w:rPr>
            </w:pPr>
            <w:r w:rsidRPr="0086038B">
              <w:rPr>
                <w:rFonts w:asciiTheme="majorHAnsi" w:hAnsiTheme="majorHAnsi" w:cstheme="majorHAnsi"/>
              </w:rPr>
              <w:t>Dev 9</w:t>
            </w:r>
          </w:p>
        </w:tc>
      </w:tr>
    </w:tbl>
    <w:p w14:paraId="6102755E" w14:textId="77777777" w:rsidR="004F532B" w:rsidRPr="0086038B" w:rsidRDefault="004F532B" w:rsidP="004F532B">
      <w:pPr>
        <w:rPr>
          <w:rFonts w:asciiTheme="majorHAnsi" w:hAnsiTheme="majorHAnsi" w:cstheme="majorHAnsi"/>
        </w:rPr>
      </w:pPr>
    </w:p>
    <w:p w14:paraId="365D7D80" w14:textId="77777777" w:rsidR="004F532B" w:rsidRPr="0086038B" w:rsidRDefault="004F532B" w:rsidP="004F532B">
      <w:pPr>
        <w:pStyle w:val="ListParagraph"/>
        <w:numPr>
          <w:ilvl w:val="0"/>
          <w:numId w:val="1"/>
        </w:numPr>
        <w:rPr>
          <w:rFonts w:asciiTheme="majorHAnsi" w:hAnsiTheme="majorHAnsi" w:cstheme="majorHAnsi"/>
        </w:rPr>
      </w:pPr>
      <w:r w:rsidRPr="0086038B">
        <w:rPr>
          <w:rFonts w:asciiTheme="majorHAnsi" w:hAnsiTheme="majorHAnsi" w:cstheme="majorHAnsi"/>
        </w:rPr>
        <w:t>Sprint Review</w:t>
      </w:r>
    </w:p>
    <w:tbl>
      <w:tblPr>
        <w:tblStyle w:val="TableGrid"/>
        <w:tblW w:w="0" w:type="auto"/>
        <w:tblLook w:val="04A0" w:firstRow="1" w:lastRow="0" w:firstColumn="1" w:lastColumn="0" w:noHBand="0" w:noVBand="1"/>
      </w:tblPr>
      <w:tblGrid>
        <w:gridCol w:w="1474"/>
        <w:gridCol w:w="2046"/>
        <w:gridCol w:w="5496"/>
      </w:tblGrid>
      <w:tr w:rsidR="004F532B" w:rsidRPr="0086038B" w14:paraId="441FD6DF" w14:textId="77777777" w:rsidTr="00885BFC">
        <w:tc>
          <w:tcPr>
            <w:tcW w:w="0" w:type="auto"/>
            <w:hideMark/>
          </w:tcPr>
          <w:p w14:paraId="3BA475FC"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Hoạt động</w:t>
            </w:r>
          </w:p>
        </w:tc>
        <w:tc>
          <w:tcPr>
            <w:tcW w:w="0" w:type="auto"/>
            <w:hideMark/>
          </w:tcPr>
          <w:p w14:paraId="2F4F2043"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Vai trò chính</w:t>
            </w:r>
          </w:p>
        </w:tc>
        <w:tc>
          <w:tcPr>
            <w:tcW w:w="0" w:type="auto"/>
            <w:hideMark/>
          </w:tcPr>
          <w:p w14:paraId="09956A68"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Chi tiết Tổ chức (Cách bạn thực hiện)</w:t>
            </w:r>
          </w:p>
        </w:tc>
      </w:tr>
      <w:tr w:rsidR="004F532B" w:rsidRPr="0086038B" w14:paraId="45B333C7" w14:textId="77777777" w:rsidTr="00885BFC">
        <w:tc>
          <w:tcPr>
            <w:tcW w:w="0" w:type="auto"/>
            <w:hideMark/>
          </w:tcPr>
          <w:p w14:paraId="1483009B"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1. Tổng quan Sprint</w:t>
            </w:r>
          </w:p>
        </w:tc>
        <w:tc>
          <w:tcPr>
            <w:tcW w:w="0" w:type="auto"/>
            <w:hideMark/>
          </w:tcPr>
          <w:p w14:paraId="00BAFAC0"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Scrum Master (SM)</w:t>
            </w:r>
          </w:p>
        </w:tc>
        <w:tc>
          <w:tcPr>
            <w:tcW w:w="0" w:type="auto"/>
            <w:hideMark/>
          </w:tcPr>
          <w:p w14:paraId="20325352"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 xml:space="preserve">Mở đầu cuộc họp, chào đón khách mời và nhắc lại Mục tiêu Sprint đã đặt ra </w:t>
            </w:r>
          </w:p>
        </w:tc>
      </w:tr>
      <w:tr w:rsidR="004F532B" w:rsidRPr="0086038B" w14:paraId="731FB7AA" w14:textId="77777777" w:rsidTr="00885BFC">
        <w:tc>
          <w:tcPr>
            <w:tcW w:w="0" w:type="auto"/>
            <w:hideMark/>
          </w:tcPr>
          <w:p w14:paraId="06D6271C"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2. Xác nhận Hoàn thành</w:t>
            </w:r>
          </w:p>
        </w:tc>
        <w:tc>
          <w:tcPr>
            <w:tcW w:w="0" w:type="auto"/>
            <w:hideMark/>
          </w:tcPr>
          <w:p w14:paraId="60A715D1"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Product Owner (PO)</w:t>
            </w:r>
          </w:p>
        </w:tc>
        <w:tc>
          <w:tcPr>
            <w:tcW w:w="0" w:type="auto"/>
            <w:hideMark/>
          </w:tcPr>
          <w:p w14:paraId="04FCD90F"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Trình bày những mục trong Sprint Backlog đã đáp ứng được Definition of Done (DoD) và những mục chưa (nếu có).</w:t>
            </w:r>
          </w:p>
        </w:tc>
      </w:tr>
      <w:tr w:rsidR="004F532B" w:rsidRPr="0086038B" w14:paraId="3D589975" w14:textId="77777777" w:rsidTr="00885BFC">
        <w:tc>
          <w:tcPr>
            <w:tcW w:w="0" w:type="auto"/>
            <w:hideMark/>
          </w:tcPr>
          <w:p w14:paraId="22D5DCD6"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3. Trình diễn (Demo)</w:t>
            </w:r>
          </w:p>
        </w:tc>
        <w:tc>
          <w:tcPr>
            <w:tcW w:w="0" w:type="auto"/>
            <w:hideMark/>
          </w:tcPr>
          <w:p w14:paraId="0185BCC3"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Development Team (Dev Team)</w:t>
            </w:r>
          </w:p>
        </w:tc>
        <w:tc>
          <w:tcPr>
            <w:tcW w:w="0" w:type="auto"/>
            <w:hideMark/>
          </w:tcPr>
          <w:p w14:paraId="02A72F1A" w14:textId="77777777" w:rsidR="004F532B" w:rsidRPr="0086038B" w:rsidRDefault="004F532B" w:rsidP="00885BFC">
            <w:pPr>
              <w:spacing w:after="160" w:line="278" w:lineRule="auto"/>
              <w:rPr>
                <w:rFonts w:asciiTheme="majorHAnsi" w:hAnsiTheme="majorHAnsi" w:cstheme="majorHAnsi"/>
              </w:rPr>
            </w:pPr>
            <w:r w:rsidRPr="0086038B">
              <w:rPr>
                <w:rFonts w:asciiTheme="majorHAnsi" w:hAnsiTheme="majorHAnsi" w:cstheme="majorHAnsi"/>
                <w:lang w:val="vi-VN"/>
              </w:rPr>
              <w:t xml:space="preserve">Thực hiện Demo trực tiếp trên môi trường Staging/Test: </w:t>
            </w:r>
          </w:p>
          <w:p w14:paraId="62C6BD01" w14:textId="77777777" w:rsidR="004F532B" w:rsidRPr="0086038B" w:rsidRDefault="004F532B" w:rsidP="00885BFC">
            <w:pPr>
              <w:spacing w:after="160" w:line="278" w:lineRule="auto"/>
              <w:rPr>
                <w:rFonts w:asciiTheme="majorHAnsi" w:hAnsiTheme="majorHAnsi" w:cstheme="majorHAnsi"/>
              </w:rPr>
            </w:pPr>
            <w:r w:rsidRPr="0086038B">
              <w:rPr>
                <w:rFonts w:asciiTheme="majorHAnsi" w:hAnsiTheme="majorHAnsi" w:cstheme="majorHAnsi"/>
                <w:lang w:val="vi-VN"/>
              </w:rPr>
              <w:t xml:space="preserve">a. Đăng ký một tài khoản mới. </w:t>
            </w:r>
          </w:p>
          <w:p w14:paraId="7D4DBC6A" w14:textId="77777777" w:rsidR="004F532B" w:rsidRPr="0086038B" w:rsidRDefault="004F532B" w:rsidP="00885BFC">
            <w:pPr>
              <w:spacing w:after="160" w:line="278" w:lineRule="auto"/>
              <w:rPr>
                <w:rFonts w:asciiTheme="majorHAnsi" w:hAnsiTheme="majorHAnsi" w:cstheme="majorHAnsi"/>
              </w:rPr>
            </w:pPr>
            <w:r w:rsidRPr="0086038B">
              <w:rPr>
                <w:rFonts w:asciiTheme="majorHAnsi" w:hAnsiTheme="majorHAnsi" w:cstheme="majorHAnsi"/>
                <w:lang w:val="vi-VN"/>
              </w:rPr>
              <w:t xml:space="preserve">b. Đăng nhập bằng tài khoản vừa tạo. </w:t>
            </w:r>
          </w:p>
          <w:p w14:paraId="2A42396D" w14:textId="77777777" w:rsidR="004F532B" w:rsidRPr="0086038B" w:rsidRDefault="004F532B" w:rsidP="00885BFC">
            <w:pPr>
              <w:spacing w:after="160" w:line="278" w:lineRule="auto"/>
              <w:rPr>
                <w:rFonts w:asciiTheme="majorHAnsi" w:hAnsiTheme="majorHAnsi" w:cstheme="majorHAnsi"/>
              </w:rPr>
            </w:pPr>
            <w:r w:rsidRPr="0086038B">
              <w:rPr>
                <w:rFonts w:asciiTheme="majorHAnsi" w:hAnsiTheme="majorHAnsi" w:cstheme="majorHAnsi"/>
                <w:lang w:val="vi-VN"/>
              </w:rPr>
              <w:t xml:space="preserve">c. Xem danh sách sản phẩm (kiểm tra phân trang). </w:t>
            </w:r>
          </w:p>
          <w:p w14:paraId="49A1DB72" w14:textId="77777777" w:rsidR="004F532B" w:rsidRPr="0086038B" w:rsidRDefault="004F532B" w:rsidP="00885BFC">
            <w:pPr>
              <w:spacing w:after="160" w:line="278" w:lineRule="auto"/>
              <w:rPr>
                <w:rFonts w:asciiTheme="majorHAnsi" w:hAnsiTheme="majorHAnsi" w:cstheme="majorHAnsi"/>
              </w:rPr>
            </w:pPr>
            <w:r w:rsidRPr="0086038B">
              <w:rPr>
                <w:rFonts w:asciiTheme="majorHAnsi" w:hAnsiTheme="majorHAnsi" w:cstheme="majorHAnsi"/>
                <w:lang w:val="vi-VN"/>
              </w:rPr>
              <w:t>d. Thực hiện tìm kiếm với một từ khóa cụ thể.</w:t>
            </w:r>
          </w:p>
          <w:p w14:paraId="616C7DE0" w14:textId="77777777" w:rsidR="004F532B" w:rsidRPr="0086038B" w:rsidRDefault="004F532B" w:rsidP="00885BFC">
            <w:pPr>
              <w:spacing w:after="160" w:line="278" w:lineRule="auto"/>
              <w:rPr>
                <w:rFonts w:asciiTheme="majorHAnsi" w:hAnsiTheme="majorHAnsi" w:cstheme="majorHAnsi"/>
              </w:rPr>
            </w:pPr>
            <w:r w:rsidRPr="0086038B">
              <w:rPr>
                <w:rFonts w:asciiTheme="majorHAnsi" w:hAnsiTheme="majorHAnsi" w:cstheme="majorHAnsi"/>
              </w:rPr>
              <w:t xml:space="preserve">e. Thêm vào giỏ hàng </w:t>
            </w:r>
          </w:p>
          <w:p w14:paraId="1A25F5EF" w14:textId="77777777" w:rsidR="004F532B" w:rsidRPr="0086038B" w:rsidRDefault="004F532B" w:rsidP="00885BFC">
            <w:pPr>
              <w:spacing w:after="160" w:line="278" w:lineRule="auto"/>
              <w:rPr>
                <w:rFonts w:asciiTheme="majorHAnsi" w:hAnsiTheme="majorHAnsi" w:cstheme="majorHAnsi"/>
              </w:rPr>
            </w:pPr>
            <w:r w:rsidRPr="0086038B">
              <w:rPr>
                <w:rFonts w:asciiTheme="majorHAnsi" w:hAnsiTheme="majorHAnsi" w:cstheme="majorHAnsi"/>
              </w:rPr>
              <w:t xml:space="preserve">f. Thanh toán </w:t>
            </w:r>
          </w:p>
        </w:tc>
      </w:tr>
      <w:tr w:rsidR="004F532B" w:rsidRPr="0086038B" w14:paraId="525D6BD2" w14:textId="77777777" w:rsidTr="00885BFC">
        <w:tc>
          <w:tcPr>
            <w:tcW w:w="0" w:type="auto"/>
            <w:hideMark/>
          </w:tcPr>
          <w:p w14:paraId="0B03E9DC"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4. Thu thập phản hồi</w:t>
            </w:r>
          </w:p>
        </w:tc>
        <w:tc>
          <w:tcPr>
            <w:tcW w:w="0" w:type="auto"/>
            <w:hideMark/>
          </w:tcPr>
          <w:p w14:paraId="302F53EC" w14:textId="77777777" w:rsidR="004F532B" w:rsidRPr="0086038B" w:rsidRDefault="004F532B" w:rsidP="00885BFC">
            <w:pPr>
              <w:spacing w:after="160" w:line="278" w:lineRule="auto"/>
              <w:rPr>
                <w:rFonts w:asciiTheme="majorHAnsi" w:hAnsiTheme="majorHAnsi" w:cstheme="majorHAnsi"/>
              </w:rPr>
            </w:pPr>
            <w:r w:rsidRPr="0086038B">
              <w:rPr>
                <w:rFonts w:asciiTheme="majorHAnsi" w:hAnsiTheme="majorHAnsi" w:cstheme="majorHAnsi"/>
                <w:lang w:val="vi-VN"/>
              </w:rPr>
              <w:t>PO</w:t>
            </w:r>
          </w:p>
        </w:tc>
        <w:tc>
          <w:tcPr>
            <w:tcW w:w="0" w:type="auto"/>
            <w:hideMark/>
          </w:tcPr>
          <w:p w14:paraId="22B344A6"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 xml:space="preserve">Khuyến khích các bên liên quan dùng thử và đưa ra phản hồi về trải nghiệm </w:t>
            </w:r>
          </w:p>
        </w:tc>
      </w:tr>
      <w:tr w:rsidR="004F532B" w:rsidRPr="0086038B" w14:paraId="77920977" w14:textId="77777777" w:rsidTr="00885BFC">
        <w:tc>
          <w:tcPr>
            <w:tcW w:w="0" w:type="auto"/>
            <w:hideMark/>
          </w:tcPr>
          <w:p w14:paraId="64FE371F"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5. Cập nhật Backlog</w:t>
            </w:r>
          </w:p>
        </w:tc>
        <w:tc>
          <w:tcPr>
            <w:tcW w:w="0" w:type="auto"/>
            <w:hideMark/>
          </w:tcPr>
          <w:p w14:paraId="07958651"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PO, Dev Team</w:t>
            </w:r>
          </w:p>
        </w:tc>
        <w:tc>
          <w:tcPr>
            <w:tcW w:w="0" w:type="auto"/>
            <w:hideMark/>
          </w:tcPr>
          <w:p w14:paraId="0E4E940A"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 xml:space="preserve">Dựa trên phản hồi, PO dẫn dắt thảo luận về các mục ưu tiên cho Sprint tiếp theo. Các phản hồi tiêu cực sẽ được chuyển thành Product Backlog Item mới </w:t>
            </w:r>
          </w:p>
        </w:tc>
      </w:tr>
      <w:tr w:rsidR="004F532B" w:rsidRPr="0086038B" w14:paraId="509FD800" w14:textId="77777777" w:rsidTr="00885BFC">
        <w:tc>
          <w:tcPr>
            <w:tcW w:w="0" w:type="auto"/>
            <w:hideMark/>
          </w:tcPr>
          <w:p w14:paraId="3881FF29"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Thời lượng</w:t>
            </w:r>
          </w:p>
        </w:tc>
        <w:tc>
          <w:tcPr>
            <w:tcW w:w="0" w:type="auto"/>
            <w:hideMark/>
          </w:tcPr>
          <w:p w14:paraId="6E269525" w14:textId="77777777" w:rsidR="004F532B" w:rsidRPr="0086038B" w:rsidRDefault="004F532B" w:rsidP="00885BFC">
            <w:pPr>
              <w:spacing w:after="160" w:line="278" w:lineRule="auto"/>
              <w:rPr>
                <w:rFonts w:asciiTheme="majorHAnsi" w:hAnsiTheme="majorHAnsi" w:cstheme="majorHAnsi"/>
                <w:lang w:val="vi-VN"/>
              </w:rPr>
            </w:pPr>
          </w:p>
        </w:tc>
        <w:tc>
          <w:tcPr>
            <w:tcW w:w="0" w:type="auto"/>
            <w:hideMark/>
          </w:tcPr>
          <w:p w14:paraId="593490B2"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Giới hạn tối đa 2 giờ (cho Sprint 2 tuần).</w:t>
            </w:r>
          </w:p>
        </w:tc>
      </w:tr>
    </w:tbl>
    <w:p w14:paraId="1F2E61F3" w14:textId="77777777" w:rsidR="004F532B" w:rsidRPr="0086038B" w:rsidRDefault="004F532B" w:rsidP="004F532B">
      <w:pPr>
        <w:rPr>
          <w:rFonts w:asciiTheme="majorHAnsi" w:hAnsiTheme="majorHAnsi" w:cstheme="majorHAnsi"/>
        </w:rPr>
      </w:pPr>
    </w:p>
    <w:p w14:paraId="51707AF9" w14:textId="77777777" w:rsidR="004F532B" w:rsidRPr="0086038B" w:rsidRDefault="004F532B" w:rsidP="004F532B">
      <w:pPr>
        <w:pStyle w:val="ListParagraph"/>
        <w:numPr>
          <w:ilvl w:val="0"/>
          <w:numId w:val="1"/>
        </w:numPr>
        <w:rPr>
          <w:rFonts w:asciiTheme="majorHAnsi" w:hAnsiTheme="majorHAnsi" w:cstheme="majorHAnsi"/>
        </w:rPr>
      </w:pPr>
      <w:r w:rsidRPr="0086038B">
        <w:rPr>
          <w:rFonts w:asciiTheme="majorHAnsi" w:hAnsiTheme="majorHAnsi" w:cstheme="majorHAnsi"/>
        </w:rPr>
        <w:t>Sprint Retrospective</w:t>
      </w:r>
    </w:p>
    <w:tbl>
      <w:tblPr>
        <w:tblStyle w:val="TableGrid"/>
        <w:tblW w:w="0" w:type="auto"/>
        <w:tblLook w:val="04A0" w:firstRow="1" w:lastRow="0" w:firstColumn="1" w:lastColumn="0" w:noHBand="0" w:noVBand="1"/>
      </w:tblPr>
      <w:tblGrid>
        <w:gridCol w:w="1555"/>
        <w:gridCol w:w="883"/>
        <w:gridCol w:w="6578"/>
      </w:tblGrid>
      <w:tr w:rsidR="004F532B" w:rsidRPr="0086038B" w14:paraId="445BCE15" w14:textId="77777777" w:rsidTr="00885BFC">
        <w:tc>
          <w:tcPr>
            <w:tcW w:w="1555" w:type="dxa"/>
            <w:hideMark/>
          </w:tcPr>
          <w:p w14:paraId="632A782C"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lastRenderedPageBreak/>
              <w:t>Hoạt động</w:t>
            </w:r>
          </w:p>
        </w:tc>
        <w:tc>
          <w:tcPr>
            <w:tcW w:w="871" w:type="dxa"/>
            <w:hideMark/>
          </w:tcPr>
          <w:p w14:paraId="6F512864"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Vai trò chính</w:t>
            </w:r>
          </w:p>
        </w:tc>
        <w:tc>
          <w:tcPr>
            <w:tcW w:w="0" w:type="auto"/>
            <w:hideMark/>
          </w:tcPr>
          <w:p w14:paraId="17878090"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Chi tiết Tổ chức (Cách bạn thực hiện)</w:t>
            </w:r>
          </w:p>
        </w:tc>
      </w:tr>
      <w:tr w:rsidR="004F532B" w:rsidRPr="0086038B" w14:paraId="57AB5B9B" w14:textId="77777777" w:rsidTr="00885BFC">
        <w:tc>
          <w:tcPr>
            <w:tcW w:w="1555" w:type="dxa"/>
            <w:hideMark/>
          </w:tcPr>
          <w:p w14:paraId="10FDD732"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1. Thiết lập bối cảnh</w:t>
            </w:r>
          </w:p>
        </w:tc>
        <w:tc>
          <w:tcPr>
            <w:tcW w:w="871" w:type="dxa"/>
            <w:hideMark/>
          </w:tcPr>
          <w:p w14:paraId="75354B4A"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Scrum Master (SM)</w:t>
            </w:r>
          </w:p>
        </w:tc>
        <w:tc>
          <w:tcPr>
            <w:tcW w:w="0" w:type="auto"/>
            <w:hideMark/>
          </w:tcPr>
          <w:p w14:paraId="18964395"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Nhắc nhở nhóm tập trung vào quy trình, không phải cá nhân. Đảm bảo môi trường an toàn, trung thực.</w:t>
            </w:r>
          </w:p>
        </w:tc>
      </w:tr>
      <w:tr w:rsidR="004F532B" w:rsidRPr="0086038B" w14:paraId="460B417B" w14:textId="77777777" w:rsidTr="00885BFC">
        <w:tc>
          <w:tcPr>
            <w:tcW w:w="1555" w:type="dxa"/>
            <w:hideMark/>
          </w:tcPr>
          <w:p w14:paraId="63E63727"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2. Thu thập dữ liệu</w:t>
            </w:r>
          </w:p>
        </w:tc>
        <w:tc>
          <w:tcPr>
            <w:tcW w:w="871" w:type="dxa"/>
            <w:hideMark/>
          </w:tcPr>
          <w:p w14:paraId="11DEB7F3"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SM, Dev Team</w:t>
            </w:r>
          </w:p>
        </w:tc>
        <w:tc>
          <w:tcPr>
            <w:tcW w:w="0" w:type="auto"/>
            <w:hideMark/>
          </w:tcPr>
          <w:p w14:paraId="2843A485"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Sử dụng kỹ thuật "Start, Stop, Keep" (Bắt đầu, Ngừng, Giữ lại). Yêu cầu mỗi người viết (Ẩn danh hoặc công khai) ý kiến của mình</w:t>
            </w:r>
          </w:p>
        </w:tc>
      </w:tr>
      <w:tr w:rsidR="004F532B" w:rsidRPr="0086038B" w14:paraId="030323FF" w14:textId="77777777" w:rsidTr="00885BFC">
        <w:tc>
          <w:tcPr>
            <w:tcW w:w="1555" w:type="dxa"/>
            <w:hideMark/>
          </w:tcPr>
          <w:p w14:paraId="38DBEA3E"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3. Phân tích &amp; Bầu chọn</w:t>
            </w:r>
          </w:p>
        </w:tc>
        <w:tc>
          <w:tcPr>
            <w:tcW w:w="871" w:type="dxa"/>
            <w:hideMark/>
          </w:tcPr>
          <w:p w14:paraId="67B62F34"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SM</w:t>
            </w:r>
          </w:p>
        </w:tc>
        <w:tc>
          <w:tcPr>
            <w:tcW w:w="0" w:type="auto"/>
            <w:hideMark/>
          </w:tcPr>
          <w:p w14:paraId="533DC032"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Nhóm thảo luận các ý kiến được đưa ra. Thực hiện bầu chọn để xác định 1-3 vấn đề quan trọng nhất cần giải quyết.</w:t>
            </w:r>
          </w:p>
        </w:tc>
      </w:tr>
      <w:tr w:rsidR="004F532B" w:rsidRPr="0086038B" w14:paraId="151C61DA" w14:textId="77777777" w:rsidTr="00885BFC">
        <w:tc>
          <w:tcPr>
            <w:tcW w:w="1555" w:type="dxa"/>
            <w:hideMark/>
          </w:tcPr>
          <w:p w14:paraId="2A889B58"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4. Tạo Hành động Cải tiến</w:t>
            </w:r>
          </w:p>
        </w:tc>
        <w:tc>
          <w:tcPr>
            <w:tcW w:w="871" w:type="dxa"/>
            <w:hideMark/>
          </w:tcPr>
          <w:p w14:paraId="55BC512B"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Dev Team, SM</w:t>
            </w:r>
          </w:p>
        </w:tc>
        <w:tc>
          <w:tcPr>
            <w:tcW w:w="0" w:type="auto"/>
            <w:hideMark/>
          </w:tcPr>
          <w:p w14:paraId="3482B311" w14:textId="77777777" w:rsidR="004F532B" w:rsidRPr="0086038B" w:rsidRDefault="004F532B" w:rsidP="00885BFC">
            <w:pPr>
              <w:spacing w:after="160" w:line="278" w:lineRule="auto"/>
              <w:rPr>
                <w:rFonts w:asciiTheme="majorHAnsi" w:hAnsiTheme="majorHAnsi" w:cstheme="majorHAnsi"/>
              </w:rPr>
            </w:pPr>
            <w:r w:rsidRPr="0086038B">
              <w:rPr>
                <w:rFonts w:asciiTheme="majorHAnsi" w:hAnsiTheme="majorHAnsi" w:cstheme="majorHAnsi"/>
                <w:lang w:val="vi-VN"/>
              </w:rPr>
              <w:t>Nhóm thống nhất các Hành động Cải tiến (Action Items) cụ thể, đo lường được, và giao người phụ trách.</w:t>
            </w:r>
          </w:p>
        </w:tc>
      </w:tr>
      <w:tr w:rsidR="004F532B" w:rsidRPr="0086038B" w14:paraId="734890FB" w14:textId="77777777" w:rsidTr="00885BFC">
        <w:tc>
          <w:tcPr>
            <w:tcW w:w="1555" w:type="dxa"/>
            <w:hideMark/>
          </w:tcPr>
          <w:p w14:paraId="7CE2B764"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5. Kết thúc</w:t>
            </w:r>
          </w:p>
        </w:tc>
        <w:tc>
          <w:tcPr>
            <w:tcW w:w="871" w:type="dxa"/>
            <w:hideMark/>
          </w:tcPr>
          <w:p w14:paraId="20A2774F"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SM</w:t>
            </w:r>
          </w:p>
        </w:tc>
        <w:tc>
          <w:tcPr>
            <w:tcW w:w="0" w:type="auto"/>
            <w:hideMark/>
          </w:tcPr>
          <w:p w14:paraId="13C7CE78"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Cảm ơn nhóm và đảm bảo các Hành động Cải tiến được đưa vào Sprint Backlog của Sprint 2 để thực hiện ngay lập tức.</w:t>
            </w:r>
          </w:p>
        </w:tc>
      </w:tr>
      <w:tr w:rsidR="004F532B" w:rsidRPr="0086038B" w14:paraId="537F5DF4" w14:textId="77777777" w:rsidTr="00885BFC">
        <w:tc>
          <w:tcPr>
            <w:tcW w:w="1555" w:type="dxa"/>
            <w:hideMark/>
          </w:tcPr>
          <w:p w14:paraId="41EEE0A6"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Thời lượng</w:t>
            </w:r>
          </w:p>
        </w:tc>
        <w:tc>
          <w:tcPr>
            <w:tcW w:w="871" w:type="dxa"/>
            <w:hideMark/>
          </w:tcPr>
          <w:p w14:paraId="042D16B3" w14:textId="77777777" w:rsidR="004F532B" w:rsidRPr="0086038B" w:rsidRDefault="004F532B" w:rsidP="00885BFC">
            <w:pPr>
              <w:spacing w:after="160" w:line="278" w:lineRule="auto"/>
              <w:rPr>
                <w:rFonts w:asciiTheme="majorHAnsi" w:hAnsiTheme="majorHAnsi" w:cstheme="majorHAnsi"/>
                <w:lang w:val="vi-VN"/>
              </w:rPr>
            </w:pPr>
          </w:p>
        </w:tc>
        <w:tc>
          <w:tcPr>
            <w:tcW w:w="0" w:type="auto"/>
            <w:hideMark/>
          </w:tcPr>
          <w:p w14:paraId="50CC9510" w14:textId="77777777" w:rsidR="004F532B" w:rsidRPr="0086038B" w:rsidRDefault="004F532B" w:rsidP="00885BFC">
            <w:pPr>
              <w:spacing w:after="160" w:line="278" w:lineRule="auto"/>
              <w:rPr>
                <w:rFonts w:asciiTheme="majorHAnsi" w:hAnsiTheme="majorHAnsi" w:cstheme="majorHAnsi"/>
                <w:lang w:val="vi-VN"/>
              </w:rPr>
            </w:pPr>
            <w:r w:rsidRPr="0086038B">
              <w:rPr>
                <w:rFonts w:asciiTheme="majorHAnsi" w:hAnsiTheme="majorHAnsi" w:cstheme="majorHAnsi"/>
                <w:lang w:val="vi-VN"/>
              </w:rPr>
              <w:t>Giới hạn tối đa 1.5 giờ (cho Sprint 2 tuần).</w:t>
            </w:r>
          </w:p>
        </w:tc>
      </w:tr>
    </w:tbl>
    <w:p w14:paraId="58443CFF" w14:textId="77777777" w:rsidR="004F532B" w:rsidRPr="0086038B" w:rsidRDefault="004F532B" w:rsidP="004F532B">
      <w:pPr>
        <w:rPr>
          <w:rFonts w:asciiTheme="majorHAnsi" w:hAnsiTheme="majorHAnsi" w:cstheme="majorHAnsi"/>
        </w:rPr>
      </w:pPr>
    </w:p>
    <w:p w14:paraId="4CE4D6EE" w14:textId="77777777" w:rsidR="004F532B" w:rsidRPr="0086038B" w:rsidRDefault="004F532B" w:rsidP="004F532B">
      <w:pPr>
        <w:pStyle w:val="ListParagraph"/>
        <w:numPr>
          <w:ilvl w:val="0"/>
          <w:numId w:val="1"/>
        </w:numPr>
        <w:rPr>
          <w:rFonts w:asciiTheme="majorHAnsi" w:hAnsiTheme="majorHAnsi" w:cstheme="majorHAnsi"/>
        </w:rPr>
      </w:pPr>
      <w:r w:rsidRPr="0086038B">
        <w:rPr>
          <w:rFonts w:asciiTheme="majorHAnsi" w:hAnsiTheme="majorHAnsi" w:cstheme="majorHAnsi"/>
        </w:rPr>
        <w:t>Daily Scrum</w:t>
      </w:r>
    </w:p>
    <w:tbl>
      <w:tblPr>
        <w:tblStyle w:val="TableGrid"/>
        <w:tblW w:w="0" w:type="auto"/>
        <w:tblLook w:val="04A0" w:firstRow="1" w:lastRow="0" w:firstColumn="1" w:lastColumn="0" w:noHBand="0" w:noVBand="1"/>
      </w:tblPr>
      <w:tblGrid>
        <w:gridCol w:w="1892"/>
        <w:gridCol w:w="7124"/>
      </w:tblGrid>
      <w:tr w:rsidR="004F532B" w:rsidRPr="0086038B" w14:paraId="1F63AAFC" w14:textId="77777777" w:rsidTr="00885BFC">
        <w:tc>
          <w:tcPr>
            <w:tcW w:w="0" w:type="auto"/>
            <w:hideMark/>
          </w:tcPr>
          <w:p w14:paraId="02164F91" w14:textId="77777777" w:rsidR="004F532B" w:rsidRPr="0086038B" w:rsidRDefault="004F532B" w:rsidP="00885BFC">
            <w:pPr>
              <w:spacing w:after="160" w:line="278" w:lineRule="auto"/>
              <w:ind w:left="72"/>
              <w:rPr>
                <w:rFonts w:asciiTheme="majorHAnsi" w:hAnsiTheme="majorHAnsi" w:cstheme="majorHAnsi"/>
                <w:lang w:val="vi-VN"/>
              </w:rPr>
            </w:pPr>
            <w:r w:rsidRPr="0086038B">
              <w:rPr>
                <w:rFonts w:asciiTheme="majorHAnsi" w:hAnsiTheme="majorHAnsi" w:cstheme="majorHAnsi"/>
                <w:lang w:val="vi-VN"/>
              </w:rPr>
              <w:t>Mục</w:t>
            </w:r>
          </w:p>
        </w:tc>
        <w:tc>
          <w:tcPr>
            <w:tcW w:w="0" w:type="auto"/>
            <w:hideMark/>
          </w:tcPr>
          <w:p w14:paraId="2CF71EC1" w14:textId="77777777" w:rsidR="004F532B" w:rsidRPr="0086038B" w:rsidRDefault="004F532B" w:rsidP="00885BFC">
            <w:pPr>
              <w:spacing w:after="160" w:line="278" w:lineRule="auto"/>
              <w:ind w:left="72"/>
              <w:rPr>
                <w:rFonts w:asciiTheme="majorHAnsi" w:hAnsiTheme="majorHAnsi" w:cstheme="majorHAnsi"/>
                <w:lang w:val="vi-VN"/>
              </w:rPr>
            </w:pPr>
            <w:r w:rsidRPr="0086038B">
              <w:rPr>
                <w:rFonts w:asciiTheme="majorHAnsi" w:hAnsiTheme="majorHAnsi" w:cstheme="majorHAnsi"/>
                <w:lang w:val="vi-VN"/>
              </w:rPr>
              <w:t>Chi tiết Tổ chức</w:t>
            </w:r>
          </w:p>
        </w:tc>
      </w:tr>
      <w:tr w:rsidR="004F532B" w:rsidRPr="0086038B" w14:paraId="0F23212B" w14:textId="77777777" w:rsidTr="00885BFC">
        <w:tc>
          <w:tcPr>
            <w:tcW w:w="0" w:type="auto"/>
            <w:hideMark/>
          </w:tcPr>
          <w:p w14:paraId="4DA339FF" w14:textId="77777777" w:rsidR="004F532B" w:rsidRPr="0086038B" w:rsidRDefault="004F532B" w:rsidP="00885BFC">
            <w:pPr>
              <w:spacing w:after="160" w:line="278" w:lineRule="auto"/>
              <w:ind w:left="72"/>
              <w:rPr>
                <w:rFonts w:asciiTheme="majorHAnsi" w:hAnsiTheme="majorHAnsi" w:cstheme="majorHAnsi"/>
                <w:lang w:val="vi-VN"/>
              </w:rPr>
            </w:pPr>
            <w:r w:rsidRPr="0086038B">
              <w:rPr>
                <w:rFonts w:asciiTheme="majorHAnsi" w:hAnsiTheme="majorHAnsi" w:cstheme="majorHAnsi"/>
                <w:lang w:val="vi-VN"/>
              </w:rPr>
              <w:t>Thời gian &amp; Địa điểm</w:t>
            </w:r>
          </w:p>
        </w:tc>
        <w:tc>
          <w:tcPr>
            <w:tcW w:w="0" w:type="auto"/>
            <w:hideMark/>
          </w:tcPr>
          <w:p w14:paraId="09F4CB2D" w14:textId="77777777" w:rsidR="004F532B" w:rsidRPr="0086038B" w:rsidRDefault="004F532B" w:rsidP="00885BFC">
            <w:pPr>
              <w:spacing w:after="160" w:line="278" w:lineRule="auto"/>
              <w:ind w:left="72"/>
              <w:rPr>
                <w:rFonts w:asciiTheme="majorHAnsi" w:hAnsiTheme="majorHAnsi" w:cstheme="majorHAnsi"/>
                <w:lang w:val="vi-VN"/>
              </w:rPr>
            </w:pPr>
            <w:r w:rsidRPr="0086038B">
              <w:rPr>
                <w:rFonts w:asciiTheme="majorHAnsi" w:hAnsiTheme="majorHAnsi" w:cstheme="majorHAnsi"/>
                <w:lang w:val="vi-VN"/>
              </w:rPr>
              <w:t>8:30 AM mỗi ngày, tại phòng họp hoặc qua kênh video, giữ nguyên 15 phút.</w:t>
            </w:r>
          </w:p>
        </w:tc>
      </w:tr>
      <w:tr w:rsidR="004F532B" w:rsidRPr="0086038B" w14:paraId="109D8D59" w14:textId="77777777" w:rsidTr="00885BFC">
        <w:tc>
          <w:tcPr>
            <w:tcW w:w="0" w:type="auto"/>
            <w:hideMark/>
          </w:tcPr>
          <w:p w14:paraId="51BC1B5A" w14:textId="77777777" w:rsidR="004F532B" w:rsidRPr="0086038B" w:rsidRDefault="004F532B" w:rsidP="00885BFC">
            <w:pPr>
              <w:spacing w:after="160" w:line="278" w:lineRule="auto"/>
              <w:ind w:left="72"/>
              <w:rPr>
                <w:rFonts w:asciiTheme="majorHAnsi" w:hAnsiTheme="majorHAnsi" w:cstheme="majorHAnsi"/>
                <w:lang w:val="vi-VN"/>
              </w:rPr>
            </w:pPr>
            <w:r w:rsidRPr="0086038B">
              <w:rPr>
                <w:rFonts w:asciiTheme="majorHAnsi" w:hAnsiTheme="majorHAnsi" w:cstheme="majorHAnsi"/>
                <w:lang w:val="vi-VN"/>
              </w:rPr>
              <w:t>Cách thức điều phối (SM)</w:t>
            </w:r>
          </w:p>
        </w:tc>
        <w:tc>
          <w:tcPr>
            <w:tcW w:w="0" w:type="auto"/>
            <w:hideMark/>
          </w:tcPr>
          <w:p w14:paraId="38723665" w14:textId="77777777" w:rsidR="004F532B" w:rsidRPr="0086038B" w:rsidRDefault="004F532B" w:rsidP="00885BFC">
            <w:pPr>
              <w:spacing w:after="160" w:line="278" w:lineRule="auto"/>
              <w:ind w:left="72"/>
              <w:rPr>
                <w:rFonts w:asciiTheme="majorHAnsi" w:hAnsiTheme="majorHAnsi" w:cstheme="majorHAnsi"/>
                <w:lang w:val="vi-VN"/>
              </w:rPr>
            </w:pPr>
            <w:r w:rsidRPr="0086038B">
              <w:rPr>
                <w:rFonts w:asciiTheme="majorHAnsi" w:hAnsiTheme="majorHAnsi" w:cstheme="majorHAnsi"/>
                <w:lang w:val="vi-VN"/>
              </w:rPr>
              <w:t>Yêu cầu mỗi thành viên trình bày một cách linh hoạt, tập trung vào tiến độ của Sprint Goal và các trở ngại (Impediments).</w:t>
            </w:r>
          </w:p>
        </w:tc>
      </w:tr>
      <w:tr w:rsidR="004F532B" w:rsidRPr="0086038B" w14:paraId="46E1E561" w14:textId="77777777" w:rsidTr="00885BFC">
        <w:tc>
          <w:tcPr>
            <w:tcW w:w="0" w:type="auto"/>
            <w:hideMark/>
          </w:tcPr>
          <w:p w14:paraId="07443BD8" w14:textId="77777777" w:rsidR="004F532B" w:rsidRPr="0086038B" w:rsidRDefault="004F532B" w:rsidP="00885BFC">
            <w:pPr>
              <w:spacing w:after="160" w:line="278" w:lineRule="auto"/>
              <w:ind w:left="72"/>
              <w:rPr>
                <w:rFonts w:asciiTheme="majorHAnsi" w:hAnsiTheme="majorHAnsi" w:cstheme="majorHAnsi"/>
                <w:lang w:val="vi-VN"/>
              </w:rPr>
            </w:pPr>
            <w:r w:rsidRPr="0086038B">
              <w:rPr>
                <w:rFonts w:asciiTheme="majorHAnsi" w:hAnsiTheme="majorHAnsi" w:cstheme="majorHAnsi"/>
                <w:lang w:val="vi-VN"/>
              </w:rPr>
              <w:t>Các câu hỏi định hướng</w:t>
            </w:r>
          </w:p>
        </w:tc>
        <w:tc>
          <w:tcPr>
            <w:tcW w:w="0" w:type="auto"/>
            <w:hideMark/>
          </w:tcPr>
          <w:p w14:paraId="5FB87CE6" w14:textId="77777777" w:rsidR="004F532B" w:rsidRPr="0086038B" w:rsidRDefault="004F532B" w:rsidP="00885BFC">
            <w:pPr>
              <w:spacing w:after="160" w:line="278" w:lineRule="auto"/>
              <w:ind w:left="72"/>
              <w:rPr>
                <w:rFonts w:asciiTheme="majorHAnsi" w:hAnsiTheme="majorHAnsi" w:cstheme="majorHAnsi"/>
              </w:rPr>
            </w:pPr>
            <w:r w:rsidRPr="0086038B">
              <w:rPr>
                <w:rFonts w:asciiTheme="majorHAnsi" w:hAnsiTheme="majorHAnsi" w:cstheme="majorHAnsi"/>
                <w:lang w:val="vi-VN"/>
              </w:rPr>
              <w:t xml:space="preserve">1. Mục tiêu của tôi hôm nay là gì để tiến gần hơn đến việc hoàn thành PBI đang làm? </w:t>
            </w:r>
          </w:p>
          <w:p w14:paraId="439C5C92" w14:textId="77777777" w:rsidR="004F532B" w:rsidRPr="0086038B" w:rsidRDefault="004F532B" w:rsidP="00885BFC">
            <w:pPr>
              <w:spacing w:after="160" w:line="278" w:lineRule="auto"/>
              <w:ind w:left="72"/>
              <w:rPr>
                <w:rFonts w:asciiTheme="majorHAnsi" w:hAnsiTheme="majorHAnsi" w:cstheme="majorHAnsi"/>
              </w:rPr>
            </w:pPr>
            <w:r w:rsidRPr="0086038B">
              <w:rPr>
                <w:rFonts w:asciiTheme="majorHAnsi" w:hAnsiTheme="majorHAnsi" w:cstheme="majorHAnsi"/>
                <w:lang w:val="vi-VN"/>
              </w:rPr>
              <w:t xml:space="preserve">2. Tôi có gặp trở ngại nào không? (Nếu có, SM ghi nhận). </w:t>
            </w:r>
          </w:p>
          <w:p w14:paraId="60981EC9" w14:textId="77777777" w:rsidR="004F532B" w:rsidRPr="0086038B" w:rsidRDefault="004F532B" w:rsidP="00885BFC">
            <w:pPr>
              <w:spacing w:after="160" w:line="278" w:lineRule="auto"/>
              <w:ind w:left="72"/>
              <w:rPr>
                <w:rFonts w:asciiTheme="majorHAnsi" w:hAnsiTheme="majorHAnsi" w:cstheme="majorHAnsi"/>
                <w:lang w:val="vi-VN"/>
              </w:rPr>
            </w:pPr>
            <w:r w:rsidRPr="0086038B">
              <w:rPr>
                <w:rFonts w:asciiTheme="majorHAnsi" w:hAnsiTheme="majorHAnsi" w:cstheme="majorHAnsi"/>
                <w:lang w:val="vi-VN"/>
              </w:rPr>
              <w:t>3. Tôi có thể giúp đỡ ai trong nhóm không?</w:t>
            </w:r>
          </w:p>
        </w:tc>
      </w:tr>
      <w:tr w:rsidR="004F532B" w:rsidRPr="0086038B" w14:paraId="4CF5B78A" w14:textId="77777777" w:rsidTr="00885BFC">
        <w:tc>
          <w:tcPr>
            <w:tcW w:w="0" w:type="auto"/>
            <w:hideMark/>
          </w:tcPr>
          <w:p w14:paraId="63298457" w14:textId="77777777" w:rsidR="004F532B" w:rsidRPr="0086038B" w:rsidRDefault="004F532B" w:rsidP="00885BFC">
            <w:pPr>
              <w:spacing w:after="160" w:line="278" w:lineRule="auto"/>
              <w:ind w:left="72"/>
              <w:rPr>
                <w:rFonts w:asciiTheme="majorHAnsi" w:hAnsiTheme="majorHAnsi" w:cstheme="majorHAnsi"/>
                <w:lang w:val="vi-VN"/>
              </w:rPr>
            </w:pPr>
            <w:r w:rsidRPr="0086038B">
              <w:rPr>
                <w:rFonts w:asciiTheme="majorHAnsi" w:hAnsiTheme="majorHAnsi" w:cstheme="majorHAnsi"/>
                <w:lang w:val="vi-VN"/>
              </w:rPr>
              <w:t>Hành động của SM</w:t>
            </w:r>
          </w:p>
        </w:tc>
        <w:tc>
          <w:tcPr>
            <w:tcW w:w="0" w:type="auto"/>
            <w:hideMark/>
          </w:tcPr>
          <w:p w14:paraId="4AC6F018" w14:textId="77777777" w:rsidR="004F532B" w:rsidRPr="0086038B" w:rsidRDefault="004F532B" w:rsidP="00885BFC">
            <w:pPr>
              <w:spacing w:after="160" w:line="278" w:lineRule="auto"/>
              <w:ind w:left="72"/>
              <w:rPr>
                <w:rFonts w:asciiTheme="majorHAnsi" w:hAnsiTheme="majorHAnsi" w:cstheme="majorHAnsi"/>
              </w:rPr>
            </w:pPr>
            <w:r w:rsidRPr="0086038B">
              <w:rPr>
                <w:rFonts w:asciiTheme="majorHAnsi" w:hAnsiTheme="majorHAnsi" w:cstheme="majorHAnsi"/>
                <w:lang w:val="vi-VN"/>
              </w:rPr>
              <w:t xml:space="preserve">Sau cuộc họp, SM tập trung vào giải quyết các trở ngại đã được ghi nhận </w:t>
            </w:r>
          </w:p>
        </w:tc>
      </w:tr>
    </w:tbl>
    <w:p w14:paraId="098EF56A" w14:textId="77777777" w:rsidR="004F532B" w:rsidRPr="0086038B" w:rsidRDefault="004F532B" w:rsidP="004F532B">
      <w:pPr>
        <w:ind w:left="72"/>
        <w:rPr>
          <w:rFonts w:asciiTheme="majorHAnsi" w:hAnsiTheme="majorHAnsi" w:cstheme="majorHAnsi"/>
        </w:rPr>
      </w:pPr>
    </w:p>
    <w:p w14:paraId="1DE86613" w14:textId="77777777" w:rsidR="005C1713" w:rsidRDefault="005C1713"/>
    <w:sectPr w:rsidR="005C17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02E56"/>
    <w:multiLevelType w:val="hybridMultilevel"/>
    <w:tmpl w:val="E9CCD372"/>
    <w:lvl w:ilvl="0" w:tplc="04EAEBCE">
      <w:start w:val="1"/>
      <w:numFmt w:val="bullet"/>
      <w:lvlText w:val="-"/>
      <w:lvlJc w:val="left"/>
      <w:pPr>
        <w:ind w:left="432" w:hanging="360"/>
      </w:pPr>
      <w:rPr>
        <w:rFonts w:ascii="Arial" w:eastAsiaTheme="minorHAnsi" w:hAnsi="Arial" w:cs="Arial" w:hint="default"/>
      </w:rPr>
    </w:lvl>
    <w:lvl w:ilvl="1" w:tplc="042A0003" w:tentative="1">
      <w:start w:val="1"/>
      <w:numFmt w:val="bullet"/>
      <w:lvlText w:val="o"/>
      <w:lvlJc w:val="left"/>
      <w:pPr>
        <w:ind w:left="1152" w:hanging="360"/>
      </w:pPr>
      <w:rPr>
        <w:rFonts w:ascii="Courier New" w:hAnsi="Courier New" w:cs="Courier New" w:hint="default"/>
      </w:rPr>
    </w:lvl>
    <w:lvl w:ilvl="2" w:tplc="042A0005" w:tentative="1">
      <w:start w:val="1"/>
      <w:numFmt w:val="bullet"/>
      <w:lvlText w:val=""/>
      <w:lvlJc w:val="left"/>
      <w:pPr>
        <w:ind w:left="1872" w:hanging="360"/>
      </w:pPr>
      <w:rPr>
        <w:rFonts w:ascii="Wingdings" w:hAnsi="Wingdings" w:hint="default"/>
      </w:rPr>
    </w:lvl>
    <w:lvl w:ilvl="3" w:tplc="042A0001" w:tentative="1">
      <w:start w:val="1"/>
      <w:numFmt w:val="bullet"/>
      <w:lvlText w:val=""/>
      <w:lvlJc w:val="left"/>
      <w:pPr>
        <w:ind w:left="2592" w:hanging="360"/>
      </w:pPr>
      <w:rPr>
        <w:rFonts w:ascii="Symbol" w:hAnsi="Symbol" w:hint="default"/>
      </w:rPr>
    </w:lvl>
    <w:lvl w:ilvl="4" w:tplc="042A0003" w:tentative="1">
      <w:start w:val="1"/>
      <w:numFmt w:val="bullet"/>
      <w:lvlText w:val="o"/>
      <w:lvlJc w:val="left"/>
      <w:pPr>
        <w:ind w:left="3312" w:hanging="360"/>
      </w:pPr>
      <w:rPr>
        <w:rFonts w:ascii="Courier New" w:hAnsi="Courier New" w:cs="Courier New" w:hint="default"/>
      </w:rPr>
    </w:lvl>
    <w:lvl w:ilvl="5" w:tplc="042A0005" w:tentative="1">
      <w:start w:val="1"/>
      <w:numFmt w:val="bullet"/>
      <w:lvlText w:val=""/>
      <w:lvlJc w:val="left"/>
      <w:pPr>
        <w:ind w:left="4032" w:hanging="360"/>
      </w:pPr>
      <w:rPr>
        <w:rFonts w:ascii="Wingdings" w:hAnsi="Wingdings" w:hint="default"/>
      </w:rPr>
    </w:lvl>
    <w:lvl w:ilvl="6" w:tplc="042A0001" w:tentative="1">
      <w:start w:val="1"/>
      <w:numFmt w:val="bullet"/>
      <w:lvlText w:val=""/>
      <w:lvlJc w:val="left"/>
      <w:pPr>
        <w:ind w:left="4752" w:hanging="360"/>
      </w:pPr>
      <w:rPr>
        <w:rFonts w:ascii="Symbol" w:hAnsi="Symbol" w:hint="default"/>
      </w:rPr>
    </w:lvl>
    <w:lvl w:ilvl="7" w:tplc="042A0003" w:tentative="1">
      <w:start w:val="1"/>
      <w:numFmt w:val="bullet"/>
      <w:lvlText w:val="o"/>
      <w:lvlJc w:val="left"/>
      <w:pPr>
        <w:ind w:left="5472" w:hanging="360"/>
      </w:pPr>
      <w:rPr>
        <w:rFonts w:ascii="Courier New" w:hAnsi="Courier New" w:cs="Courier New" w:hint="default"/>
      </w:rPr>
    </w:lvl>
    <w:lvl w:ilvl="8" w:tplc="042A0005" w:tentative="1">
      <w:start w:val="1"/>
      <w:numFmt w:val="bullet"/>
      <w:lvlText w:val=""/>
      <w:lvlJc w:val="left"/>
      <w:pPr>
        <w:ind w:left="6192" w:hanging="360"/>
      </w:pPr>
      <w:rPr>
        <w:rFonts w:ascii="Wingdings" w:hAnsi="Wingdings" w:hint="default"/>
      </w:rPr>
    </w:lvl>
  </w:abstractNum>
  <w:num w:numId="1" w16cid:durableId="413168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BCC"/>
    <w:rsid w:val="0008191D"/>
    <w:rsid w:val="004F532B"/>
    <w:rsid w:val="005C1713"/>
    <w:rsid w:val="009F6BCC"/>
    <w:rsid w:val="00CF7265"/>
    <w:rsid w:val="00F82EF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221431-8591-4001-9554-1957470BF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32B"/>
    <w:rPr>
      <w:lang w:val="en-US"/>
    </w:rPr>
  </w:style>
  <w:style w:type="paragraph" w:styleId="Heading1">
    <w:name w:val="heading 1"/>
    <w:basedOn w:val="Normal"/>
    <w:next w:val="Normal"/>
    <w:link w:val="Heading1Char"/>
    <w:uiPriority w:val="9"/>
    <w:qFormat/>
    <w:rsid w:val="009F6B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6B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B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B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B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B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B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B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B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B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B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B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B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B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BCC"/>
    <w:rPr>
      <w:rFonts w:eastAsiaTheme="majorEastAsia" w:cstheme="majorBidi"/>
      <w:color w:val="272727" w:themeColor="text1" w:themeTint="D8"/>
    </w:rPr>
  </w:style>
  <w:style w:type="paragraph" w:styleId="Title">
    <w:name w:val="Title"/>
    <w:basedOn w:val="Normal"/>
    <w:next w:val="Normal"/>
    <w:link w:val="TitleChar"/>
    <w:uiPriority w:val="10"/>
    <w:qFormat/>
    <w:rsid w:val="009F6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B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BCC"/>
    <w:pPr>
      <w:spacing w:before="160"/>
      <w:jc w:val="center"/>
    </w:pPr>
    <w:rPr>
      <w:i/>
      <w:iCs/>
      <w:color w:val="404040" w:themeColor="text1" w:themeTint="BF"/>
    </w:rPr>
  </w:style>
  <w:style w:type="character" w:customStyle="1" w:styleId="QuoteChar">
    <w:name w:val="Quote Char"/>
    <w:basedOn w:val="DefaultParagraphFont"/>
    <w:link w:val="Quote"/>
    <w:uiPriority w:val="29"/>
    <w:rsid w:val="009F6BCC"/>
    <w:rPr>
      <w:i/>
      <w:iCs/>
      <w:color w:val="404040" w:themeColor="text1" w:themeTint="BF"/>
    </w:rPr>
  </w:style>
  <w:style w:type="paragraph" w:styleId="ListParagraph">
    <w:name w:val="List Paragraph"/>
    <w:basedOn w:val="Normal"/>
    <w:uiPriority w:val="34"/>
    <w:qFormat/>
    <w:rsid w:val="009F6BCC"/>
    <w:pPr>
      <w:ind w:left="720"/>
      <w:contextualSpacing/>
    </w:pPr>
  </w:style>
  <w:style w:type="character" w:styleId="IntenseEmphasis">
    <w:name w:val="Intense Emphasis"/>
    <w:basedOn w:val="DefaultParagraphFont"/>
    <w:uiPriority w:val="21"/>
    <w:qFormat/>
    <w:rsid w:val="009F6BCC"/>
    <w:rPr>
      <w:i/>
      <w:iCs/>
      <w:color w:val="0F4761" w:themeColor="accent1" w:themeShade="BF"/>
    </w:rPr>
  </w:style>
  <w:style w:type="paragraph" w:styleId="IntenseQuote">
    <w:name w:val="Intense Quote"/>
    <w:basedOn w:val="Normal"/>
    <w:next w:val="Normal"/>
    <w:link w:val="IntenseQuoteChar"/>
    <w:uiPriority w:val="30"/>
    <w:qFormat/>
    <w:rsid w:val="009F6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BCC"/>
    <w:rPr>
      <w:i/>
      <w:iCs/>
      <w:color w:val="0F4761" w:themeColor="accent1" w:themeShade="BF"/>
    </w:rPr>
  </w:style>
  <w:style w:type="character" w:styleId="IntenseReference">
    <w:name w:val="Intense Reference"/>
    <w:basedOn w:val="DefaultParagraphFont"/>
    <w:uiPriority w:val="32"/>
    <w:qFormat/>
    <w:rsid w:val="009F6BCC"/>
    <w:rPr>
      <w:b/>
      <w:bCs/>
      <w:smallCaps/>
      <w:color w:val="0F4761" w:themeColor="accent1" w:themeShade="BF"/>
      <w:spacing w:val="5"/>
    </w:rPr>
  </w:style>
  <w:style w:type="table" w:styleId="TableGrid">
    <w:name w:val="Table Grid"/>
    <w:basedOn w:val="TableNormal"/>
    <w:uiPriority w:val="39"/>
    <w:rsid w:val="004F53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568</Words>
  <Characters>3241</Characters>
  <Application>Microsoft Office Word</Application>
  <DocSecurity>0</DocSecurity>
  <Lines>27</Lines>
  <Paragraphs>7</Paragraphs>
  <ScaleCrop>false</ScaleCrop>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Anh LÊ</dc:creator>
  <cp:keywords/>
  <dc:description/>
  <cp:lastModifiedBy>Đức Anh LÊ</cp:lastModifiedBy>
  <cp:revision>2</cp:revision>
  <dcterms:created xsi:type="dcterms:W3CDTF">2025-11-20T09:32:00Z</dcterms:created>
  <dcterms:modified xsi:type="dcterms:W3CDTF">2025-11-20T09:32:00Z</dcterms:modified>
</cp:coreProperties>
</file>