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511E6" w14:textId="027BA9A4" w:rsidR="4753A11E" w:rsidRDefault="4753A11E" w:rsidP="2F8C771E">
      <w:pPr>
        <w:jc w:val="center"/>
        <w:rPr>
          <w:rFonts w:ascii="Aptos Serif" w:eastAsia="Aptos Serif" w:hAnsi="Aptos Serif" w:cs="Aptos Serif"/>
          <w:sz w:val="40"/>
          <w:szCs w:val="40"/>
        </w:rPr>
      </w:pPr>
      <w:r w:rsidRPr="2F8C771E">
        <w:rPr>
          <w:rFonts w:ascii="Aptos Serif" w:eastAsia="Aptos Serif" w:hAnsi="Aptos Serif" w:cs="Aptos Serif"/>
          <w:sz w:val="40"/>
          <w:szCs w:val="40"/>
        </w:rPr>
        <w:t>PROJETO PESQUISA E INOVAÇÃO</w:t>
      </w:r>
    </w:p>
    <w:p w14:paraId="37D462F1" w14:textId="2F114A44" w:rsidR="4753A11E" w:rsidRDefault="4753A11E" w:rsidP="2F8C771E">
      <w:pPr>
        <w:jc w:val="center"/>
        <w:rPr>
          <w:rFonts w:ascii="Aptos Serif" w:eastAsia="Aptos Serif" w:hAnsi="Aptos Serif" w:cs="Aptos Serif"/>
          <w:sz w:val="36"/>
          <w:szCs w:val="36"/>
        </w:rPr>
      </w:pPr>
      <w:r w:rsidRPr="2F8C771E">
        <w:rPr>
          <w:rFonts w:ascii="Aptos Serif" w:eastAsia="Aptos Serif" w:hAnsi="Aptos Serif" w:cs="Aptos Serif"/>
          <w:sz w:val="36"/>
          <w:szCs w:val="36"/>
        </w:rPr>
        <w:t>PROJETO INDIVIDUAL</w:t>
      </w:r>
    </w:p>
    <w:p w14:paraId="18EE1BA0" w14:textId="3DA958C1" w:rsidR="2F8C771E" w:rsidRDefault="2F8C771E" w:rsidP="2F8C771E">
      <w:pPr>
        <w:jc w:val="center"/>
        <w:rPr>
          <w:rFonts w:ascii="Aptos Serif" w:eastAsia="Aptos Serif" w:hAnsi="Aptos Serif" w:cs="Aptos Serif"/>
          <w:sz w:val="40"/>
          <w:szCs w:val="40"/>
        </w:rPr>
      </w:pPr>
    </w:p>
    <w:p w14:paraId="223FAEB0" w14:textId="6A961A5B" w:rsidR="2F8C771E" w:rsidRDefault="2F8C771E" w:rsidP="2F8C771E">
      <w:pPr>
        <w:jc w:val="center"/>
        <w:rPr>
          <w:rFonts w:ascii="Aptos Serif" w:eastAsia="Aptos Serif" w:hAnsi="Aptos Serif" w:cs="Aptos Serif"/>
          <w:sz w:val="40"/>
          <w:szCs w:val="40"/>
        </w:rPr>
      </w:pPr>
    </w:p>
    <w:p w14:paraId="44E20451" w14:textId="7C14352F" w:rsidR="2F8C771E" w:rsidRDefault="2F8C771E" w:rsidP="2F8C771E">
      <w:pPr>
        <w:jc w:val="center"/>
        <w:rPr>
          <w:rFonts w:ascii="Aptos Serif" w:eastAsia="Aptos Serif" w:hAnsi="Aptos Serif" w:cs="Aptos Serif"/>
          <w:sz w:val="40"/>
          <w:szCs w:val="40"/>
        </w:rPr>
      </w:pPr>
    </w:p>
    <w:p w14:paraId="0C1CDC3C" w14:textId="4EC429CE" w:rsidR="2F8C771E" w:rsidRDefault="2F8C771E" w:rsidP="2F8C771E">
      <w:pPr>
        <w:jc w:val="center"/>
        <w:rPr>
          <w:rFonts w:ascii="Aptos Serif" w:eastAsia="Aptos Serif" w:hAnsi="Aptos Serif" w:cs="Aptos Serif"/>
          <w:sz w:val="40"/>
          <w:szCs w:val="40"/>
        </w:rPr>
      </w:pPr>
    </w:p>
    <w:p w14:paraId="5D14FF56" w14:textId="30DB67F0" w:rsidR="2F8C771E" w:rsidRDefault="2F8C771E" w:rsidP="2F8C771E">
      <w:pPr>
        <w:jc w:val="center"/>
        <w:rPr>
          <w:rFonts w:ascii="Aptos Serif" w:eastAsia="Aptos Serif" w:hAnsi="Aptos Serif" w:cs="Aptos Serif"/>
          <w:sz w:val="40"/>
          <w:szCs w:val="40"/>
        </w:rPr>
      </w:pPr>
    </w:p>
    <w:p w14:paraId="6F972960" w14:textId="0B898D10" w:rsidR="4753A11E" w:rsidRDefault="4753A11E" w:rsidP="2F8C771E">
      <w:pPr>
        <w:jc w:val="center"/>
        <w:rPr>
          <w:rFonts w:ascii="Aptos Serif" w:eastAsia="Aptos Serif" w:hAnsi="Aptos Serif" w:cs="Aptos Serif"/>
          <w:sz w:val="70"/>
          <w:szCs w:val="70"/>
        </w:rPr>
      </w:pPr>
      <w:r w:rsidRPr="2F8C771E">
        <w:rPr>
          <w:rFonts w:ascii="Aptos Serif" w:eastAsia="Aptos Serif" w:hAnsi="Aptos Serif" w:cs="Aptos Serif"/>
          <w:sz w:val="70"/>
          <w:szCs w:val="70"/>
        </w:rPr>
        <w:t>VA</w:t>
      </w:r>
      <w:r w:rsidR="00874F24">
        <w:rPr>
          <w:rFonts w:ascii="Aptos Serif" w:eastAsia="Aptos Serif" w:hAnsi="Aptos Serif" w:cs="Aptos Serif"/>
          <w:sz w:val="70"/>
          <w:szCs w:val="70"/>
        </w:rPr>
        <w:t>L</w:t>
      </w:r>
      <w:r w:rsidRPr="2F8C771E">
        <w:rPr>
          <w:rFonts w:ascii="Aptos Serif" w:eastAsia="Aptos Serif" w:hAnsi="Aptos Serif" w:cs="Aptos Serif"/>
          <w:sz w:val="70"/>
          <w:szCs w:val="70"/>
        </w:rPr>
        <w:t>IFE</w:t>
      </w:r>
    </w:p>
    <w:p w14:paraId="5E89CB86" w14:textId="128B5E96" w:rsidR="2F8C771E" w:rsidRDefault="2F8C771E" w:rsidP="2F8C771E">
      <w:pPr>
        <w:jc w:val="center"/>
        <w:rPr>
          <w:rFonts w:ascii="Aptos Serif" w:eastAsia="Aptos Serif" w:hAnsi="Aptos Serif" w:cs="Aptos Serif"/>
          <w:sz w:val="70"/>
          <w:szCs w:val="70"/>
        </w:rPr>
      </w:pPr>
    </w:p>
    <w:p w14:paraId="17C5DA0D" w14:textId="7F8660B3" w:rsidR="2F8C771E" w:rsidRDefault="2F8C771E" w:rsidP="2F8C771E">
      <w:pPr>
        <w:jc w:val="center"/>
        <w:rPr>
          <w:rFonts w:ascii="Aptos Serif" w:eastAsia="Aptos Serif" w:hAnsi="Aptos Serif" w:cs="Aptos Serif"/>
          <w:sz w:val="70"/>
          <w:szCs w:val="70"/>
        </w:rPr>
      </w:pPr>
    </w:p>
    <w:p w14:paraId="08516A19" w14:textId="64D08F29" w:rsidR="2F8C771E" w:rsidRDefault="2F8C771E" w:rsidP="2F8C771E">
      <w:pPr>
        <w:jc w:val="center"/>
        <w:rPr>
          <w:rFonts w:ascii="Aptos Serif" w:eastAsia="Aptos Serif" w:hAnsi="Aptos Serif" w:cs="Aptos Serif"/>
          <w:sz w:val="70"/>
          <w:szCs w:val="70"/>
        </w:rPr>
      </w:pPr>
    </w:p>
    <w:p w14:paraId="352C8032" w14:textId="1C7B2804" w:rsidR="2F8C771E" w:rsidRDefault="2F8C771E" w:rsidP="2F8C771E">
      <w:pPr>
        <w:jc w:val="center"/>
        <w:rPr>
          <w:rFonts w:ascii="Aptos Serif" w:eastAsia="Aptos Serif" w:hAnsi="Aptos Serif" w:cs="Aptos Serif"/>
          <w:sz w:val="40"/>
          <w:szCs w:val="40"/>
        </w:rPr>
      </w:pPr>
    </w:p>
    <w:p w14:paraId="498E9C41" w14:textId="6792C9E4" w:rsidR="4753A11E" w:rsidRDefault="4753A11E" w:rsidP="2F8C771E">
      <w:pPr>
        <w:jc w:val="right"/>
        <w:rPr>
          <w:rFonts w:ascii="Aptos Serif" w:eastAsia="Aptos Serif" w:hAnsi="Aptos Serif" w:cs="Aptos Serif"/>
          <w:sz w:val="28"/>
          <w:szCs w:val="28"/>
        </w:rPr>
      </w:pPr>
      <w:r w:rsidRPr="2F8C771E">
        <w:rPr>
          <w:rFonts w:ascii="Aptos Serif" w:eastAsia="Aptos Serif" w:hAnsi="Aptos Serif" w:cs="Aptos Serif"/>
          <w:sz w:val="28"/>
          <w:szCs w:val="28"/>
        </w:rPr>
        <w:t>Pedro Henrique Pires de Souza</w:t>
      </w:r>
    </w:p>
    <w:p w14:paraId="3C7A8780" w14:textId="449D1DFD" w:rsidR="4753A11E" w:rsidRDefault="4753A11E" w:rsidP="2F8C771E">
      <w:pPr>
        <w:jc w:val="right"/>
        <w:rPr>
          <w:rFonts w:ascii="Aptos Serif" w:eastAsia="Aptos Serif" w:hAnsi="Aptos Serif" w:cs="Aptos Serif"/>
          <w:sz w:val="28"/>
          <w:szCs w:val="28"/>
        </w:rPr>
      </w:pPr>
      <w:r w:rsidRPr="2F8C771E">
        <w:rPr>
          <w:rFonts w:ascii="Aptos Serif" w:eastAsia="Aptos Serif" w:hAnsi="Aptos Serif" w:cs="Aptos Serif"/>
          <w:sz w:val="28"/>
          <w:szCs w:val="28"/>
        </w:rPr>
        <w:t>RA: 01241044</w:t>
      </w:r>
    </w:p>
    <w:p w14:paraId="6179F1FF" w14:textId="6DAB2A74" w:rsidR="2F8C771E" w:rsidRDefault="2F8C771E" w:rsidP="2F8C771E">
      <w:pPr>
        <w:jc w:val="right"/>
        <w:rPr>
          <w:rFonts w:ascii="Aptos Serif" w:eastAsia="Aptos Serif" w:hAnsi="Aptos Serif" w:cs="Aptos Serif"/>
          <w:sz w:val="28"/>
          <w:szCs w:val="28"/>
        </w:rPr>
      </w:pPr>
    </w:p>
    <w:p w14:paraId="0334E0EA" w14:textId="0767225F" w:rsidR="2F8C771E" w:rsidRDefault="2F8C771E" w:rsidP="2F8C771E">
      <w:pPr>
        <w:jc w:val="right"/>
        <w:rPr>
          <w:rFonts w:ascii="Aptos Serif" w:eastAsia="Aptos Serif" w:hAnsi="Aptos Serif" w:cs="Aptos Serif"/>
          <w:sz w:val="28"/>
          <w:szCs w:val="28"/>
        </w:rPr>
      </w:pPr>
    </w:p>
    <w:p w14:paraId="558CDDDC" w14:textId="3C99B4B8" w:rsidR="2F8C771E" w:rsidRDefault="2F8C771E" w:rsidP="2F8C771E">
      <w:pPr>
        <w:jc w:val="right"/>
        <w:rPr>
          <w:rFonts w:ascii="Aptos Serif" w:eastAsia="Aptos Serif" w:hAnsi="Aptos Serif" w:cs="Aptos Serif"/>
          <w:sz w:val="28"/>
          <w:szCs w:val="28"/>
        </w:rPr>
      </w:pPr>
    </w:p>
    <w:p w14:paraId="0CB2630B" w14:textId="0CD337B1" w:rsidR="2F8C771E" w:rsidRDefault="2F8C771E" w:rsidP="2F8C771E">
      <w:pPr>
        <w:jc w:val="right"/>
        <w:rPr>
          <w:rFonts w:ascii="Aptos Serif" w:eastAsia="Aptos Serif" w:hAnsi="Aptos Serif" w:cs="Aptos Serif"/>
          <w:sz w:val="28"/>
          <w:szCs w:val="28"/>
        </w:rPr>
      </w:pPr>
    </w:p>
    <w:p w14:paraId="0203C2C3" w14:textId="385B8AE2" w:rsidR="5C4F9C3D" w:rsidRDefault="5C4F9C3D" w:rsidP="2F8C771E">
      <w:pPr>
        <w:jc w:val="center"/>
        <w:rPr>
          <w:rFonts w:ascii="Aptos Serif" w:eastAsia="Aptos Serif" w:hAnsi="Aptos Serif" w:cs="Aptos Serif"/>
          <w:sz w:val="28"/>
          <w:szCs w:val="28"/>
        </w:rPr>
      </w:pPr>
      <w:r w:rsidRPr="2F8C771E">
        <w:rPr>
          <w:rFonts w:ascii="Aptos Serif" w:eastAsia="Aptos Serif" w:hAnsi="Aptos Serif" w:cs="Aptos Serif"/>
          <w:sz w:val="28"/>
          <w:szCs w:val="28"/>
        </w:rPr>
        <w:lastRenderedPageBreak/>
        <w:t>SÃO PAULO TECH SCHOOL</w:t>
      </w:r>
    </w:p>
    <w:p w14:paraId="1F099A09" w14:textId="58EA5422" w:rsidR="2F8C771E" w:rsidRDefault="2F8C771E" w:rsidP="2F8C771E">
      <w:pPr>
        <w:jc w:val="center"/>
        <w:rPr>
          <w:rFonts w:ascii="Aptos Serif" w:eastAsia="Aptos Serif" w:hAnsi="Aptos Serif" w:cs="Aptos Serif"/>
          <w:sz w:val="28"/>
          <w:szCs w:val="28"/>
        </w:rPr>
      </w:pPr>
    </w:p>
    <w:p w14:paraId="407A7733" w14:textId="638BDC1E" w:rsidR="0029584A" w:rsidRDefault="0029584A" w:rsidP="2F8C771E">
      <w:pPr>
        <w:jc w:val="center"/>
        <w:rPr>
          <w:rFonts w:ascii="Aptos Serif" w:eastAsia="Aptos Serif" w:hAnsi="Aptos Serif" w:cs="Aptos Serif"/>
          <w:sz w:val="40"/>
          <w:szCs w:val="40"/>
        </w:rPr>
      </w:pPr>
      <w:r w:rsidRPr="2F8C771E">
        <w:rPr>
          <w:rFonts w:ascii="Aptos Serif" w:eastAsia="Aptos Serif" w:hAnsi="Aptos Serif" w:cs="Aptos Serif"/>
          <w:sz w:val="40"/>
          <w:szCs w:val="40"/>
        </w:rPr>
        <w:t>Contexto</w:t>
      </w:r>
    </w:p>
    <w:p w14:paraId="56658AA2" w14:textId="15A5232B" w:rsidR="2F8C771E" w:rsidRDefault="2F8C771E" w:rsidP="2F8C771E">
      <w:pPr>
        <w:jc w:val="center"/>
        <w:rPr>
          <w:rFonts w:ascii="Aptos Serif" w:eastAsia="Aptos Serif" w:hAnsi="Aptos Serif" w:cs="Aptos Serif"/>
          <w:sz w:val="40"/>
          <w:szCs w:val="40"/>
        </w:rPr>
      </w:pPr>
    </w:p>
    <w:p w14:paraId="44A89FB0" w14:textId="22DFF42A" w:rsidR="7A31EDCE" w:rsidRDefault="7A31EDCE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2F8C771E">
        <w:rPr>
          <w:rFonts w:ascii="Arial" w:eastAsia="Arial" w:hAnsi="Arial" w:cs="Arial"/>
          <w:sz w:val="28"/>
          <w:szCs w:val="28"/>
        </w:rPr>
        <w:t>A</w:t>
      </w:r>
      <w:r w:rsidR="0029584A" w:rsidRPr="2F8C771E">
        <w:rPr>
          <w:rFonts w:ascii="Arial" w:eastAsia="Arial" w:hAnsi="Arial" w:cs="Arial"/>
          <w:sz w:val="28"/>
          <w:szCs w:val="28"/>
        </w:rPr>
        <w:t>tualmente</w:t>
      </w:r>
      <w:r w:rsidR="080012E0" w:rsidRPr="2F8C771E">
        <w:rPr>
          <w:rFonts w:ascii="Arial" w:eastAsia="Arial" w:hAnsi="Arial" w:cs="Arial"/>
          <w:sz w:val="28"/>
          <w:szCs w:val="28"/>
        </w:rPr>
        <w:t>, o V</w:t>
      </w:r>
      <w:r w:rsidR="640D13BB" w:rsidRPr="2F8C771E">
        <w:rPr>
          <w:rFonts w:ascii="Arial" w:eastAsia="Arial" w:hAnsi="Arial" w:cs="Arial"/>
          <w:sz w:val="28"/>
          <w:szCs w:val="28"/>
        </w:rPr>
        <w:t>alorant</w:t>
      </w:r>
      <w:r w:rsidR="2F586802" w:rsidRPr="2F8C771E">
        <w:rPr>
          <w:rFonts w:ascii="Arial" w:eastAsia="Arial" w:hAnsi="Arial" w:cs="Arial"/>
          <w:sz w:val="28"/>
          <w:szCs w:val="28"/>
        </w:rPr>
        <w:t xml:space="preserve"> obteve</w:t>
      </w:r>
      <w:r w:rsidR="0029584A" w:rsidRPr="2F8C771E">
        <w:rPr>
          <w:rFonts w:ascii="Arial" w:eastAsia="Arial" w:hAnsi="Arial" w:cs="Arial"/>
          <w:sz w:val="28"/>
          <w:szCs w:val="28"/>
        </w:rPr>
        <w:t xml:space="preserve"> </w:t>
      </w:r>
      <w:r w:rsidR="15F8A513" w:rsidRPr="2F8C771E">
        <w:rPr>
          <w:rFonts w:ascii="Arial" w:eastAsia="Arial" w:hAnsi="Arial" w:cs="Arial"/>
          <w:sz w:val="28"/>
          <w:szCs w:val="28"/>
        </w:rPr>
        <w:t>23,648,944</w:t>
      </w:r>
      <w:r w:rsidR="474586E5" w:rsidRPr="2F8C771E">
        <w:rPr>
          <w:rFonts w:ascii="Arial" w:eastAsia="Arial" w:hAnsi="Arial" w:cs="Arial"/>
          <w:sz w:val="28"/>
          <w:szCs w:val="28"/>
        </w:rPr>
        <w:t xml:space="preserve"> de pessoas jogando nos últimos 30 dias no mundo</w:t>
      </w:r>
      <w:r w:rsidR="15F8A513" w:rsidRPr="2F8C771E">
        <w:rPr>
          <w:rFonts w:ascii="Arial" w:eastAsia="Arial" w:hAnsi="Arial" w:cs="Arial"/>
          <w:sz w:val="28"/>
          <w:szCs w:val="28"/>
        </w:rPr>
        <w:t xml:space="preserve"> </w:t>
      </w:r>
      <w:r w:rsidR="744F898C" w:rsidRPr="2F8C771E">
        <w:rPr>
          <w:rFonts w:ascii="Arial" w:eastAsia="Arial" w:hAnsi="Arial" w:cs="Arial"/>
          <w:sz w:val="28"/>
          <w:szCs w:val="28"/>
        </w:rPr>
        <w:t>inteiro, e</w:t>
      </w:r>
      <w:r w:rsidR="0C10AD20" w:rsidRPr="2F8C771E">
        <w:rPr>
          <w:rFonts w:ascii="Arial" w:eastAsia="Arial" w:hAnsi="Arial" w:cs="Arial"/>
          <w:sz w:val="28"/>
          <w:szCs w:val="28"/>
        </w:rPr>
        <w:t xml:space="preserve"> segundo o site “ActivePlayer.com”</w:t>
      </w:r>
      <w:r w:rsidR="744F898C" w:rsidRPr="2F8C771E">
        <w:rPr>
          <w:rFonts w:ascii="Arial" w:eastAsia="Arial" w:hAnsi="Arial" w:cs="Arial"/>
          <w:sz w:val="28"/>
          <w:szCs w:val="28"/>
        </w:rPr>
        <w:t xml:space="preserve"> 86,632,020 de </w:t>
      </w:r>
      <w:r w:rsidR="2E900489" w:rsidRPr="2F8C771E">
        <w:rPr>
          <w:rFonts w:ascii="Arial" w:eastAsia="Arial" w:hAnsi="Arial" w:cs="Arial"/>
          <w:sz w:val="28"/>
          <w:szCs w:val="28"/>
        </w:rPr>
        <w:t>espectadores apenas na plataforma de livestream “Twitch”</w:t>
      </w:r>
      <w:r w:rsidR="2796E3B1" w:rsidRPr="2F8C771E">
        <w:rPr>
          <w:rFonts w:ascii="Arial" w:eastAsia="Arial" w:hAnsi="Arial" w:cs="Arial"/>
          <w:sz w:val="28"/>
          <w:szCs w:val="28"/>
        </w:rPr>
        <w:t>. E o que é o Valorant?</w:t>
      </w:r>
      <w:r w:rsidR="6ADEED96" w:rsidRPr="2F8C771E">
        <w:rPr>
          <w:rFonts w:ascii="Arial" w:eastAsia="Arial" w:hAnsi="Arial" w:cs="Arial"/>
          <w:sz w:val="28"/>
          <w:szCs w:val="28"/>
        </w:rPr>
        <w:t xml:space="preserve"> Valorant é um jogo de tiro em primeira pessoa (FPS) gratuito e multijogador desenvolvido e publicado pela Riot Games, famosa por League of Legends. Lançado em junho de 2020 para PC, o jogo se destaca por combinar elementos de jogos como Counter-Strike: Global Offensive e Overwatch, oferecendo uma jogabilidade tática, competitiva e imersiva.</w:t>
      </w:r>
    </w:p>
    <w:p w14:paraId="194FC0B5" w14:textId="76059621" w:rsidR="45B0BF63" w:rsidRDefault="45B0BF63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2F8C771E">
        <w:rPr>
          <w:rFonts w:ascii="Arial" w:eastAsia="Arial" w:hAnsi="Arial" w:cs="Arial"/>
          <w:sz w:val="28"/>
          <w:szCs w:val="28"/>
        </w:rPr>
        <w:t xml:space="preserve">Em suas principais características estão os agentes únicos dentro do jogo </w:t>
      </w:r>
      <w:r w:rsidR="5A998446" w:rsidRPr="2F8C771E">
        <w:rPr>
          <w:rFonts w:ascii="Arial" w:eastAsia="Arial" w:hAnsi="Arial" w:cs="Arial"/>
          <w:sz w:val="28"/>
          <w:szCs w:val="28"/>
        </w:rPr>
        <w:t>que contém habilidades únicas que servem como função</w:t>
      </w:r>
      <w:r w:rsidR="4ED8BDD9" w:rsidRPr="2F8C771E">
        <w:rPr>
          <w:rFonts w:ascii="Arial" w:eastAsia="Arial" w:hAnsi="Arial" w:cs="Arial"/>
          <w:sz w:val="28"/>
          <w:szCs w:val="28"/>
        </w:rPr>
        <w:t xml:space="preserve"> dentro das partidas</w:t>
      </w:r>
      <w:r w:rsidR="00D87958">
        <w:rPr>
          <w:rFonts w:ascii="Arial" w:eastAsia="Arial" w:hAnsi="Arial" w:cs="Arial"/>
          <w:sz w:val="28"/>
          <w:szCs w:val="28"/>
        </w:rPr>
        <w:t>: A</w:t>
      </w:r>
      <w:r w:rsidR="64A0237D" w:rsidRPr="2F8C771E">
        <w:rPr>
          <w:rFonts w:ascii="Arial" w:eastAsia="Arial" w:hAnsi="Arial" w:cs="Arial"/>
          <w:sz w:val="28"/>
          <w:szCs w:val="28"/>
        </w:rPr>
        <w:t>rsenal de armas a serem comprados com créditos obtidos dentre as rodadas</w:t>
      </w:r>
      <w:r w:rsidR="38A26116" w:rsidRPr="2F8C771E">
        <w:rPr>
          <w:rFonts w:ascii="Arial" w:eastAsia="Arial" w:hAnsi="Arial" w:cs="Arial"/>
          <w:sz w:val="28"/>
          <w:szCs w:val="28"/>
        </w:rPr>
        <w:t xml:space="preserve"> </w:t>
      </w:r>
      <w:r w:rsidR="75DA9FA0" w:rsidRPr="2F8C771E">
        <w:rPr>
          <w:rFonts w:ascii="Arial" w:eastAsia="Arial" w:hAnsi="Arial" w:cs="Arial"/>
          <w:sz w:val="28"/>
          <w:szCs w:val="28"/>
        </w:rPr>
        <w:t>e</w:t>
      </w:r>
      <w:r w:rsidR="38A26116" w:rsidRPr="2F8C771E">
        <w:rPr>
          <w:rFonts w:ascii="Arial" w:eastAsia="Arial" w:hAnsi="Arial" w:cs="Arial"/>
          <w:sz w:val="28"/>
          <w:szCs w:val="28"/>
        </w:rPr>
        <w:t xml:space="preserve"> os modos de jogo, sendo eles:</w:t>
      </w:r>
      <w:r w:rsidR="7662790D" w:rsidRPr="2F8C771E">
        <w:rPr>
          <w:rFonts w:ascii="Arial" w:eastAsia="Arial" w:hAnsi="Arial" w:cs="Arial"/>
          <w:sz w:val="28"/>
          <w:szCs w:val="28"/>
        </w:rPr>
        <w:t xml:space="preserve"> ranqueado, sem classificação, disputa d</w:t>
      </w:r>
      <w:r w:rsidR="7A33FF02" w:rsidRPr="2F8C771E">
        <w:rPr>
          <w:rFonts w:ascii="Arial" w:eastAsia="Arial" w:hAnsi="Arial" w:cs="Arial"/>
          <w:sz w:val="28"/>
          <w:szCs w:val="28"/>
        </w:rPr>
        <w:t>e spike, mata-mata e mata-mata em equipe.</w:t>
      </w:r>
    </w:p>
    <w:p w14:paraId="59A45842" w14:textId="77777777" w:rsidR="00D87958" w:rsidRDefault="00D87958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6D949267" w14:textId="77CFEE17" w:rsidR="4F045DC6" w:rsidRPr="00D87958" w:rsidRDefault="4F045DC6" w:rsidP="00D87958">
      <w:pPr>
        <w:spacing w:before="240" w:after="240"/>
        <w:jc w:val="center"/>
        <w:rPr>
          <w:rFonts w:ascii="Aptos Serif" w:eastAsia="Arial" w:hAnsi="Aptos Serif" w:cs="Aptos Serif"/>
          <w:sz w:val="28"/>
          <w:szCs w:val="28"/>
        </w:rPr>
      </w:pPr>
      <w:r w:rsidRPr="00D87958">
        <w:rPr>
          <w:rFonts w:ascii="Aptos Serif" w:eastAsia="Arial" w:hAnsi="Aptos Serif" w:cs="Aptos Serif"/>
          <w:sz w:val="28"/>
          <w:szCs w:val="28"/>
        </w:rPr>
        <w:t>E como o Valorant surgiu na minha vida</w:t>
      </w:r>
      <w:r w:rsidR="278AC089" w:rsidRPr="00D87958">
        <w:rPr>
          <w:rFonts w:ascii="Aptos Serif" w:eastAsia="Arial" w:hAnsi="Aptos Serif" w:cs="Aptos Serif"/>
          <w:sz w:val="28"/>
          <w:szCs w:val="28"/>
        </w:rPr>
        <w:t>?</w:t>
      </w:r>
    </w:p>
    <w:p w14:paraId="43F40E68" w14:textId="461F2540" w:rsidR="278AC089" w:rsidRDefault="278AC089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2F8C771E">
        <w:rPr>
          <w:rFonts w:ascii="Arial" w:eastAsia="Arial" w:hAnsi="Arial" w:cs="Arial"/>
          <w:sz w:val="28"/>
          <w:szCs w:val="28"/>
        </w:rPr>
        <w:t>Eu sempre fui o membro da família alienado com computadores, eu sempre fui o menino que todos me perguntavam quando algo dava errado em seus computadores ou celulares, e quando não sabia de algo</w:t>
      </w:r>
      <w:r w:rsidR="762FCE46" w:rsidRPr="2F8C771E">
        <w:rPr>
          <w:rFonts w:ascii="Arial" w:eastAsia="Arial" w:hAnsi="Arial" w:cs="Arial"/>
          <w:sz w:val="28"/>
          <w:szCs w:val="28"/>
        </w:rPr>
        <w:t>, ficava frustrado e procurava para saber resolver o problema, e mesmo apaixonado por computadores eu nunca tive um computador</w:t>
      </w:r>
      <w:r w:rsidR="0F9668EE" w:rsidRPr="2F8C771E">
        <w:rPr>
          <w:rFonts w:ascii="Arial" w:eastAsia="Arial" w:hAnsi="Arial" w:cs="Arial"/>
          <w:sz w:val="28"/>
          <w:szCs w:val="28"/>
        </w:rPr>
        <w:t xml:space="preserve"> bom na minha </w:t>
      </w:r>
      <w:r w:rsidR="146726DC" w:rsidRPr="2F8C771E">
        <w:rPr>
          <w:rFonts w:ascii="Arial" w:eastAsia="Arial" w:hAnsi="Arial" w:cs="Arial"/>
          <w:sz w:val="28"/>
          <w:szCs w:val="28"/>
        </w:rPr>
        <w:t>infância,</w:t>
      </w:r>
      <w:r w:rsidR="0F9668EE" w:rsidRPr="2F8C771E">
        <w:rPr>
          <w:rFonts w:ascii="Arial" w:eastAsia="Arial" w:hAnsi="Arial" w:cs="Arial"/>
          <w:sz w:val="28"/>
          <w:szCs w:val="28"/>
        </w:rPr>
        <w:t xml:space="preserve"> </w:t>
      </w:r>
      <w:r w:rsidR="4FDFDD68" w:rsidRPr="2F8C771E">
        <w:rPr>
          <w:rFonts w:ascii="Arial" w:eastAsia="Arial" w:hAnsi="Arial" w:cs="Arial"/>
          <w:sz w:val="28"/>
          <w:szCs w:val="28"/>
        </w:rPr>
        <w:t>mas isso nunca me impediu de ter essa paixão</w:t>
      </w:r>
      <w:r w:rsidR="0F9668EE" w:rsidRPr="2F8C771E">
        <w:rPr>
          <w:rFonts w:ascii="Arial" w:eastAsia="Arial" w:hAnsi="Arial" w:cs="Arial"/>
          <w:sz w:val="28"/>
          <w:szCs w:val="28"/>
        </w:rPr>
        <w:t>,</w:t>
      </w:r>
      <w:r w:rsidR="04A3177E" w:rsidRPr="2F8C771E">
        <w:rPr>
          <w:rFonts w:ascii="Arial" w:eastAsia="Arial" w:hAnsi="Arial" w:cs="Arial"/>
          <w:sz w:val="28"/>
          <w:szCs w:val="28"/>
        </w:rPr>
        <w:t xml:space="preserve"> e obviamente uma criança com um computador na mão quer ir jogar, e comigo não foi diferente</w:t>
      </w:r>
      <w:r w:rsidR="1230E5AD" w:rsidRPr="2F8C771E">
        <w:rPr>
          <w:rFonts w:ascii="Arial" w:eastAsia="Arial" w:hAnsi="Arial" w:cs="Arial"/>
          <w:sz w:val="28"/>
          <w:szCs w:val="28"/>
        </w:rPr>
        <w:t>, mas a minha primeira frustração com jogos foi quando eu fui baixar o jogo que eu sempre assistia em canais de jogos e o</w:t>
      </w:r>
      <w:r w:rsidR="65159126" w:rsidRPr="2F8C771E">
        <w:rPr>
          <w:rFonts w:ascii="Arial" w:eastAsia="Arial" w:hAnsi="Arial" w:cs="Arial"/>
          <w:sz w:val="28"/>
          <w:szCs w:val="28"/>
        </w:rPr>
        <w:t xml:space="preserve"> apareceu um erro dizendo “Você não tem uma placa de vídeo dedicada para executar esta aplicação”, e na época eu fiquei muito </w:t>
      </w:r>
      <w:r w:rsidR="65159126" w:rsidRPr="2F8C771E">
        <w:rPr>
          <w:rFonts w:ascii="Arial" w:eastAsia="Arial" w:hAnsi="Arial" w:cs="Arial"/>
          <w:sz w:val="28"/>
          <w:szCs w:val="28"/>
        </w:rPr>
        <w:lastRenderedPageBreak/>
        <w:t xml:space="preserve">confuso pois nem sabia o que era uma placa de vídeo, </w:t>
      </w:r>
      <w:r w:rsidR="300370FE" w:rsidRPr="2F8C771E">
        <w:rPr>
          <w:rFonts w:ascii="Arial" w:eastAsia="Arial" w:hAnsi="Arial" w:cs="Arial"/>
          <w:sz w:val="28"/>
          <w:szCs w:val="28"/>
        </w:rPr>
        <w:t>e depois disso eu fiquei muito interessado em hardwares de computador e descobri q era algo caro mas nunca deixei de pedir aos meus pais, e desde 2020 quando foi lançado,</w:t>
      </w:r>
      <w:r w:rsidR="5BF8C525" w:rsidRPr="2F8C771E">
        <w:rPr>
          <w:rFonts w:ascii="Arial" w:eastAsia="Arial" w:hAnsi="Arial" w:cs="Arial"/>
          <w:sz w:val="28"/>
          <w:szCs w:val="28"/>
        </w:rPr>
        <w:t xml:space="preserve"> eu acompanho o cenário de Valorant mas infelizmente sem poder jogar.</w:t>
      </w:r>
    </w:p>
    <w:p w14:paraId="55A4F1D1" w14:textId="553B29B3" w:rsidR="3B4B37BE" w:rsidRDefault="3B4B37BE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2F8C771E">
        <w:rPr>
          <w:rFonts w:ascii="Arial" w:eastAsia="Arial" w:hAnsi="Arial" w:cs="Arial"/>
          <w:sz w:val="28"/>
          <w:szCs w:val="28"/>
        </w:rPr>
        <w:t>Porém em dezembro de 2022 após meus pais confiarem em mim 5 mil reais eu consegui pesquisar o melhor computador naquela faixa de preço e finalmente consegui meu sonho</w:t>
      </w:r>
      <w:r w:rsidR="79F01CEF" w:rsidRPr="2F8C771E">
        <w:rPr>
          <w:rFonts w:ascii="Arial" w:eastAsia="Arial" w:hAnsi="Arial" w:cs="Arial"/>
          <w:sz w:val="28"/>
          <w:szCs w:val="28"/>
        </w:rPr>
        <w:t>, o meu primeiro computador gamer</w:t>
      </w:r>
      <w:r w:rsidR="4C98D00A" w:rsidRPr="2F8C771E">
        <w:rPr>
          <w:rFonts w:ascii="Arial" w:eastAsia="Arial" w:hAnsi="Arial" w:cs="Arial"/>
          <w:sz w:val="28"/>
          <w:szCs w:val="28"/>
        </w:rPr>
        <w:t xml:space="preserve">. </w:t>
      </w:r>
      <w:r w:rsidR="358BDD87" w:rsidRPr="2F8C771E">
        <w:rPr>
          <w:rFonts w:ascii="Arial" w:eastAsia="Arial" w:hAnsi="Arial" w:cs="Arial"/>
          <w:sz w:val="28"/>
          <w:szCs w:val="28"/>
        </w:rPr>
        <w:t>E a primeira coisa que fiz nele foi instalar o Valorant e jogar, chamei meus amigos e realizei um dos meus maiores sonhos de criança, eu não queria sair do meu quarto e desgrudar o do meu computador</w:t>
      </w:r>
      <w:r w:rsidR="48429EEF" w:rsidRPr="2F8C771E">
        <w:rPr>
          <w:rFonts w:ascii="Arial" w:eastAsia="Arial" w:hAnsi="Arial" w:cs="Arial"/>
          <w:sz w:val="28"/>
          <w:szCs w:val="28"/>
        </w:rPr>
        <w:t xml:space="preserve">, pensava nele indo </w:t>
      </w:r>
      <w:r w:rsidR="10895614" w:rsidRPr="2F8C771E">
        <w:rPr>
          <w:rFonts w:ascii="Arial" w:eastAsia="Arial" w:hAnsi="Arial" w:cs="Arial"/>
          <w:sz w:val="28"/>
          <w:szCs w:val="28"/>
        </w:rPr>
        <w:t>à</w:t>
      </w:r>
      <w:r w:rsidR="48429EEF" w:rsidRPr="2F8C771E">
        <w:rPr>
          <w:rFonts w:ascii="Arial" w:eastAsia="Arial" w:hAnsi="Arial" w:cs="Arial"/>
          <w:sz w:val="28"/>
          <w:szCs w:val="28"/>
        </w:rPr>
        <w:t xml:space="preserve"> escola e mais ainda na hora de voltar</w:t>
      </w:r>
      <w:r w:rsidR="2563E1DD" w:rsidRPr="2F8C771E">
        <w:rPr>
          <w:rFonts w:ascii="Arial" w:eastAsia="Arial" w:hAnsi="Arial" w:cs="Arial"/>
          <w:sz w:val="28"/>
          <w:szCs w:val="28"/>
        </w:rPr>
        <w:t xml:space="preserve">. </w:t>
      </w:r>
      <w:r w:rsidR="16EFEC78" w:rsidRPr="2F8C771E">
        <w:rPr>
          <w:rFonts w:ascii="Arial" w:eastAsia="Arial" w:hAnsi="Arial" w:cs="Arial"/>
          <w:sz w:val="28"/>
          <w:szCs w:val="28"/>
        </w:rPr>
        <w:t>Inclusive isso despertou uma vontade de todo menino que joga jogos competitivos, que é jogar profissionalmente.</w:t>
      </w:r>
    </w:p>
    <w:p w14:paraId="1CA4F1A8" w14:textId="6C81E812" w:rsidR="16EFEC78" w:rsidRDefault="16EFEC78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2F8C771E">
        <w:rPr>
          <w:rFonts w:ascii="Arial" w:eastAsia="Arial" w:hAnsi="Arial" w:cs="Arial"/>
          <w:sz w:val="28"/>
          <w:szCs w:val="28"/>
        </w:rPr>
        <w:t xml:space="preserve">Após iniciar no jogo, como já tinha um conhecimento geral por conta de acompanhar o cenário a algum tempo, eu comecei a focar em melhorar no jogo e me tornar </w:t>
      </w:r>
      <w:r w:rsidR="66BEFCAB" w:rsidRPr="2F8C771E">
        <w:rPr>
          <w:rFonts w:ascii="Arial" w:eastAsia="Arial" w:hAnsi="Arial" w:cs="Arial"/>
          <w:sz w:val="28"/>
          <w:szCs w:val="28"/>
        </w:rPr>
        <w:t>um jogador bom para chegar nos elos mais altos, e eu consegui, conseguir chegar em alguns meses em um dos elos mais altos</w:t>
      </w:r>
      <w:r w:rsidR="650CF100" w:rsidRPr="2F8C771E">
        <w:rPr>
          <w:rFonts w:ascii="Arial" w:eastAsia="Arial" w:hAnsi="Arial" w:cs="Arial"/>
          <w:sz w:val="28"/>
          <w:szCs w:val="28"/>
        </w:rPr>
        <w:t xml:space="preserve"> </w:t>
      </w:r>
      <w:r w:rsidR="1B338C4B" w:rsidRPr="2F8C771E">
        <w:rPr>
          <w:rFonts w:ascii="Arial" w:eastAsia="Arial" w:hAnsi="Arial" w:cs="Arial"/>
          <w:sz w:val="28"/>
          <w:szCs w:val="28"/>
        </w:rPr>
        <w:t xml:space="preserve">do jogo, tentando até jogar profissionalmente, porém </w:t>
      </w:r>
      <w:r w:rsidR="293A1B1C" w:rsidRPr="2F8C771E">
        <w:rPr>
          <w:rFonts w:ascii="Arial" w:eastAsia="Arial" w:hAnsi="Arial" w:cs="Arial"/>
          <w:sz w:val="28"/>
          <w:szCs w:val="28"/>
        </w:rPr>
        <w:t xml:space="preserve">para focar </w:t>
      </w:r>
      <w:r w:rsidR="132EA5D9" w:rsidRPr="2F8C771E">
        <w:rPr>
          <w:rFonts w:ascii="Arial" w:eastAsia="Arial" w:hAnsi="Arial" w:cs="Arial"/>
          <w:sz w:val="28"/>
          <w:szCs w:val="28"/>
        </w:rPr>
        <w:t xml:space="preserve">nos estudos </w:t>
      </w:r>
      <w:r w:rsidR="23E9D357" w:rsidRPr="2F8C771E">
        <w:rPr>
          <w:rFonts w:ascii="Arial" w:eastAsia="Arial" w:hAnsi="Arial" w:cs="Arial"/>
          <w:sz w:val="28"/>
          <w:szCs w:val="28"/>
        </w:rPr>
        <w:t>eu tive que parar de jogar</w:t>
      </w:r>
      <w:r w:rsidR="44F0798A" w:rsidRPr="2F8C771E">
        <w:rPr>
          <w:rFonts w:ascii="Arial" w:eastAsia="Arial" w:hAnsi="Arial" w:cs="Arial"/>
          <w:sz w:val="28"/>
          <w:szCs w:val="28"/>
        </w:rPr>
        <w:t>, mas quem sabe um dia?</w:t>
      </w:r>
    </w:p>
    <w:p w14:paraId="7D4CAD8B" w14:textId="4AEBE7D7" w:rsidR="2F8C771E" w:rsidRDefault="2F8C771E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77D77AB1" w14:textId="77777777" w:rsidR="000C0176" w:rsidRDefault="000C0176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3827E693" w14:textId="0A6CE6FC" w:rsidR="6B0314D6" w:rsidRDefault="6B0314D6" w:rsidP="2F8C771E">
      <w:pPr>
        <w:spacing w:before="240" w:after="240"/>
        <w:jc w:val="center"/>
        <w:rPr>
          <w:rFonts w:ascii="Aptos Serif" w:eastAsia="Aptos Serif" w:hAnsi="Aptos Serif" w:cs="Aptos Serif"/>
          <w:sz w:val="40"/>
          <w:szCs w:val="40"/>
        </w:rPr>
      </w:pPr>
      <w:r w:rsidRPr="2F8C771E">
        <w:rPr>
          <w:rFonts w:ascii="Aptos Serif" w:eastAsia="Aptos Serif" w:hAnsi="Aptos Serif" w:cs="Aptos Serif"/>
          <w:sz w:val="40"/>
          <w:szCs w:val="40"/>
        </w:rPr>
        <w:t>Objetivo</w:t>
      </w:r>
    </w:p>
    <w:p w14:paraId="35DE0623" w14:textId="4BDCAB02" w:rsidR="2F8C771E" w:rsidRDefault="2F8C771E" w:rsidP="2F8C771E">
      <w:pPr>
        <w:spacing w:before="240" w:after="240"/>
        <w:jc w:val="center"/>
        <w:rPr>
          <w:rFonts w:ascii="Aptos Serif" w:eastAsia="Aptos Serif" w:hAnsi="Aptos Serif" w:cs="Aptos Serif"/>
          <w:sz w:val="40"/>
          <w:szCs w:val="40"/>
        </w:rPr>
      </w:pPr>
    </w:p>
    <w:p w14:paraId="19FBC95C" w14:textId="1D242DAF" w:rsidR="6B0314D6" w:rsidRDefault="6B0314D6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2F8C771E">
        <w:rPr>
          <w:rFonts w:ascii="Arial" w:eastAsia="Arial" w:hAnsi="Arial" w:cs="Arial"/>
          <w:sz w:val="28"/>
          <w:szCs w:val="28"/>
        </w:rPr>
        <w:t>Com o site ValLife, seu maior foco é tr</w:t>
      </w:r>
      <w:r w:rsidR="1C491E68" w:rsidRPr="2F8C771E">
        <w:rPr>
          <w:rFonts w:ascii="Arial" w:eastAsia="Arial" w:hAnsi="Arial" w:cs="Arial"/>
          <w:sz w:val="28"/>
          <w:szCs w:val="28"/>
        </w:rPr>
        <w:t>azer novos jogadores para o jogo</w:t>
      </w:r>
      <w:r w:rsidR="00DB7A2A">
        <w:rPr>
          <w:rFonts w:ascii="Arial" w:eastAsia="Arial" w:hAnsi="Arial" w:cs="Arial"/>
          <w:sz w:val="28"/>
          <w:szCs w:val="28"/>
        </w:rPr>
        <w:t>, mostrando-os curiosidades, e despertando seu interesse sobre o Valorant.</w:t>
      </w:r>
    </w:p>
    <w:p w14:paraId="6BB8D318" w14:textId="77777777" w:rsidR="00DB7A2A" w:rsidRDefault="00DB7A2A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562D0E64" w14:textId="77777777" w:rsidR="000C0176" w:rsidRDefault="000C0176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5BA092FF" w14:textId="76F5BBA8" w:rsidR="00DB7A2A" w:rsidRDefault="00DB7A2A" w:rsidP="00DB7A2A">
      <w:pPr>
        <w:spacing w:before="240" w:after="240"/>
        <w:jc w:val="center"/>
        <w:rPr>
          <w:rFonts w:ascii="Aptos Serif" w:eastAsia="Arial" w:hAnsi="Aptos Serif" w:cs="Aptos Serif"/>
          <w:sz w:val="40"/>
          <w:szCs w:val="40"/>
        </w:rPr>
      </w:pPr>
      <w:r w:rsidRPr="00DB7A2A">
        <w:rPr>
          <w:rFonts w:ascii="Aptos Serif" w:eastAsia="Arial" w:hAnsi="Aptos Serif" w:cs="Aptos Serif"/>
          <w:sz w:val="40"/>
          <w:szCs w:val="40"/>
        </w:rPr>
        <w:lastRenderedPageBreak/>
        <w:t>Justificativa</w:t>
      </w:r>
    </w:p>
    <w:p w14:paraId="48316D94" w14:textId="77777777" w:rsidR="00DB7A2A" w:rsidRDefault="00DB7A2A" w:rsidP="00DB7A2A">
      <w:pPr>
        <w:spacing w:before="240" w:after="240"/>
        <w:jc w:val="center"/>
        <w:rPr>
          <w:rFonts w:ascii="Aptos Serif" w:eastAsia="Arial" w:hAnsi="Aptos Serif" w:cs="Aptos Serif"/>
          <w:sz w:val="40"/>
          <w:szCs w:val="40"/>
        </w:rPr>
      </w:pPr>
    </w:p>
    <w:p w14:paraId="5693ABF6" w14:textId="77777777" w:rsidR="00D61B18" w:rsidRDefault="00DB7A2A" w:rsidP="00DB7A2A">
      <w:p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O interesse por jogos na maioria das crianças é quase certo, por conta de esquecer do mundo e conseguir descansar focado naquilo, é importante para mim trazer pessoas novas para jogar um dos meus jogos favoritos, </w:t>
      </w:r>
      <w:r w:rsidR="00D61B18">
        <w:rPr>
          <w:rFonts w:ascii="Arial" w:eastAsia="Arial" w:hAnsi="Arial" w:cs="Arial"/>
          <w:sz w:val="28"/>
          <w:szCs w:val="28"/>
        </w:rPr>
        <w:t>que é o Valorant, assim crescendo a comunidade e tendo oportunidades maiores com o jogo, sendo em campeonatos, oportunidades de criar conteúdo encima, porque os donos do jogo irão ver que a comunidade não para de crescer e darão um foco a mais para o jogo, tendo em vista que a empresa possui outros jogos famosos como o League of Legends.</w:t>
      </w:r>
    </w:p>
    <w:p w14:paraId="1AD2FFAA" w14:textId="77777777" w:rsidR="00530081" w:rsidRDefault="00D61B18" w:rsidP="00DB7A2A">
      <w:p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Jogos táticos que necessitam de reações rápidas, são ótimos para o desenvolvimento do cérebro, pelo fato de ter um aumento de foco e uma melhora excessiva no reflexo em reações e atitudes</w:t>
      </w:r>
      <w:r w:rsidR="00530081">
        <w:rPr>
          <w:rFonts w:ascii="Arial" w:eastAsia="Arial" w:hAnsi="Arial" w:cs="Arial"/>
          <w:sz w:val="28"/>
          <w:szCs w:val="28"/>
        </w:rPr>
        <w:t>.</w:t>
      </w:r>
    </w:p>
    <w:p w14:paraId="61A86CB1" w14:textId="3235DC52" w:rsidR="00530081" w:rsidRDefault="00530081" w:rsidP="00DB7A2A">
      <w:p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Em uma visão ampla, segundo a </w:t>
      </w:r>
      <w:r w:rsidR="00C97CB5">
        <w:rPr>
          <w:rFonts w:ascii="Arial" w:eastAsia="Arial" w:hAnsi="Arial" w:cs="Arial"/>
          <w:sz w:val="28"/>
          <w:szCs w:val="28"/>
        </w:rPr>
        <w:t>UNINASSAU</w:t>
      </w:r>
      <w:r>
        <w:rPr>
          <w:rFonts w:ascii="Arial" w:eastAsia="Arial" w:hAnsi="Arial" w:cs="Arial"/>
          <w:sz w:val="28"/>
          <w:szCs w:val="28"/>
        </w:rPr>
        <w:t>, os jogos online tem como benefícios</w:t>
      </w:r>
      <w:r w:rsidR="00C97CB5">
        <w:rPr>
          <w:rFonts w:ascii="Arial" w:eastAsia="Arial" w:hAnsi="Arial" w:cs="Arial"/>
          <w:sz w:val="28"/>
          <w:szCs w:val="28"/>
        </w:rPr>
        <w:t xml:space="preserve"> quando aproveitados de uma forma saudável e </w:t>
      </w:r>
      <w:r w:rsidR="00D87958">
        <w:rPr>
          <w:rFonts w:ascii="Arial" w:eastAsia="Arial" w:hAnsi="Arial" w:cs="Arial"/>
          <w:sz w:val="28"/>
          <w:szCs w:val="28"/>
        </w:rPr>
        <w:t>equilibro</w:t>
      </w:r>
      <w:r>
        <w:rPr>
          <w:rFonts w:ascii="Arial" w:eastAsia="Arial" w:hAnsi="Arial" w:cs="Arial"/>
          <w:sz w:val="28"/>
          <w:szCs w:val="28"/>
        </w:rPr>
        <w:t>:</w:t>
      </w:r>
    </w:p>
    <w:p w14:paraId="6256DAA0" w14:textId="77777777" w:rsidR="00C97CB5" w:rsidRDefault="00C97CB5" w:rsidP="00DB7A2A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6AB6FE83" w14:textId="77777777" w:rsidR="00C97CB5" w:rsidRDefault="00C97CB5" w:rsidP="00DB7A2A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550D5EC1" w14:textId="77777777" w:rsidR="00C97CB5" w:rsidRPr="00C97CB5" w:rsidRDefault="00C97CB5" w:rsidP="00C97CB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C97CB5">
        <w:rPr>
          <w:rFonts w:ascii="Arial" w:eastAsia="Arial" w:hAnsi="Arial" w:cs="Arial"/>
          <w:sz w:val="36"/>
          <w:szCs w:val="36"/>
        </w:rPr>
        <w:t>1.</w:t>
      </w:r>
      <w:r w:rsidRPr="00C97CB5">
        <w:rPr>
          <w:rFonts w:ascii="Arial" w:eastAsia="Arial" w:hAnsi="Arial" w:cs="Arial"/>
          <w:sz w:val="28"/>
          <w:szCs w:val="28"/>
        </w:rPr>
        <w:t xml:space="preserve"> </w:t>
      </w:r>
      <w:r w:rsidRPr="00C97CB5">
        <w:rPr>
          <w:rFonts w:ascii="Arial" w:eastAsia="Arial" w:hAnsi="Arial" w:cs="Arial"/>
          <w:sz w:val="36"/>
          <w:szCs w:val="36"/>
        </w:rPr>
        <w:t>Alívio do Estresse</w:t>
      </w:r>
    </w:p>
    <w:p w14:paraId="66B46FFC" w14:textId="2FE06DCB" w:rsidR="00C97CB5" w:rsidRPr="00C97CB5" w:rsidRDefault="00C97CB5" w:rsidP="00C97CB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C97CB5">
        <w:rPr>
          <w:rFonts w:ascii="Arial" w:eastAsia="Arial" w:hAnsi="Arial" w:cs="Arial"/>
          <w:sz w:val="28"/>
          <w:szCs w:val="28"/>
        </w:rPr>
        <w:t>Jogar jogos online pode ser uma ótima maneira de relaxar e aliviar o estresse do dia a dia. A experiência em um mundo virtual pode ajudar as pessoas a escapar temporariamente de preocupações e dúvidas, proporcionando uma sensação de ruptura.</w:t>
      </w:r>
    </w:p>
    <w:p w14:paraId="33390F42" w14:textId="77777777" w:rsidR="00C97CB5" w:rsidRPr="00C97CB5" w:rsidRDefault="00C97CB5" w:rsidP="00C97CB5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2F0B225B" w14:textId="77777777" w:rsidR="00C97CB5" w:rsidRPr="00C97CB5" w:rsidRDefault="00C97CB5" w:rsidP="00C97CB5">
      <w:pPr>
        <w:spacing w:before="240" w:after="240"/>
        <w:rPr>
          <w:rFonts w:ascii="Arial" w:eastAsia="Arial" w:hAnsi="Arial" w:cs="Arial"/>
          <w:sz w:val="36"/>
          <w:szCs w:val="36"/>
        </w:rPr>
      </w:pPr>
      <w:r w:rsidRPr="00C97CB5">
        <w:rPr>
          <w:rFonts w:ascii="Arial" w:eastAsia="Arial" w:hAnsi="Arial" w:cs="Arial"/>
          <w:sz w:val="36"/>
          <w:szCs w:val="36"/>
        </w:rPr>
        <w:t>2. Melhora da Concentração e do Foco</w:t>
      </w:r>
    </w:p>
    <w:p w14:paraId="5931CC8E" w14:textId="77777777" w:rsidR="00C97CB5" w:rsidRPr="00C97CB5" w:rsidRDefault="00C97CB5" w:rsidP="00C97CB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C97CB5">
        <w:rPr>
          <w:rFonts w:ascii="Arial" w:eastAsia="Arial" w:hAnsi="Arial" w:cs="Arial"/>
          <w:sz w:val="28"/>
          <w:szCs w:val="28"/>
        </w:rPr>
        <w:t xml:space="preserve">Muitos jogos online exigem critério estratégico e atenção aos detalhes. Jogar esses jogos pode melhorar a concentração e o foco, já que os </w:t>
      </w:r>
      <w:r w:rsidRPr="00C97CB5">
        <w:rPr>
          <w:rFonts w:ascii="Arial" w:eastAsia="Arial" w:hAnsi="Arial" w:cs="Arial"/>
          <w:sz w:val="28"/>
          <w:szCs w:val="28"/>
        </w:rPr>
        <w:lastRenderedPageBreak/>
        <w:t>jogadores precisam acompanhar informações, realizar tarefas complexas e tomar decisões rápidas.</w:t>
      </w:r>
    </w:p>
    <w:p w14:paraId="2478E21D" w14:textId="00F8CFF8" w:rsidR="00C97CB5" w:rsidRPr="00C97CB5" w:rsidRDefault="00C97CB5" w:rsidP="00C97CB5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4C87318D" w14:textId="77777777" w:rsidR="00C97CB5" w:rsidRPr="00C97CB5" w:rsidRDefault="00C97CB5" w:rsidP="00C97CB5">
      <w:pPr>
        <w:spacing w:before="240" w:after="240"/>
        <w:rPr>
          <w:rFonts w:ascii="Arial" w:eastAsia="Arial" w:hAnsi="Arial" w:cs="Arial"/>
          <w:sz w:val="36"/>
          <w:szCs w:val="36"/>
        </w:rPr>
      </w:pPr>
      <w:r w:rsidRPr="00C97CB5">
        <w:rPr>
          <w:rFonts w:ascii="Arial" w:eastAsia="Arial" w:hAnsi="Arial" w:cs="Arial"/>
          <w:sz w:val="36"/>
          <w:szCs w:val="36"/>
        </w:rPr>
        <w:t>3. Socialização Virtual</w:t>
      </w:r>
    </w:p>
    <w:p w14:paraId="5EE490F5" w14:textId="492A17FA" w:rsidR="00C97CB5" w:rsidRPr="00C97CB5" w:rsidRDefault="00C97CB5" w:rsidP="00C97CB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C97CB5">
        <w:rPr>
          <w:rFonts w:ascii="Arial" w:eastAsia="Arial" w:hAnsi="Arial" w:cs="Arial"/>
          <w:sz w:val="28"/>
          <w:szCs w:val="28"/>
        </w:rPr>
        <w:t>Jogos online muitas vezes envolvem interação com outros jogadores, seja por meio de chat de texto ou voz. Isso pode ajudar a fortalecer a solidão e promover a socialização, mesmo que seja apenas virtualmente. Ter uma comunidade de jogadores com interesses semelhantes pode ser reconfortante.</w:t>
      </w:r>
    </w:p>
    <w:p w14:paraId="0199FAEC" w14:textId="77777777" w:rsidR="00C97CB5" w:rsidRPr="00C97CB5" w:rsidRDefault="00C97CB5" w:rsidP="00C97CB5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0B3BE324" w14:textId="77777777" w:rsidR="00C97CB5" w:rsidRPr="00C97CB5" w:rsidRDefault="00C97CB5" w:rsidP="00C97CB5">
      <w:pPr>
        <w:spacing w:before="240" w:after="240"/>
        <w:rPr>
          <w:rFonts w:ascii="Arial" w:eastAsia="Arial" w:hAnsi="Arial" w:cs="Arial"/>
          <w:sz w:val="36"/>
          <w:szCs w:val="36"/>
        </w:rPr>
      </w:pPr>
      <w:r w:rsidRPr="00C97CB5">
        <w:rPr>
          <w:rFonts w:ascii="Arial" w:eastAsia="Arial" w:hAnsi="Arial" w:cs="Arial"/>
          <w:sz w:val="36"/>
          <w:szCs w:val="36"/>
        </w:rPr>
        <w:t>4. Desenvolvimento de Habilidades Cognitivas</w:t>
      </w:r>
    </w:p>
    <w:p w14:paraId="23C9C79A" w14:textId="6E06B0CA" w:rsidR="00C97CB5" w:rsidRPr="00C97CB5" w:rsidRDefault="00C97CB5" w:rsidP="00C97CB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C97CB5">
        <w:rPr>
          <w:rFonts w:ascii="Arial" w:eastAsia="Arial" w:hAnsi="Arial" w:cs="Arial"/>
          <w:sz w:val="28"/>
          <w:szCs w:val="28"/>
        </w:rPr>
        <w:t>Muitos jogos online envolvem quebra-cabeças, resolução de problemas e estratégia, o que pode estimular o cérebro e melhorar as habilidades cognitivas. Isso inclui habilidades como pensamento lógico, tomada de decisões, cooperação motora e resolução de problemas.</w:t>
      </w:r>
    </w:p>
    <w:p w14:paraId="0EFB2EA3" w14:textId="77777777" w:rsidR="00C97CB5" w:rsidRPr="00C97CB5" w:rsidRDefault="00C97CB5" w:rsidP="00C97CB5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5538CA37" w14:textId="77777777" w:rsidR="00C97CB5" w:rsidRPr="00C97CB5" w:rsidRDefault="00C97CB5" w:rsidP="00C97CB5">
      <w:pPr>
        <w:spacing w:before="240" w:after="240"/>
        <w:rPr>
          <w:rFonts w:ascii="Arial" w:eastAsia="Arial" w:hAnsi="Arial" w:cs="Arial"/>
          <w:sz w:val="36"/>
          <w:szCs w:val="36"/>
        </w:rPr>
      </w:pPr>
      <w:r w:rsidRPr="00C97CB5">
        <w:rPr>
          <w:rFonts w:ascii="Arial" w:eastAsia="Arial" w:hAnsi="Arial" w:cs="Arial"/>
          <w:sz w:val="36"/>
          <w:szCs w:val="36"/>
        </w:rPr>
        <w:t>5. Senso de Realização</w:t>
      </w:r>
    </w:p>
    <w:p w14:paraId="6BE3485D" w14:textId="7EB27B80" w:rsidR="00530081" w:rsidRDefault="00C97CB5" w:rsidP="00C97CB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C97CB5">
        <w:rPr>
          <w:rFonts w:ascii="Arial" w:eastAsia="Arial" w:hAnsi="Arial" w:cs="Arial"/>
          <w:sz w:val="28"/>
          <w:szCs w:val="28"/>
        </w:rPr>
        <w:t>Concluir missões, atingir metas e progredir em um jogo online pode criar um senso de realização e autoestima. Isso pode ser particularmente benéfico para pessoas que enfrentam desafios na vida real, pois podem experimentar o sucesso e a superação de obstáculos no mundo virtual.</w:t>
      </w:r>
    </w:p>
    <w:p w14:paraId="288B535B" w14:textId="155EAB6E" w:rsidR="00DB7A2A" w:rsidRDefault="00D61B18" w:rsidP="00DB7A2A">
      <w:p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0C676725" w14:textId="138FD0A7" w:rsidR="00DB7A2A" w:rsidRDefault="00C97CB5" w:rsidP="00DB7A2A">
      <w:p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Dentre estes benefícios, segundo o levantamento </w:t>
      </w:r>
      <w:r w:rsidRPr="00C97CB5">
        <w:rPr>
          <w:rFonts w:ascii="Arial" w:eastAsia="Arial" w:hAnsi="Arial" w:cs="Arial"/>
          <w:sz w:val="28"/>
          <w:szCs w:val="28"/>
        </w:rPr>
        <w:t>Segundo o levantamento “Mundo Infinito dos Games”, feito pela agência Live em parceria com a empresa de pesquisa Talk Inc e o hub B1ld, 1 a cada 3 gamers brasileiros jogam para manter o cérebro ativo.</w:t>
      </w:r>
    </w:p>
    <w:p w14:paraId="4A96BD1B" w14:textId="77777777" w:rsidR="00350EB9" w:rsidRDefault="00350EB9" w:rsidP="00DB7A2A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4D475DB4" w14:textId="12CAB91A" w:rsidR="00350EB9" w:rsidRDefault="00350EB9" w:rsidP="00DB7A2A">
      <w:p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Valorant, pode ser considerado importante por várias razões, especialmente quando olhamos para os ODS (Objetivos de Desenvolvimento Sustentáveis) da ONU, nas quais se encaixa em 2 pilares, sendo eles o </w:t>
      </w:r>
      <w:r w:rsidRPr="00350EB9">
        <w:rPr>
          <w:rFonts w:ascii="Arial" w:eastAsia="Arial" w:hAnsi="Arial" w:cs="Arial"/>
          <w:sz w:val="28"/>
          <w:szCs w:val="28"/>
        </w:rPr>
        <w:t>8º e 10º</w:t>
      </w:r>
      <w:r>
        <w:rPr>
          <w:rFonts w:ascii="Arial" w:eastAsia="Arial" w:hAnsi="Arial" w:cs="Arial"/>
          <w:sz w:val="28"/>
          <w:szCs w:val="28"/>
        </w:rPr>
        <w:t>, que são:</w:t>
      </w:r>
    </w:p>
    <w:p w14:paraId="5A455FDF" w14:textId="77777777" w:rsidR="00350EB9" w:rsidRDefault="00350EB9" w:rsidP="00DB7A2A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1C6A6D23" w14:textId="77777777" w:rsidR="00350EB9" w:rsidRPr="00350EB9" w:rsidRDefault="00350EB9" w:rsidP="00350EB9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350EB9">
        <w:rPr>
          <w:rFonts w:ascii="Arial" w:eastAsia="Arial" w:hAnsi="Arial" w:cs="Arial"/>
          <w:sz w:val="28"/>
          <w:szCs w:val="28"/>
        </w:rPr>
        <w:t>8º Pilar: Trabalho Decente e Crescimento Econômico</w:t>
      </w:r>
    </w:p>
    <w:p w14:paraId="39E996E1" w14:textId="77777777" w:rsidR="00350EB9" w:rsidRPr="00350EB9" w:rsidRDefault="00350EB9" w:rsidP="00350EB9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350EB9">
        <w:rPr>
          <w:rFonts w:ascii="Arial" w:eastAsia="Arial" w:hAnsi="Arial" w:cs="Arial"/>
          <w:sz w:val="28"/>
          <w:szCs w:val="28"/>
        </w:rPr>
        <w:t>Criação de empregos: A indústria de jogos eletrônicos, que inclui Valorant, cria empregos para milhares de pessoas em desenvolvimento de software, design gráfico, marketing e esportes eletrônicos. Esse crescimento cria oportunidades de emprego para jovens e profissionais de diversas áreas.</w:t>
      </w:r>
    </w:p>
    <w:p w14:paraId="514E144C" w14:textId="77777777" w:rsidR="00350EB9" w:rsidRPr="00350EB9" w:rsidRDefault="00350EB9" w:rsidP="00350EB9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350EB9">
        <w:rPr>
          <w:rFonts w:ascii="Arial" w:eastAsia="Arial" w:hAnsi="Arial" w:cs="Arial"/>
          <w:sz w:val="28"/>
          <w:szCs w:val="28"/>
        </w:rPr>
        <w:t>Economia Digital: Valorant também é crucial para impulsionar a economia digital, dando um maior impulso às inovações tecnológicas e trazendo elevados investimentos. As economias digitais crescem à medida que as empresas investem em tecnologias emergentes e infraestruturas digitais para jogos.</w:t>
      </w:r>
    </w:p>
    <w:p w14:paraId="51194E97" w14:textId="7FA2E643" w:rsidR="00350EB9" w:rsidRDefault="00350EB9" w:rsidP="00350EB9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350EB9">
        <w:rPr>
          <w:rFonts w:ascii="Arial" w:eastAsia="Arial" w:hAnsi="Arial" w:cs="Arial"/>
          <w:sz w:val="28"/>
          <w:szCs w:val="28"/>
        </w:rPr>
        <w:t>Indústria de esportes eletrônicos: Valorant é um dos grandes jogos da indústria de esportes eletrônicos, uma indústria multibilionária em todo o mundo. Este mercado gera não só emprego direto, mas também indireto numa série de atividades, desde a produção de eventos até à criação de conteúdo.</w:t>
      </w:r>
    </w:p>
    <w:p w14:paraId="71D66812" w14:textId="77777777" w:rsidR="00350EB9" w:rsidRDefault="00350EB9" w:rsidP="00350EB9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559A86C7" w14:textId="77777777" w:rsidR="00350EB9" w:rsidRPr="00350EB9" w:rsidRDefault="00350EB9" w:rsidP="00350EB9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350EB9">
        <w:rPr>
          <w:rFonts w:ascii="Arial" w:eastAsia="Arial" w:hAnsi="Arial" w:cs="Arial"/>
          <w:sz w:val="28"/>
          <w:szCs w:val="28"/>
        </w:rPr>
        <w:t>10º Pilar: Redução das Desigualdades</w:t>
      </w:r>
    </w:p>
    <w:p w14:paraId="243160CD" w14:textId="77777777" w:rsidR="00350EB9" w:rsidRPr="00350EB9" w:rsidRDefault="00350EB9" w:rsidP="00350EB9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350EB9">
        <w:rPr>
          <w:rFonts w:ascii="Arial" w:eastAsia="Arial" w:hAnsi="Arial" w:cs="Arial"/>
          <w:sz w:val="28"/>
          <w:szCs w:val="28"/>
        </w:rPr>
        <w:t>Acessibilidade Global: Jogos como o Valorant estão abertos a pessoas de todo o mundo, independentemente da sua localização geográfica e, portanto, do seu estatuto socioeconómico. Isso proporcionou uma plataforma de jogo uniforme para jogadores de diferentes origens.</w:t>
      </w:r>
    </w:p>
    <w:p w14:paraId="155B7084" w14:textId="77777777" w:rsidR="00350EB9" w:rsidRPr="00350EB9" w:rsidRDefault="00350EB9" w:rsidP="00350EB9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350EB9">
        <w:rPr>
          <w:rFonts w:ascii="Arial" w:eastAsia="Arial" w:hAnsi="Arial" w:cs="Arial"/>
          <w:sz w:val="28"/>
          <w:szCs w:val="28"/>
        </w:rPr>
        <w:t>Inclusão Social: A comunidade de jogos promove a inclusão social ao reunir pessoas de diferentes culturas e origens em um espaço onde todas podem interagir e trabalhar juntas. Isso reduz preconceitos e barreiras culturais.</w:t>
      </w:r>
    </w:p>
    <w:p w14:paraId="049468F3" w14:textId="6FF83BD6" w:rsidR="00350EB9" w:rsidRDefault="00350EB9" w:rsidP="00350EB9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350EB9">
        <w:rPr>
          <w:rFonts w:ascii="Arial" w:eastAsia="Arial" w:hAnsi="Arial" w:cs="Arial"/>
          <w:sz w:val="28"/>
          <w:szCs w:val="28"/>
        </w:rPr>
        <w:lastRenderedPageBreak/>
        <w:t>Empoderando Minorias: A indústria de jogos e os eSports são mais diversificados e inclusivos para mulheres, LGBTQIA+ e outras minorias. Com a sua base global de jogadores, Valorant ajuda a amplificar essas vozes e a criar oportunidades para todos.</w:t>
      </w:r>
    </w:p>
    <w:p w14:paraId="009A1989" w14:textId="77777777" w:rsidR="00C97CB5" w:rsidRDefault="00C97CB5" w:rsidP="00DB7A2A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73764B95" w14:textId="7BC9F6C0" w:rsidR="2F8C771E" w:rsidRDefault="00C97CB5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C97CB5">
        <w:rPr>
          <w:rFonts w:ascii="Arial" w:eastAsia="Arial" w:hAnsi="Arial" w:cs="Arial"/>
          <w:sz w:val="28"/>
          <w:szCs w:val="28"/>
        </w:rPr>
        <w:t>E o efeito positivo na mente está relacionado com os vínculos criados dentro dos jogos: para 42% dos jogadores brasileiros jogar amplia o círculo de amizades e promovem relações duradouras que nascem no ambiente online e evoluem para o físico</w:t>
      </w:r>
      <w:r>
        <w:rPr>
          <w:rFonts w:ascii="Arial" w:eastAsia="Arial" w:hAnsi="Arial" w:cs="Arial"/>
          <w:sz w:val="28"/>
          <w:szCs w:val="28"/>
        </w:rPr>
        <w:t xml:space="preserve"> mantendo as pessoas com uma saúde mental saudável o que nos dias de hoje está mais essencial do que nunca</w:t>
      </w:r>
      <w:r w:rsidRPr="00C97CB5">
        <w:rPr>
          <w:rFonts w:ascii="Arial" w:eastAsia="Arial" w:hAnsi="Arial" w:cs="Arial"/>
          <w:sz w:val="28"/>
          <w:szCs w:val="28"/>
        </w:rPr>
        <w:t>.</w:t>
      </w:r>
    </w:p>
    <w:p w14:paraId="03E8ACAA" w14:textId="77777777" w:rsidR="00C97CB5" w:rsidRDefault="00C97CB5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3EF6EFAF" w14:textId="77777777" w:rsidR="000C0176" w:rsidRDefault="000C0176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4DAC6738" w14:textId="6F4BAE04" w:rsidR="00C97CB5" w:rsidRDefault="00C97CB5" w:rsidP="00C97CB5">
      <w:pPr>
        <w:spacing w:before="240" w:after="240"/>
        <w:jc w:val="center"/>
        <w:rPr>
          <w:rFonts w:ascii="Aptos Serif" w:eastAsia="Arial" w:hAnsi="Aptos Serif" w:cs="Aptos Serif"/>
          <w:sz w:val="40"/>
          <w:szCs w:val="40"/>
        </w:rPr>
      </w:pPr>
      <w:r w:rsidRPr="00C97CB5">
        <w:rPr>
          <w:rFonts w:ascii="Aptos Serif" w:eastAsia="Arial" w:hAnsi="Aptos Serif" w:cs="Aptos Serif"/>
          <w:sz w:val="40"/>
          <w:szCs w:val="40"/>
        </w:rPr>
        <w:t>Escopo</w:t>
      </w:r>
    </w:p>
    <w:p w14:paraId="55B61686" w14:textId="77777777" w:rsidR="00C97CB5" w:rsidRDefault="00C97CB5" w:rsidP="00C97CB5">
      <w:pPr>
        <w:spacing w:before="240" w:after="240"/>
        <w:jc w:val="center"/>
        <w:rPr>
          <w:rFonts w:ascii="Aptos Serif" w:eastAsia="Arial" w:hAnsi="Aptos Serif" w:cs="Aptos Serif"/>
          <w:sz w:val="40"/>
          <w:szCs w:val="40"/>
        </w:rPr>
      </w:pPr>
    </w:p>
    <w:p w14:paraId="7E2D55A6" w14:textId="62DA49ED" w:rsidR="00C97CB5" w:rsidRDefault="00C97CB5" w:rsidP="00C97CB5">
      <w:pPr>
        <w:pStyle w:val="PargrafodaLista"/>
        <w:numPr>
          <w:ilvl w:val="0"/>
          <w:numId w:val="1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Desenvolver um website </w:t>
      </w:r>
      <w:r w:rsidR="000C0176">
        <w:rPr>
          <w:rFonts w:ascii="Arial" w:eastAsia="Arial" w:hAnsi="Arial" w:cs="Arial"/>
          <w:sz w:val="28"/>
          <w:szCs w:val="28"/>
        </w:rPr>
        <w:t>com formulário de cadastro e uma dinâmica que será enviada e recebida do banco de dados</w:t>
      </w:r>
      <w:r w:rsidR="00D87958">
        <w:rPr>
          <w:rFonts w:ascii="Arial" w:eastAsia="Arial" w:hAnsi="Arial" w:cs="Arial"/>
          <w:sz w:val="28"/>
          <w:szCs w:val="28"/>
        </w:rPr>
        <w:t>.</w:t>
      </w:r>
    </w:p>
    <w:p w14:paraId="05F869D7" w14:textId="53FA7D82" w:rsidR="000C0176" w:rsidRDefault="000C0176" w:rsidP="00C97CB5">
      <w:pPr>
        <w:pStyle w:val="PargrafodaLista"/>
        <w:numPr>
          <w:ilvl w:val="0"/>
          <w:numId w:val="1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Utilizar as linguagens HTML, CSS e Javascript para realizar o projeto</w:t>
      </w:r>
      <w:r w:rsidR="00D87958">
        <w:rPr>
          <w:rFonts w:ascii="Arial" w:eastAsia="Arial" w:hAnsi="Arial" w:cs="Arial"/>
          <w:sz w:val="28"/>
          <w:szCs w:val="28"/>
        </w:rPr>
        <w:t>.</w:t>
      </w:r>
    </w:p>
    <w:p w14:paraId="4E82F03B" w14:textId="44DFACF1" w:rsidR="000C0176" w:rsidRDefault="00D87958" w:rsidP="00C97CB5">
      <w:pPr>
        <w:pStyle w:val="PargrafodaLista"/>
        <w:numPr>
          <w:ilvl w:val="0"/>
          <w:numId w:val="1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Obrigatoriamente</w:t>
      </w:r>
      <w:r w:rsidR="000C0176">
        <w:rPr>
          <w:rFonts w:ascii="Arial" w:eastAsia="Arial" w:hAnsi="Arial" w:cs="Arial"/>
          <w:sz w:val="28"/>
          <w:szCs w:val="28"/>
        </w:rPr>
        <w:t xml:space="preserve"> ter a API “web-data-viz” no projeto, para o envio de informações ao banco de dados, sendo utilizada através do NodeJS</w:t>
      </w:r>
      <w:r>
        <w:rPr>
          <w:rFonts w:ascii="Arial" w:eastAsia="Arial" w:hAnsi="Arial" w:cs="Arial"/>
          <w:sz w:val="28"/>
          <w:szCs w:val="28"/>
        </w:rPr>
        <w:t>.</w:t>
      </w:r>
    </w:p>
    <w:p w14:paraId="5C9C26B7" w14:textId="6B52E45C" w:rsidR="000C0176" w:rsidRDefault="000C0176" w:rsidP="00C97CB5">
      <w:pPr>
        <w:pStyle w:val="PargrafodaLista"/>
        <w:numPr>
          <w:ilvl w:val="0"/>
          <w:numId w:val="1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 site precisa estar estilizado devidamente ligado ao tema do projeto</w:t>
      </w:r>
      <w:r w:rsidR="00D87958">
        <w:rPr>
          <w:rFonts w:ascii="Arial" w:eastAsia="Arial" w:hAnsi="Arial" w:cs="Arial"/>
          <w:sz w:val="28"/>
          <w:szCs w:val="28"/>
        </w:rPr>
        <w:t>.</w:t>
      </w:r>
    </w:p>
    <w:p w14:paraId="16420C29" w14:textId="660F8066" w:rsidR="000C0176" w:rsidRDefault="000C0176" w:rsidP="000C0176">
      <w:pPr>
        <w:pStyle w:val="PargrafodaLista"/>
        <w:numPr>
          <w:ilvl w:val="0"/>
          <w:numId w:val="1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000C0176">
        <w:rPr>
          <w:rFonts w:ascii="Arial" w:eastAsia="Arial" w:hAnsi="Arial" w:cs="Arial"/>
          <w:sz w:val="28"/>
          <w:szCs w:val="28"/>
        </w:rPr>
        <w:t>Análise de métricas com gráficos implementados na API “Chart-js”</w:t>
      </w:r>
      <w:r w:rsidR="00D87958">
        <w:rPr>
          <w:rFonts w:ascii="Arial" w:eastAsia="Arial" w:hAnsi="Arial" w:cs="Arial"/>
          <w:sz w:val="28"/>
          <w:szCs w:val="28"/>
        </w:rPr>
        <w:t>.</w:t>
      </w:r>
    </w:p>
    <w:p w14:paraId="511E937F" w14:textId="77777777" w:rsidR="000C0176" w:rsidRDefault="000C0176" w:rsidP="000C0176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2E23BA18" w14:textId="77777777" w:rsidR="000C0176" w:rsidRDefault="000C0176" w:rsidP="000C0176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48AC27EC" w14:textId="0BEDD271" w:rsidR="000C0176" w:rsidRPr="000C0176" w:rsidRDefault="000C0176" w:rsidP="000C0176">
      <w:pPr>
        <w:spacing w:before="240" w:after="240"/>
        <w:jc w:val="center"/>
        <w:rPr>
          <w:rFonts w:ascii="Aptos Serif" w:eastAsia="Arial" w:hAnsi="Aptos Serif" w:cs="Aptos Serif"/>
          <w:sz w:val="40"/>
          <w:szCs w:val="40"/>
        </w:rPr>
      </w:pPr>
      <w:r w:rsidRPr="000C0176">
        <w:rPr>
          <w:rFonts w:ascii="Aptos Serif" w:eastAsia="Arial" w:hAnsi="Aptos Serif" w:cs="Aptos Serif"/>
          <w:sz w:val="40"/>
          <w:szCs w:val="40"/>
        </w:rPr>
        <w:t>Premissas</w:t>
      </w:r>
    </w:p>
    <w:p w14:paraId="251D4D5B" w14:textId="4E2D0F17" w:rsidR="2F8C771E" w:rsidRDefault="2F8C771E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074219D4" w14:textId="3EC8AF1E" w:rsidR="000C0176" w:rsidRDefault="000C0176" w:rsidP="000C0176">
      <w:pPr>
        <w:pStyle w:val="PargrafodaLista"/>
        <w:numPr>
          <w:ilvl w:val="0"/>
          <w:numId w:val="2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 usuário necessita ter uma conexão de internet estável para utilizar o website da melhor forma</w:t>
      </w:r>
    </w:p>
    <w:p w14:paraId="09224525" w14:textId="6A12D6ED" w:rsidR="000C0176" w:rsidRDefault="000C0176" w:rsidP="000C0176">
      <w:pPr>
        <w:pStyle w:val="PargrafodaLista"/>
        <w:numPr>
          <w:ilvl w:val="0"/>
          <w:numId w:val="2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 website deve ser acessado em um computador desktop ou notebook por conta de não estar responsivo para dispositivos móveis</w:t>
      </w:r>
    </w:p>
    <w:p w14:paraId="0604E498" w14:textId="7C08437D" w:rsidR="000C0176" w:rsidRDefault="000C0176" w:rsidP="000C0176">
      <w:pPr>
        <w:pStyle w:val="PargrafodaLista"/>
        <w:numPr>
          <w:ilvl w:val="0"/>
          <w:numId w:val="2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O usuário ao se cadastrar deve fornecer informações válidas e existentes para a melhor identificação do usuário </w:t>
      </w:r>
    </w:p>
    <w:p w14:paraId="211C6858" w14:textId="77777777" w:rsidR="000C0176" w:rsidRDefault="000C0176" w:rsidP="000C0176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7C0730C6" w14:textId="77777777" w:rsidR="000C0176" w:rsidRDefault="000C0176" w:rsidP="000C0176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1733E8A5" w14:textId="33DF581E" w:rsidR="000C0176" w:rsidRDefault="000C0176" w:rsidP="000C0176">
      <w:pPr>
        <w:spacing w:before="240" w:after="240"/>
        <w:jc w:val="center"/>
        <w:rPr>
          <w:rFonts w:ascii="Aptos Serif" w:eastAsia="Arial" w:hAnsi="Aptos Serif" w:cs="Aptos Serif"/>
          <w:sz w:val="40"/>
          <w:szCs w:val="40"/>
        </w:rPr>
      </w:pPr>
      <w:r w:rsidRPr="000C0176">
        <w:rPr>
          <w:rFonts w:ascii="Aptos Serif" w:eastAsia="Arial" w:hAnsi="Aptos Serif" w:cs="Aptos Serif"/>
          <w:sz w:val="40"/>
          <w:szCs w:val="40"/>
        </w:rPr>
        <w:t>Restrições</w:t>
      </w:r>
    </w:p>
    <w:p w14:paraId="3714FC79" w14:textId="77777777" w:rsidR="000C0176" w:rsidRDefault="000C0176" w:rsidP="000C0176">
      <w:pPr>
        <w:spacing w:before="240" w:after="240"/>
        <w:jc w:val="center"/>
        <w:rPr>
          <w:rFonts w:ascii="Aptos Serif" w:eastAsia="Arial" w:hAnsi="Aptos Serif" w:cs="Aptos Serif"/>
          <w:sz w:val="40"/>
          <w:szCs w:val="40"/>
        </w:rPr>
      </w:pPr>
    </w:p>
    <w:p w14:paraId="505FC864" w14:textId="06ED8ABD" w:rsidR="000C0176" w:rsidRDefault="000C0176" w:rsidP="000C0176">
      <w:pPr>
        <w:pStyle w:val="PargrafodaLista"/>
        <w:numPr>
          <w:ilvl w:val="0"/>
          <w:numId w:val="3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 quiz pode ser acessado apenas quando o usuário efetuar o login, para ser armazenada suas respostas</w:t>
      </w:r>
    </w:p>
    <w:p w14:paraId="54E77C65" w14:textId="2813A8EE" w:rsidR="000C0176" w:rsidRDefault="000C0176" w:rsidP="000C0176">
      <w:pPr>
        <w:pStyle w:val="PargrafodaLista"/>
        <w:numPr>
          <w:ilvl w:val="0"/>
          <w:numId w:val="3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O usuário não deve fornecer credencias para outros usuários, isso afetaria </w:t>
      </w:r>
      <w:r w:rsidR="00CC5596">
        <w:rPr>
          <w:rFonts w:ascii="Arial" w:eastAsia="Arial" w:hAnsi="Arial" w:cs="Arial"/>
          <w:sz w:val="28"/>
          <w:szCs w:val="28"/>
        </w:rPr>
        <w:t>as métricas utilizadas na Dashboard</w:t>
      </w:r>
    </w:p>
    <w:p w14:paraId="7FFB4C55" w14:textId="7925775D" w:rsidR="00CC5596" w:rsidRDefault="00CC5596" w:rsidP="000C0176">
      <w:pPr>
        <w:pStyle w:val="PargrafodaLista"/>
        <w:numPr>
          <w:ilvl w:val="0"/>
          <w:numId w:val="3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Cada usuário deve ter um login próprio, para serem armazenadas apenas respostas verdadeiras quando o quiz é feito</w:t>
      </w:r>
    </w:p>
    <w:p w14:paraId="052AED1B" w14:textId="77777777" w:rsidR="00CC5596" w:rsidRDefault="00CC5596" w:rsidP="00CC5596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7D178F0A" w14:textId="77777777" w:rsidR="00CC5596" w:rsidRPr="00CC5596" w:rsidRDefault="00CC5596" w:rsidP="00CC5596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50FDA5BA" w14:textId="3A8CCF5E" w:rsidR="000C0176" w:rsidRDefault="00CC5596" w:rsidP="00CC5596">
      <w:pPr>
        <w:spacing w:before="240" w:after="240"/>
        <w:jc w:val="center"/>
        <w:rPr>
          <w:rFonts w:ascii="Aptos Serif" w:eastAsia="Arial" w:hAnsi="Aptos Serif" w:cs="Aptos Serif"/>
          <w:sz w:val="40"/>
          <w:szCs w:val="40"/>
        </w:rPr>
      </w:pPr>
      <w:r>
        <w:rPr>
          <w:rFonts w:ascii="Aptos Serif" w:eastAsia="Arial" w:hAnsi="Aptos Serif" w:cs="Aptos Serif"/>
          <w:sz w:val="40"/>
          <w:szCs w:val="40"/>
        </w:rPr>
        <w:t>Requisitos</w:t>
      </w:r>
    </w:p>
    <w:p w14:paraId="4F4D72CF" w14:textId="77777777" w:rsidR="00CC5596" w:rsidRDefault="00CC5596" w:rsidP="00CC5596">
      <w:pPr>
        <w:spacing w:before="240" w:after="240"/>
        <w:jc w:val="center"/>
        <w:rPr>
          <w:rFonts w:ascii="Aptos Serif" w:eastAsia="Arial" w:hAnsi="Aptos Serif" w:cs="Aptos Serif"/>
          <w:sz w:val="40"/>
          <w:szCs w:val="40"/>
        </w:rPr>
      </w:pPr>
    </w:p>
    <w:p w14:paraId="7D97C4B7" w14:textId="5674B6AE" w:rsidR="00CC5596" w:rsidRDefault="00CC5596" w:rsidP="00CC5596">
      <w:p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Documentação:</w:t>
      </w:r>
    </w:p>
    <w:p w14:paraId="14F7682F" w14:textId="5371276A" w:rsidR="00CC5596" w:rsidRPr="00CC5596" w:rsidRDefault="00CC5596" w:rsidP="00CC5596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00CC5596">
        <w:rPr>
          <w:rFonts w:ascii="Arial" w:eastAsia="Arial" w:hAnsi="Arial" w:cs="Arial"/>
          <w:sz w:val="28"/>
          <w:szCs w:val="28"/>
        </w:rPr>
        <w:t>Contexto</w:t>
      </w:r>
    </w:p>
    <w:p w14:paraId="5FECA94E" w14:textId="710DC162" w:rsidR="00CC5596" w:rsidRDefault="00CC5596" w:rsidP="00CC5596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00CC5596">
        <w:rPr>
          <w:rFonts w:ascii="Arial" w:eastAsia="Arial" w:hAnsi="Arial" w:cs="Arial"/>
          <w:sz w:val="28"/>
          <w:szCs w:val="28"/>
        </w:rPr>
        <w:t>Objetivo</w:t>
      </w:r>
    </w:p>
    <w:p w14:paraId="69931921" w14:textId="5934DBEF" w:rsidR="00CC5596" w:rsidRDefault="00CC5596" w:rsidP="00CC5596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Justificativa</w:t>
      </w:r>
    </w:p>
    <w:p w14:paraId="2D3E7DE7" w14:textId="0C6C6435" w:rsidR="00CC5596" w:rsidRDefault="00CC5596" w:rsidP="00CC5596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Escopo</w:t>
      </w:r>
    </w:p>
    <w:p w14:paraId="54B1A1F2" w14:textId="5D81D316" w:rsidR="00CC5596" w:rsidRDefault="00CC5596" w:rsidP="00CC5596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Premissas</w:t>
      </w:r>
    </w:p>
    <w:p w14:paraId="7479EADD" w14:textId="679AC234" w:rsidR="00CC5596" w:rsidRDefault="00CC5596" w:rsidP="00CC5596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Restrições</w:t>
      </w:r>
    </w:p>
    <w:p w14:paraId="15C3497F" w14:textId="612C3104" w:rsidR="00CC5596" w:rsidRDefault="00CC5596" w:rsidP="00CC5596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Requisitos</w:t>
      </w:r>
    </w:p>
    <w:p w14:paraId="46C5F9CA" w14:textId="31EC6AE3" w:rsidR="00CC5596" w:rsidRDefault="00CC5596" w:rsidP="00CC5596">
      <w:p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Website:</w:t>
      </w:r>
    </w:p>
    <w:p w14:paraId="409E7CE8" w14:textId="653514E5" w:rsidR="00CC5596" w:rsidRDefault="00CC5596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Index HTML</w:t>
      </w:r>
    </w:p>
    <w:p w14:paraId="5E225C1E" w14:textId="7AE85E45" w:rsidR="00503D45" w:rsidRDefault="00CC5596" w:rsidP="00503D45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Index CSS</w:t>
      </w:r>
    </w:p>
    <w:p w14:paraId="1A8A03D9" w14:textId="02A091A2" w:rsidR="00503D45" w:rsidRPr="00503D45" w:rsidRDefault="00503D45" w:rsidP="00503D45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Script Index</w:t>
      </w:r>
      <w:r w:rsidR="00D87958">
        <w:rPr>
          <w:rFonts w:ascii="Arial" w:eastAsia="Arial" w:hAnsi="Arial" w:cs="Arial"/>
          <w:sz w:val="28"/>
          <w:szCs w:val="28"/>
        </w:rPr>
        <w:t xml:space="preserve"> em JavaScript</w:t>
      </w:r>
    </w:p>
    <w:p w14:paraId="25AB2C1C" w14:textId="67A39A90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Quiz HTML</w:t>
      </w:r>
    </w:p>
    <w:p w14:paraId="35D78C8C" w14:textId="32DC50DE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Quiz CSS</w:t>
      </w:r>
    </w:p>
    <w:p w14:paraId="6D3EE411" w14:textId="2A575780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Script </w:t>
      </w:r>
      <w:r w:rsidR="00D87958">
        <w:rPr>
          <w:rFonts w:ascii="Arial" w:eastAsia="Arial" w:hAnsi="Arial" w:cs="Arial"/>
          <w:sz w:val="28"/>
          <w:szCs w:val="28"/>
        </w:rPr>
        <w:t>Quis em JavaScript</w:t>
      </w:r>
    </w:p>
    <w:p w14:paraId="13CE3948" w14:textId="27515062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Dashboard HTML</w:t>
      </w:r>
    </w:p>
    <w:p w14:paraId="1ED872B2" w14:textId="1455AF12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Dashboard CSS</w:t>
      </w:r>
    </w:p>
    <w:p w14:paraId="074DB192" w14:textId="71EBFCBB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Script Dashboard</w:t>
      </w:r>
      <w:r w:rsidR="00D87958">
        <w:rPr>
          <w:rFonts w:ascii="Arial" w:eastAsia="Arial" w:hAnsi="Arial" w:cs="Arial"/>
          <w:sz w:val="28"/>
          <w:szCs w:val="28"/>
        </w:rPr>
        <w:t xml:space="preserve"> em JavaScript</w:t>
      </w:r>
    </w:p>
    <w:p w14:paraId="7B39DAC7" w14:textId="71B27787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Login HTML</w:t>
      </w:r>
    </w:p>
    <w:p w14:paraId="32EE1731" w14:textId="362BFFFC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Login CSS</w:t>
      </w:r>
    </w:p>
    <w:p w14:paraId="44C605B2" w14:textId="3A5A94FA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Script Login</w:t>
      </w:r>
      <w:r w:rsidR="00D87958">
        <w:rPr>
          <w:rFonts w:ascii="Arial" w:eastAsia="Arial" w:hAnsi="Arial" w:cs="Arial"/>
          <w:sz w:val="28"/>
          <w:szCs w:val="28"/>
        </w:rPr>
        <w:t xml:space="preserve"> em JavaScript</w:t>
      </w:r>
    </w:p>
    <w:p w14:paraId="691D5794" w14:textId="24692C35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Cadastro HTML</w:t>
      </w:r>
    </w:p>
    <w:p w14:paraId="17B5D68F" w14:textId="37BBC5A4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Cadastro CSS</w:t>
      </w:r>
    </w:p>
    <w:p w14:paraId="605567FC" w14:textId="35873EED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Script Cadastro</w:t>
      </w:r>
      <w:r w:rsidR="00D87958">
        <w:rPr>
          <w:rFonts w:ascii="Arial" w:eastAsia="Arial" w:hAnsi="Arial" w:cs="Arial"/>
          <w:sz w:val="28"/>
          <w:szCs w:val="28"/>
        </w:rPr>
        <w:t xml:space="preserve"> em JavaScript</w:t>
      </w:r>
    </w:p>
    <w:p w14:paraId="7F1BCEFF" w14:textId="4453CF4B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Agentes HTML</w:t>
      </w:r>
    </w:p>
    <w:p w14:paraId="7A4E7D05" w14:textId="3B476623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Agentes CSS</w:t>
      </w:r>
    </w:p>
    <w:p w14:paraId="78CD87D8" w14:textId="2E5F886C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Script Agentes</w:t>
      </w:r>
      <w:r w:rsidR="00D87958">
        <w:rPr>
          <w:rFonts w:ascii="Arial" w:eastAsia="Arial" w:hAnsi="Arial" w:cs="Arial"/>
          <w:sz w:val="28"/>
          <w:szCs w:val="28"/>
        </w:rPr>
        <w:t xml:space="preserve"> em JavaScript</w:t>
      </w:r>
    </w:p>
    <w:p w14:paraId="1A04F2FB" w14:textId="439B6726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Sobre mim HTML</w:t>
      </w:r>
    </w:p>
    <w:p w14:paraId="5CA9918F" w14:textId="0395C722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Sobre mim CSS</w:t>
      </w:r>
    </w:p>
    <w:p w14:paraId="73240ADB" w14:textId="38A96200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Script Sobre mim</w:t>
      </w:r>
      <w:r w:rsidR="00D87958">
        <w:rPr>
          <w:rFonts w:ascii="Arial" w:eastAsia="Arial" w:hAnsi="Arial" w:cs="Arial"/>
          <w:sz w:val="28"/>
          <w:szCs w:val="28"/>
        </w:rPr>
        <w:t xml:space="preserve"> em JavaScript</w:t>
      </w:r>
    </w:p>
    <w:p w14:paraId="1F980310" w14:textId="545CD5D1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Armas HTML</w:t>
      </w:r>
    </w:p>
    <w:p w14:paraId="38911A53" w14:textId="021452CD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Armas CSS</w:t>
      </w:r>
    </w:p>
    <w:p w14:paraId="3D4EB1D4" w14:textId="3DE74100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Script Armas</w:t>
      </w:r>
      <w:r w:rsidR="00D87958">
        <w:rPr>
          <w:rFonts w:ascii="Arial" w:eastAsia="Arial" w:hAnsi="Arial" w:cs="Arial"/>
          <w:sz w:val="28"/>
          <w:szCs w:val="28"/>
        </w:rPr>
        <w:t xml:space="preserve"> em JavaScript</w:t>
      </w:r>
    </w:p>
    <w:p w14:paraId="2FDB53CD" w14:textId="75B8B3EE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Mapas HTML</w:t>
      </w:r>
    </w:p>
    <w:p w14:paraId="0CB17321" w14:textId="319ADA05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Mapas CSS</w:t>
      </w:r>
    </w:p>
    <w:p w14:paraId="5EAFE513" w14:textId="2A95EE4A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Script Mapas</w:t>
      </w:r>
      <w:r w:rsidR="00D87958">
        <w:rPr>
          <w:rFonts w:ascii="Arial" w:eastAsia="Arial" w:hAnsi="Arial" w:cs="Arial"/>
          <w:sz w:val="28"/>
          <w:szCs w:val="28"/>
        </w:rPr>
        <w:t xml:space="preserve"> em JavaScript</w:t>
      </w:r>
    </w:p>
    <w:p w14:paraId="727CB0A8" w14:textId="0D801E58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Arquivos API “web-data-viz”</w:t>
      </w:r>
    </w:p>
    <w:p w14:paraId="5DA16453" w14:textId="28E8C8A3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Máquina virtual na máquina local</w:t>
      </w:r>
    </w:p>
    <w:p w14:paraId="31C4A6F1" w14:textId="04D25BD7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Protótipo do design do site</w:t>
      </w:r>
    </w:p>
    <w:p w14:paraId="1FA0C3F6" w14:textId="069B62E5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Modelagem lógica </w:t>
      </w:r>
    </w:p>
    <w:p w14:paraId="79D112EF" w14:textId="29C3949E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Script no MySql</w:t>
      </w:r>
    </w:p>
    <w:p w14:paraId="2C9859F7" w14:textId="37888A40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KPIs indicadoras</w:t>
      </w:r>
    </w:p>
    <w:p w14:paraId="23308752" w14:textId="781B6304" w:rsidR="00503D45" w:rsidRPr="00503D45" w:rsidRDefault="00503D45" w:rsidP="00503D45">
      <w:p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Socioemocional:</w:t>
      </w:r>
    </w:p>
    <w:p w14:paraId="7C12AE94" w14:textId="3CE0C40F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Motivações</w:t>
      </w:r>
    </w:p>
    <w:p w14:paraId="5755C3EA" w14:textId="6C154A6E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Pessoas importantes para você</w:t>
      </w:r>
    </w:p>
    <w:p w14:paraId="0C61AF81" w14:textId="77777777" w:rsidR="00E00387" w:rsidRDefault="00E00387" w:rsidP="00E00387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7AD84070" w14:textId="77777777" w:rsidR="00E00387" w:rsidRPr="00E00387" w:rsidRDefault="00E00387" w:rsidP="00E00387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743BFA50" w14:textId="2B788ECF" w:rsidR="00E00387" w:rsidRPr="00E00387" w:rsidRDefault="00E00387" w:rsidP="00E00387">
      <w:pPr>
        <w:spacing w:before="240" w:after="240"/>
        <w:jc w:val="center"/>
        <w:rPr>
          <w:rFonts w:ascii="Aptos Serif" w:eastAsia="Arial" w:hAnsi="Aptos Serif" w:cs="Aptos Serif"/>
          <w:sz w:val="40"/>
          <w:szCs w:val="40"/>
        </w:rPr>
      </w:pPr>
      <w:r w:rsidRPr="00E00387">
        <w:rPr>
          <w:rFonts w:ascii="Aptos Serif" w:eastAsia="Arial" w:hAnsi="Aptos Serif" w:cs="Aptos Serif"/>
          <w:sz w:val="40"/>
          <w:szCs w:val="40"/>
        </w:rPr>
        <w:t>Referências bibliográficas</w:t>
      </w:r>
    </w:p>
    <w:p w14:paraId="53286176" w14:textId="77777777" w:rsidR="00CC5596" w:rsidRDefault="00CC5596" w:rsidP="00CC5596">
      <w:pPr>
        <w:spacing w:before="240" w:after="240"/>
        <w:jc w:val="center"/>
        <w:rPr>
          <w:rFonts w:ascii="Aptos Serif" w:eastAsia="Arial" w:hAnsi="Aptos Serif" w:cs="Aptos Serif"/>
          <w:sz w:val="40"/>
          <w:szCs w:val="40"/>
        </w:rPr>
      </w:pPr>
    </w:p>
    <w:p w14:paraId="77BD770B" w14:textId="31986C83" w:rsidR="00CC5596" w:rsidRDefault="00000000" w:rsidP="00E00387">
      <w:pPr>
        <w:spacing w:before="240" w:after="240"/>
        <w:rPr>
          <w:rFonts w:ascii="Arial" w:eastAsia="Arial" w:hAnsi="Arial" w:cs="Arial"/>
          <w:sz w:val="28"/>
          <w:szCs w:val="28"/>
        </w:rPr>
      </w:pPr>
      <w:hyperlink r:id="rId6" w:anchor=":~:text=Melhora%20da%20Concentra%C3%A7%C3%A3o%20e%20do,complexas%20e%20tomar%20decis%C3%B5es%20r%C3%A1pidas" w:history="1">
        <w:r w:rsidR="00E00387" w:rsidRPr="0031553D">
          <w:rPr>
            <w:rStyle w:val="Hyperlink"/>
            <w:rFonts w:ascii="Arial" w:eastAsia="Arial" w:hAnsi="Arial" w:cs="Arial"/>
            <w:sz w:val="28"/>
            <w:szCs w:val="28"/>
          </w:rPr>
          <w:t>https://posdigital.uninassau.edu.br/blog/jogos-onlines-e-seus-beneficios-para-a-saude-mental#:~:text=Melhora%20da%20Concentra%C3%A7%C3%A3o%20e%20do,complexas%20e%20tomar%20decis%C3%B5es%20r%C3%A1pidas</w:t>
        </w:r>
      </w:hyperlink>
      <w:r w:rsidR="00E00387" w:rsidRPr="00E00387">
        <w:rPr>
          <w:rFonts w:ascii="Arial" w:eastAsia="Arial" w:hAnsi="Arial" w:cs="Arial"/>
          <w:sz w:val="28"/>
          <w:szCs w:val="28"/>
        </w:rPr>
        <w:t>.</w:t>
      </w:r>
    </w:p>
    <w:p w14:paraId="3E549DB0" w14:textId="77777777" w:rsidR="00E00387" w:rsidRDefault="00E00387" w:rsidP="00E00387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15D511EA" w14:textId="1089D45D" w:rsidR="00E00387" w:rsidRDefault="00000000" w:rsidP="00E00387">
      <w:pPr>
        <w:spacing w:before="240" w:after="240"/>
        <w:rPr>
          <w:rFonts w:ascii="Arial" w:eastAsia="Arial" w:hAnsi="Arial" w:cs="Arial"/>
          <w:sz w:val="28"/>
          <w:szCs w:val="28"/>
        </w:rPr>
      </w:pPr>
      <w:hyperlink r:id="rId7" w:history="1">
        <w:r w:rsidR="00E00387" w:rsidRPr="0031553D">
          <w:rPr>
            <w:rStyle w:val="Hyperlink"/>
            <w:rFonts w:ascii="Arial" w:eastAsia="Arial" w:hAnsi="Arial" w:cs="Arial"/>
            <w:sz w:val="28"/>
            <w:szCs w:val="28"/>
          </w:rPr>
          <w:t>https://playvalorant.com/pt-br/?gad_source=1&amp;gclid=EAIaIQobChMItrzhg-TEhgMVQR6tBh2BQRd7EAAYASAAEgJsuvD_BwE&amp;gclsrc=aw.ds</w:t>
        </w:r>
      </w:hyperlink>
    </w:p>
    <w:p w14:paraId="2DCF1A88" w14:textId="77777777" w:rsidR="00E00387" w:rsidRPr="00E00387" w:rsidRDefault="00E00387" w:rsidP="00E00387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24A87B85" w14:textId="29785808" w:rsidR="2F8C771E" w:rsidRDefault="2F8C771E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67B4606E" w14:textId="3D8D3FE3" w:rsidR="2F8C771E" w:rsidRDefault="2F8C771E" w:rsidP="2F8C771E">
      <w:pPr>
        <w:rPr>
          <w:rFonts w:ascii="Arial" w:eastAsia="Arial" w:hAnsi="Arial" w:cs="Arial"/>
          <w:sz w:val="28"/>
          <w:szCs w:val="28"/>
        </w:rPr>
      </w:pPr>
    </w:p>
    <w:p w14:paraId="7FFB3EA9" w14:textId="2997C0F2" w:rsidR="2F8C771E" w:rsidRDefault="2F8C771E" w:rsidP="2F8C771E">
      <w:pPr>
        <w:jc w:val="right"/>
        <w:rPr>
          <w:rFonts w:ascii="Aptos Serif" w:eastAsia="Aptos Serif" w:hAnsi="Aptos Serif" w:cs="Aptos Serif"/>
          <w:sz w:val="28"/>
          <w:szCs w:val="28"/>
        </w:rPr>
      </w:pPr>
    </w:p>
    <w:sectPr w:rsidR="2F8C77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EujQeWPPMZhW6" int2:id="I1Q6XtX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D5C41"/>
    <w:multiLevelType w:val="hybridMultilevel"/>
    <w:tmpl w:val="C4E07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501E9"/>
    <w:multiLevelType w:val="hybridMultilevel"/>
    <w:tmpl w:val="C6D8C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55813"/>
    <w:multiLevelType w:val="hybridMultilevel"/>
    <w:tmpl w:val="48961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A418B"/>
    <w:multiLevelType w:val="hybridMultilevel"/>
    <w:tmpl w:val="141E0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C3A8B"/>
    <w:multiLevelType w:val="hybridMultilevel"/>
    <w:tmpl w:val="670C9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330324">
    <w:abstractNumId w:val="3"/>
  </w:num>
  <w:num w:numId="2" w16cid:durableId="1426683787">
    <w:abstractNumId w:val="4"/>
  </w:num>
  <w:num w:numId="3" w16cid:durableId="1425957030">
    <w:abstractNumId w:val="0"/>
  </w:num>
  <w:num w:numId="4" w16cid:durableId="1068578436">
    <w:abstractNumId w:val="1"/>
  </w:num>
  <w:num w:numId="5" w16cid:durableId="606430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0DC479"/>
    <w:rsid w:val="00087587"/>
    <w:rsid w:val="000C0176"/>
    <w:rsid w:val="0029584A"/>
    <w:rsid w:val="00350EB9"/>
    <w:rsid w:val="003F05AA"/>
    <w:rsid w:val="004746AC"/>
    <w:rsid w:val="00503D45"/>
    <w:rsid w:val="00530081"/>
    <w:rsid w:val="007463E5"/>
    <w:rsid w:val="00770113"/>
    <w:rsid w:val="00874F24"/>
    <w:rsid w:val="00B93C53"/>
    <w:rsid w:val="00C8006B"/>
    <w:rsid w:val="00C97CB5"/>
    <w:rsid w:val="00CC5596"/>
    <w:rsid w:val="00D61B18"/>
    <w:rsid w:val="00D87958"/>
    <w:rsid w:val="00DB7A2A"/>
    <w:rsid w:val="00E00387"/>
    <w:rsid w:val="01824A59"/>
    <w:rsid w:val="02E88DA2"/>
    <w:rsid w:val="03C850E0"/>
    <w:rsid w:val="04A3177E"/>
    <w:rsid w:val="063923F0"/>
    <w:rsid w:val="080012E0"/>
    <w:rsid w:val="0A292703"/>
    <w:rsid w:val="0A5DAC69"/>
    <w:rsid w:val="0AEFDAA0"/>
    <w:rsid w:val="0C10AD20"/>
    <w:rsid w:val="0DB8BFF3"/>
    <w:rsid w:val="0F9668EE"/>
    <w:rsid w:val="10895614"/>
    <w:rsid w:val="1230E5AD"/>
    <w:rsid w:val="132EA5D9"/>
    <w:rsid w:val="13EC5613"/>
    <w:rsid w:val="146726DC"/>
    <w:rsid w:val="149C2425"/>
    <w:rsid w:val="14BD4077"/>
    <w:rsid w:val="15522BE3"/>
    <w:rsid w:val="15F8A513"/>
    <w:rsid w:val="16EFEC78"/>
    <w:rsid w:val="1B328856"/>
    <w:rsid w:val="1B338C4B"/>
    <w:rsid w:val="1B6D24EC"/>
    <w:rsid w:val="1C491E68"/>
    <w:rsid w:val="1CC676C4"/>
    <w:rsid w:val="1E624725"/>
    <w:rsid w:val="1F521907"/>
    <w:rsid w:val="1FD3E723"/>
    <w:rsid w:val="1FFE1786"/>
    <w:rsid w:val="2199E7E7"/>
    <w:rsid w:val="220DC479"/>
    <w:rsid w:val="22DFEB29"/>
    <w:rsid w:val="22FB1351"/>
    <w:rsid w:val="23E9D357"/>
    <w:rsid w:val="24B03658"/>
    <w:rsid w:val="2563E1DD"/>
    <w:rsid w:val="25B5EC5D"/>
    <w:rsid w:val="26EABC4E"/>
    <w:rsid w:val="278AC089"/>
    <w:rsid w:val="2796E3B1"/>
    <w:rsid w:val="293A1B1C"/>
    <w:rsid w:val="2AEEC64C"/>
    <w:rsid w:val="2C1D405B"/>
    <w:rsid w:val="2D4A2D4E"/>
    <w:rsid w:val="2E900489"/>
    <w:rsid w:val="2EE31B28"/>
    <w:rsid w:val="2F586802"/>
    <w:rsid w:val="2F8C771E"/>
    <w:rsid w:val="300370FE"/>
    <w:rsid w:val="358BDD87"/>
    <w:rsid w:val="3673AD5B"/>
    <w:rsid w:val="380F7DBC"/>
    <w:rsid w:val="38A26116"/>
    <w:rsid w:val="39DE4B7F"/>
    <w:rsid w:val="3B4A13D6"/>
    <w:rsid w:val="3B4B37BE"/>
    <w:rsid w:val="3DB43091"/>
    <w:rsid w:val="3F139A5B"/>
    <w:rsid w:val="41A3AE3A"/>
    <w:rsid w:val="4250F13F"/>
    <w:rsid w:val="44DB4EFC"/>
    <w:rsid w:val="44DBD466"/>
    <w:rsid w:val="44F0798A"/>
    <w:rsid w:val="45B0BF63"/>
    <w:rsid w:val="474586E5"/>
    <w:rsid w:val="4753A11E"/>
    <w:rsid w:val="47DD0D05"/>
    <w:rsid w:val="4835E03E"/>
    <w:rsid w:val="48429EEF"/>
    <w:rsid w:val="49598A78"/>
    <w:rsid w:val="4B77174D"/>
    <w:rsid w:val="4C98D00A"/>
    <w:rsid w:val="4DDA23D4"/>
    <w:rsid w:val="4EC27804"/>
    <w:rsid w:val="4ED8BDD9"/>
    <w:rsid w:val="4F045DC6"/>
    <w:rsid w:val="4FDFDD68"/>
    <w:rsid w:val="54F9E5B6"/>
    <w:rsid w:val="5690BDE9"/>
    <w:rsid w:val="586EC2B2"/>
    <w:rsid w:val="5A998446"/>
    <w:rsid w:val="5B95289D"/>
    <w:rsid w:val="5BF8C525"/>
    <w:rsid w:val="5C4F9C3D"/>
    <w:rsid w:val="5D30F8FE"/>
    <w:rsid w:val="5FA03620"/>
    <w:rsid w:val="61EB41C4"/>
    <w:rsid w:val="62AA9064"/>
    <w:rsid w:val="63561894"/>
    <w:rsid w:val="63A03A82"/>
    <w:rsid w:val="640D13BB"/>
    <w:rsid w:val="64A0237D"/>
    <w:rsid w:val="650CF100"/>
    <w:rsid w:val="65159126"/>
    <w:rsid w:val="65584EDB"/>
    <w:rsid w:val="66BEFCAB"/>
    <w:rsid w:val="672D3829"/>
    <w:rsid w:val="682D3DC5"/>
    <w:rsid w:val="6A05B2E8"/>
    <w:rsid w:val="6ADEED96"/>
    <w:rsid w:val="6B0314D6"/>
    <w:rsid w:val="6C235C63"/>
    <w:rsid w:val="6D0D2F98"/>
    <w:rsid w:val="6F87E47C"/>
    <w:rsid w:val="6FCEC296"/>
    <w:rsid w:val="72585366"/>
    <w:rsid w:val="744F898C"/>
    <w:rsid w:val="75DA9FA0"/>
    <w:rsid w:val="76004276"/>
    <w:rsid w:val="762FCE46"/>
    <w:rsid w:val="7662790D"/>
    <w:rsid w:val="77AF7147"/>
    <w:rsid w:val="78789498"/>
    <w:rsid w:val="7937E338"/>
    <w:rsid w:val="79CBFDE0"/>
    <w:rsid w:val="79F01CEF"/>
    <w:rsid w:val="7A31EDCE"/>
    <w:rsid w:val="7A33FF02"/>
    <w:rsid w:val="7B003A66"/>
    <w:rsid w:val="7B820019"/>
    <w:rsid w:val="7B9F21C1"/>
    <w:rsid w:val="7BA09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C479"/>
  <w15:chartTrackingRefBased/>
  <w15:docId w15:val="{D857E349-7A82-45B3-AD8A-296413E6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7C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038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0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1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yvalorant.com/pt-br/?gad_source=1&amp;gclid=EAIaIQobChMItrzhg-TEhgMVQR6tBh2BQRd7EAAYASAAEgJsuvD_BwE&amp;gclsrc=aw.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sdigital.uninassau.edu.br/blog/jogos-onlines-e-seus-beneficios-para-a-saude-mental" TargetMode="Externa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5EF7C-B05F-4ADD-867D-231CC8687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1683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 DE SOUZA .</dc:creator>
  <cp:keywords/>
  <dc:description/>
  <cp:lastModifiedBy>PEDRO HENRIQUE PIRES DE SOUZA .</cp:lastModifiedBy>
  <cp:revision>5</cp:revision>
  <dcterms:created xsi:type="dcterms:W3CDTF">2024-06-06T23:55:00Z</dcterms:created>
  <dcterms:modified xsi:type="dcterms:W3CDTF">2024-06-07T02:00:00Z</dcterms:modified>
</cp:coreProperties>
</file>